
<file path=[Content_Types].xml><?xml version="1.0" encoding="utf-8"?>
<Types xmlns="http://schemas.openxmlformats.org/package/2006/content-types">
  <Default Extension="png" ContentType="image/png"/>
  <Default Extension="svg" ContentType="image/svg+xml"/>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7DA3EE" w14:textId="46A30ECE" w:rsidR="00DA6DDB" w:rsidRPr="000F6984" w:rsidRDefault="00DA6DDB" w:rsidP="00994783">
      <w:pPr>
        <w:jc w:val="center"/>
        <w:rPr>
          <w:rFonts w:ascii="Trebuchet MS" w:hAnsi="Trebuchet MS"/>
          <w:b/>
          <w:i/>
          <w:color w:val="002060"/>
          <w:sz w:val="80"/>
          <w:szCs w:val="8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GoBack"/>
      <w:bookmarkEnd w:id="0"/>
    </w:p>
    <w:p w14:paraId="5481AACE" w14:textId="26B31C1E" w:rsidR="00097464" w:rsidRPr="000F6984" w:rsidRDefault="001675B6" w:rsidP="00DA6DDB">
      <w:pPr>
        <w:jc w:val="center"/>
        <w:rPr>
          <w:rFonts w:ascii="Trebuchet MS" w:hAnsi="Trebuchet MS"/>
          <w:b/>
          <w:i/>
          <w:color w:val="002060"/>
          <w:sz w:val="108"/>
          <w:szCs w:val="108"/>
        </w:rPr>
      </w:pPr>
      <w:r w:rsidRPr="000F6984">
        <w:rPr>
          <w:rFonts w:ascii="Trebuchet MS" w:hAnsi="Trebuchet MS"/>
          <w:b/>
          <w:i/>
          <w:color w:val="002060"/>
          <w:sz w:val="108"/>
          <w:szCs w:val="108"/>
        </w:rPr>
        <w:t xml:space="preserve">Site Representative </w:t>
      </w:r>
      <w:r w:rsidR="00031A3F" w:rsidRPr="000F6984">
        <w:rPr>
          <w:rFonts w:ascii="Trebuchet MS" w:hAnsi="Trebuchet MS"/>
          <w:b/>
          <w:i/>
          <w:color w:val="002060"/>
          <w:sz w:val="108"/>
          <w:szCs w:val="108"/>
        </w:rPr>
        <w:t>Training Resource</w:t>
      </w:r>
    </w:p>
    <w:p w14:paraId="404A79A6" w14:textId="692577FE" w:rsidR="00031A3F" w:rsidRPr="000F6984" w:rsidRDefault="00031A3F" w:rsidP="00DA6DDB">
      <w:pPr>
        <w:jc w:val="center"/>
        <w:rPr>
          <w:rFonts w:ascii="Trebuchet MS" w:hAnsi="Trebuchet MS"/>
          <w:b/>
          <w:i/>
          <w:color w:val="002060"/>
          <w:sz w:val="108"/>
          <w:szCs w:val="108"/>
        </w:rPr>
      </w:pPr>
      <w:r w:rsidRPr="000F6984">
        <w:rPr>
          <w:rFonts w:ascii="Trebuchet MS" w:hAnsi="Trebuchet MS"/>
          <w:b/>
          <w:i/>
          <w:color w:val="002060"/>
          <w:sz w:val="108"/>
          <w:szCs w:val="108"/>
        </w:rPr>
        <w:t>Binder</w:t>
      </w:r>
    </w:p>
    <w:p w14:paraId="0D8295E1" w14:textId="77777777" w:rsidR="001675B6" w:rsidRPr="00654A1C" w:rsidRDefault="001675B6" w:rsidP="00097464">
      <w:pPr>
        <w:jc w:val="center"/>
        <w:rPr>
          <w:rFonts w:ascii="Trebuchet MS" w:hAnsi="Trebuchet MS"/>
          <w:color w:val="4472C4"/>
          <w:sz w:val="48"/>
          <w:szCs w:val="52"/>
        </w:rPr>
      </w:pPr>
    </w:p>
    <w:p w14:paraId="65BC8192" w14:textId="77777777" w:rsidR="001675B6" w:rsidRDefault="006D4EB2" w:rsidP="00097464">
      <w:pPr>
        <w:jc w:val="center"/>
        <w:rPr>
          <w:rFonts w:ascii="Trebuchet MS" w:hAnsi="Trebuchet MS"/>
          <w:color w:val="4472C4"/>
          <w:sz w:val="96"/>
          <w:szCs w:val="52"/>
        </w:rPr>
      </w:pPr>
      <w:r>
        <w:rPr>
          <w:rFonts w:ascii="Trebuchet MS" w:hAnsi="Trebuchet MS"/>
          <w:noProof/>
        </w:rPr>
        <w:drawing>
          <wp:anchor distT="0" distB="0" distL="114300" distR="114300" simplePos="0" relativeHeight="251658246" behindDoc="0" locked="0" layoutInCell="1" allowOverlap="1" wp14:anchorId="517680E5" wp14:editId="6F28A0FC">
            <wp:simplePos x="0" y="0"/>
            <wp:positionH relativeFrom="margin">
              <wp:posOffset>2025015</wp:posOffset>
            </wp:positionH>
            <wp:positionV relativeFrom="paragraph">
              <wp:posOffset>359805</wp:posOffset>
            </wp:positionV>
            <wp:extent cx="2351405" cy="1899920"/>
            <wp:effectExtent l="0" t="0" r="0" b="0"/>
            <wp:wrapSquare wrapText="bothSides"/>
            <wp:docPr id="1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51405" cy="1899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C3BE05" w14:textId="77777777" w:rsidR="001675B6" w:rsidRDefault="001675B6" w:rsidP="00097464">
      <w:pPr>
        <w:jc w:val="center"/>
        <w:rPr>
          <w:rFonts w:ascii="Trebuchet MS" w:hAnsi="Trebuchet MS"/>
          <w:color w:val="4472C4"/>
          <w:sz w:val="96"/>
          <w:szCs w:val="52"/>
        </w:rPr>
      </w:pPr>
    </w:p>
    <w:p w14:paraId="6F5D8295" w14:textId="77777777" w:rsidR="00654A1C" w:rsidRDefault="00654A1C" w:rsidP="007071C4">
      <w:pPr>
        <w:jc w:val="center"/>
        <w:rPr>
          <w:rFonts w:ascii="Trebuchet MS" w:hAnsi="Trebuchet MS"/>
          <w:color w:val="002060"/>
          <w:sz w:val="56"/>
          <w:szCs w:val="52"/>
        </w:rPr>
      </w:pPr>
    </w:p>
    <w:p w14:paraId="716773E1" w14:textId="77777777" w:rsidR="00654A1C" w:rsidRDefault="00654A1C" w:rsidP="007071C4">
      <w:pPr>
        <w:jc w:val="center"/>
        <w:rPr>
          <w:rFonts w:ascii="Trebuchet MS" w:hAnsi="Trebuchet MS"/>
          <w:color w:val="002060"/>
          <w:sz w:val="56"/>
          <w:szCs w:val="52"/>
        </w:rPr>
      </w:pPr>
    </w:p>
    <w:p w14:paraId="28D5725B" w14:textId="77777777" w:rsidR="00654A1C" w:rsidRPr="001B4BDE" w:rsidRDefault="00654A1C" w:rsidP="007071C4">
      <w:pPr>
        <w:jc w:val="center"/>
        <w:rPr>
          <w:rFonts w:ascii="Trebuchet MS" w:hAnsi="Trebuchet MS"/>
          <w:color w:val="002060"/>
          <w:sz w:val="96"/>
          <w:szCs w:val="52"/>
        </w:rPr>
      </w:pPr>
    </w:p>
    <w:p w14:paraId="1F90CB07" w14:textId="5BF39583" w:rsidR="00606FCD" w:rsidRDefault="007A08CF" w:rsidP="007071C4">
      <w:pPr>
        <w:jc w:val="center"/>
        <w:rPr>
          <w:rFonts w:ascii="Trebuchet MS" w:hAnsi="Trebuchet MS"/>
          <w:b/>
          <w:color w:val="1F497D"/>
          <w:sz w:val="56"/>
          <w:szCs w:val="72"/>
        </w:rPr>
      </w:pPr>
      <w:r w:rsidRPr="007A08CF">
        <w:rPr>
          <w:rFonts w:ascii="Trebuchet MS" w:hAnsi="Trebuchet MS"/>
          <w:b/>
          <w:color w:val="1F497D"/>
          <w:sz w:val="56"/>
          <w:szCs w:val="72"/>
        </w:rPr>
        <w:t>2018</w:t>
      </w:r>
      <w:r w:rsidR="00504720">
        <w:rPr>
          <w:rFonts w:ascii="Trebuchet MS" w:hAnsi="Trebuchet MS"/>
          <w:b/>
          <w:color w:val="1F497D"/>
          <w:sz w:val="56"/>
          <w:szCs w:val="72"/>
        </w:rPr>
        <w:t>-2019</w:t>
      </w:r>
    </w:p>
    <w:p w14:paraId="4D9A8665" w14:textId="77777777" w:rsidR="00CE35B9" w:rsidRDefault="00CE35B9" w:rsidP="007071C4">
      <w:pPr>
        <w:jc w:val="center"/>
        <w:rPr>
          <w:rFonts w:ascii="Trebuchet MS" w:hAnsi="Trebuchet MS"/>
          <w:b/>
          <w:i/>
          <w:color w:val="70AD47" w:themeColor="accent6"/>
          <w:sz w:val="36"/>
          <w:szCs w:val="72"/>
        </w:rPr>
      </w:pPr>
    </w:p>
    <w:p w14:paraId="10C98757" w14:textId="77777777" w:rsidR="001F6F19" w:rsidRPr="009D1AFE" w:rsidRDefault="00606FCD" w:rsidP="00735BCD">
      <w:pPr>
        <w:jc w:val="center"/>
        <w:rPr>
          <w:rFonts w:ascii="Trebuchet MS" w:hAnsi="Trebuchet MS"/>
          <w:b/>
          <w:color w:val="1F497D"/>
          <w:sz w:val="52"/>
          <w:szCs w:val="72"/>
          <w:u w:val="single"/>
        </w:rPr>
      </w:pPr>
      <w:r>
        <w:rPr>
          <w:rFonts w:ascii="Trebuchet MS" w:hAnsi="Trebuchet MS"/>
          <w:b/>
          <w:color w:val="1F497D"/>
          <w:sz w:val="56"/>
          <w:szCs w:val="72"/>
          <w:u w:val="single"/>
        </w:rPr>
        <w:br w:type="page"/>
      </w:r>
      <w:r w:rsidR="001675B6" w:rsidRPr="009D1AFE">
        <w:rPr>
          <w:rFonts w:ascii="Trebuchet MS" w:hAnsi="Trebuchet MS"/>
          <w:b/>
          <w:color w:val="1F497D"/>
          <w:sz w:val="40"/>
          <w:szCs w:val="72"/>
          <w:u w:val="single"/>
        </w:rPr>
        <w:lastRenderedPageBreak/>
        <w:t>Tabl</w:t>
      </w:r>
      <w:r w:rsidR="001F6F19" w:rsidRPr="009D1AFE">
        <w:rPr>
          <w:rFonts w:ascii="Trebuchet MS" w:hAnsi="Trebuchet MS"/>
          <w:b/>
          <w:color w:val="1F497D"/>
          <w:sz w:val="40"/>
          <w:szCs w:val="72"/>
          <w:u w:val="single"/>
        </w:rPr>
        <w:t>e of Contents</w:t>
      </w:r>
    </w:p>
    <w:p w14:paraId="1E59C623" w14:textId="77777777" w:rsidR="001F6F19" w:rsidRPr="009D1AFE" w:rsidRDefault="001F6F19" w:rsidP="001F6F19">
      <w:pPr>
        <w:jc w:val="center"/>
        <w:rPr>
          <w:rFonts w:ascii="Trebuchet MS" w:hAnsi="Trebuchet MS"/>
          <w:sz w:val="14"/>
          <w:szCs w:val="20"/>
        </w:rPr>
      </w:pPr>
    </w:p>
    <w:p w14:paraId="7512E2A9" w14:textId="77777777" w:rsidR="001F6F19" w:rsidRPr="00CB183A" w:rsidRDefault="002F5081" w:rsidP="00874427">
      <w:pPr>
        <w:ind w:firstLine="360"/>
        <w:rPr>
          <w:rFonts w:ascii="Trebuchet MS" w:hAnsi="Trebuchet MS" w:cs="Arial"/>
          <w:sz w:val="28"/>
          <w:szCs w:val="32"/>
        </w:rPr>
      </w:pPr>
      <w:r w:rsidRPr="00735BCD">
        <w:rPr>
          <w:rFonts w:ascii="Trebuchet MS" w:hAnsi="Trebuchet MS" w:cs="Arial"/>
          <w:i/>
          <w:sz w:val="28"/>
          <w:szCs w:val="48"/>
        </w:rPr>
        <w:t>Topic</w:t>
      </w:r>
      <w:r w:rsidR="001F6F19" w:rsidRPr="00CB183A">
        <w:rPr>
          <w:rFonts w:ascii="Trebuchet MS" w:hAnsi="Trebuchet MS" w:cs="Arial"/>
          <w:sz w:val="14"/>
        </w:rPr>
        <w:tab/>
      </w:r>
      <w:r w:rsidR="001F6F19" w:rsidRPr="00CB183A">
        <w:rPr>
          <w:rFonts w:ascii="Trebuchet MS" w:hAnsi="Trebuchet MS" w:cs="Arial"/>
          <w:sz w:val="14"/>
        </w:rPr>
        <w:tab/>
      </w:r>
      <w:r w:rsidR="001F6F19" w:rsidRPr="00CB183A">
        <w:rPr>
          <w:rFonts w:ascii="Trebuchet MS" w:hAnsi="Trebuchet MS" w:cs="Arial"/>
          <w:sz w:val="14"/>
        </w:rPr>
        <w:tab/>
      </w:r>
      <w:r w:rsidR="001F6F19" w:rsidRPr="00CB183A">
        <w:rPr>
          <w:rFonts w:ascii="Trebuchet MS" w:hAnsi="Trebuchet MS" w:cs="Arial"/>
          <w:sz w:val="14"/>
        </w:rPr>
        <w:tab/>
      </w:r>
      <w:r w:rsidR="001F6F19" w:rsidRPr="00CB183A">
        <w:rPr>
          <w:rFonts w:ascii="Trebuchet MS" w:hAnsi="Trebuchet MS" w:cs="Arial"/>
          <w:sz w:val="14"/>
        </w:rPr>
        <w:tab/>
      </w:r>
      <w:r w:rsidR="001F6F19" w:rsidRPr="00CB183A">
        <w:rPr>
          <w:rFonts w:ascii="Trebuchet MS" w:hAnsi="Trebuchet MS" w:cs="Arial"/>
          <w:sz w:val="14"/>
        </w:rPr>
        <w:tab/>
      </w:r>
      <w:r w:rsidR="00CB183A">
        <w:rPr>
          <w:rFonts w:ascii="Trebuchet MS" w:hAnsi="Trebuchet MS" w:cs="Arial"/>
          <w:sz w:val="14"/>
        </w:rPr>
        <w:tab/>
      </w:r>
      <w:r w:rsidR="001F6F19" w:rsidRPr="00CB183A">
        <w:rPr>
          <w:rFonts w:ascii="Trebuchet MS" w:hAnsi="Trebuchet MS" w:cs="Arial"/>
          <w:sz w:val="14"/>
        </w:rPr>
        <w:tab/>
      </w:r>
      <w:r w:rsidR="001F6F19" w:rsidRPr="00CB183A">
        <w:rPr>
          <w:rFonts w:ascii="Trebuchet MS" w:hAnsi="Trebuchet MS" w:cs="Arial"/>
          <w:sz w:val="14"/>
        </w:rPr>
        <w:t xml:space="preserve">    </w:t>
      </w:r>
      <w:r w:rsidR="001127BA" w:rsidRPr="00CB183A">
        <w:rPr>
          <w:rFonts w:ascii="Trebuchet MS" w:hAnsi="Trebuchet MS" w:cs="Arial"/>
          <w:sz w:val="14"/>
        </w:rPr>
        <w:tab/>
      </w:r>
      <w:r w:rsidR="000C72CB" w:rsidRPr="00CB183A">
        <w:rPr>
          <w:rFonts w:ascii="Trebuchet MS" w:hAnsi="Trebuchet MS" w:cs="Arial"/>
          <w:sz w:val="14"/>
        </w:rPr>
        <w:t xml:space="preserve">      </w:t>
      </w:r>
      <w:r w:rsidR="00A72144" w:rsidRPr="00CB183A">
        <w:rPr>
          <w:rFonts w:ascii="Trebuchet MS" w:hAnsi="Trebuchet MS" w:cs="Arial"/>
          <w:sz w:val="14"/>
        </w:rPr>
        <w:t xml:space="preserve">   </w:t>
      </w:r>
      <w:r w:rsidR="001F6F19" w:rsidRPr="00735BCD">
        <w:rPr>
          <w:rFonts w:ascii="Trebuchet MS" w:hAnsi="Trebuchet MS" w:cs="Arial"/>
          <w:i/>
          <w:sz w:val="28"/>
          <w:szCs w:val="48"/>
        </w:rPr>
        <w:t>Page</w:t>
      </w:r>
    </w:p>
    <w:p w14:paraId="21CD66D1" w14:textId="6AA9D3DC" w:rsidR="001F6F19" w:rsidRPr="00CB183A" w:rsidRDefault="001F6F19" w:rsidP="00874427">
      <w:pPr>
        <w:spacing w:line="276" w:lineRule="auto"/>
        <w:ind w:firstLine="360"/>
        <w:rPr>
          <w:rFonts w:ascii="Trebuchet MS" w:hAnsi="Trebuchet MS"/>
          <w:b/>
          <w:color w:val="1F497D"/>
          <w:szCs w:val="28"/>
        </w:rPr>
      </w:pPr>
      <w:bookmarkStart w:id="1" w:name="_Hlk529439593"/>
      <w:r w:rsidRPr="00CB183A">
        <w:rPr>
          <w:rFonts w:ascii="Trebuchet MS" w:hAnsi="Trebuchet MS"/>
          <w:b/>
          <w:color w:val="1F497D"/>
          <w:szCs w:val="28"/>
        </w:rPr>
        <w:t>General Information</w:t>
      </w:r>
      <w:r w:rsidR="00C6636F">
        <w:rPr>
          <w:rFonts w:ascii="Trebuchet MS" w:hAnsi="Trebuchet MS"/>
          <w:b/>
          <w:color w:val="1F497D"/>
          <w:szCs w:val="28"/>
        </w:rPr>
        <w:t xml:space="preserve"> &amp; Framing the Training </w:t>
      </w:r>
    </w:p>
    <w:p w14:paraId="589318BD" w14:textId="0C5B3282" w:rsidR="00C6636F" w:rsidRDefault="00781E6D" w:rsidP="00191034">
      <w:pPr>
        <w:numPr>
          <w:ilvl w:val="0"/>
          <w:numId w:val="88"/>
        </w:numPr>
        <w:spacing w:line="276" w:lineRule="auto"/>
        <w:rPr>
          <w:rFonts w:ascii="Trebuchet MS" w:hAnsi="Trebuchet MS"/>
          <w:sz w:val="22"/>
        </w:rPr>
      </w:pPr>
      <w:r>
        <w:rPr>
          <w:rFonts w:ascii="Trebuchet MS" w:hAnsi="Trebuchet MS"/>
          <w:sz w:val="22"/>
        </w:rPr>
        <w:t>Centering and Purpose and Hope</w:t>
      </w:r>
      <w:r>
        <w:rPr>
          <w:rFonts w:ascii="Trebuchet MS" w:hAnsi="Trebuchet MS"/>
          <w:sz w:val="22"/>
        </w:rPr>
        <w:tab/>
      </w:r>
      <w:r>
        <w:rPr>
          <w:rFonts w:ascii="Trebuchet MS" w:hAnsi="Trebuchet MS"/>
          <w:sz w:val="22"/>
        </w:rPr>
        <w:tab/>
      </w:r>
      <w:r w:rsidR="003B038A">
        <w:rPr>
          <w:rFonts w:ascii="Trebuchet MS" w:hAnsi="Trebuchet MS"/>
          <w:sz w:val="22"/>
        </w:rPr>
        <w:t xml:space="preserve"> </w:t>
      </w:r>
      <w:r w:rsidR="00564F61">
        <w:rPr>
          <w:rFonts w:ascii="Trebuchet MS" w:hAnsi="Trebuchet MS"/>
          <w:sz w:val="22"/>
        </w:rPr>
        <w:tab/>
      </w:r>
      <w:r w:rsidR="00564F61">
        <w:rPr>
          <w:rFonts w:ascii="Trebuchet MS" w:hAnsi="Trebuchet MS"/>
          <w:sz w:val="22"/>
        </w:rPr>
        <w:tab/>
      </w:r>
      <w:r w:rsidR="00564F61">
        <w:rPr>
          <w:rFonts w:ascii="Trebuchet MS" w:hAnsi="Trebuchet MS"/>
          <w:sz w:val="22"/>
        </w:rPr>
        <w:tab/>
      </w:r>
      <w:r w:rsidR="00564F61">
        <w:rPr>
          <w:rFonts w:ascii="Trebuchet MS" w:hAnsi="Trebuchet MS"/>
          <w:sz w:val="22"/>
        </w:rPr>
        <w:tab/>
      </w:r>
      <w:r w:rsidR="000C39A9">
        <w:rPr>
          <w:rFonts w:ascii="Trebuchet MS" w:hAnsi="Trebuchet MS"/>
          <w:sz w:val="22"/>
        </w:rPr>
        <w:t>4</w:t>
      </w:r>
    </w:p>
    <w:p w14:paraId="5FEE1B31" w14:textId="532A93E2" w:rsidR="001F6F19" w:rsidRPr="00CA3994" w:rsidRDefault="00CA3994" w:rsidP="00191034">
      <w:pPr>
        <w:numPr>
          <w:ilvl w:val="0"/>
          <w:numId w:val="88"/>
        </w:numPr>
        <w:spacing w:line="276" w:lineRule="auto"/>
        <w:rPr>
          <w:rFonts w:ascii="Trebuchet MS" w:hAnsi="Trebuchet MS"/>
          <w:sz w:val="22"/>
        </w:rPr>
      </w:pPr>
      <w:r>
        <w:rPr>
          <w:rFonts w:ascii="Trebuchet MS" w:hAnsi="Trebuchet MS"/>
          <w:sz w:val="22"/>
        </w:rPr>
        <w:t>Unionism &amp;</w:t>
      </w:r>
      <w:r w:rsidR="007859D2">
        <w:rPr>
          <w:rFonts w:ascii="Trebuchet MS" w:hAnsi="Trebuchet MS"/>
          <w:sz w:val="22"/>
        </w:rPr>
        <w:t xml:space="preserve"> </w:t>
      </w:r>
      <w:r w:rsidR="001F6F19" w:rsidRPr="00CA3994">
        <w:rPr>
          <w:rFonts w:ascii="Trebuchet MS" w:hAnsi="Trebuchet MS"/>
          <w:sz w:val="22"/>
        </w:rPr>
        <w:t>The Facts of Life in the Workplace</w:t>
      </w:r>
      <w:r w:rsidR="001F6F19" w:rsidRPr="00CA3994">
        <w:rPr>
          <w:rFonts w:ascii="Trebuchet MS" w:hAnsi="Trebuchet MS"/>
          <w:sz w:val="22"/>
        </w:rPr>
        <w:tab/>
      </w:r>
      <w:r w:rsidR="001F6F19" w:rsidRPr="00CA3994">
        <w:rPr>
          <w:rFonts w:ascii="Trebuchet MS" w:hAnsi="Trebuchet MS"/>
          <w:sz w:val="22"/>
        </w:rPr>
        <w:tab/>
      </w:r>
      <w:r w:rsidR="001F6F19" w:rsidRPr="00CA3994">
        <w:rPr>
          <w:rFonts w:ascii="Trebuchet MS" w:hAnsi="Trebuchet MS"/>
          <w:sz w:val="22"/>
        </w:rPr>
        <w:tab/>
      </w:r>
      <w:r w:rsidR="00C819FD">
        <w:rPr>
          <w:rFonts w:ascii="Trebuchet MS" w:hAnsi="Trebuchet MS"/>
          <w:sz w:val="22"/>
        </w:rPr>
        <w:tab/>
      </w:r>
      <w:r w:rsidR="003573CD">
        <w:rPr>
          <w:rFonts w:ascii="Trebuchet MS" w:hAnsi="Trebuchet MS"/>
          <w:sz w:val="22"/>
        </w:rPr>
        <w:t>5</w:t>
      </w:r>
    </w:p>
    <w:p w14:paraId="4C961AA4" w14:textId="54B4B94A" w:rsidR="001F6F19" w:rsidRPr="00CB183A" w:rsidRDefault="001F6F19" w:rsidP="00191034">
      <w:pPr>
        <w:numPr>
          <w:ilvl w:val="0"/>
          <w:numId w:val="88"/>
        </w:numPr>
        <w:spacing w:line="276" w:lineRule="auto"/>
        <w:rPr>
          <w:rFonts w:ascii="Trebuchet MS" w:hAnsi="Trebuchet MS"/>
          <w:sz w:val="22"/>
        </w:rPr>
      </w:pPr>
      <w:r w:rsidRPr="00CB183A">
        <w:rPr>
          <w:rFonts w:ascii="Trebuchet MS" w:hAnsi="Trebuchet MS"/>
          <w:sz w:val="22"/>
        </w:rPr>
        <w:t>Union Code of Conduct</w:t>
      </w:r>
      <w:r w:rsidRPr="00CB183A">
        <w:rPr>
          <w:rFonts w:ascii="Trebuchet MS" w:hAnsi="Trebuchet MS"/>
          <w:sz w:val="22"/>
        </w:rPr>
        <w:tab/>
      </w:r>
      <w:r w:rsidRPr="00CB183A">
        <w:rPr>
          <w:rFonts w:ascii="Trebuchet MS" w:hAnsi="Trebuchet MS"/>
          <w:sz w:val="22"/>
        </w:rPr>
        <w:tab/>
      </w:r>
      <w:r w:rsidRPr="00CB183A">
        <w:rPr>
          <w:rFonts w:ascii="Trebuchet MS" w:hAnsi="Trebuchet MS"/>
          <w:sz w:val="22"/>
        </w:rPr>
        <w:tab/>
      </w:r>
      <w:r w:rsidRPr="00CB183A">
        <w:rPr>
          <w:rFonts w:ascii="Trebuchet MS" w:hAnsi="Trebuchet MS"/>
          <w:sz w:val="22"/>
        </w:rPr>
        <w:tab/>
      </w:r>
      <w:r w:rsidRPr="00CB183A">
        <w:rPr>
          <w:rFonts w:ascii="Trebuchet MS" w:hAnsi="Trebuchet MS"/>
          <w:sz w:val="22"/>
        </w:rPr>
        <w:tab/>
      </w:r>
      <w:r w:rsidRPr="00CB183A">
        <w:rPr>
          <w:rFonts w:ascii="Trebuchet MS" w:hAnsi="Trebuchet MS"/>
          <w:sz w:val="22"/>
        </w:rPr>
        <w:tab/>
      </w:r>
      <w:r w:rsidR="00C819FD">
        <w:rPr>
          <w:rFonts w:ascii="Trebuchet MS" w:hAnsi="Trebuchet MS"/>
          <w:sz w:val="22"/>
        </w:rPr>
        <w:tab/>
      </w:r>
      <w:r w:rsidR="003573CD">
        <w:rPr>
          <w:rFonts w:ascii="Trebuchet MS" w:hAnsi="Trebuchet MS"/>
          <w:sz w:val="22"/>
        </w:rPr>
        <w:t>6</w:t>
      </w:r>
    </w:p>
    <w:p w14:paraId="6E4549F4" w14:textId="74B8CA1A" w:rsidR="006D5E39" w:rsidRDefault="00977138" w:rsidP="00191034">
      <w:pPr>
        <w:numPr>
          <w:ilvl w:val="0"/>
          <w:numId w:val="88"/>
        </w:numPr>
        <w:spacing w:line="276" w:lineRule="auto"/>
        <w:rPr>
          <w:rFonts w:ascii="Trebuchet MS" w:hAnsi="Trebuchet MS"/>
          <w:sz w:val="22"/>
        </w:rPr>
      </w:pPr>
      <w:r>
        <w:rPr>
          <w:rFonts w:ascii="Trebuchet MS" w:hAnsi="Trebuchet MS"/>
          <w:sz w:val="22"/>
        </w:rPr>
        <w:t>Dimensions of Power</w:t>
      </w:r>
      <w:r w:rsidR="006D5E39">
        <w:rPr>
          <w:rFonts w:ascii="Trebuchet MS" w:hAnsi="Trebuchet MS"/>
          <w:sz w:val="22"/>
        </w:rPr>
        <w:tab/>
      </w:r>
      <w:r w:rsidR="006D5E39">
        <w:rPr>
          <w:rFonts w:ascii="Trebuchet MS" w:hAnsi="Trebuchet MS"/>
          <w:sz w:val="22"/>
        </w:rPr>
        <w:tab/>
      </w:r>
      <w:r w:rsidR="006D5E39">
        <w:rPr>
          <w:rFonts w:ascii="Trebuchet MS" w:hAnsi="Trebuchet MS"/>
          <w:sz w:val="22"/>
        </w:rPr>
        <w:tab/>
      </w:r>
      <w:r w:rsidR="006D5E39">
        <w:rPr>
          <w:rFonts w:ascii="Trebuchet MS" w:hAnsi="Trebuchet MS"/>
          <w:sz w:val="22"/>
        </w:rPr>
        <w:tab/>
      </w:r>
      <w:r w:rsidR="006D5E39">
        <w:rPr>
          <w:rFonts w:ascii="Trebuchet MS" w:hAnsi="Trebuchet MS"/>
          <w:sz w:val="22"/>
        </w:rPr>
        <w:tab/>
      </w:r>
      <w:r w:rsidR="006D5E39">
        <w:rPr>
          <w:rFonts w:ascii="Trebuchet MS" w:hAnsi="Trebuchet MS"/>
          <w:sz w:val="22"/>
        </w:rPr>
        <w:tab/>
      </w:r>
      <w:r w:rsidR="006D5E39">
        <w:rPr>
          <w:rFonts w:ascii="Trebuchet MS" w:hAnsi="Trebuchet MS"/>
          <w:sz w:val="22"/>
        </w:rPr>
        <w:tab/>
      </w:r>
      <w:r w:rsidR="003573CD">
        <w:rPr>
          <w:rFonts w:ascii="Trebuchet MS" w:hAnsi="Trebuchet MS"/>
          <w:sz w:val="22"/>
        </w:rPr>
        <w:t>7</w:t>
      </w:r>
    </w:p>
    <w:p w14:paraId="29F2E150" w14:textId="70303353" w:rsidR="00310546" w:rsidRDefault="00D7712F" w:rsidP="00191034">
      <w:pPr>
        <w:numPr>
          <w:ilvl w:val="0"/>
          <w:numId w:val="88"/>
        </w:numPr>
        <w:spacing w:line="276" w:lineRule="auto"/>
        <w:rPr>
          <w:rFonts w:ascii="Trebuchet MS" w:hAnsi="Trebuchet MS"/>
          <w:sz w:val="22"/>
        </w:rPr>
      </w:pPr>
      <w:r>
        <w:rPr>
          <w:rFonts w:ascii="Trebuchet MS" w:hAnsi="Trebuchet MS"/>
          <w:sz w:val="22"/>
        </w:rPr>
        <w:t xml:space="preserve">Member-Centered Union </w:t>
      </w:r>
      <w:r>
        <w:rPr>
          <w:rFonts w:ascii="Trebuchet MS" w:hAnsi="Trebuchet MS"/>
          <w:sz w:val="22"/>
        </w:rPr>
        <w:tab/>
      </w:r>
      <w:r>
        <w:rPr>
          <w:rFonts w:ascii="Trebuchet MS" w:hAnsi="Trebuchet MS"/>
          <w:sz w:val="22"/>
        </w:rPr>
        <w:tab/>
      </w:r>
      <w:r w:rsidR="00310546">
        <w:rPr>
          <w:rFonts w:ascii="Trebuchet MS" w:hAnsi="Trebuchet MS"/>
          <w:sz w:val="22"/>
        </w:rPr>
        <w:t xml:space="preserve"> </w:t>
      </w:r>
      <w:r w:rsidR="003573CD">
        <w:rPr>
          <w:rFonts w:ascii="Trebuchet MS" w:hAnsi="Trebuchet MS"/>
          <w:sz w:val="22"/>
        </w:rPr>
        <w:tab/>
      </w:r>
      <w:r w:rsidR="003573CD">
        <w:rPr>
          <w:rFonts w:ascii="Trebuchet MS" w:hAnsi="Trebuchet MS"/>
          <w:sz w:val="22"/>
        </w:rPr>
        <w:tab/>
      </w:r>
      <w:r w:rsidR="003573CD">
        <w:rPr>
          <w:rFonts w:ascii="Trebuchet MS" w:hAnsi="Trebuchet MS"/>
          <w:sz w:val="22"/>
        </w:rPr>
        <w:tab/>
      </w:r>
      <w:r w:rsidR="003573CD">
        <w:rPr>
          <w:rFonts w:ascii="Trebuchet MS" w:hAnsi="Trebuchet MS"/>
          <w:sz w:val="22"/>
        </w:rPr>
        <w:tab/>
      </w:r>
      <w:r w:rsidR="003573CD">
        <w:rPr>
          <w:rFonts w:ascii="Trebuchet MS" w:hAnsi="Trebuchet MS"/>
          <w:sz w:val="22"/>
        </w:rPr>
        <w:tab/>
      </w:r>
      <w:r w:rsidR="003573CD">
        <w:rPr>
          <w:rFonts w:ascii="Trebuchet MS" w:hAnsi="Trebuchet MS"/>
          <w:sz w:val="22"/>
        </w:rPr>
        <w:t>8</w:t>
      </w:r>
    </w:p>
    <w:p w14:paraId="28D7B34C" w14:textId="356A743A" w:rsidR="00AD0F0C" w:rsidRDefault="00D7712F" w:rsidP="00191034">
      <w:pPr>
        <w:numPr>
          <w:ilvl w:val="0"/>
          <w:numId w:val="88"/>
        </w:numPr>
        <w:spacing w:line="276" w:lineRule="auto"/>
        <w:rPr>
          <w:rFonts w:ascii="Trebuchet MS" w:hAnsi="Trebuchet MS"/>
          <w:sz w:val="22"/>
        </w:rPr>
      </w:pPr>
      <w:r>
        <w:rPr>
          <w:rFonts w:ascii="Trebuchet MS" w:hAnsi="Trebuchet MS"/>
          <w:sz w:val="22"/>
        </w:rPr>
        <w:t xml:space="preserve">Inoculation Against Wolves </w:t>
      </w:r>
      <w:r w:rsidR="00763304">
        <w:rPr>
          <w:rFonts w:ascii="Trebuchet MS" w:hAnsi="Trebuchet MS"/>
          <w:sz w:val="22"/>
        </w:rPr>
        <w:t xml:space="preserve"> </w:t>
      </w:r>
      <w:r w:rsidR="00094E41">
        <w:rPr>
          <w:rFonts w:ascii="Trebuchet MS" w:hAnsi="Trebuchet MS"/>
          <w:sz w:val="22"/>
        </w:rPr>
        <w:tab/>
      </w:r>
      <w:r w:rsidR="00094E41">
        <w:rPr>
          <w:rFonts w:ascii="Trebuchet MS" w:hAnsi="Trebuchet MS"/>
          <w:sz w:val="22"/>
        </w:rPr>
        <w:tab/>
      </w:r>
      <w:r w:rsidR="00094E41">
        <w:rPr>
          <w:rFonts w:ascii="Trebuchet MS" w:hAnsi="Trebuchet MS"/>
          <w:sz w:val="22"/>
        </w:rPr>
        <w:tab/>
      </w:r>
      <w:r w:rsidR="00094E41">
        <w:rPr>
          <w:rFonts w:ascii="Trebuchet MS" w:hAnsi="Trebuchet MS"/>
          <w:sz w:val="22"/>
        </w:rPr>
        <w:tab/>
      </w:r>
      <w:r w:rsidR="00094E41">
        <w:rPr>
          <w:rFonts w:ascii="Trebuchet MS" w:hAnsi="Trebuchet MS"/>
          <w:sz w:val="22"/>
        </w:rPr>
        <w:tab/>
      </w:r>
      <w:r w:rsidR="00094E41">
        <w:rPr>
          <w:rFonts w:ascii="Trebuchet MS" w:hAnsi="Trebuchet MS"/>
          <w:sz w:val="22"/>
        </w:rPr>
        <w:tab/>
      </w:r>
      <w:r>
        <w:rPr>
          <w:rFonts w:ascii="Trebuchet MS" w:hAnsi="Trebuchet MS"/>
          <w:sz w:val="22"/>
        </w:rPr>
        <w:t>10</w:t>
      </w:r>
    </w:p>
    <w:p w14:paraId="3AFAD16A" w14:textId="6DBD054F" w:rsidR="00AD0F0C" w:rsidRDefault="00AD0F0C" w:rsidP="00191034">
      <w:pPr>
        <w:numPr>
          <w:ilvl w:val="0"/>
          <w:numId w:val="88"/>
        </w:numPr>
        <w:spacing w:line="276" w:lineRule="auto"/>
        <w:rPr>
          <w:rFonts w:ascii="Trebuchet MS" w:hAnsi="Trebuchet MS"/>
          <w:sz w:val="22"/>
        </w:rPr>
      </w:pPr>
      <w:r>
        <w:rPr>
          <w:rFonts w:ascii="Trebuchet MS" w:hAnsi="Trebuchet MS"/>
          <w:sz w:val="22"/>
        </w:rPr>
        <w:t xml:space="preserve">The Role of a Leader </w:t>
      </w:r>
      <w:r w:rsidR="00094E41">
        <w:rPr>
          <w:rFonts w:ascii="Trebuchet MS" w:hAnsi="Trebuchet MS"/>
          <w:sz w:val="22"/>
        </w:rPr>
        <w:tab/>
      </w:r>
      <w:r w:rsidR="00094E41">
        <w:rPr>
          <w:rFonts w:ascii="Trebuchet MS" w:hAnsi="Trebuchet MS"/>
          <w:sz w:val="22"/>
        </w:rPr>
        <w:tab/>
      </w:r>
      <w:r w:rsidR="00094E41">
        <w:rPr>
          <w:rFonts w:ascii="Trebuchet MS" w:hAnsi="Trebuchet MS"/>
          <w:sz w:val="22"/>
        </w:rPr>
        <w:tab/>
      </w:r>
      <w:r w:rsidR="00094E41">
        <w:rPr>
          <w:rFonts w:ascii="Trebuchet MS" w:hAnsi="Trebuchet MS"/>
          <w:sz w:val="22"/>
        </w:rPr>
        <w:tab/>
      </w:r>
      <w:r w:rsidR="00094E41">
        <w:rPr>
          <w:rFonts w:ascii="Trebuchet MS" w:hAnsi="Trebuchet MS"/>
          <w:sz w:val="22"/>
        </w:rPr>
        <w:tab/>
      </w:r>
      <w:r w:rsidR="00094E41">
        <w:rPr>
          <w:rFonts w:ascii="Trebuchet MS" w:hAnsi="Trebuchet MS"/>
          <w:sz w:val="22"/>
        </w:rPr>
        <w:tab/>
      </w:r>
      <w:r w:rsidR="00094E41">
        <w:rPr>
          <w:rFonts w:ascii="Trebuchet MS" w:hAnsi="Trebuchet MS"/>
          <w:sz w:val="22"/>
        </w:rPr>
        <w:tab/>
      </w:r>
      <w:r w:rsidR="006B412B">
        <w:rPr>
          <w:rFonts w:ascii="Trebuchet MS" w:hAnsi="Trebuchet MS"/>
          <w:sz w:val="22"/>
        </w:rPr>
        <w:t>11</w:t>
      </w:r>
    </w:p>
    <w:p w14:paraId="0BA7BA15" w14:textId="77777777" w:rsidR="003E346E" w:rsidRPr="00CB183A" w:rsidRDefault="003E346E" w:rsidP="003E346E">
      <w:pPr>
        <w:spacing w:line="276" w:lineRule="auto"/>
        <w:ind w:left="1080"/>
        <w:rPr>
          <w:rFonts w:ascii="Trebuchet MS" w:hAnsi="Trebuchet MS"/>
          <w:sz w:val="22"/>
        </w:rPr>
      </w:pPr>
    </w:p>
    <w:p w14:paraId="5DE1A9B3" w14:textId="23042A96" w:rsidR="001F6F19" w:rsidRPr="00CB183A" w:rsidRDefault="006D5E39" w:rsidP="00874427">
      <w:pPr>
        <w:spacing w:line="276" w:lineRule="auto"/>
        <w:ind w:firstLine="360"/>
        <w:rPr>
          <w:rFonts w:ascii="Trebuchet MS" w:hAnsi="Trebuchet MS"/>
          <w:b/>
        </w:rPr>
      </w:pPr>
      <w:r>
        <w:rPr>
          <w:rFonts w:ascii="Trebuchet MS" w:hAnsi="Trebuchet MS"/>
          <w:b/>
          <w:color w:val="1F497D"/>
          <w:szCs w:val="28"/>
        </w:rPr>
        <w:t xml:space="preserve">The </w:t>
      </w:r>
      <w:r w:rsidR="00236D0A">
        <w:rPr>
          <w:rFonts w:ascii="Trebuchet MS" w:hAnsi="Trebuchet MS"/>
          <w:b/>
          <w:color w:val="1F497D"/>
          <w:szCs w:val="28"/>
        </w:rPr>
        <w:t>Crucial</w:t>
      </w:r>
      <w:r>
        <w:rPr>
          <w:rFonts w:ascii="Trebuchet MS" w:hAnsi="Trebuchet MS"/>
          <w:b/>
          <w:color w:val="1F497D"/>
          <w:szCs w:val="28"/>
        </w:rPr>
        <w:t xml:space="preserve"> Roles of the Site</w:t>
      </w:r>
      <w:r w:rsidR="001F6F19" w:rsidRPr="007859D2">
        <w:rPr>
          <w:rFonts w:ascii="Trebuchet MS" w:hAnsi="Trebuchet MS"/>
          <w:b/>
          <w:color w:val="1F497D"/>
          <w:szCs w:val="28"/>
        </w:rPr>
        <w:t xml:space="preserve"> Representative</w:t>
      </w:r>
      <w:r w:rsidR="001F6F19" w:rsidRPr="007859D2">
        <w:rPr>
          <w:rFonts w:ascii="Trebuchet MS" w:hAnsi="Trebuchet MS"/>
          <w:b/>
          <w:sz w:val="22"/>
        </w:rPr>
        <w:tab/>
      </w:r>
      <w:r w:rsidR="005F5215">
        <w:rPr>
          <w:rFonts w:ascii="Trebuchet MS" w:hAnsi="Trebuchet MS"/>
          <w:b/>
          <w:sz w:val="22"/>
        </w:rPr>
        <w:tab/>
      </w:r>
      <w:r w:rsidR="005F5215">
        <w:rPr>
          <w:rFonts w:ascii="Trebuchet MS" w:hAnsi="Trebuchet MS"/>
          <w:b/>
          <w:sz w:val="22"/>
        </w:rPr>
        <w:tab/>
      </w:r>
      <w:r w:rsidR="007859D2">
        <w:rPr>
          <w:rFonts w:ascii="Trebuchet MS" w:hAnsi="Trebuchet MS"/>
          <w:b/>
        </w:rPr>
        <w:tab/>
      </w:r>
    </w:p>
    <w:p w14:paraId="3538152A" w14:textId="12834024" w:rsidR="001F6F19" w:rsidRPr="00CB183A" w:rsidRDefault="001F6DD3" w:rsidP="000B1A77">
      <w:pPr>
        <w:spacing w:line="276" w:lineRule="auto"/>
        <w:ind w:left="360"/>
        <w:rPr>
          <w:rFonts w:ascii="Trebuchet MS" w:hAnsi="Trebuchet MS"/>
          <w:b/>
          <w:sz w:val="22"/>
        </w:rPr>
      </w:pPr>
      <w:r w:rsidRPr="00CB183A">
        <w:rPr>
          <w:rFonts w:ascii="Trebuchet MS" w:hAnsi="Trebuchet MS"/>
          <w:b/>
          <w:sz w:val="22"/>
        </w:rPr>
        <w:t>I</w:t>
      </w:r>
      <w:r w:rsidR="005F5215">
        <w:rPr>
          <w:rFonts w:ascii="Trebuchet MS" w:hAnsi="Trebuchet MS"/>
          <w:b/>
          <w:sz w:val="22"/>
        </w:rPr>
        <w:t xml:space="preserve">. </w:t>
      </w:r>
      <w:bookmarkStart w:id="2" w:name="_Hlk529440832"/>
      <w:r w:rsidR="005F5215" w:rsidRPr="00F85F3B">
        <w:rPr>
          <w:rFonts w:ascii="Trebuchet MS" w:hAnsi="Trebuchet MS"/>
          <w:b/>
        </w:rPr>
        <w:t>Union Organizer</w:t>
      </w:r>
      <w:r w:rsidR="005F5215">
        <w:rPr>
          <w:rFonts w:ascii="Trebuchet MS" w:hAnsi="Trebuchet MS"/>
          <w:b/>
          <w:sz w:val="22"/>
        </w:rPr>
        <w:tab/>
      </w:r>
      <w:r w:rsidR="005F5215">
        <w:rPr>
          <w:rFonts w:ascii="Trebuchet MS" w:hAnsi="Trebuchet MS"/>
          <w:b/>
          <w:sz w:val="22"/>
        </w:rPr>
        <w:tab/>
      </w:r>
      <w:r w:rsidR="001F6F19" w:rsidRPr="00CB183A">
        <w:rPr>
          <w:rFonts w:ascii="Trebuchet MS" w:hAnsi="Trebuchet MS"/>
          <w:b/>
          <w:sz w:val="22"/>
        </w:rPr>
        <w:tab/>
      </w:r>
      <w:r w:rsidR="001F6F19" w:rsidRPr="00CB183A">
        <w:rPr>
          <w:rFonts w:ascii="Trebuchet MS" w:hAnsi="Trebuchet MS"/>
          <w:b/>
          <w:sz w:val="22"/>
        </w:rPr>
        <w:tab/>
      </w:r>
      <w:r w:rsidR="001F6F19" w:rsidRPr="00CB183A">
        <w:rPr>
          <w:rFonts w:ascii="Trebuchet MS" w:hAnsi="Trebuchet MS"/>
          <w:b/>
          <w:sz w:val="22"/>
        </w:rPr>
        <w:tab/>
      </w:r>
      <w:r w:rsidR="001F6F19" w:rsidRPr="00CB183A">
        <w:rPr>
          <w:rFonts w:ascii="Trebuchet MS" w:hAnsi="Trebuchet MS"/>
          <w:b/>
          <w:sz w:val="22"/>
        </w:rPr>
        <w:tab/>
      </w:r>
      <w:r w:rsidR="001F6F19" w:rsidRPr="00CB183A">
        <w:rPr>
          <w:rFonts w:ascii="Trebuchet MS" w:hAnsi="Trebuchet MS"/>
          <w:b/>
          <w:sz w:val="22"/>
        </w:rPr>
        <w:tab/>
      </w:r>
      <w:r w:rsidR="00C819FD">
        <w:rPr>
          <w:rFonts w:ascii="Trebuchet MS" w:hAnsi="Trebuchet MS"/>
          <w:b/>
          <w:sz w:val="22"/>
        </w:rPr>
        <w:tab/>
      </w:r>
      <w:r w:rsidR="006B412B" w:rsidRPr="00506F68">
        <w:rPr>
          <w:rFonts w:ascii="Trebuchet MS" w:hAnsi="Trebuchet MS"/>
          <w:sz w:val="22"/>
        </w:rPr>
        <w:t>1</w:t>
      </w:r>
      <w:r w:rsidR="00D92297">
        <w:rPr>
          <w:rFonts w:ascii="Trebuchet MS" w:hAnsi="Trebuchet MS"/>
          <w:sz w:val="22"/>
        </w:rPr>
        <w:t>5</w:t>
      </w:r>
      <w:r w:rsidR="001F6F19" w:rsidRPr="00CB183A">
        <w:rPr>
          <w:rFonts w:ascii="Trebuchet MS" w:hAnsi="Trebuchet MS"/>
          <w:b/>
          <w:sz w:val="22"/>
        </w:rPr>
        <w:tab/>
      </w:r>
      <w:r w:rsidR="001F6F19" w:rsidRPr="00CB183A">
        <w:rPr>
          <w:rFonts w:ascii="Trebuchet MS" w:hAnsi="Trebuchet MS"/>
          <w:b/>
          <w:sz w:val="22"/>
        </w:rPr>
        <w:tab/>
      </w:r>
    </w:p>
    <w:p w14:paraId="4390BDA1" w14:textId="228951C4" w:rsidR="001F6F19" w:rsidRPr="00F85F3B" w:rsidRDefault="00AE6857" w:rsidP="00191034">
      <w:pPr>
        <w:pStyle w:val="ListParagraph"/>
        <w:numPr>
          <w:ilvl w:val="1"/>
          <w:numId w:val="12"/>
        </w:numPr>
        <w:tabs>
          <w:tab w:val="clear" w:pos="720"/>
          <w:tab w:val="num" w:pos="1080"/>
        </w:tabs>
        <w:spacing w:line="276" w:lineRule="auto"/>
        <w:ind w:left="1080"/>
        <w:rPr>
          <w:rFonts w:ascii="Trebuchet MS" w:hAnsi="Trebuchet MS"/>
          <w:sz w:val="22"/>
        </w:rPr>
      </w:pPr>
      <w:r w:rsidRPr="00496038">
        <w:rPr>
          <w:rFonts w:ascii="Trebuchet MS" w:hAnsi="Trebuchet MS"/>
        </w:rPr>
        <w:t>Union Democracy</w:t>
      </w:r>
      <w:bookmarkEnd w:id="2"/>
      <w:r w:rsidR="001F6F19" w:rsidRPr="00F85F3B">
        <w:rPr>
          <w:rFonts w:ascii="Trebuchet MS" w:hAnsi="Trebuchet MS"/>
          <w:sz w:val="22"/>
        </w:rPr>
        <w:tab/>
      </w:r>
      <w:r w:rsidR="001F6F19" w:rsidRPr="00F85F3B">
        <w:rPr>
          <w:rFonts w:ascii="Trebuchet MS" w:hAnsi="Trebuchet MS"/>
          <w:sz w:val="22"/>
        </w:rPr>
        <w:tab/>
      </w:r>
      <w:r w:rsidR="001F6F19" w:rsidRPr="00F85F3B">
        <w:rPr>
          <w:rFonts w:ascii="Trebuchet MS" w:hAnsi="Trebuchet MS"/>
          <w:sz w:val="22"/>
        </w:rPr>
        <w:tab/>
      </w:r>
      <w:r w:rsidR="001F6F19" w:rsidRPr="00F85F3B">
        <w:rPr>
          <w:rFonts w:ascii="Trebuchet MS" w:hAnsi="Trebuchet MS"/>
          <w:sz w:val="22"/>
        </w:rPr>
        <w:tab/>
      </w:r>
      <w:r w:rsidR="001F6F19" w:rsidRPr="00F85F3B">
        <w:rPr>
          <w:rFonts w:ascii="Trebuchet MS" w:hAnsi="Trebuchet MS"/>
          <w:sz w:val="22"/>
        </w:rPr>
        <w:tab/>
      </w:r>
      <w:r w:rsidR="00C819FD">
        <w:rPr>
          <w:rFonts w:ascii="Trebuchet MS" w:hAnsi="Trebuchet MS"/>
          <w:sz w:val="22"/>
        </w:rPr>
        <w:tab/>
      </w:r>
      <w:r w:rsidR="00C819FD">
        <w:rPr>
          <w:rFonts w:ascii="Trebuchet MS" w:hAnsi="Trebuchet MS"/>
          <w:sz w:val="22"/>
        </w:rPr>
        <w:tab/>
      </w:r>
    </w:p>
    <w:p w14:paraId="4A160134" w14:textId="52F06A76" w:rsidR="0062371A" w:rsidRDefault="008362CE" w:rsidP="00191034">
      <w:pPr>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Fair and Open Elections</w:t>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r>
      <w:r w:rsidR="006B412B">
        <w:rPr>
          <w:rFonts w:ascii="Trebuchet MS" w:hAnsi="Trebuchet MS"/>
          <w:sz w:val="22"/>
        </w:rPr>
        <w:t>1</w:t>
      </w:r>
      <w:r w:rsidR="00D92297">
        <w:rPr>
          <w:rFonts w:ascii="Trebuchet MS" w:hAnsi="Trebuchet MS"/>
          <w:sz w:val="22"/>
        </w:rPr>
        <w:t>5</w:t>
      </w:r>
    </w:p>
    <w:p w14:paraId="26BC91AC" w14:textId="2F15E334" w:rsidR="001F2CE3" w:rsidRDefault="001F2CE3" w:rsidP="00191034">
      <w:pPr>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 xml:space="preserve">Members </w:t>
      </w:r>
      <w:r w:rsidR="004F7EFB">
        <w:rPr>
          <w:rFonts w:ascii="Trebuchet MS" w:hAnsi="Trebuchet MS"/>
          <w:sz w:val="22"/>
        </w:rPr>
        <w:t>O</w:t>
      </w:r>
      <w:r>
        <w:rPr>
          <w:rFonts w:ascii="Trebuchet MS" w:hAnsi="Trebuchet MS"/>
          <w:sz w:val="22"/>
        </w:rPr>
        <w:t xml:space="preserve">wn </w:t>
      </w:r>
      <w:r w:rsidR="004F7EFB">
        <w:rPr>
          <w:rFonts w:ascii="Trebuchet MS" w:hAnsi="Trebuchet MS"/>
          <w:sz w:val="22"/>
        </w:rPr>
        <w:t>T</w:t>
      </w:r>
      <w:r>
        <w:rPr>
          <w:rFonts w:ascii="Trebuchet MS" w:hAnsi="Trebuchet MS"/>
          <w:sz w:val="22"/>
        </w:rPr>
        <w:t xml:space="preserve">heir </w:t>
      </w:r>
      <w:r w:rsidR="004F7EFB">
        <w:rPr>
          <w:rFonts w:ascii="Trebuchet MS" w:hAnsi="Trebuchet MS"/>
          <w:sz w:val="22"/>
        </w:rPr>
        <w:t>U</w:t>
      </w:r>
      <w:r>
        <w:rPr>
          <w:rFonts w:ascii="Trebuchet MS" w:hAnsi="Trebuchet MS"/>
          <w:sz w:val="22"/>
        </w:rPr>
        <w:t>nion</w:t>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r>
      <w:r w:rsidR="006B412B">
        <w:rPr>
          <w:rFonts w:ascii="Trebuchet MS" w:hAnsi="Trebuchet MS"/>
          <w:sz w:val="22"/>
        </w:rPr>
        <w:t>1</w:t>
      </w:r>
      <w:r w:rsidR="00D92297">
        <w:rPr>
          <w:rFonts w:ascii="Trebuchet MS" w:hAnsi="Trebuchet MS"/>
          <w:sz w:val="22"/>
        </w:rPr>
        <w:t>6</w:t>
      </w:r>
    </w:p>
    <w:p w14:paraId="48FE0ACE" w14:textId="77777777" w:rsidR="006E603B" w:rsidRDefault="006E603B" w:rsidP="006E603B">
      <w:pPr>
        <w:spacing w:line="276" w:lineRule="auto"/>
        <w:ind w:left="2520"/>
        <w:rPr>
          <w:rFonts w:ascii="Trebuchet MS" w:hAnsi="Trebuchet MS"/>
          <w:sz w:val="22"/>
        </w:rPr>
      </w:pPr>
    </w:p>
    <w:p w14:paraId="26DEC968" w14:textId="0050A067" w:rsidR="00C667D9" w:rsidRPr="00F85F3B" w:rsidRDefault="00C667D9" w:rsidP="00191034">
      <w:pPr>
        <w:pStyle w:val="ListParagraph"/>
        <w:numPr>
          <w:ilvl w:val="1"/>
          <w:numId w:val="12"/>
        </w:numPr>
        <w:tabs>
          <w:tab w:val="clear" w:pos="720"/>
          <w:tab w:val="num" w:pos="1080"/>
        </w:tabs>
        <w:spacing w:line="276" w:lineRule="auto"/>
        <w:ind w:left="1080"/>
        <w:rPr>
          <w:rFonts w:ascii="Trebuchet MS" w:hAnsi="Trebuchet MS"/>
          <w:sz w:val="22"/>
        </w:rPr>
      </w:pPr>
      <w:r w:rsidRPr="00496038">
        <w:rPr>
          <w:rFonts w:ascii="Trebuchet MS" w:hAnsi="Trebuchet MS"/>
        </w:rPr>
        <w:t>Worker Agency &amp; Structure-Based Organizing</w:t>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r>
      <w:r w:rsidR="0021474F">
        <w:rPr>
          <w:rFonts w:ascii="Trebuchet MS" w:hAnsi="Trebuchet MS"/>
          <w:sz w:val="22"/>
        </w:rPr>
        <w:t>1</w:t>
      </w:r>
      <w:r w:rsidR="00D92297">
        <w:rPr>
          <w:rFonts w:ascii="Trebuchet MS" w:hAnsi="Trebuchet MS"/>
          <w:sz w:val="22"/>
        </w:rPr>
        <w:t>7</w:t>
      </w:r>
    </w:p>
    <w:p w14:paraId="22C7AD5F" w14:textId="770C0835" w:rsidR="001F6DD3" w:rsidRDefault="00D44A75" w:rsidP="00191034">
      <w:pPr>
        <w:pStyle w:val="ListParagraph"/>
        <w:numPr>
          <w:ilvl w:val="0"/>
          <w:numId w:val="90"/>
        </w:numPr>
        <w:spacing w:line="276" w:lineRule="auto"/>
        <w:ind w:left="2520"/>
        <w:rPr>
          <w:rFonts w:ascii="Trebuchet MS" w:hAnsi="Trebuchet MS"/>
          <w:sz w:val="22"/>
        </w:rPr>
      </w:pPr>
      <w:r>
        <w:rPr>
          <w:rFonts w:ascii="Trebuchet MS" w:hAnsi="Trebuchet MS"/>
          <w:sz w:val="22"/>
        </w:rPr>
        <w:t>Turning Grievances into Direct Action</w:t>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r>
      <w:r w:rsidR="00D92297">
        <w:rPr>
          <w:rFonts w:ascii="Trebuchet MS" w:hAnsi="Trebuchet MS"/>
          <w:sz w:val="22"/>
        </w:rPr>
        <w:t>20</w:t>
      </w:r>
    </w:p>
    <w:p w14:paraId="0B627D35" w14:textId="5E3C41DF" w:rsidR="002F3CD5" w:rsidRDefault="002F3CD5" w:rsidP="00191034">
      <w:pPr>
        <w:pStyle w:val="ListParagraph"/>
        <w:numPr>
          <w:ilvl w:val="0"/>
          <w:numId w:val="89"/>
        </w:numPr>
        <w:spacing w:line="276" w:lineRule="auto"/>
        <w:ind w:left="2520"/>
        <w:rPr>
          <w:rFonts w:ascii="Trebuchet MS" w:hAnsi="Trebuchet MS"/>
          <w:sz w:val="22"/>
        </w:rPr>
      </w:pPr>
      <w:r>
        <w:rPr>
          <w:rFonts w:ascii="Trebuchet MS" w:hAnsi="Trebuchet MS"/>
          <w:sz w:val="22"/>
        </w:rPr>
        <w:t xml:space="preserve">Site Issue Organizing </w:t>
      </w:r>
      <w:r w:rsidR="0021474F">
        <w:rPr>
          <w:rFonts w:ascii="Trebuchet MS" w:hAnsi="Trebuchet MS"/>
          <w:sz w:val="22"/>
        </w:rPr>
        <w:tab/>
      </w:r>
      <w:r w:rsidR="0021474F">
        <w:rPr>
          <w:rFonts w:ascii="Trebuchet MS" w:hAnsi="Trebuchet MS"/>
          <w:sz w:val="22"/>
        </w:rPr>
        <w:tab/>
      </w:r>
      <w:r w:rsidR="0021474F">
        <w:rPr>
          <w:rFonts w:ascii="Trebuchet MS" w:hAnsi="Trebuchet MS"/>
          <w:sz w:val="22"/>
        </w:rPr>
        <w:tab/>
      </w:r>
      <w:r w:rsidR="0021474F">
        <w:rPr>
          <w:rFonts w:ascii="Trebuchet MS" w:hAnsi="Trebuchet MS"/>
          <w:sz w:val="22"/>
        </w:rPr>
        <w:tab/>
      </w:r>
      <w:r w:rsidR="0021474F">
        <w:rPr>
          <w:rFonts w:ascii="Trebuchet MS" w:hAnsi="Trebuchet MS"/>
          <w:sz w:val="22"/>
        </w:rPr>
        <w:tab/>
      </w:r>
      <w:r w:rsidR="0021474F">
        <w:rPr>
          <w:rFonts w:ascii="Trebuchet MS" w:hAnsi="Trebuchet MS"/>
          <w:sz w:val="22"/>
        </w:rPr>
        <w:t>2</w:t>
      </w:r>
      <w:r w:rsidR="00D92297">
        <w:rPr>
          <w:rFonts w:ascii="Trebuchet MS" w:hAnsi="Trebuchet MS"/>
          <w:sz w:val="22"/>
        </w:rPr>
        <w:t>1</w:t>
      </w:r>
    </w:p>
    <w:p w14:paraId="67463A8B" w14:textId="550C2F94" w:rsidR="00741990" w:rsidRDefault="0057222C" w:rsidP="00191034">
      <w:pPr>
        <w:pStyle w:val="ListParagraph"/>
        <w:numPr>
          <w:ilvl w:val="0"/>
          <w:numId w:val="89"/>
        </w:numPr>
        <w:spacing w:line="276" w:lineRule="auto"/>
        <w:ind w:left="2520"/>
        <w:rPr>
          <w:rFonts w:ascii="Trebuchet MS" w:hAnsi="Trebuchet MS"/>
          <w:sz w:val="22"/>
        </w:rPr>
      </w:pPr>
      <w:r>
        <w:rPr>
          <w:rFonts w:ascii="Trebuchet MS" w:hAnsi="Trebuchet MS"/>
          <w:sz w:val="22"/>
        </w:rPr>
        <w:t>Direct Action Planning Form</w:t>
      </w:r>
      <w:r w:rsidR="00A66F8A">
        <w:rPr>
          <w:rFonts w:ascii="Trebuchet MS" w:hAnsi="Trebuchet MS"/>
          <w:sz w:val="22"/>
        </w:rPr>
        <w:tab/>
      </w:r>
      <w:r w:rsidR="00A66F8A">
        <w:rPr>
          <w:rFonts w:ascii="Trebuchet MS" w:hAnsi="Trebuchet MS"/>
          <w:sz w:val="22"/>
        </w:rPr>
        <w:tab/>
      </w:r>
      <w:r w:rsidR="00A66F8A">
        <w:rPr>
          <w:rFonts w:ascii="Trebuchet MS" w:hAnsi="Trebuchet MS"/>
          <w:sz w:val="22"/>
        </w:rPr>
        <w:tab/>
      </w:r>
      <w:r w:rsidR="00A66F8A">
        <w:rPr>
          <w:rFonts w:ascii="Trebuchet MS" w:hAnsi="Trebuchet MS"/>
          <w:sz w:val="22"/>
        </w:rPr>
        <w:tab/>
      </w:r>
      <w:r w:rsidR="0021474F">
        <w:rPr>
          <w:rFonts w:ascii="Trebuchet MS" w:hAnsi="Trebuchet MS"/>
          <w:sz w:val="22"/>
        </w:rPr>
        <w:t>2</w:t>
      </w:r>
      <w:r w:rsidR="00D92297">
        <w:rPr>
          <w:rFonts w:ascii="Trebuchet MS" w:hAnsi="Trebuchet MS"/>
          <w:sz w:val="22"/>
        </w:rPr>
        <w:t>4</w:t>
      </w:r>
    </w:p>
    <w:p w14:paraId="4CEE84E3" w14:textId="7F5F6729" w:rsidR="00741990" w:rsidRDefault="004F4D00" w:rsidP="00191034">
      <w:pPr>
        <w:pStyle w:val="ListParagraph"/>
        <w:numPr>
          <w:ilvl w:val="0"/>
          <w:numId w:val="89"/>
        </w:numPr>
        <w:spacing w:line="276" w:lineRule="auto"/>
        <w:ind w:left="2520"/>
        <w:rPr>
          <w:rFonts w:ascii="Trebuchet MS" w:hAnsi="Trebuchet MS"/>
          <w:sz w:val="22"/>
        </w:rPr>
      </w:pPr>
      <w:r>
        <w:rPr>
          <w:rFonts w:ascii="Trebuchet MS" w:hAnsi="Trebuchet MS"/>
          <w:sz w:val="22"/>
        </w:rPr>
        <w:t xml:space="preserve">Elements of an Organized Worksite </w:t>
      </w:r>
      <w:r w:rsidR="00A66F8A">
        <w:rPr>
          <w:rFonts w:ascii="Trebuchet MS" w:hAnsi="Trebuchet MS"/>
          <w:sz w:val="22"/>
        </w:rPr>
        <w:tab/>
      </w:r>
      <w:r w:rsidR="00A66F8A">
        <w:rPr>
          <w:rFonts w:ascii="Trebuchet MS" w:hAnsi="Trebuchet MS"/>
          <w:sz w:val="22"/>
        </w:rPr>
        <w:tab/>
      </w:r>
      <w:r w:rsidR="00A66F8A">
        <w:rPr>
          <w:rFonts w:ascii="Trebuchet MS" w:hAnsi="Trebuchet MS"/>
          <w:sz w:val="22"/>
        </w:rPr>
        <w:tab/>
      </w:r>
      <w:r>
        <w:rPr>
          <w:rFonts w:ascii="Trebuchet MS" w:hAnsi="Trebuchet MS"/>
          <w:sz w:val="22"/>
        </w:rPr>
        <w:t>2</w:t>
      </w:r>
      <w:r w:rsidR="00D92297">
        <w:rPr>
          <w:rFonts w:ascii="Trebuchet MS" w:hAnsi="Trebuchet MS"/>
          <w:sz w:val="22"/>
        </w:rPr>
        <w:t>6</w:t>
      </w:r>
    </w:p>
    <w:p w14:paraId="56A5CC6C" w14:textId="103F9A62" w:rsidR="002F3CD5" w:rsidRDefault="002F3CD5" w:rsidP="00191034">
      <w:pPr>
        <w:pStyle w:val="ListParagraph"/>
        <w:numPr>
          <w:ilvl w:val="0"/>
          <w:numId w:val="89"/>
        </w:numPr>
        <w:spacing w:line="276" w:lineRule="auto"/>
        <w:ind w:left="2520"/>
        <w:rPr>
          <w:rFonts w:ascii="Trebuchet MS" w:hAnsi="Trebuchet MS"/>
          <w:sz w:val="22"/>
        </w:rPr>
      </w:pPr>
      <w:r>
        <w:rPr>
          <w:rFonts w:ascii="Trebuchet MS" w:hAnsi="Trebuchet MS"/>
          <w:sz w:val="22"/>
        </w:rPr>
        <w:t xml:space="preserve">Site Assessment </w:t>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2</w:t>
      </w:r>
      <w:r w:rsidR="00D92297">
        <w:rPr>
          <w:rFonts w:ascii="Trebuchet MS" w:hAnsi="Trebuchet MS"/>
          <w:sz w:val="22"/>
        </w:rPr>
        <w:t>7</w:t>
      </w:r>
    </w:p>
    <w:p w14:paraId="5A7C4FEE" w14:textId="244AAFED" w:rsidR="002F3CD5" w:rsidRDefault="002F3CD5" w:rsidP="00191034">
      <w:pPr>
        <w:pStyle w:val="ListParagraph"/>
        <w:numPr>
          <w:ilvl w:val="0"/>
          <w:numId w:val="89"/>
        </w:numPr>
        <w:spacing w:line="276" w:lineRule="auto"/>
        <w:ind w:left="2520"/>
        <w:rPr>
          <w:rFonts w:ascii="Trebuchet MS" w:hAnsi="Trebuchet MS"/>
          <w:sz w:val="22"/>
        </w:rPr>
      </w:pPr>
      <w:r>
        <w:rPr>
          <w:rFonts w:ascii="Trebuchet MS" w:hAnsi="Trebuchet MS"/>
          <w:sz w:val="22"/>
        </w:rPr>
        <w:t xml:space="preserve">Site Mapping </w:t>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2</w:t>
      </w:r>
      <w:r w:rsidR="00D92297">
        <w:rPr>
          <w:rFonts w:ascii="Trebuchet MS" w:hAnsi="Trebuchet MS"/>
          <w:sz w:val="22"/>
        </w:rPr>
        <w:t>9</w:t>
      </w:r>
    </w:p>
    <w:p w14:paraId="4A01B794" w14:textId="5AE5CA30" w:rsidR="002F3CD5" w:rsidRDefault="002F3CD5" w:rsidP="00191034">
      <w:pPr>
        <w:pStyle w:val="ListParagraph"/>
        <w:numPr>
          <w:ilvl w:val="0"/>
          <w:numId w:val="89"/>
        </w:numPr>
        <w:spacing w:line="276" w:lineRule="auto"/>
        <w:ind w:left="2520"/>
        <w:rPr>
          <w:rFonts w:ascii="Trebuchet MS" w:hAnsi="Trebuchet MS"/>
          <w:sz w:val="22"/>
        </w:rPr>
      </w:pPr>
      <w:r>
        <w:rPr>
          <w:rFonts w:ascii="Trebuchet MS" w:hAnsi="Trebuchet MS"/>
          <w:sz w:val="22"/>
        </w:rPr>
        <w:t xml:space="preserve">Wall Charts </w:t>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3</w:t>
      </w:r>
      <w:r w:rsidR="00D92297">
        <w:rPr>
          <w:rFonts w:ascii="Trebuchet MS" w:hAnsi="Trebuchet MS"/>
          <w:sz w:val="22"/>
        </w:rPr>
        <w:t>7</w:t>
      </w:r>
    </w:p>
    <w:p w14:paraId="07169308" w14:textId="16333DBB" w:rsidR="002F3CD5" w:rsidRDefault="002F3CD5" w:rsidP="00191034">
      <w:pPr>
        <w:pStyle w:val="ListParagraph"/>
        <w:numPr>
          <w:ilvl w:val="0"/>
          <w:numId w:val="89"/>
        </w:numPr>
        <w:spacing w:line="276" w:lineRule="auto"/>
        <w:ind w:left="2520"/>
        <w:rPr>
          <w:rFonts w:ascii="Trebuchet MS" w:hAnsi="Trebuchet MS"/>
          <w:sz w:val="22"/>
        </w:rPr>
      </w:pPr>
      <w:r>
        <w:rPr>
          <w:rFonts w:ascii="Trebuchet MS" w:hAnsi="Trebuchet MS"/>
          <w:sz w:val="22"/>
        </w:rPr>
        <w:t xml:space="preserve">CTA 360 </w:t>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D92297">
        <w:rPr>
          <w:rFonts w:ascii="Trebuchet MS" w:hAnsi="Trebuchet MS"/>
          <w:sz w:val="22"/>
        </w:rPr>
        <w:t>40</w:t>
      </w:r>
    </w:p>
    <w:p w14:paraId="64D28465" w14:textId="4D507D66" w:rsidR="00741990" w:rsidRDefault="00BE352D" w:rsidP="00191034">
      <w:pPr>
        <w:pStyle w:val="ListParagraph"/>
        <w:numPr>
          <w:ilvl w:val="0"/>
          <w:numId w:val="89"/>
        </w:numPr>
        <w:spacing w:line="276" w:lineRule="auto"/>
        <w:ind w:left="2520"/>
        <w:rPr>
          <w:rFonts w:ascii="Trebuchet MS" w:hAnsi="Trebuchet MS"/>
          <w:sz w:val="22"/>
        </w:rPr>
      </w:pPr>
      <w:r w:rsidRPr="00741990">
        <w:rPr>
          <w:rFonts w:ascii="Trebuchet MS" w:hAnsi="Trebuchet MS"/>
          <w:sz w:val="22"/>
        </w:rPr>
        <w:t>One-on-Ones &amp; Organizing Conversations</w:t>
      </w:r>
      <w:r w:rsidR="00A66F8A">
        <w:rPr>
          <w:rFonts w:ascii="Trebuchet MS" w:hAnsi="Trebuchet MS"/>
          <w:sz w:val="22"/>
        </w:rPr>
        <w:tab/>
      </w:r>
      <w:r w:rsidR="00A66F8A">
        <w:rPr>
          <w:rFonts w:ascii="Trebuchet MS" w:hAnsi="Trebuchet MS"/>
          <w:sz w:val="22"/>
        </w:rPr>
        <w:tab/>
      </w:r>
      <w:r w:rsidR="004F4D00">
        <w:rPr>
          <w:rFonts w:ascii="Trebuchet MS" w:hAnsi="Trebuchet MS"/>
          <w:sz w:val="22"/>
        </w:rPr>
        <w:t>4</w:t>
      </w:r>
      <w:r w:rsidR="00D92297">
        <w:rPr>
          <w:rFonts w:ascii="Trebuchet MS" w:hAnsi="Trebuchet MS"/>
          <w:sz w:val="22"/>
        </w:rPr>
        <w:t>2</w:t>
      </w:r>
    </w:p>
    <w:p w14:paraId="6DD2CFBC" w14:textId="423816F9" w:rsidR="0046260A" w:rsidRDefault="00887924" w:rsidP="00191034">
      <w:pPr>
        <w:pStyle w:val="ListParagraph"/>
        <w:numPr>
          <w:ilvl w:val="0"/>
          <w:numId w:val="89"/>
        </w:numPr>
        <w:spacing w:line="276" w:lineRule="auto"/>
        <w:ind w:left="2520"/>
        <w:rPr>
          <w:rFonts w:ascii="Trebuchet MS" w:hAnsi="Trebuchet MS"/>
          <w:sz w:val="22"/>
        </w:rPr>
      </w:pPr>
      <w:r>
        <w:rPr>
          <w:rFonts w:ascii="Trebuchet MS" w:hAnsi="Trebuchet MS"/>
          <w:sz w:val="22"/>
        </w:rPr>
        <w:t>Individual Assessment Rubric</w:t>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ab/>
      </w:r>
      <w:r w:rsidR="004F4D00">
        <w:rPr>
          <w:rFonts w:ascii="Trebuchet MS" w:hAnsi="Trebuchet MS"/>
          <w:sz w:val="22"/>
        </w:rPr>
        <w:t>50</w:t>
      </w:r>
    </w:p>
    <w:p w14:paraId="18371AC7" w14:textId="0384722A" w:rsidR="00887924" w:rsidRDefault="0046260A" w:rsidP="00191034">
      <w:pPr>
        <w:pStyle w:val="ListParagraph"/>
        <w:numPr>
          <w:ilvl w:val="0"/>
          <w:numId w:val="89"/>
        </w:numPr>
        <w:spacing w:line="276" w:lineRule="auto"/>
        <w:ind w:left="2520"/>
        <w:rPr>
          <w:rFonts w:ascii="Trebuchet MS" w:hAnsi="Trebuchet MS"/>
          <w:sz w:val="22"/>
        </w:rPr>
      </w:pPr>
      <w:r>
        <w:rPr>
          <w:rFonts w:ascii="Trebuchet MS" w:hAnsi="Trebuchet MS"/>
          <w:sz w:val="22"/>
        </w:rPr>
        <w:t xml:space="preserve">Site Organizing Teams </w:t>
      </w:r>
      <w:r>
        <w:rPr>
          <w:rFonts w:ascii="Trebuchet MS" w:hAnsi="Trebuchet MS"/>
          <w:sz w:val="22"/>
        </w:rPr>
        <w:tab/>
      </w:r>
      <w:r w:rsidR="00887924">
        <w:rPr>
          <w:rFonts w:ascii="Trebuchet MS" w:hAnsi="Trebuchet MS"/>
          <w:sz w:val="22"/>
        </w:rPr>
        <w:tab/>
      </w:r>
      <w:r w:rsidR="00887924">
        <w:rPr>
          <w:rFonts w:ascii="Trebuchet MS" w:hAnsi="Trebuchet MS"/>
          <w:sz w:val="22"/>
        </w:rPr>
        <w:tab/>
      </w:r>
      <w:r w:rsidR="00887924">
        <w:rPr>
          <w:rFonts w:ascii="Trebuchet MS" w:hAnsi="Trebuchet MS"/>
          <w:sz w:val="22"/>
        </w:rPr>
        <w:tab/>
      </w:r>
      <w:r w:rsidR="00887924">
        <w:rPr>
          <w:rFonts w:ascii="Trebuchet MS" w:hAnsi="Trebuchet MS"/>
          <w:sz w:val="22"/>
        </w:rPr>
        <w:tab/>
      </w:r>
      <w:r w:rsidR="004F4D00">
        <w:rPr>
          <w:rFonts w:ascii="Trebuchet MS" w:hAnsi="Trebuchet MS"/>
          <w:sz w:val="22"/>
        </w:rPr>
        <w:t>5</w:t>
      </w:r>
      <w:r w:rsidR="00D92297">
        <w:rPr>
          <w:rFonts w:ascii="Trebuchet MS" w:hAnsi="Trebuchet MS"/>
          <w:sz w:val="22"/>
        </w:rPr>
        <w:t>3</w:t>
      </w:r>
    </w:p>
    <w:p w14:paraId="4D35ADBB" w14:textId="77777777" w:rsidR="006E603B" w:rsidRPr="00741990" w:rsidRDefault="006E603B" w:rsidP="006E603B">
      <w:pPr>
        <w:pStyle w:val="ListParagraph"/>
        <w:spacing w:line="276" w:lineRule="auto"/>
        <w:ind w:left="2520"/>
        <w:rPr>
          <w:rFonts w:ascii="Trebuchet MS" w:hAnsi="Trebuchet MS"/>
          <w:sz w:val="22"/>
        </w:rPr>
      </w:pPr>
    </w:p>
    <w:p w14:paraId="073BFF01" w14:textId="592D6586" w:rsidR="00134E8B" w:rsidRPr="00496038" w:rsidRDefault="00134E8B" w:rsidP="00191034">
      <w:pPr>
        <w:numPr>
          <w:ilvl w:val="1"/>
          <w:numId w:val="12"/>
        </w:numPr>
        <w:tabs>
          <w:tab w:val="clear" w:pos="720"/>
          <w:tab w:val="num" w:pos="1080"/>
        </w:tabs>
        <w:spacing w:line="276" w:lineRule="auto"/>
        <w:ind w:left="1080"/>
        <w:rPr>
          <w:rFonts w:ascii="Trebuchet MS" w:hAnsi="Trebuchet MS"/>
          <w:b/>
          <w:sz w:val="28"/>
        </w:rPr>
      </w:pPr>
      <w:r w:rsidRPr="00496038">
        <w:rPr>
          <w:rFonts w:ascii="Trebuchet MS" w:hAnsi="Trebuchet MS"/>
        </w:rPr>
        <w:t>Super</w:t>
      </w:r>
      <w:r w:rsidR="00A7722B" w:rsidRPr="00496038">
        <w:rPr>
          <w:rFonts w:ascii="Trebuchet MS" w:hAnsi="Trebuchet MS"/>
        </w:rPr>
        <w:t>-</w:t>
      </w:r>
      <w:r w:rsidRPr="00496038">
        <w:rPr>
          <w:rFonts w:ascii="Trebuchet MS" w:hAnsi="Trebuchet MS"/>
        </w:rPr>
        <w:t>Majority Participation</w:t>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r>
      <w:r w:rsidR="00506F68">
        <w:rPr>
          <w:rFonts w:ascii="Trebuchet MS" w:hAnsi="Trebuchet MS"/>
          <w:sz w:val="22"/>
        </w:rPr>
        <w:tab/>
      </w:r>
      <w:r w:rsidR="00506F68">
        <w:rPr>
          <w:rFonts w:ascii="Trebuchet MS" w:hAnsi="Trebuchet MS"/>
          <w:sz w:val="22"/>
        </w:rPr>
        <w:tab/>
      </w:r>
      <w:r w:rsidR="00506F68">
        <w:rPr>
          <w:rFonts w:ascii="Trebuchet MS" w:hAnsi="Trebuchet MS"/>
          <w:sz w:val="22"/>
        </w:rPr>
        <w:tab/>
      </w:r>
      <w:r w:rsidR="00506F68">
        <w:rPr>
          <w:rFonts w:ascii="Trebuchet MS" w:hAnsi="Trebuchet MS"/>
          <w:sz w:val="22"/>
        </w:rPr>
        <w:t>5</w:t>
      </w:r>
      <w:r w:rsidR="00D92297">
        <w:rPr>
          <w:rFonts w:ascii="Trebuchet MS" w:hAnsi="Trebuchet MS"/>
          <w:sz w:val="22"/>
        </w:rPr>
        <w:t>9</w:t>
      </w:r>
      <w:r w:rsidR="00435123">
        <w:rPr>
          <w:rFonts w:ascii="Trebuchet MS" w:hAnsi="Trebuchet MS"/>
          <w:sz w:val="22"/>
        </w:rPr>
        <w:tab/>
      </w:r>
      <w:r w:rsidR="00435123">
        <w:rPr>
          <w:rFonts w:ascii="Trebuchet MS" w:hAnsi="Trebuchet MS"/>
          <w:sz w:val="22"/>
        </w:rPr>
        <w:tab/>
      </w:r>
    </w:p>
    <w:p w14:paraId="23B289E1" w14:textId="6DE335E1" w:rsidR="00134E8B" w:rsidRDefault="000E6625" w:rsidP="00191034">
      <w:pPr>
        <w:pStyle w:val="ListParagraph"/>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Overcoming objections</w:t>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r>
      <w:r w:rsidR="00D92297">
        <w:rPr>
          <w:rFonts w:ascii="Trebuchet MS" w:hAnsi="Trebuchet MS"/>
          <w:sz w:val="22"/>
        </w:rPr>
        <w:t>61</w:t>
      </w:r>
    </w:p>
    <w:p w14:paraId="3DBC9163" w14:textId="76A5F7AA" w:rsidR="000E6625" w:rsidRDefault="000E6625" w:rsidP="00191034">
      <w:pPr>
        <w:pStyle w:val="ListParagraph"/>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Handling drop requests</w:t>
      </w:r>
      <w:r w:rsidR="00435123">
        <w:rPr>
          <w:rFonts w:ascii="Trebuchet MS" w:hAnsi="Trebuchet MS"/>
          <w:sz w:val="22"/>
        </w:rPr>
        <w:t xml:space="preserve"> (RAP)</w:t>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r>
      <w:r w:rsidR="00974124">
        <w:rPr>
          <w:rFonts w:ascii="Trebuchet MS" w:hAnsi="Trebuchet MS"/>
          <w:sz w:val="22"/>
        </w:rPr>
        <w:t>6</w:t>
      </w:r>
      <w:r w:rsidR="00D92297">
        <w:rPr>
          <w:rFonts w:ascii="Trebuchet MS" w:hAnsi="Trebuchet MS"/>
          <w:sz w:val="22"/>
        </w:rPr>
        <w:t>3</w:t>
      </w:r>
    </w:p>
    <w:p w14:paraId="13603F47" w14:textId="23089E5E" w:rsidR="00134E8B" w:rsidRDefault="00163B4D" w:rsidP="00191034">
      <w:pPr>
        <w:pStyle w:val="ListParagraph"/>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Pivot/Bridge Worksheet</w:t>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974124">
        <w:rPr>
          <w:rFonts w:ascii="Trebuchet MS" w:hAnsi="Trebuchet MS"/>
          <w:sz w:val="22"/>
        </w:rPr>
        <w:t>6</w:t>
      </w:r>
      <w:r w:rsidR="00D92297">
        <w:rPr>
          <w:rFonts w:ascii="Trebuchet MS" w:hAnsi="Trebuchet MS"/>
          <w:sz w:val="22"/>
        </w:rPr>
        <w:t>4</w:t>
      </w:r>
    </w:p>
    <w:p w14:paraId="34BAA7C0" w14:textId="2DFA807B" w:rsidR="00293518" w:rsidRDefault="00163B4D" w:rsidP="00974124">
      <w:pPr>
        <w:pStyle w:val="ListParagraph"/>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Benefits of Membership</w:t>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974124">
        <w:rPr>
          <w:rFonts w:ascii="Trebuchet MS" w:hAnsi="Trebuchet MS"/>
          <w:sz w:val="22"/>
        </w:rPr>
        <w:t>6</w:t>
      </w:r>
      <w:r w:rsidR="00D92297">
        <w:rPr>
          <w:rFonts w:ascii="Trebuchet MS" w:hAnsi="Trebuchet MS"/>
          <w:sz w:val="22"/>
        </w:rPr>
        <w:t>5</w:t>
      </w:r>
    </w:p>
    <w:p w14:paraId="71EA5815" w14:textId="77777777" w:rsidR="00974124" w:rsidRPr="00974124" w:rsidRDefault="00974124" w:rsidP="00974124">
      <w:pPr>
        <w:pStyle w:val="ListParagraph"/>
        <w:spacing w:line="276" w:lineRule="auto"/>
        <w:ind w:left="2520"/>
        <w:rPr>
          <w:rFonts w:ascii="Trebuchet MS" w:hAnsi="Trebuchet MS"/>
          <w:sz w:val="22"/>
        </w:rPr>
      </w:pPr>
    </w:p>
    <w:p w14:paraId="3AC4D4C8" w14:textId="20D31717" w:rsidR="00112E16" w:rsidRPr="00112E16" w:rsidRDefault="00112E16" w:rsidP="00191034">
      <w:pPr>
        <w:pStyle w:val="ListParagraph"/>
        <w:numPr>
          <w:ilvl w:val="1"/>
          <w:numId w:val="12"/>
        </w:numPr>
        <w:tabs>
          <w:tab w:val="left" w:pos="990"/>
        </w:tabs>
        <w:spacing w:line="276" w:lineRule="auto"/>
        <w:ind w:firstLine="0"/>
        <w:rPr>
          <w:rFonts w:ascii="Trebuchet MS" w:hAnsi="Trebuchet MS"/>
          <w:b/>
        </w:rPr>
      </w:pPr>
      <w:r w:rsidRPr="00496038">
        <w:rPr>
          <w:rFonts w:ascii="Trebuchet MS" w:hAnsi="Trebuchet MS"/>
        </w:rPr>
        <w:t>Union Communication</w:t>
      </w:r>
      <w:r w:rsidR="0057222C" w:rsidRPr="005A5B4D">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E50C0A">
        <w:rPr>
          <w:rFonts w:ascii="Trebuchet MS" w:hAnsi="Trebuchet MS"/>
          <w:sz w:val="22"/>
        </w:rPr>
        <w:t>6</w:t>
      </w:r>
      <w:r w:rsidR="00D92297">
        <w:rPr>
          <w:rFonts w:ascii="Trebuchet MS" w:hAnsi="Trebuchet MS"/>
          <w:sz w:val="22"/>
        </w:rPr>
        <w:t>9</w:t>
      </w:r>
    </w:p>
    <w:p w14:paraId="2C23D0CD" w14:textId="3696FDBC" w:rsidR="00112E16" w:rsidRDefault="00112E16" w:rsidP="00191034">
      <w:pPr>
        <w:pStyle w:val="ListParagraph"/>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Internal &amp; External Message Frames</w:t>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D92297">
        <w:rPr>
          <w:rFonts w:ascii="Trebuchet MS" w:hAnsi="Trebuchet MS"/>
          <w:sz w:val="22"/>
        </w:rPr>
        <w:t>70</w:t>
      </w:r>
    </w:p>
    <w:p w14:paraId="6415A209" w14:textId="26897687" w:rsidR="00515109" w:rsidRDefault="00515109" w:rsidP="00191034">
      <w:pPr>
        <w:pStyle w:val="ListParagraph"/>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 xml:space="preserve">Union Communications </w:t>
      </w:r>
      <w:r>
        <w:rPr>
          <w:rFonts w:ascii="Trebuchet MS" w:hAnsi="Trebuchet MS"/>
          <w:sz w:val="22"/>
        </w:rPr>
        <w:tab/>
      </w:r>
      <w:r w:rsidR="00E50C0A">
        <w:rPr>
          <w:rFonts w:ascii="Trebuchet MS" w:hAnsi="Trebuchet MS"/>
          <w:sz w:val="22"/>
        </w:rPr>
        <w:tab/>
      </w:r>
      <w:r w:rsidR="00E50C0A">
        <w:rPr>
          <w:rFonts w:ascii="Trebuchet MS" w:hAnsi="Trebuchet MS"/>
          <w:sz w:val="22"/>
        </w:rPr>
        <w:tab/>
      </w:r>
      <w:r w:rsidR="00E50C0A">
        <w:rPr>
          <w:rFonts w:ascii="Trebuchet MS" w:hAnsi="Trebuchet MS"/>
          <w:sz w:val="22"/>
        </w:rPr>
        <w:tab/>
      </w:r>
      <w:r w:rsidR="00E50C0A">
        <w:rPr>
          <w:rFonts w:ascii="Trebuchet MS" w:hAnsi="Trebuchet MS"/>
          <w:sz w:val="22"/>
        </w:rPr>
        <w:tab/>
      </w:r>
      <w:r w:rsidR="00E50C0A">
        <w:rPr>
          <w:rFonts w:ascii="Trebuchet MS" w:hAnsi="Trebuchet MS"/>
          <w:sz w:val="22"/>
        </w:rPr>
        <w:t>7</w:t>
      </w:r>
      <w:r w:rsidR="00D92297">
        <w:rPr>
          <w:rFonts w:ascii="Trebuchet MS" w:hAnsi="Trebuchet MS"/>
          <w:sz w:val="22"/>
        </w:rPr>
        <w:t>3</w:t>
      </w:r>
    </w:p>
    <w:p w14:paraId="477B731D" w14:textId="268FE147" w:rsidR="00515109" w:rsidRDefault="00515109" w:rsidP="00191034">
      <w:pPr>
        <w:pStyle w:val="ListParagraph"/>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 xml:space="preserve">Facilitation of Meetings </w:t>
      </w:r>
      <w:r w:rsidR="00E50C0A">
        <w:rPr>
          <w:rFonts w:ascii="Trebuchet MS" w:hAnsi="Trebuchet MS"/>
          <w:sz w:val="22"/>
        </w:rPr>
        <w:tab/>
      </w:r>
      <w:r w:rsidR="00E50C0A">
        <w:rPr>
          <w:rFonts w:ascii="Trebuchet MS" w:hAnsi="Trebuchet MS"/>
          <w:sz w:val="22"/>
        </w:rPr>
        <w:tab/>
      </w:r>
      <w:r w:rsidR="00E50C0A">
        <w:rPr>
          <w:rFonts w:ascii="Trebuchet MS" w:hAnsi="Trebuchet MS"/>
          <w:sz w:val="22"/>
        </w:rPr>
        <w:tab/>
      </w:r>
      <w:r w:rsidR="00E50C0A">
        <w:rPr>
          <w:rFonts w:ascii="Trebuchet MS" w:hAnsi="Trebuchet MS"/>
          <w:sz w:val="22"/>
        </w:rPr>
        <w:tab/>
      </w:r>
      <w:r w:rsidR="00E50C0A">
        <w:rPr>
          <w:rFonts w:ascii="Trebuchet MS" w:hAnsi="Trebuchet MS"/>
          <w:sz w:val="22"/>
        </w:rPr>
        <w:tab/>
      </w:r>
      <w:r w:rsidR="00E50C0A">
        <w:rPr>
          <w:rFonts w:ascii="Trebuchet MS" w:hAnsi="Trebuchet MS"/>
          <w:sz w:val="22"/>
        </w:rPr>
        <w:t>7</w:t>
      </w:r>
      <w:r w:rsidR="00D92297">
        <w:rPr>
          <w:rFonts w:ascii="Trebuchet MS" w:hAnsi="Trebuchet MS"/>
          <w:sz w:val="22"/>
        </w:rPr>
        <w:t>4</w:t>
      </w:r>
    </w:p>
    <w:p w14:paraId="648BE2D4" w14:textId="1FDAE00E" w:rsidR="00515109" w:rsidRDefault="00515109" w:rsidP="00515109">
      <w:pPr>
        <w:pStyle w:val="ListParagraph"/>
        <w:numPr>
          <w:ilvl w:val="4"/>
          <w:numId w:val="12"/>
        </w:numPr>
        <w:spacing w:line="276" w:lineRule="auto"/>
        <w:rPr>
          <w:rFonts w:ascii="Trebuchet MS" w:hAnsi="Trebuchet MS"/>
          <w:sz w:val="22"/>
        </w:rPr>
      </w:pPr>
      <w:r>
        <w:rPr>
          <w:rFonts w:ascii="Trebuchet MS" w:hAnsi="Trebuchet MS"/>
          <w:sz w:val="22"/>
        </w:rPr>
        <w:t xml:space="preserve">10 minute meetings </w:t>
      </w:r>
    </w:p>
    <w:p w14:paraId="2AD24F2E" w14:textId="4E871FF8" w:rsidR="00515109" w:rsidRDefault="00C65627" w:rsidP="00515109">
      <w:pPr>
        <w:pStyle w:val="ListParagraph"/>
        <w:numPr>
          <w:ilvl w:val="4"/>
          <w:numId w:val="12"/>
        </w:numPr>
        <w:spacing w:line="276" w:lineRule="auto"/>
        <w:rPr>
          <w:rFonts w:ascii="Trebuchet MS" w:hAnsi="Trebuchet MS"/>
          <w:sz w:val="22"/>
        </w:rPr>
      </w:pPr>
      <w:r>
        <w:rPr>
          <w:rFonts w:ascii="Trebuchet MS" w:hAnsi="Trebuchet MS"/>
          <w:sz w:val="22"/>
        </w:rPr>
        <w:t>Surfacing issues</w:t>
      </w:r>
    </w:p>
    <w:p w14:paraId="30E23BFF" w14:textId="0AFA87DD" w:rsidR="00C65627" w:rsidRDefault="00C65627" w:rsidP="00515109">
      <w:pPr>
        <w:pStyle w:val="ListParagraph"/>
        <w:numPr>
          <w:ilvl w:val="4"/>
          <w:numId w:val="12"/>
        </w:numPr>
        <w:spacing w:line="276" w:lineRule="auto"/>
        <w:rPr>
          <w:rFonts w:ascii="Trebuchet MS" w:hAnsi="Trebuchet MS"/>
          <w:sz w:val="22"/>
        </w:rPr>
      </w:pPr>
      <w:r>
        <w:rPr>
          <w:rFonts w:ascii="Trebuchet MS" w:hAnsi="Trebuchet MS"/>
          <w:sz w:val="22"/>
        </w:rPr>
        <w:t xml:space="preserve">Connecting people </w:t>
      </w:r>
    </w:p>
    <w:p w14:paraId="483AE7B3" w14:textId="387D399E" w:rsidR="00C65627" w:rsidRDefault="00C65627" w:rsidP="00515109">
      <w:pPr>
        <w:pStyle w:val="ListParagraph"/>
        <w:numPr>
          <w:ilvl w:val="4"/>
          <w:numId w:val="12"/>
        </w:numPr>
        <w:spacing w:line="276" w:lineRule="auto"/>
        <w:rPr>
          <w:rFonts w:ascii="Trebuchet MS" w:hAnsi="Trebuchet MS"/>
          <w:sz w:val="22"/>
        </w:rPr>
      </w:pPr>
      <w:r>
        <w:rPr>
          <w:rFonts w:ascii="Trebuchet MS" w:hAnsi="Trebuchet MS"/>
          <w:sz w:val="22"/>
        </w:rPr>
        <w:lastRenderedPageBreak/>
        <w:t xml:space="preserve">Strategies for turnout at meetings </w:t>
      </w:r>
    </w:p>
    <w:p w14:paraId="37182E9A" w14:textId="2825EC8F" w:rsidR="00C65627" w:rsidRDefault="00C65627" w:rsidP="00515109">
      <w:pPr>
        <w:pStyle w:val="ListParagraph"/>
        <w:numPr>
          <w:ilvl w:val="4"/>
          <w:numId w:val="12"/>
        </w:numPr>
        <w:spacing w:line="276" w:lineRule="auto"/>
        <w:rPr>
          <w:rFonts w:ascii="Trebuchet MS" w:hAnsi="Trebuchet MS"/>
          <w:sz w:val="22"/>
        </w:rPr>
      </w:pPr>
      <w:r>
        <w:rPr>
          <w:rFonts w:ascii="Trebuchet MS" w:hAnsi="Trebuchet MS"/>
          <w:sz w:val="22"/>
        </w:rPr>
        <w:t xml:space="preserve">Meetings with the boss </w:t>
      </w:r>
    </w:p>
    <w:p w14:paraId="14029C06" w14:textId="77777777" w:rsidR="00C65627" w:rsidRDefault="00C65627" w:rsidP="000B1A77">
      <w:pPr>
        <w:spacing w:line="276" w:lineRule="auto"/>
        <w:ind w:firstLine="360"/>
        <w:rPr>
          <w:rFonts w:ascii="Trebuchet MS" w:hAnsi="Trebuchet MS"/>
          <w:b/>
          <w:sz w:val="22"/>
        </w:rPr>
      </w:pPr>
    </w:p>
    <w:p w14:paraId="6152CDDB" w14:textId="49D27542" w:rsidR="00A405DB" w:rsidRPr="00CB183A" w:rsidRDefault="00A405DB" w:rsidP="000B1A77">
      <w:pPr>
        <w:spacing w:line="276" w:lineRule="auto"/>
        <w:ind w:firstLine="360"/>
        <w:rPr>
          <w:rFonts w:ascii="Trebuchet MS" w:hAnsi="Trebuchet MS"/>
          <w:b/>
        </w:rPr>
      </w:pPr>
      <w:r>
        <w:rPr>
          <w:rFonts w:ascii="Trebuchet MS" w:hAnsi="Trebuchet MS"/>
          <w:b/>
          <w:sz w:val="22"/>
        </w:rPr>
        <w:t>II</w:t>
      </w:r>
      <w:r w:rsidRPr="00CB183A">
        <w:rPr>
          <w:rFonts w:ascii="Trebuchet MS" w:hAnsi="Trebuchet MS"/>
          <w:b/>
          <w:sz w:val="22"/>
        </w:rPr>
        <w:t xml:space="preserve">. </w:t>
      </w:r>
      <w:r w:rsidR="008E42CC" w:rsidRPr="00496038">
        <w:rPr>
          <w:rFonts w:ascii="Trebuchet MS" w:hAnsi="Trebuchet MS"/>
          <w:b/>
        </w:rPr>
        <w:t xml:space="preserve">Membership </w:t>
      </w:r>
      <w:r w:rsidR="00236D0A" w:rsidRPr="00496038">
        <w:rPr>
          <w:rFonts w:ascii="Trebuchet MS" w:hAnsi="Trebuchet MS"/>
          <w:b/>
        </w:rPr>
        <w:t>Advocate</w:t>
      </w:r>
      <w:r w:rsidRPr="00CB183A">
        <w:rPr>
          <w:rFonts w:ascii="Trebuchet MS" w:hAnsi="Trebuchet MS"/>
          <w:b/>
          <w:sz w:val="22"/>
        </w:rPr>
        <w:tab/>
      </w:r>
      <w:r w:rsidRPr="00CB183A">
        <w:rPr>
          <w:rFonts w:ascii="Trebuchet MS" w:hAnsi="Trebuchet MS"/>
          <w:b/>
          <w:sz w:val="22"/>
        </w:rPr>
        <w:tab/>
      </w:r>
      <w:r w:rsidRPr="00CB183A">
        <w:rPr>
          <w:rFonts w:ascii="Trebuchet MS" w:hAnsi="Trebuchet MS"/>
          <w:b/>
          <w:sz w:val="22"/>
        </w:rPr>
        <w:tab/>
      </w:r>
      <w:r w:rsidRPr="00CB183A">
        <w:rPr>
          <w:rFonts w:ascii="Trebuchet MS" w:hAnsi="Trebuchet MS"/>
          <w:b/>
          <w:sz w:val="22"/>
        </w:rPr>
        <w:tab/>
      </w:r>
      <w:r w:rsidR="00E50C0A">
        <w:rPr>
          <w:rFonts w:ascii="Trebuchet MS" w:hAnsi="Trebuchet MS"/>
          <w:b/>
          <w:sz w:val="22"/>
        </w:rPr>
        <w:tab/>
      </w:r>
      <w:r w:rsidR="00E50C0A">
        <w:rPr>
          <w:rFonts w:ascii="Trebuchet MS" w:hAnsi="Trebuchet MS"/>
          <w:b/>
          <w:sz w:val="22"/>
        </w:rPr>
        <w:tab/>
      </w:r>
      <w:r w:rsidR="00E50C0A">
        <w:rPr>
          <w:rFonts w:ascii="Trebuchet MS" w:hAnsi="Trebuchet MS"/>
          <w:b/>
          <w:sz w:val="22"/>
        </w:rPr>
        <w:tab/>
      </w:r>
      <w:r w:rsidR="00E50C0A" w:rsidRPr="00E50C0A">
        <w:rPr>
          <w:rFonts w:ascii="Trebuchet MS" w:hAnsi="Trebuchet MS"/>
          <w:sz w:val="22"/>
        </w:rPr>
        <w:t>7</w:t>
      </w:r>
      <w:r w:rsidR="00D92297">
        <w:rPr>
          <w:rFonts w:ascii="Trebuchet MS" w:hAnsi="Trebuchet MS"/>
          <w:sz w:val="22"/>
        </w:rPr>
        <w:t>9</w:t>
      </w:r>
      <w:r w:rsidR="005A5B4D">
        <w:rPr>
          <w:rFonts w:ascii="Trebuchet MS" w:hAnsi="Trebuchet MS"/>
          <w:b/>
          <w:sz w:val="22"/>
        </w:rPr>
        <w:tab/>
      </w:r>
      <w:r w:rsidR="00496038">
        <w:rPr>
          <w:rFonts w:ascii="Trebuchet MS" w:hAnsi="Trebuchet MS"/>
          <w:b/>
          <w:sz w:val="22"/>
        </w:rPr>
        <w:tab/>
      </w:r>
    </w:p>
    <w:p w14:paraId="4489D04A" w14:textId="1EBD40F7" w:rsidR="001F6F19" w:rsidRPr="00691888" w:rsidRDefault="00691888" w:rsidP="00191034">
      <w:pPr>
        <w:pStyle w:val="ListParagraph"/>
        <w:numPr>
          <w:ilvl w:val="0"/>
          <w:numId w:val="91"/>
        </w:numPr>
        <w:spacing w:line="276" w:lineRule="auto"/>
        <w:rPr>
          <w:rFonts w:ascii="Trebuchet MS" w:hAnsi="Trebuchet MS"/>
          <w:b/>
          <w:sz w:val="22"/>
        </w:rPr>
      </w:pPr>
      <w:r w:rsidRPr="00496038">
        <w:rPr>
          <w:rFonts w:ascii="Trebuchet MS" w:hAnsi="Trebuchet MS"/>
        </w:rPr>
        <w:t>Contract Enforcer</w:t>
      </w:r>
      <w:r w:rsidR="00236D0A" w:rsidRPr="00691888">
        <w:rPr>
          <w:rFonts w:ascii="Trebuchet MS" w:hAnsi="Trebuchet MS"/>
          <w:sz w:val="22"/>
        </w:rPr>
        <w:tab/>
      </w:r>
      <w:r w:rsidR="00236D0A" w:rsidRPr="00691888">
        <w:rPr>
          <w:rFonts w:ascii="Trebuchet MS" w:hAnsi="Trebuchet MS"/>
          <w:sz w:val="22"/>
        </w:rPr>
        <w:tab/>
      </w:r>
      <w:r w:rsidR="00236D0A" w:rsidRPr="00691888">
        <w:rPr>
          <w:rFonts w:ascii="Trebuchet MS" w:hAnsi="Trebuchet MS"/>
          <w:sz w:val="22"/>
        </w:rPr>
        <w:tab/>
      </w:r>
      <w:r w:rsidR="00236D0A" w:rsidRPr="00691888">
        <w:rPr>
          <w:rFonts w:ascii="Trebuchet MS" w:hAnsi="Trebuchet MS"/>
          <w:sz w:val="22"/>
        </w:rPr>
        <w:tab/>
      </w:r>
      <w:r w:rsidR="00236D0A" w:rsidRPr="00691888">
        <w:rPr>
          <w:rFonts w:ascii="Trebuchet MS" w:hAnsi="Trebuchet MS"/>
          <w:sz w:val="22"/>
        </w:rPr>
        <w:tab/>
      </w:r>
      <w:r w:rsidR="00236D0A" w:rsidRPr="00691888">
        <w:rPr>
          <w:rFonts w:ascii="Trebuchet MS" w:hAnsi="Trebuchet MS"/>
          <w:sz w:val="22"/>
        </w:rPr>
        <w:tab/>
      </w:r>
      <w:r w:rsidR="00236D0A" w:rsidRPr="00691888">
        <w:rPr>
          <w:rFonts w:ascii="Trebuchet MS" w:hAnsi="Trebuchet MS"/>
          <w:sz w:val="22"/>
        </w:rPr>
        <w:tab/>
      </w:r>
      <w:r w:rsidR="00D92297">
        <w:rPr>
          <w:rFonts w:ascii="Trebuchet MS" w:hAnsi="Trebuchet MS"/>
          <w:sz w:val="22"/>
        </w:rPr>
        <w:t>79</w:t>
      </w:r>
      <w:r w:rsidR="00236D0A" w:rsidRPr="00691888">
        <w:rPr>
          <w:rFonts w:ascii="Trebuchet MS" w:hAnsi="Trebuchet MS"/>
          <w:sz w:val="22"/>
        </w:rPr>
        <w:tab/>
      </w:r>
      <w:r w:rsidR="001F6F19" w:rsidRPr="00691888">
        <w:rPr>
          <w:rFonts w:ascii="Trebuchet MS" w:hAnsi="Trebuchet MS"/>
          <w:b/>
          <w:sz w:val="22"/>
        </w:rPr>
        <w:tab/>
      </w:r>
    </w:p>
    <w:p w14:paraId="26620C7D" w14:textId="7D07E5AA" w:rsidR="00691888" w:rsidRPr="001C4363" w:rsidRDefault="00691888"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Parity</w:t>
      </w:r>
      <w:r w:rsidR="00AE2AC3">
        <w:rPr>
          <w:rFonts w:ascii="Trebuchet MS" w:hAnsi="Trebuchet MS"/>
          <w:sz w:val="22"/>
          <w:szCs w:val="22"/>
        </w:rPr>
        <w:tab/>
      </w:r>
      <w:r w:rsidR="00AE2AC3">
        <w:rPr>
          <w:rFonts w:ascii="Trebuchet MS" w:hAnsi="Trebuchet MS"/>
          <w:sz w:val="22"/>
          <w:szCs w:val="22"/>
        </w:rPr>
        <w:tab/>
      </w:r>
      <w:r w:rsidR="00AE2AC3">
        <w:rPr>
          <w:rFonts w:ascii="Trebuchet MS" w:hAnsi="Trebuchet MS"/>
          <w:sz w:val="22"/>
          <w:szCs w:val="22"/>
        </w:rPr>
        <w:tab/>
      </w:r>
      <w:r w:rsidR="00AE2AC3">
        <w:rPr>
          <w:rFonts w:ascii="Trebuchet MS" w:hAnsi="Trebuchet MS"/>
          <w:sz w:val="22"/>
          <w:szCs w:val="22"/>
        </w:rPr>
        <w:tab/>
      </w:r>
      <w:r w:rsidR="00AE2AC3">
        <w:rPr>
          <w:rFonts w:ascii="Trebuchet MS" w:hAnsi="Trebuchet MS"/>
          <w:sz w:val="22"/>
          <w:szCs w:val="22"/>
        </w:rPr>
        <w:tab/>
      </w:r>
      <w:r w:rsidR="00AE2AC3">
        <w:rPr>
          <w:rFonts w:ascii="Trebuchet MS" w:hAnsi="Trebuchet MS"/>
          <w:sz w:val="22"/>
          <w:szCs w:val="22"/>
        </w:rPr>
        <w:tab/>
      </w:r>
      <w:r w:rsidR="00AE2AC3">
        <w:rPr>
          <w:rFonts w:ascii="Trebuchet MS" w:hAnsi="Trebuchet MS"/>
          <w:sz w:val="22"/>
          <w:szCs w:val="22"/>
        </w:rPr>
        <w:tab/>
      </w:r>
      <w:r w:rsidR="003D1C47">
        <w:rPr>
          <w:rFonts w:ascii="Trebuchet MS" w:hAnsi="Trebuchet MS"/>
          <w:sz w:val="22"/>
          <w:szCs w:val="22"/>
        </w:rPr>
        <w:t>8</w:t>
      </w:r>
      <w:r w:rsidR="00D92297">
        <w:rPr>
          <w:rFonts w:ascii="Trebuchet MS" w:hAnsi="Trebuchet MS"/>
          <w:sz w:val="22"/>
          <w:szCs w:val="22"/>
        </w:rPr>
        <w:t>0</w:t>
      </w:r>
    </w:p>
    <w:p w14:paraId="7A0CF974" w14:textId="3DF13604" w:rsidR="00691888" w:rsidRPr="001C4363" w:rsidRDefault="00691888"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Duty of Fair Representation</w:t>
      </w:r>
      <w:r w:rsidR="005E120A" w:rsidRPr="001C4363">
        <w:rPr>
          <w:rFonts w:ascii="Trebuchet MS" w:hAnsi="Trebuchet MS"/>
          <w:sz w:val="22"/>
          <w:szCs w:val="22"/>
        </w:rPr>
        <w:tab/>
      </w:r>
      <w:r w:rsidR="005E120A" w:rsidRPr="001C4363">
        <w:rPr>
          <w:rFonts w:ascii="Trebuchet MS" w:hAnsi="Trebuchet MS"/>
          <w:sz w:val="22"/>
          <w:szCs w:val="22"/>
        </w:rPr>
        <w:tab/>
      </w:r>
      <w:r w:rsidR="005E120A" w:rsidRPr="001C4363">
        <w:rPr>
          <w:rFonts w:ascii="Trebuchet MS" w:hAnsi="Trebuchet MS"/>
          <w:sz w:val="22"/>
          <w:szCs w:val="22"/>
        </w:rPr>
        <w:tab/>
      </w:r>
      <w:r w:rsidR="005E120A" w:rsidRPr="001C4363">
        <w:rPr>
          <w:rFonts w:ascii="Trebuchet MS" w:hAnsi="Trebuchet MS"/>
          <w:sz w:val="22"/>
          <w:szCs w:val="22"/>
        </w:rPr>
        <w:tab/>
      </w:r>
      <w:r w:rsidR="00D92297">
        <w:rPr>
          <w:rFonts w:ascii="Trebuchet MS" w:hAnsi="Trebuchet MS"/>
          <w:sz w:val="22"/>
          <w:szCs w:val="22"/>
        </w:rPr>
        <w:t>80</w:t>
      </w:r>
    </w:p>
    <w:p w14:paraId="76087D6C" w14:textId="602A047D" w:rsidR="001F6F19" w:rsidRPr="001C4363" w:rsidRDefault="001F6F19"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Purposes of Grievance Procedure</w:t>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00D92297">
        <w:rPr>
          <w:rFonts w:ascii="Trebuchet MS" w:hAnsi="Trebuchet MS"/>
          <w:sz w:val="22"/>
          <w:szCs w:val="22"/>
        </w:rPr>
        <w:t>88</w:t>
      </w:r>
    </w:p>
    <w:p w14:paraId="22F62DB0" w14:textId="18C6CC04" w:rsidR="003D1C47" w:rsidRDefault="003D1C47" w:rsidP="00191034">
      <w:pPr>
        <w:numPr>
          <w:ilvl w:val="0"/>
          <w:numId w:val="92"/>
        </w:numPr>
        <w:spacing w:line="276" w:lineRule="auto"/>
        <w:rPr>
          <w:rFonts w:ascii="Trebuchet MS" w:hAnsi="Trebuchet MS"/>
          <w:sz w:val="22"/>
          <w:szCs w:val="22"/>
        </w:rPr>
      </w:pPr>
      <w:r>
        <w:rPr>
          <w:rFonts w:ascii="Trebuchet MS" w:hAnsi="Trebuchet MS"/>
          <w:sz w:val="22"/>
          <w:szCs w:val="22"/>
        </w:rPr>
        <w:t xml:space="preserve">Interviewing the grievant and practice </w:t>
      </w:r>
      <w:r w:rsidR="00A875D7">
        <w:rPr>
          <w:rFonts w:ascii="Trebuchet MS" w:hAnsi="Trebuchet MS"/>
          <w:sz w:val="22"/>
          <w:szCs w:val="22"/>
        </w:rPr>
        <w:tab/>
      </w:r>
      <w:r w:rsidR="00A875D7">
        <w:rPr>
          <w:rFonts w:ascii="Trebuchet MS" w:hAnsi="Trebuchet MS"/>
          <w:sz w:val="22"/>
          <w:szCs w:val="22"/>
        </w:rPr>
        <w:tab/>
      </w:r>
      <w:r w:rsidR="00A875D7">
        <w:rPr>
          <w:rFonts w:ascii="Trebuchet MS" w:hAnsi="Trebuchet MS"/>
          <w:sz w:val="22"/>
          <w:szCs w:val="22"/>
        </w:rPr>
        <w:tab/>
      </w:r>
      <w:r w:rsidR="00D92297">
        <w:rPr>
          <w:rFonts w:ascii="Trebuchet MS" w:hAnsi="Trebuchet MS"/>
          <w:sz w:val="22"/>
          <w:szCs w:val="22"/>
        </w:rPr>
        <w:t>93</w:t>
      </w:r>
    </w:p>
    <w:p w14:paraId="7C4B3E08" w14:textId="174BFF09" w:rsidR="001F6F19" w:rsidRDefault="001F6F19"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Grievance Checklist</w:t>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003D1C47">
        <w:rPr>
          <w:rFonts w:ascii="Trebuchet MS" w:hAnsi="Trebuchet MS"/>
          <w:sz w:val="22"/>
          <w:szCs w:val="22"/>
        </w:rPr>
        <w:t>10</w:t>
      </w:r>
      <w:r w:rsidR="00D92297">
        <w:rPr>
          <w:rFonts w:ascii="Trebuchet MS" w:hAnsi="Trebuchet MS"/>
          <w:sz w:val="22"/>
          <w:szCs w:val="22"/>
        </w:rPr>
        <w:t>2</w:t>
      </w:r>
    </w:p>
    <w:p w14:paraId="6D97A46D" w14:textId="0B15F894" w:rsidR="001F6F19" w:rsidRPr="001C4363" w:rsidRDefault="001F6F19"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Role of Grievance Representatives</w:t>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00A875D7">
        <w:rPr>
          <w:rFonts w:ascii="Trebuchet MS" w:hAnsi="Trebuchet MS"/>
          <w:sz w:val="22"/>
          <w:szCs w:val="22"/>
        </w:rPr>
        <w:t>10</w:t>
      </w:r>
      <w:r w:rsidR="00D92297">
        <w:rPr>
          <w:rFonts w:ascii="Trebuchet MS" w:hAnsi="Trebuchet MS"/>
          <w:sz w:val="22"/>
          <w:szCs w:val="22"/>
        </w:rPr>
        <w:t>3</w:t>
      </w:r>
    </w:p>
    <w:p w14:paraId="299B45FC" w14:textId="700633A3" w:rsidR="003C69F9" w:rsidRPr="001C4363" w:rsidRDefault="003C69F9"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Possible Alternatives to Grievance</w:t>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00A875D7">
        <w:rPr>
          <w:rFonts w:ascii="Trebuchet MS" w:hAnsi="Trebuchet MS"/>
          <w:sz w:val="22"/>
          <w:szCs w:val="22"/>
        </w:rPr>
        <w:t>1</w:t>
      </w:r>
      <w:r w:rsidR="00D92297">
        <w:rPr>
          <w:rFonts w:ascii="Trebuchet MS" w:hAnsi="Trebuchet MS"/>
          <w:sz w:val="22"/>
          <w:szCs w:val="22"/>
        </w:rPr>
        <w:t>07</w:t>
      </w:r>
    </w:p>
    <w:p w14:paraId="0875E1AA" w14:textId="1C0F371F" w:rsidR="002E5E3F" w:rsidRPr="001C4363" w:rsidRDefault="002E5E3F"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Complaints &amp; Litigation</w:t>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00A875D7">
        <w:rPr>
          <w:rFonts w:ascii="Trebuchet MS" w:hAnsi="Trebuchet MS"/>
          <w:sz w:val="22"/>
          <w:szCs w:val="22"/>
        </w:rPr>
        <w:t>1</w:t>
      </w:r>
      <w:r w:rsidR="00D92297">
        <w:rPr>
          <w:rFonts w:ascii="Trebuchet MS" w:hAnsi="Trebuchet MS"/>
          <w:sz w:val="22"/>
          <w:szCs w:val="22"/>
        </w:rPr>
        <w:t>08</w:t>
      </w:r>
    </w:p>
    <w:p w14:paraId="44D88B05" w14:textId="6BEDD001" w:rsidR="001F6F19" w:rsidRDefault="001F6F19"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Insubordination</w:t>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00A875D7">
        <w:rPr>
          <w:rFonts w:ascii="Trebuchet MS" w:hAnsi="Trebuchet MS"/>
          <w:sz w:val="22"/>
          <w:szCs w:val="22"/>
        </w:rPr>
        <w:t>1</w:t>
      </w:r>
      <w:r w:rsidR="00D92297">
        <w:rPr>
          <w:rFonts w:ascii="Trebuchet MS" w:hAnsi="Trebuchet MS"/>
          <w:sz w:val="22"/>
          <w:szCs w:val="22"/>
        </w:rPr>
        <w:t>09</w:t>
      </w:r>
    </w:p>
    <w:p w14:paraId="53CAC7EB" w14:textId="77777777" w:rsidR="003D3CAF" w:rsidRPr="001C4363" w:rsidRDefault="003D3CAF" w:rsidP="003D3CAF">
      <w:pPr>
        <w:spacing w:line="276" w:lineRule="auto"/>
        <w:ind w:left="2520"/>
        <w:rPr>
          <w:rFonts w:ascii="Trebuchet MS" w:hAnsi="Trebuchet MS"/>
          <w:sz w:val="22"/>
          <w:szCs w:val="22"/>
        </w:rPr>
      </w:pPr>
    </w:p>
    <w:p w14:paraId="425A1AAE" w14:textId="5FD62CE0" w:rsidR="00AB1109" w:rsidRPr="001C4363" w:rsidRDefault="007676BC" w:rsidP="00191034">
      <w:pPr>
        <w:pStyle w:val="ListParagraph"/>
        <w:numPr>
          <w:ilvl w:val="0"/>
          <w:numId w:val="91"/>
        </w:numPr>
        <w:spacing w:line="276" w:lineRule="auto"/>
        <w:rPr>
          <w:rFonts w:ascii="Trebuchet MS" w:hAnsi="Trebuchet MS"/>
          <w:b/>
          <w:sz w:val="22"/>
          <w:szCs w:val="22"/>
        </w:rPr>
      </w:pPr>
      <w:r>
        <w:rPr>
          <w:rFonts w:ascii="Trebuchet MS" w:hAnsi="Trebuchet MS"/>
          <w:szCs w:val="22"/>
        </w:rPr>
        <w:t xml:space="preserve">Representing Members </w:t>
      </w:r>
      <w:r>
        <w:rPr>
          <w:rFonts w:ascii="Trebuchet MS" w:hAnsi="Trebuchet MS"/>
          <w:szCs w:val="22"/>
        </w:rPr>
        <w:tab/>
      </w:r>
      <w:r w:rsidR="00CB183A" w:rsidRPr="001C4363">
        <w:rPr>
          <w:rFonts w:ascii="Trebuchet MS" w:hAnsi="Trebuchet MS"/>
          <w:b/>
          <w:sz w:val="22"/>
          <w:szCs w:val="22"/>
        </w:rPr>
        <w:tab/>
      </w:r>
      <w:r w:rsidR="00CB183A" w:rsidRPr="001C4363">
        <w:rPr>
          <w:rFonts w:ascii="Trebuchet MS" w:hAnsi="Trebuchet MS"/>
          <w:b/>
          <w:sz w:val="22"/>
          <w:szCs w:val="22"/>
        </w:rPr>
        <w:tab/>
      </w:r>
      <w:r w:rsidR="00CB183A" w:rsidRPr="001C4363">
        <w:rPr>
          <w:rFonts w:ascii="Trebuchet MS" w:hAnsi="Trebuchet MS"/>
          <w:b/>
          <w:sz w:val="22"/>
          <w:szCs w:val="22"/>
        </w:rPr>
        <w:tab/>
      </w:r>
      <w:r w:rsidR="00803BEE">
        <w:rPr>
          <w:rFonts w:ascii="Trebuchet MS" w:hAnsi="Trebuchet MS"/>
          <w:b/>
          <w:sz w:val="22"/>
          <w:szCs w:val="22"/>
        </w:rPr>
        <w:tab/>
      </w:r>
      <w:r w:rsidR="00803BEE">
        <w:rPr>
          <w:rFonts w:ascii="Trebuchet MS" w:hAnsi="Trebuchet MS"/>
          <w:b/>
          <w:sz w:val="22"/>
          <w:szCs w:val="22"/>
        </w:rPr>
        <w:tab/>
      </w:r>
      <w:r w:rsidR="00803BEE">
        <w:rPr>
          <w:rFonts w:ascii="Trebuchet MS" w:hAnsi="Trebuchet MS"/>
          <w:b/>
          <w:sz w:val="22"/>
          <w:szCs w:val="22"/>
        </w:rPr>
        <w:tab/>
      </w:r>
      <w:r w:rsidR="00A875D7" w:rsidRPr="00A875D7">
        <w:rPr>
          <w:rFonts w:ascii="Trebuchet MS" w:hAnsi="Trebuchet MS"/>
          <w:sz w:val="22"/>
          <w:szCs w:val="22"/>
        </w:rPr>
        <w:t>11</w:t>
      </w:r>
      <w:r w:rsidR="00D92297">
        <w:rPr>
          <w:rFonts w:ascii="Trebuchet MS" w:hAnsi="Trebuchet MS"/>
          <w:sz w:val="22"/>
          <w:szCs w:val="22"/>
        </w:rPr>
        <w:t>1</w:t>
      </w:r>
    </w:p>
    <w:p w14:paraId="418B1BD4" w14:textId="6715B1A9" w:rsidR="00F9503A" w:rsidRPr="00927672" w:rsidRDefault="00DE45D9" w:rsidP="00191034">
      <w:pPr>
        <w:pStyle w:val="ListParagraph"/>
        <w:numPr>
          <w:ilvl w:val="0"/>
          <w:numId w:val="93"/>
        </w:numPr>
        <w:spacing w:line="276" w:lineRule="auto"/>
        <w:rPr>
          <w:rFonts w:ascii="Trebuchet MS" w:hAnsi="Trebuchet MS"/>
          <w:sz w:val="22"/>
          <w:szCs w:val="22"/>
        </w:rPr>
      </w:pPr>
      <w:r w:rsidRPr="00927672">
        <w:rPr>
          <w:rFonts w:ascii="Trebuchet MS" w:hAnsi="Trebuchet MS"/>
          <w:sz w:val="22"/>
          <w:szCs w:val="22"/>
        </w:rPr>
        <w:t>Right to Representation</w:t>
      </w:r>
      <w:r w:rsidR="002F2876">
        <w:rPr>
          <w:rFonts w:ascii="Trebuchet MS" w:hAnsi="Trebuchet MS"/>
          <w:sz w:val="22"/>
          <w:szCs w:val="22"/>
        </w:rPr>
        <w:t xml:space="preserve"> &amp; Weingarten Rule</w:t>
      </w:r>
      <w:r w:rsidR="00F9503A" w:rsidRPr="00927672">
        <w:rPr>
          <w:rFonts w:ascii="Trebuchet MS" w:hAnsi="Trebuchet MS"/>
          <w:sz w:val="22"/>
          <w:szCs w:val="22"/>
        </w:rPr>
        <w:tab/>
      </w:r>
      <w:r w:rsidR="002F2876">
        <w:rPr>
          <w:rFonts w:ascii="Trebuchet MS" w:hAnsi="Trebuchet MS"/>
          <w:sz w:val="22"/>
          <w:szCs w:val="22"/>
        </w:rPr>
        <w:tab/>
      </w:r>
      <w:r w:rsidR="00203C16">
        <w:rPr>
          <w:rFonts w:ascii="Trebuchet MS" w:hAnsi="Trebuchet MS"/>
          <w:sz w:val="22"/>
          <w:szCs w:val="22"/>
        </w:rPr>
        <w:t>11</w:t>
      </w:r>
      <w:r w:rsidR="00D92297">
        <w:rPr>
          <w:rFonts w:ascii="Trebuchet MS" w:hAnsi="Trebuchet MS"/>
          <w:sz w:val="22"/>
          <w:szCs w:val="22"/>
        </w:rPr>
        <w:t>3</w:t>
      </w:r>
    </w:p>
    <w:p w14:paraId="1D825156" w14:textId="31218BD5" w:rsidR="00DE45D9" w:rsidRPr="00927672" w:rsidRDefault="001C4363" w:rsidP="00191034">
      <w:pPr>
        <w:pStyle w:val="ListParagraph"/>
        <w:numPr>
          <w:ilvl w:val="0"/>
          <w:numId w:val="93"/>
        </w:numPr>
        <w:spacing w:line="276" w:lineRule="auto"/>
        <w:rPr>
          <w:rFonts w:ascii="Trebuchet MS" w:hAnsi="Trebuchet MS"/>
          <w:sz w:val="22"/>
          <w:szCs w:val="22"/>
        </w:rPr>
      </w:pPr>
      <w:r w:rsidRPr="00927672">
        <w:rPr>
          <w:rFonts w:ascii="Trebuchet MS" w:hAnsi="Trebuchet MS"/>
          <w:sz w:val="22"/>
          <w:szCs w:val="22"/>
        </w:rPr>
        <w:t>Employee Discipline</w:t>
      </w:r>
      <w:r w:rsidR="007C6D95" w:rsidRPr="00927672">
        <w:rPr>
          <w:rFonts w:ascii="Trebuchet MS" w:hAnsi="Trebuchet MS"/>
          <w:sz w:val="22"/>
          <w:szCs w:val="22"/>
        </w:rPr>
        <w:tab/>
      </w:r>
      <w:r w:rsidR="007C6D95" w:rsidRPr="00927672">
        <w:rPr>
          <w:rFonts w:ascii="Trebuchet MS" w:hAnsi="Trebuchet MS"/>
          <w:sz w:val="22"/>
          <w:szCs w:val="22"/>
        </w:rPr>
        <w:tab/>
      </w:r>
      <w:r w:rsidR="007C6D95" w:rsidRPr="00927672">
        <w:rPr>
          <w:rFonts w:ascii="Trebuchet MS" w:hAnsi="Trebuchet MS"/>
          <w:sz w:val="22"/>
          <w:szCs w:val="22"/>
        </w:rPr>
        <w:tab/>
      </w:r>
      <w:r w:rsidR="007C6D95" w:rsidRPr="00927672">
        <w:rPr>
          <w:rFonts w:ascii="Trebuchet MS" w:hAnsi="Trebuchet MS"/>
          <w:sz w:val="22"/>
          <w:szCs w:val="22"/>
        </w:rPr>
        <w:tab/>
      </w:r>
      <w:r w:rsidR="007C6D95" w:rsidRPr="00927672">
        <w:rPr>
          <w:rFonts w:ascii="Trebuchet MS" w:hAnsi="Trebuchet MS"/>
          <w:sz w:val="22"/>
          <w:szCs w:val="22"/>
        </w:rPr>
        <w:tab/>
      </w:r>
      <w:r w:rsidR="00203C16">
        <w:rPr>
          <w:rFonts w:ascii="Trebuchet MS" w:hAnsi="Trebuchet MS"/>
          <w:sz w:val="22"/>
          <w:szCs w:val="22"/>
        </w:rPr>
        <w:t>1</w:t>
      </w:r>
      <w:r w:rsidR="00D92297">
        <w:rPr>
          <w:rFonts w:ascii="Trebuchet MS" w:hAnsi="Trebuchet MS"/>
          <w:sz w:val="22"/>
          <w:szCs w:val="22"/>
        </w:rPr>
        <w:t>21</w:t>
      </w:r>
    </w:p>
    <w:p w14:paraId="41930F11" w14:textId="2B2A2E6A" w:rsidR="001C4363" w:rsidRDefault="001C4363" w:rsidP="00191034">
      <w:pPr>
        <w:pStyle w:val="ListParagraph"/>
        <w:numPr>
          <w:ilvl w:val="0"/>
          <w:numId w:val="93"/>
        </w:numPr>
        <w:spacing w:line="276" w:lineRule="auto"/>
        <w:rPr>
          <w:rFonts w:ascii="Trebuchet MS" w:hAnsi="Trebuchet MS"/>
          <w:sz w:val="22"/>
          <w:szCs w:val="22"/>
        </w:rPr>
      </w:pPr>
      <w:r w:rsidRPr="00927672">
        <w:rPr>
          <w:rFonts w:ascii="Trebuchet MS" w:hAnsi="Trebuchet MS"/>
          <w:sz w:val="22"/>
          <w:szCs w:val="22"/>
        </w:rPr>
        <w:t>Meeting with Administrators/Management</w:t>
      </w:r>
      <w:r w:rsidR="00803BEE" w:rsidRPr="00927672">
        <w:rPr>
          <w:rFonts w:ascii="Trebuchet MS" w:hAnsi="Trebuchet MS"/>
          <w:sz w:val="22"/>
          <w:szCs w:val="22"/>
        </w:rPr>
        <w:tab/>
      </w:r>
      <w:r w:rsidR="00803BEE" w:rsidRPr="00927672">
        <w:rPr>
          <w:rFonts w:ascii="Trebuchet MS" w:hAnsi="Trebuchet MS"/>
          <w:sz w:val="22"/>
          <w:szCs w:val="22"/>
        </w:rPr>
        <w:tab/>
      </w:r>
      <w:r w:rsidR="00203C16">
        <w:rPr>
          <w:rFonts w:ascii="Trebuchet MS" w:hAnsi="Trebuchet MS"/>
          <w:sz w:val="22"/>
          <w:szCs w:val="22"/>
        </w:rPr>
        <w:t>12</w:t>
      </w:r>
      <w:r w:rsidR="00D92297">
        <w:rPr>
          <w:rFonts w:ascii="Trebuchet MS" w:hAnsi="Trebuchet MS"/>
          <w:sz w:val="22"/>
          <w:szCs w:val="22"/>
        </w:rPr>
        <w:t>3</w:t>
      </w:r>
    </w:p>
    <w:p w14:paraId="52567089" w14:textId="1075A9CE" w:rsidR="00203C16" w:rsidRPr="00927672" w:rsidRDefault="00203C16" w:rsidP="00203C16">
      <w:pPr>
        <w:pStyle w:val="ListParagraph"/>
        <w:numPr>
          <w:ilvl w:val="1"/>
          <w:numId w:val="93"/>
        </w:numPr>
        <w:spacing w:line="276" w:lineRule="auto"/>
        <w:rPr>
          <w:rFonts w:ascii="Trebuchet MS" w:hAnsi="Trebuchet MS"/>
          <w:sz w:val="22"/>
          <w:szCs w:val="22"/>
        </w:rPr>
      </w:pPr>
      <w:r>
        <w:rPr>
          <w:rFonts w:ascii="Trebuchet MS" w:hAnsi="Trebuchet MS"/>
          <w:sz w:val="22"/>
          <w:szCs w:val="22"/>
        </w:rPr>
        <w:t xml:space="preserve">Role play/Discussion/Scenarios </w:t>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12</w:t>
      </w:r>
      <w:r w:rsidR="00D92297">
        <w:rPr>
          <w:rFonts w:ascii="Trebuchet MS" w:hAnsi="Trebuchet MS"/>
          <w:sz w:val="22"/>
          <w:szCs w:val="22"/>
        </w:rPr>
        <w:t>8</w:t>
      </w:r>
    </w:p>
    <w:p w14:paraId="41786F68" w14:textId="77777777" w:rsidR="007676BC" w:rsidRDefault="007676BC" w:rsidP="00200FFE">
      <w:pPr>
        <w:spacing w:line="276" w:lineRule="auto"/>
        <w:ind w:firstLine="720"/>
        <w:rPr>
          <w:rFonts w:ascii="Trebuchet MS" w:hAnsi="Trebuchet MS"/>
          <w:sz w:val="22"/>
          <w:szCs w:val="22"/>
        </w:rPr>
      </w:pPr>
    </w:p>
    <w:p w14:paraId="207E8459" w14:textId="51555A07" w:rsidR="00F27E57" w:rsidRDefault="00AA71E9" w:rsidP="00200FFE">
      <w:pPr>
        <w:spacing w:line="276" w:lineRule="auto"/>
        <w:ind w:firstLine="720"/>
        <w:rPr>
          <w:rFonts w:ascii="Trebuchet MS" w:hAnsi="Trebuchet MS"/>
          <w:sz w:val="22"/>
          <w:szCs w:val="22"/>
        </w:rPr>
      </w:pPr>
      <w:r>
        <w:rPr>
          <w:rFonts w:ascii="Trebuchet MS" w:hAnsi="Trebuchet MS"/>
          <w:sz w:val="22"/>
          <w:szCs w:val="22"/>
        </w:rPr>
        <w:t>Appendix: Parliamentary Procedures</w:t>
      </w:r>
      <w:r w:rsidR="006E603B">
        <w:rPr>
          <w:rFonts w:ascii="Trebuchet MS" w:hAnsi="Trebuchet MS"/>
          <w:sz w:val="22"/>
          <w:szCs w:val="22"/>
        </w:rPr>
        <w:t xml:space="preserve"> &amp; Evaluation Form </w:t>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sidR="00203C16">
        <w:rPr>
          <w:rFonts w:ascii="Trebuchet MS" w:hAnsi="Trebuchet MS"/>
          <w:sz w:val="22"/>
          <w:szCs w:val="22"/>
        </w:rPr>
        <w:t>14</w:t>
      </w:r>
      <w:r w:rsidR="00D92297">
        <w:rPr>
          <w:rFonts w:ascii="Trebuchet MS" w:hAnsi="Trebuchet MS"/>
          <w:sz w:val="22"/>
          <w:szCs w:val="22"/>
        </w:rPr>
        <w:t>4</w:t>
      </w:r>
    </w:p>
    <w:p w14:paraId="4439E275" w14:textId="17B3D01F" w:rsidR="00F27E57" w:rsidRPr="00EF5AAA" w:rsidRDefault="00F27E57" w:rsidP="00287A3F">
      <w:pPr>
        <w:jc w:val="center"/>
        <w:rPr>
          <w:rFonts w:ascii="Trebuchet MS" w:hAnsi="Trebuchet MS"/>
          <w:b/>
          <w:sz w:val="52"/>
          <w:szCs w:val="52"/>
        </w:rPr>
      </w:pPr>
      <w:r>
        <w:rPr>
          <w:rFonts w:ascii="Trebuchet MS" w:hAnsi="Trebuchet MS"/>
          <w:sz w:val="22"/>
          <w:szCs w:val="22"/>
        </w:rPr>
        <w:br w:type="page"/>
      </w:r>
      <w:bookmarkEnd w:id="1"/>
      <w:r w:rsidRPr="00EF5AAA">
        <w:rPr>
          <w:rFonts w:ascii="Trebuchet MS" w:hAnsi="Trebuchet MS"/>
          <w:b/>
          <w:color w:val="4472C4" w:themeColor="accent1"/>
          <w:sz w:val="52"/>
          <w:szCs w:val="52"/>
        </w:rPr>
        <w:lastRenderedPageBreak/>
        <w:t>Introd</w:t>
      </w:r>
      <w:r w:rsidR="0071705E" w:rsidRPr="00EF5AAA">
        <w:rPr>
          <w:rFonts w:ascii="Trebuchet MS" w:hAnsi="Trebuchet MS"/>
          <w:b/>
          <w:color w:val="4472C4" w:themeColor="accent1"/>
          <w:sz w:val="52"/>
          <w:szCs w:val="52"/>
        </w:rPr>
        <w:t>uction to the Training Method</w:t>
      </w:r>
    </w:p>
    <w:p w14:paraId="0A49D32D" w14:textId="4D3725C9" w:rsidR="0071705E" w:rsidRDefault="0071705E">
      <w:pPr>
        <w:rPr>
          <w:rFonts w:ascii="Trebuchet MS" w:hAnsi="Trebuchet MS"/>
          <w:sz w:val="22"/>
          <w:szCs w:val="22"/>
        </w:rPr>
      </w:pPr>
    </w:p>
    <w:p w14:paraId="57B171F3" w14:textId="039D9499" w:rsidR="0071705E" w:rsidRPr="00EF5AAA" w:rsidRDefault="0071705E">
      <w:pPr>
        <w:rPr>
          <w:rFonts w:ascii="Trebuchet MS" w:hAnsi="Trebuchet MS"/>
          <w:sz w:val="32"/>
          <w:szCs w:val="32"/>
        </w:rPr>
      </w:pPr>
      <w:r w:rsidRPr="00EF5AAA">
        <w:rPr>
          <w:rFonts w:ascii="Trebuchet MS" w:hAnsi="Trebuchet MS"/>
          <w:sz w:val="32"/>
          <w:szCs w:val="32"/>
        </w:rPr>
        <w:t xml:space="preserve">Trainers will conduct this workshop using a method designed for union members.  It is based on small group discussions and activities.  This participatory method puts educators at the center of the training.  Participants work together in small groups during the workshop, solving real-life problems, and building upon their own skills and experiences.  It allows us to learn by doing.  </w:t>
      </w:r>
    </w:p>
    <w:p w14:paraId="4F5A5C71" w14:textId="589930FE" w:rsidR="0071705E" w:rsidRDefault="0071705E">
      <w:pPr>
        <w:rPr>
          <w:rFonts w:ascii="Trebuchet MS" w:hAnsi="Trebuchet MS"/>
          <w:sz w:val="22"/>
          <w:szCs w:val="22"/>
        </w:rPr>
      </w:pPr>
    </w:p>
    <w:p w14:paraId="1ADD0186" w14:textId="0A875C75" w:rsidR="00EF5AAA" w:rsidRDefault="00EF5AAA">
      <w:pPr>
        <w:rPr>
          <w:rFonts w:ascii="Trebuchet MS" w:hAnsi="Trebuchet MS"/>
          <w:b/>
          <w:color w:val="4472C4" w:themeColor="accent1"/>
          <w:sz w:val="40"/>
          <w:szCs w:val="40"/>
        </w:rPr>
      </w:pPr>
    </w:p>
    <w:p w14:paraId="07F9673B" w14:textId="545A97F1" w:rsidR="0071705E" w:rsidRPr="00EF5AAA" w:rsidRDefault="0071705E">
      <w:pPr>
        <w:rPr>
          <w:rFonts w:ascii="Trebuchet MS" w:hAnsi="Trebuchet MS"/>
          <w:b/>
          <w:color w:val="4472C4" w:themeColor="accent1"/>
          <w:sz w:val="40"/>
          <w:szCs w:val="40"/>
        </w:rPr>
      </w:pPr>
      <w:r w:rsidRPr="00EF5AAA">
        <w:rPr>
          <w:rFonts w:ascii="Trebuchet MS" w:hAnsi="Trebuchet MS"/>
          <w:b/>
          <w:color w:val="4472C4" w:themeColor="accent1"/>
          <w:sz w:val="40"/>
          <w:szCs w:val="40"/>
        </w:rPr>
        <w:t xml:space="preserve">Where Do Our Workplace Rights Come From? </w:t>
      </w:r>
    </w:p>
    <w:p w14:paraId="5B40CEA0" w14:textId="416D9648" w:rsidR="0071705E" w:rsidRDefault="0071705E">
      <w:pPr>
        <w:rPr>
          <w:rFonts w:ascii="Trebuchet MS" w:hAnsi="Trebuchet MS"/>
          <w:sz w:val="22"/>
          <w:szCs w:val="22"/>
        </w:rPr>
      </w:pPr>
    </w:p>
    <w:p w14:paraId="1F5AB4B7" w14:textId="0A31EBF6" w:rsidR="0071705E" w:rsidRPr="00EF5AAA" w:rsidRDefault="0071705E">
      <w:pPr>
        <w:rPr>
          <w:rFonts w:ascii="Trebuchet MS" w:hAnsi="Trebuchet MS"/>
          <w:sz w:val="30"/>
          <w:szCs w:val="30"/>
        </w:rPr>
      </w:pPr>
      <w:r w:rsidRPr="00EF5AAA">
        <w:rPr>
          <w:rFonts w:ascii="Trebuchet MS" w:hAnsi="Trebuchet MS"/>
          <w:sz w:val="30"/>
          <w:szCs w:val="30"/>
        </w:rPr>
        <w:t>Union members’ workplace rights come from 3 fundamental sources:</w:t>
      </w:r>
    </w:p>
    <w:p w14:paraId="4CD6536B" w14:textId="52D71F38" w:rsidR="0071705E" w:rsidRPr="00EF5AAA" w:rsidRDefault="0071705E" w:rsidP="0071705E">
      <w:pPr>
        <w:rPr>
          <w:rFonts w:ascii="Trebuchet MS" w:hAnsi="Trebuchet MS"/>
          <w:sz w:val="30"/>
          <w:szCs w:val="30"/>
        </w:rPr>
      </w:pPr>
    </w:p>
    <w:p w14:paraId="32084B3A" w14:textId="60CE7F91" w:rsidR="0071705E" w:rsidRPr="00EF5AAA" w:rsidRDefault="0071705E" w:rsidP="00805E01">
      <w:pPr>
        <w:pStyle w:val="ListParagraph"/>
        <w:numPr>
          <w:ilvl w:val="0"/>
          <w:numId w:val="94"/>
        </w:numPr>
        <w:rPr>
          <w:rFonts w:ascii="Trebuchet MS" w:hAnsi="Trebuchet MS"/>
          <w:sz w:val="30"/>
          <w:szCs w:val="30"/>
        </w:rPr>
      </w:pPr>
      <w:r w:rsidRPr="00EF5AAA">
        <w:rPr>
          <w:rFonts w:ascii="Trebuchet MS" w:hAnsi="Trebuchet MS"/>
          <w:sz w:val="30"/>
          <w:szCs w:val="30"/>
        </w:rPr>
        <w:t>The law</w:t>
      </w:r>
    </w:p>
    <w:p w14:paraId="79C2516D" w14:textId="4B288AE0" w:rsidR="0071705E" w:rsidRPr="00EF5AAA" w:rsidRDefault="0071705E" w:rsidP="00805E01">
      <w:pPr>
        <w:pStyle w:val="ListParagraph"/>
        <w:numPr>
          <w:ilvl w:val="0"/>
          <w:numId w:val="94"/>
        </w:numPr>
        <w:rPr>
          <w:rFonts w:ascii="Trebuchet MS" w:hAnsi="Trebuchet MS"/>
          <w:sz w:val="30"/>
          <w:szCs w:val="30"/>
        </w:rPr>
      </w:pPr>
      <w:r w:rsidRPr="00EF5AAA">
        <w:rPr>
          <w:rFonts w:ascii="Trebuchet MS" w:hAnsi="Trebuchet MS"/>
          <w:sz w:val="30"/>
          <w:szCs w:val="30"/>
        </w:rPr>
        <w:t>The union contract</w:t>
      </w:r>
    </w:p>
    <w:p w14:paraId="0C0BCF2C" w14:textId="4972014F" w:rsidR="0071705E" w:rsidRPr="00EF5AAA" w:rsidRDefault="0071705E" w:rsidP="00805E01">
      <w:pPr>
        <w:pStyle w:val="ListParagraph"/>
        <w:numPr>
          <w:ilvl w:val="0"/>
          <w:numId w:val="94"/>
        </w:numPr>
        <w:rPr>
          <w:rFonts w:ascii="Trebuchet MS" w:hAnsi="Trebuchet MS"/>
          <w:sz w:val="30"/>
          <w:szCs w:val="30"/>
        </w:rPr>
      </w:pPr>
      <w:r w:rsidRPr="00EF5AAA">
        <w:rPr>
          <w:rFonts w:ascii="Trebuchet MS" w:hAnsi="Trebuchet MS"/>
          <w:sz w:val="30"/>
          <w:szCs w:val="30"/>
        </w:rPr>
        <w:t xml:space="preserve">The power of solidarity </w:t>
      </w:r>
    </w:p>
    <w:p w14:paraId="7C6184EF" w14:textId="2DA3F21F" w:rsidR="0071705E" w:rsidRPr="00EF5AAA" w:rsidRDefault="0071705E" w:rsidP="0071705E">
      <w:pPr>
        <w:rPr>
          <w:rFonts w:ascii="Trebuchet MS" w:hAnsi="Trebuchet MS"/>
          <w:sz w:val="30"/>
          <w:szCs w:val="30"/>
        </w:rPr>
      </w:pPr>
    </w:p>
    <w:p w14:paraId="3382D273" w14:textId="371CBFCE" w:rsidR="0071705E" w:rsidRDefault="0071705E" w:rsidP="0071705E">
      <w:pPr>
        <w:rPr>
          <w:rFonts w:ascii="Trebuchet MS" w:hAnsi="Trebuchet MS"/>
          <w:sz w:val="30"/>
          <w:szCs w:val="30"/>
        </w:rPr>
      </w:pPr>
      <w:r w:rsidRPr="00EF5AAA">
        <w:rPr>
          <w:rFonts w:ascii="Trebuchet MS" w:hAnsi="Trebuchet MS"/>
          <w:sz w:val="30"/>
          <w:szCs w:val="30"/>
        </w:rPr>
        <w:t xml:space="preserve">Of these, the most important is worker solidarity.  Without it, the District and our bosses can easily break the law and the union contract and get away with it.  Worker solidarity is so powerful that even without the law or the union contract on our side, we can win.  </w:t>
      </w:r>
    </w:p>
    <w:p w14:paraId="28971291" w14:textId="6806EF1B" w:rsidR="00EF5AAA" w:rsidRDefault="00EF5AAA" w:rsidP="0071705E">
      <w:pPr>
        <w:rPr>
          <w:rFonts w:ascii="Trebuchet MS" w:hAnsi="Trebuchet MS"/>
          <w:sz w:val="30"/>
          <w:szCs w:val="30"/>
        </w:rPr>
      </w:pPr>
    </w:p>
    <w:p w14:paraId="696DAF37" w14:textId="6D648B57" w:rsidR="00EF5AAA" w:rsidRDefault="00EF5AAA" w:rsidP="0071705E">
      <w:pPr>
        <w:rPr>
          <w:rFonts w:ascii="Trebuchet MS" w:hAnsi="Trebuchet MS"/>
          <w:sz w:val="30"/>
          <w:szCs w:val="30"/>
        </w:rPr>
      </w:pPr>
      <w:r>
        <w:rPr>
          <w:noProof/>
        </w:rPr>
        <w:drawing>
          <wp:anchor distT="0" distB="0" distL="114300" distR="114300" simplePos="0" relativeHeight="251683897" behindDoc="1" locked="0" layoutInCell="1" allowOverlap="1" wp14:anchorId="5F4219C3" wp14:editId="287A5B9C">
            <wp:simplePos x="0" y="0"/>
            <wp:positionH relativeFrom="column">
              <wp:posOffset>838200</wp:posOffset>
            </wp:positionH>
            <wp:positionV relativeFrom="paragraph">
              <wp:posOffset>6350</wp:posOffset>
            </wp:positionV>
            <wp:extent cx="4335780" cy="3624580"/>
            <wp:effectExtent l="0" t="0" r="762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ze - fish.jpg"/>
                    <pic:cNvPicPr/>
                  </pic:nvPicPr>
                  <pic:blipFill>
                    <a:blip r:embed="rId12">
                      <a:extLst>
                        <a:ext uri="{28A0092B-C50C-407E-A947-70E740481C1C}">
                          <a14:useLocalDpi xmlns:a14="http://schemas.microsoft.com/office/drawing/2010/main" val="0"/>
                        </a:ext>
                      </a:extLst>
                    </a:blip>
                    <a:stretch>
                      <a:fillRect/>
                    </a:stretch>
                  </pic:blipFill>
                  <pic:spPr>
                    <a:xfrm>
                      <a:off x="0" y="0"/>
                      <a:ext cx="4335780" cy="3624580"/>
                    </a:xfrm>
                    <a:prstGeom prst="rect">
                      <a:avLst/>
                    </a:prstGeom>
                  </pic:spPr>
                </pic:pic>
              </a:graphicData>
            </a:graphic>
          </wp:anchor>
        </w:drawing>
      </w:r>
    </w:p>
    <w:p w14:paraId="688DA98F" w14:textId="1DAEBCAD" w:rsidR="00EF5AAA" w:rsidRDefault="00EF5AAA" w:rsidP="0071705E">
      <w:pPr>
        <w:rPr>
          <w:rFonts w:ascii="Trebuchet MS" w:hAnsi="Trebuchet MS"/>
          <w:sz w:val="30"/>
          <w:szCs w:val="30"/>
        </w:rPr>
      </w:pPr>
    </w:p>
    <w:p w14:paraId="5388F7A3" w14:textId="48910A4C" w:rsidR="00EF5AAA" w:rsidRDefault="00EF5AAA" w:rsidP="0071705E">
      <w:pPr>
        <w:rPr>
          <w:rFonts w:ascii="Trebuchet MS" w:hAnsi="Trebuchet MS"/>
          <w:sz w:val="30"/>
          <w:szCs w:val="30"/>
        </w:rPr>
      </w:pPr>
    </w:p>
    <w:p w14:paraId="7F44D687" w14:textId="0EE6FFD8" w:rsidR="00EF5AAA" w:rsidRDefault="00EF5AAA" w:rsidP="0071705E">
      <w:pPr>
        <w:rPr>
          <w:rFonts w:ascii="Trebuchet MS" w:hAnsi="Trebuchet MS"/>
          <w:sz w:val="30"/>
          <w:szCs w:val="30"/>
        </w:rPr>
      </w:pPr>
    </w:p>
    <w:p w14:paraId="4EF1AC41" w14:textId="286A0897" w:rsidR="00EF5AAA" w:rsidRDefault="00EF5AAA" w:rsidP="0071705E">
      <w:pPr>
        <w:rPr>
          <w:rFonts w:ascii="Trebuchet MS" w:hAnsi="Trebuchet MS"/>
          <w:sz w:val="30"/>
          <w:szCs w:val="30"/>
        </w:rPr>
      </w:pPr>
    </w:p>
    <w:p w14:paraId="06D84D92" w14:textId="33247CCF" w:rsidR="00EF5AAA" w:rsidRDefault="00EF5AAA" w:rsidP="0071705E">
      <w:pPr>
        <w:rPr>
          <w:rFonts w:ascii="Trebuchet MS" w:hAnsi="Trebuchet MS"/>
          <w:sz w:val="30"/>
          <w:szCs w:val="30"/>
        </w:rPr>
      </w:pPr>
    </w:p>
    <w:p w14:paraId="19D4CF78" w14:textId="1427DFE6" w:rsidR="00EF5AAA" w:rsidRDefault="00EF5AAA" w:rsidP="0071705E">
      <w:pPr>
        <w:rPr>
          <w:rFonts w:ascii="Trebuchet MS" w:hAnsi="Trebuchet MS"/>
          <w:sz w:val="30"/>
          <w:szCs w:val="30"/>
        </w:rPr>
      </w:pPr>
    </w:p>
    <w:p w14:paraId="58C541F6" w14:textId="77777777" w:rsidR="00EF5AAA" w:rsidRPr="00EF5AAA" w:rsidRDefault="00EF5AAA" w:rsidP="0071705E">
      <w:pPr>
        <w:rPr>
          <w:rFonts w:ascii="Trebuchet MS" w:hAnsi="Trebuchet MS"/>
          <w:sz w:val="30"/>
          <w:szCs w:val="30"/>
        </w:rPr>
      </w:pPr>
    </w:p>
    <w:p w14:paraId="41D5D1CA" w14:textId="42DDF7EB" w:rsidR="00287A3F" w:rsidRDefault="00287A3F" w:rsidP="0071705E">
      <w:pPr>
        <w:rPr>
          <w:rFonts w:ascii="Trebuchet MS" w:hAnsi="Trebuchet MS"/>
          <w:sz w:val="22"/>
          <w:szCs w:val="22"/>
        </w:rPr>
      </w:pPr>
    </w:p>
    <w:p w14:paraId="587CBB6D" w14:textId="211AA61D" w:rsidR="00287A3F" w:rsidRDefault="00287A3F" w:rsidP="0071705E">
      <w:pPr>
        <w:rPr>
          <w:rFonts w:ascii="Trebuchet MS" w:hAnsi="Trebuchet MS"/>
          <w:sz w:val="22"/>
          <w:szCs w:val="22"/>
        </w:rPr>
      </w:pPr>
    </w:p>
    <w:p w14:paraId="328008CE" w14:textId="106257E7" w:rsidR="00287A3F" w:rsidRDefault="00287A3F" w:rsidP="0071705E">
      <w:pPr>
        <w:rPr>
          <w:rFonts w:ascii="Trebuchet MS" w:hAnsi="Trebuchet MS"/>
          <w:sz w:val="22"/>
          <w:szCs w:val="22"/>
        </w:rPr>
      </w:pPr>
    </w:p>
    <w:p w14:paraId="27D2FD08" w14:textId="6441D3A7" w:rsidR="00287A3F" w:rsidRDefault="00287A3F" w:rsidP="0071705E">
      <w:pPr>
        <w:rPr>
          <w:rFonts w:ascii="Trebuchet MS" w:hAnsi="Trebuchet MS"/>
          <w:sz w:val="22"/>
          <w:szCs w:val="22"/>
        </w:rPr>
      </w:pPr>
    </w:p>
    <w:p w14:paraId="4C618CE7" w14:textId="55674E96" w:rsidR="00287A3F" w:rsidRDefault="00287A3F" w:rsidP="0071705E">
      <w:pPr>
        <w:rPr>
          <w:rFonts w:ascii="Trebuchet MS" w:hAnsi="Trebuchet MS"/>
          <w:sz w:val="22"/>
          <w:szCs w:val="22"/>
        </w:rPr>
      </w:pPr>
    </w:p>
    <w:p w14:paraId="67C4BED1" w14:textId="593C6EF4" w:rsidR="00097464" w:rsidRPr="00B05253" w:rsidRDefault="006D4EB2" w:rsidP="00097464">
      <w:pPr>
        <w:rPr>
          <w:rFonts w:ascii="Trebuchet MS" w:hAnsi="Trebuchet MS"/>
        </w:rPr>
      </w:pPr>
      <w:r w:rsidRPr="00B05253">
        <w:rPr>
          <w:rFonts w:ascii="Trebuchet MS" w:hAnsi="Trebuchet MS"/>
          <w:noProof/>
        </w:rPr>
        <mc:AlternateContent>
          <mc:Choice Requires="wps">
            <w:drawing>
              <wp:anchor distT="0" distB="0" distL="114300" distR="114300" simplePos="0" relativeHeight="251658243" behindDoc="0" locked="0" layoutInCell="1" allowOverlap="1" wp14:anchorId="6D1D4F16" wp14:editId="2C11CEB4">
                <wp:simplePos x="0" y="0"/>
                <wp:positionH relativeFrom="column">
                  <wp:posOffset>196850</wp:posOffset>
                </wp:positionH>
                <wp:positionV relativeFrom="paragraph">
                  <wp:posOffset>6350</wp:posOffset>
                </wp:positionV>
                <wp:extent cx="5942330" cy="749935"/>
                <wp:effectExtent l="0" t="0" r="20320" b="12700"/>
                <wp:wrapSquare wrapText="bothSides"/>
                <wp:docPr id="6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330" cy="749935"/>
                        </a:xfrm>
                        <a:prstGeom prst="rect">
                          <a:avLst/>
                        </a:prstGeom>
                        <a:solidFill>
                          <a:srgbClr val="B8CCE4">
                            <a:alpha val="24001"/>
                          </a:srgbClr>
                        </a:solidFill>
                        <a:ln w="9525">
                          <a:solidFill>
                            <a:srgbClr val="FFFFFF"/>
                          </a:solidFill>
                          <a:miter lim="800000"/>
                          <a:headEnd/>
                          <a:tailEnd/>
                        </a:ln>
                      </wps:spPr>
                      <wps:txbx>
                        <w:txbxContent>
                          <w:p w14:paraId="771F5C06" w14:textId="77777777" w:rsidR="000E6A26" w:rsidRDefault="000E6A26" w:rsidP="001D31FE">
                            <w:pPr>
                              <w:jc w:val="center"/>
                              <w:rPr>
                                <w:rFonts w:ascii="Trebuchet MS" w:hAnsi="Trebuchet MS"/>
                                <w:b/>
                                <w:color w:val="2E74B5"/>
                                <w:sz w:val="44"/>
                                <w:szCs w:val="72"/>
                              </w:rPr>
                            </w:pPr>
                            <w:r>
                              <w:rPr>
                                <w:rFonts w:ascii="Trebuchet MS" w:hAnsi="Trebuchet MS"/>
                                <w:b/>
                                <w:color w:val="2E74B5"/>
                                <w:sz w:val="44"/>
                                <w:szCs w:val="72"/>
                              </w:rPr>
                              <w:t>The Basic Premise of Unionism:</w:t>
                            </w:r>
                          </w:p>
                          <w:p w14:paraId="091A4C04" w14:textId="77777777" w:rsidR="000E6A26" w:rsidRPr="001D31FE" w:rsidRDefault="000E6A26" w:rsidP="001D31FE">
                            <w:pPr>
                              <w:jc w:val="center"/>
                              <w:rPr>
                                <w:rFonts w:ascii="Trebuchet MS" w:hAnsi="Trebuchet MS"/>
                                <w:b/>
                                <w:color w:val="2E74B5"/>
                                <w:sz w:val="44"/>
                                <w:szCs w:val="72"/>
                              </w:rPr>
                            </w:pPr>
                            <w:r w:rsidRPr="001D31FE">
                              <w:rPr>
                                <w:rFonts w:ascii="Trebuchet MS" w:hAnsi="Trebuchet MS"/>
                                <w:b/>
                                <w:color w:val="2E74B5"/>
                                <w:sz w:val="44"/>
                                <w:szCs w:val="72"/>
                              </w:rPr>
                              <w:t>“An Injury to One</w:t>
                            </w:r>
                            <w:r>
                              <w:rPr>
                                <w:rFonts w:ascii="Trebuchet MS" w:hAnsi="Trebuchet MS"/>
                                <w:b/>
                                <w:color w:val="2E74B5"/>
                                <w:sz w:val="44"/>
                                <w:szCs w:val="72"/>
                              </w:rPr>
                              <w:t xml:space="preserve"> </w:t>
                            </w:r>
                            <w:r w:rsidRPr="001D31FE">
                              <w:rPr>
                                <w:rFonts w:ascii="Trebuchet MS" w:hAnsi="Trebuchet MS"/>
                                <w:b/>
                                <w:color w:val="2E74B5"/>
                                <w:sz w:val="44"/>
                                <w:szCs w:val="72"/>
                              </w:rPr>
                              <w:t>is an</w:t>
                            </w:r>
                            <w:r>
                              <w:rPr>
                                <w:rFonts w:ascii="Trebuchet MS" w:hAnsi="Trebuchet MS"/>
                                <w:b/>
                                <w:color w:val="2E74B5"/>
                                <w:sz w:val="44"/>
                                <w:szCs w:val="72"/>
                              </w:rPr>
                              <w:t xml:space="preserve"> </w:t>
                            </w:r>
                            <w:r w:rsidRPr="001D31FE">
                              <w:rPr>
                                <w:rFonts w:ascii="Trebuchet MS" w:hAnsi="Trebuchet MS"/>
                                <w:b/>
                                <w:color w:val="2E74B5"/>
                                <w:sz w:val="44"/>
                                <w:szCs w:val="72"/>
                              </w:rPr>
                              <w:t>Injury to All”</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8D1EEBD">
              <v:shapetype w14:anchorId="6D1D4F16" id="_x0000_t202" coordsize="21600,21600" o:spt="202" path="m,l,21600r21600,l21600,xe">
                <v:stroke joinstyle="miter"/>
                <v:path gradientshapeok="t" o:connecttype="rect"/>
              </v:shapetype>
              <v:shape id="Text Box 37" o:spid="_x0000_s1026" type="#_x0000_t202" style="position:absolute;margin-left:15.5pt;margin-top:.5pt;width:467.9pt;height:59.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" fillcolor="#b8cce4" strokecolor="white">
                <v:fill opacity="15677f"/>
                <v:textbox style="mso-fit-shape-to-text:t">
                  <w:txbxContent>
                    <w:p w14:paraId="03B43C7B" w14:textId="77777777" w:rsidR="000E6A26" w:rsidRDefault="000E6A26" w:rsidP="001D31FE">
                      <w:pPr>
                        <w:jc w:val="center"/>
                        <w:rPr>
                          <w:rFonts w:ascii="Trebuchet MS" w:hAnsi="Trebuchet MS"/>
                          <w:b/>
                          <w:color w:val="2E74B5"/>
                          <w:sz w:val="44"/>
                          <w:szCs w:val="72"/>
                        </w:rPr>
                      </w:pPr>
                      <w:r>
                        <w:rPr>
                          <w:rFonts w:ascii="Trebuchet MS" w:hAnsi="Trebuchet MS"/>
                          <w:b/>
                          <w:color w:val="2E74B5"/>
                          <w:sz w:val="44"/>
                          <w:szCs w:val="72"/>
                        </w:rPr>
                        <w:t>The Basic Premise of Unionism:</w:t>
                      </w:r>
                    </w:p>
                    <w:p w14:paraId="2270F1D0" w14:textId="77777777" w:rsidR="000E6A26" w:rsidRPr="001D31FE" w:rsidRDefault="000E6A26" w:rsidP="001D31FE">
                      <w:pPr>
                        <w:jc w:val="center"/>
                        <w:rPr>
                          <w:rFonts w:ascii="Trebuchet MS" w:hAnsi="Trebuchet MS"/>
                          <w:b/>
                          <w:color w:val="2E74B5"/>
                          <w:sz w:val="44"/>
                          <w:szCs w:val="72"/>
                        </w:rPr>
                      </w:pPr>
                      <w:r w:rsidRPr="001D31FE">
                        <w:rPr>
                          <w:rFonts w:ascii="Trebuchet MS" w:hAnsi="Trebuchet MS"/>
                          <w:b/>
                          <w:color w:val="2E74B5"/>
                          <w:sz w:val="44"/>
                          <w:szCs w:val="72"/>
                        </w:rPr>
                        <w:t>“An Injury to One</w:t>
                      </w:r>
                      <w:r>
                        <w:rPr>
                          <w:rFonts w:ascii="Trebuchet MS" w:hAnsi="Trebuchet MS"/>
                          <w:b/>
                          <w:color w:val="2E74B5"/>
                          <w:sz w:val="44"/>
                          <w:szCs w:val="72"/>
                        </w:rPr>
                        <w:t xml:space="preserve"> </w:t>
                      </w:r>
                      <w:r w:rsidRPr="001D31FE">
                        <w:rPr>
                          <w:rFonts w:ascii="Trebuchet MS" w:hAnsi="Trebuchet MS"/>
                          <w:b/>
                          <w:color w:val="2E74B5"/>
                          <w:sz w:val="44"/>
                          <w:szCs w:val="72"/>
                        </w:rPr>
                        <w:t>is an</w:t>
                      </w:r>
                      <w:r>
                        <w:rPr>
                          <w:rFonts w:ascii="Trebuchet MS" w:hAnsi="Trebuchet MS"/>
                          <w:b/>
                          <w:color w:val="2E74B5"/>
                          <w:sz w:val="44"/>
                          <w:szCs w:val="72"/>
                        </w:rPr>
                        <w:t xml:space="preserve"> </w:t>
                      </w:r>
                      <w:r w:rsidRPr="001D31FE">
                        <w:rPr>
                          <w:rFonts w:ascii="Trebuchet MS" w:hAnsi="Trebuchet MS"/>
                          <w:b/>
                          <w:color w:val="2E74B5"/>
                          <w:sz w:val="44"/>
                          <w:szCs w:val="72"/>
                        </w:rPr>
                        <w:t>Injury to All”</w:t>
                      </w:r>
                    </w:p>
                  </w:txbxContent>
                </v:textbox>
                <w10:wrap type="square"/>
              </v:shape>
            </w:pict>
          </mc:Fallback>
        </mc:AlternateContent>
      </w:r>
    </w:p>
    <w:p w14:paraId="01D93704" w14:textId="77777777" w:rsidR="00097464" w:rsidRPr="00B05253" w:rsidRDefault="00B71D32" w:rsidP="00097464">
      <w:pPr>
        <w:rPr>
          <w:rFonts w:ascii="Trebuchet MS" w:hAnsi="Trebuchet MS"/>
          <w:sz w:val="32"/>
          <w:szCs w:val="32"/>
        </w:rPr>
      </w:pPr>
      <w:r w:rsidRPr="00B05253">
        <w:rPr>
          <w:rFonts w:ascii="Trebuchet MS" w:hAnsi="Trebuchet MS"/>
          <w:sz w:val="32"/>
          <w:szCs w:val="32"/>
        </w:rPr>
        <w:t>M</w:t>
      </w:r>
      <w:r w:rsidR="00097464" w:rsidRPr="00B05253">
        <w:rPr>
          <w:rFonts w:ascii="Trebuchet MS" w:hAnsi="Trebuchet MS"/>
          <w:sz w:val="32"/>
          <w:szCs w:val="32"/>
        </w:rPr>
        <w:t xml:space="preserve">eans that the mistreatment of any individual worker creates the </w:t>
      </w:r>
      <w:r w:rsidR="00CC6B76" w:rsidRPr="00B05253">
        <w:rPr>
          <w:rFonts w:ascii="Trebuchet MS" w:hAnsi="Trebuchet MS"/>
          <w:sz w:val="32"/>
          <w:szCs w:val="32"/>
        </w:rPr>
        <w:t xml:space="preserve">       </w:t>
      </w:r>
      <w:r w:rsidR="00097464" w:rsidRPr="00B05253">
        <w:rPr>
          <w:rFonts w:ascii="Trebuchet MS" w:hAnsi="Trebuchet MS"/>
          <w:sz w:val="32"/>
          <w:szCs w:val="32"/>
        </w:rPr>
        <w:t xml:space="preserve">possibility of mistreatment for </w:t>
      </w:r>
      <w:r w:rsidR="00097464" w:rsidRPr="00B05253">
        <w:rPr>
          <w:rFonts w:ascii="Trebuchet MS" w:hAnsi="Trebuchet MS"/>
          <w:i/>
          <w:sz w:val="32"/>
          <w:szCs w:val="32"/>
          <w:u w:val="single"/>
        </w:rPr>
        <w:t>ever</w:t>
      </w:r>
      <w:r w:rsidR="00097464" w:rsidRPr="00B05253">
        <w:rPr>
          <w:rFonts w:ascii="Trebuchet MS" w:hAnsi="Trebuchet MS"/>
          <w:sz w:val="32"/>
          <w:szCs w:val="32"/>
        </w:rPr>
        <w:t>y worker,</w:t>
      </w:r>
    </w:p>
    <w:p w14:paraId="052034D3" w14:textId="77777777" w:rsidR="00097464" w:rsidRPr="00B05253" w:rsidRDefault="00097464" w:rsidP="00097464">
      <w:pPr>
        <w:rPr>
          <w:rFonts w:ascii="Trebuchet MS" w:hAnsi="Trebuchet MS"/>
          <w:sz w:val="32"/>
          <w:szCs w:val="32"/>
        </w:rPr>
      </w:pPr>
    </w:p>
    <w:p w14:paraId="3F97481D" w14:textId="77777777" w:rsidR="00097464" w:rsidRPr="00B05253" w:rsidRDefault="00B71D32" w:rsidP="00097464">
      <w:pPr>
        <w:rPr>
          <w:rFonts w:ascii="Trebuchet MS" w:hAnsi="Trebuchet MS"/>
          <w:sz w:val="32"/>
          <w:szCs w:val="32"/>
        </w:rPr>
      </w:pPr>
      <w:r w:rsidRPr="00B05253">
        <w:rPr>
          <w:rFonts w:ascii="Trebuchet MS" w:hAnsi="Trebuchet MS"/>
          <w:sz w:val="32"/>
          <w:szCs w:val="32"/>
        </w:rPr>
        <w:t>R</w:t>
      </w:r>
      <w:r w:rsidR="00097464" w:rsidRPr="00B05253">
        <w:rPr>
          <w:rFonts w:ascii="Trebuchet MS" w:hAnsi="Trebuchet MS"/>
          <w:sz w:val="32"/>
          <w:szCs w:val="32"/>
        </w:rPr>
        <w:t>equires that workers come to the support and defense of fellow workers who are threatened,</w:t>
      </w:r>
    </w:p>
    <w:p w14:paraId="29B6599E" w14:textId="77777777" w:rsidR="00097464" w:rsidRPr="00B05253" w:rsidRDefault="006D4EB2" w:rsidP="00097464">
      <w:pPr>
        <w:rPr>
          <w:rFonts w:ascii="Trebuchet MS" w:hAnsi="Trebuchet MS"/>
          <w:sz w:val="32"/>
          <w:szCs w:val="32"/>
        </w:rPr>
      </w:pPr>
      <w:r>
        <w:rPr>
          <w:rFonts w:ascii="Trebuchet MS" w:hAnsi="Trebuchet MS"/>
          <w:noProof/>
          <w:sz w:val="32"/>
          <w:szCs w:val="32"/>
        </w:rPr>
        <w:drawing>
          <wp:anchor distT="0" distB="0" distL="114300" distR="114300" simplePos="0" relativeHeight="251658245" behindDoc="0" locked="0" layoutInCell="1" allowOverlap="1" wp14:anchorId="1905F0B6" wp14:editId="10300D2E">
            <wp:simplePos x="0" y="0"/>
            <wp:positionH relativeFrom="column">
              <wp:posOffset>4055836</wp:posOffset>
            </wp:positionH>
            <wp:positionV relativeFrom="paragraph">
              <wp:posOffset>46809</wp:posOffset>
            </wp:positionV>
            <wp:extent cx="2081530" cy="1371600"/>
            <wp:effectExtent l="0" t="0" r="0" b="0"/>
            <wp:wrapSquare wrapText="bothSides"/>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81530" cy="1371600"/>
                    </a:xfrm>
                    <a:prstGeom prst="rect">
                      <a:avLst/>
                    </a:prstGeom>
                    <a:noFill/>
                  </pic:spPr>
                </pic:pic>
              </a:graphicData>
            </a:graphic>
            <wp14:sizeRelH relativeFrom="page">
              <wp14:pctWidth>0</wp14:pctWidth>
            </wp14:sizeRelH>
            <wp14:sizeRelV relativeFrom="page">
              <wp14:pctHeight>0</wp14:pctHeight>
            </wp14:sizeRelV>
          </wp:anchor>
        </w:drawing>
      </w:r>
    </w:p>
    <w:p w14:paraId="5398CBD4" w14:textId="77777777" w:rsidR="00097464" w:rsidRPr="00B05253" w:rsidRDefault="00B71D32" w:rsidP="00097464">
      <w:pPr>
        <w:rPr>
          <w:rFonts w:ascii="Trebuchet MS" w:hAnsi="Trebuchet MS"/>
          <w:sz w:val="32"/>
          <w:szCs w:val="32"/>
        </w:rPr>
      </w:pPr>
      <w:r w:rsidRPr="00B05253">
        <w:rPr>
          <w:rFonts w:ascii="Trebuchet MS" w:hAnsi="Trebuchet MS"/>
          <w:sz w:val="32"/>
          <w:szCs w:val="32"/>
        </w:rPr>
        <w:t>C</w:t>
      </w:r>
      <w:r w:rsidR="00097464" w:rsidRPr="00B05253">
        <w:rPr>
          <w:rFonts w:ascii="Trebuchet MS" w:hAnsi="Trebuchet MS"/>
          <w:sz w:val="32"/>
          <w:szCs w:val="32"/>
        </w:rPr>
        <w:t>reates a balance of power between the employer and the employees, and</w:t>
      </w:r>
    </w:p>
    <w:p w14:paraId="27D05E28" w14:textId="77777777" w:rsidR="00097464" w:rsidRPr="00B05253" w:rsidRDefault="00097464" w:rsidP="00097464">
      <w:pPr>
        <w:rPr>
          <w:rFonts w:ascii="Trebuchet MS" w:hAnsi="Trebuchet MS"/>
          <w:sz w:val="32"/>
          <w:szCs w:val="32"/>
        </w:rPr>
      </w:pPr>
    </w:p>
    <w:p w14:paraId="7FB8EBB6" w14:textId="77777777" w:rsidR="00097464" w:rsidRPr="00B05253" w:rsidRDefault="00B71D32" w:rsidP="00097464">
      <w:pPr>
        <w:rPr>
          <w:rFonts w:ascii="Trebuchet MS" w:hAnsi="Trebuchet MS"/>
          <w:sz w:val="32"/>
          <w:szCs w:val="32"/>
        </w:rPr>
      </w:pPr>
      <w:r w:rsidRPr="00B05253">
        <w:rPr>
          <w:rFonts w:ascii="Trebuchet MS" w:hAnsi="Trebuchet MS"/>
          <w:sz w:val="32"/>
          <w:szCs w:val="32"/>
        </w:rPr>
        <w:t>I</w:t>
      </w:r>
      <w:r w:rsidR="00097464" w:rsidRPr="00B05253">
        <w:rPr>
          <w:rFonts w:ascii="Trebuchet MS" w:hAnsi="Trebuchet MS"/>
          <w:sz w:val="32"/>
          <w:szCs w:val="32"/>
        </w:rPr>
        <w:t xml:space="preserve">s the foundation of </w:t>
      </w:r>
      <w:r w:rsidR="00097464" w:rsidRPr="00B05253">
        <w:rPr>
          <w:rFonts w:ascii="Trebuchet MS" w:hAnsi="Trebuchet MS"/>
          <w:b/>
          <w:i/>
          <w:sz w:val="32"/>
          <w:szCs w:val="32"/>
        </w:rPr>
        <w:t>solidarity</w:t>
      </w:r>
      <w:r w:rsidR="00097464" w:rsidRPr="00B05253">
        <w:rPr>
          <w:rFonts w:ascii="Trebuchet MS" w:hAnsi="Trebuchet MS"/>
          <w:sz w:val="32"/>
          <w:szCs w:val="32"/>
        </w:rPr>
        <w:t xml:space="preserve"> among employees.</w:t>
      </w:r>
    </w:p>
    <w:p w14:paraId="74379462" w14:textId="77777777" w:rsidR="00097464" w:rsidRPr="00B05253" w:rsidRDefault="00097464" w:rsidP="00097464">
      <w:pPr>
        <w:rPr>
          <w:rFonts w:ascii="Trebuchet MS" w:hAnsi="Trebuchet MS"/>
        </w:rPr>
      </w:pPr>
    </w:p>
    <w:p w14:paraId="429A48EA" w14:textId="77777777" w:rsidR="001D31FE" w:rsidRPr="001D31FE" w:rsidRDefault="001D31FE" w:rsidP="001D31FE">
      <w:pPr>
        <w:pStyle w:val="BodyText"/>
        <w:spacing w:before="240"/>
        <w:rPr>
          <w:rFonts w:ascii="Trebuchet MS" w:hAnsi="Trebuchet MS" w:cs="Times New Roman"/>
          <w:color w:val="2E74B5"/>
          <w:sz w:val="52"/>
        </w:rPr>
      </w:pPr>
      <w:r>
        <w:rPr>
          <w:rFonts w:ascii="Trebuchet MS" w:hAnsi="Trebuchet MS" w:cs="Times New Roman"/>
          <w:color w:val="2E74B5"/>
          <w:sz w:val="52"/>
        </w:rPr>
        <w:t xml:space="preserve">The Facts of Life </w:t>
      </w:r>
      <w:r w:rsidRPr="001D31FE">
        <w:rPr>
          <w:rFonts w:ascii="Trebuchet MS" w:hAnsi="Trebuchet MS" w:cs="Times New Roman"/>
          <w:color w:val="2E74B5"/>
          <w:sz w:val="52"/>
        </w:rPr>
        <w:t>in the Workplace</w:t>
      </w:r>
    </w:p>
    <w:p w14:paraId="33EC0224" w14:textId="77777777" w:rsidR="001D31FE" w:rsidRPr="00B05253" w:rsidRDefault="001D31FE" w:rsidP="001D31FE">
      <w:pPr>
        <w:numPr>
          <w:ilvl w:val="0"/>
          <w:numId w:val="1"/>
        </w:numPr>
        <w:tabs>
          <w:tab w:val="clear" w:pos="1800"/>
        </w:tabs>
        <w:spacing w:before="360"/>
        <w:ind w:left="720"/>
        <w:rPr>
          <w:rFonts w:ascii="Trebuchet MS" w:hAnsi="Trebuchet MS"/>
          <w:sz w:val="30"/>
        </w:rPr>
      </w:pPr>
      <w:r w:rsidRPr="00B05253">
        <w:rPr>
          <w:rFonts w:ascii="Trebuchet MS" w:hAnsi="Trebuchet MS"/>
          <w:sz w:val="30"/>
        </w:rPr>
        <w:t xml:space="preserve">Because of the difference between employee and employer values, conflict between employees and employers in the workplace is </w:t>
      </w:r>
      <w:r w:rsidRPr="00B05253">
        <w:rPr>
          <w:rFonts w:ascii="Trebuchet MS" w:hAnsi="Trebuchet MS"/>
          <w:sz w:val="30"/>
          <w:u w:val="single"/>
        </w:rPr>
        <w:t>unavoidable</w:t>
      </w:r>
      <w:r w:rsidRPr="00B05253">
        <w:rPr>
          <w:rFonts w:ascii="Trebuchet MS" w:hAnsi="Trebuchet MS"/>
          <w:sz w:val="30"/>
        </w:rPr>
        <w:t>.</w:t>
      </w:r>
    </w:p>
    <w:p w14:paraId="001ADD59" w14:textId="77777777" w:rsidR="001D31FE" w:rsidRPr="00B05253" w:rsidRDefault="001D31FE" w:rsidP="001D31FE">
      <w:pPr>
        <w:numPr>
          <w:ilvl w:val="0"/>
          <w:numId w:val="1"/>
        </w:numPr>
        <w:tabs>
          <w:tab w:val="clear" w:pos="1800"/>
        </w:tabs>
        <w:spacing w:before="360"/>
        <w:ind w:left="720"/>
        <w:rPr>
          <w:rFonts w:ascii="Trebuchet MS" w:hAnsi="Trebuchet MS"/>
          <w:sz w:val="30"/>
        </w:rPr>
      </w:pPr>
      <w:r w:rsidRPr="00B05253">
        <w:rPr>
          <w:rFonts w:ascii="Trebuchet MS" w:hAnsi="Trebuchet MS"/>
          <w:sz w:val="30"/>
        </w:rPr>
        <w:t>In a non-union workplace, the employer has a predominance of power and employees must operate as individuals.</w:t>
      </w:r>
    </w:p>
    <w:p w14:paraId="21AA50A3" w14:textId="77777777" w:rsidR="001D31FE" w:rsidRPr="00B05253" w:rsidRDefault="001D31FE" w:rsidP="001D31FE">
      <w:pPr>
        <w:numPr>
          <w:ilvl w:val="0"/>
          <w:numId w:val="1"/>
        </w:numPr>
        <w:tabs>
          <w:tab w:val="clear" w:pos="1800"/>
        </w:tabs>
        <w:spacing w:before="360"/>
        <w:ind w:left="720"/>
        <w:rPr>
          <w:rFonts w:ascii="Trebuchet MS" w:hAnsi="Trebuchet MS"/>
          <w:sz w:val="30"/>
        </w:rPr>
      </w:pPr>
      <w:r w:rsidRPr="00B05253">
        <w:rPr>
          <w:rFonts w:ascii="Trebuchet MS" w:hAnsi="Trebuchet MS"/>
          <w:sz w:val="30"/>
        </w:rPr>
        <w:t>When employees deal with an employer as individuals, their working conditions will tend to get worse rather than better.</w:t>
      </w:r>
    </w:p>
    <w:p w14:paraId="75465F40" w14:textId="4233A243" w:rsidR="00DC01D3" w:rsidRDefault="001D31FE" w:rsidP="00C0703E">
      <w:pPr>
        <w:numPr>
          <w:ilvl w:val="0"/>
          <w:numId w:val="1"/>
        </w:numPr>
        <w:tabs>
          <w:tab w:val="clear" w:pos="1800"/>
        </w:tabs>
        <w:spacing w:before="360" w:after="240"/>
        <w:ind w:left="720"/>
        <w:rPr>
          <w:rFonts w:ascii="Trebuchet MS" w:hAnsi="Trebuchet MS"/>
          <w:sz w:val="30"/>
        </w:rPr>
      </w:pPr>
      <w:r w:rsidRPr="00B05253">
        <w:rPr>
          <w:rFonts w:ascii="Trebuchet MS" w:hAnsi="Trebuchet MS"/>
          <w:sz w:val="30"/>
        </w:rPr>
        <w:t xml:space="preserve">In order to create a balance of power with the employer in the workplace, employees must be able to </w:t>
      </w:r>
      <w:r w:rsidRPr="00B05253">
        <w:rPr>
          <w:rFonts w:ascii="Trebuchet MS" w:hAnsi="Trebuchet MS"/>
          <w:sz w:val="30"/>
          <w:u w:val="single"/>
        </w:rPr>
        <w:t>act together</w:t>
      </w:r>
      <w:r w:rsidRPr="00B05253">
        <w:rPr>
          <w:rFonts w:ascii="Trebuchet MS" w:hAnsi="Trebuchet MS"/>
          <w:sz w:val="30"/>
        </w:rPr>
        <w:t>.</w:t>
      </w:r>
    </w:p>
    <w:p w14:paraId="51E4BA22" w14:textId="77777777" w:rsidR="00200FFE" w:rsidRPr="00C0703E" w:rsidRDefault="00200FFE" w:rsidP="00200FFE">
      <w:pPr>
        <w:spacing w:after="240"/>
        <w:ind w:left="360"/>
        <w:rPr>
          <w:rFonts w:ascii="Trebuchet MS" w:hAnsi="Trebuchet MS"/>
          <w:sz w:val="30"/>
        </w:rPr>
      </w:pPr>
    </w:p>
    <w:p w14:paraId="37453462" w14:textId="77777777" w:rsidR="00DC01D3" w:rsidRDefault="00DC01D3" w:rsidP="00DC01D3">
      <w:pPr>
        <w:pStyle w:val="ListParagraph"/>
        <w:shd w:val="clear" w:color="auto" w:fill="DEEAF6"/>
        <w:tabs>
          <w:tab w:val="left" w:pos="0"/>
        </w:tabs>
        <w:ind w:left="0"/>
        <w:jc w:val="center"/>
        <w:rPr>
          <w:rFonts w:ascii="Trebuchet MS" w:hAnsi="Trebuchet MS"/>
          <w:b/>
          <w:bCs/>
          <w:spacing w:val="20"/>
          <w:sz w:val="28"/>
        </w:rPr>
      </w:pPr>
    </w:p>
    <w:p w14:paraId="1E2EB971" w14:textId="55DA6AEF" w:rsidR="00DC01D3" w:rsidRPr="00C0703E" w:rsidRDefault="00DC01D3" w:rsidP="00DC01D3">
      <w:pPr>
        <w:pStyle w:val="ListParagraph"/>
        <w:shd w:val="clear" w:color="auto" w:fill="DEEAF6"/>
        <w:tabs>
          <w:tab w:val="left" w:pos="0"/>
        </w:tabs>
        <w:ind w:left="0"/>
        <w:jc w:val="center"/>
        <w:rPr>
          <w:rFonts w:ascii="Trebuchet MS" w:hAnsi="Trebuchet MS"/>
          <w:b/>
          <w:bCs/>
          <w:spacing w:val="20"/>
          <w:sz w:val="32"/>
        </w:rPr>
      </w:pPr>
      <w:r w:rsidRPr="00C0703E">
        <w:rPr>
          <w:rFonts w:ascii="Trebuchet MS" w:hAnsi="Trebuchet MS"/>
          <w:b/>
          <w:bCs/>
          <w:spacing w:val="20"/>
          <w:sz w:val="32"/>
        </w:rPr>
        <w:t xml:space="preserve">IF EMPLOYEES IN A </w:t>
      </w:r>
      <w:r w:rsidRPr="00C0703E">
        <w:rPr>
          <w:rFonts w:ascii="Trebuchet MS" w:hAnsi="Trebuchet MS"/>
          <w:b/>
          <w:bCs/>
          <w:spacing w:val="20"/>
          <w:sz w:val="32"/>
          <w:u w:val="double"/>
        </w:rPr>
        <w:t>UNION</w:t>
      </w:r>
      <w:r w:rsidRPr="00C0703E">
        <w:rPr>
          <w:rFonts w:ascii="Trebuchet MS" w:hAnsi="Trebuchet MS"/>
          <w:b/>
          <w:bCs/>
          <w:spacing w:val="20"/>
          <w:sz w:val="32"/>
        </w:rPr>
        <w:t xml:space="preserve"> WORKPLACE ACT INDIVIDUALLY,</w:t>
      </w:r>
    </w:p>
    <w:p w14:paraId="3AA9C671" w14:textId="74F75A1B" w:rsidR="00DC01D3" w:rsidRPr="00C0703E" w:rsidRDefault="00DC01D3" w:rsidP="00DC01D3">
      <w:pPr>
        <w:pStyle w:val="ListParagraph"/>
        <w:shd w:val="clear" w:color="auto" w:fill="DEEAF6"/>
        <w:tabs>
          <w:tab w:val="left" w:pos="0"/>
        </w:tabs>
        <w:ind w:left="0"/>
        <w:jc w:val="center"/>
        <w:rPr>
          <w:rFonts w:ascii="Trebuchet MS" w:hAnsi="Trebuchet MS"/>
          <w:b/>
          <w:bCs/>
          <w:spacing w:val="20"/>
          <w:sz w:val="32"/>
        </w:rPr>
      </w:pPr>
      <w:r w:rsidRPr="00C0703E">
        <w:rPr>
          <w:rFonts w:ascii="Trebuchet MS" w:hAnsi="Trebuchet MS"/>
          <w:b/>
          <w:bCs/>
          <w:spacing w:val="20"/>
          <w:sz w:val="32"/>
          <w:u w:val="single"/>
        </w:rPr>
        <w:t>ALL</w:t>
      </w:r>
      <w:r w:rsidRPr="00C0703E">
        <w:rPr>
          <w:rFonts w:ascii="Trebuchet MS" w:hAnsi="Trebuchet MS"/>
          <w:b/>
          <w:bCs/>
          <w:spacing w:val="20"/>
          <w:sz w:val="32"/>
        </w:rPr>
        <w:t xml:space="preserve"> EMPLOYEES LOSE POWER.</w:t>
      </w:r>
    </w:p>
    <w:p w14:paraId="5048BB17" w14:textId="77777777" w:rsidR="00DC01D3" w:rsidRPr="00DC01D3" w:rsidRDefault="00DC01D3" w:rsidP="00DC01D3">
      <w:pPr>
        <w:pStyle w:val="ListParagraph"/>
        <w:shd w:val="clear" w:color="auto" w:fill="DEEAF6"/>
        <w:tabs>
          <w:tab w:val="left" w:pos="0"/>
        </w:tabs>
        <w:ind w:left="0"/>
        <w:jc w:val="center"/>
        <w:rPr>
          <w:rFonts w:ascii="Trebuchet MS" w:hAnsi="Trebuchet MS"/>
          <w:b/>
          <w:bCs/>
          <w:spacing w:val="20"/>
          <w:sz w:val="28"/>
        </w:rPr>
      </w:pPr>
    </w:p>
    <w:p w14:paraId="06E270A8" w14:textId="179DFF8A" w:rsidR="00097464" w:rsidRPr="00B05253" w:rsidRDefault="00097464" w:rsidP="00097464">
      <w:pPr>
        <w:pStyle w:val="BodyText"/>
        <w:rPr>
          <w:rFonts w:ascii="Trebuchet MS" w:hAnsi="Trebuchet MS"/>
          <w:sz w:val="22"/>
        </w:rPr>
      </w:pPr>
    </w:p>
    <w:p w14:paraId="3C743333" w14:textId="067E3200" w:rsidR="00097464" w:rsidRPr="0046310B" w:rsidRDefault="00097464" w:rsidP="00097464">
      <w:pPr>
        <w:ind w:left="360"/>
        <w:jc w:val="center"/>
        <w:rPr>
          <w:rFonts w:ascii="Trebuchet MS" w:hAnsi="Trebuchet MS"/>
          <w:b/>
          <w:color w:val="2E74B5"/>
          <w:sz w:val="56"/>
          <w:szCs w:val="56"/>
        </w:rPr>
      </w:pPr>
      <w:r w:rsidRPr="0046310B">
        <w:rPr>
          <w:rFonts w:ascii="Trebuchet MS" w:hAnsi="Trebuchet MS"/>
          <w:b/>
          <w:color w:val="2E74B5"/>
          <w:sz w:val="56"/>
          <w:szCs w:val="56"/>
        </w:rPr>
        <w:t>Union Code of Conduct</w:t>
      </w:r>
    </w:p>
    <w:p w14:paraId="50DD02BE" w14:textId="77777777" w:rsidR="00097464" w:rsidRPr="00B05253" w:rsidRDefault="00097464" w:rsidP="00097464">
      <w:pPr>
        <w:rPr>
          <w:rFonts w:ascii="Trebuchet MS" w:hAnsi="Trebuchet MS"/>
        </w:rPr>
      </w:pPr>
    </w:p>
    <w:p w14:paraId="49BF1D59" w14:textId="77777777" w:rsidR="00097464" w:rsidRPr="00B05253" w:rsidRDefault="00097464" w:rsidP="00097464">
      <w:pPr>
        <w:rPr>
          <w:rFonts w:ascii="Trebuchet MS" w:hAnsi="Trebuchet MS"/>
        </w:rPr>
      </w:pPr>
    </w:p>
    <w:p w14:paraId="43D5AF81" w14:textId="77777777" w:rsidR="00097464" w:rsidRPr="00B05253" w:rsidRDefault="00097464" w:rsidP="00097464">
      <w:pPr>
        <w:rPr>
          <w:rFonts w:ascii="Trebuchet MS" w:hAnsi="Trebuchet MS"/>
        </w:rPr>
      </w:pPr>
    </w:p>
    <w:p w14:paraId="77BACF56" w14:textId="77777777" w:rsidR="00097464" w:rsidRPr="00B05253" w:rsidRDefault="00097464" w:rsidP="00097464">
      <w:pPr>
        <w:numPr>
          <w:ilvl w:val="0"/>
          <w:numId w:val="2"/>
        </w:numPr>
        <w:rPr>
          <w:rFonts w:ascii="Trebuchet MS" w:hAnsi="Trebuchet MS"/>
          <w:sz w:val="40"/>
          <w:szCs w:val="40"/>
        </w:rPr>
      </w:pPr>
      <w:r w:rsidRPr="00B05253">
        <w:rPr>
          <w:rFonts w:ascii="Trebuchet MS" w:hAnsi="Trebuchet MS"/>
          <w:sz w:val="40"/>
          <w:szCs w:val="40"/>
        </w:rPr>
        <w:t>I will not criticize any union colleague except to the individual directly.</w:t>
      </w:r>
    </w:p>
    <w:p w14:paraId="54B11086" w14:textId="77777777" w:rsidR="00097464" w:rsidRPr="00B05253" w:rsidRDefault="00097464" w:rsidP="00097464">
      <w:pPr>
        <w:ind w:left="720"/>
        <w:rPr>
          <w:rFonts w:ascii="Trebuchet MS" w:hAnsi="Trebuchet MS"/>
          <w:sz w:val="40"/>
          <w:szCs w:val="40"/>
        </w:rPr>
      </w:pPr>
    </w:p>
    <w:p w14:paraId="27D3CF4E" w14:textId="77777777" w:rsidR="00097464" w:rsidRPr="001F6DD3" w:rsidRDefault="00097464" w:rsidP="001F6DD3">
      <w:pPr>
        <w:numPr>
          <w:ilvl w:val="0"/>
          <w:numId w:val="2"/>
        </w:numPr>
        <w:rPr>
          <w:rFonts w:ascii="Trebuchet MS" w:hAnsi="Trebuchet MS"/>
          <w:sz w:val="40"/>
          <w:szCs w:val="40"/>
        </w:rPr>
      </w:pPr>
      <w:r w:rsidRPr="00B05253">
        <w:rPr>
          <w:rFonts w:ascii="Trebuchet MS" w:hAnsi="Trebuchet MS"/>
          <w:sz w:val="40"/>
          <w:szCs w:val="40"/>
        </w:rPr>
        <w:t xml:space="preserve">If any union colleague is being criticized in my presence, I will confront the </w:t>
      </w:r>
      <w:r w:rsidRPr="001F6DD3">
        <w:rPr>
          <w:rFonts w:ascii="Trebuchet MS" w:hAnsi="Trebuchet MS"/>
          <w:sz w:val="40"/>
          <w:szCs w:val="40"/>
        </w:rPr>
        <w:t>criticism and ask that it stop.</w:t>
      </w:r>
    </w:p>
    <w:p w14:paraId="03C4A906" w14:textId="77777777" w:rsidR="00097464" w:rsidRPr="00B05253" w:rsidRDefault="00097464" w:rsidP="00097464">
      <w:pPr>
        <w:ind w:left="360" w:firstLine="720"/>
        <w:rPr>
          <w:rFonts w:ascii="Trebuchet MS" w:hAnsi="Trebuchet MS"/>
          <w:sz w:val="40"/>
          <w:szCs w:val="40"/>
        </w:rPr>
      </w:pPr>
    </w:p>
    <w:p w14:paraId="2A94FBCF" w14:textId="77777777" w:rsidR="00097464" w:rsidRPr="00B05253" w:rsidRDefault="00097464" w:rsidP="00097464">
      <w:pPr>
        <w:numPr>
          <w:ilvl w:val="0"/>
          <w:numId w:val="2"/>
        </w:numPr>
        <w:rPr>
          <w:rFonts w:ascii="Trebuchet MS" w:hAnsi="Trebuchet MS"/>
          <w:sz w:val="40"/>
          <w:szCs w:val="40"/>
        </w:rPr>
      </w:pPr>
      <w:r w:rsidRPr="00B05253">
        <w:rPr>
          <w:rFonts w:ascii="Trebuchet MS" w:hAnsi="Trebuchet MS"/>
          <w:sz w:val="40"/>
          <w:szCs w:val="40"/>
        </w:rPr>
        <w:t>I will not participate in any conversations with management that criticize, or negatively speculate about, any union colleague.</w:t>
      </w:r>
    </w:p>
    <w:p w14:paraId="308D099E" w14:textId="77777777" w:rsidR="00097464" w:rsidRPr="00B05253" w:rsidRDefault="00097464" w:rsidP="00097464">
      <w:pPr>
        <w:ind w:left="720"/>
        <w:rPr>
          <w:rFonts w:ascii="Trebuchet MS" w:hAnsi="Trebuchet MS"/>
          <w:sz w:val="40"/>
          <w:szCs w:val="40"/>
        </w:rPr>
      </w:pPr>
    </w:p>
    <w:p w14:paraId="2DB6CEF0" w14:textId="77777777" w:rsidR="00097464" w:rsidRPr="00B05253" w:rsidRDefault="00097464" w:rsidP="00097464">
      <w:pPr>
        <w:numPr>
          <w:ilvl w:val="0"/>
          <w:numId w:val="2"/>
        </w:numPr>
        <w:rPr>
          <w:rFonts w:ascii="Trebuchet MS" w:hAnsi="Trebuchet MS"/>
          <w:sz w:val="40"/>
          <w:szCs w:val="40"/>
        </w:rPr>
      </w:pPr>
      <w:r w:rsidRPr="00B05253">
        <w:rPr>
          <w:rFonts w:ascii="Trebuchet MS" w:hAnsi="Trebuchet MS"/>
          <w:sz w:val="40"/>
          <w:szCs w:val="40"/>
        </w:rPr>
        <w:t>I will settle my differences with colleagues within my union.</w:t>
      </w:r>
    </w:p>
    <w:p w14:paraId="592D8D2D" w14:textId="77777777" w:rsidR="00097464" w:rsidRPr="00B05253" w:rsidRDefault="00097464" w:rsidP="00097464">
      <w:pPr>
        <w:ind w:left="-720"/>
        <w:rPr>
          <w:rFonts w:ascii="Trebuchet MS" w:hAnsi="Trebuchet MS"/>
          <w:sz w:val="40"/>
          <w:szCs w:val="40"/>
        </w:rPr>
      </w:pPr>
    </w:p>
    <w:p w14:paraId="438DD5D5" w14:textId="77777777" w:rsidR="00097464" w:rsidRPr="00B05253" w:rsidRDefault="00097464" w:rsidP="00097464">
      <w:pPr>
        <w:numPr>
          <w:ilvl w:val="0"/>
          <w:numId w:val="2"/>
        </w:numPr>
        <w:rPr>
          <w:rFonts w:ascii="Trebuchet MS" w:hAnsi="Trebuchet MS"/>
          <w:sz w:val="40"/>
          <w:szCs w:val="40"/>
        </w:rPr>
      </w:pPr>
      <w:r w:rsidRPr="00B05253">
        <w:rPr>
          <w:rFonts w:ascii="Trebuchet MS" w:hAnsi="Trebuchet MS"/>
          <w:sz w:val="40"/>
          <w:szCs w:val="40"/>
        </w:rPr>
        <w:t>I will engage in debate, offer others every opportunity for debate and respect minority viewpoints, but I will observe and support the majority mandate of my union.</w:t>
      </w:r>
    </w:p>
    <w:p w14:paraId="33512818" w14:textId="1D93AE3B" w:rsidR="00803A21" w:rsidRPr="00B05253" w:rsidRDefault="00803A21" w:rsidP="00803A21">
      <w:pPr>
        <w:pStyle w:val="ListParagraph"/>
        <w:rPr>
          <w:rFonts w:ascii="Trebuchet MS" w:hAnsi="Trebuchet MS"/>
          <w:sz w:val="40"/>
          <w:szCs w:val="40"/>
        </w:rPr>
      </w:pPr>
    </w:p>
    <w:p w14:paraId="4B7BE0C8" w14:textId="458FC016" w:rsidR="00D74902" w:rsidRDefault="00C0703E">
      <w:pPr>
        <w:rPr>
          <w:rFonts w:ascii="Trebuchet MS" w:hAnsi="Trebuchet MS"/>
        </w:rPr>
      </w:pPr>
      <w:r w:rsidRPr="00B05253">
        <w:rPr>
          <w:rFonts w:ascii="Trebuchet MS" w:hAnsi="Trebuchet MS"/>
          <w:noProof/>
        </w:rPr>
        <w:drawing>
          <wp:anchor distT="0" distB="0" distL="114300" distR="114300" simplePos="0" relativeHeight="251658244" behindDoc="0" locked="0" layoutInCell="1" allowOverlap="1" wp14:anchorId="4ABB8145" wp14:editId="033F12B9">
            <wp:simplePos x="0" y="0"/>
            <wp:positionH relativeFrom="column">
              <wp:posOffset>2381885</wp:posOffset>
            </wp:positionH>
            <wp:positionV relativeFrom="paragraph">
              <wp:posOffset>442232</wp:posOffset>
            </wp:positionV>
            <wp:extent cx="1938655" cy="1158240"/>
            <wp:effectExtent l="0" t="0" r="0" b="0"/>
            <wp:wrapNone/>
            <wp:docPr id="61" name="Picture 43" descr="MC9002403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C900240345[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38655" cy="1158240"/>
                    </a:xfrm>
                    <a:prstGeom prst="rect">
                      <a:avLst/>
                    </a:prstGeom>
                    <a:noFill/>
                    <a:ln>
                      <a:noFill/>
                    </a:ln>
                  </pic:spPr>
                </pic:pic>
              </a:graphicData>
            </a:graphic>
            <wp14:sizeRelH relativeFrom="page">
              <wp14:pctWidth>0</wp14:pctWidth>
            </wp14:sizeRelH>
            <wp14:sizeRelV relativeFrom="page">
              <wp14:pctHeight>0</wp14:pctHeight>
            </wp14:sizeRelV>
          </wp:anchor>
        </w:drawing>
      </w:r>
      <w:r w:rsidR="00D74902">
        <w:rPr>
          <w:rFonts w:ascii="Trebuchet MS" w:hAnsi="Trebuchet MS"/>
        </w:rPr>
        <w:br w:type="page"/>
      </w:r>
    </w:p>
    <w:p w14:paraId="3B99FF83" w14:textId="77777777" w:rsidR="00D74902" w:rsidRPr="00C0703E" w:rsidRDefault="00D74902" w:rsidP="00D74902">
      <w:pPr>
        <w:pStyle w:val="NoSpacing"/>
        <w:jc w:val="center"/>
        <w:rPr>
          <w:rFonts w:ascii="Aeolus" w:hAnsi="Aeolus"/>
          <w:color w:val="002060"/>
          <w:sz w:val="60"/>
          <w:szCs w:val="24"/>
          <w:u w:val="single"/>
        </w:rPr>
      </w:pPr>
      <w:r w:rsidRPr="00C0703E">
        <w:rPr>
          <w:rFonts w:ascii="Aeolus" w:hAnsi="Aeolus"/>
          <w:color w:val="002060"/>
          <w:sz w:val="60"/>
          <w:szCs w:val="24"/>
          <w:u w:val="single"/>
        </w:rPr>
        <w:t>Dimensions of Power</w:t>
      </w:r>
    </w:p>
    <w:p w14:paraId="1DEC07A7" w14:textId="77777777" w:rsidR="00D74902" w:rsidRPr="00941AAF" w:rsidRDefault="00D74902" w:rsidP="00D74902">
      <w:pPr>
        <w:pStyle w:val="NoSpacing"/>
        <w:jc w:val="center"/>
        <w:rPr>
          <w:rFonts w:ascii="Trebuchet MS" w:hAnsi="Trebuchet MS"/>
          <w:sz w:val="28"/>
          <w:szCs w:val="24"/>
        </w:rPr>
      </w:pPr>
    </w:p>
    <w:p w14:paraId="02EE5AF4" w14:textId="77777777" w:rsidR="00D74902" w:rsidRPr="00941AAF" w:rsidRDefault="00D74902" w:rsidP="00D74902">
      <w:pPr>
        <w:pStyle w:val="NoSpacing"/>
        <w:rPr>
          <w:rFonts w:ascii="Trebuchet MS" w:hAnsi="Trebuchet MS"/>
          <w:sz w:val="28"/>
          <w:szCs w:val="24"/>
        </w:rPr>
      </w:pPr>
      <w:r w:rsidRPr="00941AAF">
        <w:rPr>
          <w:rFonts w:ascii="Trebuchet MS" w:hAnsi="Trebuchet MS"/>
          <w:b/>
          <w:sz w:val="32"/>
          <w:szCs w:val="24"/>
        </w:rPr>
        <w:t>Power Over</w:t>
      </w:r>
      <w:r w:rsidRPr="00941AAF">
        <w:rPr>
          <w:rFonts w:ascii="Trebuchet MS" w:hAnsi="Trebuchet MS"/>
          <w:sz w:val="32"/>
          <w:szCs w:val="24"/>
        </w:rPr>
        <w:t xml:space="preserve"> </w:t>
      </w:r>
      <w:r w:rsidRPr="00941AAF">
        <w:rPr>
          <w:rFonts w:ascii="Trebuchet MS" w:hAnsi="Trebuchet MS"/>
          <w:sz w:val="28"/>
          <w:szCs w:val="24"/>
        </w:rPr>
        <w:t xml:space="preserve">is likely the most common way of power expression that comes to mind when the word “power” is mentioned. </w:t>
      </w:r>
      <w:r w:rsidRPr="00941AAF">
        <w:rPr>
          <w:rFonts w:ascii="Trebuchet MS" w:hAnsi="Trebuchet MS"/>
          <w:i/>
          <w:sz w:val="28"/>
          <w:szCs w:val="24"/>
        </w:rPr>
        <w:t xml:space="preserve">Power over </w:t>
      </w:r>
      <w:r w:rsidRPr="00941AAF">
        <w:rPr>
          <w:rFonts w:ascii="Trebuchet MS" w:hAnsi="Trebuchet MS"/>
          <w:sz w:val="28"/>
          <w:szCs w:val="24"/>
        </w:rPr>
        <w:t>is when someone has the power to enforce or coerce.</w:t>
      </w:r>
    </w:p>
    <w:p w14:paraId="0D23E87C" w14:textId="77777777" w:rsidR="00D74902" w:rsidRPr="00941AAF" w:rsidRDefault="00D74902" w:rsidP="00D74902">
      <w:pPr>
        <w:pStyle w:val="NoSpacing"/>
        <w:rPr>
          <w:rFonts w:ascii="Trebuchet MS" w:hAnsi="Trebuchet MS"/>
          <w:sz w:val="28"/>
          <w:szCs w:val="24"/>
        </w:rPr>
      </w:pPr>
    </w:p>
    <w:p w14:paraId="359A861C" w14:textId="77777777" w:rsidR="00D74902" w:rsidRPr="00941AAF" w:rsidRDefault="00D74902" w:rsidP="00D74902">
      <w:pPr>
        <w:pStyle w:val="NoSpacing"/>
        <w:rPr>
          <w:rFonts w:ascii="Trebuchet MS" w:hAnsi="Trebuchet MS"/>
          <w:sz w:val="28"/>
          <w:szCs w:val="24"/>
          <w:u w:val="single"/>
        </w:rPr>
      </w:pPr>
      <w:r w:rsidRPr="00941AAF">
        <w:rPr>
          <w:rFonts w:ascii="Trebuchet MS" w:hAnsi="Trebuchet MS"/>
          <w:sz w:val="28"/>
          <w:szCs w:val="24"/>
          <w:u w:val="single"/>
        </w:rPr>
        <w:t>Alternate Sources of Power</w:t>
      </w:r>
    </w:p>
    <w:p w14:paraId="0417BF53" w14:textId="77777777" w:rsidR="00D74902" w:rsidRPr="00941AAF" w:rsidRDefault="00D74902" w:rsidP="00D74902">
      <w:pPr>
        <w:pStyle w:val="NoSpacing"/>
        <w:rPr>
          <w:rFonts w:ascii="Trebuchet MS" w:hAnsi="Trebuchet MS"/>
          <w:sz w:val="28"/>
          <w:szCs w:val="24"/>
        </w:rPr>
      </w:pPr>
    </w:p>
    <w:p w14:paraId="1E139192" w14:textId="77777777" w:rsidR="00D74902" w:rsidRPr="00941AAF" w:rsidRDefault="00D74902" w:rsidP="00D74902">
      <w:pPr>
        <w:pStyle w:val="NoSpacing"/>
        <w:rPr>
          <w:rFonts w:ascii="Trebuchet MS" w:hAnsi="Trebuchet MS"/>
          <w:sz w:val="28"/>
          <w:szCs w:val="24"/>
        </w:rPr>
      </w:pPr>
      <w:r w:rsidRPr="00941AAF">
        <w:rPr>
          <w:rFonts w:ascii="Trebuchet MS" w:hAnsi="Trebuchet MS"/>
          <w:sz w:val="28"/>
          <w:szCs w:val="24"/>
        </w:rPr>
        <w:t xml:space="preserve">To counterbalance the destructive power over, we need to help people recognize other forms of power they already have. </w:t>
      </w:r>
    </w:p>
    <w:p w14:paraId="6FC44D47" w14:textId="77777777" w:rsidR="00D74902" w:rsidRPr="00941AAF" w:rsidRDefault="00D74902" w:rsidP="00D74902">
      <w:pPr>
        <w:pStyle w:val="NoSpacing"/>
        <w:rPr>
          <w:rFonts w:ascii="Trebuchet MS" w:hAnsi="Trebuchet MS"/>
          <w:sz w:val="28"/>
          <w:szCs w:val="24"/>
        </w:rPr>
      </w:pPr>
    </w:p>
    <w:p w14:paraId="58D58252" w14:textId="77777777" w:rsidR="00D74902" w:rsidRPr="00941AAF" w:rsidRDefault="00D74902" w:rsidP="00D74902">
      <w:pPr>
        <w:pStyle w:val="NoSpacing"/>
        <w:rPr>
          <w:rFonts w:ascii="Trebuchet MS" w:hAnsi="Trebuchet MS"/>
          <w:sz w:val="28"/>
          <w:szCs w:val="24"/>
        </w:rPr>
      </w:pPr>
      <w:r w:rsidRPr="00941AAF">
        <w:rPr>
          <w:rFonts w:ascii="Trebuchet MS" w:hAnsi="Trebuchet MS"/>
          <w:b/>
          <w:i/>
          <w:sz w:val="32"/>
          <w:szCs w:val="24"/>
        </w:rPr>
        <w:t>Power To</w:t>
      </w:r>
      <w:r w:rsidRPr="00941AAF">
        <w:rPr>
          <w:rFonts w:ascii="Trebuchet MS" w:hAnsi="Trebuchet MS"/>
          <w:sz w:val="32"/>
          <w:szCs w:val="24"/>
        </w:rPr>
        <w:t xml:space="preserve"> </w:t>
      </w:r>
      <w:r w:rsidRPr="00941AAF">
        <w:rPr>
          <w:rFonts w:ascii="Trebuchet MS" w:hAnsi="Trebuchet MS"/>
          <w:sz w:val="28"/>
          <w:szCs w:val="24"/>
        </w:rPr>
        <w:t xml:space="preserve">is the abilities, skills and talents that individuals and groups have that help them achieve success. </w:t>
      </w:r>
    </w:p>
    <w:p w14:paraId="0CB37BD6" w14:textId="77777777" w:rsidR="00AB085F" w:rsidRDefault="00AB085F" w:rsidP="00D74902">
      <w:pPr>
        <w:pStyle w:val="NoSpacing"/>
        <w:rPr>
          <w:rFonts w:ascii="Trebuchet MS" w:hAnsi="Trebuchet MS"/>
          <w:sz w:val="28"/>
          <w:szCs w:val="24"/>
        </w:rPr>
      </w:pPr>
    </w:p>
    <w:p w14:paraId="11F5626D" w14:textId="57059860" w:rsidR="00D74902" w:rsidRPr="00941AAF" w:rsidRDefault="00D74902" w:rsidP="00D74902">
      <w:pPr>
        <w:pStyle w:val="NoSpacing"/>
        <w:rPr>
          <w:rFonts w:ascii="Trebuchet MS" w:hAnsi="Trebuchet MS"/>
          <w:sz w:val="28"/>
          <w:szCs w:val="24"/>
        </w:rPr>
      </w:pPr>
      <w:r w:rsidRPr="00941AAF">
        <w:rPr>
          <w:rFonts w:ascii="Trebuchet MS" w:hAnsi="Trebuchet MS"/>
          <w:sz w:val="28"/>
          <w:szCs w:val="24"/>
        </w:rPr>
        <w:t xml:space="preserve">This </w:t>
      </w:r>
      <w:r w:rsidRPr="00941AAF">
        <w:rPr>
          <w:rFonts w:ascii="Trebuchet MS" w:hAnsi="Trebuchet MS"/>
          <w:i/>
          <w:sz w:val="28"/>
          <w:szCs w:val="24"/>
        </w:rPr>
        <w:t>power to</w:t>
      </w:r>
      <w:r w:rsidRPr="00941AAF">
        <w:rPr>
          <w:rFonts w:ascii="Trebuchet MS" w:hAnsi="Trebuchet MS"/>
          <w:sz w:val="28"/>
          <w:szCs w:val="24"/>
        </w:rPr>
        <w:t xml:space="preserve"> may be traditional crafts, special skills learned in school, specialized education, or merely the unique life experiences of individuals and groups. It is important for advocacy practitioners to help surface this unique potential to help shape a more just world. </w:t>
      </w:r>
    </w:p>
    <w:p w14:paraId="0DCDB2E3" w14:textId="77777777" w:rsidR="00D74902" w:rsidRPr="00941AAF" w:rsidRDefault="00D74902" w:rsidP="00D74902">
      <w:pPr>
        <w:pStyle w:val="NoSpacing"/>
        <w:rPr>
          <w:rFonts w:ascii="Trebuchet MS" w:hAnsi="Trebuchet MS"/>
          <w:sz w:val="28"/>
          <w:szCs w:val="24"/>
        </w:rPr>
      </w:pPr>
    </w:p>
    <w:p w14:paraId="2754664A" w14:textId="77777777" w:rsidR="00D74902" w:rsidRPr="00941AAF" w:rsidRDefault="00D74902" w:rsidP="00D74902">
      <w:pPr>
        <w:pStyle w:val="NoSpacing"/>
        <w:rPr>
          <w:rFonts w:ascii="Trebuchet MS" w:hAnsi="Trebuchet MS"/>
          <w:sz w:val="28"/>
          <w:szCs w:val="24"/>
        </w:rPr>
      </w:pPr>
      <w:r w:rsidRPr="00941AAF">
        <w:rPr>
          <w:rFonts w:ascii="Trebuchet MS" w:hAnsi="Trebuchet MS"/>
          <w:b/>
          <w:i/>
          <w:sz w:val="32"/>
          <w:szCs w:val="24"/>
        </w:rPr>
        <w:t>Power With</w:t>
      </w:r>
      <w:r w:rsidRPr="00941AAF">
        <w:rPr>
          <w:rFonts w:ascii="Trebuchet MS" w:hAnsi="Trebuchet MS"/>
          <w:sz w:val="32"/>
          <w:szCs w:val="24"/>
        </w:rPr>
        <w:t xml:space="preserve"> </w:t>
      </w:r>
      <w:r w:rsidRPr="00941AAF">
        <w:rPr>
          <w:rFonts w:ascii="Trebuchet MS" w:hAnsi="Trebuchet MS"/>
          <w:sz w:val="28"/>
          <w:szCs w:val="24"/>
        </w:rPr>
        <w:t xml:space="preserve">is about the collective voice. </w:t>
      </w:r>
      <w:r w:rsidRPr="00941AAF">
        <w:rPr>
          <w:rFonts w:ascii="Trebuchet MS" w:hAnsi="Trebuchet MS"/>
          <w:i/>
          <w:sz w:val="28"/>
          <w:szCs w:val="24"/>
        </w:rPr>
        <w:t>Power with</w:t>
      </w:r>
      <w:r w:rsidRPr="00941AAF">
        <w:rPr>
          <w:rFonts w:ascii="Trebuchet MS" w:hAnsi="Trebuchet MS"/>
          <w:sz w:val="28"/>
          <w:szCs w:val="24"/>
        </w:rPr>
        <w:t xml:space="preserve"> helps the group to see common issues, and get organized to take action. </w:t>
      </w:r>
    </w:p>
    <w:p w14:paraId="5F90972B" w14:textId="77777777" w:rsidR="00AB085F" w:rsidRDefault="00AB085F" w:rsidP="00D74902">
      <w:pPr>
        <w:pStyle w:val="NoSpacing"/>
        <w:rPr>
          <w:rFonts w:ascii="Trebuchet MS" w:hAnsi="Trebuchet MS"/>
          <w:sz w:val="28"/>
          <w:szCs w:val="24"/>
        </w:rPr>
      </w:pPr>
    </w:p>
    <w:p w14:paraId="6BE4E4B8" w14:textId="5CA275DD" w:rsidR="00D74902" w:rsidRPr="00941AAF" w:rsidRDefault="00D74902" w:rsidP="00D74902">
      <w:pPr>
        <w:pStyle w:val="NoSpacing"/>
        <w:rPr>
          <w:rFonts w:ascii="Trebuchet MS" w:hAnsi="Trebuchet MS"/>
          <w:sz w:val="28"/>
          <w:szCs w:val="24"/>
        </w:rPr>
      </w:pPr>
      <w:r w:rsidRPr="00941AAF">
        <w:rPr>
          <w:rFonts w:ascii="Trebuchet MS" w:hAnsi="Trebuchet MS"/>
          <w:sz w:val="28"/>
          <w:szCs w:val="24"/>
        </w:rPr>
        <w:t xml:space="preserve">“Power With”, VeneKlasen &amp; Miller (2002) multiplies individual talents and knowledge. “Many disadvantaged communities and groups are fragmented and are often challenged by working together. </w:t>
      </w:r>
    </w:p>
    <w:p w14:paraId="47275DC1" w14:textId="77777777" w:rsidR="00D74902" w:rsidRPr="00941AAF" w:rsidRDefault="00D74902" w:rsidP="00D74902">
      <w:pPr>
        <w:pStyle w:val="NoSpacing"/>
        <w:rPr>
          <w:rFonts w:ascii="Trebuchet MS" w:hAnsi="Trebuchet MS"/>
          <w:sz w:val="28"/>
          <w:szCs w:val="24"/>
        </w:rPr>
      </w:pPr>
    </w:p>
    <w:p w14:paraId="4C449924" w14:textId="77777777" w:rsidR="00D74902" w:rsidRPr="00941AAF" w:rsidRDefault="00D74902" w:rsidP="00D74902">
      <w:pPr>
        <w:pStyle w:val="NoSpacing"/>
        <w:rPr>
          <w:rFonts w:ascii="Trebuchet MS" w:hAnsi="Trebuchet MS"/>
          <w:sz w:val="28"/>
          <w:szCs w:val="24"/>
        </w:rPr>
      </w:pPr>
      <w:r w:rsidRPr="00941AAF">
        <w:rPr>
          <w:rFonts w:ascii="Trebuchet MS" w:hAnsi="Trebuchet MS"/>
          <w:b/>
          <w:i/>
          <w:sz w:val="32"/>
          <w:szCs w:val="24"/>
        </w:rPr>
        <w:t>Power Within</w:t>
      </w:r>
      <w:r w:rsidRPr="00941AAF">
        <w:rPr>
          <w:rFonts w:ascii="Trebuchet MS" w:hAnsi="Trebuchet MS"/>
          <w:sz w:val="32"/>
          <w:szCs w:val="24"/>
        </w:rPr>
        <w:t xml:space="preserve"> </w:t>
      </w:r>
      <w:r w:rsidRPr="00941AAF">
        <w:rPr>
          <w:rFonts w:ascii="Trebuchet MS" w:hAnsi="Trebuchet MS"/>
          <w:sz w:val="28"/>
          <w:szCs w:val="24"/>
        </w:rPr>
        <w:t xml:space="preserve">is believing in one’s own worth and abilities. It is overcoming the sense of powerlessness, and shifting it into a confident, yet realistic, frame of reference. </w:t>
      </w:r>
    </w:p>
    <w:p w14:paraId="7EB3E6B8" w14:textId="77777777" w:rsidR="00D74902" w:rsidRPr="00941AAF" w:rsidRDefault="00D74902" w:rsidP="00D74902">
      <w:pPr>
        <w:pStyle w:val="NoSpacing"/>
        <w:rPr>
          <w:rFonts w:ascii="Trebuchet MS" w:hAnsi="Trebuchet MS"/>
          <w:sz w:val="28"/>
          <w:szCs w:val="24"/>
        </w:rPr>
      </w:pPr>
    </w:p>
    <w:p w14:paraId="56A72F95" w14:textId="77777777" w:rsidR="00D74902" w:rsidRPr="00941AAF" w:rsidRDefault="00D74902" w:rsidP="00D74902">
      <w:pPr>
        <w:pStyle w:val="NoSpacing"/>
        <w:rPr>
          <w:rFonts w:ascii="Trebuchet MS" w:hAnsi="Trebuchet MS"/>
          <w:sz w:val="28"/>
          <w:szCs w:val="24"/>
        </w:rPr>
      </w:pPr>
      <w:r w:rsidRPr="00941AAF">
        <w:rPr>
          <w:rFonts w:ascii="Trebuchet MS" w:hAnsi="Trebuchet MS"/>
          <w:sz w:val="28"/>
          <w:szCs w:val="24"/>
        </w:rPr>
        <w:t xml:space="preserve">This expression of power recognizes that a good part of one’s powerlessness is actually the perception of being powerless. </w:t>
      </w:r>
      <w:r w:rsidRPr="00941AAF">
        <w:rPr>
          <w:rFonts w:ascii="Trebuchet MS" w:hAnsi="Trebuchet MS"/>
          <w:i/>
          <w:sz w:val="28"/>
          <w:szCs w:val="24"/>
        </w:rPr>
        <w:t>Power within</w:t>
      </w:r>
      <w:r w:rsidRPr="00941AAF">
        <w:rPr>
          <w:rFonts w:ascii="Trebuchet MS" w:hAnsi="Trebuchet MS"/>
          <w:sz w:val="28"/>
          <w:szCs w:val="24"/>
        </w:rPr>
        <w:t xml:space="preserve"> is one of the most difficult changes to achieve especially with groups that have traditionally been disadvantaged and marginalized groups such as indigenous groups, women, illiterate rural communities and very poor communities. Over a long time of oppression and structural marginalization, many of these groups adopt the belief that they are inferior to others. </w:t>
      </w:r>
    </w:p>
    <w:p w14:paraId="66D94204" w14:textId="77777777" w:rsidR="00D74902" w:rsidRPr="00941AAF" w:rsidRDefault="00D74902" w:rsidP="00D74902">
      <w:pPr>
        <w:pStyle w:val="NoSpacing"/>
        <w:rPr>
          <w:sz w:val="24"/>
        </w:rPr>
      </w:pPr>
    </w:p>
    <w:p w14:paraId="37C679F5" w14:textId="77777777" w:rsidR="00D74902" w:rsidRPr="00941AAF" w:rsidRDefault="00D74902" w:rsidP="00D74902">
      <w:pPr>
        <w:pStyle w:val="NoSpacing"/>
      </w:pPr>
    </w:p>
    <w:p w14:paraId="0E77F36A" w14:textId="77777777" w:rsidR="00A72C00" w:rsidRDefault="00D74902" w:rsidP="003F5A25">
      <w:pPr>
        <w:pStyle w:val="NoSpacing"/>
        <w:jc w:val="center"/>
        <w:rPr>
          <w:rFonts w:ascii="Trebuchet MS" w:hAnsi="Trebuchet MS"/>
          <w:bCs/>
          <w:sz w:val="46"/>
          <w:szCs w:val="46"/>
        </w:rPr>
      </w:pPr>
      <w:r w:rsidRPr="00941AAF">
        <w:t xml:space="preserve">Tadros, Nader. “Relationship between Advocacy, Power and Politics”. </w:t>
      </w:r>
      <w:hyperlink r:id="rId15" w:history="1">
        <w:r w:rsidRPr="00941AAF">
          <w:rPr>
            <w:rStyle w:val="Hyperlink"/>
          </w:rPr>
          <w:t>www.peoplesadvocacy.org</w:t>
        </w:r>
      </w:hyperlink>
      <w:r w:rsidRPr="00941AAF">
        <w:t>. May 17, 2011. &lt;http://advocate-for-children.org/advocacy/important_concepts_social_justice/relationships&gt;</w:t>
      </w:r>
      <w:r w:rsidR="00200FFE">
        <w:rPr>
          <w:rFonts w:ascii="Trebuchet MS" w:hAnsi="Trebuchet MS"/>
          <w:bCs/>
          <w:sz w:val="46"/>
          <w:szCs w:val="46"/>
        </w:rPr>
        <w:br w:type="page"/>
      </w:r>
    </w:p>
    <w:p w14:paraId="2D9EA4CF" w14:textId="2AC1D079" w:rsidR="00155A4A" w:rsidRPr="003F5A25" w:rsidRDefault="00155A4A" w:rsidP="003F5A25">
      <w:pPr>
        <w:pStyle w:val="NoSpacing"/>
        <w:jc w:val="center"/>
        <w:rPr>
          <w:rFonts w:ascii="Trebuchet MS" w:hAnsi="Trebuchet MS"/>
          <w:bCs/>
          <w:sz w:val="46"/>
          <w:szCs w:val="46"/>
        </w:rPr>
      </w:pPr>
      <w:r w:rsidRPr="00155A4A">
        <w:rPr>
          <w:rFonts w:ascii="Trebuchet MS" w:hAnsi="Trebuchet MS"/>
          <w:b/>
          <w:color w:val="4472C4" w:themeColor="accent1"/>
          <w:sz w:val="56"/>
          <w:szCs w:val="56"/>
        </w:rPr>
        <w:t>Taking Action – 2 Models of a Union</w:t>
      </w:r>
    </w:p>
    <w:p w14:paraId="3A2567A6" w14:textId="77777777" w:rsidR="00155A4A" w:rsidRDefault="00155A4A" w:rsidP="00155A4A"/>
    <w:tbl>
      <w:tblPr>
        <w:tblStyle w:val="TableGrid"/>
        <w:tblW w:w="0" w:type="auto"/>
        <w:jc w:val="center"/>
        <w:tblLook w:val="04A0" w:firstRow="1" w:lastRow="0" w:firstColumn="1" w:lastColumn="0" w:noHBand="0" w:noVBand="1"/>
      </w:tblPr>
      <w:tblGrid>
        <w:gridCol w:w="1975"/>
        <w:gridCol w:w="3600"/>
        <w:gridCol w:w="4050"/>
      </w:tblGrid>
      <w:tr w:rsidR="00155A4A" w:rsidRPr="00155A4A" w14:paraId="3B3406FD" w14:textId="77777777" w:rsidTr="00155A4A">
        <w:trPr>
          <w:trHeight w:val="953"/>
          <w:jc w:val="center"/>
        </w:trPr>
        <w:tc>
          <w:tcPr>
            <w:tcW w:w="1975" w:type="dxa"/>
            <w:shd w:val="clear" w:color="auto" w:fill="C5E0B3" w:themeFill="accent6" w:themeFillTint="66"/>
            <w:vAlign w:val="center"/>
          </w:tcPr>
          <w:p w14:paraId="48062BF6" w14:textId="77777777" w:rsidR="00155A4A" w:rsidRPr="00155A4A" w:rsidRDefault="00155A4A" w:rsidP="00155A4A">
            <w:pPr>
              <w:jc w:val="center"/>
              <w:rPr>
                <w:rFonts w:ascii="Trebuchet MS" w:hAnsi="Trebuchet MS"/>
                <w:b/>
              </w:rPr>
            </w:pPr>
          </w:p>
        </w:tc>
        <w:tc>
          <w:tcPr>
            <w:tcW w:w="3600" w:type="dxa"/>
            <w:shd w:val="clear" w:color="auto" w:fill="C5E0B3" w:themeFill="accent6" w:themeFillTint="66"/>
            <w:vAlign w:val="center"/>
          </w:tcPr>
          <w:p w14:paraId="2FD16259" w14:textId="77777777" w:rsidR="00155A4A" w:rsidRPr="00155A4A" w:rsidRDefault="00155A4A" w:rsidP="00155A4A">
            <w:pPr>
              <w:jc w:val="center"/>
              <w:rPr>
                <w:rFonts w:ascii="Trebuchet MS" w:hAnsi="Trebuchet MS"/>
                <w:b/>
              </w:rPr>
            </w:pPr>
            <w:r w:rsidRPr="00155A4A">
              <w:rPr>
                <w:rFonts w:ascii="Trebuchet MS" w:hAnsi="Trebuchet MS"/>
                <w:b/>
              </w:rPr>
              <w:t>SERVICING MODEL</w:t>
            </w:r>
          </w:p>
          <w:p w14:paraId="0EB6ABFA" w14:textId="77777777" w:rsidR="00155A4A" w:rsidRPr="00155A4A" w:rsidRDefault="00155A4A" w:rsidP="00155A4A">
            <w:pPr>
              <w:jc w:val="center"/>
              <w:rPr>
                <w:rFonts w:ascii="Trebuchet MS" w:hAnsi="Trebuchet MS"/>
                <w:b/>
              </w:rPr>
            </w:pPr>
            <w:r w:rsidRPr="00155A4A">
              <w:rPr>
                <w:rFonts w:ascii="Trebuchet MS" w:hAnsi="Trebuchet MS"/>
                <w:b/>
              </w:rPr>
              <w:t>Weakening Members’ Power</w:t>
            </w:r>
          </w:p>
        </w:tc>
        <w:tc>
          <w:tcPr>
            <w:tcW w:w="4050" w:type="dxa"/>
            <w:shd w:val="clear" w:color="auto" w:fill="C5E0B3" w:themeFill="accent6" w:themeFillTint="66"/>
            <w:vAlign w:val="center"/>
          </w:tcPr>
          <w:p w14:paraId="10F05FC7" w14:textId="77777777" w:rsidR="00155A4A" w:rsidRPr="00155A4A" w:rsidRDefault="00155A4A" w:rsidP="00155A4A">
            <w:pPr>
              <w:jc w:val="center"/>
              <w:rPr>
                <w:rFonts w:ascii="Trebuchet MS" w:hAnsi="Trebuchet MS"/>
                <w:b/>
              </w:rPr>
            </w:pPr>
            <w:r w:rsidRPr="00155A4A">
              <w:rPr>
                <w:rFonts w:ascii="Trebuchet MS" w:hAnsi="Trebuchet MS"/>
                <w:b/>
              </w:rPr>
              <w:t>ORGANIZING MODEL</w:t>
            </w:r>
          </w:p>
          <w:p w14:paraId="6ED34CBE" w14:textId="49EC37FF" w:rsidR="00155A4A" w:rsidRPr="00155A4A" w:rsidRDefault="00155A4A" w:rsidP="00155A4A">
            <w:pPr>
              <w:jc w:val="center"/>
              <w:rPr>
                <w:rFonts w:ascii="Trebuchet MS" w:hAnsi="Trebuchet MS"/>
                <w:b/>
              </w:rPr>
            </w:pPr>
            <w:r w:rsidRPr="00155A4A">
              <w:rPr>
                <w:rFonts w:ascii="Trebuchet MS" w:hAnsi="Trebuchet MS"/>
                <w:b/>
              </w:rPr>
              <w:t>Building the Union and Members’ Power</w:t>
            </w:r>
          </w:p>
        </w:tc>
      </w:tr>
      <w:tr w:rsidR="00155A4A" w:rsidRPr="00155A4A" w14:paraId="36907125" w14:textId="77777777" w:rsidTr="003F5A25">
        <w:trPr>
          <w:trHeight w:val="1250"/>
          <w:jc w:val="center"/>
        </w:trPr>
        <w:tc>
          <w:tcPr>
            <w:tcW w:w="1975" w:type="dxa"/>
            <w:vAlign w:val="center"/>
          </w:tcPr>
          <w:p w14:paraId="55FCFC63" w14:textId="77777777" w:rsidR="00155A4A" w:rsidRPr="00155A4A" w:rsidRDefault="00155A4A" w:rsidP="00155A4A">
            <w:pPr>
              <w:jc w:val="center"/>
              <w:rPr>
                <w:rFonts w:ascii="Trebuchet MS" w:hAnsi="Trebuchet MS"/>
                <w:b/>
                <w:sz w:val="32"/>
                <w:szCs w:val="32"/>
              </w:rPr>
            </w:pPr>
            <w:r w:rsidRPr="00155A4A">
              <w:rPr>
                <w:rFonts w:ascii="Trebuchet MS" w:hAnsi="Trebuchet MS"/>
                <w:b/>
                <w:sz w:val="32"/>
                <w:szCs w:val="32"/>
              </w:rPr>
              <w:t>Member’s View of the Problem</w:t>
            </w:r>
          </w:p>
        </w:tc>
        <w:tc>
          <w:tcPr>
            <w:tcW w:w="3600" w:type="dxa"/>
            <w:vAlign w:val="center"/>
          </w:tcPr>
          <w:p w14:paraId="656B520E" w14:textId="77777777" w:rsidR="00155A4A" w:rsidRPr="00155A4A" w:rsidRDefault="00155A4A" w:rsidP="00155A4A">
            <w:pPr>
              <w:jc w:val="center"/>
              <w:rPr>
                <w:rFonts w:ascii="Trebuchet MS" w:hAnsi="Trebuchet MS"/>
                <w:sz w:val="22"/>
                <w:szCs w:val="22"/>
              </w:rPr>
            </w:pPr>
            <w:r w:rsidRPr="00155A4A">
              <w:rPr>
                <w:rFonts w:ascii="Trebuchet MS" w:hAnsi="Trebuchet MS"/>
                <w:sz w:val="22"/>
                <w:szCs w:val="22"/>
              </w:rPr>
              <w:t>Member has a problem and views it as only a personal issue.</w:t>
            </w:r>
          </w:p>
        </w:tc>
        <w:tc>
          <w:tcPr>
            <w:tcW w:w="4050" w:type="dxa"/>
            <w:vAlign w:val="center"/>
          </w:tcPr>
          <w:p w14:paraId="6137D919" w14:textId="77777777" w:rsidR="00155A4A" w:rsidRPr="00155A4A" w:rsidRDefault="00155A4A" w:rsidP="00155A4A">
            <w:pPr>
              <w:jc w:val="center"/>
              <w:rPr>
                <w:rFonts w:ascii="Trebuchet MS" w:hAnsi="Trebuchet MS"/>
                <w:sz w:val="22"/>
                <w:szCs w:val="22"/>
              </w:rPr>
            </w:pPr>
            <w:r w:rsidRPr="00155A4A">
              <w:rPr>
                <w:rFonts w:ascii="Trebuchet MS" w:hAnsi="Trebuchet MS"/>
                <w:sz w:val="22"/>
                <w:szCs w:val="22"/>
              </w:rPr>
              <w:t>Member has a problem, but understands it is not just personal, but part of the conflict between bosses and workers.</w:t>
            </w:r>
          </w:p>
        </w:tc>
      </w:tr>
      <w:tr w:rsidR="00155A4A" w:rsidRPr="00155A4A" w14:paraId="3D632569" w14:textId="77777777" w:rsidTr="003F5A25">
        <w:trPr>
          <w:trHeight w:val="980"/>
          <w:jc w:val="center"/>
        </w:trPr>
        <w:tc>
          <w:tcPr>
            <w:tcW w:w="1975" w:type="dxa"/>
            <w:vAlign w:val="center"/>
          </w:tcPr>
          <w:p w14:paraId="5E5162D8" w14:textId="77777777" w:rsidR="00155A4A" w:rsidRPr="00155A4A" w:rsidRDefault="00155A4A" w:rsidP="00155A4A">
            <w:pPr>
              <w:jc w:val="center"/>
              <w:rPr>
                <w:rFonts w:ascii="Trebuchet MS" w:hAnsi="Trebuchet MS"/>
                <w:b/>
                <w:sz w:val="32"/>
                <w:szCs w:val="32"/>
              </w:rPr>
            </w:pPr>
            <w:r w:rsidRPr="00155A4A">
              <w:rPr>
                <w:rFonts w:ascii="Trebuchet MS" w:hAnsi="Trebuchet MS"/>
                <w:b/>
                <w:sz w:val="32"/>
                <w:szCs w:val="32"/>
              </w:rPr>
              <w:t>Member’s Response</w:t>
            </w:r>
          </w:p>
        </w:tc>
        <w:tc>
          <w:tcPr>
            <w:tcW w:w="3600" w:type="dxa"/>
            <w:vAlign w:val="center"/>
          </w:tcPr>
          <w:p w14:paraId="7349E077" w14:textId="77777777" w:rsidR="00155A4A" w:rsidRPr="00155A4A" w:rsidRDefault="00155A4A" w:rsidP="00155A4A">
            <w:pPr>
              <w:jc w:val="center"/>
              <w:rPr>
                <w:rFonts w:ascii="Trebuchet MS" w:hAnsi="Trebuchet MS"/>
                <w:sz w:val="22"/>
                <w:szCs w:val="22"/>
              </w:rPr>
            </w:pPr>
            <w:r w:rsidRPr="00155A4A">
              <w:rPr>
                <w:rFonts w:ascii="Trebuchet MS" w:hAnsi="Trebuchet MS"/>
                <w:sz w:val="22"/>
                <w:szCs w:val="22"/>
              </w:rPr>
              <w:t xml:space="preserve">Members says to Site Rep: </w:t>
            </w:r>
            <w:r w:rsidRPr="00155A4A">
              <w:rPr>
                <w:rFonts w:ascii="Trebuchet MS" w:hAnsi="Trebuchet MS"/>
                <w:i/>
                <w:sz w:val="22"/>
                <w:szCs w:val="22"/>
              </w:rPr>
              <w:t>“Fix my problem. That’s why I pay dues, isn’t it?</w:t>
            </w:r>
          </w:p>
        </w:tc>
        <w:tc>
          <w:tcPr>
            <w:tcW w:w="4050" w:type="dxa"/>
            <w:vAlign w:val="center"/>
          </w:tcPr>
          <w:p w14:paraId="38FC2D50" w14:textId="58FC6523" w:rsidR="00155A4A" w:rsidRPr="00155A4A" w:rsidRDefault="00155A4A" w:rsidP="003F5A25">
            <w:pPr>
              <w:jc w:val="center"/>
              <w:rPr>
                <w:rFonts w:ascii="Trebuchet MS" w:hAnsi="Trebuchet MS"/>
                <w:sz w:val="22"/>
                <w:szCs w:val="22"/>
              </w:rPr>
            </w:pPr>
            <w:r w:rsidRPr="00155A4A">
              <w:rPr>
                <w:rFonts w:ascii="Trebuchet MS" w:hAnsi="Trebuchet MS"/>
                <w:sz w:val="22"/>
                <w:szCs w:val="22"/>
              </w:rPr>
              <w:t xml:space="preserve">Rep says to Member: </w:t>
            </w:r>
            <w:r w:rsidRPr="00155A4A">
              <w:rPr>
                <w:rFonts w:ascii="Trebuchet MS" w:hAnsi="Trebuchet MS"/>
                <w:i/>
                <w:sz w:val="22"/>
                <w:szCs w:val="22"/>
              </w:rPr>
              <w:t>“What can we do so principals don’t keep getting away with this?”</w:t>
            </w:r>
          </w:p>
        </w:tc>
      </w:tr>
      <w:tr w:rsidR="00155A4A" w:rsidRPr="00155A4A" w14:paraId="27725AF6" w14:textId="77777777" w:rsidTr="003F5A25">
        <w:trPr>
          <w:trHeight w:val="1250"/>
          <w:jc w:val="center"/>
        </w:trPr>
        <w:tc>
          <w:tcPr>
            <w:tcW w:w="1975" w:type="dxa"/>
            <w:vAlign w:val="center"/>
          </w:tcPr>
          <w:p w14:paraId="1F9F14B3" w14:textId="77777777" w:rsidR="00155A4A" w:rsidRPr="00155A4A" w:rsidRDefault="00155A4A" w:rsidP="00155A4A">
            <w:pPr>
              <w:jc w:val="center"/>
              <w:rPr>
                <w:rFonts w:ascii="Trebuchet MS" w:hAnsi="Trebuchet MS"/>
                <w:b/>
                <w:sz w:val="32"/>
                <w:szCs w:val="32"/>
              </w:rPr>
            </w:pPr>
            <w:r w:rsidRPr="00155A4A">
              <w:rPr>
                <w:rFonts w:ascii="Trebuchet MS" w:hAnsi="Trebuchet MS"/>
                <w:b/>
                <w:sz w:val="32"/>
                <w:szCs w:val="32"/>
              </w:rPr>
              <w:t>Site Rep’s Response</w:t>
            </w:r>
          </w:p>
        </w:tc>
        <w:tc>
          <w:tcPr>
            <w:tcW w:w="3600" w:type="dxa"/>
            <w:vAlign w:val="center"/>
          </w:tcPr>
          <w:p w14:paraId="34E9CB8E" w14:textId="77777777" w:rsidR="00155A4A" w:rsidRPr="00155A4A" w:rsidRDefault="00155A4A" w:rsidP="00155A4A">
            <w:pPr>
              <w:jc w:val="center"/>
              <w:rPr>
                <w:rFonts w:ascii="Trebuchet MS" w:hAnsi="Trebuchet MS"/>
                <w:sz w:val="22"/>
                <w:szCs w:val="22"/>
              </w:rPr>
            </w:pPr>
            <w:r w:rsidRPr="00155A4A">
              <w:rPr>
                <w:rFonts w:ascii="Trebuchet MS" w:hAnsi="Trebuchet MS"/>
                <w:sz w:val="22"/>
                <w:szCs w:val="22"/>
              </w:rPr>
              <w:t xml:space="preserve">Site Rep talks to the boss </w:t>
            </w:r>
            <w:r w:rsidRPr="00155A4A">
              <w:rPr>
                <w:rFonts w:ascii="Trebuchet MS" w:hAnsi="Trebuchet MS"/>
                <w:sz w:val="22"/>
                <w:szCs w:val="22"/>
                <w:u w:val="single"/>
              </w:rPr>
              <w:t>alone</w:t>
            </w:r>
            <w:r w:rsidRPr="00155A4A">
              <w:rPr>
                <w:rFonts w:ascii="Trebuchet MS" w:hAnsi="Trebuchet MS"/>
                <w:sz w:val="22"/>
                <w:szCs w:val="22"/>
              </w:rPr>
              <w:t>: “Let’s just settle this so…”</w:t>
            </w:r>
          </w:p>
        </w:tc>
        <w:tc>
          <w:tcPr>
            <w:tcW w:w="4050" w:type="dxa"/>
            <w:vAlign w:val="center"/>
          </w:tcPr>
          <w:p w14:paraId="1EFE93A1" w14:textId="3D11BF32" w:rsidR="00155A4A" w:rsidRPr="00155A4A" w:rsidRDefault="00155A4A" w:rsidP="003F5A25">
            <w:pPr>
              <w:jc w:val="center"/>
              <w:rPr>
                <w:rFonts w:ascii="Trebuchet MS" w:hAnsi="Trebuchet MS"/>
                <w:sz w:val="22"/>
                <w:szCs w:val="22"/>
              </w:rPr>
            </w:pPr>
            <w:r w:rsidRPr="00155A4A">
              <w:rPr>
                <w:rFonts w:ascii="Trebuchet MS" w:hAnsi="Trebuchet MS"/>
                <w:sz w:val="22"/>
                <w:szCs w:val="22"/>
              </w:rPr>
              <w:t>Site Rep talks to other members about how the issue affects us all. Site Rep and members go together to talk to the boss to resolve the problem.</w:t>
            </w:r>
          </w:p>
        </w:tc>
      </w:tr>
      <w:tr w:rsidR="00155A4A" w:rsidRPr="00155A4A" w14:paraId="52DD88B9" w14:textId="77777777" w:rsidTr="003F5A25">
        <w:trPr>
          <w:trHeight w:val="1457"/>
          <w:jc w:val="center"/>
        </w:trPr>
        <w:tc>
          <w:tcPr>
            <w:tcW w:w="1975" w:type="dxa"/>
            <w:vAlign w:val="center"/>
          </w:tcPr>
          <w:p w14:paraId="6918502E" w14:textId="77777777" w:rsidR="00155A4A" w:rsidRPr="00155A4A" w:rsidRDefault="00155A4A" w:rsidP="00155A4A">
            <w:pPr>
              <w:jc w:val="center"/>
              <w:rPr>
                <w:rFonts w:ascii="Trebuchet MS" w:hAnsi="Trebuchet MS"/>
                <w:b/>
                <w:sz w:val="32"/>
                <w:szCs w:val="32"/>
              </w:rPr>
            </w:pPr>
            <w:r w:rsidRPr="00155A4A">
              <w:rPr>
                <w:rFonts w:ascii="Trebuchet MS" w:hAnsi="Trebuchet MS"/>
                <w:b/>
                <w:sz w:val="32"/>
                <w:szCs w:val="32"/>
              </w:rPr>
              <w:t>Site Rep’s Role</w:t>
            </w:r>
          </w:p>
        </w:tc>
        <w:tc>
          <w:tcPr>
            <w:tcW w:w="3600" w:type="dxa"/>
            <w:vAlign w:val="center"/>
          </w:tcPr>
          <w:p w14:paraId="64C8D31E" w14:textId="77777777" w:rsidR="00155A4A" w:rsidRPr="00155A4A" w:rsidRDefault="00155A4A" w:rsidP="00155A4A">
            <w:pPr>
              <w:jc w:val="center"/>
              <w:rPr>
                <w:rFonts w:ascii="Trebuchet MS" w:hAnsi="Trebuchet MS"/>
                <w:sz w:val="22"/>
                <w:szCs w:val="22"/>
              </w:rPr>
            </w:pPr>
            <w:r w:rsidRPr="00155A4A">
              <w:rPr>
                <w:rFonts w:ascii="Trebuchet MS" w:hAnsi="Trebuchet MS"/>
                <w:sz w:val="22"/>
                <w:szCs w:val="22"/>
              </w:rPr>
              <w:t>Site Rep acts as an insurance agent and simply files the grievance.</w:t>
            </w:r>
          </w:p>
        </w:tc>
        <w:tc>
          <w:tcPr>
            <w:tcW w:w="4050" w:type="dxa"/>
            <w:vAlign w:val="center"/>
          </w:tcPr>
          <w:p w14:paraId="5AF70DE9" w14:textId="72C06BBD" w:rsidR="00155A4A" w:rsidRPr="00155A4A" w:rsidRDefault="00155A4A" w:rsidP="003F5A25">
            <w:pPr>
              <w:jc w:val="center"/>
              <w:rPr>
                <w:rFonts w:ascii="Trebuchet MS" w:hAnsi="Trebuchet MS"/>
                <w:sz w:val="22"/>
                <w:szCs w:val="22"/>
              </w:rPr>
            </w:pPr>
            <w:r w:rsidRPr="00155A4A">
              <w:rPr>
                <w:rFonts w:ascii="Trebuchet MS" w:hAnsi="Trebuchet MS"/>
                <w:sz w:val="22"/>
                <w:szCs w:val="22"/>
              </w:rPr>
              <w:t>Site Rep acts as an organizer. The Site Rep files the grievance and involves members to take collective action on the issue. A strong and united message is sent to administration.</w:t>
            </w:r>
          </w:p>
        </w:tc>
      </w:tr>
      <w:tr w:rsidR="00155A4A" w:rsidRPr="00155A4A" w14:paraId="64C38478" w14:textId="77777777" w:rsidTr="003F5A25">
        <w:trPr>
          <w:trHeight w:val="3563"/>
          <w:jc w:val="center"/>
        </w:trPr>
        <w:tc>
          <w:tcPr>
            <w:tcW w:w="1975" w:type="dxa"/>
            <w:vAlign w:val="center"/>
          </w:tcPr>
          <w:p w14:paraId="17D2FC53" w14:textId="77777777" w:rsidR="00155A4A" w:rsidRPr="00155A4A" w:rsidRDefault="00155A4A" w:rsidP="00155A4A">
            <w:pPr>
              <w:jc w:val="center"/>
              <w:rPr>
                <w:rFonts w:ascii="Trebuchet MS" w:hAnsi="Trebuchet MS"/>
                <w:b/>
                <w:sz w:val="32"/>
                <w:szCs w:val="32"/>
              </w:rPr>
            </w:pPr>
            <w:r w:rsidRPr="00155A4A">
              <w:rPr>
                <w:rFonts w:ascii="Trebuchet MS" w:hAnsi="Trebuchet MS"/>
                <w:b/>
                <w:sz w:val="32"/>
                <w:szCs w:val="32"/>
              </w:rPr>
              <w:t>Resolution</w:t>
            </w:r>
          </w:p>
        </w:tc>
        <w:tc>
          <w:tcPr>
            <w:tcW w:w="3600" w:type="dxa"/>
            <w:vAlign w:val="center"/>
          </w:tcPr>
          <w:p w14:paraId="1426AAD6" w14:textId="77777777" w:rsidR="00155A4A" w:rsidRPr="00155A4A" w:rsidRDefault="00155A4A" w:rsidP="00155A4A">
            <w:pPr>
              <w:jc w:val="center"/>
              <w:rPr>
                <w:rFonts w:ascii="Trebuchet MS" w:hAnsi="Trebuchet MS"/>
                <w:sz w:val="22"/>
                <w:szCs w:val="22"/>
              </w:rPr>
            </w:pPr>
            <w:r w:rsidRPr="00155A4A">
              <w:rPr>
                <w:rFonts w:ascii="Trebuchet MS" w:hAnsi="Trebuchet MS"/>
                <w:sz w:val="22"/>
                <w:szCs w:val="22"/>
              </w:rPr>
              <w:t>Grievance is won. Individual member feels happy.</w:t>
            </w:r>
          </w:p>
          <w:p w14:paraId="2A748D70" w14:textId="77777777" w:rsidR="00155A4A" w:rsidRPr="00155A4A" w:rsidRDefault="00155A4A" w:rsidP="00155A4A">
            <w:pPr>
              <w:jc w:val="center"/>
              <w:rPr>
                <w:rFonts w:ascii="Trebuchet MS" w:hAnsi="Trebuchet MS"/>
                <w:sz w:val="22"/>
                <w:szCs w:val="22"/>
              </w:rPr>
            </w:pPr>
          </w:p>
          <w:p w14:paraId="5462D648" w14:textId="77777777" w:rsidR="00155A4A" w:rsidRPr="00155A4A" w:rsidRDefault="00155A4A" w:rsidP="00155A4A">
            <w:pPr>
              <w:jc w:val="center"/>
              <w:rPr>
                <w:rFonts w:ascii="Trebuchet MS" w:hAnsi="Trebuchet MS"/>
                <w:sz w:val="22"/>
                <w:szCs w:val="22"/>
                <w:u w:val="single"/>
              </w:rPr>
            </w:pPr>
            <w:r w:rsidRPr="00155A4A">
              <w:rPr>
                <w:rFonts w:ascii="Trebuchet MS" w:hAnsi="Trebuchet MS"/>
                <w:sz w:val="22"/>
                <w:szCs w:val="22"/>
                <w:u w:val="single"/>
              </w:rPr>
              <w:t>or</w:t>
            </w:r>
          </w:p>
          <w:p w14:paraId="6EC364C4" w14:textId="77777777" w:rsidR="00155A4A" w:rsidRPr="00155A4A" w:rsidRDefault="00155A4A" w:rsidP="00155A4A">
            <w:pPr>
              <w:jc w:val="center"/>
              <w:rPr>
                <w:rFonts w:ascii="Trebuchet MS" w:hAnsi="Trebuchet MS"/>
                <w:sz w:val="22"/>
                <w:szCs w:val="22"/>
              </w:rPr>
            </w:pPr>
          </w:p>
          <w:p w14:paraId="58FDA086" w14:textId="77777777" w:rsidR="00155A4A" w:rsidRPr="00155A4A" w:rsidRDefault="00155A4A" w:rsidP="00155A4A">
            <w:pPr>
              <w:jc w:val="center"/>
              <w:rPr>
                <w:rFonts w:ascii="Trebuchet MS" w:hAnsi="Trebuchet MS"/>
                <w:sz w:val="22"/>
                <w:szCs w:val="22"/>
              </w:rPr>
            </w:pPr>
            <w:r w:rsidRPr="00155A4A">
              <w:rPr>
                <w:rFonts w:ascii="Trebuchet MS" w:hAnsi="Trebuchet MS"/>
                <w:sz w:val="22"/>
                <w:szCs w:val="22"/>
              </w:rPr>
              <w:t>Grievance is lost and member feels unhappy and may blame “the union,” not management</w:t>
            </w:r>
          </w:p>
        </w:tc>
        <w:tc>
          <w:tcPr>
            <w:tcW w:w="4050" w:type="dxa"/>
            <w:vAlign w:val="center"/>
          </w:tcPr>
          <w:p w14:paraId="15040F1F" w14:textId="77777777" w:rsidR="00155A4A" w:rsidRPr="00155A4A" w:rsidRDefault="00155A4A" w:rsidP="00155A4A">
            <w:pPr>
              <w:jc w:val="center"/>
              <w:rPr>
                <w:rFonts w:ascii="Trebuchet MS" w:hAnsi="Trebuchet MS"/>
                <w:sz w:val="22"/>
                <w:szCs w:val="22"/>
              </w:rPr>
            </w:pPr>
            <w:r w:rsidRPr="00155A4A">
              <w:rPr>
                <w:rFonts w:ascii="Trebuchet MS" w:hAnsi="Trebuchet MS"/>
                <w:sz w:val="22"/>
                <w:szCs w:val="22"/>
              </w:rPr>
              <w:t>Grievance is won. It is viewed as a victory for all. Those involved feel they have successfully defended their rights as workers. Those directly affected see the difference the union makes.</w:t>
            </w:r>
          </w:p>
          <w:p w14:paraId="57C4D4F4" w14:textId="77777777" w:rsidR="00155A4A" w:rsidRPr="00155A4A" w:rsidRDefault="00155A4A" w:rsidP="00155A4A">
            <w:pPr>
              <w:jc w:val="center"/>
              <w:rPr>
                <w:rFonts w:ascii="Trebuchet MS" w:hAnsi="Trebuchet MS"/>
                <w:sz w:val="22"/>
                <w:szCs w:val="22"/>
              </w:rPr>
            </w:pPr>
          </w:p>
          <w:p w14:paraId="352A736D" w14:textId="77777777" w:rsidR="00155A4A" w:rsidRPr="00155A4A" w:rsidRDefault="00155A4A" w:rsidP="00155A4A">
            <w:pPr>
              <w:jc w:val="center"/>
              <w:rPr>
                <w:rFonts w:ascii="Trebuchet MS" w:hAnsi="Trebuchet MS"/>
                <w:sz w:val="22"/>
                <w:szCs w:val="22"/>
                <w:u w:val="single"/>
              </w:rPr>
            </w:pPr>
            <w:r w:rsidRPr="00155A4A">
              <w:rPr>
                <w:rFonts w:ascii="Trebuchet MS" w:hAnsi="Trebuchet MS"/>
                <w:sz w:val="22"/>
                <w:szCs w:val="22"/>
                <w:u w:val="single"/>
              </w:rPr>
              <w:t>Or</w:t>
            </w:r>
          </w:p>
          <w:p w14:paraId="389AEDD2" w14:textId="77777777" w:rsidR="00155A4A" w:rsidRPr="00155A4A" w:rsidRDefault="00155A4A" w:rsidP="00155A4A">
            <w:pPr>
              <w:jc w:val="center"/>
              <w:rPr>
                <w:rFonts w:ascii="Trebuchet MS" w:hAnsi="Trebuchet MS"/>
                <w:sz w:val="22"/>
                <w:szCs w:val="22"/>
                <w:u w:val="single"/>
              </w:rPr>
            </w:pPr>
          </w:p>
          <w:p w14:paraId="335F2963" w14:textId="5413A56C" w:rsidR="00155A4A" w:rsidRPr="00155A4A" w:rsidRDefault="00155A4A" w:rsidP="003F5A25">
            <w:pPr>
              <w:jc w:val="center"/>
              <w:rPr>
                <w:rFonts w:ascii="Trebuchet MS" w:hAnsi="Trebuchet MS"/>
                <w:sz w:val="22"/>
                <w:szCs w:val="22"/>
              </w:rPr>
            </w:pPr>
            <w:r w:rsidRPr="00155A4A">
              <w:rPr>
                <w:rFonts w:ascii="Trebuchet MS" w:hAnsi="Trebuchet MS"/>
                <w:sz w:val="22"/>
                <w:szCs w:val="22"/>
              </w:rPr>
              <w:t>Grievance is lost, but members are even more determined to take the organizing campaign to the next level to protect our rights.</w:t>
            </w:r>
          </w:p>
        </w:tc>
      </w:tr>
      <w:tr w:rsidR="00155A4A" w:rsidRPr="00155A4A" w14:paraId="40A84696" w14:textId="77777777" w:rsidTr="00155A4A">
        <w:trPr>
          <w:trHeight w:val="2483"/>
          <w:jc w:val="center"/>
        </w:trPr>
        <w:tc>
          <w:tcPr>
            <w:tcW w:w="1975" w:type="dxa"/>
            <w:vAlign w:val="center"/>
          </w:tcPr>
          <w:p w14:paraId="3BBDD0B4" w14:textId="77777777" w:rsidR="00155A4A" w:rsidRPr="00155A4A" w:rsidRDefault="00155A4A" w:rsidP="00155A4A">
            <w:pPr>
              <w:jc w:val="center"/>
              <w:rPr>
                <w:rFonts w:ascii="Trebuchet MS" w:hAnsi="Trebuchet MS"/>
                <w:b/>
                <w:sz w:val="44"/>
                <w:szCs w:val="44"/>
              </w:rPr>
            </w:pPr>
            <w:r w:rsidRPr="00155A4A">
              <w:rPr>
                <w:rFonts w:ascii="Trebuchet MS" w:hAnsi="Trebuchet MS"/>
                <w:b/>
                <w:sz w:val="44"/>
                <w:szCs w:val="44"/>
              </w:rPr>
              <w:t>THE RESULT</w:t>
            </w:r>
          </w:p>
        </w:tc>
        <w:tc>
          <w:tcPr>
            <w:tcW w:w="3600" w:type="dxa"/>
            <w:vAlign w:val="center"/>
          </w:tcPr>
          <w:p w14:paraId="7BFC4C73" w14:textId="77777777" w:rsidR="00155A4A" w:rsidRPr="00155A4A" w:rsidRDefault="00155A4A" w:rsidP="00155A4A">
            <w:pPr>
              <w:jc w:val="center"/>
              <w:rPr>
                <w:rFonts w:ascii="Trebuchet MS" w:hAnsi="Trebuchet MS"/>
                <w:sz w:val="22"/>
                <w:szCs w:val="22"/>
              </w:rPr>
            </w:pPr>
            <w:r w:rsidRPr="00155A4A">
              <w:rPr>
                <w:rFonts w:ascii="Trebuchet MS" w:hAnsi="Trebuchet MS"/>
                <w:sz w:val="22"/>
                <w:szCs w:val="22"/>
              </w:rPr>
              <w:t>Members have not built power. Union organization at the worksite is weak. Administration takes advantage of this lack of unity and loss of confidence in the union. It becomes easier for administration to get away with violating the contract and eroding members’ rights.</w:t>
            </w:r>
          </w:p>
        </w:tc>
        <w:tc>
          <w:tcPr>
            <w:tcW w:w="4050" w:type="dxa"/>
            <w:vAlign w:val="center"/>
          </w:tcPr>
          <w:p w14:paraId="190DC76C" w14:textId="77777777" w:rsidR="00155A4A" w:rsidRPr="00155A4A" w:rsidRDefault="00155A4A" w:rsidP="00155A4A">
            <w:pPr>
              <w:jc w:val="center"/>
              <w:rPr>
                <w:rFonts w:ascii="Trebuchet MS" w:hAnsi="Trebuchet MS"/>
                <w:sz w:val="22"/>
                <w:szCs w:val="22"/>
              </w:rPr>
            </w:pPr>
            <w:r w:rsidRPr="00155A4A">
              <w:rPr>
                <w:rFonts w:ascii="Trebuchet MS" w:hAnsi="Trebuchet MS"/>
                <w:sz w:val="22"/>
                <w:szCs w:val="22"/>
              </w:rPr>
              <w:t>Members are empowered and the union is better organized at the worksite. The more collective understanding and action there is among members, the less able administration is to get away with disrespecting and intimidating members and violating the contract.</w:t>
            </w:r>
          </w:p>
        </w:tc>
      </w:tr>
    </w:tbl>
    <w:p w14:paraId="7AEC340D" w14:textId="77F31274" w:rsidR="00200FFE" w:rsidRPr="00200FFE" w:rsidRDefault="00200FFE" w:rsidP="00941AAF">
      <w:pPr>
        <w:jc w:val="center"/>
        <w:rPr>
          <w:rFonts w:ascii="Trebuchet MS" w:hAnsi="Trebuchet MS"/>
          <w:bCs/>
          <w:color w:val="4472C4" w:themeColor="accent1"/>
          <w:sz w:val="20"/>
          <w:szCs w:val="46"/>
        </w:rPr>
      </w:pPr>
    </w:p>
    <w:p w14:paraId="388BEE58" w14:textId="77777777" w:rsidR="00DC5AC4" w:rsidRDefault="00DC5AC4">
      <w:pPr>
        <w:rPr>
          <w:rFonts w:ascii="Trebuchet MS" w:hAnsi="Trebuchet MS"/>
          <w:bCs/>
          <w:color w:val="4472C4" w:themeColor="accent1"/>
          <w:sz w:val="46"/>
          <w:szCs w:val="46"/>
        </w:rPr>
      </w:pPr>
      <w:r>
        <w:rPr>
          <w:rFonts w:ascii="Trebuchet MS" w:hAnsi="Trebuchet MS"/>
          <w:bCs/>
          <w:color w:val="4472C4" w:themeColor="accent1"/>
          <w:sz w:val="46"/>
          <w:szCs w:val="46"/>
        </w:rPr>
        <w:br w:type="page"/>
      </w:r>
    </w:p>
    <w:p w14:paraId="57D1427F" w14:textId="558709B3" w:rsidR="00D74902" w:rsidRPr="00200FFE" w:rsidRDefault="00D74902" w:rsidP="00941AAF">
      <w:pPr>
        <w:jc w:val="center"/>
        <w:rPr>
          <w:rFonts w:ascii="Trebuchet MS" w:hAnsi="Trebuchet MS"/>
          <w:bCs/>
          <w:color w:val="4472C4" w:themeColor="accent1"/>
          <w:sz w:val="46"/>
          <w:szCs w:val="46"/>
        </w:rPr>
      </w:pPr>
      <w:r w:rsidRPr="00200FFE">
        <w:rPr>
          <w:rFonts w:ascii="Trebuchet MS" w:hAnsi="Trebuchet MS"/>
          <w:bCs/>
          <w:color w:val="4472C4" w:themeColor="accent1"/>
          <w:sz w:val="46"/>
          <w:szCs w:val="46"/>
        </w:rPr>
        <w:t>Member-Centered Union Characteristics</w:t>
      </w:r>
    </w:p>
    <w:p w14:paraId="6216C1C3" w14:textId="77777777" w:rsidR="00D74902" w:rsidRPr="004869C6" w:rsidRDefault="00D74902" w:rsidP="00191034">
      <w:pPr>
        <w:numPr>
          <w:ilvl w:val="0"/>
          <w:numId w:val="36"/>
        </w:numPr>
        <w:spacing w:before="360"/>
        <w:rPr>
          <w:rFonts w:ascii="Trebuchet MS" w:hAnsi="Trebuchet MS"/>
          <w:sz w:val="28"/>
          <w:szCs w:val="26"/>
        </w:rPr>
      </w:pPr>
      <w:r w:rsidRPr="004869C6">
        <w:rPr>
          <w:rFonts w:ascii="Trebuchet MS" w:hAnsi="Trebuchet MS"/>
          <w:sz w:val="28"/>
          <w:szCs w:val="26"/>
        </w:rPr>
        <w:t>Members see themselves as the union</w:t>
      </w:r>
    </w:p>
    <w:p w14:paraId="1E1453CC" w14:textId="77777777" w:rsidR="00D74902" w:rsidRPr="004869C6" w:rsidRDefault="00D74902" w:rsidP="00191034">
      <w:pPr>
        <w:numPr>
          <w:ilvl w:val="0"/>
          <w:numId w:val="36"/>
        </w:numPr>
        <w:spacing w:before="360"/>
        <w:rPr>
          <w:rFonts w:ascii="Trebuchet MS" w:hAnsi="Trebuchet MS"/>
          <w:sz w:val="28"/>
          <w:szCs w:val="26"/>
        </w:rPr>
      </w:pPr>
      <w:r w:rsidRPr="004869C6">
        <w:rPr>
          <w:rFonts w:ascii="Trebuchet MS" w:hAnsi="Trebuchet MS"/>
          <w:sz w:val="28"/>
          <w:szCs w:val="26"/>
        </w:rPr>
        <w:t>Leaders and reps hold one-on-ones regularly (at least yearly)</w:t>
      </w:r>
    </w:p>
    <w:p w14:paraId="0CDF798D" w14:textId="3DFC6D54" w:rsidR="00D74902" w:rsidRPr="004869C6" w:rsidRDefault="00D74902" w:rsidP="00191034">
      <w:pPr>
        <w:numPr>
          <w:ilvl w:val="0"/>
          <w:numId w:val="36"/>
        </w:numPr>
        <w:spacing w:before="360"/>
        <w:rPr>
          <w:rFonts w:ascii="Trebuchet MS" w:hAnsi="Trebuchet MS"/>
          <w:sz w:val="28"/>
          <w:szCs w:val="26"/>
        </w:rPr>
      </w:pPr>
      <w:r w:rsidRPr="004869C6">
        <w:rPr>
          <w:rFonts w:ascii="Trebuchet MS" w:hAnsi="Trebuchet MS"/>
          <w:sz w:val="28"/>
          <w:szCs w:val="26"/>
        </w:rPr>
        <w:t>Members are assisted in solving problems through education,</w:t>
      </w:r>
      <w:r w:rsidR="00C0703E">
        <w:rPr>
          <w:rFonts w:ascii="Trebuchet MS" w:hAnsi="Trebuchet MS"/>
          <w:sz w:val="28"/>
          <w:szCs w:val="26"/>
        </w:rPr>
        <w:t xml:space="preserve"> organizing, and</w:t>
      </w:r>
      <w:r w:rsidRPr="004869C6">
        <w:rPr>
          <w:rFonts w:ascii="Trebuchet MS" w:hAnsi="Trebuchet MS"/>
          <w:sz w:val="28"/>
          <w:szCs w:val="26"/>
        </w:rPr>
        <w:t xml:space="preserve"> mobilizing </w:t>
      </w:r>
    </w:p>
    <w:p w14:paraId="7446D1CA" w14:textId="77777777" w:rsidR="00D74902" w:rsidRPr="004869C6" w:rsidRDefault="00D74902" w:rsidP="00191034">
      <w:pPr>
        <w:numPr>
          <w:ilvl w:val="0"/>
          <w:numId w:val="36"/>
        </w:numPr>
        <w:tabs>
          <w:tab w:val="left" w:pos="720"/>
        </w:tabs>
        <w:spacing w:before="360"/>
        <w:rPr>
          <w:rFonts w:ascii="Trebuchet MS" w:hAnsi="Trebuchet MS"/>
          <w:sz w:val="28"/>
          <w:szCs w:val="26"/>
        </w:rPr>
      </w:pPr>
      <w:r w:rsidRPr="004869C6">
        <w:rPr>
          <w:rFonts w:ascii="Trebuchet MS" w:hAnsi="Trebuchet MS"/>
          <w:sz w:val="28"/>
          <w:szCs w:val="26"/>
        </w:rPr>
        <w:t>Members are involved in:</w:t>
      </w:r>
    </w:p>
    <w:p w14:paraId="5BEB1BBB" w14:textId="77777777" w:rsidR="00D74902" w:rsidRPr="004869C6" w:rsidRDefault="00D74902" w:rsidP="00191034">
      <w:pPr>
        <w:numPr>
          <w:ilvl w:val="1"/>
          <w:numId w:val="36"/>
        </w:numPr>
        <w:tabs>
          <w:tab w:val="left" w:pos="720"/>
        </w:tabs>
        <w:rPr>
          <w:rFonts w:ascii="Trebuchet MS" w:hAnsi="Trebuchet MS"/>
          <w:sz w:val="28"/>
          <w:szCs w:val="26"/>
        </w:rPr>
      </w:pPr>
      <w:r w:rsidRPr="004869C6">
        <w:rPr>
          <w:rFonts w:ascii="Trebuchet MS" w:hAnsi="Trebuchet MS"/>
          <w:sz w:val="28"/>
          <w:szCs w:val="26"/>
        </w:rPr>
        <w:t>Setting goals &amp; strategy</w:t>
      </w:r>
    </w:p>
    <w:p w14:paraId="6593BDC2" w14:textId="77777777" w:rsidR="00D74902" w:rsidRPr="004869C6" w:rsidRDefault="00D74902" w:rsidP="00191034">
      <w:pPr>
        <w:numPr>
          <w:ilvl w:val="1"/>
          <w:numId w:val="36"/>
        </w:numPr>
        <w:tabs>
          <w:tab w:val="left" w:pos="720"/>
        </w:tabs>
        <w:rPr>
          <w:rFonts w:ascii="Trebuchet MS" w:hAnsi="Trebuchet MS"/>
          <w:sz w:val="28"/>
          <w:szCs w:val="26"/>
        </w:rPr>
      </w:pPr>
      <w:r w:rsidRPr="004869C6">
        <w:rPr>
          <w:rFonts w:ascii="Trebuchet MS" w:hAnsi="Trebuchet MS"/>
          <w:sz w:val="28"/>
          <w:szCs w:val="26"/>
        </w:rPr>
        <w:t>Taking collective action in identifying and solving problems</w:t>
      </w:r>
    </w:p>
    <w:p w14:paraId="6FE399BC" w14:textId="77777777" w:rsidR="00D74902" w:rsidRPr="004869C6" w:rsidRDefault="00D74902" w:rsidP="00191034">
      <w:pPr>
        <w:numPr>
          <w:ilvl w:val="1"/>
          <w:numId w:val="36"/>
        </w:numPr>
        <w:tabs>
          <w:tab w:val="left" w:pos="720"/>
        </w:tabs>
        <w:rPr>
          <w:rFonts w:ascii="Trebuchet MS" w:hAnsi="Trebuchet MS"/>
          <w:sz w:val="28"/>
          <w:szCs w:val="26"/>
        </w:rPr>
      </w:pPr>
      <w:r w:rsidRPr="004869C6">
        <w:rPr>
          <w:rFonts w:ascii="Trebuchet MS" w:hAnsi="Trebuchet MS"/>
          <w:sz w:val="28"/>
          <w:szCs w:val="26"/>
        </w:rPr>
        <w:t>Group problem solving that “Focuses on issues not people”</w:t>
      </w:r>
    </w:p>
    <w:p w14:paraId="098DAE79" w14:textId="77777777" w:rsidR="00D74902" w:rsidRPr="004869C6" w:rsidRDefault="00D74902" w:rsidP="00191034">
      <w:pPr>
        <w:numPr>
          <w:ilvl w:val="0"/>
          <w:numId w:val="37"/>
        </w:numPr>
        <w:tabs>
          <w:tab w:val="left" w:pos="720"/>
        </w:tabs>
        <w:spacing w:before="240"/>
        <w:rPr>
          <w:rFonts w:ascii="Trebuchet MS" w:hAnsi="Trebuchet MS"/>
          <w:sz w:val="28"/>
          <w:szCs w:val="26"/>
        </w:rPr>
      </w:pPr>
      <w:r w:rsidRPr="004869C6">
        <w:rPr>
          <w:rFonts w:ascii="Trebuchet MS" w:hAnsi="Trebuchet MS" w:cs="Arial"/>
          <w:sz w:val="28"/>
          <w:szCs w:val="26"/>
        </w:rPr>
        <w:t>Proactive unionism</w:t>
      </w:r>
    </w:p>
    <w:p w14:paraId="1B6AFE19" w14:textId="77777777" w:rsidR="00D74902" w:rsidRPr="004869C6" w:rsidRDefault="00D74902" w:rsidP="00191034">
      <w:pPr>
        <w:numPr>
          <w:ilvl w:val="0"/>
          <w:numId w:val="37"/>
        </w:numPr>
        <w:tabs>
          <w:tab w:val="left" w:pos="720"/>
        </w:tabs>
        <w:spacing w:before="240"/>
        <w:rPr>
          <w:rFonts w:ascii="Trebuchet MS" w:hAnsi="Trebuchet MS"/>
          <w:sz w:val="28"/>
          <w:szCs w:val="26"/>
        </w:rPr>
      </w:pPr>
      <w:r w:rsidRPr="004869C6">
        <w:rPr>
          <w:rFonts w:ascii="Trebuchet MS" w:hAnsi="Trebuchet MS" w:cs="Arial"/>
          <w:sz w:val="28"/>
          <w:szCs w:val="26"/>
        </w:rPr>
        <w:t>Members assist one-another</w:t>
      </w:r>
    </w:p>
    <w:p w14:paraId="72A2CA03" w14:textId="77777777" w:rsidR="00D74902" w:rsidRPr="004869C6" w:rsidRDefault="00D74902" w:rsidP="00191034">
      <w:pPr>
        <w:numPr>
          <w:ilvl w:val="0"/>
          <w:numId w:val="37"/>
        </w:numPr>
        <w:tabs>
          <w:tab w:val="left" w:pos="720"/>
        </w:tabs>
        <w:spacing w:before="240"/>
        <w:rPr>
          <w:rFonts w:ascii="Trebuchet MS" w:hAnsi="Trebuchet MS"/>
          <w:sz w:val="28"/>
          <w:szCs w:val="26"/>
        </w:rPr>
      </w:pPr>
      <w:r w:rsidRPr="004869C6">
        <w:rPr>
          <w:rFonts w:ascii="Trebuchet MS" w:hAnsi="Trebuchet MS" w:cs="Arial"/>
          <w:sz w:val="28"/>
          <w:szCs w:val="26"/>
        </w:rPr>
        <w:t>Members understand their contract</w:t>
      </w:r>
    </w:p>
    <w:p w14:paraId="6A2CD97C" w14:textId="77777777" w:rsidR="00D74902" w:rsidRPr="004869C6" w:rsidRDefault="00D74902" w:rsidP="00191034">
      <w:pPr>
        <w:numPr>
          <w:ilvl w:val="0"/>
          <w:numId w:val="37"/>
        </w:numPr>
        <w:tabs>
          <w:tab w:val="left" w:pos="720"/>
        </w:tabs>
        <w:spacing w:before="240" w:after="240"/>
        <w:rPr>
          <w:rFonts w:ascii="Trebuchet MS" w:hAnsi="Trebuchet MS"/>
          <w:sz w:val="28"/>
          <w:szCs w:val="26"/>
        </w:rPr>
      </w:pPr>
      <w:r w:rsidRPr="004869C6">
        <w:rPr>
          <w:rFonts w:ascii="Trebuchet MS" w:hAnsi="Trebuchet MS"/>
          <w:sz w:val="28"/>
          <w:szCs w:val="26"/>
        </w:rPr>
        <w:t>Not limited to bargaining or grievances; it empowers teaching and learning as well!</w:t>
      </w:r>
    </w:p>
    <w:p w14:paraId="55A068C0" w14:textId="77777777" w:rsidR="00D74902" w:rsidRPr="004869C6" w:rsidRDefault="00D74902" w:rsidP="00191034">
      <w:pPr>
        <w:numPr>
          <w:ilvl w:val="0"/>
          <w:numId w:val="37"/>
        </w:numPr>
        <w:tabs>
          <w:tab w:val="left" w:pos="720"/>
        </w:tabs>
        <w:spacing w:before="240" w:after="240"/>
        <w:rPr>
          <w:rFonts w:ascii="Trebuchet MS" w:hAnsi="Trebuchet MS"/>
          <w:sz w:val="28"/>
          <w:szCs w:val="26"/>
        </w:rPr>
      </w:pPr>
      <w:r w:rsidRPr="004869C6">
        <w:rPr>
          <w:rFonts w:ascii="Trebuchet MS" w:hAnsi="Trebuchet MS"/>
          <w:sz w:val="28"/>
          <w:szCs w:val="26"/>
        </w:rPr>
        <w:t>Active membership</w:t>
      </w:r>
    </w:p>
    <w:p w14:paraId="05DF6D83" w14:textId="77777777" w:rsidR="00D74902" w:rsidRPr="004869C6" w:rsidRDefault="00D74902" w:rsidP="00191034">
      <w:pPr>
        <w:numPr>
          <w:ilvl w:val="0"/>
          <w:numId w:val="37"/>
        </w:numPr>
        <w:tabs>
          <w:tab w:val="left" w:pos="720"/>
        </w:tabs>
        <w:spacing w:before="240" w:after="240"/>
        <w:rPr>
          <w:rFonts w:ascii="Trebuchet MS" w:hAnsi="Trebuchet MS"/>
          <w:sz w:val="28"/>
          <w:szCs w:val="26"/>
        </w:rPr>
      </w:pPr>
      <w:r w:rsidRPr="004869C6">
        <w:rPr>
          <w:rFonts w:ascii="Trebuchet MS" w:hAnsi="Trebuchet MS"/>
          <w:sz w:val="28"/>
          <w:szCs w:val="26"/>
        </w:rPr>
        <w:t>Staff/officers work to develop members’ skills and abilities</w:t>
      </w:r>
    </w:p>
    <w:p w14:paraId="6778F34F" w14:textId="77777777" w:rsidR="00D74902" w:rsidRPr="004869C6" w:rsidRDefault="00D74902" w:rsidP="00191034">
      <w:pPr>
        <w:numPr>
          <w:ilvl w:val="0"/>
          <w:numId w:val="37"/>
        </w:numPr>
        <w:tabs>
          <w:tab w:val="left" w:pos="720"/>
        </w:tabs>
        <w:spacing w:before="240" w:after="240"/>
        <w:rPr>
          <w:rFonts w:ascii="Trebuchet MS" w:hAnsi="Trebuchet MS"/>
          <w:sz w:val="28"/>
          <w:szCs w:val="26"/>
        </w:rPr>
      </w:pPr>
      <w:r w:rsidRPr="004869C6">
        <w:rPr>
          <w:rFonts w:ascii="Trebuchet MS" w:hAnsi="Trebuchet MS"/>
          <w:sz w:val="28"/>
          <w:szCs w:val="26"/>
        </w:rPr>
        <w:t>Information sharing and open communication channels</w:t>
      </w:r>
    </w:p>
    <w:p w14:paraId="261B0ACC" w14:textId="77777777" w:rsidR="00D74902" w:rsidRPr="004869C6" w:rsidRDefault="00D74902" w:rsidP="00191034">
      <w:pPr>
        <w:numPr>
          <w:ilvl w:val="0"/>
          <w:numId w:val="37"/>
        </w:numPr>
        <w:tabs>
          <w:tab w:val="left" w:pos="720"/>
        </w:tabs>
        <w:spacing w:before="240" w:after="240"/>
        <w:rPr>
          <w:rFonts w:ascii="Trebuchet MS" w:hAnsi="Trebuchet MS"/>
          <w:sz w:val="28"/>
          <w:szCs w:val="26"/>
        </w:rPr>
      </w:pPr>
      <w:r w:rsidRPr="004869C6">
        <w:rPr>
          <w:rFonts w:ascii="Trebuchet MS" w:hAnsi="Trebuchet MS"/>
          <w:sz w:val="28"/>
          <w:szCs w:val="26"/>
        </w:rPr>
        <w:t>Decentralized organizational structure</w:t>
      </w:r>
    </w:p>
    <w:p w14:paraId="7679F991" w14:textId="0E0196DF" w:rsidR="00D74902" w:rsidRPr="004869C6" w:rsidRDefault="00D74902" w:rsidP="00191034">
      <w:pPr>
        <w:numPr>
          <w:ilvl w:val="0"/>
          <w:numId w:val="37"/>
        </w:numPr>
        <w:tabs>
          <w:tab w:val="left" w:pos="720"/>
        </w:tabs>
        <w:spacing w:before="240" w:after="240"/>
        <w:rPr>
          <w:rFonts w:ascii="Trebuchet MS" w:hAnsi="Trebuchet MS"/>
          <w:b/>
          <w:sz w:val="28"/>
          <w:szCs w:val="26"/>
        </w:rPr>
      </w:pPr>
      <w:r w:rsidRPr="004869C6">
        <w:rPr>
          <w:rFonts w:ascii="Trebuchet MS" w:hAnsi="Trebuchet MS"/>
          <w:b/>
          <w:sz w:val="28"/>
          <w:szCs w:val="26"/>
        </w:rPr>
        <w:t>Members set proactive agenda, independent of management</w:t>
      </w:r>
    </w:p>
    <w:p w14:paraId="7472658E" w14:textId="62A2BB0E" w:rsidR="00D74902" w:rsidRDefault="00D74902" w:rsidP="00732B32">
      <w:pPr>
        <w:spacing w:before="120" w:after="120"/>
        <w:ind w:firstLine="360"/>
        <w:rPr>
          <w:rFonts w:ascii="Trebuchet MS" w:hAnsi="Trebuchet MS" w:cs="Arial"/>
          <w:color w:val="000000"/>
          <w:sz w:val="20"/>
          <w:szCs w:val="32"/>
        </w:rPr>
      </w:pPr>
      <w:r w:rsidRPr="00A92ECC">
        <w:rPr>
          <w:rFonts w:ascii="Trebuchet MS" w:hAnsi="Trebuchet MS" w:cs="Arial"/>
          <w:color w:val="000000"/>
          <w:sz w:val="20"/>
          <w:szCs w:val="32"/>
        </w:rPr>
        <w:t xml:space="preserve">Adapted from </w:t>
      </w:r>
      <w:r>
        <w:rPr>
          <w:rFonts w:ascii="Trebuchet MS" w:hAnsi="Trebuchet MS" w:cs="Arial"/>
          <w:color w:val="000000"/>
          <w:sz w:val="20"/>
          <w:szCs w:val="32"/>
        </w:rPr>
        <w:t xml:space="preserve">Dr. Elaine Bernard, </w:t>
      </w:r>
      <w:r w:rsidRPr="00A92ECC">
        <w:rPr>
          <w:rFonts w:ascii="Trebuchet MS" w:hAnsi="Trebuchet MS" w:cs="Arial"/>
          <w:color w:val="000000"/>
          <w:sz w:val="20"/>
          <w:szCs w:val="32"/>
        </w:rPr>
        <w:t>Harvard Law School</w:t>
      </w:r>
    </w:p>
    <w:p w14:paraId="63AEE1EF" w14:textId="3F64F941" w:rsidR="00D74902" w:rsidRDefault="00A909CC" w:rsidP="00D74902">
      <w:pPr>
        <w:spacing w:before="120" w:after="120"/>
        <w:rPr>
          <w:rFonts w:ascii="Georgia" w:hAnsi="Georgia"/>
          <w:sz w:val="28"/>
          <w:szCs w:val="28"/>
        </w:rPr>
      </w:pPr>
      <w:r>
        <w:rPr>
          <w:rFonts w:ascii="Trebuchet MS" w:hAnsi="Trebuchet MS" w:cs="Arial"/>
          <w:noProof/>
          <w:color w:val="000000"/>
          <w:sz w:val="20"/>
          <w:szCs w:val="32"/>
        </w:rPr>
        <w:drawing>
          <wp:anchor distT="0" distB="0" distL="114300" distR="114300" simplePos="0" relativeHeight="251658247" behindDoc="0" locked="0" layoutInCell="1" allowOverlap="1" wp14:anchorId="3FA6FE24" wp14:editId="49588B6E">
            <wp:simplePos x="0" y="0"/>
            <wp:positionH relativeFrom="column">
              <wp:posOffset>2266315</wp:posOffset>
            </wp:positionH>
            <wp:positionV relativeFrom="paragraph">
              <wp:posOffset>171450</wp:posOffset>
            </wp:positionV>
            <wp:extent cx="1815465" cy="1825625"/>
            <wp:effectExtent l="0" t="0" r="0" b="3175"/>
            <wp:wrapNone/>
            <wp:docPr id="65" name="Picture 65" descr="Ur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Urunio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15465" cy="1825625"/>
                    </a:xfrm>
                    <a:prstGeom prst="rect">
                      <a:avLst/>
                    </a:prstGeom>
                    <a:noFill/>
                    <a:ln>
                      <a:noFill/>
                    </a:ln>
                  </pic:spPr>
                </pic:pic>
              </a:graphicData>
            </a:graphic>
            <wp14:sizeRelH relativeFrom="page">
              <wp14:pctWidth>0</wp14:pctWidth>
            </wp14:sizeRelH>
            <wp14:sizeRelV relativeFrom="page">
              <wp14:pctHeight>0</wp14:pctHeight>
            </wp14:sizeRelV>
          </wp:anchor>
        </w:drawing>
      </w:r>
      <w:r w:rsidR="00D74902">
        <w:rPr>
          <w:rFonts w:ascii="Trebuchet MS" w:hAnsi="Trebuchet MS" w:cs="Arial"/>
          <w:color w:val="000000"/>
          <w:sz w:val="20"/>
          <w:szCs w:val="32"/>
        </w:rPr>
        <w:br w:type="page"/>
      </w:r>
    </w:p>
    <w:p w14:paraId="7C9CBF11" w14:textId="70B2B6DF" w:rsidR="00195315" w:rsidRDefault="00EA4A78">
      <w:pPr>
        <w:rPr>
          <w:rFonts w:ascii="Trebuchet MS" w:hAnsi="Trebuchet MS"/>
          <w:b/>
          <w:color w:val="4472C4" w:themeColor="accent1"/>
          <w:sz w:val="50"/>
          <w:szCs w:val="50"/>
        </w:rPr>
      </w:pPr>
      <w:r>
        <w:rPr>
          <w:noProof/>
        </w:rPr>
        <w:drawing>
          <wp:anchor distT="0" distB="0" distL="114300" distR="114300" simplePos="0" relativeHeight="251738169" behindDoc="1" locked="0" layoutInCell="1" allowOverlap="1" wp14:anchorId="284914F0" wp14:editId="3684CB71">
            <wp:simplePos x="0" y="0"/>
            <wp:positionH relativeFrom="margin">
              <wp:posOffset>-369570</wp:posOffset>
            </wp:positionH>
            <wp:positionV relativeFrom="paragraph">
              <wp:posOffset>-262891</wp:posOffset>
            </wp:positionV>
            <wp:extent cx="7010400" cy="9286875"/>
            <wp:effectExtent l="0" t="0" r="0" b="952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7010400" cy="9286875"/>
                    </a:xfrm>
                    <a:prstGeom prst="rect">
                      <a:avLst/>
                    </a:prstGeom>
                  </pic:spPr>
                </pic:pic>
              </a:graphicData>
            </a:graphic>
            <wp14:sizeRelH relativeFrom="margin">
              <wp14:pctWidth>0</wp14:pctWidth>
            </wp14:sizeRelH>
            <wp14:sizeRelV relativeFrom="margin">
              <wp14:pctHeight>0</wp14:pctHeight>
            </wp14:sizeRelV>
          </wp:anchor>
        </w:drawing>
      </w:r>
      <w:r w:rsidR="00195315">
        <w:rPr>
          <w:rFonts w:ascii="Trebuchet MS" w:hAnsi="Trebuchet MS"/>
          <w:b/>
          <w:color w:val="4472C4" w:themeColor="accent1"/>
          <w:sz w:val="50"/>
          <w:szCs w:val="50"/>
        </w:rPr>
        <w:br w:type="page"/>
      </w:r>
    </w:p>
    <w:p w14:paraId="265C5484" w14:textId="2389E82D" w:rsidR="00A72C00" w:rsidRDefault="00EE7AA0" w:rsidP="00EE7AA0">
      <w:pPr>
        <w:jc w:val="center"/>
        <w:rPr>
          <w:rFonts w:ascii="Trebuchet MS" w:hAnsi="Trebuchet MS"/>
          <w:b/>
          <w:color w:val="4472C4" w:themeColor="accent1"/>
          <w:sz w:val="50"/>
          <w:szCs w:val="50"/>
        </w:rPr>
      </w:pPr>
      <w:r w:rsidRPr="00EE7AA0">
        <w:rPr>
          <w:rFonts w:ascii="Trebuchet MS" w:hAnsi="Trebuchet MS"/>
          <w:b/>
          <w:color w:val="4472C4" w:themeColor="accent1"/>
          <w:sz w:val="50"/>
          <w:szCs w:val="50"/>
        </w:rPr>
        <w:t>The Role of Leaders to Overcome Inaction</w:t>
      </w:r>
    </w:p>
    <w:p w14:paraId="4D44EC9E" w14:textId="32AC60BB" w:rsidR="00EE7AA0" w:rsidRDefault="00EE7AA0" w:rsidP="00EE7AA0">
      <w:pPr>
        <w:jc w:val="center"/>
        <w:rPr>
          <w:rFonts w:ascii="Trebuchet MS" w:hAnsi="Trebuchet MS"/>
          <w:b/>
          <w:color w:val="4472C4" w:themeColor="accent1"/>
          <w:sz w:val="50"/>
          <w:szCs w:val="50"/>
        </w:rPr>
      </w:pPr>
    </w:p>
    <w:tbl>
      <w:tblPr>
        <w:tblStyle w:val="TableGrid"/>
        <w:tblW w:w="0" w:type="auto"/>
        <w:tblLook w:val="04A0" w:firstRow="1" w:lastRow="0" w:firstColumn="1" w:lastColumn="0" w:noHBand="0" w:noVBand="1"/>
      </w:tblPr>
      <w:tblGrid>
        <w:gridCol w:w="3280"/>
        <w:gridCol w:w="3429"/>
        <w:gridCol w:w="3217"/>
      </w:tblGrid>
      <w:tr w:rsidR="00B81053" w14:paraId="17F87BF9" w14:textId="77777777" w:rsidTr="006F7F5E">
        <w:tc>
          <w:tcPr>
            <w:tcW w:w="3356" w:type="dxa"/>
            <w:shd w:val="clear" w:color="auto" w:fill="4472C4" w:themeFill="accent1"/>
            <w:vAlign w:val="center"/>
          </w:tcPr>
          <w:p w14:paraId="20C0F545" w14:textId="580D9238" w:rsidR="00B81053" w:rsidRPr="00257BFB" w:rsidRDefault="00B81053" w:rsidP="00257BFB">
            <w:pPr>
              <w:jc w:val="center"/>
              <w:rPr>
                <w:rFonts w:ascii="Trebuchet MS" w:hAnsi="Trebuchet MS"/>
                <w:b/>
                <w:color w:val="FFFFFF" w:themeColor="background1"/>
                <w:sz w:val="50"/>
                <w:szCs w:val="50"/>
              </w:rPr>
            </w:pPr>
            <w:r w:rsidRPr="00257BFB">
              <w:rPr>
                <w:rFonts w:ascii="Trebuchet MS" w:hAnsi="Trebuchet MS"/>
                <w:b/>
                <w:color w:val="FFFFFF" w:themeColor="background1"/>
                <w:sz w:val="50"/>
                <w:szCs w:val="50"/>
              </w:rPr>
              <w:t>Admin relies on…</w:t>
            </w:r>
          </w:p>
        </w:tc>
        <w:tc>
          <w:tcPr>
            <w:tcW w:w="3479" w:type="dxa"/>
            <w:shd w:val="clear" w:color="auto" w:fill="4472C4" w:themeFill="accent1"/>
            <w:vAlign w:val="center"/>
          </w:tcPr>
          <w:p w14:paraId="258E17E8" w14:textId="1683BAF6" w:rsidR="00B81053" w:rsidRPr="00257BFB" w:rsidRDefault="00B81053" w:rsidP="00257BFB">
            <w:pPr>
              <w:jc w:val="center"/>
              <w:rPr>
                <w:rFonts w:ascii="Trebuchet MS" w:hAnsi="Trebuchet MS"/>
                <w:b/>
                <w:color w:val="FFFFFF" w:themeColor="background1"/>
                <w:sz w:val="50"/>
                <w:szCs w:val="50"/>
              </w:rPr>
            </w:pPr>
            <w:r w:rsidRPr="00257BFB">
              <w:rPr>
                <w:rFonts w:ascii="Trebuchet MS" w:hAnsi="Trebuchet MS"/>
                <w:b/>
                <w:color w:val="FFFFFF" w:themeColor="background1"/>
                <w:sz w:val="50"/>
                <w:szCs w:val="50"/>
              </w:rPr>
              <w:t>Leaders…</w:t>
            </w:r>
          </w:p>
        </w:tc>
        <w:tc>
          <w:tcPr>
            <w:tcW w:w="3235" w:type="dxa"/>
            <w:shd w:val="clear" w:color="auto" w:fill="4472C4" w:themeFill="accent1"/>
            <w:vAlign w:val="center"/>
          </w:tcPr>
          <w:p w14:paraId="5737EFD4" w14:textId="12D87EC9" w:rsidR="00B81053" w:rsidRPr="00257BFB" w:rsidRDefault="00B81053" w:rsidP="00257BFB">
            <w:pPr>
              <w:jc w:val="center"/>
              <w:rPr>
                <w:rFonts w:ascii="Trebuchet MS" w:hAnsi="Trebuchet MS"/>
                <w:b/>
                <w:color w:val="FFFFFF" w:themeColor="background1"/>
                <w:sz w:val="50"/>
                <w:szCs w:val="50"/>
              </w:rPr>
            </w:pPr>
            <w:r w:rsidRPr="00257BFB">
              <w:rPr>
                <w:rFonts w:ascii="Trebuchet MS" w:hAnsi="Trebuchet MS"/>
                <w:b/>
                <w:color w:val="FFFFFF" w:themeColor="background1"/>
                <w:sz w:val="50"/>
                <w:szCs w:val="50"/>
              </w:rPr>
              <w:t>Co-workers find…</w:t>
            </w:r>
          </w:p>
        </w:tc>
      </w:tr>
      <w:tr w:rsidR="00B81053" w14:paraId="57A9F261" w14:textId="77777777" w:rsidTr="006F7F5E">
        <w:trPr>
          <w:trHeight w:val="1808"/>
        </w:trPr>
        <w:tc>
          <w:tcPr>
            <w:tcW w:w="3356" w:type="dxa"/>
            <w:vAlign w:val="center"/>
          </w:tcPr>
          <w:p w14:paraId="32B8BEC6" w14:textId="1E0FA43A" w:rsidR="00B81053" w:rsidRPr="00257BFB" w:rsidRDefault="00EB5A35" w:rsidP="00257BFB">
            <w:pPr>
              <w:jc w:val="center"/>
              <w:rPr>
                <w:rFonts w:ascii="Trebuchet MS" w:hAnsi="Trebuchet MS"/>
                <w:sz w:val="44"/>
                <w:szCs w:val="44"/>
              </w:rPr>
            </w:pPr>
            <w:r w:rsidRPr="00257BFB">
              <w:rPr>
                <w:rFonts w:ascii="Trebuchet MS" w:hAnsi="Trebuchet MS"/>
                <w:b/>
                <w:sz w:val="44"/>
                <w:szCs w:val="44"/>
              </w:rPr>
              <w:t>Fear</w:t>
            </w:r>
            <w:r w:rsidRPr="00257BFB">
              <w:rPr>
                <w:rFonts w:ascii="Trebuchet MS" w:hAnsi="Trebuchet MS"/>
                <w:sz w:val="44"/>
                <w:szCs w:val="44"/>
              </w:rPr>
              <w:t xml:space="preserve"> of conflict and retaliation.</w:t>
            </w:r>
          </w:p>
        </w:tc>
        <w:tc>
          <w:tcPr>
            <w:tcW w:w="3479" w:type="dxa"/>
            <w:vAlign w:val="center"/>
          </w:tcPr>
          <w:p w14:paraId="747B780F" w14:textId="69C0C265" w:rsidR="00B81053" w:rsidRPr="00257BFB" w:rsidRDefault="00EB5A35" w:rsidP="00257BFB">
            <w:pPr>
              <w:jc w:val="center"/>
              <w:rPr>
                <w:rFonts w:ascii="Trebuchet MS" w:hAnsi="Trebuchet MS"/>
                <w:sz w:val="44"/>
                <w:szCs w:val="44"/>
              </w:rPr>
            </w:pPr>
            <w:r w:rsidRPr="00257BFB">
              <w:rPr>
                <w:rFonts w:ascii="Trebuchet MS" w:hAnsi="Trebuchet MS"/>
                <w:b/>
                <w:color w:val="0070C0"/>
                <w:sz w:val="44"/>
                <w:szCs w:val="44"/>
              </w:rPr>
              <w:t>Tap into</w:t>
            </w:r>
            <w:r w:rsidRPr="00257BFB">
              <w:rPr>
                <w:rFonts w:ascii="Trebuchet MS" w:hAnsi="Trebuchet MS"/>
                <w:color w:val="0070C0"/>
                <w:sz w:val="44"/>
                <w:szCs w:val="44"/>
              </w:rPr>
              <w:t xml:space="preserve"> </w:t>
            </w:r>
            <w:r w:rsidRPr="00257BFB">
              <w:rPr>
                <w:rFonts w:ascii="Trebuchet MS" w:hAnsi="Trebuchet MS"/>
                <w:b/>
                <w:sz w:val="44"/>
                <w:szCs w:val="44"/>
              </w:rPr>
              <w:t>Righteous Indignation.</w:t>
            </w:r>
          </w:p>
        </w:tc>
        <w:tc>
          <w:tcPr>
            <w:tcW w:w="3235" w:type="dxa"/>
            <w:vAlign w:val="center"/>
          </w:tcPr>
          <w:p w14:paraId="3FB9D840" w14:textId="43128B0B" w:rsidR="00B81053" w:rsidRPr="00257BFB" w:rsidRDefault="00EB5A35" w:rsidP="00257BFB">
            <w:pPr>
              <w:jc w:val="center"/>
              <w:rPr>
                <w:rFonts w:ascii="Trebuchet MS" w:hAnsi="Trebuchet MS"/>
                <w:sz w:val="44"/>
                <w:szCs w:val="44"/>
              </w:rPr>
            </w:pPr>
            <w:r w:rsidRPr="00257BFB">
              <w:rPr>
                <w:rFonts w:ascii="Trebuchet MS" w:hAnsi="Trebuchet MS"/>
                <w:sz w:val="44"/>
                <w:szCs w:val="44"/>
              </w:rPr>
              <w:t xml:space="preserve">The </w:t>
            </w:r>
            <w:r w:rsidRPr="00257BFB">
              <w:rPr>
                <w:rFonts w:ascii="Trebuchet MS" w:hAnsi="Trebuchet MS"/>
                <w:b/>
                <w:sz w:val="44"/>
                <w:szCs w:val="44"/>
              </w:rPr>
              <w:t>courage</w:t>
            </w:r>
            <w:r w:rsidRPr="00257BFB">
              <w:rPr>
                <w:rFonts w:ascii="Trebuchet MS" w:hAnsi="Trebuchet MS"/>
                <w:sz w:val="44"/>
                <w:szCs w:val="44"/>
              </w:rPr>
              <w:t xml:space="preserve"> &amp; determination to act.</w:t>
            </w:r>
          </w:p>
        </w:tc>
      </w:tr>
      <w:tr w:rsidR="00B81053" w14:paraId="1B1C2D3C" w14:textId="77777777" w:rsidTr="006F7F5E">
        <w:trPr>
          <w:trHeight w:val="3410"/>
        </w:trPr>
        <w:tc>
          <w:tcPr>
            <w:tcW w:w="3356" w:type="dxa"/>
            <w:vAlign w:val="center"/>
          </w:tcPr>
          <w:p w14:paraId="2DC458FE" w14:textId="709408CD" w:rsidR="00B81053" w:rsidRPr="00257BFB" w:rsidRDefault="00EB5A35" w:rsidP="00257BFB">
            <w:pPr>
              <w:jc w:val="center"/>
              <w:rPr>
                <w:rFonts w:ascii="Trebuchet MS" w:hAnsi="Trebuchet MS"/>
                <w:sz w:val="44"/>
                <w:szCs w:val="44"/>
              </w:rPr>
            </w:pPr>
            <w:r w:rsidRPr="00257BFB">
              <w:rPr>
                <w:rFonts w:ascii="Trebuchet MS" w:hAnsi="Trebuchet MS"/>
                <w:b/>
                <w:sz w:val="44"/>
                <w:szCs w:val="44"/>
              </w:rPr>
              <w:t>Futility</w:t>
            </w:r>
            <w:r w:rsidRPr="00257BFB">
              <w:rPr>
                <w:rFonts w:ascii="Trebuchet MS" w:hAnsi="Trebuchet MS"/>
                <w:sz w:val="44"/>
                <w:szCs w:val="44"/>
              </w:rPr>
              <w:t xml:space="preserve"> that nothing will change and we have no power.</w:t>
            </w:r>
          </w:p>
        </w:tc>
        <w:tc>
          <w:tcPr>
            <w:tcW w:w="3479" w:type="dxa"/>
            <w:vAlign w:val="center"/>
          </w:tcPr>
          <w:p w14:paraId="6096D55F" w14:textId="396CEA3B" w:rsidR="00B81053" w:rsidRPr="00257BFB" w:rsidRDefault="00EB5A35" w:rsidP="00257BFB">
            <w:pPr>
              <w:jc w:val="center"/>
              <w:rPr>
                <w:rFonts w:ascii="Trebuchet MS" w:hAnsi="Trebuchet MS"/>
                <w:sz w:val="44"/>
                <w:szCs w:val="44"/>
              </w:rPr>
            </w:pPr>
            <w:r w:rsidRPr="00257BFB">
              <w:rPr>
                <w:rFonts w:ascii="Trebuchet MS" w:hAnsi="Trebuchet MS"/>
                <w:b/>
                <w:color w:val="0070C0"/>
                <w:sz w:val="44"/>
                <w:szCs w:val="44"/>
              </w:rPr>
              <w:t>Help to develop</w:t>
            </w:r>
            <w:r w:rsidRPr="00257BFB">
              <w:rPr>
                <w:rFonts w:ascii="Trebuchet MS" w:hAnsi="Trebuchet MS"/>
                <w:color w:val="0070C0"/>
                <w:sz w:val="44"/>
                <w:szCs w:val="44"/>
              </w:rPr>
              <w:t xml:space="preserve"> </w:t>
            </w:r>
            <w:r w:rsidRPr="00257BFB">
              <w:rPr>
                <w:rFonts w:ascii="Trebuchet MS" w:hAnsi="Trebuchet MS"/>
                <w:sz w:val="44"/>
                <w:szCs w:val="44"/>
              </w:rPr>
              <w:t>a</w:t>
            </w:r>
            <w:r w:rsidRPr="00257BFB">
              <w:rPr>
                <w:rFonts w:ascii="Trebuchet MS" w:hAnsi="Trebuchet MS"/>
                <w:b/>
                <w:sz w:val="44"/>
                <w:szCs w:val="44"/>
              </w:rPr>
              <w:t xml:space="preserve"> Plan to Win </w:t>
            </w:r>
            <w:r w:rsidRPr="00257BFB">
              <w:rPr>
                <w:rFonts w:ascii="Trebuchet MS" w:hAnsi="Trebuchet MS"/>
                <w:sz w:val="44"/>
                <w:szCs w:val="44"/>
              </w:rPr>
              <w:t>and share examples of victories elsewhere.</w:t>
            </w:r>
          </w:p>
        </w:tc>
        <w:tc>
          <w:tcPr>
            <w:tcW w:w="3235" w:type="dxa"/>
            <w:vAlign w:val="center"/>
          </w:tcPr>
          <w:p w14:paraId="15849A32" w14:textId="2262ACFB" w:rsidR="00B81053" w:rsidRPr="00257BFB" w:rsidRDefault="00EB5A35" w:rsidP="00257BFB">
            <w:pPr>
              <w:jc w:val="center"/>
              <w:rPr>
                <w:rFonts w:ascii="Trebuchet MS" w:hAnsi="Trebuchet MS"/>
                <w:sz w:val="44"/>
                <w:szCs w:val="44"/>
              </w:rPr>
            </w:pPr>
            <w:r w:rsidRPr="00257BFB">
              <w:rPr>
                <w:rFonts w:ascii="Trebuchet MS" w:hAnsi="Trebuchet MS"/>
                <w:b/>
                <w:sz w:val="44"/>
                <w:szCs w:val="44"/>
              </w:rPr>
              <w:t>Hope</w:t>
            </w:r>
            <w:r w:rsidRPr="00257BFB">
              <w:rPr>
                <w:rFonts w:ascii="Trebuchet MS" w:hAnsi="Trebuchet MS"/>
                <w:sz w:val="44"/>
                <w:szCs w:val="44"/>
              </w:rPr>
              <w:t xml:space="preserve"> that change </w:t>
            </w:r>
            <w:r w:rsidR="00257BFB" w:rsidRPr="00257BFB">
              <w:rPr>
                <w:rFonts w:ascii="Trebuchet MS" w:hAnsi="Trebuchet MS"/>
                <w:sz w:val="44"/>
                <w:szCs w:val="44"/>
              </w:rPr>
              <w:t>is possible &amp; worth fighting for.</w:t>
            </w:r>
          </w:p>
        </w:tc>
      </w:tr>
      <w:tr w:rsidR="00B81053" w14:paraId="0B9012D3" w14:textId="77777777" w:rsidTr="006F7F5E">
        <w:trPr>
          <w:trHeight w:val="2942"/>
        </w:trPr>
        <w:tc>
          <w:tcPr>
            <w:tcW w:w="3356" w:type="dxa"/>
            <w:vAlign w:val="center"/>
          </w:tcPr>
          <w:p w14:paraId="23000BB3" w14:textId="55F1AED4" w:rsidR="00B81053" w:rsidRPr="00257BFB" w:rsidRDefault="00257BFB" w:rsidP="00257BFB">
            <w:pPr>
              <w:jc w:val="center"/>
              <w:rPr>
                <w:rFonts w:ascii="Trebuchet MS" w:hAnsi="Trebuchet MS"/>
                <w:sz w:val="44"/>
                <w:szCs w:val="44"/>
              </w:rPr>
            </w:pPr>
            <w:r w:rsidRPr="00257BFB">
              <w:rPr>
                <w:rFonts w:ascii="Trebuchet MS" w:hAnsi="Trebuchet MS"/>
                <w:b/>
                <w:sz w:val="44"/>
                <w:szCs w:val="44"/>
              </w:rPr>
              <w:t>Division</w:t>
            </w:r>
            <w:r w:rsidRPr="00257BFB">
              <w:rPr>
                <w:rFonts w:ascii="Trebuchet MS" w:hAnsi="Trebuchet MS"/>
                <w:sz w:val="44"/>
                <w:szCs w:val="44"/>
              </w:rPr>
              <w:t>, pitting us against each other.</w:t>
            </w:r>
          </w:p>
        </w:tc>
        <w:tc>
          <w:tcPr>
            <w:tcW w:w="3479" w:type="dxa"/>
            <w:vAlign w:val="center"/>
          </w:tcPr>
          <w:p w14:paraId="53CD8EA5" w14:textId="3E92E0F7" w:rsidR="00B81053" w:rsidRPr="00257BFB" w:rsidRDefault="00257BFB" w:rsidP="00257BFB">
            <w:pPr>
              <w:jc w:val="center"/>
              <w:rPr>
                <w:rFonts w:ascii="Trebuchet MS" w:hAnsi="Trebuchet MS"/>
                <w:sz w:val="44"/>
                <w:szCs w:val="44"/>
              </w:rPr>
            </w:pPr>
            <w:r w:rsidRPr="00257BFB">
              <w:rPr>
                <w:rFonts w:ascii="Trebuchet MS" w:hAnsi="Trebuchet MS"/>
                <w:b/>
                <w:color w:val="0070C0"/>
                <w:sz w:val="44"/>
                <w:szCs w:val="44"/>
              </w:rPr>
              <w:t xml:space="preserve">Identify </w:t>
            </w:r>
            <w:r w:rsidRPr="00257BFB">
              <w:rPr>
                <w:rFonts w:ascii="Trebuchet MS" w:hAnsi="Trebuchet MS"/>
                <w:b/>
                <w:sz w:val="44"/>
                <w:szCs w:val="44"/>
              </w:rPr>
              <w:t>common ground</w:t>
            </w:r>
            <w:r w:rsidRPr="00257BFB">
              <w:rPr>
                <w:rFonts w:ascii="Trebuchet MS" w:hAnsi="Trebuchet MS"/>
                <w:sz w:val="44"/>
                <w:szCs w:val="44"/>
              </w:rPr>
              <w:t xml:space="preserve"> &amp; builds relationships.</w:t>
            </w:r>
          </w:p>
        </w:tc>
        <w:tc>
          <w:tcPr>
            <w:tcW w:w="3235" w:type="dxa"/>
            <w:vAlign w:val="center"/>
          </w:tcPr>
          <w:p w14:paraId="0FE627C3" w14:textId="23CD3E05" w:rsidR="00B81053" w:rsidRPr="00257BFB" w:rsidRDefault="00257BFB" w:rsidP="00257BFB">
            <w:pPr>
              <w:jc w:val="center"/>
              <w:rPr>
                <w:rFonts w:ascii="Trebuchet MS" w:hAnsi="Trebuchet MS"/>
                <w:sz w:val="44"/>
                <w:szCs w:val="44"/>
              </w:rPr>
            </w:pPr>
            <w:r w:rsidRPr="00257BFB">
              <w:rPr>
                <w:rFonts w:ascii="Trebuchet MS" w:hAnsi="Trebuchet MS"/>
                <w:b/>
                <w:sz w:val="44"/>
                <w:szCs w:val="44"/>
              </w:rPr>
              <w:t>Unity</w:t>
            </w:r>
            <w:r w:rsidRPr="00257BFB">
              <w:rPr>
                <w:rFonts w:ascii="Trebuchet MS" w:hAnsi="Trebuchet MS"/>
                <w:sz w:val="44"/>
                <w:szCs w:val="44"/>
              </w:rPr>
              <w:t xml:space="preserve"> to act together.</w:t>
            </w:r>
          </w:p>
        </w:tc>
      </w:tr>
      <w:tr w:rsidR="00B81053" w14:paraId="274674B0" w14:textId="77777777" w:rsidTr="006F7F5E">
        <w:trPr>
          <w:trHeight w:val="3077"/>
        </w:trPr>
        <w:tc>
          <w:tcPr>
            <w:tcW w:w="3356" w:type="dxa"/>
            <w:vAlign w:val="center"/>
          </w:tcPr>
          <w:p w14:paraId="312ED7DC" w14:textId="13D11AF0" w:rsidR="00B81053" w:rsidRPr="00257BFB" w:rsidRDefault="00257BFB" w:rsidP="00257BFB">
            <w:pPr>
              <w:jc w:val="center"/>
              <w:rPr>
                <w:rFonts w:ascii="Trebuchet MS" w:hAnsi="Trebuchet MS"/>
                <w:sz w:val="44"/>
                <w:szCs w:val="44"/>
              </w:rPr>
            </w:pPr>
            <w:r w:rsidRPr="00257BFB">
              <w:rPr>
                <w:rFonts w:ascii="Trebuchet MS" w:hAnsi="Trebuchet MS"/>
                <w:b/>
                <w:sz w:val="44"/>
                <w:szCs w:val="44"/>
              </w:rPr>
              <w:t>Confusion</w:t>
            </w:r>
            <w:r w:rsidRPr="00257BFB">
              <w:rPr>
                <w:rFonts w:ascii="Trebuchet MS" w:hAnsi="Trebuchet MS"/>
                <w:sz w:val="44"/>
                <w:szCs w:val="44"/>
              </w:rPr>
              <w:t>, passing messages that alarm or distract us.</w:t>
            </w:r>
          </w:p>
        </w:tc>
        <w:tc>
          <w:tcPr>
            <w:tcW w:w="3479" w:type="dxa"/>
            <w:vAlign w:val="center"/>
          </w:tcPr>
          <w:p w14:paraId="6D1BD707" w14:textId="580329D9" w:rsidR="00B81053" w:rsidRPr="00257BFB" w:rsidRDefault="00257BFB" w:rsidP="00257BFB">
            <w:pPr>
              <w:jc w:val="center"/>
              <w:rPr>
                <w:rFonts w:ascii="Trebuchet MS" w:hAnsi="Trebuchet MS"/>
                <w:sz w:val="44"/>
                <w:szCs w:val="44"/>
              </w:rPr>
            </w:pPr>
            <w:r w:rsidRPr="00257BFB">
              <w:rPr>
                <w:rFonts w:ascii="Trebuchet MS" w:hAnsi="Trebuchet MS"/>
                <w:b/>
                <w:color w:val="0070C0"/>
                <w:sz w:val="44"/>
                <w:szCs w:val="44"/>
              </w:rPr>
              <w:t>Interpret</w:t>
            </w:r>
            <w:r w:rsidRPr="00257BFB">
              <w:rPr>
                <w:rFonts w:ascii="Trebuchet MS" w:hAnsi="Trebuchet MS"/>
                <w:sz w:val="44"/>
                <w:szCs w:val="44"/>
              </w:rPr>
              <w:t xml:space="preserve"> and share information, fitting it into a bigger picture.</w:t>
            </w:r>
          </w:p>
        </w:tc>
        <w:tc>
          <w:tcPr>
            <w:tcW w:w="3235" w:type="dxa"/>
            <w:vAlign w:val="center"/>
          </w:tcPr>
          <w:p w14:paraId="60152C04" w14:textId="0C6960AC" w:rsidR="00B81053" w:rsidRPr="00257BFB" w:rsidRDefault="00257BFB" w:rsidP="00257BFB">
            <w:pPr>
              <w:jc w:val="center"/>
              <w:rPr>
                <w:rFonts w:ascii="Trebuchet MS" w:hAnsi="Trebuchet MS"/>
                <w:sz w:val="44"/>
                <w:szCs w:val="44"/>
              </w:rPr>
            </w:pPr>
            <w:r w:rsidRPr="00257BFB">
              <w:rPr>
                <w:rFonts w:ascii="Trebuchet MS" w:hAnsi="Trebuchet MS"/>
                <w:b/>
                <w:sz w:val="44"/>
                <w:szCs w:val="44"/>
              </w:rPr>
              <w:t>Clarity</w:t>
            </w:r>
            <w:r w:rsidRPr="00257BFB">
              <w:rPr>
                <w:rFonts w:ascii="Trebuchet MS" w:hAnsi="Trebuchet MS"/>
                <w:sz w:val="44"/>
                <w:szCs w:val="44"/>
              </w:rPr>
              <w:t xml:space="preserve"> and understanding to see through admin’s plan.</w:t>
            </w:r>
          </w:p>
        </w:tc>
      </w:tr>
    </w:tbl>
    <w:p w14:paraId="3F2300B4" w14:textId="2EA6BD48" w:rsidR="00D74902" w:rsidRDefault="00D74902">
      <w:pPr>
        <w:rPr>
          <w:rFonts w:ascii="Trebuchet MS" w:hAnsi="Trebuchet MS"/>
        </w:rPr>
      </w:pPr>
    </w:p>
    <w:p w14:paraId="4AA25862" w14:textId="16414E99" w:rsidR="00732669" w:rsidRDefault="00732669">
      <w:pPr>
        <w:rPr>
          <w:rFonts w:ascii="Trebuchet MS" w:hAnsi="Trebuchet MS"/>
        </w:rPr>
      </w:pPr>
      <w:r>
        <w:rPr>
          <w:noProof/>
        </w:rPr>
        <mc:AlternateContent>
          <mc:Choice Requires="wps">
            <w:drawing>
              <wp:anchor distT="0" distB="0" distL="114300" distR="114300" simplePos="0" relativeHeight="251740217" behindDoc="0" locked="0" layoutInCell="1" allowOverlap="1" wp14:anchorId="6E7EA16A" wp14:editId="48985120">
                <wp:simplePos x="0" y="0"/>
                <wp:positionH relativeFrom="margin">
                  <wp:posOffset>225263</wp:posOffset>
                </wp:positionH>
                <wp:positionV relativeFrom="page">
                  <wp:posOffset>3245367</wp:posOffset>
                </wp:positionV>
                <wp:extent cx="5880100" cy="2049145"/>
                <wp:effectExtent l="0" t="0" r="0" b="0"/>
                <wp:wrapSquare wrapText="bothSides"/>
                <wp:docPr id="42" name="Text Box 42"/>
                <wp:cNvGraphicFramePr/>
                <a:graphic xmlns:a="http://schemas.openxmlformats.org/drawingml/2006/main">
                  <a:graphicData uri="http://schemas.microsoft.com/office/word/2010/wordprocessingShape">
                    <wps:wsp>
                      <wps:cNvSpPr txBox="1"/>
                      <wps:spPr>
                        <a:xfrm>
                          <a:off x="0" y="0"/>
                          <a:ext cx="5880100" cy="2049145"/>
                        </a:xfrm>
                        <a:prstGeom prst="rect">
                          <a:avLst/>
                        </a:prstGeom>
                        <a:noFill/>
                        <a:ln w="6350">
                          <a:noFill/>
                        </a:ln>
                      </wps:spPr>
                      <wps:txbx>
                        <w:txbxContent>
                          <w:p w14:paraId="2B30B088" w14:textId="77777777" w:rsidR="000E6A26" w:rsidRPr="00DD193E" w:rsidRDefault="000E6A26" w:rsidP="00732669">
                            <w:pPr>
                              <w:tabs>
                                <w:tab w:val="left" w:pos="514"/>
                              </w:tabs>
                              <w:jc w:val="center"/>
                              <w:rPr>
                                <w:rFonts w:ascii="Script MT Bold" w:hAnsi="Script MT Bold" w:cs="Arial"/>
                                <w:color w:val="002060"/>
                                <w:sz w:val="44"/>
                                <w:szCs w:val="70"/>
                              </w:rPr>
                            </w:pPr>
                            <w:r w:rsidRPr="00DD193E">
                              <w:rPr>
                                <w:rFonts w:ascii="Script MT Bold" w:hAnsi="Script MT Bold" w:cs="Arial"/>
                                <w:color w:val="002060"/>
                                <w:sz w:val="44"/>
                                <w:szCs w:val="70"/>
                              </w:rPr>
                              <w:t>“Hire the best. Pay them fairly. Communicate frequently. Provide challenges and rewards. Believe in them. Get out of their way and they’ll knock your socks off.”</w:t>
                            </w:r>
                          </w:p>
                          <w:p w14:paraId="05F12E9F" w14:textId="77777777" w:rsidR="000E6A26" w:rsidRPr="00DD193E" w:rsidRDefault="000E6A26" w:rsidP="00732669">
                            <w:pPr>
                              <w:tabs>
                                <w:tab w:val="left" w:pos="514"/>
                              </w:tabs>
                              <w:jc w:val="center"/>
                              <w:rPr>
                                <w:rFonts w:ascii="Script MT Bold" w:hAnsi="Script MT Bold" w:cs="Arial"/>
                                <w:color w:val="002060"/>
                                <w:sz w:val="44"/>
                                <w:szCs w:val="70"/>
                              </w:rPr>
                            </w:pPr>
                            <w:r w:rsidRPr="00DD193E">
                              <w:rPr>
                                <w:rFonts w:ascii="Script MT Bold" w:hAnsi="Script MT Bold" w:cs="Arial"/>
                                <w:color w:val="002060"/>
                                <w:sz w:val="44"/>
                                <w:szCs w:val="70"/>
                              </w:rPr>
                              <w:t>-Mary Ann Allison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32396B8">
              <v:shape w14:anchorId="6E7EA16A" id="Text Box 42" o:spid="_x0000_s1027" type="#_x0000_t202" style="position:absolute;margin-left:17.75pt;margin-top:255.55pt;width:463pt;height:161.35pt;z-index:25174021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" filled="f" stroked="f" strokeweight=".5pt">
                <v:textbox>
                  <w:txbxContent>
                    <w:p w14:paraId="7FCFFC34" w14:textId="77777777" w:rsidR="000E6A26" w:rsidRPr="00DD193E" w:rsidRDefault="000E6A26" w:rsidP="00732669">
                      <w:pPr>
                        <w:tabs>
                          <w:tab w:val="left" w:pos="514"/>
                        </w:tabs>
                        <w:jc w:val="center"/>
                        <w:rPr>
                          <w:rFonts w:ascii="Script MT Bold" w:hAnsi="Script MT Bold" w:cs="Arial"/>
                          <w:color w:val="002060"/>
                          <w:sz w:val="44"/>
                          <w:szCs w:val="70"/>
                        </w:rPr>
                      </w:pPr>
                      <w:r w:rsidRPr="00DD193E">
                        <w:rPr>
                          <w:rFonts w:ascii="Script MT Bold" w:hAnsi="Script MT Bold" w:cs="Arial"/>
                          <w:color w:val="002060"/>
                          <w:sz w:val="44"/>
                          <w:szCs w:val="70"/>
                        </w:rPr>
                        <w:t>“Hire the best. Pay them fairly. Communicate frequently. Provide challenges and rewards. Believe in them. Get out of their way and they’ll knock your socks off.”</w:t>
                      </w:r>
                    </w:p>
                    <w:p w14:paraId="1F9549A9" w14:textId="77777777" w:rsidR="000E6A26" w:rsidRPr="00DD193E" w:rsidRDefault="000E6A26" w:rsidP="00732669">
                      <w:pPr>
                        <w:tabs>
                          <w:tab w:val="left" w:pos="514"/>
                        </w:tabs>
                        <w:jc w:val="center"/>
                        <w:rPr>
                          <w:rFonts w:ascii="Script MT Bold" w:hAnsi="Script MT Bold" w:cs="Arial"/>
                          <w:color w:val="002060"/>
                          <w:sz w:val="44"/>
                          <w:szCs w:val="70"/>
                        </w:rPr>
                      </w:pPr>
                      <w:r w:rsidRPr="00DD193E">
                        <w:rPr>
                          <w:rFonts w:ascii="Script MT Bold" w:hAnsi="Script MT Bold" w:cs="Arial"/>
                          <w:color w:val="002060"/>
                          <w:sz w:val="44"/>
                          <w:szCs w:val="70"/>
                        </w:rPr>
                        <w:t>-Mary Ann Allison</w:t>
                      </w:r>
                    </w:p>
                  </w:txbxContent>
                </v:textbox>
                <w10:wrap type="square" anchorx="margin" anchory="page"/>
              </v:shape>
            </w:pict>
          </mc:Fallback>
        </mc:AlternateContent>
      </w:r>
      <w:r>
        <w:rPr>
          <w:rFonts w:ascii="Trebuchet MS" w:hAnsi="Trebuchet MS"/>
        </w:rPr>
        <w:br w:type="page"/>
      </w:r>
    </w:p>
    <w:p w14:paraId="1F008BDA" w14:textId="7EBC3B71" w:rsidR="00D74902" w:rsidRPr="00B05253" w:rsidRDefault="00D74902" w:rsidP="00D74902">
      <w:pPr>
        <w:rPr>
          <w:rFonts w:ascii="Trebuchet MS" w:hAnsi="Trebuchet MS"/>
        </w:rPr>
        <w:sectPr w:rsidR="00D74902" w:rsidRPr="00B05253" w:rsidSect="00365FCC">
          <w:footerReference w:type="default" r:id="rId18"/>
          <w:type w:val="continuous"/>
          <w:pgSz w:w="12240" w:h="15840"/>
          <w:pgMar w:top="864" w:right="1152" w:bottom="1152" w:left="1152" w:header="144" w:footer="144" w:gutter="0"/>
          <w:cols w:space="720"/>
          <w:docGrid w:linePitch="360"/>
        </w:sectPr>
      </w:pPr>
    </w:p>
    <w:p w14:paraId="51257C32" w14:textId="714519A2" w:rsidR="00D74902" w:rsidRDefault="00732669" w:rsidP="00C660C3">
      <w:pPr>
        <w:jc w:val="center"/>
        <w:rPr>
          <w:rFonts w:ascii="Trebuchet MS" w:hAnsi="Trebuchet MS"/>
          <w:b/>
          <w:noProof/>
          <w:color w:val="000000"/>
          <w:sz w:val="48"/>
          <w:szCs w:val="48"/>
        </w:rPr>
      </w:pPr>
      <w:r w:rsidRPr="00B05253">
        <w:rPr>
          <w:rFonts w:ascii="Trebuchet MS" w:hAnsi="Trebuchet MS"/>
          <w:b/>
          <w:noProof/>
          <w:sz w:val="48"/>
          <w:szCs w:val="48"/>
        </w:rPr>
        <mc:AlternateContent>
          <mc:Choice Requires="wps">
            <w:drawing>
              <wp:anchor distT="0" distB="0" distL="114300" distR="114300" simplePos="0" relativeHeight="251658249" behindDoc="1" locked="0" layoutInCell="1" allowOverlap="1" wp14:anchorId="70EF2354" wp14:editId="02F5498D">
                <wp:simplePos x="0" y="0"/>
                <wp:positionH relativeFrom="margin">
                  <wp:align>left</wp:align>
                </wp:positionH>
                <wp:positionV relativeFrom="paragraph">
                  <wp:posOffset>-261487</wp:posOffset>
                </wp:positionV>
                <wp:extent cx="6042025" cy="1443355"/>
                <wp:effectExtent l="0" t="0" r="15875" b="23495"/>
                <wp:wrapNone/>
                <wp:docPr id="6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025" cy="1443355"/>
                        </a:xfrm>
                        <a:prstGeom prst="rect">
                          <a:avLst/>
                        </a:prstGeom>
                        <a:solidFill>
                          <a:srgbClr val="8DB3E2">
                            <a:alpha val="19000"/>
                          </a:srgbClr>
                        </a:solidFill>
                        <a:ln w="9525">
                          <a:solidFill>
                            <a:srgbClr val="EAF1D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FE05710">
              <v:rect w14:anchorId="68792607" id="Rectangle 10" o:spid="_x0000_s1026" style="position:absolute;margin-left:0;margin-top:-20.6pt;width:475.75pt;height:113.65pt;z-index:-25165823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" fillcolor="#8db3e2" strokecolor="#eaf1dd">
                <v:fill opacity="12336f"/>
                <w10:wrap anchorx="margin"/>
              </v:rect>
            </w:pict>
          </mc:Fallback>
        </mc:AlternateContent>
      </w:r>
      <w:r w:rsidR="00EF3DFF">
        <w:rPr>
          <w:rFonts w:ascii="Trebuchet MS" w:hAnsi="Trebuchet MS"/>
          <w:b/>
          <w:noProof/>
          <w:color w:val="000000"/>
          <w:sz w:val="48"/>
          <w:szCs w:val="48"/>
        </w:rPr>
        <w:t xml:space="preserve">The </w:t>
      </w:r>
      <w:r w:rsidR="002E4EEA">
        <w:rPr>
          <w:rFonts w:ascii="Trebuchet MS" w:hAnsi="Trebuchet MS"/>
          <w:b/>
          <w:noProof/>
          <w:color w:val="000000"/>
          <w:sz w:val="48"/>
          <w:szCs w:val="48"/>
        </w:rPr>
        <w:t>Crucial</w:t>
      </w:r>
      <w:r w:rsidR="00EF3DFF">
        <w:rPr>
          <w:rFonts w:ascii="Trebuchet MS" w:hAnsi="Trebuchet MS"/>
          <w:b/>
          <w:noProof/>
          <w:color w:val="000000"/>
          <w:sz w:val="48"/>
          <w:szCs w:val="48"/>
        </w:rPr>
        <w:t xml:space="preserve"> Role</w:t>
      </w:r>
      <w:r w:rsidR="00732B32">
        <w:rPr>
          <w:rFonts w:ascii="Trebuchet MS" w:hAnsi="Trebuchet MS"/>
          <w:b/>
          <w:noProof/>
          <w:color w:val="000000"/>
          <w:sz w:val="48"/>
          <w:szCs w:val="48"/>
        </w:rPr>
        <w:t>s</w:t>
      </w:r>
      <w:r w:rsidR="00EF3DFF">
        <w:rPr>
          <w:rFonts w:ascii="Trebuchet MS" w:hAnsi="Trebuchet MS"/>
          <w:b/>
          <w:noProof/>
          <w:color w:val="000000"/>
          <w:sz w:val="48"/>
          <w:szCs w:val="48"/>
        </w:rPr>
        <w:t xml:space="preserve"> of the</w:t>
      </w:r>
    </w:p>
    <w:p w14:paraId="4E4E1C9D" w14:textId="7DF40A4B" w:rsidR="00D74902" w:rsidRPr="00A909CC" w:rsidRDefault="00D74902" w:rsidP="00A909CC">
      <w:pPr>
        <w:jc w:val="center"/>
        <w:rPr>
          <w:rFonts w:ascii="Trebuchet MS" w:hAnsi="Trebuchet MS"/>
          <w:b/>
          <w:noProof/>
          <w:color w:val="000000"/>
          <w:sz w:val="72"/>
          <w:szCs w:val="72"/>
        </w:rPr>
      </w:pPr>
      <w:r w:rsidRPr="00B05253">
        <w:rPr>
          <w:rFonts w:ascii="Trebuchet MS" w:hAnsi="Trebuchet MS"/>
          <w:b/>
          <w:noProof/>
          <w:color w:val="000000"/>
          <w:sz w:val="72"/>
          <w:szCs w:val="72"/>
        </w:rPr>
        <w:t>Site Representative</w:t>
      </w:r>
    </w:p>
    <w:p w14:paraId="67FB7B2A" w14:textId="77777777" w:rsidR="00D74902" w:rsidRDefault="00D74902" w:rsidP="00D74902">
      <w:pPr>
        <w:rPr>
          <w:rFonts w:ascii="Trebuchet MS" w:hAnsi="Trebuchet MS"/>
        </w:rPr>
      </w:pPr>
    </w:p>
    <w:p w14:paraId="0C2164E4" w14:textId="1C756064" w:rsidR="004D3033" w:rsidRDefault="004D3033" w:rsidP="00D74902">
      <w:pPr>
        <w:rPr>
          <w:rFonts w:ascii="Trebuchet MS" w:hAnsi="Trebuchet MS"/>
        </w:rPr>
      </w:pPr>
    </w:p>
    <w:p w14:paraId="5DFF8E3B" w14:textId="77777777" w:rsidR="007559C7" w:rsidRDefault="007559C7" w:rsidP="00D74902">
      <w:pPr>
        <w:rPr>
          <w:rFonts w:ascii="Trebuchet MS" w:hAnsi="Trebuchet MS"/>
        </w:rPr>
      </w:pPr>
    </w:p>
    <w:p w14:paraId="35B0F178" w14:textId="26F6320D" w:rsidR="00C660C3" w:rsidRDefault="00C660C3" w:rsidP="0087729C">
      <w:pPr>
        <w:numPr>
          <w:ilvl w:val="0"/>
          <w:numId w:val="9"/>
        </w:numPr>
        <w:rPr>
          <w:rFonts w:ascii="Trebuchet MS" w:hAnsi="Trebuchet MS"/>
          <w:b/>
          <w:sz w:val="52"/>
          <w:szCs w:val="52"/>
        </w:rPr>
      </w:pPr>
      <w:r w:rsidRPr="00BA2D5F">
        <w:rPr>
          <w:rFonts w:ascii="Trebuchet MS" w:hAnsi="Trebuchet MS"/>
          <w:b/>
          <w:sz w:val="52"/>
          <w:szCs w:val="52"/>
        </w:rPr>
        <w:t>UNION ORGANIZER</w:t>
      </w:r>
    </w:p>
    <w:p w14:paraId="4DEAEDA5" w14:textId="77777777" w:rsidR="004F1EB7" w:rsidRPr="007559C7" w:rsidRDefault="004F1EB7" w:rsidP="004F1EB7">
      <w:pPr>
        <w:ind w:left="1080"/>
        <w:rPr>
          <w:rFonts w:ascii="Trebuchet MS" w:hAnsi="Trebuchet MS"/>
          <w:b/>
          <w:szCs w:val="52"/>
        </w:rPr>
      </w:pPr>
    </w:p>
    <w:p w14:paraId="30261EF8" w14:textId="1E7F83F4" w:rsidR="00732F7C" w:rsidRPr="002A0070" w:rsidRDefault="00732F7C" w:rsidP="00191034">
      <w:pPr>
        <w:pStyle w:val="ListParagraph"/>
        <w:numPr>
          <w:ilvl w:val="0"/>
          <w:numId w:val="57"/>
        </w:numPr>
        <w:rPr>
          <w:rFonts w:ascii="Trebuchet MS" w:hAnsi="Trebuchet MS"/>
          <w:sz w:val="36"/>
          <w:szCs w:val="52"/>
        </w:rPr>
      </w:pPr>
      <w:r w:rsidRPr="00B56D7A">
        <w:rPr>
          <w:rFonts w:ascii="Trebuchet MS" w:hAnsi="Trebuchet MS"/>
          <w:b/>
          <w:bCs/>
          <w:i/>
          <w:iCs/>
          <w:sz w:val="36"/>
          <w:szCs w:val="52"/>
        </w:rPr>
        <w:t>Union Democracy</w:t>
      </w:r>
      <w:r w:rsidRPr="002A0070">
        <w:rPr>
          <w:rFonts w:ascii="Trebuchet MS" w:hAnsi="Trebuchet MS"/>
          <w:bCs/>
          <w:i/>
          <w:iCs/>
          <w:sz w:val="36"/>
          <w:szCs w:val="52"/>
        </w:rPr>
        <w:t xml:space="preserve"> </w:t>
      </w:r>
      <w:r w:rsidRPr="002A0070">
        <w:rPr>
          <w:rFonts w:ascii="Trebuchet MS" w:hAnsi="Trebuchet MS"/>
          <w:i/>
          <w:iCs/>
          <w:sz w:val="36"/>
          <w:szCs w:val="52"/>
        </w:rPr>
        <w:t xml:space="preserve">- </w:t>
      </w:r>
      <w:r w:rsidRPr="002A0070">
        <w:rPr>
          <w:rFonts w:ascii="Trebuchet MS" w:hAnsi="Trebuchet MS"/>
          <w:sz w:val="36"/>
          <w:szCs w:val="52"/>
        </w:rPr>
        <w:t xml:space="preserve">Members </w:t>
      </w:r>
      <w:r w:rsidRPr="002A0070">
        <w:rPr>
          <w:rFonts w:ascii="Trebuchet MS" w:hAnsi="Trebuchet MS"/>
          <w:sz w:val="36"/>
          <w:szCs w:val="52"/>
          <w:u w:val="single"/>
        </w:rPr>
        <w:t>own</w:t>
      </w:r>
      <w:r w:rsidRPr="002A0070">
        <w:rPr>
          <w:rFonts w:ascii="Trebuchet MS" w:hAnsi="Trebuchet MS"/>
          <w:sz w:val="36"/>
          <w:szCs w:val="52"/>
        </w:rPr>
        <w:t xml:space="preserve"> their UNION</w:t>
      </w:r>
    </w:p>
    <w:p w14:paraId="417EE9DC" w14:textId="642CADF3" w:rsidR="00732F7C" w:rsidRPr="002A0070" w:rsidRDefault="00732F7C" w:rsidP="00191034">
      <w:pPr>
        <w:pStyle w:val="ListParagraph"/>
        <w:numPr>
          <w:ilvl w:val="0"/>
          <w:numId w:val="57"/>
        </w:numPr>
        <w:rPr>
          <w:rFonts w:ascii="Trebuchet MS" w:hAnsi="Trebuchet MS"/>
          <w:sz w:val="36"/>
          <w:szCs w:val="52"/>
        </w:rPr>
      </w:pPr>
      <w:r w:rsidRPr="00B56D7A">
        <w:rPr>
          <w:rFonts w:ascii="Trebuchet MS" w:hAnsi="Trebuchet MS"/>
          <w:b/>
          <w:bCs/>
          <w:i/>
          <w:iCs/>
          <w:sz w:val="36"/>
          <w:szCs w:val="52"/>
        </w:rPr>
        <w:t>Worker Agency</w:t>
      </w:r>
      <w:r w:rsidRPr="002A0070">
        <w:rPr>
          <w:rFonts w:ascii="Trebuchet MS" w:hAnsi="Trebuchet MS"/>
          <w:bCs/>
          <w:i/>
          <w:iCs/>
          <w:sz w:val="36"/>
          <w:szCs w:val="52"/>
        </w:rPr>
        <w:t xml:space="preserve"> </w:t>
      </w:r>
      <w:r w:rsidRPr="002A0070">
        <w:rPr>
          <w:rFonts w:ascii="Trebuchet MS" w:hAnsi="Trebuchet MS"/>
          <w:i/>
          <w:iCs/>
          <w:sz w:val="36"/>
          <w:szCs w:val="52"/>
        </w:rPr>
        <w:t xml:space="preserve">- </w:t>
      </w:r>
      <w:r w:rsidRPr="002A0070">
        <w:rPr>
          <w:rFonts w:ascii="Trebuchet MS" w:hAnsi="Trebuchet MS"/>
          <w:sz w:val="36"/>
          <w:szCs w:val="52"/>
        </w:rPr>
        <w:t>Members acting together are the agents of change</w:t>
      </w:r>
    </w:p>
    <w:p w14:paraId="3CDE67A0" w14:textId="7078F1A1" w:rsidR="00732F7C" w:rsidRPr="002A0070" w:rsidRDefault="00732F7C" w:rsidP="00191034">
      <w:pPr>
        <w:pStyle w:val="ListParagraph"/>
        <w:numPr>
          <w:ilvl w:val="0"/>
          <w:numId w:val="57"/>
        </w:numPr>
        <w:rPr>
          <w:rFonts w:ascii="Trebuchet MS" w:hAnsi="Trebuchet MS"/>
          <w:sz w:val="36"/>
          <w:szCs w:val="52"/>
        </w:rPr>
      </w:pPr>
      <w:r w:rsidRPr="00B56D7A">
        <w:rPr>
          <w:rFonts w:ascii="Trebuchet MS" w:hAnsi="Trebuchet MS"/>
          <w:b/>
          <w:bCs/>
          <w:i/>
          <w:iCs/>
          <w:sz w:val="36"/>
          <w:szCs w:val="52"/>
        </w:rPr>
        <w:t>Structure Based Organizing</w:t>
      </w:r>
      <w:r w:rsidRPr="002A0070">
        <w:rPr>
          <w:rFonts w:ascii="Trebuchet MS" w:hAnsi="Trebuchet MS"/>
          <w:bCs/>
          <w:i/>
          <w:iCs/>
          <w:sz w:val="36"/>
          <w:szCs w:val="52"/>
        </w:rPr>
        <w:t xml:space="preserve"> </w:t>
      </w:r>
      <w:r w:rsidRPr="002A0070">
        <w:rPr>
          <w:rFonts w:ascii="Trebuchet MS" w:hAnsi="Trebuchet MS"/>
          <w:sz w:val="36"/>
          <w:szCs w:val="52"/>
        </w:rPr>
        <w:t>– Members create and work their plan to win!</w:t>
      </w:r>
    </w:p>
    <w:p w14:paraId="3B3A42A3" w14:textId="18CBF96E" w:rsidR="00732F7C" w:rsidRPr="002A0070" w:rsidRDefault="00732F7C" w:rsidP="00191034">
      <w:pPr>
        <w:pStyle w:val="ListParagraph"/>
        <w:numPr>
          <w:ilvl w:val="0"/>
          <w:numId w:val="57"/>
        </w:numPr>
        <w:rPr>
          <w:rFonts w:ascii="Trebuchet MS" w:hAnsi="Trebuchet MS"/>
          <w:sz w:val="36"/>
          <w:szCs w:val="52"/>
        </w:rPr>
      </w:pPr>
      <w:r w:rsidRPr="00B56D7A">
        <w:rPr>
          <w:rFonts w:ascii="Trebuchet MS" w:hAnsi="Trebuchet MS"/>
          <w:b/>
          <w:bCs/>
          <w:i/>
          <w:iCs/>
          <w:sz w:val="36"/>
          <w:szCs w:val="52"/>
        </w:rPr>
        <w:t>Super-majority Participation</w:t>
      </w:r>
      <w:r w:rsidRPr="002A0070">
        <w:rPr>
          <w:rFonts w:ascii="Trebuchet MS" w:hAnsi="Trebuchet MS"/>
          <w:bCs/>
          <w:i/>
          <w:iCs/>
          <w:sz w:val="36"/>
          <w:szCs w:val="52"/>
        </w:rPr>
        <w:t xml:space="preserve"> </w:t>
      </w:r>
      <w:r w:rsidRPr="002A0070">
        <w:rPr>
          <w:rFonts w:ascii="Trebuchet MS" w:hAnsi="Trebuchet MS"/>
          <w:i/>
          <w:iCs/>
          <w:sz w:val="36"/>
          <w:szCs w:val="52"/>
        </w:rPr>
        <w:t xml:space="preserve">- </w:t>
      </w:r>
      <w:r w:rsidRPr="002A0070">
        <w:rPr>
          <w:rFonts w:ascii="Trebuchet MS" w:hAnsi="Trebuchet MS"/>
          <w:sz w:val="36"/>
          <w:szCs w:val="52"/>
        </w:rPr>
        <w:t>Members are engaged</w:t>
      </w:r>
    </w:p>
    <w:p w14:paraId="451B3511" w14:textId="63C04244" w:rsidR="00732F7C" w:rsidRPr="002A0070" w:rsidRDefault="00732F7C" w:rsidP="00191034">
      <w:pPr>
        <w:pStyle w:val="ListParagraph"/>
        <w:numPr>
          <w:ilvl w:val="0"/>
          <w:numId w:val="57"/>
        </w:numPr>
        <w:rPr>
          <w:rFonts w:ascii="Trebuchet MS" w:hAnsi="Trebuchet MS"/>
          <w:sz w:val="36"/>
          <w:szCs w:val="52"/>
        </w:rPr>
      </w:pPr>
      <w:r w:rsidRPr="00B56D7A">
        <w:rPr>
          <w:rFonts w:ascii="Trebuchet MS" w:hAnsi="Trebuchet MS"/>
          <w:b/>
          <w:bCs/>
          <w:i/>
          <w:iCs/>
          <w:sz w:val="36"/>
          <w:szCs w:val="52"/>
        </w:rPr>
        <w:t>Strong Internal &amp; External Communication</w:t>
      </w:r>
      <w:r w:rsidRPr="002A0070">
        <w:rPr>
          <w:rFonts w:ascii="Trebuchet MS" w:hAnsi="Trebuchet MS"/>
          <w:bCs/>
          <w:i/>
          <w:iCs/>
          <w:sz w:val="36"/>
          <w:szCs w:val="52"/>
        </w:rPr>
        <w:t xml:space="preserve"> </w:t>
      </w:r>
      <w:r w:rsidRPr="002A0070">
        <w:rPr>
          <w:rFonts w:ascii="Trebuchet MS" w:hAnsi="Trebuchet MS"/>
          <w:i/>
          <w:iCs/>
          <w:sz w:val="36"/>
          <w:szCs w:val="52"/>
        </w:rPr>
        <w:t xml:space="preserve">- </w:t>
      </w:r>
      <w:r w:rsidRPr="002A0070">
        <w:rPr>
          <w:rFonts w:ascii="Trebuchet MS" w:hAnsi="Trebuchet MS"/>
          <w:sz w:val="36"/>
          <w:szCs w:val="52"/>
        </w:rPr>
        <w:t xml:space="preserve"> Members control the narrative &amp; use student-centered message frame with discipline</w:t>
      </w:r>
    </w:p>
    <w:p w14:paraId="114FB6B8" w14:textId="77777777" w:rsidR="00215404" w:rsidRPr="00B56D7A" w:rsidRDefault="00215404" w:rsidP="00215404">
      <w:pPr>
        <w:pStyle w:val="ListParagraph"/>
        <w:rPr>
          <w:rFonts w:ascii="Trebuchet MS" w:hAnsi="Trebuchet MS"/>
          <w:b/>
          <w:sz w:val="40"/>
          <w:szCs w:val="52"/>
        </w:rPr>
      </w:pPr>
    </w:p>
    <w:p w14:paraId="3A2177A7" w14:textId="25EF4C20" w:rsidR="00ED2457" w:rsidRDefault="00215404" w:rsidP="0087729C">
      <w:pPr>
        <w:numPr>
          <w:ilvl w:val="0"/>
          <w:numId w:val="9"/>
        </w:numPr>
        <w:rPr>
          <w:rFonts w:ascii="Trebuchet MS" w:hAnsi="Trebuchet MS"/>
          <w:b/>
          <w:sz w:val="52"/>
          <w:szCs w:val="52"/>
        </w:rPr>
      </w:pPr>
      <w:r w:rsidRPr="00BA2D5F">
        <w:rPr>
          <w:rFonts w:ascii="Trebuchet MS" w:hAnsi="Trebuchet MS"/>
          <w:b/>
          <w:sz w:val="52"/>
          <w:szCs w:val="52"/>
        </w:rPr>
        <w:t>MEMBER ADVOCATE</w:t>
      </w:r>
    </w:p>
    <w:p w14:paraId="6848230A" w14:textId="77777777" w:rsidR="007559C7" w:rsidRPr="007559C7" w:rsidRDefault="007559C7" w:rsidP="007559C7">
      <w:pPr>
        <w:ind w:left="1080"/>
        <w:rPr>
          <w:rFonts w:ascii="Trebuchet MS" w:hAnsi="Trebuchet MS"/>
          <w:b/>
          <w:szCs w:val="52"/>
        </w:rPr>
      </w:pPr>
    </w:p>
    <w:p w14:paraId="099230CA" w14:textId="67DE6835" w:rsidR="00A909CC" w:rsidRPr="00A909CC" w:rsidRDefault="00704702" w:rsidP="00191034">
      <w:pPr>
        <w:pStyle w:val="ListParagraph"/>
        <w:numPr>
          <w:ilvl w:val="0"/>
          <w:numId w:val="70"/>
        </w:numPr>
        <w:rPr>
          <w:rFonts w:ascii="Trebuchet MS" w:hAnsi="Trebuchet MS"/>
          <w:sz w:val="36"/>
          <w:szCs w:val="52"/>
        </w:rPr>
      </w:pPr>
      <w:r>
        <w:rPr>
          <w:rFonts w:ascii="Trebuchet MS" w:hAnsi="Trebuchet MS"/>
          <w:bCs/>
          <w:i/>
          <w:iCs/>
          <w:sz w:val="36"/>
          <w:szCs w:val="52"/>
        </w:rPr>
        <w:t>Contract Enforcer</w:t>
      </w:r>
      <w:r w:rsidR="00A909CC" w:rsidRPr="00A909CC">
        <w:rPr>
          <w:rFonts w:ascii="Trebuchet MS" w:hAnsi="Trebuchet MS"/>
          <w:bCs/>
          <w:i/>
          <w:iCs/>
          <w:sz w:val="36"/>
          <w:szCs w:val="52"/>
        </w:rPr>
        <w:t xml:space="preserve"> </w:t>
      </w:r>
    </w:p>
    <w:p w14:paraId="4866760C" w14:textId="3805D03A" w:rsidR="00A909CC" w:rsidRPr="002A0070" w:rsidRDefault="00A909CC" w:rsidP="00191034">
      <w:pPr>
        <w:pStyle w:val="ListParagraph"/>
        <w:numPr>
          <w:ilvl w:val="0"/>
          <w:numId w:val="70"/>
        </w:numPr>
        <w:rPr>
          <w:rFonts w:ascii="Trebuchet MS" w:hAnsi="Trebuchet MS"/>
          <w:sz w:val="36"/>
          <w:szCs w:val="52"/>
        </w:rPr>
      </w:pPr>
      <w:r>
        <w:rPr>
          <w:rFonts w:ascii="Trebuchet MS" w:hAnsi="Trebuchet MS"/>
          <w:bCs/>
          <w:i/>
          <w:iCs/>
          <w:sz w:val="36"/>
          <w:szCs w:val="52"/>
        </w:rPr>
        <w:t>Member</w:t>
      </w:r>
      <w:r w:rsidR="00704702">
        <w:rPr>
          <w:rFonts w:ascii="Trebuchet MS" w:hAnsi="Trebuchet MS"/>
          <w:bCs/>
          <w:i/>
          <w:iCs/>
          <w:sz w:val="36"/>
          <w:szCs w:val="52"/>
        </w:rPr>
        <w:t xml:space="preserve"> Rep</w:t>
      </w:r>
      <w:r>
        <w:rPr>
          <w:rFonts w:ascii="Trebuchet MS" w:hAnsi="Trebuchet MS"/>
          <w:bCs/>
          <w:i/>
          <w:iCs/>
          <w:sz w:val="36"/>
          <w:szCs w:val="52"/>
        </w:rPr>
        <w:t xml:space="preserve"> </w:t>
      </w:r>
      <w:r w:rsidR="007559C7">
        <w:rPr>
          <w:rFonts w:ascii="Trebuchet MS" w:hAnsi="Trebuchet MS"/>
          <w:bCs/>
          <w:i/>
          <w:iCs/>
          <w:sz w:val="36"/>
          <w:szCs w:val="52"/>
        </w:rPr>
        <w:t xml:space="preserve">in Meetings </w:t>
      </w:r>
      <w:r>
        <w:rPr>
          <w:rFonts w:ascii="Trebuchet MS" w:hAnsi="Trebuchet MS"/>
          <w:bCs/>
          <w:i/>
          <w:iCs/>
          <w:sz w:val="36"/>
          <w:szCs w:val="52"/>
        </w:rPr>
        <w:t>with Management</w:t>
      </w:r>
      <w:r w:rsidRPr="002A0070">
        <w:rPr>
          <w:rFonts w:ascii="Trebuchet MS" w:hAnsi="Trebuchet MS"/>
          <w:sz w:val="36"/>
          <w:szCs w:val="52"/>
        </w:rPr>
        <w:t xml:space="preserve"> </w:t>
      </w:r>
    </w:p>
    <w:p w14:paraId="6BAB0344" w14:textId="77777777" w:rsidR="006A7B54" w:rsidRDefault="006A7B54" w:rsidP="006A7B54">
      <w:pPr>
        <w:rPr>
          <w:rFonts w:ascii="Trebuchet MS" w:hAnsi="Trebuchet MS"/>
          <w:b/>
          <w:sz w:val="52"/>
          <w:szCs w:val="52"/>
        </w:rPr>
      </w:pPr>
    </w:p>
    <w:p w14:paraId="30F80E19" w14:textId="3BFCA50D" w:rsidR="004477A9" w:rsidRDefault="007559C7">
      <w:pPr>
        <w:rPr>
          <w:rFonts w:ascii="Trebuchet MS" w:hAnsi="Trebuchet MS"/>
        </w:rPr>
      </w:pPr>
      <w:r>
        <w:rPr>
          <w:rFonts w:ascii="Trebuchet MS" w:hAnsi="Trebuchet MS"/>
          <w:noProof/>
        </w:rPr>
        <mc:AlternateContent>
          <mc:Choice Requires="wps">
            <w:drawing>
              <wp:anchor distT="0" distB="0" distL="114300" distR="114300" simplePos="0" relativeHeight="251658294" behindDoc="0" locked="0" layoutInCell="1" allowOverlap="1" wp14:anchorId="6654B5EB" wp14:editId="38E0DF9D">
                <wp:simplePos x="0" y="0"/>
                <wp:positionH relativeFrom="column">
                  <wp:posOffset>84909</wp:posOffset>
                </wp:positionH>
                <wp:positionV relativeFrom="paragraph">
                  <wp:posOffset>189865</wp:posOffset>
                </wp:positionV>
                <wp:extent cx="5329645" cy="1436914"/>
                <wp:effectExtent l="0" t="0" r="23495" b="11430"/>
                <wp:wrapNone/>
                <wp:docPr id="15" name="Text Box 15"/>
                <wp:cNvGraphicFramePr/>
                <a:graphic xmlns:a="http://schemas.openxmlformats.org/drawingml/2006/main">
                  <a:graphicData uri="http://schemas.microsoft.com/office/word/2010/wordprocessingShape">
                    <wps:wsp>
                      <wps:cNvSpPr txBox="1"/>
                      <wps:spPr>
                        <a:xfrm>
                          <a:off x="0" y="0"/>
                          <a:ext cx="5329645" cy="1436914"/>
                        </a:xfrm>
                        <a:prstGeom prst="rect">
                          <a:avLst/>
                        </a:prstGeom>
                        <a:solidFill>
                          <a:schemeClr val="lt1"/>
                        </a:solidFill>
                        <a:ln w="6350">
                          <a:solidFill>
                            <a:prstClr val="black"/>
                          </a:solidFill>
                        </a:ln>
                      </wps:spPr>
                      <wps:txbx>
                        <w:txbxContent>
                          <w:p w14:paraId="64029D91" w14:textId="2C9C5178" w:rsidR="000E6A26" w:rsidRPr="007559C7" w:rsidRDefault="000E6A26" w:rsidP="007559C7">
                            <w:pPr>
                              <w:ind w:left="360"/>
                              <w:jc w:val="both"/>
                              <w:rPr>
                                <w:rFonts w:ascii="Berlin Sans FB Demi" w:hAnsi="Berlin Sans FB Demi"/>
                                <w:color w:val="FF0000"/>
                                <w:sz w:val="44"/>
                                <w:szCs w:val="52"/>
                              </w:rPr>
                            </w:pPr>
                            <w:r w:rsidRPr="007559C7">
                              <w:rPr>
                                <w:rFonts w:ascii="Berlin Sans FB Demi" w:hAnsi="Berlin Sans FB Demi"/>
                                <w:color w:val="FF0000"/>
                                <w:sz w:val="44"/>
                                <w:szCs w:val="52"/>
                              </w:rPr>
                              <w:t xml:space="preserve">Our </w:t>
                            </w:r>
                            <w:r>
                              <w:rPr>
                                <w:rFonts w:ascii="Berlin Sans FB Demi" w:hAnsi="Berlin Sans FB Demi"/>
                                <w:bCs/>
                                <w:color w:val="FF0000"/>
                                <w:sz w:val="44"/>
                                <w:szCs w:val="52"/>
                              </w:rPr>
                              <w:t>UNION</w:t>
                            </w:r>
                            <w:r w:rsidRPr="007559C7">
                              <w:rPr>
                                <w:rFonts w:ascii="Berlin Sans FB Demi" w:hAnsi="Berlin Sans FB Demi"/>
                                <w:color w:val="FF0000"/>
                                <w:sz w:val="44"/>
                                <w:szCs w:val="52"/>
                              </w:rPr>
                              <w:t xml:space="preserve"> is as strong as our </w:t>
                            </w:r>
                            <w:r w:rsidRPr="007559C7">
                              <w:rPr>
                                <w:rFonts w:ascii="Berlin Sans FB Demi" w:hAnsi="Berlin Sans FB Demi"/>
                                <w:bCs/>
                                <w:color w:val="FF0000"/>
                                <w:sz w:val="44"/>
                                <w:szCs w:val="52"/>
                              </w:rPr>
                              <w:t>sites</w:t>
                            </w:r>
                            <w:r>
                              <w:rPr>
                                <w:rFonts w:ascii="Berlin Sans FB Demi" w:hAnsi="Berlin Sans FB Demi"/>
                                <w:bCs/>
                                <w:color w:val="FF0000"/>
                                <w:sz w:val="44"/>
                                <w:szCs w:val="52"/>
                              </w:rPr>
                              <w:t>.</w:t>
                            </w:r>
                          </w:p>
                          <w:p w14:paraId="5363BE42" w14:textId="1BD999E6" w:rsidR="000E6A26" w:rsidRPr="007559C7" w:rsidRDefault="000E6A26" w:rsidP="007559C7">
                            <w:pPr>
                              <w:ind w:left="360"/>
                              <w:jc w:val="both"/>
                              <w:rPr>
                                <w:rFonts w:ascii="Berlin Sans FB Demi" w:hAnsi="Berlin Sans FB Demi"/>
                                <w:color w:val="FF0000"/>
                                <w:sz w:val="44"/>
                                <w:szCs w:val="52"/>
                              </w:rPr>
                            </w:pPr>
                            <w:r w:rsidRPr="007559C7">
                              <w:rPr>
                                <w:rFonts w:ascii="Berlin Sans FB Demi" w:hAnsi="Berlin Sans FB Demi"/>
                                <w:color w:val="FF0000"/>
                                <w:sz w:val="44"/>
                                <w:szCs w:val="52"/>
                              </w:rPr>
                              <w:t xml:space="preserve">Our </w:t>
                            </w:r>
                            <w:r>
                              <w:rPr>
                                <w:rFonts w:ascii="Berlin Sans FB Demi" w:hAnsi="Berlin Sans FB Demi"/>
                                <w:bCs/>
                                <w:color w:val="FF0000"/>
                                <w:sz w:val="44"/>
                                <w:szCs w:val="52"/>
                              </w:rPr>
                              <w:t>SITES</w:t>
                            </w:r>
                            <w:r w:rsidRPr="007559C7">
                              <w:rPr>
                                <w:rFonts w:ascii="Berlin Sans FB Demi" w:hAnsi="Berlin Sans FB Demi"/>
                                <w:color w:val="FF0000"/>
                                <w:sz w:val="44"/>
                                <w:szCs w:val="52"/>
                              </w:rPr>
                              <w:t xml:space="preserve"> are as strong as our </w:t>
                            </w:r>
                            <w:r w:rsidRPr="007559C7">
                              <w:rPr>
                                <w:rFonts w:ascii="Berlin Sans FB Demi" w:hAnsi="Berlin Sans FB Demi"/>
                                <w:bCs/>
                                <w:color w:val="FF0000"/>
                                <w:sz w:val="44"/>
                                <w:szCs w:val="52"/>
                              </w:rPr>
                              <w:t>reps</w:t>
                            </w:r>
                            <w:r>
                              <w:rPr>
                                <w:rFonts w:ascii="Berlin Sans FB Demi" w:hAnsi="Berlin Sans FB Demi"/>
                                <w:bCs/>
                                <w:color w:val="FF0000"/>
                                <w:sz w:val="44"/>
                                <w:szCs w:val="52"/>
                              </w:rPr>
                              <w:t>.</w:t>
                            </w:r>
                          </w:p>
                          <w:p w14:paraId="0CB28218" w14:textId="607AF2BB" w:rsidR="000E6A26" w:rsidRPr="007559C7" w:rsidRDefault="000E6A26" w:rsidP="007559C7">
                            <w:pPr>
                              <w:ind w:left="360"/>
                              <w:jc w:val="both"/>
                              <w:rPr>
                                <w:rFonts w:ascii="Berlin Sans FB Demi" w:hAnsi="Berlin Sans FB Demi"/>
                              </w:rPr>
                            </w:pPr>
                            <w:r w:rsidRPr="007559C7">
                              <w:rPr>
                                <w:rFonts w:ascii="Berlin Sans FB Demi" w:hAnsi="Berlin Sans FB Demi"/>
                                <w:bCs/>
                                <w:color w:val="FF0000"/>
                                <w:sz w:val="44"/>
                                <w:szCs w:val="52"/>
                              </w:rPr>
                              <w:t>Strong</w:t>
                            </w:r>
                            <w:r w:rsidRPr="007559C7">
                              <w:rPr>
                                <w:rFonts w:ascii="Berlin Sans FB Demi" w:hAnsi="Berlin Sans FB Demi"/>
                                <w:color w:val="FF0000"/>
                                <w:sz w:val="44"/>
                                <w:szCs w:val="52"/>
                              </w:rPr>
                              <w:t xml:space="preserve"> </w:t>
                            </w:r>
                            <w:r>
                              <w:rPr>
                                <w:rFonts w:ascii="Berlin Sans FB Demi" w:hAnsi="Berlin Sans FB Demi"/>
                                <w:bCs/>
                                <w:color w:val="FF0000"/>
                                <w:sz w:val="44"/>
                                <w:szCs w:val="52"/>
                              </w:rPr>
                              <w:t>REPS</w:t>
                            </w:r>
                            <w:r w:rsidRPr="007559C7">
                              <w:rPr>
                                <w:rFonts w:ascii="Berlin Sans FB Demi" w:hAnsi="Berlin Sans FB Demi"/>
                                <w:color w:val="FF0000"/>
                                <w:sz w:val="44"/>
                                <w:szCs w:val="52"/>
                              </w:rPr>
                              <w:t xml:space="preserve"> are </w:t>
                            </w:r>
                            <w:r w:rsidRPr="007559C7">
                              <w:rPr>
                                <w:rFonts w:ascii="Berlin Sans FB Demi" w:hAnsi="Berlin Sans FB Demi"/>
                                <w:bCs/>
                                <w:color w:val="FF0000"/>
                                <w:sz w:val="44"/>
                                <w:szCs w:val="52"/>
                              </w:rPr>
                              <w:t>union organizers</w:t>
                            </w:r>
                            <w:r>
                              <w:rPr>
                                <w:rFonts w:ascii="Berlin Sans FB Demi" w:hAnsi="Berlin Sans FB Demi"/>
                                <w:bCs/>
                                <w:color w:val="FF0000"/>
                                <w:sz w:val="44"/>
                                <w:szCs w:val="52"/>
                              </w:rPr>
                              <w:t xml:space="preserve"> </w:t>
                            </w:r>
                            <w:r w:rsidRPr="007559C7">
                              <w:rPr>
                                <w:rFonts w:ascii="Berlin Sans FB Demi" w:hAnsi="Berlin Sans FB Demi"/>
                                <w:color w:val="FF0000"/>
                                <w:sz w:val="44"/>
                                <w:szCs w:val="52"/>
                              </w:rPr>
                              <w:t>and</w:t>
                            </w:r>
                            <w:r w:rsidRPr="007559C7">
                              <w:rPr>
                                <w:rFonts w:ascii="Berlin Sans FB Demi" w:hAnsi="Berlin Sans FB Demi"/>
                                <w:bCs/>
                                <w:color w:val="FF0000"/>
                                <w:sz w:val="44"/>
                                <w:szCs w:val="52"/>
                              </w:rPr>
                              <w:t xml:space="preserve"> member advocates</w:t>
                            </w:r>
                            <w:r w:rsidRPr="007559C7">
                              <w:rPr>
                                <w:rFonts w:ascii="Berlin Sans FB Demi" w:hAnsi="Berlin Sans FB Demi"/>
                                <w:color w:val="FF0000"/>
                                <w:sz w:val="44"/>
                                <w:szCs w:val="5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CA43C9E">
              <v:shape w14:anchorId="6654B5EB" id="Text Box 15" o:spid="_x0000_s1028" type="#_x0000_t202" style="position:absolute;margin-left:6.7pt;margin-top:14.95pt;width:419.65pt;height:113.1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" fillcolor="white [3201]" strokeweight=".5pt">
                <v:textbox>
                  <w:txbxContent>
                    <w:p w14:paraId="37C655B1" w14:textId="2C9C5178" w:rsidR="000E6A26" w:rsidRPr="007559C7" w:rsidRDefault="000E6A26" w:rsidP="007559C7">
                      <w:pPr>
                        <w:ind w:left="360"/>
                        <w:jc w:val="both"/>
                        <w:rPr>
                          <w:rFonts w:ascii="Berlin Sans FB Demi" w:hAnsi="Berlin Sans FB Demi"/>
                          <w:color w:val="FF0000"/>
                          <w:sz w:val="44"/>
                          <w:szCs w:val="52"/>
                        </w:rPr>
                      </w:pPr>
                      <w:r w:rsidRPr="007559C7">
                        <w:rPr>
                          <w:rFonts w:ascii="Berlin Sans FB Demi" w:hAnsi="Berlin Sans FB Demi"/>
                          <w:color w:val="FF0000"/>
                          <w:sz w:val="44"/>
                          <w:szCs w:val="52"/>
                        </w:rPr>
                        <w:t xml:space="preserve">Our </w:t>
                      </w:r>
                      <w:r>
                        <w:rPr>
                          <w:rFonts w:ascii="Berlin Sans FB Demi" w:hAnsi="Berlin Sans FB Demi"/>
                          <w:bCs/>
                          <w:color w:val="FF0000"/>
                          <w:sz w:val="44"/>
                          <w:szCs w:val="52"/>
                        </w:rPr>
                        <w:t>UNION</w:t>
                      </w:r>
                      <w:r w:rsidRPr="007559C7">
                        <w:rPr>
                          <w:rFonts w:ascii="Berlin Sans FB Demi" w:hAnsi="Berlin Sans FB Demi"/>
                          <w:color w:val="FF0000"/>
                          <w:sz w:val="44"/>
                          <w:szCs w:val="52"/>
                        </w:rPr>
                        <w:t xml:space="preserve"> is as strong as our </w:t>
                      </w:r>
                      <w:r w:rsidRPr="007559C7">
                        <w:rPr>
                          <w:rFonts w:ascii="Berlin Sans FB Demi" w:hAnsi="Berlin Sans FB Demi"/>
                          <w:bCs/>
                          <w:color w:val="FF0000"/>
                          <w:sz w:val="44"/>
                          <w:szCs w:val="52"/>
                        </w:rPr>
                        <w:t>sites</w:t>
                      </w:r>
                      <w:r>
                        <w:rPr>
                          <w:rFonts w:ascii="Berlin Sans FB Demi" w:hAnsi="Berlin Sans FB Demi"/>
                          <w:bCs/>
                          <w:color w:val="FF0000"/>
                          <w:sz w:val="44"/>
                          <w:szCs w:val="52"/>
                        </w:rPr>
                        <w:t>.</w:t>
                      </w:r>
                    </w:p>
                    <w:p w14:paraId="31213CEE" w14:textId="1BD999E6" w:rsidR="000E6A26" w:rsidRPr="007559C7" w:rsidRDefault="000E6A26" w:rsidP="007559C7">
                      <w:pPr>
                        <w:ind w:left="360"/>
                        <w:jc w:val="both"/>
                        <w:rPr>
                          <w:rFonts w:ascii="Berlin Sans FB Demi" w:hAnsi="Berlin Sans FB Demi"/>
                          <w:color w:val="FF0000"/>
                          <w:sz w:val="44"/>
                          <w:szCs w:val="52"/>
                        </w:rPr>
                      </w:pPr>
                      <w:r w:rsidRPr="007559C7">
                        <w:rPr>
                          <w:rFonts w:ascii="Berlin Sans FB Demi" w:hAnsi="Berlin Sans FB Demi"/>
                          <w:color w:val="FF0000"/>
                          <w:sz w:val="44"/>
                          <w:szCs w:val="52"/>
                        </w:rPr>
                        <w:t xml:space="preserve">Our </w:t>
                      </w:r>
                      <w:r>
                        <w:rPr>
                          <w:rFonts w:ascii="Berlin Sans FB Demi" w:hAnsi="Berlin Sans FB Demi"/>
                          <w:bCs/>
                          <w:color w:val="FF0000"/>
                          <w:sz w:val="44"/>
                          <w:szCs w:val="52"/>
                        </w:rPr>
                        <w:t>SITES</w:t>
                      </w:r>
                      <w:r w:rsidRPr="007559C7">
                        <w:rPr>
                          <w:rFonts w:ascii="Berlin Sans FB Demi" w:hAnsi="Berlin Sans FB Demi"/>
                          <w:color w:val="FF0000"/>
                          <w:sz w:val="44"/>
                          <w:szCs w:val="52"/>
                        </w:rPr>
                        <w:t xml:space="preserve"> are as strong as our </w:t>
                      </w:r>
                      <w:r w:rsidRPr="007559C7">
                        <w:rPr>
                          <w:rFonts w:ascii="Berlin Sans FB Demi" w:hAnsi="Berlin Sans FB Demi"/>
                          <w:bCs/>
                          <w:color w:val="FF0000"/>
                          <w:sz w:val="44"/>
                          <w:szCs w:val="52"/>
                        </w:rPr>
                        <w:t>reps</w:t>
                      </w:r>
                      <w:r>
                        <w:rPr>
                          <w:rFonts w:ascii="Berlin Sans FB Demi" w:hAnsi="Berlin Sans FB Demi"/>
                          <w:bCs/>
                          <w:color w:val="FF0000"/>
                          <w:sz w:val="44"/>
                          <w:szCs w:val="52"/>
                        </w:rPr>
                        <w:t>.</w:t>
                      </w:r>
                    </w:p>
                    <w:p w14:paraId="36583160" w14:textId="607AF2BB" w:rsidR="000E6A26" w:rsidRPr="007559C7" w:rsidRDefault="000E6A26" w:rsidP="007559C7">
                      <w:pPr>
                        <w:ind w:left="360"/>
                        <w:jc w:val="both"/>
                        <w:rPr>
                          <w:rFonts w:ascii="Berlin Sans FB Demi" w:hAnsi="Berlin Sans FB Demi"/>
                        </w:rPr>
                      </w:pPr>
                      <w:r w:rsidRPr="007559C7">
                        <w:rPr>
                          <w:rFonts w:ascii="Berlin Sans FB Demi" w:hAnsi="Berlin Sans FB Demi"/>
                          <w:bCs/>
                          <w:color w:val="FF0000"/>
                          <w:sz w:val="44"/>
                          <w:szCs w:val="52"/>
                        </w:rPr>
                        <w:t>Strong</w:t>
                      </w:r>
                      <w:r w:rsidRPr="007559C7">
                        <w:rPr>
                          <w:rFonts w:ascii="Berlin Sans FB Demi" w:hAnsi="Berlin Sans FB Demi"/>
                          <w:color w:val="FF0000"/>
                          <w:sz w:val="44"/>
                          <w:szCs w:val="52"/>
                        </w:rPr>
                        <w:t xml:space="preserve"> </w:t>
                      </w:r>
                      <w:r>
                        <w:rPr>
                          <w:rFonts w:ascii="Berlin Sans FB Demi" w:hAnsi="Berlin Sans FB Demi"/>
                          <w:bCs/>
                          <w:color w:val="FF0000"/>
                          <w:sz w:val="44"/>
                          <w:szCs w:val="52"/>
                        </w:rPr>
                        <w:t>REPS</w:t>
                      </w:r>
                      <w:r w:rsidRPr="007559C7">
                        <w:rPr>
                          <w:rFonts w:ascii="Berlin Sans FB Demi" w:hAnsi="Berlin Sans FB Demi"/>
                          <w:color w:val="FF0000"/>
                          <w:sz w:val="44"/>
                          <w:szCs w:val="52"/>
                        </w:rPr>
                        <w:t xml:space="preserve"> are </w:t>
                      </w:r>
                      <w:r w:rsidRPr="007559C7">
                        <w:rPr>
                          <w:rFonts w:ascii="Berlin Sans FB Demi" w:hAnsi="Berlin Sans FB Demi"/>
                          <w:bCs/>
                          <w:color w:val="FF0000"/>
                          <w:sz w:val="44"/>
                          <w:szCs w:val="52"/>
                        </w:rPr>
                        <w:t>union organizers</w:t>
                      </w:r>
                      <w:r>
                        <w:rPr>
                          <w:rFonts w:ascii="Berlin Sans FB Demi" w:hAnsi="Berlin Sans FB Demi"/>
                          <w:bCs/>
                          <w:color w:val="FF0000"/>
                          <w:sz w:val="44"/>
                          <w:szCs w:val="52"/>
                        </w:rPr>
                        <w:t xml:space="preserve"> </w:t>
                      </w:r>
                      <w:r w:rsidRPr="007559C7">
                        <w:rPr>
                          <w:rFonts w:ascii="Berlin Sans FB Demi" w:hAnsi="Berlin Sans FB Demi"/>
                          <w:color w:val="FF0000"/>
                          <w:sz w:val="44"/>
                          <w:szCs w:val="52"/>
                        </w:rPr>
                        <w:t>and</w:t>
                      </w:r>
                      <w:r w:rsidRPr="007559C7">
                        <w:rPr>
                          <w:rFonts w:ascii="Berlin Sans FB Demi" w:hAnsi="Berlin Sans FB Demi"/>
                          <w:bCs/>
                          <w:color w:val="FF0000"/>
                          <w:sz w:val="44"/>
                          <w:szCs w:val="52"/>
                        </w:rPr>
                        <w:t xml:space="preserve"> member advocates</w:t>
                      </w:r>
                      <w:r w:rsidRPr="007559C7">
                        <w:rPr>
                          <w:rFonts w:ascii="Berlin Sans FB Demi" w:hAnsi="Berlin Sans FB Demi"/>
                          <w:color w:val="FF0000"/>
                          <w:sz w:val="44"/>
                          <w:szCs w:val="52"/>
                        </w:rPr>
                        <w:t>!</w:t>
                      </w:r>
                    </w:p>
                  </w:txbxContent>
                </v:textbox>
              </v:shape>
            </w:pict>
          </mc:Fallback>
        </mc:AlternateContent>
      </w:r>
      <w:r w:rsidR="004477A9">
        <w:rPr>
          <w:rFonts w:ascii="Trebuchet MS" w:hAnsi="Trebuchet MS"/>
        </w:rPr>
        <w:br w:type="page"/>
      </w:r>
    </w:p>
    <w:p w14:paraId="7E834A8E" w14:textId="77777777" w:rsidR="00504720" w:rsidRDefault="00504720" w:rsidP="002838FB">
      <w:pPr>
        <w:pStyle w:val="Title"/>
        <w:rPr>
          <w:rFonts w:ascii="Trebuchet MS" w:hAnsi="Trebuchet MS"/>
          <w:color w:val="0000FF"/>
          <w:sz w:val="70"/>
        </w:rPr>
      </w:pPr>
    </w:p>
    <w:p w14:paraId="053943A2" w14:textId="77777777" w:rsidR="00504720" w:rsidRDefault="00504720" w:rsidP="002838FB">
      <w:pPr>
        <w:pStyle w:val="Title"/>
        <w:rPr>
          <w:rFonts w:ascii="Trebuchet MS" w:hAnsi="Trebuchet MS"/>
          <w:color w:val="0000FF"/>
          <w:sz w:val="70"/>
        </w:rPr>
      </w:pPr>
    </w:p>
    <w:p w14:paraId="545E1AAD" w14:textId="77777777" w:rsidR="00504720" w:rsidRDefault="00504720" w:rsidP="002838FB">
      <w:pPr>
        <w:pStyle w:val="Title"/>
        <w:rPr>
          <w:rFonts w:ascii="Trebuchet MS" w:hAnsi="Trebuchet MS"/>
          <w:color w:val="0000FF"/>
          <w:sz w:val="70"/>
        </w:rPr>
      </w:pPr>
    </w:p>
    <w:p w14:paraId="5684B745" w14:textId="77777777" w:rsidR="00504720" w:rsidRDefault="00504720" w:rsidP="002838FB">
      <w:pPr>
        <w:pStyle w:val="Title"/>
        <w:rPr>
          <w:rFonts w:ascii="Trebuchet MS" w:hAnsi="Trebuchet MS"/>
          <w:color w:val="0000FF"/>
          <w:sz w:val="70"/>
        </w:rPr>
      </w:pPr>
    </w:p>
    <w:p w14:paraId="5985CCDC" w14:textId="77777777" w:rsidR="00504720" w:rsidRDefault="00504720" w:rsidP="002838FB">
      <w:pPr>
        <w:pStyle w:val="Title"/>
        <w:rPr>
          <w:rFonts w:ascii="Trebuchet MS" w:hAnsi="Trebuchet MS"/>
          <w:color w:val="0000FF"/>
          <w:sz w:val="70"/>
        </w:rPr>
      </w:pPr>
    </w:p>
    <w:p w14:paraId="5C87C534" w14:textId="77777777" w:rsidR="00C207E7" w:rsidRDefault="00C207E7" w:rsidP="00C207E7">
      <w:pPr>
        <w:pStyle w:val="quotation"/>
        <w:spacing w:before="0" w:beforeAutospacing="0" w:after="150" w:afterAutospacing="0"/>
        <w:rPr>
          <w:rFonts w:ascii="Georgia" w:hAnsi="Georgia"/>
          <w:color w:val="383838"/>
          <w:sz w:val="32"/>
          <w:szCs w:val="32"/>
        </w:rPr>
      </w:pPr>
      <w:r>
        <w:rPr>
          <w:rFonts w:ascii="Georgia" w:hAnsi="Georgia"/>
          <w:color w:val="383838"/>
          <w:sz w:val="32"/>
          <w:szCs w:val="32"/>
        </w:rPr>
        <w:t>“Our movement is of the working people, for the working people, by the working people.... There is not a right too long denied to which we do not aspire in order to achieve; there is not a wrong too long endured that we are not determined to abolish.”</w:t>
      </w:r>
    </w:p>
    <w:p w14:paraId="1171F5FE" w14:textId="5FA53487" w:rsidR="00504720" w:rsidRDefault="00C207E7" w:rsidP="00C207E7">
      <w:pPr>
        <w:pStyle w:val="Title"/>
        <w:rPr>
          <w:rFonts w:ascii="Trebuchet MS" w:hAnsi="Trebuchet MS"/>
          <w:color w:val="0000FF"/>
          <w:sz w:val="70"/>
        </w:rPr>
      </w:pPr>
      <w:r w:rsidRPr="00A6634A">
        <w:rPr>
          <w:rFonts w:ascii="Georgia" w:hAnsi="Georgia"/>
          <w:color w:val="538135" w:themeColor="accent6" w:themeShade="BF"/>
          <w:sz w:val="26"/>
          <w:szCs w:val="26"/>
        </w:rPr>
        <w:t>SAMUEL GOMPERS</w:t>
      </w:r>
    </w:p>
    <w:p w14:paraId="25EF3F87" w14:textId="77777777" w:rsidR="00504720" w:rsidRDefault="00504720" w:rsidP="002838FB">
      <w:pPr>
        <w:pStyle w:val="Title"/>
        <w:rPr>
          <w:rFonts w:ascii="Trebuchet MS" w:hAnsi="Trebuchet MS"/>
          <w:color w:val="0000FF"/>
          <w:sz w:val="70"/>
        </w:rPr>
      </w:pPr>
    </w:p>
    <w:p w14:paraId="4561E601" w14:textId="77777777" w:rsidR="00504720" w:rsidRDefault="00504720" w:rsidP="002838FB">
      <w:pPr>
        <w:pStyle w:val="Title"/>
        <w:rPr>
          <w:rFonts w:ascii="Trebuchet MS" w:hAnsi="Trebuchet MS"/>
          <w:color w:val="0000FF"/>
          <w:sz w:val="70"/>
        </w:rPr>
      </w:pPr>
    </w:p>
    <w:p w14:paraId="388D2626" w14:textId="77777777" w:rsidR="00504720" w:rsidRDefault="00504720" w:rsidP="002838FB">
      <w:pPr>
        <w:pStyle w:val="Title"/>
        <w:rPr>
          <w:rFonts w:ascii="Trebuchet MS" w:hAnsi="Trebuchet MS"/>
          <w:color w:val="0000FF"/>
          <w:sz w:val="70"/>
        </w:rPr>
      </w:pPr>
    </w:p>
    <w:p w14:paraId="2587B615" w14:textId="77777777" w:rsidR="00504720" w:rsidRDefault="00504720" w:rsidP="002838FB">
      <w:pPr>
        <w:pStyle w:val="Title"/>
        <w:rPr>
          <w:rFonts w:ascii="Trebuchet MS" w:hAnsi="Trebuchet MS"/>
          <w:color w:val="0000FF"/>
          <w:sz w:val="70"/>
        </w:rPr>
      </w:pPr>
    </w:p>
    <w:p w14:paraId="41ABE22A" w14:textId="77777777" w:rsidR="00504720" w:rsidRDefault="00504720" w:rsidP="002838FB">
      <w:pPr>
        <w:pStyle w:val="Title"/>
        <w:rPr>
          <w:rFonts w:ascii="Trebuchet MS" w:hAnsi="Trebuchet MS"/>
          <w:color w:val="0000FF"/>
          <w:sz w:val="70"/>
        </w:rPr>
      </w:pPr>
    </w:p>
    <w:p w14:paraId="5B93BC4A" w14:textId="77777777" w:rsidR="00504720" w:rsidRDefault="00504720" w:rsidP="002838FB">
      <w:pPr>
        <w:pStyle w:val="Title"/>
        <w:rPr>
          <w:rFonts w:ascii="Trebuchet MS" w:hAnsi="Trebuchet MS"/>
          <w:color w:val="0000FF"/>
          <w:sz w:val="70"/>
        </w:rPr>
      </w:pPr>
    </w:p>
    <w:p w14:paraId="3DB851B5" w14:textId="77777777" w:rsidR="00504720" w:rsidRDefault="00504720" w:rsidP="002838FB">
      <w:pPr>
        <w:pStyle w:val="Title"/>
        <w:rPr>
          <w:rFonts w:ascii="Trebuchet MS" w:hAnsi="Trebuchet MS"/>
          <w:color w:val="0000FF"/>
          <w:sz w:val="70"/>
        </w:rPr>
      </w:pPr>
    </w:p>
    <w:p w14:paraId="5E5D7B53" w14:textId="77777777" w:rsidR="00504720" w:rsidRDefault="00504720" w:rsidP="002838FB">
      <w:pPr>
        <w:pStyle w:val="Title"/>
        <w:rPr>
          <w:rFonts w:ascii="Trebuchet MS" w:hAnsi="Trebuchet MS"/>
          <w:color w:val="0000FF"/>
          <w:sz w:val="70"/>
        </w:rPr>
      </w:pPr>
    </w:p>
    <w:p w14:paraId="48AC4481" w14:textId="77777777" w:rsidR="00504720" w:rsidRDefault="00504720" w:rsidP="00C207E7">
      <w:pPr>
        <w:pStyle w:val="Title"/>
        <w:jc w:val="left"/>
        <w:rPr>
          <w:rFonts w:ascii="Trebuchet MS" w:hAnsi="Trebuchet MS"/>
          <w:color w:val="0000FF"/>
          <w:sz w:val="70"/>
        </w:rPr>
      </w:pPr>
    </w:p>
    <w:p w14:paraId="3B09FCCF" w14:textId="163D4C7E" w:rsidR="00F659C6" w:rsidRDefault="00F659C6" w:rsidP="002838FB">
      <w:pPr>
        <w:pStyle w:val="Title"/>
        <w:rPr>
          <w:rFonts w:ascii="Trebuchet MS" w:hAnsi="Trebuchet MS"/>
          <w:color w:val="0000FF"/>
          <w:sz w:val="70"/>
        </w:rPr>
      </w:pPr>
      <w:r>
        <w:rPr>
          <w:rFonts w:ascii="Trebuchet MS" w:hAnsi="Trebuchet MS"/>
          <w:color w:val="0000FF"/>
          <w:sz w:val="70"/>
        </w:rPr>
        <w:t>Union Organizer</w:t>
      </w:r>
    </w:p>
    <w:p w14:paraId="74EB1FEB" w14:textId="77777777" w:rsidR="001F2CE3" w:rsidRPr="001F2CE3" w:rsidRDefault="001F2CE3" w:rsidP="002838FB">
      <w:pPr>
        <w:pStyle w:val="Title"/>
        <w:rPr>
          <w:rFonts w:ascii="Trebuchet MS" w:hAnsi="Trebuchet MS"/>
          <w:color w:val="0000FF"/>
          <w:sz w:val="22"/>
        </w:rPr>
      </w:pPr>
    </w:p>
    <w:p w14:paraId="2DB7E48A" w14:textId="77777777" w:rsidR="00ED2457" w:rsidRDefault="00F659C6" w:rsidP="00F659C6">
      <w:pPr>
        <w:pStyle w:val="Title"/>
        <w:rPr>
          <w:rFonts w:ascii="Trebuchet MS" w:hAnsi="Trebuchet MS"/>
        </w:rPr>
      </w:pPr>
      <w:r>
        <w:rPr>
          <w:rFonts w:ascii="Trebuchet MS" w:hAnsi="Trebuchet MS"/>
        </w:rPr>
        <w:t>Union Democracy</w:t>
      </w:r>
      <w:r w:rsidR="008821D3">
        <w:rPr>
          <w:rFonts w:ascii="Trebuchet MS" w:hAnsi="Trebuchet MS"/>
        </w:rPr>
        <w:t xml:space="preserve"> </w:t>
      </w:r>
    </w:p>
    <w:p w14:paraId="05D1A3FD" w14:textId="208F1F7E" w:rsidR="004477A9" w:rsidRPr="00E45323" w:rsidRDefault="008821D3" w:rsidP="00F659C6">
      <w:pPr>
        <w:pStyle w:val="Title"/>
        <w:rPr>
          <w:rFonts w:ascii="Trebuchet MS" w:hAnsi="Trebuchet MS"/>
          <w:b w:val="0"/>
          <w:bCs/>
          <w:sz w:val="40"/>
        </w:rPr>
      </w:pPr>
      <w:r>
        <w:rPr>
          <w:rFonts w:ascii="Trebuchet MS" w:hAnsi="Trebuchet MS"/>
        </w:rPr>
        <w:t>(Members OWN their union)</w:t>
      </w:r>
    </w:p>
    <w:p w14:paraId="568CD31C" w14:textId="299ED336" w:rsidR="004477A9" w:rsidRDefault="004477A9" w:rsidP="004477A9">
      <w:pPr>
        <w:autoSpaceDE w:val="0"/>
        <w:autoSpaceDN w:val="0"/>
        <w:adjustRightInd w:val="0"/>
        <w:rPr>
          <w:rFonts w:ascii="Trebuchet MS" w:hAnsi="Trebuchet MS"/>
          <w:b/>
          <w:bCs/>
        </w:rPr>
      </w:pPr>
      <w:r w:rsidRPr="00E45323">
        <w:rPr>
          <w:rFonts w:ascii="Trebuchet MS" w:hAnsi="Trebuchet MS"/>
          <w:b/>
          <w:bCs/>
        </w:rPr>
        <w:t xml:space="preserve"> </w:t>
      </w:r>
    </w:p>
    <w:p w14:paraId="4D197EFB" w14:textId="77777777" w:rsidR="00E05A2A" w:rsidRPr="00E45323" w:rsidRDefault="00E05A2A" w:rsidP="004477A9">
      <w:pPr>
        <w:autoSpaceDE w:val="0"/>
        <w:autoSpaceDN w:val="0"/>
        <w:adjustRightInd w:val="0"/>
        <w:rPr>
          <w:rFonts w:ascii="Trebuchet MS" w:hAnsi="Trebuchet MS"/>
          <w:b/>
          <w:bCs/>
        </w:rPr>
      </w:pPr>
    </w:p>
    <w:p w14:paraId="2D4EDBF1" w14:textId="77777777" w:rsidR="00FA7208" w:rsidRDefault="00FA7208" w:rsidP="00191034">
      <w:pPr>
        <w:numPr>
          <w:ilvl w:val="0"/>
          <w:numId w:val="35"/>
        </w:numPr>
        <w:tabs>
          <w:tab w:val="clear" w:pos="1440"/>
          <w:tab w:val="num" w:pos="720"/>
        </w:tabs>
        <w:ind w:left="720"/>
        <w:rPr>
          <w:rFonts w:ascii="Trebuchet MS" w:hAnsi="Trebuchet MS"/>
          <w:b/>
          <w:sz w:val="26"/>
          <w:szCs w:val="26"/>
        </w:rPr>
      </w:pPr>
      <w:r>
        <w:rPr>
          <w:rFonts w:ascii="Trebuchet MS" w:hAnsi="Trebuchet MS"/>
          <w:b/>
          <w:sz w:val="26"/>
          <w:szCs w:val="26"/>
        </w:rPr>
        <w:t>SUPPORT UNION POSITIONS, POLICIES, LEADERSHIP, AND STAFF</w:t>
      </w:r>
    </w:p>
    <w:p w14:paraId="4558839E" w14:textId="77777777" w:rsidR="00FA7208" w:rsidRDefault="00FA7208" w:rsidP="00FA7208">
      <w:pPr>
        <w:tabs>
          <w:tab w:val="num" w:pos="1530"/>
        </w:tabs>
        <w:ind w:left="810"/>
        <w:rPr>
          <w:rFonts w:ascii="Trebuchet MS" w:hAnsi="Trebuchet MS"/>
          <w:b/>
          <w:sz w:val="26"/>
          <w:szCs w:val="26"/>
        </w:rPr>
      </w:pPr>
    </w:p>
    <w:p w14:paraId="6FBE20C8" w14:textId="77777777" w:rsidR="00FA7208" w:rsidRDefault="00FA7208" w:rsidP="00191034">
      <w:pPr>
        <w:pStyle w:val="ListParagraph"/>
        <w:numPr>
          <w:ilvl w:val="0"/>
          <w:numId w:val="48"/>
        </w:numPr>
        <w:tabs>
          <w:tab w:val="num" w:pos="810"/>
        </w:tabs>
        <w:ind w:left="1530"/>
        <w:rPr>
          <w:rFonts w:ascii="Trebuchet MS" w:hAnsi="Trebuchet MS"/>
          <w:b/>
          <w:sz w:val="26"/>
          <w:szCs w:val="26"/>
        </w:rPr>
      </w:pPr>
      <w:r>
        <w:rPr>
          <w:rFonts w:ascii="Trebuchet MS" w:hAnsi="Trebuchet MS"/>
          <w:b/>
          <w:sz w:val="26"/>
          <w:szCs w:val="26"/>
        </w:rPr>
        <w:t>Be transparent. Don’t make secret, back-room deals.</w:t>
      </w:r>
    </w:p>
    <w:p w14:paraId="6BFC976F" w14:textId="77777777" w:rsidR="00FA7208" w:rsidRDefault="00FA7208" w:rsidP="00191034">
      <w:pPr>
        <w:pStyle w:val="ListParagraph"/>
        <w:numPr>
          <w:ilvl w:val="0"/>
          <w:numId w:val="48"/>
        </w:numPr>
        <w:tabs>
          <w:tab w:val="num" w:pos="810"/>
        </w:tabs>
        <w:ind w:left="1530"/>
        <w:rPr>
          <w:rFonts w:ascii="Trebuchet MS" w:hAnsi="Trebuchet MS"/>
          <w:b/>
          <w:sz w:val="26"/>
          <w:szCs w:val="26"/>
        </w:rPr>
      </w:pPr>
      <w:r w:rsidRPr="00A849B9">
        <w:rPr>
          <w:rFonts w:ascii="Trebuchet MS" w:hAnsi="Trebuchet MS"/>
          <w:b/>
          <w:sz w:val="26"/>
          <w:szCs w:val="26"/>
        </w:rPr>
        <w:t>Engage in debate. Respect majority decision. (Disagree in private; be united in public)</w:t>
      </w:r>
    </w:p>
    <w:p w14:paraId="544A640D" w14:textId="44ED21C3" w:rsidR="00FA7208" w:rsidRDefault="00FA7208" w:rsidP="00191034">
      <w:pPr>
        <w:pStyle w:val="ListParagraph"/>
        <w:numPr>
          <w:ilvl w:val="0"/>
          <w:numId w:val="48"/>
        </w:numPr>
        <w:tabs>
          <w:tab w:val="num" w:pos="810"/>
        </w:tabs>
        <w:ind w:left="1530"/>
        <w:rPr>
          <w:rFonts w:ascii="Trebuchet MS" w:hAnsi="Trebuchet MS"/>
          <w:b/>
          <w:sz w:val="26"/>
          <w:szCs w:val="26"/>
        </w:rPr>
      </w:pPr>
      <w:r w:rsidRPr="00A849B9">
        <w:rPr>
          <w:rFonts w:ascii="Trebuchet MS" w:hAnsi="Trebuchet MS"/>
          <w:b/>
          <w:sz w:val="26"/>
          <w:szCs w:val="26"/>
        </w:rPr>
        <w:t xml:space="preserve">Follow through with union executive board plans to support union </w:t>
      </w:r>
      <w:r>
        <w:rPr>
          <w:rFonts w:ascii="Trebuchet MS" w:hAnsi="Trebuchet MS"/>
          <w:b/>
          <w:sz w:val="26"/>
          <w:szCs w:val="26"/>
        </w:rPr>
        <w:t xml:space="preserve">majority </w:t>
      </w:r>
      <w:r w:rsidRPr="00A849B9">
        <w:rPr>
          <w:rFonts w:ascii="Trebuchet MS" w:hAnsi="Trebuchet MS"/>
          <w:b/>
          <w:sz w:val="26"/>
          <w:szCs w:val="26"/>
        </w:rPr>
        <w:t>positions</w:t>
      </w:r>
    </w:p>
    <w:p w14:paraId="583503EA" w14:textId="77777777" w:rsidR="00FA7208" w:rsidRPr="00FA7208" w:rsidRDefault="00FA7208" w:rsidP="00FA7208">
      <w:pPr>
        <w:tabs>
          <w:tab w:val="num" w:pos="810"/>
        </w:tabs>
        <w:rPr>
          <w:rFonts w:ascii="Trebuchet MS" w:hAnsi="Trebuchet MS"/>
          <w:b/>
          <w:sz w:val="26"/>
          <w:szCs w:val="26"/>
        </w:rPr>
      </w:pPr>
    </w:p>
    <w:p w14:paraId="03A157CB" w14:textId="77777777" w:rsidR="008821D3" w:rsidRDefault="00F659C6" w:rsidP="00191034">
      <w:pPr>
        <w:numPr>
          <w:ilvl w:val="0"/>
          <w:numId w:val="35"/>
        </w:numPr>
        <w:tabs>
          <w:tab w:val="left" w:pos="1440"/>
        </w:tabs>
        <w:ind w:left="720"/>
        <w:rPr>
          <w:rFonts w:ascii="Trebuchet MS" w:hAnsi="Trebuchet MS"/>
          <w:b/>
          <w:sz w:val="26"/>
          <w:szCs w:val="26"/>
        </w:rPr>
      </w:pPr>
      <w:r>
        <w:rPr>
          <w:rFonts w:ascii="Trebuchet MS" w:hAnsi="Trebuchet MS"/>
          <w:b/>
          <w:sz w:val="26"/>
          <w:szCs w:val="26"/>
        </w:rPr>
        <w:t>FAIR &amp; OPEN</w:t>
      </w:r>
      <w:r w:rsidR="008821D3">
        <w:rPr>
          <w:rFonts w:ascii="Trebuchet MS" w:hAnsi="Trebuchet MS"/>
          <w:b/>
          <w:sz w:val="26"/>
          <w:szCs w:val="26"/>
        </w:rPr>
        <w:t xml:space="preserve"> ELECTIONS</w:t>
      </w:r>
    </w:p>
    <w:p w14:paraId="54720C69" w14:textId="77777777" w:rsidR="008821D3" w:rsidRDefault="008821D3" w:rsidP="00685897">
      <w:pPr>
        <w:tabs>
          <w:tab w:val="left" w:pos="1440"/>
        </w:tabs>
        <w:ind w:left="720"/>
        <w:rPr>
          <w:rFonts w:ascii="Trebuchet MS" w:hAnsi="Trebuchet MS"/>
          <w:b/>
          <w:sz w:val="26"/>
          <w:szCs w:val="26"/>
        </w:rPr>
      </w:pPr>
    </w:p>
    <w:p w14:paraId="7EF15FC8" w14:textId="00BE7293" w:rsidR="00ED2457" w:rsidRPr="00386977" w:rsidRDefault="00386977" w:rsidP="00191034">
      <w:pPr>
        <w:pStyle w:val="ListParagraph"/>
        <w:numPr>
          <w:ilvl w:val="2"/>
          <w:numId w:val="49"/>
        </w:numPr>
        <w:ind w:left="1440"/>
        <w:rPr>
          <w:rFonts w:ascii="Trebuchet MS" w:hAnsi="Trebuchet MS"/>
          <w:b/>
          <w:sz w:val="26"/>
          <w:szCs w:val="26"/>
        </w:rPr>
      </w:pPr>
      <w:r w:rsidRPr="00386977">
        <w:rPr>
          <w:rFonts w:ascii="Trebuchet MS" w:hAnsi="Trebuchet MS"/>
          <w:b/>
          <w:sz w:val="26"/>
          <w:szCs w:val="26"/>
        </w:rPr>
        <w:t>Be aware of pending elections (</w:t>
      </w:r>
      <w:r w:rsidR="0072670E">
        <w:rPr>
          <w:rFonts w:ascii="Trebuchet MS" w:hAnsi="Trebuchet MS"/>
          <w:b/>
          <w:sz w:val="26"/>
          <w:szCs w:val="26"/>
        </w:rPr>
        <w:t>union</w:t>
      </w:r>
      <w:r w:rsidRPr="00386977">
        <w:rPr>
          <w:rFonts w:ascii="Trebuchet MS" w:hAnsi="Trebuchet MS"/>
          <w:b/>
          <w:sz w:val="26"/>
          <w:szCs w:val="26"/>
        </w:rPr>
        <w:t>, CTA state council, NEA representative assembly)</w:t>
      </w:r>
    </w:p>
    <w:p w14:paraId="420A632D" w14:textId="77777777" w:rsidR="00A849B9" w:rsidRDefault="00386977" w:rsidP="00191034">
      <w:pPr>
        <w:pStyle w:val="ListParagraph"/>
        <w:numPr>
          <w:ilvl w:val="2"/>
          <w:numId w:val="49"/>
        </w:numPr>
        <w:tabs>
          <w:tab w:val="left" w:pos="1440"/>
        </w:tabs>
        <w:ind w:left="1440"/>
        <w:rPr>
          <w:rFonts w:ascii="Trebuchet MS" w:hAnsi="Trebuchet MS"/>
          <w:b/>
          <w:sz w:val="26"/>
          <w:szCs w:val="26"/>
        </w:rPr>
      </w:pPr>
      <w:r w:rsidRPr="00386977">
        <w:rPr>
          <w:rFonts w:ascii="Trebuchet MS" w:hAnsi="Trebuchet MS"/>
          <w:b/>
          <w:sz w:val="26"/>
          <w:szCs w:val="26"/>
        </w:rPr>
        <w:t>Know deadlines and timelines for voting</w:t>
      </w:r>
    </w:p>
    <w:p w14:paraId="7FD4D214" w14:textId="77777777" w:rsidR="00A849B9" w:rsidRDefault="00386977" w:rsidP="00191034">
      <w:pPr>
        <w:pStyle w:val="ListParagraph"/>
        <w:numPr>
          <w:ilvl w:val="2"/>
          <w:numId w:val="49"/>
        </w:numPr>
        <w:tabs>
          <w:tab w:val="left" w:pos="1440"/>
        </w:tabs>
        <w:ind w:left="1440"/>
        <w:rPr>
          <w:rFonts w:ascii="Trebuchet MS" w:hAnsi="Trebuchet MS"/>
          <w:b/>
          <w:sz w:val="26"/>
          <w:szCs w:val="26"/>
        </w:rPr>
      </w:pPr>
      <w:r w:rsidRPr="00386977">
        <w:rPr>
          <w:rFonts w:ascii="Trebuchet MS" w:hAnsi="Trebuchet MS"/>
          <w:b/>
          <w:sz w:val="26"/>
          <w:szCs w:val="26"/>
        </w:rPr>
        <w:t>provide for secret ballot voting</w:t>
      </w:r>
    </w:p>
    <w:p w14:paraId="4B084663" w14:textId="77777777" w:rsidR="00A849B9" w:rsidRDefault="00386977" w:rsidP="00191034">
      <w:pPr>
        <w:pStyle w:val="ListParagraph"/>
        <w:numPr>
          <w:ilvl w:val="2"/>
          <w:numId w:val="49"/>
        </w:numPr>
        <w:tabs>
          <w:tab w:val="left" w:pos="1440"/>
        </w:tabs>
        <w:ind w:left="1440"/>
        <w:rPr>
          <w:rFonts w:ascii="Trebuchet MS" w:hAnsi="Trebuchet MS"/>
          <w:b/>
          <w:sz w:val="26"/>
          <w:szCs w:val="26"/>
        </w:rPr>
      </w:pPr>
      <w:r w:rsidRPr="00386977">
        <w:rPr>
          <w:rFonts w:ascii="Trebuchet MS" w:hAnsi="Trebuchet MS"/>
          <w:b/>
          <w:sz w:val="26"/>
          <w:szCs w:val="26"/>
        </w:rPr>
        <w:t>inform members of rules concerning signatures</w:t>
      </w:r>
    </w:p>
    <w:p w14:paraId="1126CA0A" w14:textId="77777777" w:rsidR="00A849B9" w:rsidRDefault="00386977" w:rsidP="00191034">
      <w:pPr>
        <w:pStyle w:val="ListParagraph"/>
        <w:numPr>
          <w:ilvl w:val="2"/>
          <w:numId w:val="49"/>
        </w:numPr>
        <w:tabs>
          <w:tab w:val="left" w:pos="1440"/>
        </w:tabs>
        <w:ind w:left="1440"/>
        <w:rPr>
          <w:rFonts w:ascii="Trebuchet MS" w:hAnsi="Trebuchet MS"/>
          <w:b/>
          <w:sz w:val="26"/>
          <w:szCs w:val="26"/>
        </w:rPr>
      </w:pPr>
      <w:r w:rsidRPr="00386977">
        <w:rPr>
          <w:rFonts w:ascii="Trebuchet MS" w:hAnsi="Trebuchet MS"/>
          <w:b/>
          <w:sz w:val="26"/>
          <w:szCs w:val="26"/>
        </w:rPr>
        <w:t>return ballots to your elections chair by the deadline</w:t>
      </w:r>
    </w:p>
    <w:p w14:paraId="4F653714" w14:textId="527BD405" w:rsidR="004477A9" w:rsidRPr="00A849B9" w:rsidRDefault="00386977" w:rsidP="00191034">
      <w:pPr>
        <w:pStyle w:val="ListParagraph"/>
        <w:numPr>
          <w:ilvl w:val="2"/>
          <w:numId w:val="49"/>
        </w:numPr>
        <w:tabs>
          <w:tab w:val="left" w:pos="1440"/>
        </w:tabs>
        <w:ind w:left="1440"/>
        <w:rPr>
          <w:rFonts w:ascii="Trebuchet MS" w:hAnsi="Trebuchet MS"/>
          <w:b/>
          <w:sz w:val="26"/>
          <w:szCs w:val="26"/>
        </w:rPr>
      </w:pPr>
      <w:r w:rsidRPr="00A849B9">
        <w:rPr>
          <w:rFonts w:ascii="Trebuchet MS" w:hAnsi="Trebuchet MS"/>
          <w:b/>
          <w:sz w:val="26"/>
          <w:szCs w:val="26"/>
        </w:rPr>
        <w:t>Know the guidelines for elections, check your bylaws and call the president if you’re not sure</w:t>
      </w:r>
    </w:p>
    <w:p w14:paraId="78FEDC0B" w14:textId="77777777" w:rsidR="00215404" w:rsidRDefault="00215404" w:rsidP="00685897">
      <w:pPr>
        <w:tabs>
          <w:tab w:val="num" w:pos="1530"/>
        </w:tabs>
        <w:ind w:left="810"/>
        <w:rPr>
          <w:rFonts w:ascii="Trebuchet MS" w:hAnsi="Trebuchet MS"/>
          <w:b/>
          <w:sz w:val="26"/>
          <w:szCs w:val="26"/>
        </w:rPr>
      </w:pPr>
    </w:p>
    <w:p w14:paraId="28F61181" w14:textId="55D2ACFA" w:rsidR="001206EB" w:rsidRPr="00A849B9" w:rsidRDefault="001206EB" w:rsidP="00840512">
      <w:pPr>
        <w:pStyle w:val="ListParagraph"/>
        <w:ind w:left="1530"/>
        <w:rPr>
          <w:rFonts w:ascii="Trebuchet MS" w:hAnsi="Trebuchet MS"/>
          <w:b/>
          <w:sz w:val="26"/>
          <w:szCs w:val="26"/>
        </w:rPr>
      </w:pPr>
    </w:p>
    <w:p w14:paraId="472F82DB" w14:textId="77FD5C41" w:rsidR="004477A9" w:rsidRPr="00E45323" w:rsidRDefault="004477A9" w:rsidP="004477A9">
      <w:pPr>
        <w:rPr>
          <w:rFonts w:ascii="Trebuchet MS" w:hAnsi="Trebuchet MS"/>
          <w:b/>
        </w:rPr>
      </w:pPr>
    </w:p>
    <w:p w14:paraId="04BBDA16" w14:textId="77777777" w:rsidR="004477A9" w:rsidRPr="00E45323" w:rsidRDefault="004477A9" w:rsidP="004477A9">
      <w:pPr>
        <w:rPr>
          <w:rFonts w:ascii="Trebuchet MS" w:hAnsi="Trebuchet MS"/>
          <w:b/>
        </w:rPr>
      </w:pPr>
    </w:p>
    <w:p w14:paraId="35AA3F41" w14:textId="77777777" w:rsidR="004477A9" w:rsidRPr="00E45323" w:rsidRDefault="004477A9" w:rsidP="004477A9">
      <w:pPr>
        <w:rPr>
          <w:rFonts w:ascii="Trebuchet MS" w:hAnsi="Trebuchet MS"/>
          <w:b/>
        </w:rPr>
      </w:pPr>
    </w:p>
    <w:p w14:paraId="5F498278" w14:textId="77777777" w:rsidR="004477A9" w:rsidRPr="00E45323" w:rsidRDefault="004477A9" w:rsidP="004477A9">
      <w:pPr>
        <w:rPr>
          <w:rFonts w:ascii="Trebuchet MS" w:hAnsi="Trebuchet MS"/>
          <w:b/>
        </w:rPr>
      </w:pPr>
    </w:p>
    <w:p w14:paraId="221F17FA" w14:textId="7D44A987" w:rsidR="004477A9" w:rsidRPr="00E45323" w:rsidRDefault="004477A9" w:rsidP="004477A9">
      <w:pPr>
        <w:rPr>
          <w:rFonts w:ascii="Trebuchet MS" w:hAnsi="Trebuchet MS"/>
          <w:b/>
        </w:rPr>
      </w:pPr>
    </w:p>
    <w:p w14:paraId="1DE79841" w14:textId="4E28887E" w:rsidR="004477A9" w:rsidRDefault="00085854">
      <w:pPr>
        <w:rPr>
          <w:rFonts w:ascii="Trebuchet MS" w:hAnsi="Trebuchet MS"/>
          <w:b/>
        </w:rPr>
      </w:pPr>
      <w:r>
        <w:rPr>
          <w:rFonts w:ascii="Trebuchet MS" w:hAnsi="Trebuchet MS"/>
          <w:b/>
          <w:noProof/>
        </w:rPr>
        <w:drawing>
          <wp:anchor distT="0" distB="0" distL="114300" distR="114300" simplePos="0" relativeHeight="251658250" behindDoc="0" locked="0" layoutInCell="1" allowOverlap="1" wp14:anchorId="2D54C83D" wp14:editId="2FC68A60">
            <wp:simplePos x="0" y="0"/>
            <wp:positionH relativeFrom="column">
              <wp:posOffset>2330450</wp:posOffset>
            </wp:positionH>
            <wp:positionV relativeFrom="paragraph">
              <wp:posOffset>107950</wp:posOffset>
            </wp:positionV>
            <wp:extent cx="1390650" cy="1553210"/>
            <wp:effectExtent l="0" t="0" r="0" b="8890"/>
            <wp:wrapSquare wrapText="bothSides"/>
            <wp:docPr id="74" name="Picture 74" descr="VOTE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VOTEBOX"/>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0650" cy="1553210"/>
                    </a:xfrm>
                    <a:prstGeom prst="rect">
                      <a:avLst/>
                    </a:prstGeom>
                    <a:noFill/>
                    <a:ln>
                      <a:noFill/>
                    </a:ln>
                  </pic:spPr>
                </pic:pic>
              </a:graphicData>
            </a:graphic>
            <wp14:sizeRelH relativeFrom="page">
              <wp14:pctWidth>0</wp14:pctWidth>
            </wp14:sizeRelH>
            <wp14:sizeRelV relativeFrom="page">
              <wp14:pctHeight>0</wp14:pctHeight>
            </wp14:sizeRelV>
          </wp:anchor>
        </w:drawing>
      </w:r>
      <w:r w:rsidR="004477A9">
        <w:rPr>
          <w:rFonts w:ascii="Trebuchet MS" w:hAnsi="Trebuchet MS"/>
          <w:b/>
        </w:rPr>
        <w:br w:type="page"/>
      </w:r>
    </w:p>
    <w:p w14:paraId="66225C46" w14:textId="41763148" w:rsidR="00A16153" w:rsidRPr="00085854" w:rsidRDefault="00A16153" w:rsidP="00085854">
      <w:pPr>
        <w:pStyle w:val="NormalWeb"/>
        <w:spacing w:before="0" w:beforeAutospacing="0" w:after="0" w:afterAutospacing="0" w:line="216" w:lineRule="auto"/>
        <w:jc w:val="center"/>
        <w:rPr>
          <w:rFonts w:ascii="Trebuchet MS" w:hAnsi="Trebuchet MS"/>
          <w:b/>
          <w:color w:val="4472C4" w:themeColor="accent1"/>
          <w:sz w:val="22"/>
        </w:rPr>
      </w:pPr>
      <w:r w:rsidRPr="00085854">
        <w:rPr>
          <w:rFonts w:ascii="Trebuchet MS" w:hAnsi="Trebuchet MS" w:eastAsiaTheme="majorEastAsia" w:cstheme="majorBidi"/>
          <w:b/>
          <w:color w:val="4472C4" w:themeColor="accent1"/>
          <w:kern w:val="24"/>
          <w:sz w:val="72"/>
          <w:szCs w:val="88"/>
        </w:rPr>
        <w:t xml:space="preserve">Members </w:t>
      </w:r>
      <w:r w:rsidRPr="00085854">
        <w:rPr>
          <w:rFonts w:ascii="Trebuchet MS" w:hAnsi="Trebuchet MS" w:eastAsiaTheme="majorEastAsia" w:cstheme="majorBidi"/>
          <w:b/>
          <w:color w:val="4472C4" w:themeColor="accent1"/>
          <w:kern w:val="24"/>
          <w:sz w:val="72"/>
          <w:szCs w:val="88"/>
          <w:u w:val="single"/>
        </w:rPr>
        <w:t>Own</w:t>
      </w:r>
      <w:r w:rsidRPr="00085854">
        <w:rPr>
          <w:rFonts w:ascii="Trebuchet MS" w:hAnsi="Trebuchet MS" w:eastAsiaTheme="majorEastAsia" w:cstheme="majorBidi"/>
          <w:b/>
          <w:color w:val="4472C4" w:themeColor="accent1"/>
          <w:kern w:val="24"/>
          <w:sz w:val="72"/>
          <w:szCs w:val="88"/>
        </w:rPr>
        <w:t xml:space="preserve"> Their UNION</w:t>
      </w:r>
    </w:p>
    <w:p w14:paraId="041C7B54" w14:textId="3E4F24F5" w:rsidR="00A16153" w:rsidRPr="00085854" w:rsidRDefault="00A16153">
      <w:pPr>
        <w:rPr>
          <w:rFonts w:ascii="Trebuchet MS" w:hAnsi="Trebuchet MS"/>
          <w:b/>
          <w:color w:val="0000FF"/>
          <w:sz w:val="70"/>
        </w:rPr>
      </w:pPr>
      <w:r w:rsidRPr="00085854">
        <w:rPr>
          <w:rFonts w:ascii="Trebuchet MS" w:hAnsi="Trebuchet MS"/>
          <w:b/>
          <w:noProof/>
          <w:color w:val="0000FF"/>
          <w:sz w:val="70"/>
        </w:rPr>
        <w:drawing>
          <wp:anchor distT="0" distB="0" distL="114300" distR="114300" simplePos="0" relativeHeight="251658276" behindDoc="0" locked="0" layoutInCell="1" allowOverlap="1" wp14:anchorId="25B9498B" wp14:editId="7D499D59">
            <wp:simplePos x="0" y="0"/>
            <wp:positionH relativeFrom="column">
              <wp:posOffset>14240510</wp:posOffset>
            </wp:positionH>
            <wp:positionV relativeFrom="paragraph">
              <wp:posOffset>3037840</wp:posOffset>
            </wp:positionV>
            <wp:extent cx="2227177" cy="2227177"/>
            <wp:effectExtent l="0" t="0" r="0" b="0"/>
            <wp:wrapNone/>
            <wp:docPr id="22" name="Graphic 8" descr="Group">
              <a:extLst xmlns:a="http://schemas.openxmlformats.org/drawingml/2006/main">
                <a:ext uri="{FF2B5EF4-FFF2-40B4-BE49-F238E27FC236}">
                  <a16:creationId xmlns:a16="http://schemas.microsoft.com/office/drawing/2014/main" id="{8C1E6601-8AD6-49A4-B7AD-5551C65156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descr="Group">
                      <a:extLst>
                        <a:ext uri="{FF2B5EF4-FFF2-40B4-BE49-F238E27FC236}">
                          <a16:creationId xmlns:a16="http://schemas.microsoft.com/office/drawing/2014/main" id="{8C1E6601-8AD6-49A4-B7AD-5551C651566A}"/>
                        </a:ext>
                      </a:extLst>
                    </pic:cNvPr>
                    <pic:cNvPicPr>
                      <a:picLocks noChangeAspect="1"/>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1"/>
                        </a:ext>
                      </a:extLst>
                    </a:blip>
                    <a:stretch>
                      <a:fillRect/>
                    </a:stretch>
                  </pic:blipFill>
                  <pic:spPr>
                    <a:xfrm>
                      <a:off x="0" y="0"/>
                      <a:ext cx="2227177" cy="2227177"/>
                    </a:xfrm>
                    <a:prstGeom prst="rect">
                      <a:avLst/>
                    </a:prstGeom>
                  </pic:spPr>
                </pic:pic>
              </a:graphicData>
            </a:graphic>
          </wp:anchor>
        </w:drawing>
      </w:r>
    </w:p>
    <w:p w14:paraId="3E4056BB" w14:textId="77777777" w:rsidR="00A16153" w:rsidRPr="00085854" w:rsidRDefault="00A16153" w:rsidP="00191034">
      <w:pPr>
        <w:pStyle w:val="ListParagraph"/>
        <w:numPr>
          <w:ilvl w:val="0"/>
          <w:numId w:val="58"/>
        </w:numPr>
        <w:spacing w:line="216" w:lineRule="auto"/>
        <w:contextualSpacing/>
        <w:rPr>
          <w:rFonts w:ascii="Trebuchet MS" w:hAnsi="Trebuchet MS"/>
          <w:sz w:val="56"/>
        </w:rPr>
      </w:pPr>
      <w:r w:rsidRPr="00085854">
        <w:rPr>
          <w:rFonts w:ascii="Trebuchet MS" w:hAnsi="Trebuchet MS" w:cstheme="minorBidi"/>
          <w:color w:val="000000" w:themeColor="text1"/>
          <w:kern w:val="24"/>
          <w:sz w:val="56"/>
          <w:szCs w:val="56"/>
        </w:rPr>
        <w:t>Members speak for themselves</w:t>
      </w:r>
    </w:p>
    <w:p w14:paraId="454C1CA6" w14:textId="77777777" w:rsidR="00A16153" w:rsidRPr="00085854" w:rsidRDefault="00A16153" w:rsidP="00191034">
      <w:pPr>
        <w:pStyle w:val="ListParagraph"/>
        <w:numPr>
          <w:ilvl w:val="0"/>
          <w:numId w:val="58"/>
        </w:numPr>
        <w:spacing w:line="216" w:lineRule="auto"/>
        <w:contextualSpacing/>
        <w:rPr>
          <w:rFonts w:ascii="Trebuchet MS" w:hAnsi="Trebuchet MS"/>
          <w:sz w:val="56"/>
        </w:rPr>
      </w:pPr>
      <w:r w:rsidRPr="00085854">
        <w:rPr>
          <w:rFonts w:ascii="Trebuchet MS" w:hAnsi="Trebuchet MS" w:cstheme="minorBidi"/>
          <w:color w:val="000000" w:themeColor="text1"/>
          <w:kern w:val="24"/>
          <w:sz w:val="56"/>
          <w:szCs w:val="56"/>
        </w:rPr>
        <w:t>Leaders listen to their members</w:t>
      </w:r>
    </w:p>
    <w:p w14:paraId="13F3E88B" w14:textId="77777777" w:rsidR="00A16153" w:rsidRPr="00085854" w:rsidRDefault="00A16153" w:rsidP="00191034">
      <w:pPr>
        <w:pStyle w:val="ListParagraph"/>
        <w:numPr>
          <w:ilvl w:val="0"/>
          <w:numId w:val="58"/>
        </w:numPr>
        <w:spacing w:line="216" w:lineRule="auto"/>
        <w:contextualSpacing/>
        <w:rPr>
          <w:rFonts w:ascii="Trebuchet MS" w:hAnsi="Trebuchet MS"/>
          <w:sz w:val="56"/>
        </w:rPr>
      </w:pPr>
      <w:r w:rsidRPr="00085854">
        <w:rPr>
          <w:rFonts w:ascii="Trebuchet MS" w:hAnsi="Trebuchet MS" w:cstheme="minorBidi"/>
          <w:color w:val="000000" w:themeColor="text1"/>
          <w:kern w:val="24"/>
          <w:sz w:val="56"/>
          <w:szCs w:val="56"/>
        </w:rPr>
        <w:t xml:space="preserve">Members drive negotiations through their actions </w:t>
      </w:r>
    </w:p>
    <w:p w14:paraId="0F2CE6FA" w14:textId="77777777" w:rsidR="00A16153" w:rsidRPr="00085854" w:rsidRDefault="00A16153" w:rsidP="00191034">
      <w:pPr>
        <w:pStyle w:val="ListParagraph"/>
        <w:numPr>
          <w:ilvl w:val="0"/>
          <w:numId w:val="58"/>
        </w:numPr>
        <w:spacing w:line="216" w:lineRule="auto"/>
        <w:contextualSpacing/>
        <w:rPr>
          <w:rFonts w:ascii="Trebuchet MS" w:hAnsi="Trebuchet MS"/>
          <w:sz w:val="56"/>
        </w:rPr>
      </w:pPr>
      <w:r w:rsidRPr="00085854">
        <w:rPr>
          <w:rFonts w:ascii="Trebuchet MS" w:hAnsi="Trebuchet MS" w:cstheme="minorBidi"/>
          <w:color w:val="000000" w:themeColor="text1"/>
          <w:kern w:val="24"/>
          <w:sz w:val="56"/>
          <w:szCs w:val="56"/>
        </w:rPr>
        <w:t>Site charts are shared with all members</w:t>
      </w:r>
    </w:p>
    <w:p w14:paraId="48A5CD6D" w14:textId="77777777" w:rsidR="00A16153" w:rsidRPr="00085854" w:rsidRDefault="00A16153" w:rsidP="00191034">
      <w:pPr>
        <w:pStyle w:val="ListParagraph"/>
        <w:numPr>
          <w:ilvl w:val="0"/>
          <w:numId w:val="58"/>
        </w:numPr>
        <w:spacing w:line="216" w:lineRule="auto"/>
        <w:contextualSpacing/>
        <w:rPr>
          <w:rFonts w:ascii="Trebuchet MS" w:hAnsi="Trebuchet MS"/>
          <w:sz w:val="56"/>
        </w:rPr>
      </w:pPr>
      <w:r w:rsidRPr="00085854">
        <w:rPr>
          <w:rFonts w:ascii="Trebuchet MS" w:hAnsi="Trebuchet MS" w:cstheme="minorBidi"/>
          <w:color w:val="000000" w:themeColor="text1"/>
          <w:kern w:val="24"/>
          <w:sz w:val="56"/>
          <w:szCs w:val="56"/>
        </w:rPr>
        <w:t>If you can’t count it, it doesn’t count!</w:t>
      </w:r>
    </w:p>
    <w:p w14:paraId="1BC6A8D0" w14:textId="182AB9B5" w:rsidR="00A16153" w:rsidRDefault="00A16153" w:rsidP="00191034">
      <w:pPr>
        <w:pStyle w:val="ListParagraph"/>
        <w:numPr>
          <w:ilvl w:val="0"/>
          <w:numId w:val="58"/>
        </w:numPr>
        <w:spacing w:line="216" w:lineRule="auto"/>
        <w:contextualSpacing/>
        <w:rPr>
          <w:sz w:val="56"/>
        </w:rPr>
      </w:pPr>
      <w:r w:rsidRPr="00085854">
        <w:rPr>
          <w:rFonts w:ascii="Trebuchet MS" w:hAnsi="Trebuchet MS" w:cstheme="minorBidi"/>
          <w:color w:val="000000" w:themeColor="text1"/>
          <w:kern w:val="24"/>
          <w:sz w:val="56"/>
          <w:szCs w:val="56"/>
        </w:rPr>
        <w:t>Power is in the hands of the members (employer alliance does not build power)</w:t>
      </w:r>
      <w:r w:rsidR="0021451C" w:rsidRPr="0021451C">
        <w:rPr>
          <w:rFonts w:ascii="Trebuchet MS" w:hAnsi="Trebuchet MS"/>
          <w:b/>
          <w:color w:val="0000FF"/>
          <w:sz w:val="70"/>
        </w:rPr>
        <w:t xml:space="preserve"> </w:t>
      </w:r>
    </w:p>
    <w:p w14:paraId="6241A63C" w14:textId="3A231112" w:rsidR="00A16153" w:rsidRDefault="006323FC">
      <w:pPr>
        <w:rPr>
          <w:rFonts w:ascii="Trebuchet MS" w:hAnsi="Trebuchet MS"/>
          <w:b/>
          <w:color w:val="0000FF"/>
          <w:sz w:val="70"/>
        </w:rPr>
      </w:pPr>
      <w:r w:rsidRPr="0021451C">
        <w:rPr>
          <w:rFonts w:ascii="Trebuchet MS" w:hAnsi="Trebuchet MS"/>
          <w:b/>
          <w:noProof/>
          <w:color w:val="0000FF"/>
          <w:sz w:val="70"/>
        </w:rPr>
        <w:drawing>
          <wp:anchor distT="0" distB="0" distL="114300" distR="114300" simplePos="0" relativeHeight="251658292" behindDoc="0" locked="0" layoutInCell="1" allowOverlap="1" wp14:anchorId="0E63C22D" wp14:editId="0FD8EC91">
            <wp:simplePos x="0" y="0"/>
            <wp:positionH relativeFrom="column">
              <wp:posOffset>1384300</wp:posOffset>
            </wp:positionH>
            <wp:positionV relativeFrom="paragraph">
              <wp:posOffset>447040</wp:posOffset>
            </wp:positionV>
            <wp:extent cx="3092450" cy="2241146"/>
            <wp:effectExtent l="19050" t="19050" r="12700" b="26035"/>
            <wp:wrapNone/>
            <wp:docPr id="46" name="Picture 3">
              <a:extLst xmlns:a="http://schemas.openxmlformats.org/drawingml/2006/main">
                <a:ext uri="{FF2B5EF4-FFF2-40B4-BE49-F238E27FC236}">
                  <a16:creationId xmlns:a16="http://schemas.microsoft.com/office/drawing/2014/main" id="{BC2EDEAD-125C-4E2D-A9CF-E1D8EDDDC9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C2EDEAD-125C-4E2D-A9CF-E1D8EDDDC991}"/>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96561" cy="2244125"/>
                    </a:xfrm>
                    <a:prstGeom prst="roundRect">
                      <a:avLst>
                        <a:gd name="adj" fmla="val 3876"/>
                      </a:avLst>
                    </a:prstGeom>
                    <a:ln>
                      <a:solidFill>
                        <a:schemeClr val="accent1"/>
                      </a:solidFill>
                    </a:ln>
                    <a:effectLst/>
                  </pic:spPr>
                </pic:pic>
              </a:graphicData>
            </a:graphic>
            <wp14:sizeRelH relativeFrom="margin">
              <wp14:pctWidth>0</wp14:pctWidth>
            </wp14:sizeRelH>
            <wp14:sizeRelV relativeFrom="margin">
              <wp14:pctHeight>0</wp14:pctHeight>
            </wp14:sizeRelV>
          </wp:anchor>
        </w:drawing>
      </w:r>
      <w:r w:rsidR="00A16153">
        <w:rPr>
          <w:rFonts w:ascii="Trebuchet MS" w:hAnsi="Trebuchet MS"/>
          <w:b/>
          <w:color w:val="0000FF"/>
          <w:sz w:val="70"/>
        </w:rPr>
        <w:br w:type="page"/>
      </w:r>
    </w:p>
    <w:p w14:paraId="58C8C590" w14:textId="13D6591B" w:rsidR="00CB5399" w:rsidRPr="00CB5399" w:rsidRDefault="00397EB4" w:rsidP="00085854">
      <w:pPr>
        <w:jc w:val="center"/>
        <w:rPr>
          <w:rFonts w:ascii="Trebuchet MS" w:hAnsi="Trebuchet MS"/>
          <w:b/>
          <w:color w:val="0000FF"/>
          <w:sz w:val="70"/>
        </w:rPr>
      </w:pPr>
      <w:r>
        <w:rPr>
          <w:rFonts w:ascii="Trebuchet MS" w:hAnsi="Trebuchet MS"/>
          <w:b/>
          <w:color w:val="0000FF"/>
          <w:sz w:val="70"/>
        </w:rPr>
        <w:t>Union Organizer</w:t>
      </w:r>
    </w:p>
    <w:p w14:paraId="294FF7E3" w14:textId="77777777" w:rsidR="004477A9" w:rsidRPr="00437DE0" w:rsidRDefault="004477A9" w:rsidP="00FD7E11">
      <w:pPr>
        <w:rPr>
          <w:b/>
          <w:u w:val="single"/>
        </w:rPr>
      </w:pPr>
    </w:p>
    <w:p w14:paraId="7706C630" w14:textId="77777777" w:rsidR="00970B69" w:rsidRDefault="004477A9" w:rsidP="004477A9">
      <w:pPr>
        <w:pStyle w:val="Heading1"/>
        <w:rPr>
          <w:rFonts w:ascii="Trebuchet MS" w:hAnsi="Trebuchet MS"/>
          <w:bCs/>
          <w:sz w:val="40"/>
        </w:rPr>
      </w:pPr>
      <w:r w:rsidRPr="00C16791">
        <w:rPr>
          <w:rFonts w:ascii="Trebuchet MS" w:hAnsi="Trebuchet MS"/>
          <w:bCs/>
          <w:sz w:val="40"/>
        </w:rPr>
        <w:t xml:space="preserve"> </w:t>
      </w:r>
    </w:p>
    <w:p w14:paraId="5D9E68C3" w14:textId="59EE22EF" w:rsidR="000A2B42" w:rsidRDefault="0093365C" w:rsidP="004477A9">
      <w:pPr>
        <w:pStyle w:val="Heading1"/>
        <w:rPr>
          <w:rFonts w:ascii="Trebuchet MS" w:hAnsi="Trebuchet MS"/>
          <w:bCs/>
          <w:sz w:val="48"/>
          <w:szCs w:val="48"/>
        </w:rPr>
      </w:pPr>
      <w:r w:rsidRPr="000A2B42">
        <w:rPr>
          <w:rFonts w:ascii="Trebuchet MS" w:hAnsi="Trebuchet MS"/>
          <w:bCs/>
          <w:sz w:val="48"/>
          <w:szCs w:val="48"/>
        </w:rPr>
        <w:t xml:space="preserve">Worker Agency </w:t>
      </w:r>
      <w:r w:rsidR="000A2B42">
        <w:rPr>
          <w:rFonts w:ascii="Trebuchet MS" w:hAnsi="Trebuchet MS"/>
          <w:bCs/>
          <w:sz w:val="48"/>
          <w:szCs w:val="48"/>
        </w:rPr>
        <w:t>(Members acting together are the agents of change)</w:t>
      </w:r>
    </w:p>
    <w:p w14:paraId="68426354" w14:textId="77777777" w:rsidR="00080650" w:rsidRDefault="00080650" w:rsidP="00080650">
      <w:pPr>
        <w:ind w:left="1440"/>
        <w:rPr>
          <w:rFonts w:ascii="Trebuchet MS" w:hAnsi="Trebuchet MS"/>
          <w:b/>
          <w:sz w:val="26"/>
          <w:szCs w:val="26"/>
        </w:rPr>
      </w:pPr>
    </w:p>
    <w:p w14:paraId="76F816AD" w14:textId="77777777" w:rsidR="00080650" w:rsidRDefault="00080650" w:rsidP="00080650">
      <w:pPr>
        <w:ind w:left="1440"/>
        <w:rPr>
          <w:rFonts w:ascii="Trebuchet MS" w:hAnsi="Trebuchet MS"/>
          <w:b/>
          <w:sz w:val="26"/>
          <w:szCs w:val="26"/>
        </w:rPr>
      </w:pPr>
    </w:p>
    <w:p w14:paraId="3B6A73C2" w14:textId="77777777" w:rsidR="00685897" w:rsidRPr="00BB585F" w:rsidRDefault="00080650" w:rsidP="00191034">
      <w:pPr>
        <w:numPr>
          <w:ilvl w:val="0"/>
          <w:numId w:val="50"/>
        </w:numPr>
        <w:ind w:left="360"/>
        <w:rPr>
          <w:rFonts w:ascii="Trebuchet MS" w:hAnsi="Trebuchet MS"/>
          <w:b/>
          <w:sz w:val="28"/>
          <w:szCs w:val="26"/>
        </w:rPr>
      </w:pPr>
      <w:r w:rsidRPr="00BB585F">
        <w:rPr>
          <w:rFonts w:ascii="Trebuchet MS" w:hAnsi="Trebuchet MS"/>
          <w:b/>
          <w:sz w:val="28"/>
          <w:szCs w:val="26"/>
        </w:rPr>
        <w:t xml:space="preserve">Assist members in taking direct action to solve issues and/or contract violations at your school site </w:t>
      </w:r>
    </w:p>
    <w:p w14:paraId="5AE4A1BF" w14:textId="6B2262FA" w:rsidR="00080650" w:rsidRPr="00BB585F" w:rsidRDefault="00685897" w:rsidP="00191034">
      <w:pPr>
        <w:numPr>
          <w:ilvl w:val="0"/>
          <w:numId w:val="50"/>
        </w:numPr>
        <w:ind w:left="360"/>
        <w:rPr>
          <w:rFonts w:ascii="Trebuchet MS" w:hAnsi="Trebuchet MS"/>
          <w:b/>
          <w:sz w:val="28"/>
          <w:szCs w:val="26"/>
        </w:rPr>
      </w:pPr>
      <w:r w:rsidRPr="00BB585F">
        <w:rPr>
          <w:rFonts w:ascii="Trebuchet MS" w:hAnsi="Trebuchet MS"/>
          <w:b/>
          <w:sz w:val="28"/>
          <w:szCs w:val="26"/>
        </w:rPr>
        <w:t>Assist members in identifying “organizational cost” – what is it going to take to get what you want</w:t>
      </w:r>
      <w:r w:rsidR="001A3986" w:rsidRPr="00BB585F">
        <w:rPr>
          <w:rFonts w:ascii="Trebuchet MS" w:hAnsi="Trebuchet MS"/>
          <w:b/>
          <w:sz w:val="28"/>
          <w:szCs w:val="26"/>
        </w:rPr>
        <w:t xml:space="preserve"> at the school site</w:t>
      </w:r>
      <w:r w:rsidRPr="00BB585F">
        <w:rPr>
          <w:rFonts w:ascii="Trebuchet MS" w:hAnsi="Trebuchet MS"/>
          <w:b/>
          <w:sz w:val="28"/>
          <w:szCs w:val="26"/>
        </w:rPr>
        <w:t>?</w:t>
      </w:r>
    </w:p>
    <w:p w14:paraId="459C075D" w14:textId="77777777" w:rsidR="000A2B42" w:rsidRDefault="000A2B42" w:rsidP="004477A9">
      <w:pPr>
        <w:pStyle w:val="Heading1"/>
        <w:rPr>
          <w:rFonts w:ascii="Trebuchet MS" w:hAnsi="Trebuchet MS"/>
          <w:bCs/>
          <w:sz w:val="48"/>
          <w:szCs w:val="48"/>
        </w:rPr>
      </w:pPr>
    </w:p>
    <w:p w14:paraId="641C2C9D" w14:textId="77777777" w:rsidR="00970B69" w:rsidRDefault="00970B69" w:rsidP="004477A9">
      <w:pPr>
        <w:pStyle w:val="Heading1"/>
        <w:rPr>
          <w:rFonts w:ascii="Trebuchet MS" w:hAnsi="Trebuchet MS"/>
          <w:bCs/>
          <w:sz w:val="48"/>
          <w:szCs w:val="48"/>
        </w:rPr>
      </w:pPr>
    </w:p>
    <w:p w14:paraId="7BE57962" w14:textId="02A08BB4" w:rsidR="004477A9" w:rsidRPr="000A2B42" w:rsidRDefault="00397EB4" w:rsidP="004477A9">
      <w:pPr>
        <w:pStyle w:val="Heading1"/>
        <w:rPr>
          <w:rFonts w:ascii="Trebuchet MS" w:hAnsi="Trebuchet MS"/>
          <w:b w:val="0"/>
          <w:bCs/>
          <w:sz w:val="48"/>
          <w:szCs w:val="48"/>
        </w:rPr>
      </w:pPr>
      <w:r w:rsidRPr="000A2B42">
        <w:rPr>
          <w:rFonts w:ascii="Trebuchet MS" w:hAnsi="Trebuchet MS"/>
          <w:bCs/>
          <w:sz w:val="48"/>
          <w:szCs w:val="48"/>
        </w:rPr>
        <w:t>Structure Bas</w:t>
      </w:r>
      <w:r w:rsidR="00541630" w:rsidRPr="000A2B42">
        <w:rPr>
          <w:rFonts w:ascii="Trebuchet MS" w:hAnsi="Trebuchet MS"/>
          <w:bCs/>
          <w:sz w:val="48"/>
          <w:szCs w:val="48"/>
        </w:rPr>
        <w:t>ed Orga</w:t>
      </w:r>
      <w:r w:rsidR="004D5B98" w:rsidRPr="000A2B42">
        <w:rPr>
          <w:rFonts w:ascii="Trebuchet MS" w:hAnsi="Trebuchet MS"/>
          <w:bCs/>
          <w:sz w:val="48"/>
          <w:szCs w:val="48"/>
        </w:rPr>
        <w:t>niz</w:t>
      </w:r>
      <w:r w:rsidR="00AE4F76" w:rsidRPr="000A2B42">
        <w:rPr>
          <w:rFonts w:ascii="Trebuchet MS" w:hAnsi="Trebuchet MS"/>
          <w:bCs/>
          <w:sz w:val="48"/>
          <w:szCs w:val="48"/>
        </w:rPr>
        <w:t>ing</w:t>
      </w:r>
      <w:r w:rsidR="000A2B42">
        <w:rPr>
          <w:rFonts w:ascii="Trebuchet MS" w:hAnsi="Trebuchet MS"/>
          <w:bCs/>
          <w:sz w:val="48"/>
          <w:szCs w:val="48"/>
        </w:rPr>
        <w:t xml:space="preserve"> (Members create their Plan to Win!)</w:t>
      </w:r>
    </w:p>
    <w:p w14:paraId="4651989B" w14:textId="4E9AAFD3" w:rsidR="004477A9" w:rsidRPr="00437DE0" w:rsidRDefault="004477A9" w:rsidP="004477A9">
      <w:pPr>
        <w:pStyle w:val="Heading3"/>
        <w:tabs>
          <w:tab w:val="left" w:pos="1385"/>
        </w:tabs>
      </w:pPr>
    </w:p>
    <w:p w14:paraId="6F7EBAD3" w14:textId="5CAB4FDD" w:rsidR="004477A9" w:rsidRPr="00BB585F" w:rsidRDefault="00356F9E" w:rsidP="00191034">
      <w:pPr>
        <w:pStyle w:val="ListParagraph"/>
        <w:numPr>
          <w:ilvl w:val="0"/>
          <w:numId w:val="51"/>
        </w:numPr>
        <w:rPr>
          <w:rFonts w:ascii="Trebuchet MS" w:hAnsi="Trebuchet MS"/>
          <w:b/>
          <w:sz w:val="28"/>
          <w:szCs w:val="26"/>
        </w:rPr>
      </w:pPr>
      <w:r w:rsidRPr="00BB585F">
        <w:rPr>
          <w:rFonts w:ascii="Trebuchet MS" w:hAnsi="Trebuchet MS"/>
          <w:b/>
          <w:sz w:val="28"/>
          <w:szCs w:val="26"/>
        </w:rPr>
        <w:t xml:space="preserve">Use </w:t>
      </w:r>
      <w:r w:rsidR="0001719E" w:rsidRPr="00BB585F">
        <w:rPr>
          <w:rFonts w:ascii="Trebuchet MS" w:hAnsi="Trebuchet MS"/>
          <w:b/>
          <w:sz w:val="28"/>
          <w:szCs w:val="26"/>
        </w:rPr>
        <w:t>Si</w:t>
      </w:r>
      <w:r w:rsidRPr="00BB585F">
        <w:rPr>
          <w:rFonts w:ascii="Trebuchet MS" w:hAnsi="Trebuchet MS"/>
          <w:b/>
          <w:sz w:val="28"/>
          <w:szCs w:val="26"/>
        </w:rPr>
        <w:t xml:space="preserve">te </w:t>
      </w:r>
      <w:r w:rsidR="0001719E" w:rsidRPr="00BB585F">
        <w:rPr>
          <w:rFonts w:ascii="Trebuchet MS" w:hAnsi="Trebuchet MS"/>
          <w:b/>
          <w:sz w:val="28"/>
          <w:szCs w:val="26"/>
        </w:rPr>
        <w:t>C</w:t>
      </w:r>
      <w:r w:rsidRPr="00BB585F">
        <w:rPr>
          <w:rFonts w:ascii="Trebuchet MS" w:hAnsi="Trebuchet MS"/>
          <w:b/>
          <w:sz w:val="28"/>
          <w:szCs w:val="26"/>
        </w:rPr>
        <w:t>apacity rubric</w:t>
      </w:r>
      <w:r w:rsidR="002145B9" w:rsidRPr="00BB585F">
        <w:rPr>
          <w:rFonts w:ascii="Trebuchet MS" w:hAnsi="Trebuchet MS"/>
          <w:b/>
          <w:sz w:val="28"/>
          <w:szCs w:val="26"/>
        </w:rPr>
        <w:t xml:space="preserve"> to determine member</w:t>
      </w:r>
      <w:r w:rsidR="00B066FE" w:rsidRPr="00BB585F">
        <w:rPr>
          <w:rFonts w:ascii="Trebuchet MS" w:hAnsi="Trebuchet MS"/>
          <w:b/>
          <w:sz w:val="28"/>
          <w:szCs w:val="26"/>
        </w:rPr>
        <w:t>ship</w:t>
      </w:r>
      <w:r w:rsidR="002145B9" w:rsidRPr="00BB585F">
        <w:rPr>
          <w:rFonts w:ascii="Trebuchet MS" w:hAnsi="Trebuchet MS"/>
          <w:b/>
          <w:sz w:val="28"/>
          <w:szCs w:val="26"/>
        </w:rPr>
        <w:t xml:space="preserve"> power at school site</w:t>
      </w:r>
    </w:p>
    <w:p w14:paraId="307A3188" w14:textId="3E44BDFF" w:rsidR="00356F9E" w:rsidRPr="00BB585F" w:rsidRDefault="00F9029A" w:rsidP="00191034">
      <w:pPr>
        <w:pStyle w:val="ListParagraph"/>
        <w:numPr>
          <w:ilvl w:val="0"/>
          <w:numId w:val="51"/>
        </w:numPr>
        <w:rPr>
          <w:rFonts w:ascii="Trebuchet MS" w:hAnsi="Trebuchet MS"/>
          <w:b/>
          <w:sz w:val="28"/>
          <w:szCs w:val="26"/>
        </w:rPr>
      </w:pPr>
      <w:r w:rsidRPr="00BB585F">
        <w:rPr>
          <w:rFonts w:ascii="Trebuchet MS" w:hAnsi="Trebuchet MS"/>
          <w:b/>
          <w:sz w:val="28"/>
          <w:szCs w:val="26"/>
        </w:rPr>
        <w:t xml:space="preserve">Conduct one-on-one </w:t>
      </w:r>
      <w:r w:rsidR="004923B7" w:rsidRPr="00BB585F">
        <w:rPr>
          <w:rFonts w:ascii="Trebuchet MS" w:hAnsi="Trebuchet MS"/>
          <w:b/>
          <w:sz w:val="28"/>
          <w:szCs w:val="26"/>
        </w:rPr>
        <w:t xml:space="preserve">(relational and organizing) </w:t>
      </w:r>
      <w:r w:rsidRPr="00BB585F">
        <w:rPr>
          <w:rFonts w:ascii="Trebuchet MS" w:hAnsi="Trebuchet MS"/>
          <w:b/>
          <w:sz w:val="28"/>
          <w:szCs w:val="26"/>
        </w:rPr>
        <w:t>conversations to strengthen membership and increase participation</w:t>
      </w:r>
    </w:p>
    <w:p w14:paraId="5BDB24C5" w14:textId="0D3BEA5D" w:rsidR="00B17A4E" w:rsidRPr="00BB585F" w:rsidRDefault="00B17A4E" w:rsidP="00191034">
      <w:pPr>
        <w:pStyle w:val="ListParagraph"/>
        <w:numPr>
          <w:ilvl w:val="0"/>
          <w:numId w:val="51"/>
        </w:numPr>
        <w:rPr>
          <w:rFonts w:ascii="Trebuchet MS" w:hAnsi="Trebuchet MS"/>
          <w:b/>
          <w:sz w:val="28"/>
          <w:szCs w:val="26"/>
        </w:rPr>
      </w:pPr>
      <w:r w:rsidRPr="00BB585F">
        <w:rPr>
          <w:rFonts w:ascii="Trebuchet MS" w:hAnsi="Trebuchet MS"/>
          <w:b/>
          <w:sz w:val="28"/>
          <w:szCs w:val="26"/>
        </w:rPr>
        <w:t>Help connect-the-dots for members (membership + participation = power)</w:t>
      </w:r>
    </w:p>
    <w:p w14:paraId="1FAB16E5" w14:textId="4962ABE0" w:rsidR="00F9029A" w:rsidRPr="00BB585F" w:rsidRDefault="00DC07E5" w:rsidP="00191034">
      <w:pPr>
        <w:pStyle w:val="ListParagraph"/>
        <w:numPr>
          <w:ilvl w:val="0"/>
          <w:numId w:val="51"/>
        </w:numPr>
        <w:rPr>
          <w:rFonts w:ascii="Trebuchet MS" w:hAnsi="Trebuchet MS"/>
          <w:b/>
          <w:sz w:val="28"/>
          <w:szCs w:val="26"/>
        </w:rPr>
      </w:pPr>
      <w:r w:rsidRPr="00BB585F">
        <w:rPr>
          <w:rFonts w:ascii="Trebuchet MS" w:hAnsi="Trebuchet MS"/>
          <w:b/>
          <w:sz w:val="28"/>
          <w:szCs w:val="26"/>
        </w:rPr>
        <w:t xml:space="preserve">Individual assessments </w:t>
      </w:r>
      <w:r w:rsidR="002145B9" w:rsidRPr="00BB585F">
        <w:rPr>
          <w:rFonts w:ascii="Trebuchet MS" w:hAnsi="Trebuchet MS"/>
          <w:b/>
          <w:sz w:val="28"/>
          <w:szCs w:val="26"/>
        </w:rPr>
        <w:t>(</w:t>
      </w:r>
      <w:r w:rsidRPr="00BB585F">
        <w:rPr>
          <w:rFonts w:ascii="Trebuchet MS" w:hAnsi="Trebuchet MS"/>
          <w:b/>
          <w:sz w:val="28"/>
          <w:szCs w:val="26"/>
        </w:rPr>
        <w:t>based on what members DO, not what they SAY</w:t>
      </w:r>
      <w:r w:rsidR="002145B9" w:rsidRPr="00BB585F">
        <w:rPr>
          <w:rFonts w:ascii="Trebuchet MS" w:hAnsi="Trebuchet MS"/>
          <w:b/>
          <w:sz w:val="28"/>
          <w:szCs w:val="26"/>
        </w:rPr>
        <w:t>)</w:t>
      </w:r>
    </w:p>
    <w:p w14:paraId="7C0D1243" w14:textId="140BB625" w:rsidR="00610ACE" w:rsidRPr="00BB585F" w:rsidRDefault="00610ACE" w:rsidP="00191034">
      <w:pPr>
        <w:pStyle w:val="ListParagraph"/>
        <w:numPr>
          <w:ilvl w:val="0"/>
          <w:numId w:val="51"/>
        </w:numPr>
        <w:rPr>
          <w:rFonts w:ascii="Trebuchet MS" w:hAnsi="Trebuchet MS"/>
          <w:b/>
          <w:sz w:val="28"/>
          <w:szCs w:val="26"/>
        </w:rPr>
      </w:pPr>
      <w:r w:rsidRPr="00BB585F">
        <w:rPr>
          <w:rFonts w:ascii="Trebuchet MS" w:hAnsi="Trebuchet MS"/>
          <w:b/>
          <w:sz w:val="28"/>
          <w:szCs w:val="26"/>
        </w:rPr>
        <w:t>Assist Building Action Team (as liaison)</w:t>
      </w:r>
    </w:p>
    <w:p w14:paraId="2DA2F2D4" w14:textId="786AE75E" w:rsidR="00610ACE" w:rsidRPr="00BB585F" w:rsidRDefault="00610ACE" w:rsidP="00191034">
      <w:pPr>
        <w:pStyle w:val="ListParagraph"/>
        <w:numPr>
          <w:ilvl w:val="0"/>
          <w:numId w:val="51"/>
        </w:numPr>
        <w:rPr>
          <w:rFonts w:ascii="Trebuchet MS" w:hAnsi="Trebuchet MS"/>
          <w:b/>
          <w:sz w:val="28"/>
          <w:szCs w:val="26"/>
        </w:rPr>
      </w:pPr>
      <w:r w:rsidRPr="00BB585F">
        <w:rPr>
          <w:rFonts w:ascii="Trebuchet MS" w:hAnsi="Trebuchet MS"/>
          <w:b/>
          <w:sz w:val="28"/>
          <w:szCs w:val="26"/>
        </w:rPr>
        <w:t>Track participation data on wall chart</w:t>
      </w:r>
    </w:p>
    <w:p w14:paraId="2D1670EB" w14:textId="44FDBDBD" w:rsidR="00911EEE" w:rsidRDefault="00911EEE">
      <w:pPr>
        <w:rPr>
          <w:rFonts w:ascii="Trebuchet MS" w:hAnsi="Trebuchet MS"/>
          <w:b/>
          <w:sz w:val="26"/>
          <w:szCs w:val="26"/>
        </w:rPr>
      </w:pPr>
      <w:r>
        <w:rPr>
          <w:rFonts w:ascii="Trebuchet MS" w:hAnsi="Trebuchet MS"/>
          <w:b/>
          <w:sz w:val="26"/>
          <w:szCs w:val="26"/>
        </w:rPr>
        <w:br w:type="page"/>
      </w:r>
    </w:p>
    <w:p w14:paraId="55BCD068" w14:textId="6BF40BB2" w:rsidR="00A0193A" w:rsidRDefault="001457D6" w:rsidP="00610ACE">
      <w:pPr>
        <w:pStyle w:val="ListParagraph"/>
        <w:rPr>
          <w:rFonts w:ascii="Trebuchet MS" w:hAnsi="Trebuchet MS"/>
          <w:b/>
          <w:sz w:val="46"/>
          <w:szCs w:val="46"/>
        </w:rPr>
      </w:pPr>
      <w:r>
        <w:rPr>
          <w:noProof/>
        </w:rPr>
        <w:drawing>
          <wp:anchor distT="0" distB="0" distL="114300" distR="114300" simplePos="0" relativeHeight="251684921" behindDoc="1" locked="0" layoutInCell="1" allowOverlap="1" wp14:anchorId="64A2CFA2" wp14:editId="4F038CD8">
            <wp:simplePos x="0" y="0"/>
            <wp:positionH relativeFrom="column">
              <wp:posOffset>504825</wp:posOffset>
            </wp:positionH>
            <wp:positionV relativeFrom="paragraph">
              <wp:posOffset>154305</wp:posOffset>
            </wp:positionV>
            <wp:extent cx="676275" cy="716603"/>
            <wp:effectExtent l="0" t="0" r="0" b="7620"/>
            <wp:wrapNone/>
            <wp:docPr id="16" name="Picture 16" descr="Image result for light 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light bul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6275" cy="7166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64C46A" w14:textId="57D4168F" w:rsidR="00610ACE" w:rsidRDefault="00F65D96" w:rsidP="001457D6">
      <w:pPr>
        <w:pStyle w:val="ListParagraph"/>
        <w:ind w:left="1440" w:firstLine="720"/>
        <w:rPr>
          <w:rFonts w:ascii="Trebuchet MS" w:hAnsi="Trebuchet MS"/>
          <w:b/>
          <w:sz w:val="46"/>
          <w:szCs w:val="46"/>
        </w:rPr>
      </w:pPr>
      <w:r w:rsidRPr="00A0193A">
        <w:rPr>
          <w:rFonts w:ascii="Trebuchet MS" w:hAnsi="Trebuchet MS"/>
          <w:b/>
          <w:sz w:val="46"/>
          <w:szCs w:val="46"/>
        </w:rPr>
        <w:t xml:space="preserve">A GOOD ORGANIZING ISSUE </w:t>
      </w:r>
    </w:p>
    <w:p w14:paraId="53E69F4D" w14:textId="52D33824" w:rsidR="00A0193A" w:rsidRPr="00A0193A" w:rsidRDefault="00A0193A" w:rsidP="00610ACE">
      <w:pPr>
        <w:pStyle w:val="ListParagraph"/>
        <w:rPr>
          <w:rFonts w:ascii="Trebuchet MS" w:hAnsi="Trebuchet MS"/>
          <w:b/>
          <w:sz w:val="46"/>
          <w:szCs w:val="46"/>
        </w:rPr>
      </w:pPr>
    </w:p>
    <w:p w14:paraId="45917AF6" w14:textId="696DEEB7" w:rsidR="00F65D96" w:rsidRDefault="00F65D96" w:rsidP="00610ACE">
      <w:pPr>
        <w:pStyle w:val="ListParagraph"/>
        <w:rPr>
          <w:rFonts w:ascii="Trebuchet MS" w:hAnsi="Trebuchet MS"/>
          <w:b/>
          <w:sz w:val="26"/>
          <w:szCs w:val="26"/>
        </w:rPr>
      </w:pPr>
    </w:p>
    <w:p w14:paraId="6A1A6D91" w14:textId="1E09C8E0" w:rsidR="00F65D96" w:rsidRPr="00D80137" w:rsidRDefault="00F65D96" w:rsidP="00F65D96">
      <w:pPr>
        <w:pStyle w:val="ListParagraph"/>
        <w:numPr>
          <w:ilvl w:val="0"/>
          <w:numId w:val="51"/>
        </w:numPr>
        <w:rPr>
          <w:rFonts w:ascii="Trebuchet MS" w:hAnsi="Trebuchet MS"/>
          <w:b/>
          <w:sz w:val="26"/>
          <w:szCs w:val="26"/>
        </w:rPr>
      </w:pPr>
      <w:r>
        <w:rPr>
          <w:rFonts w:ascii="Trebuchet MS" w:hAnsi="Trebuchet MS"/>
          <w:b/>
          <w:sz w:val="26"/>
          <w:szCs w:val="26"/>
        </w:rPr>
        <w:t>Is widely felt.</w:t>
      </w:r>
      <w:r w:rsidR="0026413E">
        <w:rPr>
          <w:rFonts w:ascii="Trebuchet MS" w:hAnsi="Trebuchet MS"/>
          <w:b/>
          <w:sz w:val="26"/>
          <w:szCs w:val="26"/>
        </w:rPr>
        <w:t xml:space="preserve">  </w:t>
      </w:r>
      <w:r w:rsidR="0026413E">
        <w:rPr>
          <w:rFonts w:ascii="Californian FB" w:hAnsi="Californian FB"/>
          <w:b/>
          <w:sz w:val="26"/>
          <w:szCs w:val="26"/>
        </w:rPr>
        <w:t>How common is the problem?  How many workers face this situation?  Many people must feel that this is a rea</w:t>
      </w:r>
      <w:r w:rsidR="00A3568B">
        <w:rPr>
          <w:rFonts w:ascii="Californian FB" w:hAnsi="Californian FB"/>
          <w:b/>
          <w:sz w:val="26"/>
          <w:szCs w:val="26"/>
        </w:rPr>
        <w:t xml:space="preserve">l problem and agree with the solution you’re pursuing. </w:t>
      </w:r>
    </w:p>
    <w:p w14:paraId="311ABFAC" w14:textId="753FDD6E" w:rsidR="00D80137" w:rsidRDefault="00D80137" w:rsidP="00D80137">
      <w:pPr>
        <w:pStyle w:val="ListParagraph"/>
        <w:rPr>
          <w:rFonts w:ascii="Trebuchet MS" w:hAnsi="Trebuchet MS"/>
          <w:b/>
          <w:sz w:val="26"/>
          <w:szCs w:val="26"/>
        </w:rPr>
      </w:pPr>
    </w:p>
    <w:p w14:paraId="0536453A" w14:textId="73756FA7" w:rsidR="00A3568B" w:rsidRPr="00D80137" w:rsidRDefault="0026413E" w:rsidP="00A3568B">
      <w:pPr>
        <w:pStyle w:val="ListParagraph"/>
        <w:numPr>
          <w:ilvl w:val="0"/>
          <w:numId w:val="51"/>
        </w:numPr>
        <w:rPr>
          <w:rFonts w:ascii="Trebuchet MS" w:hAnsi="Trebuchet MS"/>
          <w:b/>
          <w:sz w:val="26"/>
          <w:szCs w:val="26"/>
        </w:rPr>
      </w:pPr>
      <w:r>
        <w:rPr>
          <w:rFonts w:ascii="Trebuchet MS" w:hAnsi="Trebuchet MS"/>
          <w:b/>
          <w:sz w:val="26"/>
          <w:szCs w:val="26"/>
        </w:rPr>
        <w:t xml:space="preserve">Is deeply felt. </w:t>
      </w:r>
      <w:r w:rsidR="00A3568B">
        <w:rPr>
          <w:rFonts w:ascii="Californian FB" w:hAnsi="Californian FB"/>
          <w:b/>
          <w:sz w:val="26"/>
          <w:szCs w:val="26"/>
        </w:rPr>
        <w:t xml:space="preserve">Is this an issue that people feel strongly enough about to actually do something?  It’s not enough that many people agree, if none are really hot under the collar. </w:t>
      </w:r>
    </w:p>
    <w:p w14:paraId="7FF02F53" w14:textId="3372878A" w:rsidR="00D80137" w:rsidRPr="00D80137" w:rsidRDefault="00D80137" w:rsidP="00D80137">
      <w:pPr>
        <w:rPr>
          <w:rFonts w:ascii="Trebuchet MS" w:hAnsi="Trebuchet MS"/>
          <w:b/>
          <w:sz w:val="26"/>
          <w:szCs w:val="26"/>
        </w:rPr>
      </w:pPr>
    </w:p>
    <w:p w14:paraId="41FEF066" w14:textId="184908C3" w:rsidR="0026413E" w:rsidRPr="00D80137" w:rsidRDefault="0026413E" w:rsidP="00F65D96">
      <w:pPr>
        <w:pStyle w:val="ListParagraph"/>
        <w:numPr>
          <w:ilvl w:val="0"/>
          <w:numId w:val="51"/>
        </w:numPr>
        <w:rPr>
          <w:rFonts w:ascii="Californian FB" w:hAnsi="Californian FB"/>
          <w:b/>
          <w:sz w:val="26"/>
          <w:szCs w:val="26"/>
        </w:rPr>
      </w:pPr>
      <w:r>
        <w:rPr>
          <w:rFonts w:ascii="Trebuchet MS" w:hAnsi="Trebuchet MS"/>
          <w:b/>
          <w:sz w:val="26"/>
          <w:szCs w:val="26"/>
        </w:rPr>
        <w:t xml:space="preserve">Is winnable. </w:t>
      </w:r>
      <w:r w:rsidR="00D80137" w:rsidRPr="00D80137">
        <w:rPr>
          <w:rFonts w:ascii="Californian FB" w:hAnsi="Californian FB"/>
          <w:b/>
          <w:sz w:val="26"/>
          <w:szCs w:val="26"/>
        </w:rPr>
        <w:t xml:space="preserve">It’s hard to know for sure whether you </w:t>
      </w:r>
      <w:r w:rsidR="00D80137" w:rsidRPr="00D80137">
        <w:rPr>
          <w:rFonts w:ascii="Californian FB" w:hAnsi="Californian FB"/>
          <w:b/>
          <w:i/>
          <w:sz w:val="26"/>
          <w:szCs w:val="26"/>
        </w:rPr>
        <w:t>will</w:t>
      </w:r>
      <w:r w:rsidR="00D80137" w:rsidRPr="00D80137">
        <w:rPr>
          <w:rFonts w:ascii="Californian FB" w:hAnsi="Californian FB"/>
          <w:b/>
          <w:sz w:val="26"/>
          <w:szCs w:val="26"/>
        </w:rPr>
        <w:t xml:space="preserve"> win, but it’s possible to have a good idea whether you </w:t>
      </w:r>
      <w:r w:rsidR="00D80137" w:rsidRPr="00D80137">
        <w:rPr>
          <w:rFonts w:ascii="Californian FB" w:hAnsi="Californian FB"/>
          <w:b/>
          <w:i/>
          <w:sz w:val="26"/>
          <w:szCs w:val="26"/>
        </w:rPr>
        <w:t>can</w:t>
      </w:r>
      <w:r w:rsidR="00D80137" w:rsidRPr="00D80137">
        <w:rPr>
          <w:rFonts w:ascii="Californian FB" w:hAnsi="Californian FB"/>
          <w:b/>
          <w:sz w:val="26"/>
          <w:szCs w:val="26"/>
        </w:rPr>
        <w:t xml:space="preserve">.  Your group should match your demand to the power you’ve already got.  </w:t>
      </w:r>
    </w:p>
    <w:p w14:paraId="4BAA4153" w14:textId="5ABCF2C3" w:rsidR="00D80137" w:rsidRPr="00D80137" w:rsidRDefault="00D80137" w:rsidP="00D80137">
      <w:pPr>
        <w:rPr>
          <w:rFonts w:ascii="Californian FB" w:hAnsi="Californian FB"/>
          <w:b/>
          <w:sz w:val="26"/>
          <w:szCs w:val="26"/>
        </w:rPr>
      </w:pPr>
    </w:p>
    <w:p w14:paraId="48CE2C78" w14:textId="3E71534D" w:rsidR="00D80137" w:rsidRDefault="00D80137" w:rsidP="00D80137">
      <w:pPr>
        <w:ind w:left="720"/>
        <w:rPr>
          <w:rFonts w:ascii="Californian FB" w:hAnsi="Californian FB"/>
          <w:b/>
          <w:sz w:val="26"/>
          <w:szCs w:val="26"/>
        </w:rPr>
      </w:pPr>
      <w:r w:rsidRPr="00D80137">
        <w:rPr>
          <w:rFonts w:ascii="Californian FB" w:hAnsi="Californian FB"/>
          <w:b/>
          <w:sz w:val="26"/>
          <w:szCs w:val="26"/>
        </w:rPr>
        <w:t xml:space="preserve">To win, you’ll need to make it harder for the decision-maker to keep saying no than to say yes.  The more pressure you can bring to bear, the more issues will become winnable.  </w:t>
      </w:r>
    </w:p>
    <w:p w14:paraId="46F7C2AC" w14:textId="19AA8741" w:rsidR="00D80137" w:rsidRPr="00D80137" w:rsidRDefault="00D80137" w:rsidP="00D80137">
      <w:pPr>
        <w:ind w:left="720"/>
        <w:rPr>
          <w:rFonts w:ascii="Californian FB" w:hAnsi="Californian FB"/>
          <w:b/>
          <w:sz w:val="26"/>
          <w:szCs w:val="26"/>
        </w:rPr>
      </w:pPr>
    </w:p>
    <w:p w14:paraId="4F72820F" w14:textId="112AB665" w:rsidR="0026413E" w:rsidRPr="00A0193A" w:rsidRDefault="0026413E" w:rsidP="00F65D96">
      <w:pPr>
        <w:pStyle w:val="ListParagraph"/>
        <w:numPr>
          <w:ilvl w:val="0"/>
          <w:numId w:val="51"/>
        </w:numPr>
        <w:rPr>
          <w:rFonts w:ascii="Californian FB" w:hAnsi="Californian FB"/>
          <w:b/>
          <w:sz w:val="26"/>
          <w:szCs w:val="26"/>
        </w:rPr>
      </w:pPr>
      <w:r>
        <w:rPr>
          <w:rFonts w:ascii="Trebuchet MS" w:hAnsi="Trebuchet MS"/>
          <w:b/>
          <w:sz w:val="26"/>
          <w:szCs w:val="26"/>
        </w:rPr>
        <w:t xml:space="preserve">Builds the union and builds leaders. </w:t>
      </w:r>
      <w:r w:rsidR="00A0193A" w:rsidRPr="00A0193A">
        <w:rPr>
          <w:rFonts w:ascii="Californian FB" w:hAnsi="Californian FB"/>
          <w:b/>
          <w:sz w:val="26"/>
          <w:szCs w:val="26"/>
        </w:rPr>
        <w:t xml:space="preserve">Consider how this fight will build your capacity for future fights.  Will the issue attract leaders or groups who haven’t been very involved?  Will it build solidarity between groups?  Will it give you the chance to try an action that’s one step beyond what you’ve done before?  Will the solution lay the groundwork for future improvements?  </w:t>
      </w:r>
    </w:p>
    <w:p w14:paraId="59BA5516" w14:textId="46ECBC96" w:rsidR="00A0193A" w:rsidRPr="00A0193A" w:rsidRDefault="00A0193A" w:rsidP="00A0193A">
      <w:pPr>
        <w:rPr>
          <w:rFonts w:ascii="Californian FB" w:hAnsi="Californian FB"/>
          <w:b/>
          <w:sz w:val="26"/>
          <w:szCs w:val="26"/>
        </w:rPr>
      </w:pPr>
    </w:p>
    <w:p w14:paraId="1794A3F3" w14:textId="20FDC516" w:rsidR="00A0193A" w:rsidRPr="00A0193A" w:rsidRDefault="00A0193A" w:rsidP="00A0193A">
      <w:pPr>
        <w:ind w:left="720"/>
        <w:rPr>
          <w:rFonts w:ascii="Californian FB" w:hAnsi="Californian FB"/>
          <w:b/>
          <w:sz w:val="26"/>
          <w:szCs w:val="26"/>
        </w:rPr>
      </w:pPr>
      <w:r w:rsidRPr="00A0193A">
        <w:rPr>
          <w:rFonts w:ascii="Californian FB" w:hAnsi="Californian FB"/>
          <w:b/>
          <w:sz w:val="26"/>
          <w:szCs w:val="26"/>
        </w:rPr>
        <w:t xml:space="preserve">Each fight should build off the last.  It often happens that we don’t win the concrete gain wanted, but we do come out smarter and better organized – which makes it more likely we can win next time.  </w:t>
      </w:r>
    </w:p>
    <w:p w14:paraId="3B5B74CD" w14:textId="2194302C" w:rsidR="00A0193A" w:rsidRPr="00A0193A" w:rsidRDefault="00A0193A" w:rsidP="00A0193A">
      <w:pPr>
        <w:ind w:left="720"/>
        <w:rPr>
          <w:rFonts w:ascii="Trebuchet MS" w:hAnsi="Trebuchet MS"/>
          <w:b/>
          <w:sz w:val="26"/>
          <w:szCs w:val="26"/>
        </w:rPr>
      </w:pPr>
    </w:p>
    <w:p w14:paraId="6452F063" w14:textId="4F3C8FDB" w:rsidR="0026413E" w:rsidRDefault="0026413E" w:rsidP="00F65D96">
      <w:pPr>
        <w:pStyle w:val="ListParagraph"/>
        <w:numPr>
          <w:ilvl w:val="0"/>
          <w:numId w:val="51"/>
        </w:numPr>
        <w:rPr>
          <w:rFonts w:ascii="Trebuchet MS" w:hAnsi="Trebuchet MS"/>
          <w:b/>
          <w:sz w:val="26"/>
          <w:szCs w:val="26"/>
        </w:rPr>
      </w:pPr>
      <w:r>
        <w:rPr>
          <w:rFonts w:ascii="Trebuchet MS" w:hAnsi="Trebuchet MS"/>
          <w:b/>
          <w:sz w:val="26"/>
          <w:szCs w:val="26"/>
        </w:rPr>
        <w:t xml:space="preserve">Has a connection to students and the public. </w:t>
      </w:r>
      <w:r w:rsidR="00A0193A">
        <w:rPr>
          <w:rFonts w:ascii="Californian FB" w:hAnsi="Californian FB"/>
          <w:b/>
          <w:sz w:val="26"/>
          <w:szCs w:val="26"/>
        </w:rPr>
        <w:t xml:space="preserve">If the issue affects students, parents and community, it grows your potential group of activists and the potential support.  </w:t>
      </w:r>
    </w:p>
    <w:p w14:paraId="6BD2168D" w14:textId="6A476057" w:rsidR="004477A9" w:rsidRDefault="004477A9" w:rsidP="004477A9">
      <w:pPr>
        <w:rPr>
          <w:rFonts w:ascii="Trebuchet MS" w:hAnsi="Trebuchet MS"/>
          <w:b/>
          <w:sz w:val="40"/>
          <w:szCs w:val="26"/>
        </w:rPr>
      </w:pPr>
    </w:p>
    <w:p w14:paraId="50030974" w14:textId="3FB138E2" w:rsidR="001457D6" w:rsidRDefault="001457D6" w:rsidP="004477A9">
      <w:pPr>
        <w:rPr>
          <w:rFonts w:ascii="Trebuchet MS" w:hAnsi="Trebuchet MS"/>
          <w:b/>
          <w:sz w:val="40"/>
          <w:szCs w:val="26"/>
        </w:rPr>
      </w:pPr>
    </w:p>
    <w:p w14:paraId="5BCB8C8A" w14:textId="7C0D60B9" w:rsidR="0058228A" w:rsidRDefault="0058228A" w:rsidP="004477A9">
      <w:pPr>
        <w:rPr>
          <w:rFonts w:ascii="Trebuchet MS" w:hAnsi="Trebuchet MS"/>
          <w:b/>
          <w:sz w:val="40"/>
          <w:szCs w:val="26"/>
        </w:rPr>
      </w:pPr>
    </w:p>
    <w:p w14:paraId="3FD08BC8" w14:textId="194EDEA6" w:rsidR="00F5419A" w:rsidRDefault="00F5419A" w:rsidP="0058228A">
      <w:pPr>
        <w:rPr>
          <w:rFonts w:ascii="Trebuchet MS" w:hAnsi="Trebuchet MS"/>
          <w:b/>
        </w:rPr>
      </w:pPr>
    </w:p>
    <w:p w14:paraId="1A22533A" w14:textId="2844931E" w:rsidR="00F5419A" w:rsidRDefault="00F5419A" w:rsidP="0058228A">
      <w:pPr>
        <w:rPr>
          <w:rFonts w:ascii="Trebuchet MS" w:hAnsi="Trebuchet MS"/>
          <w:b/>
        </w:rPr>
      </w:pPr>
      <w:r>
        <w:rPr>
          <w:noProof/>
        </w:rPr>
        <w:drawing>
          <wp:anchor distT="0" distB="0" distL="114300" distR="114300" simplePos="0" relativeHeight="251685945" behindDoc="1" locked="0" layoutInCell="1" allowOverlap="1" wp14:anchorId="4DA7212C" wp14:editId="0DECCEA7">
            <wp:simplePos x="0" y="0"/>
            <wp:positionH relativeFrom="column">
              <wp:posOffset>-50800</wp:posOffset>
            </wp:positionH>
            <wp:positionV relativeFrom="paragraph">
              <wp:posOffset>207645</wp:posOffset>
            </wp:positionV>
            <wp:extent cx="422910" cy="419735"/>
            <wp:effectExtent l="1587" t="0" r="0" b="0"/>
            <wp:wrapNone/>
            <wp:docPr id="227" name="Picture 227" descr="Image result for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arget"/>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7199" t="8393" r="7652" b="13214"/>
                    <a:stretch/>
                  </pic:blipFill>
                  <pic:spPr bwMode="auto">
                    <a:xfrm rot="16200000">
                      <a:off x="0" y="0"/>
                      <a:ext cx="422910" cy="4197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B3F79D" w14:textId="74BDB06D" w:rsidR="00F5419A" w:rsidRDefault="00F5419A" w:rsidP="0058228A">
      <w:pPr>
        <w:rPr>
          <w:rFonts w:ascii="Trebuchet MS" w:hAnsi="Trebuchet MS"/>
          <w:b/>
        </w:rPr>
      </w:pPr>
    </w:p>
    <w:p w14:paraId="74727DB1" w14:textId="4725B40D" w:rsidR="0058228A" w:rsidRDefault="0058228A" w:rsidP="00F5419A">
      <w:pPr>
        <w:ind w:firstLine="720"/>
        <w:rPr>
          <w:rFonts w:ascii="Trebuchet MS" w:hAnsi="Trebuchet MS"/>
          <w:b/>
          <w:sz w:val="20"/>
          <w:szCs w:val="20"/>
        </w:rPr>
      </w:pPr>
      <w:r w:rsidRPr="00F5419A">
        <w:rPr>
          <w:rFonts w:ascii="Trebuchet MS" w:hAnsi="Trebuchet MS"/>
          <w:b/>
          <w:sz w:val="20"/>
          <w:szCs w:val="20"/>
        </w:rPr>
        <w:t xml:space="preserve">LABOR NOTES: Secrets of a Successful Organizer </w:t>
      </w:r>
      <w:r w:rsidR="00F5419A">
        <w:rPr>
          <w:rFonts w:ascii="Trebuchet MS" w:hAnsi="Trebuchet MS"/>
          <w:b/>
          <w:sz w:val="20"/>
          <w:szCs w:val="20"/>
        </w:rPr>
        <w:tab/>
      </w:r>
      <w:r w:rsidR="00F5419A">
        <w:rPr>
          <w:rFonts w:ascii="Trebuchet MS" w:hAnsi="Trebuchet MS"/>
          <w:b/>
          <w:sz w:val="20"/>
          <w:szCs w:val="20"/>
        </w:rPr>
        <w:t xml:space="preserve">           </w:t>
      </w:r>
      <w:r w:rsidR="00F5419A">
        <w:rPr>
          <w:rFonts w:ascii="Trebuchet MS" w:hAnsi="Trebuchet MS"/>
          <w:b/>
          <w:sz w:val="20"/>
          <w:szCs w:val="20"/>
        </w:rPr>
        <w:tab/>
      </w:r>
      <w:r w:rsidR="00F5419A" w:rsidRPr="00E5688A">
        <w:rPr>
          <w:rFonts w:ascii="Trebuchet MS" w:hAnsi="Trebuchet MS"/>
          <w:sz w:val="20"/>
          <w:szCs w:val="20"/>
        </w:rPr>
        <w:t>labornotes.org/secrets</w:t>
      </w:r>
      <w:r w:rsidR="00F5419A">
        <w:rPr>
          <w:rFonts w:ascii="Trebuchet MS" w:hAnsi="Trebuchet MS"/>
          <w:b/>
          <w:sz w:val="20"/>
          <w:szCs w:val="20"/>
        </w:rPr>
        <w:t xml:space="preserve"> </w:t>
      </w:r>
    </w:p>
    <w:p w14:paraId="0C793489" w14:textId="37F84929" w:rsidR="00E5688A" w:rsidRDefault="00E5688A" w:rsidP="00F5419A">
      <w:pPr>
        <w:ind w:firstLine="720"/>
        <w:rPr>
          <w:rFonts w:ascii="Trebuchet MS" w:hAnsi="Trebuchet MS"/>
          <w:b/>
          <w:sz w:val="20"/>
          <w:szCs w:val="20"/>
        </w:rPr>
      </w:pPr>
    </w:p>
    <w:p w14:paraId="1119028B" w14:textId="22193552" w:rsidR="007A1880" w:rsidRDefault="007A1880">
      <w:pPr>
        <w:rPr>
          <w:rFonts w:ascii="Trebuchet MS" w:hAnsi="Trebuchet MS"/>
          <w:b/>
          <w:sz w:val="20"/>
          <w:szCs w:val="20"/>
        </w:rPr>
      </w:pPr>
      <w:r>
        <w:rPr>
          <w:noProof/>
        </w:rPr>
        <w:drawing>
          <wp:anchor distT="0" distB="0" distL="114300" distR="114300" simplePos="0" relativeHeight="251687993" behindDoc="1" locked="0" layoutInCell="1" allowOverlap="1" wp14:anchorId="7C9F3746" wp14:editId="002D96E6">
            <wp:simplePos x="0" y="0"/>
            <wp:positionH relativeFrom="column">
              <wp:posOffset>4705350</wp:posOffset>
            </wp:positionH>
            <wp:positionV relativeFrom="paragraph">
              <wp:posOffset>-22225</wp:posOffset>
            </wp:positionV>
            <wp:extent cx="1062355" cy="1108710"/>
            <wp:effectExtent l="0" t="0" r="4445"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ofigo-Unity[1].png"/>
                    <pic:cNvPicPr/>
                  </pic:nvPicPr>
                  <pic:blipFill>
                    <a:blip r:embed="rId25">
                      <a:extLst>
                        <a:ext uri="{28A0092B-C50C-407E-A947-70E740481C1C}">
                          <a14:useLocalDpi xmlns:a14="http://schemas.microsoft.com/office/drawing/2010/main" val="0"/>
                        </a:ext>
                      </a:extLst>
                    </a:blip>
                    <a:stretch>
                      <a:fillRect/>
                    </a:stretch>
                  </pic:blipFill>
                  <pic:spPr>
                    <a:xfrm>
                      <a:off x="0" y="0"/>
                      <a:ext cx="1062355" cy="1108710"/>
                    </a:xfrm>
                    <a:prstGeom prst="rect">
                      <a:avLst/>
                    </a:prstGeom>
                  </pic:spPr>
                </pic:pic>
              </a:graphicData>
            </a:graphic>
            <wp14:sizeRelH relativeFrom="margin">
              <wp14:pctWidth>0</wp14:pctWidth>
            </wp14:sizeRelH>
            <wp14:sizeRelV relativeFrom="margin">
              <wp14:pctHeight>0</wp14:pctHeight>
            </wp14:sizeRelV>
          </wp:anchor>
        </w:drawing>
      </w:r>
    </w:p>
    <w:p w14:paraId="6DB8DE2E" w14:textId="61E8267B" w:rsidR="00E5688A" w:rsidRPr="00580A01" w:rsidRDefault="00E5688A">
      <w:pPr>
        <w:rPr>
          <w:rFonts w:ascii="Trebuchet MS" w:hAnsi="Trebuchet MS"/>
          <w:b/>
          <w:sz w:val="50"/>
          <w:szCs w:val="50"/>
        </w:rPr>
      </w:pPr>
      <w:r w:rsidRPr="00580A01">
        <w:rPr>
          <w:rFonts w:ascii="Trebuchet MS" w:hAnsi="Trebuchet MS"/>
          <w:b/>
          <w:sz w:val="50"/>
          <w:szCs w:val="50"/>
        </w:rPr>
        <w:t>What</w:t>
      </w:r>
      <w:r w:rsidR="00DE17A4" w:rsidRPr="00580A01">
        <w:rPr>
          <w:rFonts w:ascii="Trebuchet MS" w:hAnsi="Trebuchet MS"/>
          <w:b/>
          <w:sz w:val="50"/>
          <w:szCs w:val="50"/>
        </w:rPr>
        <w:t xml:space="preserve"> Makes a Good Action?  </w:t>
      </w:r>
    </w:p>
    <w:p w14:paraId="2E9626E7" w14:textId="05C2D506" w:rsidR="00DE17A4" w:rsidRDefault="00DE17A4">
      <w:pPr>
        <w:rPr>
          <w:rFonts w:ascii="Trebuchet MS" w:hAnsi="Trebuchet MS"/>
          <w:b/>
          <w:sz w:val="20"/>
          <w:szCs w:val="20"/>
        </w:rPr>
      </w:pPr>
    </w:p>
    <w:p w14:paraId="4C3B1539" w14:textId="72FB0EF6" w:rsidR="00DE17A4" w:rsidRDefault="00DE17A4">
      <w:pPr>
        <w:rPr>
          <w:rFonts w:ascii="Trebuchet MS" w:hAnsi="Trebuchet MS"/>
          <w:b/>
          <w:sz w:val="20"/>
          <w:szCs w:val="20"/>
        </w:rPr>
      </w:pPr>
    </w:p>
    <w:p w14:paraId="0F4DA418" w14:textId="309CF82C" w:rsidR="00DE17A4" w:rsidRDefault="00DE17A4">
      <w:pPr>
        <w:rPr>
          <w:rFonts w:ascii="Trebuchet MS" w:hAnsi="Trebuchet MS"/>
          <w:b/>
          <w:sz w:val="20"/>
          <w:szCs w:val="20"/>
        </w:rPr>
      </w:pPr>
    </w:p>
    <w:p w14:paraId="10E98674" w14:textId="69D7DB24" w:rsidR="00DE17A4" w:rsidRDefault="00DE17A4">
      <w:pPr>
        <w:rPr>
          <w:rFonts w:ascii="Trebuchet MS" w:hAnsi="Trebuchet MS"/>
          <w:b/>
          <w:sz w:val="20"/>
          <w:szCs w:val="20"/>
        </w:rPr>
      </w:pPr>
    </w:p>
    <w:p w14:paraId="13E2BD86" w14:textId="77777777" w:rsidR="007A1880" w:rsidRDefault="007A1880">
      <w:pPr>
        <w:rPr>
          <w:rFonts w:ascii="Trebuchet MS" w:hAnsi="Trebuchet MS"/>
          <w:sz w:val="40"/>
          <w:szCs w:val="40"/>
        </w:rPr>
      </w:pPr>
    </w:p>
    <w:p w14:paraId="18FEED77" w14:textId="789554CA" w:rsidR="00DE17A4" w:rsidRPr="007A1880" w:rsidRDefault="007A1880">
      <w:pPr>
        <w:rPr>
          <w:rFonts w:ascii="Trebuchet MS" w:hAnsi="Trebuchet MS"/>
          <w:sz w:val="32"/>
          <w:szCs w:val="32"/>
        </w:rPr>
      </w:pPr>
      <w:r w:rsidRPr="007A1880">
        <w:rPr>
          <w:rFonts w:ascii="Trebuchet MS" w:hAnsi="Trebuchet MS"/>
          <w:sz w:val="32"/>
          <w:szCs w:val="32"/>
        </w:rPr>
        <w:t>A good action moves the campaign around the issue.  A good action is…</w:t>
      </w:r>
    </w:p>
    <w:p w14:paraId="2FF99D6B" w14:textId="1618CD24" w:rsidR="007A1880" w:rsidRPr="007A1880" w:rsidRDefault="007A1880">
      <w:pPr>
        <w:rPr>
          <w:rFonts w:ascii="Trebuchet MS" w:hAnsi="Trebuchet MS"/>
          <w:sz w:val="32"/>
          <w:szCs w:val="32"/>
        </w:rPr>
      </w:pPr>
    </w:p>
    <w:p w14:paraId="5082AB8E" w14:textId="3C1F4F33" w:rsidR="007A1880" w:rsidRDefault="007A1880" w:rsidP="007A1880">
      <w:pPr>
        <w:pStyle w:val="ListParagraph"/>
        <w:numPr>
          <w:ilvl w:val="0"/>
          <w:numId w:val="51"/>
        </w:numPr>
        <w:rPr>
          <w:rFonts w:ascii="Trebuchet MS" w:hAnsi="Trebuchet MS"/>
          <w:sz w:val="32"/>
          <w:szCs w:val="32"/>
        </w:rPr>
      </w:pPr>
      <w:r w:rsidRPr="007A1880">
        <w:rPr>
          <w:rFonts w:ascii="Trebuchet MS" w:hAnsi="Trebuchet MS"/>
          <w:sz w:val="32"/>
          <w:szCs w:val="32"/>
        </w:rPr>
        <w:t xml:space="preserve">Simple </w:t>
      </w:r>
    </w:p>
    <w:p w14:paraId="182E2B26" w14:textId="77777777" w:rsidR="007A1880" w:rsidRPr="007A1880" w:rsidRDefault="007A1880" w:rsidP="007A1880">
      <w:pPr>
        <w:pStyle w:val="ListParagraph"/>
        <w:rPr>
          <w:rFonts w:ascii="Trebuchet MS" w:hAnsi="Trebuchet MS"/>
          <w:sz w:val="32"/>
          <w:szCs w:val="32"/>
        </w:rPr>
      </w:pPr>
    </w:p>
    <w:p w14:paraId="79667D18" w14:textId="3E3A1F8E" w:rsidR="007A1880" w:rsidRDefault="007A1880" w:rsidP="007A1880">
      <w:pPr>
        <w:pStyle w:val="ListParagraph"/>
        <w:numPr>
          <w:ilvl w:val="0"/>
          <w:numId w:val="51"/>
        </w:numPr>
        <w:rPr>
          <w:rFonts w:ascii="Trebuchet MS" w:hAnsi="Trebuchet MS"/>
          <w:sz w:val="32"/>
          <w:szCs w:val="32"/>
        </w:rPr>
      </w:pPr>
      <w:r w:rsidRPr="007A1880">
        <w:rPr>
          <w:rFonts w:ascii="Trebuchet MS" w:hAnsi="Trebuchet MS"/>
          <w:sz w:val="32"/>
          <w:szCs w:val="32"/>
        </w:rPr>
        <w:t xml:space="preserve">Visible </w:t>
      </w:r>
    </w:p>
    <w:p w14:paraId="56D960C1" w14:textId="77777777" w:rsidR="007A1880" w:rsidRPr="007A1880" w:rsidRDefault="007A1880" w:rsidP="007A1880">
      <w:pPr>
        <w:rPr>
          <w:rFonts w:ascii="Trebuchet MS" w:hAnsi="Trebuchet MS"/>
          <w:sz w:val="32"/>
          <w:szCs w:val="32"/>
        </w:rPr>
      </w:pPr>
    </w:p>
    <w:p w14:paraId="37B0DAE7" w14:textId="1A41CCAE" w:rsidR="007A1880" w:rsidRDefault="007A1880" w:rsidP="007A1880">
      <w:pPr>
        <w:pStyle w:val="ListParagraph"/>
        <w:numPr>
          <w:ilvl w:val="0"/>
          <w:numId w:val="51"/>
        </w:numPr>
        <w:rPr>
          <w:rFonts w:ascii="Trebuchet MS" w:hAnsi="Trebuchet MS"/>
          <w:sz w:val="32"/>
          <w:szCs w:val="32"/>
        </w:rPr>
      </w:pPr>
      <w:r w:rsidRPr="007A1880">
        <w:rPr>
          <w:rFonts w:ascii="Trebuchet MS" w:hAnsi="Trebuchet MS"/>
          <w:sz w:val="32"/>
          <w:szCs w:val="32"/>
        </w:rPr>
        <w:t>Something you know people will do</w:t>
      </w:r>
    </w:p>
    <w:p w14:paraId="6955F74B" w14:textId="77777777" w:rsidR="007A1880" w:rsidRPr="007A1880" w:rsidRDefault="007A1880" w:rsidP="007A1880">
      <w:pPr>
        <w:rPr>
          <w:rFonts w:ascii="Trebuchet MS" w:hAnsi="Trebuchet MS"/>
          <w:sz w:val="32"/>
          <w:szCs w:val="32"/>
        </w:rPr>
      </w:pPr>
    </w:p>
    <w:p w14:paraId="2BE1DBC4" w14:textId="75485508" w:rsidR="007A1880" w:rsidRDefault="007A1880" w:rsidP="007A1880">
      <w:pPr>
        <w:pStyle w:val="ListParagraph"/>
        <w:numPr>
          <w:ilvl w:val="0"/>
          <w:numId w:val="51"/>
        </w:numPr>
        <w:rPr>
          <w:rFonts w:ascii="Trebuchet MS" w:hAnsi="Trebuchet MS"/>
          <w:sz w:val="32"/>
          <w:szCs w:val="32"/>
        </w:rPr>
      </w:pPr>
      <w:r w:rsidRPr="007A1880">
        <w:rPr>
          <w:rFonts w:ascii="Trebuchet MS" w:hAnsi="Trebuchet MS"/>
          <w:sz w:val="32"/>
          <w:szCs w:val="32"/>
        </w:rPr>
        <w:t xml:space="preserve">Timed for effect </w:t>
      </w:r>
    </w:p>
    <w:p w14:paraId="72F31B73" w14:textId="77777777" w:rsidR="007A1880" w:rsidRPr="007A1880" w:rsidRDefault="007A1880" w:rsidP="007A1880">
      <w:pPr>
        <w:rPr>
          <w:rFonts w:ascii="Trebuchet MS" w:hAnsi="Trebuchet MS"/>
          <w:sz w:val="32"/>
          <w:szCs w:val="32"/>
        </w:rPr>
      </w:pPr>
    </w:p>
    <w:p w14:paraId="6B368923" w14:textId="4AF1F8CB" w:rsidR="007A1880" w:rsidRDefault="007A1880" w:rsidP="007A1880">
      <w:pPr>
        <w:pStyle w:val="ListParagraph"/>
        <w:numPr>
          <w:ilvl w:val="0"/>
          <w:numId w:val="51"/>
        </w:numPr>
        <w:rPr>
          <w:rFonts w:ascii="Trebuchet MS" w:hAnsi="Trebuchet MS"/>
          <w:sz w:val="32"/>
          <w:szCs w:val="32"/>
        </w:rPr>
      </w:pPr>
      <w:r w:rsidRPr="007A1880">
        <w:rPr>
          <w:rFonts w:ascii="Trebuchet MS" w:hAnsi="Trebuchet MS"/>
          <w:sz w:val="32"/>
          <w:szCs w:val="32"/>
        </w:rPr>
        <w:t xml:space="preserve">Builds on past actions (shows escalation) </w:t>
      </w:r>
    </w:p>
    <w:p w14:paraId="3FE26F91" w14:textId="77777777" w:rsidR="007A1880" w:rsidRPr="007A1880" w:rsidRDefault="007A1880" w:rsidP="007A1880">
      <w:pPr>
        <w:rPr>
          <w:rFonts w:ascii="Trebuchet MS" w:hAnsi="Trebuchet MS"/>
          <w:sz w:val="32"/>
          <w:szCs w:val="32"/>
        </w:rPr>
      </w:pPr>
    </w:p>
    <w:p w14:paraId="3DB8D7BD" w14:textId="042B51E3" w:rsidR="007A1880" w:rsidRDefault="007A1880" w:rsidP="007A1880">
      <w:pPr>
        <w:pStyle w:val="ListParagraph"/>
        <w:numPr>
          <w:ilvl w:val="0"/>
          <w:numId w:val="51"/>
        </w:numPr>
        <w:rPr>
          <w:rFonts w:ascii="Trebuchet MS" w:hAnsi="Trebuchet MS"/>
          <w:sz w:val="32"/>
          <w:szCs w:val="32"/>
        </w:rPr>
      </w:pPr>
      <w:r w:rsidRPr="007A1880">
        <w:rPr>
          <w:rFonts w:ascii="Trebuchet MS" w:hAnsi="Trebuchet MS"/>
          <w:sz w:val="32"/>
          <w:szCs w:val="32"/>
        </w:rPr>
        <w:t>Tests people’s willingness to go further (more escalation)</w:t>
      </w:r>
    </w:p>
    <w:p w14:paraId="0CF124F2" w14:textId="77777777" w:rsidR="007A1880" w:rsidRPr="007A1880" w:rsidRDefault="007A1880" w:rsidP="007A1880">
      <w:pPr>
        <w:rPr>
          <w:rFonts w:ascii="Trebuchet MS" w:hAnsi="Trebuchet MS"/>
          <w:sz w:val="32"/>
          <w:szCs w:val="32"/>
        </w:rPr>
      </w:pPr>
    </w:p>
    <w:p w14:paraId="3C0E1651" w14:textId="66780048" w:rsidR="007A1880" w:rsidRDefault="007A1880" w:rsidP="007A1880">
      <w:pPr>
        <w:pStyle w:val="ListParagraph"/>
        <w:numPr>
          <w:ilvl w:val="0"/>
          <w:numId w:val="51"/>
        </w:numPr>
        <w:rPr>
          <w:rFonts w:ascii="Trebuchet MS" w:hAnsi="Trebuchet MS"/>
          <w:sz w:val="32"/>
          <w:szCs w:val="32"/>
        </w:rPr>
      </w:pPr>
      <w:r w:rsidRPr="007A1880">
        <w:rPr>
          <w:rFonts w:ascii="Trebuchet MS" w:hAnsi="Trebuchet MS"/>
          <w:sz w:val="32"/>
          <w:szCs w:val="32"/>
        </w:rPr>
        <w:t xml:space="preserve">Unifies people </w:t>
      </w:r>
    </w:p>
    <w:p w14:paraId="24AFB9A7" w14:textId="77777777" w:rsidR="007A1880" w:rsidRPr="007A1880" w:rsidRDefault="007A1880" w:rsidP="007A1880">
      <w:pPr>
        <w:rPr>
          <w:rFonts w:ascii="Trebuchet MS" w:hAnsi="Trebuchet MS"/>
          <w:sz w:val="32"/>
          <w:szCs w:val="32"/>
        </w:rPr>
      </w:pPr>
    </w:p>
    <w:p w14:paraId="1F7783CA" w14:textId="0898F0FF" w:rsidR="007A1880" w:rsidRDefault="007A1880" w:rsidP="007A1880">
      <w:pPr>
        <w:pStyle w:val="ListParagraph"/>
        <w:numPr>
          <w:ilvl w:val="0"/>
          <w:numId w:val="51"/>
        </w:numPr>
        <w:rPr>
          <w:rFonts w:ascii="Trebuchet MS" w:hAnsi="Trebuchet MS"/>
          <w:sz w:val="32"/>
          <w:szCs w:val="32"/>
        </w:rPr>
      </w:pPr>
      <w:r w:rsidRPr="007A1880">
        <w:rPr>
          <w:rFonts w:ascii="Trebuchet MS" w:hAnsi="Trebuchet MS"/>
          <w:sz w:val="32"/>
          <w:szCs w:val="32"/>
        </w:rPr>
        <w:t xml:space="preserve">Flows from the issue (makes sense in relation to the issue) </w:t>
      </w:r>
    </w:p>
    <w:p w14:paraId="6E622C8B" w14:textId="77777777" w:rsidR="007A1880" w:rsidRPr="007A1880" w:rsidRDefault="007A1880" w:rsidP="007A1880">
      <w:pPr>
        <w:rPr>
          <w:rFonts w:ascii="Trebuchet MS" w:hAnsi="Trebuchet MS"/>
          <w:sz w:val="32"/>
          <w:szCs w:val="32"/>
        </w:rPr>
      </w:pPr>
    </w:p>
    <w:p w14:paraId="3A4A02BB" w14:textId="54744609" w:rsidR="007A1880" w:rsidRDefault="007A1880" w:rsidP="007A1880">
      <w:pPr>
        <w:pStyle w:val="ListParagraph"/>
        <w:numPr>
          <w:ilvl w:val="0"/>
          <w:numId w:val="51"/>
        </w:numPr>
        <w:rPr>
          <w:rFonts w:ascii="Trebuchet MS" w:hAnsi="Trebuchet MS"/>
          <w:sz w:val="32"/>
          <w:szCs w:val="32"/>
        </w:rPr>
      </w:pPr>
      <w:r w:rsidRPr="007A1880">
        <w:rPr>
          <w:rFonts w:ascii="Trebuchet MS" w:hAnsi="Trebuchet MS"/>
          <w:sz w:val="32"/>
          <w:szCs w:val="32"/>
        </w:rPr>
        <w:t xml:space="preserve">Targets the person(s) with the power to meet your demands </w:t>
      </w:r>
    </w:p>
    <w:p w14:paraId="1F7C4EAF" w14:textId="0BAFBC16" w:rsidR="007A1880" w:rsidRPr="007A1880" w:rsidRDefault="003F72C5" w:rsidP="007A1880">
      <w:pPr>
        <w:rPr>
          <w:rFonts w:ascii="Trebuchet MS" w:hAnsi="Trebuchet MS"/>
          <w:sz w:val="32"/>
          <w:szCs w:val="32"/>
        </w:rPr>
      </w:pPr>
      <w:r>
        <w:rPr>
          <w:noProof/>
          <w:sz w:val="28"/>
          <w:szCs w:val="28"/>
        </w:rPr>
        <w:drawing>
          <wp:anchor distT="0" distB="0" distL="114300" distR="114300" simplePos="0" relativeHeight="251692089" behindDoc="1" locked="0" layoutInCell="1" allowOverlap="1" wp14:anchorId="202927AC" wp14:editId="08B00CAC">
            <wp:simplePos x="0" y="0"/>
            <wp:positionH relativeFrom="margin">
              <wp:posOffset>3190875</wp:posOffset>
            </wp:positionH>
            <wp:positionV relativeFrom="paragraph">
              <wp:posOffset>116205</wp:posOffset>
            </wp:positionV>
            <wp:extent cx="2209800" cy="1657350"/>
            <wp:effectExtent l="0" t="0" r="0" b="0"/>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staBdMtgIMG_1079.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09800" cy="1657350"/>
                    </a:xfrm>
                    <a:prstGeom prst="rect">
                      <a:avLst/>
                    </a:prstGeom>
                  </pic:spPr>
                </pic:pic>
              </a:graphicData>
            </a:graphic>
            <wp14:sizeRelH relativeFrom="margin">
              <wp14:pctWidth>0</wp14:pctWidth>
            </wp14:sizeRelH>
            <wp14:sizeRelV relativeFrom="margin">
              <wp14:pctHeight>0</wp14:pctHeight>
            </wp14:sizeRelV>
          </wp:anchor>
        </w:drawing>
      </w:r>
    </w:p>
    <w:p w14:paraId="0DA01D47" w14:textId="11F21994" w:rsidR="007A1880" w:rsidRPr="007A1880" w:rsidRDefault="007A1880" w:rsidP="007A1880">
      <w:pPr>
        <w:pStyle w:val="ListParagraph"/>
        <w:numPr>
          <w:ilvl w:val="0"/>
          <w:numId w:val="51"/>
        </w:numPr>
        <w:rPr>
          <w:rFonts w:ascii="Trebuchet MS" w:hAnsi="Trebuchet MS"/>
          <w:sz w:val="32"/>
          <w:szCs w:val="32"/>
        </w:rPr>
      </w:pPr>
      <w:r w:rsidRPr="007A1880">
        <w:rPr>
          <w:rFonts w:ascii="Trebuchet MS" w:hAnsi="Trebuchet MS"/>
          <w:sz w:val="32"/>
          <w:szCs w:val="32"/>
        </w:rPr>
        <w:t xml:space="preserve">Creative and fun </w:t>
      </w:r>
    </w:p>
    <w:p w14:paraId="0FCBED1A" w14:textId="1D22E175" w:rsidR="007A1880" w:rsidRDefault="007A1880" w:rsidP="007A1880">
      <w:pPr>
        <w:rPr>
          <w:rFonts w:ascii="Trebuchet MS" w:hAnsi="Trebuchet MS"/>
          <w:b/>
          <w:sz w:val="20"/>
          <w:szCs w:val="20"/>
        </w:rPr>
      </w:pPr>
    </w:p>
    <w:p w14:paraId="5E3019DF" w14:textId="6F19E728" w:rsidR="007A1880" w:rsidRPr="007A1880" w:rsidRDefault="007A1880" w:rsidP="007A1880">
      <w:pPr>
        <w:rPr>
          <w:rFonts w:ascii="Trebuchet MS" w:hAnsi="Trebuchet MS"/>
          <w:b/>
          <w:sz w:val="20"/>
          <w:szCs w:val="20"/>
        </w:rPr>
      </w:pPr>
    </w:p>
    <w:p w14:paraId="270BDD5B" w14:textId="44700DD0" w:rsidR="00DE17A4" w:rsidRDefault="00DE17A4">
      <w:pPr>
        <w:rPr>
          <w:rFonts w:ascii="Trebuchet MS" w:hAnsi="Trebuchet MS"/>
          <w:b/>
          <w:sz w:val="20"/>
          <w:szCs w:val="20"/>
        </w:rPr>
      </w:pPr>
    </w:p>
    <w:p w14:paraId="3F7FF863" w14:textId="19CEBCD5" w:rsidR="007A1880" w:rsidRDefault="003F72C5">
      <w:pPr>
        <w:rPr>
          <w:rFonts w:ascii="Trebuchet MS" w:hAnsi="Trebuchet MS"/>
          <w:b/>
          <w:sz w:val="20"/>
          <w:szCs w:val="20"/>
        </w:rPr>
      </w:pPr>
      <w:r>
        <w:rPr>
          <w:rFonts w:ascii="Trebuchet MS" w:hAnsi="Trebuchet MS"/>
          <w:b/>
          <w:noProof/>
          <w:sz w:val="20"/>
          <w:szCs w:val="20"/>
        </w:rPr>
        <w:drawing>
          <wp:anchor distT="0" distB="0" distL="114300" distR="114300" simplePos="0" relativeHeight="251690041" behindDoc="1" locked="0" layoutInCell="1" allowOverlap="1" wp14:anchorId="7C7169A9" wp14:editId="73C04014">
            <wp:simplePos x="0" y="0"/>
            <wp:positionH relativeFrom="margin">
              <wp:posOffset>272993</wp:posOffset>
            </wp:positionH>
            <wp:positionV relativeFrom="paragraph">
              <wp:posOffset>235535</wp:posOffset>
            </wp:positionV>
            <wp:extent cx="2244437" cy="453422"/>
            <wp:effectExtent l="0" t="0" r="3810" b="381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CTA LOGO with name BLACK SMALL.jpg"/>
                    <pic:cNvPicPr/>
                  </pic:nvPicPr>
                  <pic:blipFill>
                    <a:blip r:embed="rId27">
                      <a:extLst>
                        <a:ext uri="{28A0092B-C50C-407E-A947-70E740481C1C}">
                          <a14:useLocalDpi xmlns:a14="http://schemas.microsoft.com/office/drawing/2010/main" val="0"/>
                        </a:ext>
                      </a:extLst>
                    </a:blip>
                    <a:stretch>
                      <a:fillRect/>
                    </a:stretch>
                  </pic:blipFill>
                  <pic:spPr>
                    <a:xfrm>
                      <a:off x="0" y="0"/>
                      <a:ext cx="2244437" cy="453422"/>
                    </a:xfrm>
                    <a:prstGeom prst="rect">
                      <a:avLst/>
                    </a:prstGeom>
                  </pic:spPr>
                </pic:pic>
              </a:graphicData>
            </a:graphic>
            <wp14:sizeRelH relativeFrom="margin">
              <wp14:pctWidth>0</wp14:pctWidth>
            </wp14:sizeRelH>
            <wp14:sizeRelV relativeFrom="margin">
              <wp14:pctHeight>0</wp14:pctHeight>
            </wp14:sizeRelV>
          </wp:anchor>
        </w:drawing>
      </w:r>
      <w:r w:rsidR="007A1880">
        <w:rPr>
          <w:rFonts w:ascii="Trebuchet MS" w:hAnsi="Trebuchet MS"/>
          <w:b/>
          <w:noProof/>
          <w:sz w:val="20"/>
          <w:szCs w:val="20"/>
        </w:rPr>
        <w:drawing>
          <wp:anchor distT="0" distB="0" distL="114300" distR="114300" simplePos="0" relativeHeight="251689017" behindDoc="1" locked="0" layoutInCell="1" allowOverlap="1" wp14:anchorId="7DD10CA2" wp14:editId="110591A0">
            <wp:simplePos x="0" y="0"/>
            <wp:positionH relativeFrom="column">
              <wp:posOffset>133350</wp:posOffset>
            </wp:positionH>
            <wp:positionV relativeFrom="paragraph">
              <wp:posOffset>2757170</wp:posOffset>
            </wp:positionV>
            <wp:extent cx="2498877" cy="504825"/>
            <wp:effectExtent l="0" t="0" r="0" b="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CTA LOGO with name BLACK SMALL.jpg"/>
                    <pic:cNvPicPr/>
                  </pic:nvPicPr>
                  <pic:blipFill>
                    <a:blip r:embed="rId27">
                      <a:extLst>
                        <a:ext uri="{28A0092B-C50C-407E-A947-70E740481C1C}">
                          <a14:useLocalDpi xmlns:a14="http://schemas.microsoft.com/office/drawing/2010/main" val="0"/>
                        </a:ext>
                      </a:extLst>
                    </a:blip>
                    <a:stretch>
                      <a:fillRect/>
                    </a:stretch>
                  </pic:blipFill>
                  <pic:spPr>
                    <a:xfrm>
                      <a:off x="0" y="0"/>
                      <a:ext cx="2498877" cy="504825"/>
                    </a:xfrm>
                    <a:prstGeom prst="rect">
                      <a:avLst/>
                    </a:prstGeom>
                  </pic:spPr>
                </pic:pic>
              </a:graphicData>
            </a:graphic>
          </wp:anchor>
        </w:drawing>
      </w:r>
      <w:r w:rsidR="007A1880">
        <w:rPr>
          <w:rFonts w:ascii="Trebuchet MS" w:hAnsi="Trebuchet MS"/>
          <w:b/>
          <w:sz w:val="20"/>
          <w:szCs w:val="20"/>
        </w:rPr>
        <w:br w:type="page"/>
      </w:r>
    </w:p>
    <w:p w14:paraId="4146341F" w14:textId="77777777" w:rsidR="00E11BB2" w:rsidRPr="000C2BCF" w:rsidRDefault="00E11BB2" w:rsidP="00AA7E36">
      <w:pPr>
        <w:pStyle w:val="Style1"/>
        <w:adjustRightInd/>
        <w:spacing w:before="72" w:after="180"/>
        <w:ind w:left="-180" w:right="-270"/>
        <w:jc w:val="center"/>
        <w:rPr>
          <w:rFonts w:ascii="Trebuchet MS" w:hAnsi="Trebuchet MS" w:cs="Arial"/>
          <w:b/>
          <w:bCs/>
          <w:color w:val="4472C4" w:themeColor="accent1"/>
          <w:sz w:val="44"/>
          <w:szCs w:val="44"/>
        </w:rPr>
      </w:pPr>
      <w:r w:rsidRPr="000C2BCF">
        <w:rPr>
          <w:rFonts w:ascii="Trebuchet MS" w:hAnsi="Trebuchet MS" w:cs="Arial"/>
          <w:b/>
          <w:bCs/>
          <w:color w:val="4472C4" w:themeColor="accent1"/>
          <w:sz w:val="44"/>
          <w:szCs w:val="44"/>
        </w:rPr>
        <w:t>Turning Grievances into Direct Action</w:t>
      </w:r>
    </w:p>
    <w:p w14:paraId="3D4A6C18" w14:textId="77777777" w:rsidR="00E11BB2" w:rsidRPr="000363FA" w:rsidRDefault="00E11BB2" w:rsidP="0096203C">
      <w:pPr>
        <w:shd w:val="solid" w:color="000000" w:fill="auto"/>
        <w:ind w:right="-270"/>
        <w:jc w:val="center"/>
        <w:rPr>
          <w:rFonts w:ascii="Trebuchet MS" w:hAnsi="Trebuchet MS" w:cs="Arial"/>
          <w:b/>
          <w:bCs/>
          <w:color w:val="FFFFFF"/>
          <w:sz w:val="28"/>
        </w:rPr>
      </w:pPr>
      <w:r w:rsidRPr="000363FA">
        <w:rPr>
          <w:rFonts w:ascii="Trebuchet MS" w:hAnsi="Trebuchet MS" w:cs="Arial"/>
          <w:b/>
          <w:bCs/>
          <w:color w:val="FFFFFF"/>
          <w:sz w:val="28"/>
        </w:rPr>
        <w:t>We file grievances in order to resolve problems on the job.</w:t>
      </w:r>
    </w:p>
    <w:p w14:paraId="6B219E99" w14:textId="129BFA89" w:rsidR="00E11BB2" w:rsidRDefault="00E11BB2" w:rsidP="00E11BB2">
      <w:pPr>
        <w:pStyle w:val="Style2"/>
        <w:adjustRightInd/>
        <w:spacing w:before="216"/>
        <w:ind w:right="-270"/>
        <w:rPr>
          <w:rStyle w:val="CharacterStyle1"/>
          <w:rFonts w:ascii="Trebuchet MS" w:hAnsi="Trebuchet MS" w:cs="Arial"/>
          <w:b/>
          <w:bCs/>
          <w:szCs w:val="24"/>
        </w:rPr>
      </w:pPr>
      <w:r w:rsidRPr="000363FA">
        <w:rPr>
          <w:rStyle w:val="CharacterStyle1"/>
          <w:rFonts w:ascii="Trebuchet MS" w:hAnsi="Trebuchet MS" w:cs="Arial"/>
          <w:b/>
          <w:bCs/>
          <w:szCs w:val="24"/>
        </w:rPr>
        <w:t>Problems with the traditional model of handling grievances</w:t>
      </w:r>
      <w:r w:rsidR="00CB672A">
        <w:rPr>
          <w:rStyle w:val="CharacterStyle1"/>
          <w:rFonts w:ascii="Trebuchet MS" w:hAnsi="Trebuchet MS" w:cs="Arial"/>
          <w:b/>
          <w:bCs/>
          <w:szCs w:val="24"/>
        </w:rPr>
        <w:t>:</w:t>
      </w:r>
    </w:p>
    <w:p w14:paraId="2780C896" w14:textId="77777777" w:rsidR="00CB672A" w:rsidRPr="000363FA" w:rsidRDefault="00CB672A" w:rsidP="00E11BB2">
      <w:pPr>
        <w:pStyle w:val="Style2"/>
        <w:adjustRightInd/>
        <w:spacing w:before="216"/>
        <w:ind w:right="-270"/>
        <w:rPr>
          <w:rStyle w:val="CharacterStyle1"/>
          <w:rFonts w:ascii="Trebuchet MS" w:hAnsi="Trebuchet MS" w:cs="Arial"/>
          <w:b/>
          <w:bCs/>
          <w:szCs w:val="24"/>
        </w:rPr>
      </w:pPr>
    </w:p>
    <w:p w14:paraId="03CE312C" w14:textId="77777777" w:rsidR="00E11BB2" w:rsidRPr="000363FA" w:rsidRDefault="00E11BB2" w:rsidP="00191034">
      <w:pPr>
        <w:pStyle w:val="Style2"/>
        <w:numPr>
          <w:ilvl w:val="0"/>
          <w:numId w:val="79"/>
        </w:numPr>
        <w:adjustRightInd/>
        <w:ind w:right="-270"/>
        <w:rPr>
          <w:rStyle w:val="CharacterStyle1"/>
          <w:rFonts w:ascii="Trebuchet MS" w:hAnsi="Trebuchet MS" w:cs="Arial"/>
          <w:szCs w:val="24"/>
        </w:rPr>
      </w:pPr>
      <w:r w:rsidRPr="000363FA">
        <w:rPr>
          <w:rStyle w:val="CharacterStyle1"/>
          <w:rFonts w:ascii="Trebuchet MS" w:hAnsi="Trebuchet MS" w:cs="Arial"/>
          <w:szCs w:val="24"/>
        </w:rPr>
        <w:t>The worker has a problem and its only seen as a personal gripe</w:t>
      </w:r>
    </w:p>
    <w:p w14:paraId="18411385" w14:textId="77777777" w:rsidR="00E11BB2" w:rsidRPr="000363FA" w:rsidRDefault="00E11BB2" w:rsidP="00191034">
      <w:pPr>
        <w:pStyle w:val="Style3"/>
        <w:numPr>
          <w:ilvl w:val="0"/>
          <w:numId w:val="79"/>
        </w:numPr>
        <w:spacing w:before="36"/>
        <w:ind w:right="-270"/>
        <w:rPr>
          <w:rStyle w:val="CharacterStyle1"/>
          <w:rFonts w:ascii="Trebuchet MS" w:hAnsi="Trebuchet MS" w:cs="Arial"/>
          <w:szCs w:val="24"/>
        </w:rPr>
      </w:pPr>
      <w:r w:rsidRPr="000363FA">
        <w:rPr>
          <w:rStyle w:val="CharacterStyle1"/>
          <w:rFonts w:ascii="Trebuchet MS" w:hAnsi="Trebuchet MS" w:cs="Arial"/>
          <w:spacing w:val="-7"/>
          <w:szCs w:val="24"/>
        </w:rPr>
        <w:t xml:space="preserve">The Chief Steward, Steward and Union rep is seen as an insurance agent by the members, with </w:t>
      </w:r>
      <w:r w:rsidRPr="000363FA">
        <w:rPr>
          <w:rStyle w:val="CharacterStyle1"/>
          <w:rFonts w:ascii="Trebuchet MS" w:hAnsi="Trebuchet MS" w:cs="Arial"/>
          <w:szCs w:val="24"/>
        </w:rPr>
        <w:t>the member taking the attitude that this is what they pay dues for</w:t>
      </w:r>
    </w:p>
    <w:p w14:paraId="13968114"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pacing w:val="-6"/>
          <w:szCs w:val="24"/>
        </w:rPr>
        <w:t xml:space="preserve">The Chief Steward, Steward and Union rep acts like an insurance agent, processing complaints </w:t>
      </w:r>
      <w:r w:rsidRPr="000363FA">
        <w:rPr>
          <w:rStyle w:val="CharacterStyle1"/>
          <w:rFonts w:ascii="Trebuchet MS" w:hAnsi="Trebuchet MS" w:cs="Arial"/>
          <w:szCs w:val="24"/>
        </w:rPr>
        <w:t>and depending on their personal relationship with management</w:t>
      </w:r>
    </w:p>
    <w:p w14:paraId="0FE292BE"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pacing w:val="-6"/>
          <w:szCs w:val="24"/>
        </w:rPr>
        <w:t xml:space="preserve">Chief Steward, Steward and Union rep wins on some issues in which the facts are clear, but lose </w:t>
      </w:r>
      <w:r w:rsidRPr="000363FA">
        <w:rPr>
          <w:rStyle w:val="CharacterStyle1"/>
          <w:rFonts w:ascii="Trebuchet MS" w:hAnsi="Trebuchet MS" w:cs="Arial"/>
          <w:szCs w:val="24"/>
        </w:rPr>
        <w:t>on those that are open to interpretation</w:t>
      </w:r>
    </w:p>
    <w:p w14:paraId="02243887"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pacing w:val="-6"/>
          <w:szCs w:val="24"/>
        </w:rPr>
        <w:t xml:space="preserve">The Chief Steward, Steward and Union rep gets angry at the worker who fails to recognize the </w:t>
      </w:r>
      <w:r w:rsidRPr="000363FA">
        <w:rPr>
          <w:rStyle w:val="CharacterStyle1"/>
          <w:rFonts w:ascii="Trebuchet MS" w:hAnsi="Trebuchet MS" w:cs="Arial"/>
          <w:szCs w:val="24"/>
        </w:rPr>
        <w:t>work the union has done on their behalf</w:t>
      </w:r>
    </w:p>
    <w:p w14:paraId="42993AAE"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zCs w:val="24"/>
        </w:rPr>
        <w:t>This conflict undermines the unity and strength of the members</w:t>
      </w:r>
    </w:p>
    <w:p w14:paraId="0B6D026D"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pacing w:val="-6"/>
          <w:szCs w:val="24"/>
        </w:rPr>
        <w:t xml:space="preserve">Management takes advantage of the lack of unity, fighting between members and the loss of </w:t>
      </w:r>
      <w:r w:rsidRPr="000363FA">
        <w:rPr>
          <w:rStyle w:val="CharacterStyle1"/>
          <w:rFonts w:ascii="Trebuchet MS" w:hAnsi="Trebuchet MS" w:cs="Arial"/>
          <w:szCs w:val="24"/>
        </w:rPr>
        <w:t>confidence in the union, by trying to get away with more and more in the workplace</w:t>
      </w:r>
    </w:p>
    <w:p w14:paraId="7002D893" w14:textId="77777777" w:rsidR="00E11BB2" w:rsidRPr="000363FA" w:rsidRDefault="00E11BB2" w:rsidP="00191034">
      <w:pPr>
        <w:pStyle w:val="Style3"/>
        <w:numPr>
          <w:ilvl w:val="0"/>
          <w:numId w:val="79"/>
        </w:numPr>
        <w:spacing w:before="36"/>
        <w:ind w:right="-270"/>
        <w:rPr>
          <w:rStyle w:val="CharacterStyle1"/>
          <w:rFonts w:ascii="Trebuchet MS" w:hAnsi="Trebuchet MS" w:cs="Arial"/>
          <w:szCs w:val="24"/>
        </w:rPr>
      </w:pPr>
      <w:r w:rsidRPr="000363FA">
        <w:rPr>
          <w:rStyle w:val="CharacterStyle1"/>
          <w:rFonts w:ascii="Trebuchet MS" w:hAnsi="Trebuchet MS" w:cs="Arial"/>
          <w:spacing w:val="-5"/>
          <w:szCs w:val="24"/>
        </w:rPr>
        <w:t xml:space="preserve">The Grievance process take time – often grievances take too long. Management may not meet </w:t>
      </w:r>
      <w:r w:rsidRPr="000363FA">
        <w:rPr>
          <w:rStyle w:val="CharacterStyle1"/>
          <w:rFonts w:ascii="Trebuchet MS" w:hAnsi="Trebuchet MS" w:cs="Arial"/>
          <w:spacing w:val="-7"/>
          <w:szCs w:val="24"/>
        </w:rPr>
        <w:t xml:space="preserve">in a timely manner or they may not intend to resolve legitimate grievances and as a result, </w:t>
      </w:r>
      <w:r w:rsidRPr="000363FA">
        <w:rPr>
          <w:rStyle w:val="CharacterStyle1"/>
          <w:rFonts w:ascii="Trebuchet MS" w:hAnsi="Trebuchet MS" w:cs="Arial"/>
          <w:szCs w:val="24"/>
        </w:rPr>
        <w:t>members view the union as week and unable to address problems on the job</w:t>
      </w:r>
    </w:p>
    <w:p w14:paraId="383B7C75"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pacing w:val="-6"/>
          <w:szCs w:val="24"/>
        </w:rPr>
        <w:t xml:space="preserve">Grievances take issues away from workers, and give them to management to decide. Or, grievances may end up in front of a non-connected third party where we give up any power over </w:t>
      </w:r>
      <w:r w:rsidRPr="000363FA">
        <w:rPr>
          <w:rStyle w:val="CharacterStyle1"/>
          <w:rFonts w:ascii="Trebuchet MS" w:hAnsi="Trebuchet MS" w:cs="Arial"/>
          <w:szCs w:val="24"/>
        </w:rPr>
        <w:t>how the grievance will be resolved</w:t>
      </w:r>
    </w:p>
    <w:p w14:paraId="5D22747C"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pacing w:val="-6"/>
          <w:szCs w:val="24"/>
        </w:rPr>
        <w:t xml:space="preserve">Not every injustice is a contract violation but the issues are still important, and we need a way to </w:t>
      </w:r>
      <w:r w:rsidRPr="000363FA">
        <w:rPr>
          <w:rStyle w:val="CharacterStyle1"/>
          <w:rFonts w:ascii="Trebuchet MS" w:hAnsi="Trebuchet MS" w:cs="Arial"/>
          <w:szCs w:val="24"/>
        </w:rPr>
        <w:t>resolve them</w:t>
      </w:r>
    </w:p>
    <w:p w14:paraId="0DDBAD0A"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zCs w:val="24"/>
        </w:rPr>
        <w:t>The member is not part of the fight so they don’t understand what it takes to win</w:t>
      </w:r>
    </w:p>
    <w:p w14:paraId="3F8A1301"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pacing w:val="-6"/>
          <w:szCs w:val="24"/>
        </w:rPr>
        <w:t xml:space="preserve">When there is a grievance, the Chief Steward, Steward or Union Rep meets with management alone or behind closed doors leaving the impression that the union and management are one, or </w:t>
      </w:r>
      <w:r w:rsidRPr="000363FA">
        <w:rPr>
          <w:rStyle w:val="CharacterStyle1"/>
          <w:rFonts w:ascii="Trebuchet MS" w:hAnsi="Trebuchet MS" w:cs="Arial"/>
          <w:szCs w:val="24"/>
        </w:rPr>
        <w:t>that the Union is not on their side</w:t>
      </w:r>
    </w:p>
    <w:p w14:paraId="2F07D3F2" w14:textId="77777777" w:rsidR="00E11BB2" w:rsidRPr="000363FA" w:rsidRDefault="00E11BB2" w:rsidP="00191034">
      <w:pPr>
        <w:pStyle w:val="Style3"/>
        <w:numPr>
          <w:ilvl w:val="0"/>
          <w:numId w:val="79"/>
        </w:numPr>
        <w:spacing w:before="36"/>
        <w:ind w:right="-270"/>
        <w:rPr>
          <w:rStyle w:val="CharacterStyle1"/>
          <w:rFonts w:ascii="Trebuchet MS" w:hAnsi="Trebuchet MS" w:cs="Arial"/>
          <w:szCs w:val="24"/>
        </w:rPr>
      </w:pPr>
      <w:r w:rsidRPr="000363FA">
        <w:rPr>
          <w:rStyle w:val="CharacterStyle1"/>
          <w:rFonts w:ascii="Trebuchet MS" w:hAnsi="Trebuchet MS" w:cs="Arial"/>
          <w:spacing w:val="-7"/>
          <w:szCs w:val="24"/>
        </w:rPr>
        <w:t xml:space="preserve">When management stonewalls on legitimate grievances, or when we lose grievances, members </w:t>
      </w:r>
      <w:r w:rsidRPr="000363FA">
        <w:rPr>
          <w:rStyle w:val="CharacterStyle1"/>
          <w:rFonts w:ascii="Trebuchet MS" w:hAnsi="Trebuchet MS" w:cs="Arial"/>
          <w:szCs w:val="24"/>
        </w:rPr>
        <w:t>blame the union, not management</w:t>
      </w:r>
    </w:p>
    <w:p w14:paraId="5A5AC8CC" w14:textId="7D37F5E6" w:rsidR="00E11BB2" w:rsidRDefault="00E11BB2" w:rsidP="00E11BB2">
      <w:pPr>
        <w:pStyle w:val="Style2"/>
        <w:adjustRightInd/>
        <w:spacing w:before="252"/>
        <w:ind w:right="-270"/>
        <w:rPr>
          <w:rStyle w:val="CharacterStyle1"/>
          <w:rFonts w:ascii="Trebuchet MS" w:hAnsi="Trebuchet MS" w:cs="Arial"/>
          <w:b/>
          <w:bCs/>
          <w:szCs w:val="24"/>
        </w:rPr>
      </w:pPr>
      <w:r w:rsidRPr="000363FA">
        <w:rPr>
          <w:rStyle w:val="CharacterStyle1"/>
          <w:rFonts w:ascii="Trebuchet MS" w:hAnsi="Trebuchet MS" w:cs="Arial"/>
          <w:b/>
          <w:bCs/>
          <w:szCs w:val="24"/>
        </w:rPr>
        <w:t>When Should We File a Grievance?</w:t>
      </w:r>
    </w:p>
    <w:p w14:paraId="66E16486" w14:textId="77777777" w:rsidR="00CB672A" w:rsidRPr="000363FA" w:rsidRDefault="00CB672A" w:rsidP="00E11BB2">
      <w:pPr>
        <w:pStyle w:val="Style2"/>
        <w:adjustRightInd/>
        <w:spacing w:before="252"/>
        <w:ind w:right="-270"/>
        <w:rPr>
          <w:rStyle w:val="CharacterStyle1"/>
          <w:rFonts w:ascii="Trebuchet MS" w:hAnsi="Trebuchet MS" w:cs="Arial"/>
          <w:b/>
          <w:bCs/>
          <w:szCs w:val="24"/>
        </w:rPr>
      </w:pPr>
    </w:p>
    <w:p w14:paraId="67D62ACD" w14:textId="77777777" w:rsidR="00E11BB2" w:rsidRPr="000363FA" w:rsidRDefault="00E11BB2" w:rsidP="00191034">
      <w:pPr>
        <w:pStyle w:val="Style2"/>
        <w:numPr>
          <w:ilvl w:val="0"/>
          <w:numId w:val="79"/>
        </w:numPr>
        <w:adjustRightInd/>
        <w:ind w:right="-270"/>
        <w:rPr>
          <w:rStyle w:val="CharacterStyle1"/>
          <w:rFonts w:ascii="Trebuchet MS" w:hAnsi="Trebuchet MS" w:cs="Arial"/>
          <w:szCs w:val="24"/>
        </w:rPr>
      </w:pPr>
      <w:r w:rsidRPr="000363FA">
        <w:rPr>
          <w:rStyle w:val="CharacterStyle1"/>
          <w:rFonts w:ascii="Trebuchet MS" w:hAnsi="Trebuchet MS" w:cs="Arial"/>
          <w:szCs w:val="24"/>
        </w:rPr>
        <w:t>Clear violation of the contract</w:t>
      </w:r>
    </w:p>
    <w:p w14:paraId="1E34DB82" w14:textId="77777777" w:rsidR="00E11BB2" w:rsidRPr="000363FA" w:rsidRDefault="00E11BB2" w:rsidP="00191034">
      <w:pPr>
        <w:pStyle w:val="Style2"/>
        <w:numPr>
          <w:ilvl w:val="0"/>
          <w:numId w:val="79"/>
        </w:numPr>
        <w:adjustRightInd/>
        <w:ind w:right="-270"/>
        <w:rPr>
          <w:rStyle w:val="CharacterStyle1"/>
          <w:rFonts w:ascii="Trebuchet MS" w:hAnsi="Trebuchet MS" w:cs="Arial"/>
          <w:szCs w:val="24"/>
        </w:rPr>
      </w:pPr>
      <w:r w:rsidRPr="000363FA">
        <w:rPr>
          <w:rStyle w:val="CharacterStyle1"/>
          <w:rFonts w:ascii="Trebuchet MS" w:hAnsi="Trebuchet MS" w:cs="Arial"/>
          <w:szCs w:val="24"/>
        </w:rPr>
        <w:t>Need to establish a paper trail</w:t>
      </w:r>
    </w:p>
    <w:p w14:paraId="6CD5C651" w14:textId="77777777" w:rsidR="00E11BB2" w:rsidRPr="000363FA" w:rsidRDefault="00E11BB2" w:rsidP="00191034">
      <w:pPr>
        <w:pStyle w:val="Style2"/>
        <w:numPr>
          <w:ilvl w:val="0"/>
          <w:numId w:val="79"/>
        </w:numPr>
        <w:adjustRightInd/>
        <w:ind w:right="-270"/>
        <w:rPr>
          <w:rStyle w:val="CharacterStyle1"/>
          <w:rFonts w:ascii="Trebuchet MS" w:hAnsi="Trebuchet MS" w:cs="Arial"/>
          <w:szCs w:val="24"/>
        </w:rPr>
      </w:pPr>
      <w:r w:rsidRPr="000363FA">
        <w:rPr>
          <w:rStyle w:val="CharacterStyle1"/>
          <w:rFonts w:ascii="Trebuchet MS" w:hAnsi="Trebuchet MS" w:cs="Arial"/>
          <w:szCs w:val="24"/>
        </w:rPr>
        <w:t>Need to protect grievance timelines</w:t>
      </w:r>
    </w:p>
    <w:p w14:paraId="60260530" w14:textId="77777777" w:rsidR="00E11BB2" w:rsidRPr="000363FA" w:rsidRDefault="00E11BB2" w:rsidP="00191034">
      <w:pPr>
        <w:pStyle w:val="Style2"/>
        <w:numPr>
          <w:ilvl w:val="0"/>
          <w:numId w:val="79"/>
        </w:numPr>
        <w:adjustRightInd/>
        <w:ind w:right="-270"/>
        <w:rPr>
          <w:rStyle w:val="CharacterStyle1"/>
          <w:rFonts w:ascii="Trebuchet MS" w:hAnsi="Trebuchet MS" w:cs="Arial"/>
          <w:szCs w:val="24"/>
        </w:rPr>
      </w:pPr>
      <w:r w:rsidRPr="000363FA">
        <w:rPr>
          <w:rStyle w:val="CharacterStyle1"/>
          <w:rFonts w:ascii="Trebuchet MS" w:hAnsi="Trebuchet MS" w:cs="Arial"/>
          <w:szCs w:val="24"/>
        </w:rPr>
        <w:t>Effects only one worker, especially where discipline is involved</w:t>
      </w:r>
    </w:p>
    <w:p w14:paraId="5A757D30" w14:textId="77777777" w:rsidR="003658B3" w:rsidRDefault="00E11BB2" w:rsidP="00191034">
      <w:pPr>
        <w:pStyle w:val="Style2"/>
        <w:numPr>
          <w:ilvl w:val="0"/>
          <w:numId w:val="79"/>
        </w:numPr>
        <w:adjustRightInd/>
        <w:ind w:right="-270"/>
        <w:rPr>
          <w:rStyle w:val="CharacterStyle1"/>
          <w:rFonts w:ascii="Trebuchet MS" w:hAnsi="Trebuchet MS" w:cs="Arial"/>
          <w:szCs w:val="24"/>
        </w:rPr>
      </w:pPr>
      <w:r w:rsidRPr="000363FA">
        <w:rPr>
          <w:rStyle w:val="CharacterStyle1"/>
          <w:rFonts w:ascii="Trebuchet MS" w:hAnsi="Trebuchet MS" w:cs="Arial"/>
          <w:szCs w:val="24"/>
        </w:rPr>
        <w:t>Worker is widely unpopular</w:t>
      </w:r>
    </w:p>
    <w:p w14:paraId="5A81913A" w14:textId="7B508118" w:rsidR="00D607E6" w:rsidRPr="00382639" w:rsidRDefault="00E11BB2" w:rsidP="00191034">
      <w:pPr>
        <w:pStyle w:val="Style2"/>
        <w:numPr>
          <w:ilvl w:val="0"/>
          <w:numId w:val="79"/>
        </w:numPr>
        <w:adjustRightInd/>
        <w:ind w:right="-270"/>
        <w:rPr>
          <w:rFonts w:ascii="Trebuchet MS" w:hAnsi="Trebuchet MS" w:cs="Arial"/>
          <w:sz w:val="24"/>
          <w:szCs w:val="24"/>
        </w:rPr>
      </w:pPr>
      <w:r w:rsidRPr="00382639">
        <w:rPr>
          <w:rFonts w:ascii="Trebuchet MS" w:hAnsi="Trebuchet MS" w:cs="Arial"/>
        </w:rPr>
        <w:t>Contract interpretation cases where language is clear</w:t>
      </w:r>
    </w:p>
    <w:p w14:paraId="6209B29F" w14:textId="77777777" w:rsidR="00990E73" w:rsidRDefault="00990E73">
      <w:pPr>
        <w:rPr>
          <w:rFonts w:ascii="Trebuchet MS" w:hAnsi="Trebuchet MS"/>
          <w:b/>
          <w:sz w:val="40"/>
        </w:rPr>
      </w:pPr>
    </w:p>
    <w:p w14:paraId="3136F265" w14:textId="6AFE318C" w:rsidR="00A247A9" w:rsidRDefault="00990E73">
      <w:pPr>
        <w:rPr>
          <w:rFonts w:ascii="Trebuchet MS" w:hAnsi="Trebuchet MS"/>
          <w:b/>
          <w:sz w:val="40"/>
        </w:rPr>
      </w:pPr>
      <w:r>
        <w:rPr>
          <w:rFonts w:ascii="Trebuchet MS" w:hAnsi="Trebuchet MS"/>
          <w:b/>
          <w:sz w:val="40"/>
        </w:rPr>
        <w:br w:type="page"/>
      </w:r>
    </w:p>
    <w:p w14:paraId="695E5D6D" w14:textId="77777777" w:rsidR="006456AE" w:rsidRPr="00CB672A" w:rsidRDefault="006456AE" w:rsidP="006456AE">
      <w:pPr>
        <w:pStyle w:val="Style1"/>
        <w:adjustRightInd/>
        <w:spacing w:after="36"/>
        <w:ind w:right="220"/>
        <w:jc w:val="center"/>
        <w:rPr>
          <w:rFonts w:ascii="Trebuchet MS" w:hAnsi="Trebuchet MS" w:cs="Arial"/>
          <w:b/>
          <w:bCs/>
          <w:color w:val="4472C4" w:themeColor="accent1"/>
          <w:spacing w:val="-5"/>
          <w:sz w:val="32"/>
          <w:szCs w:val="30"/>
        </w:rPr>
      </w:pPr>
      <w:r w:rsidRPr="00CB672A">
        <w:rPr>
          <w:rFonts w:ascii="Trebuchet MS" w:hAnsi="Trebuchet MS" w:cs="Arial"/>
          <w:b/>
          <w:bCs/>
          <w:color w:val="4472C4" w:themeColor="accent1"/>
          <w:spacing w:val="-5"/>
          <w:sz w:val="32"/>
          <w:szCs w:val="30"/>
        </w:rPr>
        <w:t xml:space="preserve">There is a different way to approach problems at work: </w:t>
      </w:r>
    </w:p>
    <w:p w14:paraId="64330612" w14:textId="77777777" w:rsidR="006456AE" w:rsidRPr="00CB672A" w:rsidRDefault="006456AE" w:rsidP="006456AE">
      <w:pPr>
        <w:pStyle w:val="Style1"/>
        <w:adjustRightInd/>
        <w:spacing w:after="36"/>
        <w:ind w:right="220"/>
        <w:jc w:val="center"/>
        <w:rPr>
          <w:rFonts w:ascii="Trebuchet MS" w:hAnsi="Trebuchet MS" w:cs="Arial"/>
          <w:b/>
          <w:bCs/>
          <w:color w:val="4472C4" w:themeColor="accent1"/>
          <w:sz w:val="32"/>
          <w:szCs w:val="30"/>
        </w:rPr>
      </w:pPr>
      <w:r w:rsidRPr="00CB672A">
        <w:rPr>
          <w:rFonts w:ascii="Trebuchet MS" w:hAnsi="Trebuchet MS" w:cs="Arial"/>
          <w:b/>
          <w:bCs/>
          <w:color w:val="4472C4" w:themeColor="accent1"/>
          <w:sz w:val="32"/>
          <w:szCs w:val="30"/>
        </w:rPr>
        <w:t>Taking Direct Action to Strengthen our Union</w:t>
      </w:r>
    </w:p>
    <w:p w14:paraId="79D49AB0" w14:textId="319BC73E" w:rsidR="006456AE" w:rsidRPr="000C2BCF" w:rsidRDefault="006456AE" w:rsidP="006456AE">
      <w:pPr>
        <w:pStyle w:val="Style2"/>
        <w:adjustRightInd/>
        <w:jc w:val="center"/>
        <w:rPr>
          <w:rFonts w:ascii="Trebuchet MS" w:hAnsi="Trebuchet MS" w:cs="Arial"/>
          <w:b/>
          <w:bCs/>
          <w:i/>
          <w:color w:val="4472C4" w:themeColor="accent1"/>
          <w:sz w:val="30"/>
          <w:szCs w:val="30"/>
        </w:rPr>
      </w:pPr>
      <w:r w:rsidRPr="000C2BCF">
        <w:rPr>
          <w:rFonts w:ascii="Trebuchet MS" w:hAnsi="Trebuchet MS" w:cs="Arial"/>
          <w:b/>
          <w:bCs/>
          <w:color w:val="4472C4" w:themeColor="accent1"/>
          <w:sz w:val="30"/>
          <w:szCs w:val="30"/>
        </w:rPr>
        <w:t>(</w:t>
      </w:r>
      <w:r w:rsidRPr="000C2BCF">
        <w:rPr>
          <w:rFonts w:ascii="Trebuchet MS" w:hAnsi="Trebuchet MS" w:cs="Arial"/>
          <w:b/>
          <w:bCs/>
          <w:i/>
          <w:color w:val="4472C4" w:themeColor="accent1"/>
          <w:sz w:val="30"/>
          <w:szCs w:val="30"/>
        </w:rPr>
        <w:t>from SEIU Nevada Steward Training)</w:t>
      </w:r>
    </w:p>
    <w:p w14:paraId="53D1C5BD" w14:textId="77777777" w:rsidR="006456AE" w:rsidRDefault="006456AE" w:rsidP="006456AE">
      <w:pPr>
        <w:pStyle w:val="Style2"/>
        <w:adjustRightInd/>
        <w:rPr>
          <w:rStyle w:val="CharacterStyle1"/>
          <w:rFonts w:ascii="Trebuchet MS" w:hAnsi="Trebuchet MS" w:cs="Arial"/>
          <w:b/>
          <w:bCs/>
          <w:sz w:val="28"/>
          <w:szCs w:val="24"/>
        </w:rPr>
      </w:pPr>
    </w:p>
    <w:p w14:paraId="74A262FF" w14:textId="04E71DA9" w:rsidR="0004255E" w:rsidRDefault="0004255E" w:rsidP="006456AE">
      <w:pPr>
        <w:pStyle w:val="Style2"/>
        <w:adjustRightInd/>
        <w:rPr>
          <w:rStyle w:val="CharacterStyle1"/>
          <w:rFonts w:ascii="Trebuchet MS" w:hAnsi="Trebuchet MS" w:cs="Arial"/>
          <w:b/>
          <w:bCs/>
          <w:sz w:val="28"/>
          <w:szCs w:val="24"/>
        </w:rPr>
      </w:pPr>
      <w:r w:rsidRPr="000363FA">
        <w:rPr>
          <w:rStyle w:val="CharacterStyle1"/>
          <w:rFonts w:ascii="Trebuchet MS" w:hAnsi="Trebuchet MS" w:cs="Arial"/>
          <w:b/>
          <w:bCs/>
          <w:sz w:val="28"/>
          <w:szCs w:val="24"/>
        </w:rPr>
        <w:t>The Direct Action approach to handling grievances</w:t>
      </w:r>
    </w:p>
    <w:p w14:paraId="31697F3D" w14:textId="77777777" w:rsidR="00CB672A" w:rsidRPr="000363FA" w:rsidRDefault="00CB672A" w:rsidP="006456AE">
      <w:pPr>
        <w:pStyle w:val="Style2"/>
        <w:adjustRightInd/>
        <w:rPr>
          <w:rStyle w:val="CharacterStyle1"/>
          <w:rFonts w:ascii="Trebuchet MS" w:hAnsi="Trebuchet MS" w:cs="Arial"/>
          <w:b/>
          <w:bCs/>
          <w:sz w:val="28"/>
          <w:szCs w:val="24"/>
        </w:rPr>
      </w:pPr>
    </w:p>
    <w:p w14:paraId="14BCCD2C" w14:textId="77777777" w:rsidR="0004255E" w:rsidRPr="000363FA" w:rsidRDefault="0004255E" w:rsidP="00191034">
      <w:pPr>
        <w:pStyle w:val="Style1"/>
        <w:numPr>
          <w:ilvl w:val="0"/>
          <w:numId w:val="79"/>
        </w:numPr>
        <w:adjustRightInd/>
        <w:ind w:left="360" w:right="576" w:hanging="360"/>
        <w:rPr>
          <w:rFonts w:ascii="Trebuchet MS" w:hAnsi="Trebuchet MS" w:cs="Arial"/>
          <w:sz w:val="24"/>
          <w:szCs w:val="24"/>
        </w:rPr>
      </w:pPr>
      <w:r w:rsidRPr="000363FA">
        <w:rPr>
          <w:rFonts w:ascii="Trebuchet MS" w:hAnsi="Trebuchet MS" w:cs="Arial"/>
          <w:spacing w:val="-6"/>
          <w:sz w:val="24"/>
          <w:szCs w:val="24"/>
        </w:rPr>
        <w:t xml:space="preserve">When we organize our members and involve them in worksite fights, they understand that </w:t>
      </w:r>
      <w:r w:rsidRPr="000363FA">
        <w:rPr>
          <w:rFonts w:ascii="Trebuchet MS" w:hAnsi="Trebuchet MS" w:cs="Arial"/>
          <w:spacing w:val="-5"/>
          <w:sz w:val="24"/>
          <w:szCs w:val="24"/>
        </w:rPr>
        <w:t xml:space="preserve">worker problems are not personal, but part of the bigger conflict that exists between </w:t>
      </w:r>
      <w:r w:rsidRPr="000363FA">
        <w:rPr>
          <w:rFonts w:ascii="Trebuchet MS" w:hAnsi="Trebuchet MS" w:cs="Arial"/>
          <w:sz w:val="24"/>
          <w:szCs w:val="24"/>
        </w:rPr>
        <w:t>management and workers</w:t>
      </w:r>
    </w:p>
    <w:p w14:paraId="2A17C044" w14:textId="77777777" w:rsidR="0004255E" w:rsidRPr="000363FA" w:rsidRDefault="0004255E" w:rsidP="00191034">
      <w:pPr>
        <w:pStyle w:val="Style4"/>
        <w:numPr>
          <w:ilvl w:val="0"/>
          <w:numId w:val="79"/>
        </w:numPr>
        <w:ind w:right="144"/>
        <w:rPr>
          <w:rStyle w:val="CharacterStyle1"/>
          <w:rFonts w:ascii="Trebuchet MS" w:hAnsi="Trebuchet MS" w:cs="Arial"/>
          <w:szCs w:val="24"/>
        </w:rPr>
      </w:pPr>
      <w:r w:rsidRPr="000363FA">
        <w:rPr>
          <w:rStyle w:val="CharacterStyle1"/>
          <w:rFonts w:ascii="Trebuchet MS" w:hAnsi="Trebuchet MS" w:cs="Arial"/>
          <w:spacing w:val="-5"/>
          <w:szCs w:val="24"/>
        </w:rPr>
        <w:t xml:space="preserve">The Chief Steward, Steward or Union rep is seen as someone who can help build the collective power of the worksite. Workers come to understand that only by sticking together can they </w:t>
      </w:r>
      <w:r w:rsidRPr="000363FA">
        <w:rPr>
          <w:rStyle w:val="CharacterStyle1"/>
          <w:rFonts w:ascii="Trebuchet MS" w:hAnsi="Trebuchet MS" w:cs="Arial"/>
          <w:szCs w:val="24"/>
        </w:rPr>
        <w:t>enforce the contract.</w:t>
      </w:r>
    </w:p>
    <w:p w14:paraId="6C37BBC7" w14:textId="77777777" w:rsidR="0004255E" w:rsidRPr="000363FA" w:rsidRDefault="0004255E" w:rsidP="00191034">
      <w:pPr>
        <w:pStyle w:val="Style4"/>
        <w:numPr>
          <w:ilvl w:val="0"/>
          <w:numId w:val="79"/>
        </w:numPr>
        <w:rPr>
          <w:rStyle w:val="CharacterStyle1"/>
          <w:rFonts w:ascii="Trebuchet MS" w:hAnsi="Trebuchet MS" w:cs="Arial"/>
          <w:szCs w:val="24"/>
        </w:rPr>
      </w:pPr>
      <w:r w:rsidRPr="000363FA">
        <w:rPr>
          <w:rStyle w:val="CharacterStyle1"/>
          <w:rFonts w:ascii="Trebuchet MS" w:hAnsi="Trebuchet MS" w:cs="Arial"/>
          <w:spacing w:val="-6"/>
          <w:szCs w:val="24"/>
        </w:rPr>
        <w:t xml:space="preserve">The Chief Steward, Steward and Union rep act as organizers and figure out whom else is </w:t>
      </w:r>
      <w:r w:rsidRPr="000363FA">
        <w:rPr>
          <w:rStyle w:val="CharacterStyle1"/>
          <w:rFonts w:ascii="Trebuchet MS" w:hAnsi="Trebuchet MS" w:cs="Arial"/>
          <w:spacing w:val="-5"/>
          <w:szCs w:val="24"/>
        </w:rPr>
        <w:t xml:space="preserve">affected by a worksite problem, and how to act collectively to solve it. Understands the need to </w:t>
      </w:r>
      <w:r w:rsidRPr="000363FA">
        <w:rPr>
          <w:rStyle w:val="CharacterStyle1"/>
          <w:rFonts w:ascii="Trebuchet MS" w:hAnsi="Trebuchet MS" w:cs="Arial"/>
          <w:szCs w:val="24"/>
        </w:rPr>
        <w:t>be united in the workplace.</w:t>
      </w:r>
    </w:p>
    <w:p w14:paraId="312BC1A5" w14:textId="77777777" w:rsidR="0004255E" w:rsidRPr="000363FA" w:rsidRDefault="0004255E" w:rsidP="00191034">
      <w:pPr>
        <w:pStyle w:val="Style1"/>
        <w:numPr>
          <w:ilvl w:val="0"/>
          <w:numId w:val="79"/>
        </w:numPr>
        <w:adjustRightInd/>
        <w:spacing w:before="36"/>
        <w:ind w:left="360" w:hanging="360"/>
        <w:jc w:val="both"/>
        <w:rPr>
          <w:rFonts w:ascii="Trebuchet MS" w:hAnsi="Trebuchet MS" w:cs="Arial"/>
          <w:sz w:val="24"/>
          <w:szCs w:val="24"/>
        </w:rPr>
      </w:pPr>
      <w:r w:rsidRPr="000363FA">
        <w:rPr>
          <w:rFonts w:ascii="Trebuchet MS" w:hAnsi="Trebuchet MS" w:cs="Arial"/>
          <w:spacing w:val="-6"/>
          <w:sz w:val="24"/>
          <w:szCs w:val="24"/>
        </w:rPr>
        <w:t xml:space="preserve">Backed by an educated and organized workplace, the Chief Steward, Steward and Union rep will </w:t>
      </w:r>
      <w:r w:rsidRPr="000363FA">
        <w:rPr>
          <w:rFonts w:ascii="Trebuchet MS" w:hAnsi="Trebuchet MS" w:cs="Arial"/>
          <w:spacing w:val="-5"/>
          <w:sz w:val="24"/>
          <w:szCs w:val="24"/>
        </w:rPr>
        <w:t xml:space="preserve">try to resolve the problem without a formal grievance. The idea is to convince management that </w:t>
      </w:r>
      <w:r w:rsidRPr="000363FA">
        <w:rPr>
          <w:rFonts w:ascii="Trebuchet MS" w:hAnsi="Trebuchet MS" w:cs="Arial"/>
          <w:sz w:val="24"/>
          <w:szCs w:val="24"/>
        </w:rPr>
        <w:t>they can’t screw with a united, organized workplace if they care about their service.</w:t>
      </w:r>
    </w:p>
    <w:p w14:paraId="76B0B69F" w14:textId="77777777" w:rsidR="0004255E" w:rsidRPr="000363FA" w:rsidRDefault="0004255E" w:rsidP="00191034">
      <w:pPr>
        <w:pStyle w:val="Style4"/>
        <w:numPr>
          <w:ilvl w:val="0"/>
          <w:numId w:val="79"/>
        </w:numPr>
        <w:rPr>
          <w:rStyle w:val="CharacterStyle1"/>
          <w:rFonts w:ascii="Trebuchet MS" w:hAnsi="Trebuchet MS" w:cs="Arial"/>
          <w:szCs w:val="24"/>
        </w:rPr>
      </w:pPr>
      <w:r w:rsidRPr="000363FA">
        <w:rPr>
          <w:rStyle w:val="CharacterStyle1"/>
          <w:rFonts w:ascii="Trebuchet MS" w:hAnsi="Trebuchet MS" w:cs="Arial"/>
          <w:spacing w:val="-6"/>
          <w:szCs w:val="24"/>
        </w:rPr>
        <w:t xml:space="preserve">If the workers lose the grievance, the blame is on management. It should lead to further efforts to take away power from the bosses, either by changing the contract, doing a better job of </w:t>
      </w:r>
      <w:r w:rsidRPr="000363FA">
        <w:rPr>
          <w:rStyle w:val="CharacterStyle1"/>
          <w:rFonts w:ascii="Trebuchet MS" w:hAnsi="Trebuchet MS" w:cs="Arial"/>
          <w:spacing w:val="-4"/>
          <w:szCs w:val="24"/>
        </w:rPr>
        <w:t xml:space="preserve">organizing the worksite, or figuring out new ways to informally control the work site. When </w:t>
      </w:r>
      <w:r w:rsidRPr="000363FA">
        <w:rPr>
          <w:rStyle w:val="CharacterStyle1"/>
          <w:rFonts w:ascii="Trebuchet MS" w:hAnsi="Trebuchet MS" w:cs="Arial"/>
          <w:szCs w:val="24"/>
        </w:rPr>
        <w:t>workers win, victories should be viewed as collective victories.</w:t>
      </w:r>
    </w:p>
    <w:p w14:paraId="745AF03D" w14:textId="77777777" w:rsidR="0004255E" w:rsidRPr="000363FA" w:rsidRDefault="0004255E" w:rsidP="00191034">
      <w:pPr>
        <w:pStyle w:val="Style4"/>
        <w:numPr>
          <w:ilvl w:val="0"/>
          <w:numId w:val="79"/>
        </w:numPr>
        <w:spacing w:before="36"/>
        <w:ind w:right="0"/>
        <w:rPr>
          <w:rStyle w:val="CharacterStyle1"/>
          <w:rFonts w:ascii="Trebuchet MS" w:hAnsi="Trebuchet MS" w:cs="Arial"/>
          <w:szCs w:val="24"/>
        </w:rPr>
      </w:pPr>
      <w:r w:rsidRPr="000363FA">
        <w:rPr>
          <w:rStyle w:val="CharacterStyle1"/>
          <w:rFonts w:ascii="Trebuchet MS" w:hAnsi="Trebuchet MS" w:cs="Arial"/>
          <w:spacing w:val="-6"/>
          <w:szCs w:val="24"/>
        </w:rPr>
        <w:t xml:space="preserve">The Chief Steward, Steward or Union rep gets support from workers who, because they were in </w:t>
      </w:r>
      <w:r w:rsidRPr="000363FA">
        <w:rPr>
          <w:rStyle w:val="CharacterStyle1"/>
          <w:rFonts w:ascii="Trebuchet MS" w:hAnsi="Trebuchet MS" w:cs="Arial"/>
          <w:spacing w:val="-7"/>
          <w:szCs w:val="24"/>
        </w:rPr>
        <w:t xml:space="preserve">the fight and they take away a deeper understanding of the power dynamic between management </w:t>
      </w:r>
      <w:r w:rsidRPr="000363FA">
        <w:rPr>
          <w:rStyle w:val="CharacterStyle1"/>
          <w:rFonts w:ascii="Trebuchet MS" w:hAnsi="Trebuchet MS" w:cs="Arial"/>
          <w:szCs w:val="24"/>
        </w:rPr>
        <w:t>and workers and a deeper commitment to the struggle.</w:t>
      </w:r>
    </w:p>
    <w:p w14:paraId="5FBF4560" w14:textId="77777777" w:rsidR="0004255E" w:rsidRPr="000363FA" w:rsidRDefault="0004255E" w:rsidP="00191034">
      <w:pPr>
        <w:pStyle w:val="Style4"/>
        <w:numPr>
          <w:ilvl w:val="0"/>
          <w:numId w:val="79"/>
        </w:numPr>
        <w:rPr>
          <w:rStyle w:val="CharacterStyle1"/>
          <w:rFonts w:ascii="Trebuchet MS" w:hAnsi="Trebuchet MS" w:cs="Arial"/>
          <w:szCs w:val="24"/>
        </w:rPr>
      </w:pPr>
      <w:r w:rsidRPr="000363FA">
        <w:rPr>
          <w:rStyle w:val="CharacterStyle1"/>
          <w:rFonts w:ascii="Trebuchet MS" w:hAnsi="Trebuchet MS" w:cs="Arial"/>
          <w:spacing w:val="-7"/>
          <w:szCs w:val="24"/>
        </w:rPr>
        <w:t xml:space="preserve">The more we are united, and the greater the collective understanding and action, management is </w:t>
      </w:r>
      <w:r w:rsidRPr="000363FA">
        <w:rPr>
          <w:rStyle w:val="CharacterStyle1"/>
          <w:rFonts w:ascii="Trebuchet MS" w:hAnsi="Trebuchet MS" w:cs="Arial"/>
          <w:szCs w:val="24"/>
        </w:rPr>
        <w:t>less able to get away with dividing us and intimidating and harassing members.</w:t>
      </w:r>
    </w:p>
    <w:p w14:paraId="47D55F66" w14:textId="37430C65" w:rsidR="0004255E" w:rsidRDefault="0004255E" w:rsidP="0004255E">
      <w:pPr>
        <w:pStyle w:val="Style2"/>
        <w:adjustRightInd/>
        <w:spacing w:before="252"/>
        <w:rPr>
          <w:rStyle w:val="CharacterStyle1"/>
          <w:rFonts w:ascii="Trebuchet MS" w:hAnsi="Trebuchet MS" w:cs="Arial"/>
          <w:b/>
          <w:bCs/>
          <w:sz w:val="28"/>
          <w:szCs w:val="24"/>
        </w:rPr>
      </w:pPr>
      <w:r w:rsidRPr="008F4FAE">
        <w:rPr>
          <w:rStyle w:val="CharacterStyle1"/>
          <w:rFonts w:ascii="Trebuchet MS" w:hAnsi="Trebuchet MS" w:cs="Arial"/>
          <w:b/>
          <w:bCs/>
          <w:sz w:val="28"/>
          <w:szCs w:val="24"/>
        </w:rPr>
        <w:t>4 Reasons to Take Direct Action to Solve Issues at Work</w:t>
      </w:r>
    </w:p>
    <w:p w14:paraId="7AE6829A" w14:textId="77777777" w:rsidR="00CB672A" w:rsidRDefault="00CB672A" w:rsidP="00CB672A">
      <w:pPr>
        <w:pStyle w:val="Style2"/>
        <w:adjustRightInd/>
        <w:rPr>
          <w:rStyle w:val="CharacterStyle1"/>
          <w:rFonts w:ascii="Trebuchet MS" w:hAnsi="Trebuchet MS" w:cs="Arial"/>
          <w:szCs w:val="24"/>
        </w:rPr>
      </w:pPr>
    </w:p>
    <w:p w14:paraId="5FB998A1" w14:textId="41A1E54D" w:rsidR="0004255E" w:rsidRPr="000363FA" w:rsidRDefault="0004255E" w:rsidP="00191034">
      <w:pPr>
        <w:pStyle w:val="Style2"/>
        <w:numPr>
          <w:ilvl w:val="0"/>
          <w:numId w:val="79"/>
        </w:numPr>
        <w:adjustRightInd/>
        <w:rPr>
          <w:rStyle w:val="CharacterStyle1"/>
          <w:rFonts w:ascii="Trebuchet MS" w:hAnsi="Trebuchet MS" w:cs="Arial"/>
          <w:szCs w:val="24"/>
        </w:rPr>
      </w:pPr>
      <w:r w:rsidRPr="000363FA">
        <w:rPr>
          <w:rStyle w:val="CharacterStyle1"/>
          <w:rFonts w:ascii="Trebuchet MS" w:hAnsi="Trebuchet MS" w:cs="Arial"/>
          <w:szCs w:val="24"/>
        </w:rPr>
        <w:t>Organizing actions with our co-workers helps us win resolution quicker</w:t>
      </w:r>
    </w:p>
    <w:p w14:paraId="6E214AC0" w14:textId="77777777" w:rsidR="0004255E" w:rsidRPr="000363FA" w:rsidRDefault="0004255E" w:rsidP="00191034">
      <w:pPr>
        <w:pStyle w:val="Style4"/>
        <w:numPr>
          <w:ilvl w:val="0"/>
          <w:numId w:val="79"/>
        </w:numPr>
        <w:rPr>
          <w:rStyle w:val="CharacterStyle1"/>
          <w:rFonts w:ascii="Trebuchet MS" w:hAnsi="Trebuchet MS" w:cs="Arial"/>
          <w:szCs w:val="24"/>
        </w:rPr>
      </w:pPr>
      <w:r w:rsidRPr="000363FA">
        <w:rPr>
          <w:rStyle w:val="CharacterStyle1"/>
          <w:rFonts w:ascii="Trebuchet MS" w:hAnsi="Trebuchet MS" w:cs="Arial"/>
          <w:spacing w:val="-6"/>
          <w:szCs w:val="24"/>
        </w:rPr>
        <w:t xml:space="preserve">Not every issue at work is a grievance, organizing with our co-workers is the only way to resolve </w:t>
      </w:r>
      <w:r w:rsidRPr="000363FA">
        <w:rPr>
          <w:rStyle w:val="CharacterStyle1"/>
          <w:rFonts w:ascii="Trebuchet MS" w:hAnsi="Trebuchet MS" w:cs="Arial"/>
          <w:szCs w:val="24"/>
        </w:rPr>
        <w:t>some worksite issues</w:t>
      </w:r>
    </w:p>
    <w:p w14:paraId="0E3DA808" w14:textId="77777777" w:rsidR="0004255E" w:rsidRPr="000363FA" w:rsidRDefault="0004255E" w:rsidP="00191034">
      <w:pPr>
        <w:pStyle w:val="Style1"/>
        <w:numPr>
          <w:ilvl w:val="0"/>
          <w:numId w:val="79"/>
        </w:numPr>
        <w:adjustRightInd/>
        <w:spacing w:before="36"/>
        <w:ind w:left="360" w:right="72" w:hanging="360"/>
        <w:jc w:val="both"/>
        <w:rPr>
          <w:rFonts w:ascii="Trebuchet MS" w:hAnsi="Trebuchet MS" w:cs="Arial"/>
          <w:sz w:val="24"/>
          <w:szCs w:val="24"/>
        </w:rPr>
      </w:pPr>
      <w:r w:rsidRPr="000363FA">
        <w:rPr>
          <w:rFonts w:ascii="Trebuchet MS" w:hAnsi="Trebuchet MS" w:cs="Arial"/>
          <w:spacing w:val="-3"/>
          <w:sz w:val="24"/>
          <w:szCs w:val="24"/>
        </w:rPr>
        <w:t xml:space="preserve">Organizing around our issues builds workers’ power. It builds solidarity and union visibility. It </w:t>
      </w:r>
      <w:r w:rsidRPr="000363FA">
        <w:rPr>
          <w:rFonts w:ascii="Trebuchet MS" w:hAnsi="Trebuchet MS" w:cs="Arial"/>
          <w:spacing w:val="-7"/>
          <w:sz w:val="24"/>
          <w:szCs w:val="24"/>
        </w:rPr>
        <w:t xml:space="preserve">sends a strong message to the boss that our rights must be respected. When we come together </w:t>
      </w:r>
      <w:r w:rsidRPr="000363FA">
        <w:rPr>
          <w:rFonts w:ascii="Trebuchet MS" w:hAnsi="Trebuchet MS" w:cs="Arial"/>
          <w:spacing w:val="-6"/>
          <w:sz w:val="24"/>
          <w:szCs w:val="24"/>
        </w:rPr>
        <w:t xml:space="preserve">as a union, a group of people acting together, we feel better about ourselves, our Union and our </w:t>
      </w:r>
      <w:r w:rsidRPr="000363FA">
        <w:rPr>
          <w:rFonts w:ascii="Trebuchet MS" w:hAnsi="Trebuchet MS" w:cs="Arial"/>
          <w:sz w:val="24"/>
          <w:szCs w:val="24"/>
        </w:rPr>
        <w:t>jobs.</w:t>
      </w:r>
    </w:p>
    <w:p w14:paraId="244C3150" w14:textId="6F4AE0EC" w:rsidR="0004255E" w:rsidRDefault="0004255E" w:rsidP="00191034">
      <w:pPr>
        <w:pStyle w:val="Style4"/>
        <w:numPr>
          <w:ilvl w:val="0"/>
          <w:numId w:val="79"/>
        </w:numPr>
        <w:spacing w:after="288"/>
        <w:rPr>
          <w:rStyle w:val="CharacterStyle1"/>
          <w:rFonts w:ascii="Trebuchet MS" w:hAnsi="Trebuchet MS" w:cs="Arial"/>
          <w:szCs w:val="24"/>
        </w:rPr>
      </w:pPr>
      <w:r w:rsidRPr="000363FA">
        <w:rPr>
          <w:rStyle w:val="CharacterStyle1"/>
          <w:rFonts w:ascii="Trebuchet MS" w:hAnsi="Trebuchet MS" w:cs="Arial"/>
          <w:spacing w:val="-4"/>
          <w:szCs w:val="24"/>
        </w:rPr>
        <w:t>Workers own the issue, take responsibility for solving worksite problems sto</w:t>
      </w:r>
      <w:r>
        <w:rPr>
          <w:rStyle w:val="CharacterStyle1"/>
          <w:rFonts w:ascii="Trebuchet MS" w:hAnsi="Trebuchet MS" w:cs="Arial"/>
          <w:spacing w:val="-4"/>
          <w:szCs w:val="24"/>
        </w:rPr>
        <w:t>p 3</w:t>
      </w:r>
      <w:r w:rsidRPr="008F4FAE">
        <w:rPr>
          <w:rStyle w:val="CharacterStyle1"/>
          <w:rFonts w:ascii="Trebuchet MS" w:hAnsi="Trebuchet MS" w:cs="Arial"/>
          <w:spacing w:val="-4"/>
          <w:szCs w:val="24"/>
          <w:vertAlign w:val="superscript"/>
        </w:rPr>
        <w:t>rd</w:t>
      </w:r>
      <w:r>
        <w:rPr>
          <w:rStyle w:val="CharacterStyle1"/>
          <w:rFonts w:ascii="Trebuchet MS" w:hAnsi="Trebuchet MS" w:cs="Arial"/>
          <w:spacing w:val="-4"/>
          <w:szCs w:val="24"/>
        </w:rPr>
        <w:t xml:space="preserve"> </w:t>
      </w:r>
      <w:r w:rsidRPr="000363FA">
        <w:rPr>
          <w:rStyle w:val="CharacterStyle1"/>
          <w:rFonts w:ascii="Trebuchet MS" w:hAnsi="Trebuchet MS" w:cs="Arial"/>
          <w:spacing w:val="-4"/>
          <w:szCs w:val="24"/>
        </w:rPr>
        <w:t xml:space="preserve">partying of the </w:t>
      </w:r>
      <w:r w:rsidRPr="000363FA">
        <w:rPr>
          <w:rStyle w:val="CharacterStyle1"/>
          <w:rFonts w:ascii="Trebuchet MS" w:hAnsi="Trebuchet MS" w:cs="Arial"/>
          <w:szCs w:val="24"/>
        </w:rPr>
        <w:t>Union</w:t>
      </w:r>
    </w:p>
    <w:p w14:paraId="6FEBD243" w14:textId="44EE5584" w:rsidR="00AA7E36" w:rsidRDefault="00AA7E36">
      <w:pPr>
        <w:rPr>
          <w:rStyle w:val="CharacterStyle1"/>
          <w:rFonts w:ascii="Trebuchet MS" w:eastAsiaTheme="minorEastAsia" w:hAnsi="Trebuchet MS" w:cs="Arial"/>
        </w:rPr>
      </w:pPr>
      <w:r>
        <w:rPr>
          <w:rStyle w:val="CharacterStyle1"/>
          <w:rFonts w:ascii="Trebuchet MS" w:hAnsi="Trebuchet MS" w:cs="Arial"/>
        </w:rPr>
        <w:br w:type="page"/>
      </w:r>
    </w:p>
    <w:p w14:paraId="34362206" w14:textId="0F6B8673" w:rsidR="00AA7E36" w:rsidRPr="00D10FAB" w:rsidRDefault="00AA7E36" w:rsidP="00D10FAB">
      <w:pPr>
        <w:pStyle w:val="Style2"/>
        <w:pBdr>
          <w:between w:val="single" w:sz="4" w:space="0" w:color="000000"/>
        </w:pBdr>
        <w:adjustRightInd/>
        <w:jc w:val="center"/>
        <w:rPr>
          <w:rStyle w:val="CharacterStyle1"/>
          <w:rFonts w:ascii="Trebuchet MS" w:hAnsi="Trebuchet MS" w:cs="Arial"/>
          <w:b/>
          <w:bCs/>
          <w:color w:val="4472C4" w:themeColor="accent1"/>
          <w:sz w:val="32"/>
          <w:szCs w:val="24"/>
        </w:rPr>
      </w:pPr>
      <w:r w:rsidRPr="00D10FAB">
        <w:rPr>
          <w:rStyle w:val="CharacterStyle1"/>
          <w:rFonts w:ascii="Trebuchet MS" w:hAnsi="Trebuchet MS" w:cs="Arial"/>
          <w:b/>
          <w:bCs/>
          <w:color w:val="4472C4" w:themeColor="accent1"/>
          <w:sz w:val="32"/>
          <w:szCs w:val="24"/>
        </w:rPr>
        <w:t>What issues can be resolved through direct action?</w:t>
      </w:r>
    </w:p>
    <w:p w14:paraId="0BE90432" w14:textId="77777777" w:rsidR="00D10FAB" w:rsidRDefault="00D10FAB" w:rsidP="00AA7E36">
      <w:pPr>
        <w:pStyle w:val="Style2"/>
        <w:adjustRightInd/>
        <w:rPr>
          <w:rStyle w:val="CharacterStyle1"/>
          <w:rFonts w:ascii="Trebuchet MS" w:hAnsi="Trebuchet MS" w:cs="Arial"/>
          <w:b/>
          <w:bCs/>
          <w:sz w:val="28"/>
          <w:szCs w:val="24"/>
        </w:rPr>
      </w:pPr>
    </w:p>
    <w:p w14:paraId="1BC40125" w14:textId="52F49445" w:rsidR="00AA7E36" w:rsidRPr="008F4FAE" w:rsidRDefault="00AA7E36" w:rsidP="00AA7E36">
      <w:pPr>
        <w:pStyle w:val="Style2"/>
        <w:adjustRightInd/>
        <w:rPr>
          <w:rStyle w:val="CharacterStyle1"/>
          <w:rFonts w:ascii="Trebuchet MS" w:hAnsi="Trebuchet MS" w:cs="Arial"/>
          <w:b/>
          <w:bCs/>
          <w:sz w:val="28"/>
          <w:szCs w:val="24"/>
        </w:rPr>
      </w:pPr>
      <w:r w:rsidRPr="008F4FAE">
        <w:rPr>
          <w:rStyle w:val="CharacterStyle1"/>
          <w:rFonts w:ascii="Trebuchet MS" w:hAnsi="Trebuchet MS" w:cs="Arial"/>
          <w:b/>
          <w:bCs/>
          <w:sz w:val="28"/>
          <w:szCs w:val="24"/>
        </w:rPr>
        <w:t>A Checklist:</w:t>
      </w:r>
    </w:p>
    <w:p w14:paraId="496CAE6D" w14:textId="77777777" w:rsidR="00AA7E36" w:rsidRPr="000363FA" w:rsidRDefault="00AA7E36" w:rsidP="00191034">
      <w:pPr>
        <w:pStyle w:val="Style1"/>
        <w:numPr>
          <w:ilvl w:val="0"/>
          <w:numId w:val="80"/>
        </w:numPr>
        <w:adjustRightInd/>
        <w:spacing w:before="36"/>
        <w:ind w:right="50"/>
        <w:jc w:val="both"/>
        <w:rPr>
          <w:rFonts w:ascii="Trebuchet MS" w:hAnsi="Trebuchet MS" w:cs="Arial"/>
          <w:sz w:val="24"/>
          <w:szCs w:val="24"/>
        </w:rPr>
      </w:pPr>
      <w:r w:rsidRPr="000363FA">
        <w:rPr>
          <w:rFonts w:ascii="Trebuchet MS" w:hAnsi="Trebuchet MS" w:cs="Arial"/>
          <w:spacing w:val="-2"/>
          <w:sz w:val="24"/>
          <w:szCs w:val="24"/>
        </w:rPr>
        <w:t xml:space="preserve">It should result in real improvement and be worthwhile. </w:t>
      </w:r>
      <w:r w:rsidRPr="000363FA">
        <w:rPr>
          <w:rFonts w:ascii="Trebuchet MS" w:hAnsi="Trebuchet MS" w:cs="Arial"/>
          <w:spacing w:val="-2"/>
          <w:sz w:val="24"/>
          <w:szCs w:val="24"/>
          <w:u w:val="single"/>
        </w:rPr>
        <w:t xml:space="preserve">Ask the questions, </w:t>
      </w:r>
      <w:r w:rsidRPr="000363FA">
        <w:rPr>
          <w:rFonts w:ascii="Trebuchet MS" w:hAnsi="Trebuchet MS" w:cs="Arial"/>
          <w:spacing w:val="-2"/>
          <w:sz w:val="24"/>
          <w:szCs w:val="24"/>
        </w:rPr>
        <w:t xml:space="preserve">Will this specific </w:t>
      </w:r>
      <w:r w:rsidRPr="000363FA">
        <w:rPr>
          <w:rFonts w:ascii="Trebuchet MS" w:hAnsi="Trebuchet MS" w:cs="Arial"/>
          <w:spacing w:val="-4"/>
          <w:sz w:val="24"/>
          <w:szCs w:val="24"/>
        </w:rPr>
        <w:t xml:space="preserve">solution help alleviate the problem? Will people see a difference? Will people feel good that </w:t>
      </w:r>
      <w:r w:rsidRPr="000363FA">
        <w:rPr>
          <w:rFonts w:ascii="Trebuchet MS" w:hAnsi="Trebuchet MS" w:cs="Arial"/>
          <w:sz w:val="24"/>
          <w:szCs w:val="24"/>
        </w:rPr>
        <w:t>they are fighting for something that merits their efforts?</w:t>
      </w:r>
    </w:p>
    <w:p w14:paraId="696C5819" w14:textId="77777777" w:rsidR="00AA7E36" w:rsidRDefault="00AA7E36" w:rsidP="00191034">
      <w:pPr>
        <w:pStyle w:val="Style1"/>
        <w:numPr>
          <w:ilvl w:val="0"/>
          <w:numId w:val="80"/>
        </w:numPr>
        <w:adjustRightInd/>
        <w:ind w:right="144"/>
        <w:rPr>
          <w:rFonts w:ascii="Trebuchet MS" w:hAnsi="Trebuchet MS" w:cs="Arial"/>
          <w:sz w:val="24"/>
          <w:szCs w:val="24"/>
        </w:rPr>
      </w:pPr>
      <w:r w:rsidRPr="000363FA">
        <w:rPr>
          <w:rFonts w:ascii="Trebuchet MS" w:hAnsi="Trebuchet MS" w:cs="Arial"/>
          <w:spacing w:val="-1"/>
          <w:sz w:val="24"/>
          <w:szCs w:val="24"/>
        </w:rPr>
        <w:t xml:space="preserve">The issue should be widely felt. </w:t>
      </w:r>
      <w:r w:rsidRPr="000363FA">
        <w:rPr>
          <w:rFonts w:ascii="Trebuchet MS" w:hAnsi="Trebuchet MS" w:cs="Arial"/>
          <w:spacing w:val="-1"/>
          <w:sz w:val="24"/>
          <w:szCs w:val="24"/>
          <w:u w:val="single"/>
        </w:rPr>
        <w:t xml:space="preserve">Ask the questions, </w:t>
      </w:r>
      <w:r>
        <w:rPr>
          <w:rFonts w:ascii="Trebuchet MS" w:hAnsi="Trebuchet MS" w:cs="Arial"/>
          <w:spacing w:val="-1"/>
          <w:sz w:val="24"/>
          <w:szCs w:val="24"/>
          <w:u w:val="single"/>
        </w:rPr>
        <w:t>“</w:t>
      </w:r>
      <w:r w:rsidRPr="000363FA">
        <w:rPr>
          <w:rFonts w:ascii="Trebuchet MS" w:hAnsi="Trebuchet MS" w:cs="Arial"/>
          <w:spacing w:val="-1"/>
          <w:sz w:val="24"/>
          <w:szCs w:val="24"/>
        </w:rPr>
        <w:t xml:space="preserve">How common is the problem? How many </w:t>
      </w:r>
      <w:r w:rsidRPr="000363FA">
        <w:rPr>
          <w:rFonts w:ascii="Trebuchet MS" w:hAnsi="Trebuchet MS" w:cs="Arial"/>
          <w:spacing w:val="-5"/>
          <w:sz w:val="24"/>
          <w:szCs w:val="24"/>
        </w:rPr>
        <w:t>workers face this situation?</w:t>
      </w:r>
      <w:r>
        <w:rPr>
          <w:rFonts w:ascii="Trebuchet MS" w:hAnsi="Trebuchet MS" w:cs="Arial"/>
          <w:spacing w:val="-5"/>
          <w:sz w:val="24"/>
          <w:szCs w:val="24"/>
        </w:rPr>
        <w:t>”</w:t>
      </w:r>
      <w:r w:rsidRPr="000363FA">
        <w:rPr>
          <w:rFonts w:ascii="Trebuchet MS" w:hAnsi="Trebuchet MS" w:cs="Arial"/>
          <w:spacing w:val="-5"/>
          <w:sz w:val="24"/>
          <w:szCs w:val="24"/>
        </w:rPr>
        <w:t xml:space="preserve"> Many people must feel that this is a real problem and must agree </w:t>
      </w:r>
      <w:r w:rsidRPr="000363FA">
        <w:rPr>
          <w:rFonts w:ascii="Trebuchet MS" w:hAnsi="Trebuchet MS" w:cs="Arial"/>
          <w:sz w:val="24"/>
          <w:szCs w:val="24"/>
        </w:rPr>
        <w:t>with the solution.</w:t>
      </w:r>
    </w:p>
    <w:p w14:paraId="7C7CA260" w14:textId="77777777" w:rsidR="00AA7E36" w:rsidRPr="000363FA" w:rsidRDefault="00AA7E36" w:rsidP="00191034">
      <w:pPr>
        <w:pStyle w:val="Style1"/>
        <w:numPr>
          <w:ilvl w:val="0"/>
          <w:numId w:val="80"/>
        </w:numPr>
        <w:adjustRightInd/>
        <w:ind w:right="144"/>
        <w:rPr>
          <w:rFonts w:ascii="Trebuchet MS" w:hAnsi="Trebuchet MS" w:cs="Arial"/>
          <w:sz w:val="24"/>
          <w:szCs w:val="24"/>
        </w:rPr>
      </w:pPr>
      <w:r w:rsidRPr="000363FA">
        <w:rPr>
          <w:rFonts w:ascii="Trebuchet MS" w:hAnsi="Trebuchet MS" w:cs="Arial"/>
          <w:spacing w:val="-3"/>
          <w:sz w:val="24"/>
          <w:szCs w:val="24"/>
        </w:rPr>
        <w:t xml:space="preserve">The results should be deeply felt. </w:t>
      </w:r>
      <w:r w:rsidRPr="000363FA">
        <w:rPr>
          <w:rFonts w:ascii="Trebuchet MS" w:hAnsi="Trebuchet MS" w:cs="Arial"/>
          <w:spacing w:val="-3"/>
          <w:sz w:val="24"/>
          <w:szCs w:val="24"/>
          <w:u w:val="single"/>
        </w:rPr>
        <w:t xml:space="preserve">Ask the questions, </w:t>
      </w:r>
      <w:r>
        <w:rPr>
          <w:rFonts w:ascii="Trebuchet MS" w:hAnsi="Trebuchet MS" w:cs="Arial"/>
          <w:spacing w:val="-3"/>
          <w:sz w:val="24"/>
          <w:szCs w:val="24"/>
          <w:u w:val="single"/>
        </w:rPr>
        <w:t>“</w:t>
      </w:r>
      <w:r w:rsidRPr="000363FA">
        <w:rPr>
          <w:rFonts w:ascii="Trebuchet MS" w:hAnsi="Trebuchet MS" w:cs="Arial"/>
          <w:spacing w:val="-3"/>
          <w:sz w:val="24"/>
          <w:szCs w:val="24"/>
        </w:rPr>
        <w:t xml:space="preserve">Is this an issue that people feel strongly </w:t>
      </w:r>
      <w:r w:rsidRPr="000363FA">
        <w:rPr>
          <w:rFonts w:ascii="Trebuchet MS" w:hAnsi="Trebuchet MS" w:cs="Arial"/>
          <w:spacing w:val="-6"/>
          <w:sz w:val="24"/>
          <w:szCs w:val="24"/>
        </w:rPr>
        <w:t>enough to do something about?</w:t>
      </w:r>
      <w:r>
        <w:rPr>
          <w:rFonts w:ascii="Trebuchet MS" w:hAnsi="Trebuchet MS" w:cs="Arial"/>
          <w:spacing w:val="-6"/>
          <w:sz w:val="24"/>
          <w:szCs w:val="24"/>
        </w:rPr>
        <w:t>”</w:t>
      </w:r>
      <w:r w:rsidRPr="000363FA">
        <w:rPr>
          <w:rFonts w:ascii="Trebuchet MS" w:hAnsi="Trebuchet MS" w:cs="Arial"/>
          <w:spacing w:val="-6"/>
          <w:sz w:val="24"/>
          <w:szCs w:val="24"/>
        </w:rPr>
        <w:t xml:space="preserve"> It’s not enough that many people agree about the issue, if none </w:t>
      </w:r>
      <w:r w:rsidRPr="000363FA">
        <w:rPr>
          <w:rFonts w:ascii="Trebuchet MS" w:hAnsi="Trebuchet MS" w:cs="Arial"/>
          <w:sz w:val="24"/>
          <w:szCs w:val="24"/>
        </w:rPr>
        <w:t>feel strongly about it.</w:t>
      </w:r>
    </w:p>
    <w:p w14:paraId="546E4146" w14:textId="77777777" w:rsidR="00AA7E36" w:rsidRPr="000363FA" w:rsidRDefault="00AA7E36" w:rsidP="00191034">
      <w:pPr>
        <w:pStyle w:val="Style1"/>
        <w:numPr>
          <w:ilvl w:val="0"/>
          <w:numId w:val="80"/>
        </w:numPr>
        <w:adjustRightInd/>
        <w:ind w:right="72"/>
        <w:jc w:val="both"/>
        <w:rPr>
          <w:rFonts w:ascii="Trebuchet MS" w:hAnsi="Trebuchet MS" w:cs="Arial"/>
          <w:sz w:val="24"/>
          <w:szCs w:val="24"/>
        </w:rPr>
      </w:pPr>
      <w:r w:rsidRPr="000363FA">
        <w:rPr>
          <w:rFonts w:ascii="Trebuchet MS" w:hAnsi="Trebuchet MS" w:cs="Arial"/>
          <w:spacing w:val="-4"/>
          <w:sz w:val="24"/>
          <w:szCs w:val="24"/>
        </w:rPr>
        <w:t xml:space="preserve">The issue should be winnable. </w:t>
      </w:r>
      <w:r w:rsidRPr="000363FA">
        <w:rPr>
          <w:rFonts w:ascii="Trebuchet MS" w:hAnsi="Trebuchet MS" w:cs="Arial"/>
          <w:spacing w:val="-4"/>
          <w:sz w:val="24"/>
          <w:szCs w:val="24"/>
          <w:u w:val="single"/>
        </w:rPr>
        <w:t xml:space="preserve">Ask the questions, </w:t>
      </w:r>
      <w:r>
        <w:rPr>
          <w:rFonts w:ascii="Trebuchet MS" w:hAnsi="Trebuchet MS" w:cs="Arial"/>
          <w:spacing w:val="-4"/>
          <w:sz w:val="24"/>
          <w:szCs w:val="24"/>
          <w:u w:val="single"/>
        </w:rPr>
        <w:t>“</w:t>
      </w:r>
      <w:r w:rsidRPr="000363FA">
        <w:rPr>
          <w:rFonts w:ascii="Trebuchet MS" w:hAnsi="Trebuchet MS" w:cs="Arial"/>
          <w:spacing w:val="-4"/>
          <w:sz w:val="24"/>
          <w:szCs w:val="24"/>
        </w:rPr>
        <w:t xml:space="preserve">Does this issue seem achievable? Have other </w:t>
      </w:r>
      <w:r w:rsidRPr="000363FA">
        <w:rPr>
          <w:rFonts w:ascii="Trebuchet MS" w:hAnsi="Trebuchet MS" w:cs="Arial"/>
          <w:spacing w:val="-6"/>
          <w:sz w:val="24"/>
          <w:szCs w:val="24"/>
        </w:rPr>
        <w:t>groups won similar issues, and how?</w:t>
      </w:r>
      <w:r>
        <w:rPr>
          <w:rFonts w:ascii="Trebuchet MS" w:hAnsi="Trebuchet MS" w:cs="Arial"/>
          <w:spacing w:val="-6"/>
          <w:sz w:val="24"/>
          <w:szCs w:val="24"/>
        </w:rPr>
        <w:t>”</w:t>
      </w:r>
      <w:r w:rsidRPr="000363FA">
        <w:rPr>
          <w:rFonts w:ascii="Trebuchet MS" w:hAnsi="Trebuchet MS" w:cs="Arial"/>
          <w:spacing w:val="-6"/>
          <w:sz w:val="24"/>
          <w:szCs w:val="24"/>
        </w:rPr>
        <w:t xml:space="preserve"> Success fosters enthusiasm, once we have one victory, it’s </w:t>
      </w:r>
      <w:r w:rsidRPr="000363FA">
        <w:rPr>
          <w:rFonts w:ascii="Trebuchet MS" w:hAnsi="Trebuchet MS" w:cs="Arial"/>
          <w:sz w:val="24"/>
          <w:szCs w:val="24"/>
        </w:rPr>
        <w:t>easier to get more help from other co-workers for future fights.</w:t>
      </w:r>
    </w:p>
    <w:p w14:paraId="24CAF2C6" w14:textId="77777777" w:rsidR="00AA7E36" w:rsidRPr="000363FA" w:rsidRDefault="00AA7E36" w:rsidP="00191034">
      <w:pPr>
        <w:pStyle w:val="Style1"/>
        <w:numPr>
          <w:ilvl w:val="0"/>
          <w:numId w:val="80"/>
        </w:numPr>
        <w:adjustRightInd/>
        <w:spacing w:before="36"/>
        <w:ind w:right="360"/>
        <w:rPr>
          <w:rFonts w:ascii="Trebuchet MS" w:hAnsi="Trebuchet MS" w:cs="Arial"/>
          <w:sz w:val="24"/>
          <w:szCs w:val="24"/>
        </w:rPr>
      </w:pPr>
      <w:r w:rsidRPr="000363FA">
        <w:rPr>
          <w:rFonts w:ascii="Trebuchet MS" w:hAnsi="Trebuchet MS" w:cs="Arial"/>
          <w:spacing w:val="-4"/>
          <w:sz w:val="24"/>
          <w:szCs w:val="24"/>
        </w:rPr>
        <w:t xml:space="preserve">The issue should build the Union and the Union leadership. </w:t>
      </w:r>
      <w:r w:rsidRPr="000363FA">
        <w:rPr>
          <w:rFonts w:ascii="Trebuchet MS" w:hAnsi="Trebuchet MS" w:cs="Arial"/>
          <w:spacing w:val="-4"/>
          <w:sz w:val="24"/>
          <w:szCs w:val="24"/>
          <w:u w:val="single"/>
        </w:rPr>
        <w:t xml:space="preserve">Ask the questions, </w:t>
      </w:r>
      <w:r>
        <w:rPr>
          <w:rFonts w:ascii="Trebuchet MS" w:hAnsi="Trebuchet MS" w:cs="Arial"/>
          <w:spacing w:val="-4"/>
          <w:sz w:val="24"/>
          <w:szCs w:val="24"/>
          <w:u w:val="single"/>
        </w:rPr>
        <w:t>“H</w:t>
      </w:r>
      <w:r w:rsidRPr="000363FA">
        <w:rPr>
          <w:rFonts w:ascii="Trebuchet MS" w:hAnsi="Trebuchet MS" w:cs="Arial"/>
          <w:spacing w:val="-4"/>
          <w:sz w:val="24"/>
          <w:szCs w:val="24"/>
        </w:rPr>
        <w:t xml:space="preserve">ow will this </w:t>
      </w:r>
      <w:r w:rsidRPr="000363FA">
        <w:rPr>
          <w:rFonts w:ascii="Trebuchet MS" w:hAnsi="Trebuchet MS" w:cs="Arial"/>
          <w:spacing w:val="-3"/>
          <w:sz w:val="24"/>
          <w:szCs w:val="24"/>
        </w:rPr>
        <w:t xml:space="preserve">organizing effort build our member’s capacity for future fights? How will this fight lay the </w:t>
      </w:r>
      <w:r w:rsidRPr="000363FA">
        <w:rPr>
          <w:rFonts w:ascii="Trebuchet MS" w:hAnsi="Trebuchet MS" w:cs="Arial"/>
          <w:spacing w:val="-4"/>
          <w:sz w:val="24"/>
          <w:szCs w:val="24"/>
        </w:rPr>
        <w:t>groundwork for future related improvements? Will the effort strengthen the solidarity, empowerment and involvement of our members?</w:t>
      </w:r>
      <w:r>
        <w:rPr>
          <w:rFonts w:ascii="Trebuchet MS" w:hAnsi="Trebuchet MS" w:cs="Arial"/>
          <w:spacing w:val="-4"/>
          <w:sz w:val="24"/>
          <w:szCs w:val="24"/>
        </w:rPr>
        <w:t>”</w:t>
      </w:r>
      <w:r w:rsidRPr="000363FA">
        <w:rPr>
          <w:rFonts w:ascii="Trebuchet MS" w:hAnsi="Trebuchet MS" w:cs="Arial"/>
          <w:spacing w:val="-4"/>
          <w:sz w:val="24"/>
          <w:szCs w:val="24"/>
        </w:rPr>
        <w:t xml:space="preserve"> By involving our membership in fights </w:t>
      </w:r>
      <w:r w:rsidRPr="000363FA">
        <w:rPr>
          <w:rFonts w:ascii="Trebuchet MS" w:hAnsi="Trebuchet MS" w:cs="Arial"/>
          <w:spacing w:val="-6"/>
          <w:sz w:val="24"/>
          <w:szCs w:val="24"/>
        </w:rPr>
        <w:t xml:space="preserve">around worksite issues, we will be much more prepared to organize them around major </w:t>
      </w:r>
      <w:r w:rsidRPr="000363FA">
        <w:rPr>
          <w:rFonts w:ascii="Trebuchet MS" w:hAnsi="Trebuchet MS" w:cs="Arial"/>
          <w:sz w:val="24"/>
          <w:szCs w:val="24"/>
        </w:rPr>
        <w:t>legislative fights and ultimately our contract fight.</w:t>
      </w:r>
    </w:p>
    <w:p w14:paraId="18D04F54" w14:textId="77777777" w:rsidR="00AA7E36" w:rsidRPr="008F4FAE" w:rsidRDefault="00AA7E36" w:rsidP="00AA7E36">
      <w:pPr>
        <w:pStyle w:val="Style2"/>
        <w:adjustRightInd/>
        <w:spacing w:before="252"/>
        <w:rPr>
          <w:rStyle w:val="CharacterStyle1"/>
          <w:rFonts w:ascii="Trebuchet MS" w:hAnsi="Trebuchet MS" w:cs="Arial"/>
          <w:b/>
          <w:bCs/>
          <w:sz w:val="28"/>
          <w:szCs w:val="24"/>
        </w:rPr>
      </w:pPr>
      <w:r w:rsidRPr="008F4FAE">
        <w:rPr>
          <w:rStyle w:val="CharacterStyle1"/>
          <w:rFonts w:ascii="Trebuchet MS" w:hAnsi="Trebuchet MS" w:cs="Arial"/>
          <w:b/>
          <w:bCs/>
          <w:sz w:val="28"/>
          <w:szCs w:val="24"/>
        </w:rPr>
        <w:t>What Makes a Good Action?</w:t>
      </w:r>
    </w:p>
    <w:p w14:paraId="0A80023D"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is simple</w:t>
      </w:r>
    </w:p>
    <w:p w14:paraId="6BE2A4E4"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is visible</w:t>
      </w:r>
    </w:p>
    <w:p w14:paraId="70DCAAA6"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Action is within the workers’ experience, outside the boss’ experience</w:t>
      </w:r>
    </w:p>
    <w:p w14:paraId="5C8B8AD4"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is timed for the best effect</w:t>
      </w:r>
    </w:p>
    <w:p w14:paraId="7059CFD6"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should build on past actions, to show escalation</w:t>
      </w:r>
    </w:p>
    <w:p w14:paraId="4087495E"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should test our members’ willingness to go further (more escalation)</w:t>
      </w:r>
    </w:p>
    <w:p w14:paraId="2116621C"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should unify the members</w:t>
      </w:r>
    </w:p>
    <w:p w14:paraId="72BE802B"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should be related to the issue we’re fighting over</w:t>
      </w:r>
    </w:p>
    <w:p w14:paraId="1147F413"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should target the right target</w:t>
      </w:r>
    </w:p>
    <w:p w14:paraId="106B3986"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should be fun!</w:t>
      </w:r>
    </w:p>
    <w:p w14:paraId="7C8A7B21"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 xml:space="preserve">Develops </w:t>
      </w:r>
      <w:r>
        <w:rPr>
          <w:rStyle w:val="CharacterStyle1"/>
          <w:rFonts w:ascii="Trebuchet MS" w:hAnsi="Trebuchet MS" w:cs="Arial"/>
          <w:szCs w:val="24"/>
        </w:rPr>
        <w:t>our</w:t>
      </w:r>
      <w:r w:rsidRPr="000363FA">
        <w:rPr>
          <w:rStyle w:val="CharacterStyle1"/>
          <w:rFonts w:ascii="Trebuchet MS" w:hAnsi="Trebuchet MS" w:cs="Arial"/>
          <w:szCs w:val="24"/>
        </w:rPr>
        <w:t xml:space="preserve"> Union</w:t>
      </w:r>
    </w:p>
    <w:p w14:paraId="67A29CB1" w14:textId="77777777" w:rsidR="00AA7E36" w:rsidRPr="008F4FAE" w:rsidRDefault="00AA7E36" w:rsidP="00AA7E36">
      <w:pPr>
        <w:pStyle w:val="Style2"/>
        <w:adjustRightInd/>
        <w:spacing w:before="144"/>
        <w:rPr>
          <w:rStyle w:val="CharacterStyle1"/>
          <w:rFonts w:ascii="Trebuchet MS" w:hAnsi="Trebuchet MS" w:cs="Arial"/>
          <w:b/>
          <w:bCs/>
          <w:sz w:val="28"/>
          <w:szCs w:val="24"/>
        </w:rPr>
      </w:pPr>
      <w:r w:rsidRPr="008F4FAE">
        <w:rPr>
          <w:rStyle w:val="CharacterStyle1"/>
          <w:rFonts w:ascii="Trebuchet MS" w:hAnsi="Trebuchet MS" w:cs="Arial"/>
          <w:b/>
          <w:bCs/>
          <w:sz w:val="28"/>
          <w:szCs w:val="24"/>
        </w:rPr>
        <w:t>How to Take Direct Action</w:t>
      </w:r>
    </w:p>
    <w:p w14:paraId="64622E4E"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Circulate a petition or open letter and get a majority of employees to sign</w:t>
      </w:r>
    </w:p>
    <w:p w14:paraId="259757C8"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Wear a Union Button or Sticker</w:t>
      </w:r>
    </w:p>
    <w:p w14:paraId="3A0F4748"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Organize a Unity Break</w:t>
      </w:r>
    </w:p>
    <w:p w14:paraId="772E74C3"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Filing a complaint or reporting the employer to regulatory agencies</w:t>
      </w:r>
    </w:p>
    <w:p w14:paraId="4C42545A"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Participate in a delegation to the boss</w:t>
      </w:r>
    </w:p>
    <w:p w14:paraId="27AACFBF"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Participate in a delegation to elected officials</w:t>
      </w:r>
    </w:p>
    <w:p w14:paraId="5EF09E10"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Participate in an informational picket</w:t>
      </w:r>
    </w:p>
    <w:p w14:paraId="4FECB72F"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Participate in a march around the workplace</w:t>
      </w:r>
    </w:p>
    <w:p w14:paraId="473C6B14"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 xml:space="preserve">March around the </w:t>
      </w:r>
      <w:r>
        <w:rPr>
          <w:rStyle w:val="CharacterStyle1"/>
          <w:rFonts w:ascii="Trebuchet MS" w:hAnsi="Trebuchet MS" w:cs="Arial"/>
          <w:szCs w:val="24"/>
        </w:rPr>
        <w:t>school, district</w:t>
      </w:r>
      <w:r w:rsidRPr="000363FA">
        <w:rPr>
          <w:rStyle w:val="CharacterStyle1"/>
          <w:rFonts w:ascii="Trebuchet MS" w:hAnsi="Trebuchet MS" w:cs="Arial"/>
          <w:szCs w:val="24"/>
        </w:rPr>
        <w:t xml:space="preserve"> office, Government Center</w:t>
      </w:r>
      <w:r>
        <w:rPr>
          <w:rStyle w:val="CharacterStyle1"/>
          <w:rFonts w:ascii="Trebuchet MS" w:hAnsi="Trebuchet MS" w:cs="Arial"/>
          <w:szCs w:val="24"/>
        </w:rPr>
        <w:t>s</w:t>
      </w:r>
    </w:p>
    <w:p w14:paraId="73E4B268" w14:textId="77777777" w:rsidR="00AA7E36" w:rsidRPr="000363FA" w:rsidRDefault="00AA7E36" w:rsidP="00AA7E36">
      <w:pPr>
        <w:pStyle w:val="Style2"/>
        <w:adjustRightInd/>
        <w:spacing w:before="180"/>
        <w:rPr>
          <w:rStyle w:val="CharacterStyle1"/>
          <w:rFonts w:ascii="Trebuchet MS" w:hAnsi="Trebuchet MS" w:cs="Arial"/>
          <w:b/>
          <w:bCs/>
          <w:szCs w:val="24"/>
        </w:rPr>
      </w:pPr>
      <w:r w:rsidRPr="008F4FAE">
        <w:rPr>
          <w:rStyle w:val="CharacterStyle1"/>
          <w:rFonts w:ascii="Trebuchet MS" w:hAnsi="Trebuchet MS" w:cs="Arial"/>
          <w:b/>
          <w:bCs/>
          <w:sz w:val="28"/>
          <w:szCs w:val="24"/>
        </w:rPr>
        <w:t>Defining a Win</w:t>
      </w:r>
    </w:p>
    <w:p w14:paraId="279D3F50" w14:textId="77777777" w:rsidR="00AA7E36" w:rsidRPr="000363FA" w:rsidRDefault="00AA7E36" w:rsidP="00191034">
      <w:pPr>
        <w:pStyle w:val="Style2"/>
        <w:numPr>
          <w:ilvl w:val="0"/>
          <w:numId w:val="81"/>
        </w:numPr>
        <w:adjustRightInd/>
        <w:ind w:left="450" w:hanging="450"/>
        <w:rPr>
          <w:rStyle w:val="CharacterStyle1"/>
          <w:rFonts w:ascii="Trebuchet MS" w:hAnsi="Trebuchet MS" w:cs="Arial"/>
          <w:szCs w:val="24"/>
        </w:rPr>
      </w:pPr>
      <w:r w:rsidRPr="000363FA">
        <w:rPr>
          <w:rStyle w:val="CharacterStyle1"/>
          <w:rFonts w:ascii="Trebuchet MS" w:hAnsi="Trebuchet MS" w:cs="Arial"/>
          <w:szCs w:val="24"/>
        </w:rPr>
        <w:t>Workers’ expectations have been raised about what is possible when workers organize</w:t>
      </w:r>
    </w:p>
    <w:p w14:paraId="56929988"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New leaders are identified and become active</w:t>
      </w:r>
    </w:p>
    <w:p w14:paraId="5118DC75"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New members are signed up</w:t>
      </w:r>
    </w:p>
    <w:p w14:paraId="41CE5D7B"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Members more united as a result of the direct action</w:t>
      </w:r>
    </w:p>
    <w:p w14:paraId="24E4FD85"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Members take ownership of worksite problem</w:t>
      </w:r>
    </w:p>
    <w:p w14:paraId="7FDE95E1" w14:textId="77777777" w:rsidR="00AA7E36" w:rsidRPr="000363FA" w:rsidRDefault="00AA7E36" w:rsidP="00191034">
      <w:pPr>
        <w:pStyle w:val="Style1"/>
        <w:numPr>
          <w:ilvl w:val="0"/>
          <w:numId w:val="81"/>
        </w:numPr>
        <w:adjustRightInd/>
        <w:rPr>
          <w:rFonts w:ascii="Trebuchet MS" w:hAnsi="Trebuchet MS" w:cs="Arial"/>
          <w:sz w:val="24"/>
          <w:szCs w:val="24"/>
        </w:rPr>
      </w:pPr>
      <w:r w:rsidRPr="000363FA">
        <w:rPr>
          <w:rFonts w:ascii="Trebuchet MS" w:hAnsi="Trebuchet MS" w:cs="Arial"/>
          <w:sz w:val="24"/>
          <w:szCs w:val="24"/>
        </w:rPr>
        <w:t>Members view the</w:t>
      </w:r>
      <w:r>
        <w:rPr>
          <w:rFonts w:ascii="Trebuchet MS" w:hAnsi="Trebuchet MS" w:cs="Arial"/>
          <w:sz w:val="24"/>
          <w:szCs w:val="24"/>
        </w:rPr>
        <w:t>ir</w:t>
      </w:r>
      <w:r w:rsidRPr="000363FA">
        <w:rPr>
          <w:rFonts w:ascii="Trebuchet MS" w:hAnsi="Trebuchet MS" w:cs="Arial"/>
          <w:sz w:val="24"/>
          <w:szCs w:val="24"/>
        </w:rPr>
        <w:t xml:space="preserve"> union in a new light</w:t>
      </w:r>
    </w:p>
    <w:p w14:paraId="4D319D3A" w14:textId="77777777" w:rsidR="00AA7E36" w:rsidRPr="000363FA" w:rsidRDefault="00AA7E36" w:rsidP="00AA7E36">
      <w:pPr>
        <w:rPr>
          <w:rFonts w:ascii="Trebuchet MS" w:hAnsi="Trebuchet MS" w:cs="Arial"/>
        </w:rPr>
      </w:pPr>
    </w:p>
    <w:p w14:paraId="72E88FD7" w14:textId="77777777" w:rsidR="0008281A" w:rsidRDefault="0008281A" w:rsidP="00AA7E36">
      <w:pPr>
        <w:pStyle w:val="Style1"/>
        <w:adjustRightInd/>
        <w:rPr>
          <w:rFonts w:ascii="Trebuchet MS" w:hAnsi="Trebuchet MS" w:cs="Arial"/>
          <w:b/>
          <w:bCs/>
          <w:sz w:val="28"/>
          <w:szCs w:val="24"/>
        </w:rPr>
      </w:pPr>
    </w:p>
    <w:p w14:paraId="0369A752" w14:textId="28D4485B" w:rsidR="00AA7E36" w:rsidRPr="000363FA" w:rsidRDefault="00AA7E36" w:rsidP="00AA7E36">
      <w:pPr>
        <w:pStyle w:val="Style1"/>
        <w:adjustRightInd/>
        <w:rPr>
          <w:rFonts w:ascii="Trebuchet MS" w:hAnsi="Trebuchet MS" w:cs="Arial"/>
          <w:b/>
          <w:bCs/>
          <w:sz w:val="28"/>
          <w:szCs w:val="24"/>
        </w:rPr>
      </w:pPr>
      <w:r w:rsidRPr="000363FA">
        <w:rPr>
          <w:rFonts w:ascii="Trebuchet MS" w:hAnsi="Trebuchet MS" w:cs="Arial"/>
          <w:b/>
          <w:bCs/>
          <w:sz w:val="28"/>
          <w:szCs w:val="24"/>
        </w:rPr>
        <w:t>Checklist for Choosing an Issue</w:t>
      </w:r>
      <w:r w:rsidRPr="000363FA">
        <w:rPr>
          <w:rFonts w:ascii="Trebuchet MS" w:hAnsi="Trebuchet MS" w:cs="Arial"/>
          <w:b/>
          <w:bCs/>
          <w:sz w:val="28"/>
          <w:szCs w:val="24"/>
          <w:vertAlign w:val="superscript"/>
        </w:rPr>
        <w:t>1</w:t>
      </w:r>
    </w:p>
    <w:p w14:paraId="0744A1D3" w14:textId="77777777" w:rsidR="00AA7E36" w:rsidRPr="000363FA" w:rsidRDefault="00AA7E36" w:rsidP="00AA7E36">
      <w:pPr>
        <w:pStyle w:val="Style1"/>
        <w:adjustRightInd/>
        <w:ind w:right="216"/>
        <w:rPr>
          <w:rFonts w:ascii="Trebuchet MS" w:hAnsi="Trebuchet MS" w:cs="Arial"/>
          <w:sz w:val="28"/>
          <w:szCs w:val="24"/>
        </w:rPr>
      </w:pPr>
      <w:r w:rsidRPr="000363FA">
        <w:rPr>
          <w:rFonts w:ascii="Trebuchet MS" w:hAnsi="Trebuchet MS" w:cs="Arial"/>
          <w:noProof/>
          <w:sz w:val="28"/>
          <w:szCs w:val="24"/>
        </w:rPr>
        <mc:AlternateContent>
          <mc:Choice Requires="wps">
            <w:drawing>
              <wp:anchor distT="0" distB="0" distL="0" distR="0" simplePos="0" relativeHeight="251662393" behindDoc="0" locked="0" layoutInCell="0" allowOverlap="1" wp14:anchorId="0E42B27F" wp14:editId="2FC659ED">
                <wp:simplePos x="0" y="0"/>
                <wp:positionH relativeFrom="column">
                  <wp:posOffset>5080</wp:posOffset>
                </wp:positionH>
                <wp:positionV relativeFrom="paragraph">
                  <wp:posOffset>5080</wp:posOffset>
                </wp:positionV>
                <wp:extent cx="5984240" cy="0"/>
                <wp:effectExtent l="0" t="0" r="0" b="0"/>
                <wp:wrapSquare wrapText="bothSides"/>
                <wp:docPr id="20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424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45B9976">
              <v:line w14:anchorId="170C6CE8" id="Line 7" o:spid="_x0000_s1026" style="position:absolute;z-index:25166239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4pt,.4pt" to="471.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" o:allowincell="f" strokeweight=".7pt">
                <w10:wrap type="square"/>
              </v:line>
            </w:pict>
          </mc:Fallback>
        </mc:AlternateContent>
      </w:r>
      <w:r w:rsidRPr="000363FA">
        <w:rPr>
          <w:rFonts w:ascii="Trebuchet MS" w:hAnsi="Trebuchet MS" w:cs="Arial"/>
          <w:sz w:val="28"/>
          <w:szCs w:val="24"/>
        </w:rPr>
        <w:t>A good Issue for Direct Action is one that matches most of these criteria. The issue should:</w:t>
      </w:r>
    </w:p>
    <w:p w14:paraId="6F00D57F" w14:textId="77777777" w:rsidR="00AA7E36" w:rsidRPr="000363FA" w:rsidRDefault="00AA7E36" w:rsidP="00191034">
      <w:pPr>
        <w:pStyle w:val="Style1"/>
        <w:numPr>
          <w:ilvl w:val="0"/>
          <w:numId w:val="82"/>
        </w:numPr>
        <w:tabs>
          <w:tab w:val="clear" w:pos="216"/>
          <w:tab w:val="num" w:pos="1008"/>
        </w:tabs>
        <w:adjustRightInd/>
        <w:spacing w:before="120" w:after="120"/>
        <w:ind w:right="792"/>
        <w:rPr>
          <w:rFonts w:ascii="Trebuchet MS" w:hAnsi="Trebuchet MS" w:cs="Arial"/>
          <w:sz w:val="28"/>
          <w:szCs w:val="24"/>
        </w:rPr>
      </w:pPr>
      <w:r w:rsidRPr="000363FA">
        <w:rPr>
          <w:rFonts w:ascii="Trebuchet MS" w:hAnsi="Trebuchet MS" w:cs="Arial"/>
          <w:b/>
          <w:bCs/>
          <w:spacing w:val="-5"/>
          <w:sz w:val="28"/>
          <w:szCs w:val="24"/>
          <w:u w:val="single"/>
        </w:rPr>
        <w:t xml:space="preserve">Result in real improvement and be worthwhile. </w:t>
      </w:r>
      <w:r w:rsidRPr="000363FA">
        <w:rPr>
          <w:rFonts w:ascii="Trebuchet MS" w:hAnsi="Trebuchet MS" w:cs="Arial"/>
          <w:spacing w:val="-5"/>
          <w:sz w:val="28"/>
          <w:szCs w:val="24"/>
        </w:rPr>
        <w:t xml:space="preserve">Will this </w:t>
      </w:r>
      <w:r w:rsidRPr="000363FA">
        <w:rPr>
          <w:rFonts w:ascii="Trebuchet MS" w:hAnsi="Trebuchet MS" w:cs="Arial"/>
          <w:sz w:val="28"/>
          <w:szCs w:val="24"/>
        </w:rPr>
        <w:t xml:space="preserve">specific solution help fix the problem? Will people see a </w:t>
      </w:r>
      <w:r w:rsidRPr="000363FA">
        <w:rPr>
          <w:rFonts w:ascii="Trebuchet MS" w:hAnsi="Trebuchet MS" w:cs="Arial"/>
          <w:spacing w:val="-1"/>
          <w:sz w:val="28"/>
          <w:szCs w:val="24"/>
        </w:rPr>
        <w:t xml:space="preserve">difference? Will people feel good that they are fighting for </w:t>
      </w:r>
      <w:r w:rsidRPr="000363FA">
        <w:rPr>
          <w:rFonts w:ascii="Trebuchet MS" w:hAnsi="Trebuchet MS" w:cs="Arial"/>
          <w:sz w:val="28"/>
          <w:szCs w:val="24"/>
        </w:rPr>
        <w:t>something that merits the effort?</w:t>
      </w:r>
    </w:p>
    <w:p w14:paraId="0E0B4BAC" w14:textId="77777777" w:rsidR="00AA7E36" w:rsidRPr="000363FA" w:rsidRDefault="00AA7E36" w:rsidP="00191034">
      <w:pPr>
        <w:pStyle w:val="Style1"/>
        <w:numPr>
          <w:ilvl w:val="0"/>
          <w:numId w:val="82"/>
        </w:numPr>
        <w:tabs>
          <w:tab w:val="clear" w:pos="216"/>
          <w:tab w:val="num" w:pos="1008"/>
        </w:tabs>
        <w:adjustRightInd/>
        <w:spacing w:before="120" w:after="120"/>
        <w:ind w:right="504"/>
        <w:rPr>
          <w:rFonts w:ascii="Trebuchet MS" w:hAnsi="Trebuchet MS" w:cs="Arial"/>
          <w:sz w:val="28"/>
          <w:szCs w:val="24"/>
        </w:rPr>
      </w:pPr>
      <w:r w:rsidRPr="000363FA">
        <w:rPr>
          <w:rFonts w:ascii="Trebuchet MS" w:hAnsi="Trebuchet MS" w:cs="Arial"/>
          <w:b/>
          <w:bCs/>
          <w:spacing w:val="-1"/>
          <w:sz w:val="28"/>
          <w:szCs w:val="24"/>
          <w:u w:val="single"/>
        </w:rPr>
        <w:t xml:space="preserve">Be widely felt. </w:t>
      </w:r>
      <w:r w:rsidRPr="000363FA">
        <w:rPr>
          <w:rFonts w:ascii="Trebuchet MS" w:hAnsi="Trebuchet MS" w:cs="Arial"/>
          <w:spacing w:val="-1"/>
          <w:sz w:val="28"/>
          <w:szCs w:val="24"/>
        </w:rPr>
        <w:t xml:space="preserve">How common is the problem? How many </w:t>
      </w:r>
      <w:r w:rsidRPr="000363FA">
        <w:rPr>
          <w:rFonts w:ascii="Trebuchet MS" w:hAnsi="Trebuchet MS" w:cs="Arial"/>
          <w:spacing w:val="-2"/>
          <w:sz w:val="28"/>
          <w:szCs w:val="24"/>
        </w:rPr>
        <w:t xml:space="preserve">workers face the situation? Many people must feel that this is a </w:t>
      </w:r>
      <w:r w:rsidRPr="000363FA">
        <w:rPr>
          <w:rFonts w:ascii="Trebuchet MS" w:hAnsi="Trebuchet MS" w:cs="Arial"/>
          <w:sz w:val="28"/>
          <w:szCs w:val="24"/>
        </w:rPr>
        <w:t>real problem and must agree with the solution.</w:t>
      </w:r>
    </w:p>
    <w:p w14:paraId="6262B390" w14:textId="77777777" w:rsidR="00AA7E36" w:rsidRPr="000363FA" w:rsidRDefault="00AA7E36" w:rsidP="00191034">
      <w:pPr>
        <w:pStyle w:val="Style1"/>
        <w:numPr>
          <w:ilvl w:val="0"/>
          <w:numId w:val="82"/>
        </w:numPr>
        <w:tabs>
          <w:tab w:val="clear" w:pos="216"/>
          <w:tab w:val="num" w:pos="1008"/>
        </w:tabs>
        <w:adjustRightInd/>
        <w:spacing w:before="120" w:after="120"/>
        <w:ind w:right="144"/>
        <w:jc w:val="both"/>
        <w:rPr>
          <w:rFonts w:ascii="Trebuchet MS" w:hAnsi="Trebuchet MS" w:cs="Arial"/>
          <w:sz w:val="28"/>
          <w:szCs w:val="24"/>
        </w:rPr>
      </w:pPr>
      <w:r w:rsidRPr="000363FA">
        <w:rPr>
          <w:rFonts w:ascii="Trebuchet MS" w:hAnsi="Trebuchet MS" w:cs="Arial"/>
          <w:b/>
          <w:bCs/>
          <w:spacing w:val="-5"/>
          <w:sz w:val="28"/>
          <w:szCs w:val="24"/>
          <w:u w:val="single"/>
        </w:rPr>
        <w:t xml:space="preserve">Be deeply felt. </w:t>
      </w:r>
      <w:r w:rsidRPr="000363FA">
        <w:rPr>
          <w:rFonts w:ascii="Trebuchet MS" w:hAnsi="Trebuchet MS" w:cs="Arial"/>
          <w:spacing w:val="-5"/>
          <w:sz w:val="28"/>
          <w:szCs w:val="24"/>
        </w:rPr>
        <w:t xml:space="preserve">Is this an issue people feel strongly enough about </w:t>
      </w:r>
      <w:r w:rsidRPr="000363FA">
        <w:rPr>
          <w:rFonts w:ascii="Trebuchet MS" w:hAnsi="Trebuchet MS" w:cs="Arial"/>
          <w:spacing w:val="-3"/>
          <w:sz w:val="28"/>
          <w:szCs w:val="24"/>
        </w:rPr>
        <w:t xml:space="preserve">that they will work on it? It is not enough that many people agree </w:t>
      </w:r>
      <w:r w:rsidRPr="000363FA">
        <w:rPr>
          <w:rFonts w:ascii="Trebuchet MS" w:hAnsi="Trebuchet MS" w:cs="Arial"/>
          <w:sz w:val="28"/>
          <w:szCs w:val="24"/>
        </w:rPr>
        <w:t>about the issue if none feel strongly.</w:t>
      </w:r>
    </w:p>
    <w:p w14:paraId="7F8F9059" w14:textId="77777777" w:rsidR="00AA7E36" w:rsidRPr="000363FA" w:rsidRDefault="00AA7E36" w:rsidP="00191034">
      <w:pPr>
        <w:pStyle w:val="Style1"/>
        <w:numPr>
          <w:ilvl w:val="0"/>
          <w:numId w:val="82"/>
        </w:numPr>
        <w:tabs>
          <w:tab w:val="clear" w:pos="216"/>
          <w:tab w:val="num" w:pos="1008"/>
        </w:tabs>
        <w:adjustRightInd/>
        <w:spacing w:before="120" w:after="120"/>
        <w:rPr>
          <w:rFonts w:ascii="Trebuchet MS" w:hAnsi="Trebuchet MS" w:cs="Arial"/>
          <w:sz w:val="28"/>
          <w:szCs w:val="24"/>
        </w:rPr>
      </w:pPr>
      <w:r w:rsidRPr="000363FA">
        <w:rPr>
          <w:rFonts w:ascii="Trebuchet MS" w:hAnsi="Trebuchet MS" w:cs="Arial"/>
          <w:b/>
          <w:bCs/>
          <w:spacing w:val="11"/>
          <w:sz w:val="28"/>
          <w:szCs w:val="24"/>
          <w:u w:val="single"/>
        </w:rPr>
        <w:t xml:space="preserve">Be winnable. </w:t>
      </w:r>
      <w:r w:rsidRPr="000363FA">
        <w:rPr>
          <w:rFonts w:ascii="Trebuchet MS" w:hAnsi="Trebuchet MS" w:cs="Arial"/>
          <w:spacing w:val="11"/>
          <w:sz w:val="28"/>
          <w:szCs w:val="24"/>
        </w:rPr>
        <w:t xml:space="preserve">Does the goal seem achievable? Do you know </w:t>
      </w:r>
      <w:r w:rsidRPr="000363FA">
        <w:rPr>
          <w:rFonts w:ascii="Trebuchet MS" w:hAnsi="Trebuchet MS" w:cs="Arial"/>
          <w:spacing w:val="-2"/>
          <w:sz w:val="28"/>
          <w:szCs w:val="24"/>
        </w:rPr>
        <w:t xml:space="preserve">other groups that have won similar issues? How did they do it? </w:t>
      </w:r>
      <w:r w:rsidRPr="000363FA">
        <w:rPr>
          <w:rFonts w:ascii="Trebuchet MS" w:hAnsi="Trebuchet MS" w:cs="Arial"/>
          <w:spacing w:val="-4"/>
          <w:sz w:val="28"/>
          <w:szCs w:val="24"/>
        </w:rPr>
        <w:t xml:space="preserve">Success fosters enthusiasm. Once you have solved the easier issues </w:t>
      </w:r>
      <w:r w:rsidRPr="000363FA">
        <w:rPr>
          <w:rFonts w:ascii="Trebuchet MS" w:hAnsi="Trebuchet MS" w:cs="Arial"/>
          <w:spacing w:val="-1"/>
          <w:sz w:val="28"/>
          <w:szCs w:val="24"/>
        </w:rPr>
        <w:t xml:space="preserve">you may get more help from other co-workers to help tackle the </w:t>
      </w:r>
      <w:r w:rsidRPr="000363FA">
        <w:rPr>
          <w:rFonts w:ascii="Trebuchet MS" w:hAnsi="Trebuchet MS" w:cs="Arial"/>
          <w:sz w:val="28"/>
          <w:szCs w:val="24"/>
        </w:rPr>
        <w:t>more difficult ones in the future.</w:t>
      </w:r>
    </w:p>
    <w:p w14:paraId="41A19BE5" w14:textId="77777777" w:rsidR="00AA7E36" w:rsidRPr="000363FA" w:rsidRDefault="00AA7E36" w:rsidP="00191034">
      <w:pPr>
        <w:pStyle w:val="Style1"/>
        <w:numPr>
          <w:ilvl w:val="0"/>
          <w:numId w:val="82"/>
        </w:numPr>
        <w:tabs>
          <w:tab w:val="clear" w:pos="216"/>
          <w:tab w:val="num" w:pos="1008"/>
        </w:tabs>
        <w:adjustRightInd/>
        <w:spacing w:before="120" w:after="120"/>
        <w:ind w:right="72"/>
        <w:rPr>
          <w:rFonts w:ascii="Trebuchet MS" w:hAnsi="Trebuchet MS" w:cs="Arial"/>
          <w:sz w:val="28"/>
          <w:szCs w:val="24"/>
        </w:rPr>
      </w:pPr>
      <w:r w:rsidRPr="000363FA">
        <w:rPr>
          <w:rFonts w:ascii="Trebuchet MS" w:hAnsi="Trebuchet MS" w:cs="Arial"/>
          <w:b/>
          <w:bCs/>
          <w:spacing w:val="-5"/>
          <w:sz w:val="28"/>
          <w:szCs w:val="24"/>
          <w:u w:val="single"/>
        </w:rPr>
        <w:t xml:space="preserve">Be consistent with long-term goals and direction. </w:t>
      </w:r>
      <w:r w:rsidRPr="000363FA">
        <w:rPr>
          <w:rFonts w:ascii="Trebuchet MS" w:hAnsi="Trebuchet MS" w:cs="Arial"/>
          <w:spacing w:val="-5"/>
          <w:sz w:val="28"/>
          <w:szCs w:val="24"/>
        </w:rPr>
        <w:t xml:space="preserve">How will </w:t>
      </w:r>
      <w:r w:rsidRPr="000363FA">
        <w:rPr>
          <w:rFonts w:ascii="Trebuchet MS" w:hAnsi="Trebuchet MS" w:cs="Arial"/>
          <w:spacing w:val="-1"/>
          <w:sz w:val="28"/>
          <w:szCs w:val="24"/>
        </w:rPr>
        <w:t xml:space="preserve">this solution lay the groundwork for future related improvements? </w:t>
      </w:r>
      <w:r w:rsidRPr="000363FA">
        <w:rPr>
          <w:rFonts w:ascii="Trebuchet MS" w:hAnsi="Trebuchet MS" w:cs="Arial"/>
          <w:sz w:val="28"/>
          <w:szCs w:val="24"/>
        </w:rPr>
        <w:t>Does it fit with your goals for your next contract campaign, for example?</w:t>
      </w:r>
    </w:p>
    <w:p w14:paraId="6FE679E1" w14:textId="77777777" w:rsidR="00AA7E36" w:rsidRPr="000363FA" w:rsidRDefault="00AA7E36" w:rsidP="00191034">
      <w:pPr>
        <w:pStyle w:val="Style1"/>
        <w:numPr>
          <w:ilvl w:val="0"/>
          <w:numId w:val="82"/>
        </w:numPr>
        <w:tabs>
          <w:tab w:val="clear" w:pos="216"/>
          <w:tab w:val="num" w:pos="1008"/>
        </w:tabs>
        <w:adjustRightInd/>
        <w:spacing w:before="120" w:after="120"/>
        <w:ind w:right="360"/>
        <w:rPr>
          <w:rFonts w:ascii="Trebuchet MS" w:hAnsi="Trebuchet MS" w:cs="Arial"/>
          <w:sz w:val="28"/>
          <w:szCs w:val="24"/>
        </w:rPr>
      </w:pPr>
      <w:r w:rsidRPr="000363FA">
        <w:rPr>
          <w:rFonts w:ascii="Trebuchet MS" w:hAnsi="Trebuchet MS" w:cs="Arial"/>
          <w:b/>
          <w:bCs/>
          <w:spacing w:val="-4"/>
          <w:sz w:val="28"/>
          <w:szCs w:val="24"/>
          <w:u w:val="single"/>
        </w:rPr>
        <w:t xml:space="preserve">Build the Union and build Leadership. </w:t>
      </w:r>
      <w:r w:rsidRPr="000363FA">
        <w:rPr>
          <w:rFonts w:ascii="Trebuchet MS" w:hAnsi="Trebuchet MS" w:cs="Arial"/>
          <w:spacing w:val="-4"/>
          <w:sz w:val="28"/>
          <w:szCs w:val="24"/>
        </w:rPr>
        <w:t xml:space="preserve">How will this organizing effort build workers’ capacity for future fights? </w:t>
      </w:r>
      <w:r w:rsidRPr="000363FA">
        <w:rPr>
          <w:rFonts w:ascii="Trebuchet MS" w:hAnsi="Trebuchet MS" w:cs="Arial"/>
          <w:spacing w:val="-16"/>
          <w:sz w:val="28"/>
          <w:szCs w:val="24"/>
        </w:rPr>
        <w:t xml:space="preserve">How </w:t>
      </w:r>
      <w:r w:rsidRPr="000363FA">
        <w:rPr>
          <w:rFonts w:ascii="Trebuchet MS" w:hAnsi="Trebuchet MS" w:cs="Arial"/>
          <w:spacing w:val="-2"/>
          <w:sz w:val="28"/>
          <w:szCs w:val="24"/>
        </w:rPr>
        <w:t xml:space="preserve">will the effort strengthen the solidarity, empowerment, and </w:t>
      </w:r>
      <w:r w:rsidRPr="000363FA">
        <w:rPr>
          <w:rFonts w:ascii="Trebuchet MS" w:hAnsi="Trebuchet MS" w:cs="Arial"/>
          <w:sz w:val="28"/>
          <w:szCs w:val="24"/>
        </w:rPr>
        <w:t>involvement among members?</w:t>
      </w:r>
    </w:p>
    <w:p w14:paraId="77DE96D5" w14:textId="77777777" w:rsidR="00AA7E36" w:rsidRPr="000363FA" w:rsidRDefault="00AA7E36" w:rsidP="00AA7E36">
      <w:pPr>
        <w:pStyle w:val="Style1"/>
        <w:adjustRightInd/>
        <w:ind w:left="1008" w:right="360"/>
        <w:rPr>
          <w:rFonts w:ascii="Trebuchet MS" w:hAnsi="Trebuchet MS" w:cs="Arial"/>
          <w:sz w:val="24"/>
          <w:szCs w:val="24"/>
        </w:rPr>
      </w:pPr>
    </w:p>
    <w:p w14:paraId="2E58585D" w14:textId="77777777" w:rsidR="00AA7E36" w:rsidRPr="000363FA" w:rsidRDefault="00AA7E36" w:rsidP="00AA7E36">
      <w:pPr>
        <w:pStyle w:val="Style1"/>
        <w:adjustRightInd/>
        <w:rPr>
          <w:rFonts w:ascii="Trebuchet MS" w:hAnsi="Trebuchet MS" w:cs="Arial"/>
          <w:sz w:val="24"/>
          <w:szCs w:val="24"/>
        </w:rPr>
      </w:pPr>
      <w:r w:rsidRPr="000363FA">
        <w:rPr>
          <w:rFonts w:ascii="Trebuchet MS" w:hAnsi="Trebuchet MS" w:cs="Arial"/>
          <w:noProof/>
          <w:sz w:val="24"/>
          <w:szCs w:val="24"/>
        </w:rPr>
        <mc:AlternateContent>
          <mc:Choice Requires="wps">
            <w:drawing>
              <wp:anchor distT="0" distB="0" distL="0" distR="0" simplePos="0" relativeHeight="251663417" behindDoc="0" locked="0" layoutInCell="0" allowOverlap="1" wp14:anchorId="67749DE1" wp14:editId="7FD9B732">
                <wp:simplePos x="0" y="0"/>
                <wp:positionH relativeFrom="column">
                  <wp:posOffset>23495</wp:posOffset>
                </wp:positionH>
                <wp:positionV relativeFrom="paragraph">
                  <wp:posOffset>6985</wp:posOffset>
                </wp:positionV>
                <wp:extent cx="1832610" cy="0"/>
                <wp:effectExtent l="0" t="0" r="0" b="0"/>
                <wp:wrapSquare wrapText="bothSides"/>
                <wp:docPr id="20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2610"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3C73B6F">
              <v:line w14:anchorId="17B3D013" id="Line 8" o:spid="_x0000_s1026" style="position:absolute;z-index:25166341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85pt,.55pt" to="146.1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" o:allowincell="f" strokeweight=".95pt">
                <w10:wrap type="square"/>
              </v:line>
            </w:pict>
          </mc:Fallback>
        </mc:AlternateContent>
      </w:r>
      <w:r w:rsidRPr="000363FA">
        <w:rPr>
          <w:rFonts w:ascii="Trebuchet MS" w:hAnsi="Trebuchet MS" w:cs="Arial"/>
          <w:sz w:val="24"/>
          <w:szCs w:val="24"/>
          <w:vertAlign w:val="superscript"/>
        </w:rPr>
        <w:t xml:space="preserve">1 </w:t>
      </w:r>
      <w:r w:rsidRPr="000363FA">
        <w:rPr>
          <w:rFonts w:ascii="Trebuchet MS" w:hAnsi="Trebuchet MS" w:cs="Arial"/>
          <w:sz w:val="24"/>
          <w:szCs w:val="24"/>
        </w:rPr>
        <w:t>This Choosing an Issue single page is borrowed in part from the Midwest Academy of Organizing manual.</w:t>
      </w:r>
    </w:p>
    <w:p w14:paraId="1134B06E" w14:textId="7FAEED6E" w:rsidR="00FB4D41" w:rsidRPr="00FB4D41" w:rsidRDefault="00901421" w:rsidP="0008281A">
      <w:pPr>
        <w:rPr>
          <w:rFonts w:ascii="Trebuchet MS" w:hAnsi="Trebuchet MS" w:cs="Arial"/>
          <w:b/>
          <w:bCs/>
          <w:color w:val="4472C4" w:themeColor="accent1"/>
          <w:sz w:val="40"/>
          <w:szCs w:val="28"/>
        </w:rPr>
      </w:pPr>
      <w:r>
        <w:rPr>
          <w:rFonts w:ascii="Trebuchet MS" w:hAnsi="Trebuchet MS" w:cs="Arial"/>
          <w:b/>
          <w:bCs/>
          <w:sz w:val="28"/>
        </w:rPr>
        <w:br w:type="page"/>
      </w:r>
      <w:r w:rsidR="00FB4D41" w:rsidRPr="00FB4D41">
        <w:rPr>
          <w:rFonts w:ascii="Trebuchet MS" w:hAnsi="Trebuchet MS" w:cs="Arial"/>
          <w:b/>
          <w:bCs/>
          <w:color w:val="4472C4" w:themeColor="accent1"/>
          <w:sz w:val="40"/>
          <w:szCs w:val="28"/>
        </w:rPr>
        <w:t>Direct Action Planning Form</w:t>
      </w:r>
    </w:p>
    <w:p w14:paraId="2D611938" w14:textId="77777777" w:rsidR="00FB4D41" w:rsidRPr="001A73AF" w:rsidRDefault="00FB4D41" w:rsidP="00191034">
      <w:pPr>
        <w:pStyle w:val="Style1"/>
        <w:numPr>
          <w:ilvl w:val="0"/>
          <w:numId w:val="83"/>
        </w:numPr>
        <w:adjustRightInd/>
        <w:spacing w:before="100" w:beforeAutospacing="1" w:after="100" w:afterAutospacing="1"/>
        <w:ind w:right="288"/>
        <w:rPr>
          <w:rFonts w:ascii="Trebuchet MS" w:hAnsi="Trebuchet MS" w:cs="Arial"/>
          <w:sz w:val="28"/>
          <w:szCs w:val="28"/>
        </w:rPr>
      </w:pPr>
      <w:r w:rsidRPr="001A73AF">
        <w:rPr>
          <w:rFonts w:ascii="Trebuchet MS" w:hAnsi="Trebuchet MS" w:cs="Arial"/>
          <w:noProof/>
          <w:sz w:val="28"/>
          <w:szCs w:val="28"/>
        </w:rPr>
        <mc:AlternateContent>
          <mc:Choice Requires="wps">
            <w:drawing>
              <wp:anchor distT="0" distB="0" distL="0" distR="0" simplePos="0" relativeHeight="251678777" behindDoc="0" locked="0" layoutInCell="0" allowOverlap="1" wp14:anchorId="3C8BC999" wp14:editId="59C1BC03">
                <wp:simplePos x="0" y="0"/>
                <wp:positionH relativeFrom="column">
                  <wp:posOffset>8890</wp:posOffset>
                </wp:positionH>
                <wp:positionV relativeFrom="paragraph">
                  <wp:posOffset>5080</wp:posOffset>
                </wp:positionV>
                <wp:extent cx="5984240" cy="0"/>
                <wp:effectExtent l="0" t="0" r="0" b="0"/>
                <wp:wrapSquare wrapText="bothSides"/>
                <wp:docPr id="22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424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F90E6D8">
              <v:line w14:anchorId="04437D71" id="Line 10" o:spid="_x0000_s1026" style="position:absolute;z-index:25167877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7pt,.4pt" to="471.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" o:allowincell="f" strokeweight=".7pt">
                <w10:wrap type="square"/>
              </v:line>
            </w:pict>
          </mc:Fallback>
        </mc:AlternateContent>
      </w:r>
      <w:r w:rsidRPr="001A73AF">
        <w:rPr>
          <w:rFonts w:ascii="Trebuchet MS" w:hAnsi="Trebuchet MS" w:cs="Arial"/>
          <w:b/>
          <w:bCs/>
          <w:spacing w:val="-5"/>
          <w:sz w:val="28"/>
          <w:szCs w:val="28"/>
        </w:rPr>
        <w:t xml:space="preserve">What is your issue? </w:t>
      </w:r>
      <w:r w:rsidRPr="001A73AF">
        <w:rPr>
          <w:rFonts w:ascii="Trebuchet MS" w:hAnsi="Trebuchet MS" w:cs="Arial"/>
          <w:spacing w:val="-5"/>
          <w:sz w:val="28"/>
          <w:szCs w:val="28"/>
        </w:rPr>
        <w:t xml:space="preserve">(Explain it simply and clearly both in terms of its effect on workers and </w:t>
      </w:r>
      <w:r w:rsidRPr="001A73AF">
        <w:rPr>
          <w:rFonts w:ascii="Trebuchet MS" w:hAnsi="Trebuchet MS" w:cs="Arial"/>
          <w:sz w:val="28"/>
          <w:szCs w:val="28"/>
        </w:rPr>
        <w:t>our students and/or the community)</w:t>
      </w:r>
    </w:p>
    <w:p w14:paraId="01114819" w14:textId="77777777" w:rsidR="00FB4D41" w:rsidRPr="001A73AF" w:rsidRDefault="00FB4D41" w:rsidP="00FB4D41">
      <w:pPr>
        <w:pStyle w:val="Style1"/>
        <w:adjustRightInd/>
        <w:spacing w:before="100" w:beforeAutospacing="1" w:after="100" w:afterAutospacing="1"/>
        <w:ind w:right="288"/>
        <w:rPr>
          <w:rFonts w:ascii="Trebuchet MS" w:hAnsi="Trebuchet MS" w:cs="Arial"/>
          <w:sz w:val="28"/>
          <w:szCs w:val="28"/>
        </w:rPr>
      </w:pPr>
    </w:p>
    <w:p w14:paraId="0F0796E4" w14:textId="77777777" w:rsidR="00FB4D41" w:rsidRPr="001A73AF" w:rsidRDefault="00FB4D41" w:rsidP="00FB4D41">
      <w:pPr>
        <w:pStyle w:val="Style1"/>
        <w:adjustRightInd/>
        <w:spacing w:before="100" w:beforeAutospacing="1" w:after="100" w:afterAutospacing="1"/>
        <w:ind w:right="288"/>
        <w:rPr>
          <w:rFonts w:ascii="Trebuchet MS" w:hAnsi="Trebuchet MS" w:cs="Arial"/>
          <w:sz w:val="28"/>
          <w:szCs w:val="28"/>
        </w:rPr>
      </w:pPr>
    </w:p>
    <w:p w14:paraId="313457F6" w14:textId="77777777" w:rsidR="00FB4D41" w:rsidRPr="001A73AF" w:rsidRDefault="00FB4D41" w:rsidP="00191034">
      <w:pPr>
        <w:pStyle w:val="ListParagraph"/>
        <w:numPr>
          <w:ilvl w:val="0"/>
          <w:numId w:val="83"/>
        </w:numPr>
        <w:spacing w:before="100" w:beforeAutospacing="1" w:after="100" w:afterAutospacing="1"/>
        <w:contextualSpacing/>
        <w:rPr>
          <w:rStyle w:val="CharacterStyle1"/>
          <w:rFonts w:asciiTheme="minorHAnsi" w:hAnsiTheme="minorHAnsi" w:cstheme="minorBidi"/>
          <w:sz w:val="28"/>
          <w:szCs w:val="28"/>
        </w:rPr>
      </w:pPr>
      <w:r w:rsidRPr="001A73AF">
        <w:rPr>
          <w:rStyle w:val="CharacterStyle1"/>
          <w:rFonts w:ascii="Trebuchet MS" w:hAnsi="Trebuchet MS" w:cs="Arial"/>
          <w:b/>
          <w:bCs/>
          <w:sz w:val="28"/>
          <w:szCs w:val="28"/>
        </w:rPr>
        <w:t xml:space="preserve">What is your demand? </w:t>
      </w:r>
      <w:r w:rsidRPr="001A73AF">
        <w:rPr>
          <w:rStyle w:val="CharacterStyle1"/>
          <w:rFonts w:ascii="Trebuchet MS" w:hAnsi="Trebuchet MS" w:cs="Arial"/>
          <w:sz w:val="28"/>
          <w:szCs w:val="28"/>
        </w:rPr>
        <w:t>(What will fix the problem? State it clearly and simply.)</w:t>
      </w:r>
    </w:p>
    <w:p w14:paraId="401F4103" w14:textId="77777777" w:rsidR="00FB4D41" w:rsidRPr="001A73AF" w:rsidRDefault="00FB4D41" w:rsidP="00FB4D41">
      <w:pPr>
        <w:pStyle w:val="ListParagraph"/>
        <w:rPr>
          <w:rStyle w:val="CharacterStyle1"/>
          <w:rFonts w:asciiTheme="minorHAnsi" w:hAnsiTheme="minorHAnsi"/>
          <w:sz w:val="28"/>
          <w:szCs w:val="28"/>
        </w:rPr>
      </w:pPr>
    </w:p>
    <w:p w14:paraId="0A0DDA9C" w14:textId="77777777" w:rsidR="00FB4D41" w:rsidRPr="001A73AF" w:rsidRDefault="00FB4D41" w:rsidP="00FB4D41">
      <w:pPr>
        <w:pStyle w:val="ListParagraph"/>
        <w:rPr>
          <w:rStyle w:val="CharacterStyle1"/>
          <w:rFonts w:asciiTheme="minorHAnsi" w:hAnsiTheme="minorHAnsi"/>
          <w:sz w:val="28"/>
          <w:szCs w:val="28"/>
        </w:rPr>
      </w:pPr>
    </w:p>
    <w:p w14:paraId="50884B9E" w14:textId="77777777" w:rsidR="00FB4D41" w:rsidRPr="001A73AF" w:rsidRDefault="00FB4D41" w:rsidP="00FB4D41">
      <w:pPr>
        <w:spacing w:before="100" w:beforeAutospacing="1" w:after="100" w:afterAutospacing="1"/>
        <w:rPr>
          <w:rStyle w:val="CharacterStyle1"/>
          <w:rFonts w:asciiTheme="minorHAnsi" w:hAnsiTheme="minorHAnsi" w:cstheme="minorBidi"/>
          <w:sz w:val="28"/>
          <w:szCs w:val="28"/>
        </w:rPr>
      </w:pPr>
    </w:p>
    <w:p w14:paraId="17C9C80A" w14:textId="77777777" w:rsidR="00FB4D41" w:rsidRPr="001A73AF" w:rsidRDefault="00FB4D41" w:rsidP="00191034">
      <w:pPr>
        <w:pStyle w:val="Style5"/>
        <w:numPr>
          <w:ilvl w:val="0"/>
          <w:numId w:val="83"/>
        </w:numPr>
        <w:spacing w:before="100" w:beforeAutospacing="1" w:after="100" w:afterAutospacing="1"/>
        <w:rPr>
          <w:rStyle w:val="CharacterStyle1"/>
          <w:rFonts w:ascii="Trebuchet MS" w:hAnsi="Trebuchet MS" w:cs="Arial"/>
          <w:spacing w:val="-5"/>
          <w:sz w:val="28"/>
          <w:szCs w:val="28"/>
        </w:rPr>
      </w:pPr>
      <w:r w:rsidRPr="001A73AF">
        <w:rPr>
          <w:rStyle w:val="CharacterStyle1"/>
          <w:rFonts w:ascii="Trebuchet MS" w:hAnsi="Trebuchet MS" w:cs="Arial"/>
          <w:b/>
          <w:bCs/>
          <w:spacing w:val="-6"/>
          <w:sz w:val="28"/>
          <w:szCs w:val="28"/>
        </w:rPr>
        <w:t xml:space="preserve">Who can meet your demands? </w:t>
      </w:r>
      <w:r w:rsidRPr="001A73AF">
        <w:rPr>
          <w:rStyle w:val="CharacterStyle1"/>
          <w:rFonts w:ascii="Trebuchet MS" w:hAnsi="Trebuchet MS" w:cs="Arial"/>
          <w:spacing w:val="-6"/>
          <w:sz w:val="28"/>
          <w:szCs w:val="28"/>
        </w:rPr>
        <w:t xml:space="preserve">(Who in management has the authority to resolve the problem? </w:t>
      </w:r>
      <w:r w:rsidRPr="001A73AF">
        <w:rPr>
          <w:rStyle w:val="CharacterStyle1"/>
          <w:rFonts w:ascii="Trebuchet MS" w:hAnsi="Trebuchet MS" w:cs="Arial"/>
          <w:spacing w:val="-5"/>
          <w:sz w:val="28"/>
          <w:szCs w:val="28"/>
        </w:rPr>
        <w:t>Is there more than one person involved?). This is the target of your direct-action campaign.</w:t>
      </w:r>
    </w:p>
    <w:p w14:paraId="330BE0BB" w14:textId="77777777" w:rsidR="00FB4D41" w:rsidRPr="001A73AF" w:rsidRDefault="00FB4D41" w:rsidP="00FB4D41">
      <w:pPr>
        <w:pStyle w:val="Style5"/>
        <w:spacing w:before="100" w:beforeAutospacing="1" w:after="100" w:afterAutospacing="1"/>
        <w:rPr>
          <w:rStyle w:val="CharacterStyle1"/>
          <w:rFonts w:ascii="Trebuchet MS" w:hAnsi="Trebuchet MS" w:cs="Arial"/>
          <w:spacing w:val="-5"/>
          <w:sz w:val="28"/>
          <w:szCs w:val="28"/>
        </w:rPr>
      </w:pPr>
    </w:p>
    <w:p w14:paraId="69B92924" w14:textId="77777777" w:rsidR="00FB4D41" w:rsidRPr="001A73AF" w:rsidRDefault="00FB4D41" w:rsidP="00FB4D41">
      <w:pPr>
        <w:pStyle w:val="Style5"/>
        <w:spacing w:before="100" w:beforeAutospacing="1" w:after="100" w:afterAutospacing="1"/>
        <w:rPr>
          <w:rStyle w:val="CharacterStyle1"/>
          <w:rFonts w:ascii="Trebuchet MS" w:hAnsi="Trebuchet MS" w:cs="Arial"/>
          <w:spacing w:val="-5"/>
          <w:sz w:val="28"/>
          <w:szCs w:val="28"/>
        </w:rPr>
      </w:pPr>
    </w:p>
    <w:p w14:paraId="7F6C47A8" w14:textId="77777777" w:rsidR="00FB4D41" w:rsidRPr="001A73AF" w:rsidRDefault="00FB4D41" w:rsidP="00191034">
      <w:pPr>
        <w:pStyle w:val="Style5"/>
        <w:numPr>
          <w:ilvl w:val="0"/>
          <w:numId w:val="83"/>
        </w:numPr>
        <w:spacing w:before="100" w:beforeAutospacing="1" w:after="100" w:afterAutospacing="1"/>
        <w:rPr>
          <w:rStyle w:val="CharacterStyle1"/>
          <w:rFonts w:ascii="Trebuchet MS" w:hAnsi="Trebuchet MS" w:cs="Arial"/>
          <w:sz w:val="28"/>
          <w:szCs w:val="28"/>
        </w:rPr>
      </w:pPr>
      <w:r w:rsidRPr="001A73AF">
        <w:rPr>
          <w:rStyle w:val="CharacterStyle1"/>
          <w:rFonts w:ascii="Trebuchet MS" w:hAnsi="Trebuchet MS" w:cs="Arial"/>
          <w:b/>
          <w:bCs/>
          <w:spacing w:val="-3"/>
          <w:sz w:val="28"/>
          <w:szCs w:val="28"/>
        </w:rPr>
        <w:t xml:space="preserve">What is the plan for uniting workers and demonstrating that unity to move management </w:t>
      </w:r>
      <w:r w:rsidRPr="001A73AF">
        <w:rPr>
          <w:rStyle w:val="CharacterStyle1"/>
          <w:rFonts w:ascii="Trebuchet MS" w:hAnsi="Trebuchet MS" w:cs="Arial"/>
          <w:b/>
          <w:bCs/>
          <w:spacing w:val="-2"/>
          <w:sz w:val="28"/>
          <w:szCs w:val="28"/>
        </w:rPr>
        <w:t xml:space="preserve">to meet the demand? </w:t>
      </w:r>
      <w:r w:rsidRPr="001A73AF">
        <w:rPr>
          <w:rStyle w:val="CharacterStyle1"/>
          <w:rFonts w:ascii="Trebuchet MS" w:hAnsi="Trebuchet MS" w:cs="Arial"/>
          <w:spacing w:val="-2"/>
          <w:sz w:val="28"/>
          <w:szCs w:val="28"/>
        </w:rPr>
        <w:t xml:space="preserve">(What will you do to influence your target? How will you unify people </w:t>
      </w:r>
      <w:r w:rsidRPr="001A73AF">
        <w:rPr>
          <w:rStyle w:val="CharacterStyle1"/>
          <w:rFonts w:ascii="Trebuchet MS" w:hAnsi="Trebuchet MS" w:cs="Arial"/>
          <w:sz w:val="28"/>
          <w:szCs w:val="28"/>
        </w:rPr>
        <w:t>to take action? How will you prepare your coworkers for the action?)</w:t>
      </w:r>
    </w:p>
    <w:p w14:paraId="7805E25A" w14:textId="77777777" w:rsidR="00FB4D41" w:rsidRPr="001A73AF" w:rsidRDefault="00FB4D41" w:rsidP="00FB4D41">
      <w:pPr>
        <w:pStyle w:val="ListParagraph"/>
        <w:rPr>
          <w:rStyle w:val="CharacterStyle1"/>
          <w:rFonts w:ascii="Trebuchet MS" w:hAnsi="Trebuchet MS" w:cs="Arial"/>
          <w:sz w:val="28"/>
          <w:szCs w:val="28"/>
        </w:rPr>
      </w:pPr>
    </w:p>
    <w:p w14:paraId="14C98D4F" w14:textId="77777777" w:rsidR="00FB4D41" w:rsidRPr="001A73AF" w:rsidRDefault="00FB4D41" w:rsidP="00FB4D41">
      <w:pPr>
        <w:pStyle w:val="ListParagraph"/>
        <w:rPr>
          <w:rStyle w:val="CharacterStyle1"/>
          <w:rFonts w:ascii="Trebuchet MS" w:hAnsi="Trebuchet MS" w:cs="Arial"/>
          <w:sz w:val="28"/>
          <w:szCs w:val="28"/>
        </w:rPr>
      </w:pPr>
    </w:p>
    <w:p w14:paraId="133ED7DC" w14:textId="77777777" w:rsidR="00FB4D41" w:rsidRPr="001A73AF" w:rsidRDefault="00FB4D41" w:rsidP="00191034">
      <w:pPr>
        <w:pStyle w:val="Style1"/>
        <w:numPr>
          <w:ilvl w:val="0"/>
          <w:numId w:val="83"/>
        </w:numPr>
        <w:adjustRightInd/>
        <w:spacing w:before="100" w:beforeAutospacing="1" w:after="100" w:afterAutospacing="1"/>
        <w:rPr>
          <w:rFonts w:ascii="Trebuchet MS" w:hAnsi="Trebuchet MS" w:cs="Arial"/>
          <w:sz w:val="28"/>
          <w:szCs w:val="28"/>
        </w:rPr>
      </w:pPr>
      <w:r w:rsidRPr="001A73AF">
        <w:rPr>
          <w:rFonts w:ascii="Trebuchet MS" w:hAnsi="Trebuchet MS" w:cs="Arial"/>
          <w:b/>
          <w:bCs/>
          <w:spacing w:val="-6"/>
          <w:sz w:val="28"/>
          <w:szCs w:val="28"/>
        </w:rPr>
        <w:t xml:space="preserve">How will you escalate if your target says no? </w:t>
      </w:r>
      <w:r w:rsidRPr="001A73AF">
        <w:rPr>
          <w:rFonts w:ascii="Trebuchet MS" w:hAnsi="Trebuchet MS" w:cs="Arial"/>
          <w:spacing w:val="-6"/>
          <w:sz w:val="28"/>
          <w:szCs w:val="28"/>
        </w:rPr>
        <w:t xml:space="preserve">A strategy is a collection of actions that escalate </w:t>
      </w:r>
      <w:r w:rsidRPr="001A73AF">
        <w:rPr>
          <w:rFonts w:ascii="Trebuchet MS" w:hAnsi="Trebuchet MS" w:cs="Arial"/>
          <w:spacing w:val="-5"/>
          <w:sz w:val="28"/>
          <w:szCs w:val="28"/>
        </w:rPr>
        <w:t xml:space="preserve">from easy, low-pressure tactics to more intense confrontation. What will you do next if one </w:t>
      </w:r>
      <w:r w:rsidRPr="001A73AF">
        <w:rPr>
          <w:rFonts w:ascii="Trebuchet MS" w:hAnsi="Trebuchet MS" w:cs="Arial"/>
          <w:sz w:val="28"/>
          <w:szCs w:val="28"/>
        </w:rPr>
        <w:t>action doesn’t work?</w:t>
      </w:r>
    </w:p>
    <w:p w14:paraId="6CEBC353" w14:textId="77777777" w:rsidR="00FB4D41" w:rsidRPr="001A73AF" w:rsidRDefault="00FB4D41" w:rsidP="00FB4D41">
      <w:pPr>
        <w:pStyle w:val="ListParagraph"/>
        <w:rPr>
          <w:rFonts w:ascii="Trebuchet MS" w:hAnsi="Trebuchet MS" w:cs="Arial"/>
          <w:sz w:val="28"/>
          <w:szCs w:val="28"/>
        </w:rPr>
      </w:pPr>
      <w:r w:rsidRPr="001A73AF">
        <w:rPr>
          <w:rFonts w:ascii="Trebuchet MS" w:hAnsi="Trebuchet MS" w:cs="Arial"/>
          <w:sz w:val="28"/>
          <w:szCs w:val="28"/>
        </w:rPr>
        <w:t>a.</w:t>
      </w:r>
    </w:p>
    <w:p w14:paraId="2BB12E08" w14:textId="77777777" w:rsidR="00FB4D41" w:rsidRPr="001A73AF" w:rsidRDefault="00FB4D41" w:rsidP="00FB4D41">
      <w:pPr>
        <w:pStyle w:val="ListParagraph"/>
        <w:rPr>
          <w:rFonts w:ascii="Trebuchet MS" w:hAnsi="Trebuchet MS" w:cs="Arial"/>
          <w:sz w:val="28"/>
          <w:szCs w:val="28"/>
        </w:rPr>
      </w:pPr>
      <w:r w:rsidRPr="001A73AF">
        <w:rPr>
          <w:rFonts w:ascii="Trebuchet MS" w:hAnsi="Trebuchet MS" w:cs="Arial"/>
          <w:sz w:val="28"/>
          <w:szCs w:val="28"/>
        </w:rPr>
        <w:t>b.</w:t>
      </w:r>
    </w:p>
    <w:p w14:paraId="473FAB84" w14:textId="04ABC94F" w:rsidR="00FB4D41" w:rsidRDefault="00FB4D41" w:rsidP="00FB4D41">
      <w:pPr>
        <w:pStyle w:val="ListParagraph"/>
        <w:rPr>
          <w:rFonts w:ascii="Trebuchet MS" w:hAnsi="Trebuchet MS" w:cs="Arial"/>
          <w:sz w:val="28"/>
          <w:szCs w:val="28"/>
        </w:rPr>
      </w:pPr>
      <w:r w:rsidRPr="001A73AF">
        <w:rPr>
          <w:rFonts w:ascii="Trebuchet MS" w:hAnsi="Trebuchet MS" w:cs="Arial"/>
          <w:sz w:val="28"/>
          <w:szCs w:val="28"/>
        </w:rPr>
        <w:t>c.</w:t>
      </w:r>
    </w:p>
    <w:p w14:paraId="4D569432" w14:textId="0D80315A" w:rsidR="00F00341" w:rsidRDefault="00F00341" w:rsidP="00FB4D41">
      <w:pPr>
        <w:pStyle w:val="ListParagraph"/>
        <w:rPr>
          <w:rFonts w:ascii="Trebuchet MS" w:hAnsi="Trebuchet MS" w:cs="Arial"/>
          <w:sz w:val="28"/>
          <w:szCs w:val="28"/>
        </w:rPr>
      </w:pPr>
    </w:p>
    <w:p w14:paraId="09F2032B" w14:textId="77777777" w:rsidR="00F00341" w:rsidRPr="001A73AF" w:rsidRDefault="00F00341" w:rsidP="00FB4D41">
      <w:pPr>
        <w:pStyle w:val="ListParagraph"/>
        <w:rPr>
          <w:rFonts w:ascii="Trebuchet MS" w:hAnsi="Trebuchet MS" w:cs="Arial"/>
          <w:sz w:val="28"/>
          <w:szCs w:val="28"/>
        </w:rPr>
      </w:pPr>
    </w:p>
    <w:p w14:paraId="70A3D326" w14:textId="77777777" w:rsidR="00FB4D41" w:rsidRDefault="00FB4D41" w:rsidP="00191034">
      <w:pPr>
        <w:pStyle w:val="Style1"/>
        <w:numPr>
          <w:ilvl w:val="0"/>
          <w:numId w:val="83"/>
        </w:numPr>
        <w:adjustRightInd/>
        <w:spacing w:before="100" w:beforeAutospacing="1" w:after="100" w:afterAutospacing="1"/>
        <w:ind w:right="360"/>
        <w:rPr>
          <w:rFonts w:ascii="Trebuchet MS" w:hAnsi="Trebuchet MS" w:cs="Arial"/>
          <w:sz w:val="28"/>
          <w:szCs w:val="28"/>
        </w:rPr>
      </w:pPr>
      <w:r w:rsidRPr="001A73AF">
        <w:rPr>
          <w:rFonts w:ascii="Trebuchet MS" w:hAnsi="Trebuchet MS" w:cs="Arial"/>
          <w:b/>
          <w:bCs/>
          <w:spacing w:val="-7"/>
          <w:sz w:val="28"/>
          <w:szCs w:val="28"/>
        </w:rPr>
        <w:t xml:space="preserve">What are your strengths? </w:t>
      </w:r>
      <w:r w:rsidRPr="001A73AF">
        <w:rPr>
          <w:rFonts w:ascii="Trebuchet MS" w:hAnsi="Trebuchet MS" w:cs="Arial"/>
          <w:spacing w:val="-7"/>
          <w:sz w:val="28"/>
          <w:szCs w:val="28"/>
        </w:rPr>
        <w:t xml:space="preserve">(Good leaders, contract language, the law, public cares about this </w:t>
      </w:r>
      <w:r w:rsidRPr="001A73AF">
        <w:rPr>
          <w:rFonts w:ascii="Trebuchet MS" w:hAnsi="Trebuchet MS" w:cs="Arial"/>
          <w:sz w:val="28"/>
          <w:szCs w:val="28"/>
        </w:rPr>
        <w:t>issue, unity)</w:t>
      </w:r>
    </w:p>
    <w:p w14:paraId="57E83DBB" w14:textId="77777777" w:rsidR="00FB4D41" w:rsidRDefault="00FB4D41" w:rsidP="00FB4D41">
      <w:pPr>
        <w:pStyle w:val="Style1"/>
        <w:adjustRightInd/>
        <w:spacing w:before="100" w:beforeAutospacing="1" w:after="100" w:afterAutospacing="1"/>
        <w:ind w:right="360"/>
        <w:rPr>
          <w:rFonts w:ascii="Trebuchet MS" w:hAnsi="Trebuchet MS" w:cs="Arial"/>
          <w:sz w:val="28"/>
          <w:szCs w:val="28"/>
        </w:rPr>
      </w:pPr>
    </w:p>
    <w:p w14:paraId="0395228D" w14:textId="77777777" w:rsidR="00FB4D41" w:rsidRPr="001A73AF" w:rsidRDefault="00FB4D41" w:rsidP="00FB4D41">
      <w:pPr>
        <w:pStyle w:val="Style1"/>
        <w:adjustRightInd/>
        <w:spacing w:before="100" w:beforeAutospacing="1" w:after="100" w:afterAutospacing="1"/>
        <w:ind w:right="360"/>
        <w:rPr>
          <w:rFonts w:ascii="Trebuchet MS" w:hAnsi="Trebuchet MS" w:cs="Arial"/>
          <w:sz w:val="28"/>
          <w:szCs w:val="28"/>
        </w:rPr>
      </w:pPr>
    </w:p>
    <w:p w14:paraId="0B5B391E" w14:textId="77777777" w:rsidR="00FB4D41" w:rsidRPr="001A73AF" w:rsidRDefault="00FB4D41" w:rsidP="00FB4D41">
      <w:pPr>
        <w:pStyle w:val="ListParagraph"/>
        <w:rPr>
          <w:rFonts w:ascii="Trebuchet MS" w:hAnsi="Trebuchet MS" w:cs="Arial"/>
          <w:sz w:val="28"/>
          <w:szCs w:val="28"/>
        </w:rPr>
      </w:pPr>
    </w:p>
    <w:p w14:paraId="45AAE8B9" w14:textId="77777777" w:rsidR="00FB4D41" w:rsidRPr="001A73AF" w:rsidRDefault="00FB4D41" w:rsidP="00191034">
      <w:pPr>
        <w:pStyle w:val="ListParagraph"/>
        <w:numPr>
          <w:ilvl w:val="0"/>
          <w:numId w:val="83"/>
        </w:numPr>
        <w:spacing w:before="100" w:beforeAutospacing="1" w:after="100" w:afterAutospacing="1"/>
        <w:contextualSpacing/>
        <w:rPr>
          <w:rStyle w:val="CharacterStyle1"/>
          <w:rFonts w:asciiTheme="minorHAnsi" w:hAnsiTheme="minorHAnsi" w:cstheme="minorBidi"/>
          <w:sz w:val="28"/>
          <w:szCs w:val="28"/>
        </w:rPr>
      </w:pPr>
      <w:r w:rsidRPr="001A73AF">
        <w:rPr>
          <w:rStyle w:val="CharacterStyle1"/>
          <w:rFonts w:ascii="Trebuchet MS" w:hAnsi="Trebuchet MS" w:cs="Arial"/>
          <w:b/>
          <w:bCs/>
          <w:sz w:val="28"/>
          <w:szCs w:val="28"/>
        </w:rPr>
        <w:t xml:space="preserve">What will your challenges be? </w:t>
      </w:r>
      <w:r w:rsidRPr="001A73AF">
        <w:rPr>
          <w:rStyle w:val="CharacterStyle1"/>
          <w:rFonts w:ascii="Trebuchet MS" w:hAnsi="Trebuchet MS" w:cs="Arial"/>
          <w:sz w:val="28"/>
          <w:szCs w:val="28"/>
        </w:rPr>
        <w:t>And what is your plan to overcome those challenges?</w:t>
      </w:r>
    </w:p>
    <w:p w14:paraId="48AEDD38" w14:textId="77777777" w:rsidR="00FB4D41" w:rsidRDefault="00FB4D41" w:rsidP="00FB4D41">
      <w:pPr>
        <w:spacing w:before="100" w:beforeAutospacing="1" w:after="100" w:afterAutospacing="1"/>
        <w:rPr>
          <w:rStyle w:val="CharacterStyle1"/>
          <w:rFonts w:asciiTheme="minorHAnsi" w:hAnsiTheme="minorHAnsi"/>
          <w:sz w:val="28"/>
          <w:szCs w:val="28"/>
        </w:rPr>
      </w:pPr>
    </w:p>
    <w:p w14:paraId="77698947" w14:textId="77777777" w:rsidR="00FB4D41" w:rsidRPr="001A73AF" w:rsidRDefault="00FB4D41" w:rsidP="00FB4D41">
      <w:pPr>
        <w:spacing w:before="100" w:beforeAutospacing="1" w:after="100" w:afterAutospacing="1"/>
        <w:rPr>
          <w:rStyle w:val="CharacterStyle1"/>
          <w:rFonts w:asciiTheme="minorHAnsi" w:hAnsiTheme="minorHAnsi" w:cstheme="minorBidi"/>
          <w:sz w:val="28"/>
          <w:szCs w:val="28"/>
        </w:rPr>
      </w:pPr>
    </w:p>
    <w:p w14:paraId="26C46420" w14:textId="77777777" w:rsidR="00FB4D41" w:rsidRPr="001A73AF" w:rsidRDefault="00FB4D41" w:rsidP="00FB4D41">
      <w:pPr>
        <w:pStyle w:val="ListParagraph"/>
        <w:rPr>
          <w:rStyle w:val="CharacterStyle1"/>
          <w:rFonts w:asciiTheme="minorHAnsi" w:hAnsiTheme="minorHAnsi"/>
          <w:sz w:val="28"/>
          <w:szCs w:val="28"/>
        </w:rPr>
      </w:pPr>
    </w:p>
    <w:p w14:paraId="5741F8DD" w14:textId="77777777" w:rsidR="00FB4D41" w:rsidRDefault="00FB4D41" w:rsidP="00191034">
      <w:pPr>
        <w:pStyle w:val="Style1"/>
        <w:numPr>
          <w:ilvl w:val="0"/>
          <w:numId w:val="83"/>
        </w:numPr>
        <w:adjustRightInd/>
        <w:spacing w:before="100" w:beforeAutospacing="1" w:after="100" w:afterAutospacing="1"/>
        <w:ind w:right="576"/>
        <w:rPr>
          <w:rFonts w:ascii="Trebuchet MS" w:hAnsi="Trebuchet MS" w:cs="Arial"/>
          <w:sz w:val="28"/>
          <w:szCs w:val="28"/>
        </w:rPr>
      </w:pPr>
      <w:r w:rsidRPr="001A73AF">
        <w:rPr>
          <w:rFonts w:ascii="Trebuchet MS" w:hAnsi="Trebuchet MS" w:cs="Arial"/>
          <w:b/>
          <w:bCs/>
          <w:spacing w:val="-4"/>
          <w:sz w:val="28"/>
          <w:szCs w:val="28"/>
        </w:rPr>
        <w:t xml:space="preserve">How will you involve and communicate with your co-workers? </w:t>
      </w:r>
      <w:r w:rsidRPr="001A73AF">
        <w:rPr>
          <w:rFonts w:ascii="Trebuchet MS" w:hAnsi="Trebuchet MS" w:cs="Arial"/>
          <w:spacing w:val="-4"/>
          <w:sz w:val="28"/>
          <w:szCs w:val="28"/>
        </w:rPr>
        <w:t xml:space="preserve">What communication </w:t>
      </w:r>
      <w:r w:rsidRPr="001A73AF">
        <w:rPr>
          <w:rFonts w:ascii="Trebuchet MS" w:hAnsi="Trebuchet MS" w:cs="Arial"/>
          <w:sz w:val="28"/>
          <w:szCs w:val="28"/>
        </w:rPr>
        <w:t>system will you use: phone trees, meetings, one-on-one conversations, newsletters?</w:t>
      </w:r>
    </w:p>
    <w:p w14:paraId="18F51CF1" w14:textId="77777777" w:rsidR="00FB4D41" w:rsidRPr="001A73AF" w:rsidRDefault="00FB4D41" w:rsidP="00FB4D41">
      <w:pPr>
        <w:pStyle w:val="Style1"/>
        <w:adjustRightInd/>
        <w:spacing w:before="100" w:beforeAutospacing="1" w:after="100" w:afterAutospacing="1"/>
        <w:ind w:right="576"/>
        <w:rPr>
          <w:rFonts w:ascii="Trebuchet MS" w:hAnsi="Trebuchet MS" w:cs="Arial"/>
          <w:sz w:val="28"/>
          <w:szCs w:val="28"/>
        </w:rPr>
      </w:pPr>
    </w:p>
    <w:p w14:paraId="0E63F72F" w14:textId="77777777" w:rsidR="00FB4D41" w:rsidRPr="001A73AF" w:rsidRDefault="00FB4D41" w:rsidP="00FB4D41">
      <w:pPr>
        <w:pStyle w:val="ListParagraph"/>
        <w:rPr>
          <w:rFonts w:ascii="Trebuchet MS" w:hAnsi="Trebuchet MS" w:cs="Arial"/>
          <w:sz w:val="28"/>
          <w:szCs w:val="28"/>
        </w:rPr>
      </w:pPr>
    </w:p>
    <w:p w14:paraId="2C0E914E" w14:textId="77777777" w:rsidR="00FB4D41" w:rsidRDefault="00FB4D41" w:rsidP="00191034">
      <w:pPr>
        <w:pStyle w:val="Style7"/>
        <w:numPr>
          <w:ilvl w:val="0"/>
          <w:numId w:val="83"/>
        </w:numPr>
        <w:spacing w:before="100" w:beforeAutospacing="1" w:after="100" w:afterAutospacing="1"/>
        <w:ind w:right="216"/>
        <w:rPr>
          <w:rStyle w:val="CharacterStyle1"/>
          <w:rFonts w:ascii="Trebuchet MS" w:hAnsi="Trebuchet MS"/>
          <w:sz w:val="28"/>
          <w:szCs w:val="28"/>
        </w:rPr>
      </w:pPr>
      <w:r w:rsidRPr="001A73AF">
        <w:rPr>
          <w:rStyle w:val="CharacterStyle1"/>
          <w:rFonts w:ascii="Trebuchet MS" w:hAnsi="Trebuchet MS"/>
          <w:b/>
          <w:bCs/>
          <w:spacing w:val="-4"/>
          <w:sz w:val="28"/>
          <w:szCs w:val="28"/>
        </w:rPr>
        <w:t xml:space="preserve">How will you check in to evaluate your progress toward fixing the problem? </w:t>
      </w:r>
      <w:r w:rsidRPr="001A73AF">
        <w:rPr>
          <w:rStyle w:val="CharacterStyle1"/>
          <w:rFonts w:ascii="Trebuchet MS" w:hAnsi="Trebuchet MS"/>
          <w:spacing w:val="-4"/>
          <w:sz w:val="28"/>
          <w:szCs w:val="28"/>
        </w:rPr>
        <w:t xml:space="preserve">Are the </w:t>
      </w:r>
      <w:r w:rsidRPr="001A73AF">
        <w:rPr>
          <w:rStyle w:val="CharacterStyle1"/>
          <w:rFonts w:ascii="Trebuchet MS" w:hAnsi="Trebuchet MS"/>
          <w:spacing w:val="-5"/>
          <w:sz w:val="28"/>
          <w:szCs w:val="28"/>
        </w:rPr>
        <w:t xml:space="preserve">actions going well? Did you involve the members you wanted to recruit? Did you achieve your </w:t>
      </w:r>
      <w:r w:rsidRPr="001A73AF">
        <w:rPr>
          <w:rStyle w:val="CharacterStyle1"/>
          <w:rFonts w:ascii="Trebuchet MS" w:hAnsi="Trebuchet MS"/>
          <w:sz w:val="28"/>
          <w:szCs w:val="28"/>
        </w:rPr>
        <w:t>goals? What are the next steps?</w:t>
      </w:r>
    </w:p>
    <w:p w14:paraId="45E91EE6" w14:textId="77777777" w:rsidR="00FB4D41" w:rsidRDefault="00FB4D41" w:rsidP="00FB4D41">
      <w:pPr>
        <w:pStyle w:val="Style7"/>
        <w:spacing w:before="100" w:beforeAutospacing="1" w:after="100" w:afterAutospacing="1"/>
        <w:ind w:right="216"/>
        <w:rPr>
          <w:rStyle w:val="CharacterStyle1"/>
          <w:rFonts w:ascii="Trebuchet MS" w:hAnsi="Trebuchet MS"/>
          <w:sz w:val="28"/>
          <w:szCs w:val="28"/>
        </w:rPr>
      </w:pPr>
    </w:p>
    <w:p w14:paraId="1B5334EC" w14:textId="77777777" w:rsidR="00FB4D41" w:rsidRPr="001A73AF" w:rsidRDefault="00FB4D41" w:rsidP="00FB4D41">
      <w:pPr>
        <w:pStyle w:val="Style7"/>
        <w:spacing w:before="100" w:beforeAutospacing="1" w:after="100" w:afterAutospacing="1"/>
        <w:ind w:left="360" w:right="216" w:hanging="360"/>
        <w:rPr>
          <w:rStyle w:val="CharacterStyle1"/>
          <w:rFonts w:ascii="Trebuchet MS" w:hAnsi="Trebuchet MS"/>
          <w:sz w:val="28"/>
          <w:szCs w:val="28"/>
        </w:rPr>
      </w:pPr>
    </w:p>
    <w:p w14:paraId="622213A1" w14:textId="77777777" w:rsidR="00FB4D41" w:rsidRPr="001A73AF" w:rsidRDefault="00FB4D41" w:rsidP="00191034">
      <w:pPr>
        <w:pStyle w:val="Style7"/>
        <w:numPr>
          <w:ilvl w:val="0"/>
          <w:numId w:val="83"/>
        </w:numPr>
        <w:spacing w:before="100" w:beforeAutospacing="1" w:after="100" w:afterAutospacing="1"/>
        <w:rPr>
          <w:rStyle w:val="CharacterStyle1"/>
          <w:rFonts w:ascii="Trebuchet MS" w:hAnsi="Trebuchet MS"/>
          <w:sz w:val="28"/>
          <w:szCs w:val="28"/>
        </w:rPr>
      </w:pPr>
      <w:r w:rsidRPr="001A73AF">
        <w:rPr>
          <w:rStyle w:val="CharacterStyle1"/>
          <w:rFonts w:ascii="Trebuchet MS" w:hAnsi="Trebuchet MS"/>
          <w:b/>
          <w:bCs/>
          <w:sz w:val="28"/>
          <w:szCs w:val="28"/>
        </w:rPr>
        <w:t xml:space="preserve">How will you put your plan into action? </w:t>
      </w:r>
      <w:r w:rsidRPr="001A73AF">
        <w:rPr>
          <w:rStyle w:val="CharacterStyle1"/>
          <w:rFonts w:ascii="Trebuchet MS" w:hAnsi="Trebuchet MS"/>
          <w:sz w:val="28"/>
          <w:szCs w:val="28"/>
        </w:rPr>
        <w:t>What are your next steps in the next 2 weeks?</w:t>
      </w:r>
    </w:p>
    <w:p w14:paraId="5057F5C8" w14:textId="77777777" w:rsidR="00FB4D41" w:rsidRPr="00F00341" w:rsidRDefault="00FB4D41" w:rsidP="00F00341">
      <w:pPr>
        <w:pStyle w:val="ListParagraph"/>
        <w:ind w:left="360"/>
        <w:rPr>
          <w:rFonts w:ascii="Trebuchet MS" w:hAnsi="Trebuchet MS"/>
          <w:sz w:val="28"/>
          <w:szCs w:val="28"/>
        </w:rPr>
      </w:pPr>
      <w:r w:rsidRPr="00F00341">
        <w:rPr>
          <w:rFonts w:ascii="Trebuchet MS" w:hAnsi="Trebuchet MS"/>
          <w:sz w:val="28"/>
          <w:szCs w:val="28"/>
        </w:rPr>
        <w:t>a.</w:t>
      </w:r>
    </w:p>
    <w:p w14:paraId="597CE1E1" w14:textId="77777777" w:rsidR="00FB4D41" w:rsidRPr="00F00341" w:rsidRDefault="00FB4D41" w:rsidP="00F00341">
      <w:pPr>
        <w:pStyle w:val="ListParagraph"/>
        <w:ind w:left="360"/>
        <w:rPr>
          <w:rFonts w:ascii="Trebuchet MS" w:hAnsi="Trebuchet MS"/>
          <w:sz w:val="28"/>
          <w:szCs w:val="28"/>
        </w:rPr>
      </w:pPr>
      <w:r w:rsidRPr="00F00341">
        <w:rPr>
          <w:rFonts w:ascii="Trebuchet MS" w:hAnsi="Trebuchet MS"/>
          <w:sz w:val="28"/>
          <w:szCs w:val="28"/>
        </w:rPr>
        <w:t>b.</w:t>
      </w:r>
    </w:p>
    <w:p w14:paraId="26F267FB" w14:textId="77777777" w:rsidR="00FB4D41" w:rsidRPr="00F00341" w:rsidRDefault="00FB4D41" w:rsidP="00F00341">
      <w:pPr>
        <w:pStyle w:val="ListParagraph"/>
        <w:ind w:left="360"/>
        <w:rPr>
          <w:rFonts w:ascii="Trebuchet MS" w:hAnsi="Trebuchet MS"/>
          <w:sz w:val="28"/>
          <w:szCs w:val="28"/>
        </w:rPr>
      </w:pPr>
      <w:r w:rsidRPr="00F00341">
        <w:rPr>
          <w:rFonts w:ascii="Trebuchet MS" w:hAnsi="Trebuchet MS"/>
          <w:sz w:val="28"/>
          <w:szCs w:val="28"/>
        </w:rPr>
        <w:t>c.</w:t>
      </w:r>
    </w:p>
    <w:p w14:paraId="0959A84B" w14:textId="77777777" w:rsidR="0096203C" w:rsidRDefault="0096203C">
      <w:pPr>
        <w:rPr>
          <w:rFonts w:ascii="Trebuchet MS" w:hAnsi="Trebuchet MS"/>
          <w:b/>
          <w:sz w:val="40"/>
        </w:rPr>
      </w:pPr>
      <w:r>
        <w:rPr>
          <w:rFonts w:ascii="Trebuchet MS" w:hAnsi="Trebuchet MS"/>
          <w:b/>
          <w:sz w:val="40"/>
        </w:rPr>
        <w:br w:type="page"/>
      </w:r>
    </w:p>
    <w:p w14:paraId="35DB8ECB" w14:textId="39F3AE77" w:rsidR="00E63046" w:rsidRPr="009F56D4" w:rsidRDefault="00E63046" w:rsidP="009F56D4">
      <w:pPr>
        <w:jc w:val="center"/>
        <w:rPr>
          <w:rFonts w:ascii="Trebuchet MS" w:hAnsi="Trebuchet MS"/>
          <w:b/>
          <w:sz w:val="46"/>
          <w:szCs w:val="46"/>
        </w:rPr>
      </w:pPr>
      <w:r w:rsidRPr="009F56D4">
        <w:rPr>
          <w:rFonts w:ascii="Trebuchet MS" w:hAnsi="Trebuchet MS"/>
          <w:b/>
          <w:sz w:val="46"/>
          <w:szCs w:val="46"/>
        </w:rPr>
        <w:t>ELEMENTS OF AN ORGANIZED WORKSITE</w:t>
      </w:r>
    </w:p>
    <w:p w14:paraId="43DA116A" w14:textId="77777777" w:rsidR="009F56D4" w:rsidRDefault="009F56D4" w:rsidP="009F56D4">
      <w:pPr>
        <w:jc w:val="center"/>
        <w:rPr>
          <w:rFonts w:ascii="Trebuchet MS" w:hAnsi="Trebuchet MS"/>
          <w:b/>
          <w:sz w:val="28"/>
          <w:szCs w:val="28"/>
        </w:rPr>
      </w:pPr>
    </w:p>
    <w:p w14:paraId="7187BF26" w14:textId="1FDAED78" w:rsidR="00E63046" w:rsidRDefault="00E63046" w:rsidP="004B41EB">
      <w:pPr>
        <w:rPr>
          <w:rFonts w:ascii="Trebuchet MS" w:hAnsi="Trebuchet MS"/>
          <w:b/>
          <w:sz w:val="28"/>
          <w:szCs w:val="28"/>
        </w:rPr>
      </w:pPr>
      <w:r w:rsidRPr="009F56D4">
        <w:rPr>
          <w:rFonts w:ascii="Trebuchet MS" w:hAnsi="Trebuchet MS"/>
          <w:b/>
          <w:sz w:val="28"/>
          <w:szCs w:val="28"/>
        </w:rPr>
        <w:t>Our union presence is visible daily to management at all worksites.</w:t>
      </w:r>
    </w:p>
    <w:p w14:paraId="2CD4E5E4" w14:textId="7E8438BC" w:rsidR="009F56D4" w:rsidRPr="00EB7E15" w:rsidRDefault="009F56D4" w:rsidP="009F56D4">
      <w:pPr>
        <w:jc w:val="center"/>
        <w:rPr>
          <w:rFonts w:ascii="Trebuchet MS" w:hAnsi="Trebuchet MS"/>
          <w:b/>
        </w:rPr>
      </w:pPr>
    </w:p>
    <w:p w14:paraId="31818D7E" w14:textId="11AD2235" w:rsidR="009F56D4" w:rsidRPr="00C23259" w:rsidRDefault="00392670" w:rsidP="00805E01">
      <w:pPr>
        <w:pStyle w:val="ListParagraph"/>
        <w:numPr>
          <w:ilvl w:val="0"/>
          <w:numId w:val="95"/>
        </w:numPr>
        <w:rPr>
          <w:rFonts w:ascii="Californian FB" w:hAnsi="Californian FB"/>
          <w:b/>
          <w:sz w:val="22"/>
          <w:szCs w:val="22"/>
        </w:rPr>
      </w:pPr>
      <w:r w:rsidRPr="00C23259">
        <w:rPr>
          <w:rFonts w:ascii="Californian FB" w:hAnsi="Californian FB"/>
          <w:b/>
          <w:sz w:val="22"/>
          <w:szCs w:val="22"/>
        </w:rPr>
        <w:t xml:space="preserve">Union site representatives and activists make regular walk-throughs and have relationships with all members, not just active members. </w:t>
      </w:r>
    </w:p>
    <w:p w14:paraId="3A05F48A" w14:textId="77777777" w:rsidR="00EB7E15" w:rsidRPr="00C23259" w:rsidRDefault="00EB7E15" w:rsidP="00EB7E15">
      <w:pPr>
        <w:ind w:left="360"/>
        <w:rPr>
          <w:rFonts w:ascii="Californian FB" w:hAnsi="Californian FB"/>
          <w:b/>
          <w:sz w:val="22"/>
          <w:szCs w:val="22"/>
        </w:rPr>
      </w:pPr>
    </w:p>
    <w:p w14:paraId="2EBD443D" w14:textId="3D66AB87" w:rsidR="00392670" w:rsidRPr="00C23259" w:rsidRDefault="00392670" w:rsidP="00805E01">
      <w:pPr>
        <w:pStyle w:val="ListParagraph"/>
        <w:numPr>
          <w:ilvl w:val="0"/>
          <w:numId w:val="95"/>
        </w:numPr>
        <w:rPr>
          <w:rFonts w:ascii="Californian FB" w:hAnsi="Californian FB"/>
          <w:b/>
          <w:sz w:val="22"/>
          <w:szCs w:val="22"/>
        </w:rPr>
      </w:pPr>
      <w:r w:rsidRPr="00C23259">
        <w:rPr>
          <w:rFonts w:ascii="Californian FB" w:hAnsi="Californian FB"/>
          <w:b/>
          <w:sz w:val="22"/>
          <w:szCs w:val="22"/>
        </w:rPr>
        <w:t xml:space="preserve">There is a union rep or site organizer in every school department or work group. </w:t>
      </w:r>
    </w:p>
    <w:p w14:paraId="26CF1D55" w14:textId="77777777" w:rsidR="00EB7E15" w:rsidRPr="00C23259" w:rsidRDefault="00EB7E15" w:rsidP="00EB7E15">
      <w:pPr>
        <w:rPr>
          <w:rFonts w:ascii="Californian FB" w:hAnsi="Californian FB"/>
          <w:b/>
          <w:sz w:val="22"/>
          <w:szCs w:val="22"/>
        </w:rPr>
      </w:pPr>
    </w:p>
    <w:p w14:paraId="22DA5101" w14:textId="7CCF8ECC" w:rsidR="00392670" w:rsidRPr="00C23259" w:rsidRDefault="00392670" w:rsidP="00805E01">
      <w:pPr>
        <w:pStyle w:val="ListParagraph"/>
        <w:numPr>
          <w:ilvl w:val="0"/>
          <w:numId w:val="95"/>
        </w:numPr>
        <w:rPr>
          <w:rFonts w:ascii="Californian FB" w:hAnsi="Californian FB"/>
          <w:b/>
          <w:sz w:val="22"/>
          <w:szCs w:val="22"/>
        </w:rPr>
      </w:pPr>
      <w:r w:rsidRPr="00C23259">
        <w:rPr>
          <w:rFonts w:ascii="Californian FB" w:hAnsi="Californian FB"/>
          <w:b/>
          <w:sz w:val="22"/>
          <w:szCs w:val="22"/>
        </w:rPr>
        <w:t xml:space="preserve">The list of union reps is written down, regularly updated, and widely available. </w:t>
      </w:r>
    </w:p>
    <w:p w14:paraId="41A61056" w14:textId="77777777" w:rsidR="00EB7E15" w:rsidRPr="00C23259" w:rsidRDefault="00EB7E15" w:rsidP="00EB7E15">
      <w:pPr>
        <w:rPr>
          <w:rFonts w:ascii="Californian FB" w:hAnsi="Californian FB"/>
          <w:b/>
          <w:sz w:val="22"/>
          <w:szCs w:val="22"/>
        </w:rPr>
      </w:pPr>
    </w:p>
    <w:p w14:paraId="0256D338" w14:textId="0804BD4B" w:rsidR="00392670" w:rsidRPr="00C23259" w:rsidRDefault="00392670" w:rsidP="00805E01">
      <w:pPr>
        <w:pStyle w:val="ListParagraph"/>
        <w:numPr>
          <w:ilvl w:val="0"/>
          <w:numId w:val="95"/>
        </w:numPr>
        <w:rPr>
          <w:rFonts w:ascii="Californian FB" w:hAnsi="Californian FB"/>
          <w:b/>
          <w:sz w:val="22"/>
          <w:szCs w:val="22"/>
        </w:rPr>
      </w:pPr>
      <w:r w:rsidRPr="00C23259">
        <w:rPr>
          <w:rFonts w:ascii="Californian FB" w:hAnsi="Californian FB"/>
          <w:b/>
          <w:sz w:val="22"/>
          <w:szCs w:val="22"/>
        </w:rPr>
        <w:t xml:space="preserve">Membership site meetings are regular and well-attended. </w:t>
      </w:r>
    </w:p>
    <w:p w14:paraId="38DEAB1B" w14:textId="77777777" w:rsidR="00EB7E15" w:rsidRPr="00C23259" w:rsidRDefault="00EB7E15" w:rsidP="00EB7E15">
      <w:pPr>
        <w:rPr>
          <w:rFonts w:ascii="Californian FB" w:hAnsi="Californian FB"/>
          <w:b/>
          <w:sz w:val="22"/>
          <w:szCs w:val="22"/>
        </w:rPr>
      </w:pPr>
    </w:p>
    <w:p w14:paraId="5DE6AD0E" w14:textId="613FA035" w:rsidR="00392670" w:rsidRPr="00C23259" w:rsidRDefault="00392670" w:rsidP="00805E01">
      <w:pPr>
        <w:pStyle w:val="ListParagraph"/>
        <w:numPr>
          <w:ilvl w:val="0"/>
          <w:numId w:val="95"/>
        </w:numPr>
        <w:rPr>
          <w:rFonts w:ascii="Californian FB" w:hAnsi="Californian FB"/>
          <w:b/>
          <w:sz w:val="22"/>
          <w:szCs w:val="22"/>
        </w:rPr>
      </w:pPr>
      <w:r w:rsidRPr="00C23259">
        <w:rPr>
          <w:rFonts w:ascii="Californian FB" w:hAnsi="Californian FB"/>
          <w:b/>
          <w:sz w:val="22"/>
          <w:szCs w:val="22"/>
        </w:rPr>
        <w:t xml:space="preserve">Union representatives attend new-employee orientations; there is a union new employee support program at each school site for new hires. </w:t>
      </w:r>
    </w:p>
    <w:p w14:paraId="60F1FE7F" w14:textId="77777777" w:rsidR="00EB7E15" w:rsidRPr="00C23259" w:rsidRDefault="00EB7E15" w:rsidP="00EB7E15">
      <w:pPr>
        <w:rPr>
          <w:rFonts w:ascii="Californian FB" w:hAnsi="Californian FB"/>
          <w:b/>
          <w:sz w:val="22"/>
          <w:szCs w:val="22"/>
        </w:rPr>
      </w:pPr>
    </w:p>
    <w:p w14:paraId="2A13BF90" w14:textId="3CDCA1B2" w:rsidR="00392670" w:rsidRPr="00C23259" w:rsidRDefault="005401D1" w:rsidP="00805E01">
      <w:pPr>
        <w:pStyle w:val="ListParagraph"/>
        <w:numPr>
          <w:ilvl w:val="0"/>
          <w:numId w:val="95"/>
        </w:numPr>
        <w:rPr>
          <w:rFonts w:ascii="Californian FB" w:hAnsi="Californian FB"/>
          <w:b/>
          <w:sz w:val="22"/>
          <w:szCs w:val="22"/>
        </w:rPr>
      </w:pPr>
      <w:r w:rsidRPr="00C23259">
        <w:rPr>
          <w:rFonts w:ascii="Californian FB" w:hAnsi="Californian FB"/>
          <w:b/>
          <w:sz w:val="22"/>
          <w:szCs w:val="22"/>
        </w:rPr>
        <w:t xml:space="preserve">There is regular, two-way communication through face-to-face conversations, union newsletters, social media, up-to-date bulletin boards, as part of a member-to-member network.  </w:t>
      </w:r>
    </w:p>
    <w:p w14:paraId="7733FE68" w14:textId="0C83D415" w:rsidR="005401D1" w:rsidRDefault="005401D1" w:rsidP="005401D1">
      <w:pPr>
        <w:rPr>
          <w:rFonts w:ascii="Californian FB" w:hAnsi="Californian FB"/>
          <w:b/>
          <w:sz w:val="28"/>
          <w:szCs w:val="28"/>
        </w:rPr>
      </w:pPr>
    </w:p>
    <w:p w14:paraId="386BDD08" w14:textId="3E413239" w:rsidR="005401D1" w:rsidRDefault="004B41EB" w:rsidP="005401D1">
      <w:pPr>
        <w:rPr>
          <w:rFonts w:ascii="Trebuchet MS" w:hAnsi="Trebuchet MS"/>
          <w:b/>
          <w:sz w:val="28"/>
          <w:szCs w:val="28"/>
        </w:rPr>
      </w:pPr>
      <w:r>
        <w:rPr>
          <w:rFonts w:ascii="Trebuchet MS" w:hAnsi="Trebuchet MS"/>
          <w:b/>
          <w:sz w:val="28"/>
          <w:szCs w:val="28"/>
        </w:rPr>
        <w:t xml:space="preserve">We defend our standards and enforce our contract.  </w:t>
      </w:r>
    </w:p>
    <w:p w14:paraId="6630804F" w14:textId="6DB73B1A" w:rsidR="004B41EB" w:rsidRPr="00EB7E15" w:rsidRDefault="004B41EB" w:rsidP="005401D1">
      <w:pPr>
        <w:rPr>
          <w:rFonts w:ascii="Trebuchet MS" w:hAnsi="Trebuchet MS"/>
          <w:b/>
        </w:rPr>
      </w:pPr>
    </w:p>
    <w:p w14:paraId="29633D92" w14:textId="1FE03104" w:rsidR="004B41EB" w:rsidRPr="00C23259" w:rsidRDefault="004B41EB" w:rsidP="00805E01">
      <w:pPr>
        <w:pStyle w:val="ListParagraph"/>
        <w:numPr>
          <w:ilvl w:val="0"/>
          <w:numId w:val="96"/>
        </w:numPr>
        <w:rPr>
          <w:rFonts w:ascii="Californian FB" w:hAnsi="Californian FB"/>
          <w:b/>
          <w:sz w:val="22"/>
          <w:szCs w:val="22"/>
        </w:rPr>
      </w:pPr>
      <w:r w:rsidRPr="00C23259">
        <w:rPr>
          <w:rFonts w:ascii="Californian FB" w:hAnsi="Californian FB"/>
          <w:b/>
          <w:sz w:val="22"/>
          <w:szCs w:val="22"/>
        </w:rPr>
        <w:t>Members mobilize and use collective action to solve everyday problems.</w:t>
      </w:r>
      <w:r w:rsidR="00C23259" w:rsidRPr="00C23259">
        <w:rPr>
          <w:rFonts w:ascii="Californian FB" w:hAnsi="Californian FB"/>
          <w:b/>
          <w:sz w:val="22"/>
          <w:szCs w:val="22"/>
        </w:rPr>
        <w:t xml:space="preserve"> </w:t>
      </w:r>
      <w:r w:rsidRPr="00C23259">
        <w:rPr>
          <w:rFonts w:ascii="Californian FB" w:hAnsi="Californian FB"/>
          <w:b/>
          <w:sz w:val="22"/>
          <w:szCs w:val="22"/>
        </w:rPr>
        <w:t xml:space="preserve">Contractual grievances are not our primary line of defense.  </w:t>
      </w:r>
    </w:p>
    <w:p w14:paraId="76C52FCE" w14:textId="77777777" w:rsidR="00C23259" w:rsidRPr="00C23259" w:rsidRDefault="00C23259" w:rsidP="00C23259">
      <w:pPr>
        <w:pStyle w:val="ListParagraph"/>
        <w:rPr>
          <w:rFonts w:ascii="Californian FB" w:hAnsi="Californian FB"/>
          <w:b/>
          <w:sz w:val="22"/>
          <w:szCs w:val="22"/>
        </w:rPr>
      </w:pPr>
    </w:p>
    <w:p w14:paraId="0179F881" w14:textId="05C7EB60" w:rsidR="004B41EB" w:rsidRPr="00C23259" w:rsidRDefault="004B41EB" w:rsidP="00805E01">
      <w:pPr>
        <w:pStyle w:val="ListParagraph"/>
        <w:numPr>
          <w:ilvl w:val="0"/>
          <w:numId w:val="96"/>
        </w:numPr>
        <w:rPr>
          <w:rFonts w:ascii="Californian FB" w:hAnsi="Californian FB"/>
          <w:b/>
          <w:sz w:val="22"/>
          <w:szCs w:val="22"/>
        </w:rPr>
      </w:pPr>
      <w:r w:rsidRPr="00C23259">
        <w:rPr>
          <w:rFonts w:ascii="Californian FB" w:hAnsi="Californian FB"/>
          <w:b/>
          <w:sz w:val="22"/>
          <w:szCs w:val="22"/>
        </w:rPr>
        <w:t xml:space="preserve">Our contract is widely available and promptly distributed, both electronically and in print and is reviewed and discussed on a regular basis. </w:t>
      </w:r>
    </w:p>
    <w:p w14:paraId="619D66F6" w14:textId="77777777" w:rsidR="00C23259" w:rsidRPr="00C23259" w:rsidRDefault="00C23259" w:rsidP="00C23259">
      <w:pPr>
        <w:rPr>
          <w:rFonts w:ascii="Californian FB" w:hAnsi="Californian FB"/>
          <w:b/>
          <w:sz w:val="22"/>
          <w:szCs w:val="22"/>
        </w:rPr>
      </w:pPr>
    </w:p>
    <w:p w14:paraId="4BD98914" w14:textId="435DB6B3" w:rsidR="004B41EB" w:rsidRPr="00C23259" w:rsidRDefault="004B41EB" w:rsidP="00805E01">
      <w:pPr>
        <w:pStyle w:val="ListParagraph"/>
        <w:numPr>
          <w:ilvl w:val="0"/>
          <w:numId w:val="96"/>
        </w:numPr>
        <w:rPr>
          <w:rFonts w:ascii="Californian FB" w:hAnsi="Californian FB"/>
          <w:b/>
          <w:sz w:val="22"/>
          <w:szCs w:val="22"/>
        </w:rPr>
      </w:pPr>
      <w:r w:rsidRPr="00C23259">
        <w:rPr>
          <w:rFonts w:ascii="Californian FB" w:hAnsi="Californian FB"/>
          <w:b/>
          <w:sz w:val="22"/>
          <w:szCs w:val="22"/>
        </w:rPr>
        <w:t xml:space="preserve">Union site reps and activists are trained and empowered to take collective action to resolve concerns at the lowest level, including filing grievances. </w:t>
      </w:r>
    </w:p>
    <w:p w14:paraId="7D36D0C8" w14:textId="77777777" w:rsidR="00C23259" w:rsidRPr="00C23259" w:rsidRDefault="00C23259" w:rsidP="00C23259">
      <w:pPr>
        <w:rPr>
          <w:rFonts w:ascii="Californian FB" w:hAnsi="Californian FB"/>
          <w:b/>
          <w:sz w:val="22"/>
          <w:szCs w:val="22"/>
        </w:rPr>
      </w:pPr>
    </w:p>
    <w:p w14:paraId="7D90C088" w14:textId="13F3F03B" w:rsidR="004B41EB" w:rsidRPr="00C23259" w:rsidRDefault="004B41EB" w:rsidP="00805E01">
      <w:pPr>
        <w:pStyle w:val="ListParagraph"/>
        <w:numPr>
          <w:ilvl w:val="0"/>
          <w:numId w:val="96"/>
        </w:numPr>
        <w:rPr>
          <w:rFonts w:ascii="Californian FB" w:hAnsi="Californian FB"/>
          <w:b/>
          <w:sz w:val="22"/>
          <w:szCs w:val="22"/>
        </w:rPr>
      </w:pPr>
      <w:r w:rsidRPr="00C23259">
        <w:rPr>
          <w:rFonts w:ascii="Californian FB" w:hAnsi="Californian FB"/>
          <w:b/>
          <w:sz w:val="22"/>
          <w:szCs w:val="22"/>
        </w:rPr>
        <w:t>Site admin</w:t>
      </w:r>
      <w:r w:rsidR="00EB7E15" w:rsidRPr="00C23259">
        <w:rPr>
          <w:rFonts w:ascii="Californian FB" w:hAnsi="Californian FB"/>
          <w:b/>
          <w:sz w:val="22"/>
          <w:szCs w:val="22"/>
        </w:rPr>
        <w:t>i</w:t>
      </w:r>
      <w:r w:rsidRPr="00C23259">
        <w:rPr>
          <w:rFonts w:ascii="Californian FB" w:hAnsi="Californian FB"/>
          <w:b/>
          <w:sz w:val="22"/>
          <w:szCs w:val="22"/>
        </w:rPr>
        <w:t xml:space="preserve">strators do not act </w:t>
      </w:r>
      <w:r w:rsidR="00EB7E15" w:rsidRPr="00C23259">
        <w:rPr>
          <w:rFonts w:ascii="Californian FB" w:hAnsi="Californian FB"/>
          <w:b/>
          <w:sz w:val="22"/>
          <w:szCs w:val="22"/>
        </w:rPr>
        <w:t xml:space="preserve">unilaterally or abusively, because they know they will get blowback from organized members at the school site.  </w:t>
      </w:r>
    </w:p>
    <w:p w14:paraId="1053D01E" w14:textId="22DB04B7" w:rsidR="00EB7E15" w:rsidRDefault="00EB7E15" w:rsidP="00EB7E15">
      <w:pPr>
        <w:rPr>
          <w:rFonts w:ascii="Californian FB" w:hAnsi="Californian FB"/>
          <w:b/>
          <w:sz w:val="28"/>
          <w:szCs w:val="28"/>
        </w:rPr>
      </w:pPr>
    </w:p>
    <w:p w14:paraId="475092C2" w14:textId="414697F1" w:rsidR="00EB7E15" w:rsidRDefault="00EB7E15" w:rsidP="00EB7E15">
      <w:pPr>
        <w:rPr>
          <w:rFonts w:ascii="Trebuchet MS" w:hAnsi="Trebuchet MS"/>
          <w:b/>
          <w:sz w:val="28"/>
          <w:szCs w:val="28"/>
        </w:rPr>
      </w:pPr>
      <w:r>
        <w:rPr>
          <w:rFonts w:ascii="Trebuchet MS" w:hAnsi="Trebuchet MS"/>
          <w:b/>
          <w:sz w:val="28"/>
          <w:szCs w:val="28"/>
        </w:rPr>
        <w:t xml:space="preserve">Members own their Union.  </w:t>
      </w:r>
    </w:p>
    <w:p w14:paraId="4C3FCBB9" w14:textId="46774383" w:rsidR="00EB7E15" w:rsidRPr="00EB7E15" w:rsidRDefault="00EB7E15" w:rsidP="00EB7E15">
      <w:pPr>
        <w:rPr>
          <w:rFonts w:ascii="Trebuchet MS" w:hAnsi="Trebuchet MS"/>
          <w:b/>
        </w:rPr>
      </w:pPr>
    </w:p>
    <w:p w14:paraId="6865C11E" w14:textId="652F70E0" w:rsidR="00EB7E15" w:rsidRPr="00C23259" w:rsidRDefault="00EB7E15" w:rsidP="00805E01">
      <w:pPr>
        <w:pStyle w:val="ListParagraph"/>
        <w:numPr>
          <w:ilvl w:val="0"/>
          <w:numId w:val="97"/>
        </w:numPr>
        <w:rPr>
          <w:rFonts w:ascii="Californian FB" w:hAnsi="Californian FB"/>
          <w:b/>
          <w:sz w:val="22"/>
          <w:szCs w:val="22"/>
        </w:rPr>
      </w:pPr>
      <w:r w:rsidRPr="00C23259">
        <w:rPr>
          <w:rFonts w:ascii="Californian FB" w:hAnsi="Californian FB"/>
          <w:b/>
          <w:sz w:val="22"/>
          <w:szCs w:val="22"/>
        </w:rPr>
        <w:t xml:space="preserve">Union leadership is constantly developing and widely shared and is not dominated by a small clique that resembles an exclusive club. </w:t>
      </w:r>
    </w:p>
    <w:p w14:paraId="680A3A15" w14:textId="77777777" w:rsidR="00C23259" w:rsidRPr="00C23259" w:rsidRDefault="00C23259" w:rsidP="00C23259">
      <w:pPr>
        <w:pStyle w:val="ListParagraph"/>
        <w:rPr>
          <w:rFonts w:ascii="Californian FB" w:hAnsi="Californian FB"/>
          <w:b/>
          <w:sz w:val="22"/>
          <w:szCs w:val="22"/>
        </w:rPr>
      </w:pPr>
    </w:p>
    <w:p w14:paraId="1BCB796C" w14:textId="6B63295E" w:rsidR="00EB7E15" w:rsidRPr="00C23259" w:rsidRDefault="00EB7E15" w:rsidP="00805E01">
      <w:pPr>
        <w:pStyle w:val="ListParagraph"/>
        <w:numPr>
          <w:ilvl w:val="0"/>
          <w:numId w:val="97"/>
        </w:numPr>
        <w:rPr>
          <w:rFonts w:ascii="Californian FB" w:hAnsi="Californian FB"/>
          <w:b/>
          <w:sz w:val="22"/>
          <w:szCs w:val="22"/>
        </w:rPr>
      </w:pPr>
      <w:r w:rsidRPr="00C23259">
        <w:rPr>
          <w:rFonts w:ascii="Californian FB" w:hAnsi="Californian FB"/>
          <w:b/>
          <w:sz w:val="22"/>
          <w:szCs w:val="22"/>
        </w:rPr>
        <w:t xml:space="preserve">Members feel that their union is strong because they act collectively to resolve concerns, and that they have a real voice to improve education for their students. </w:t>
      </w:r>
    </w:p>
    <w:p w14:paraId="5636F102" w14:textId="77777777" w:rsidR="00C23259" w:rsidRPr="00C23259" w:rsidRDefault="00C23259" w:rsidP="00C23259">
      <w:pPr>
        <w:rPr>
          <w:rFonts w:ascii="Californian FB" w:hAnsi="Californian FB"/>
          <w:b/>
          <w:sz w:val="22"/>
          <w:szCs w:val="22"/>
        </w:rPr>
      </w:pPr>
    </w:p>
    <w:p w14:paraId="0DE3423F" w14:textId="7460ED80" w:rsidR="00EB7E15" w:rsidRPr="00C23259" w:rsidRDefault="00EB7E15" w:rsidP="00805E01">
      <w:pPr>
        <w:pStyle w:val="ListParagraph"/>
        <w:numPr>
          <w:ilvl w:val="0"/>
          <w:numId w:val="97"/>
        </w:numPr>
        <w:rPr>
          <w:rFonts w:ascii="Californian FB" w:hAnsi="Californian FB"/>
          <w:b/>
          <w:sz w:val="22"/>
          <w:szCs w:val="22"/>
        </w:rPr>
      </w:pPr>
      <w:r w:rsidRPr="00C23259">
        <w:rPr>
          <w:rFonts w:ascii="Californian FB" w:hAnsi="Californian FB"/>
          <w:b/>
          <w:sz w:val="22"/>
          <w:szCs w:val="22"/>
        </w:rPr>
        <w:t xml:space="preserve">Site leaders and activists continuously focus on and track efforts to engage inactive members to get them more involved, particularly influential members.  </w:t>
      </w:r>
    </w:p>
    <w:p w14:paraId="45844F1F" w14:textId="77777777" w:rsidR="00C23259" w:rsidRPr="00C23259" w:rsidRDefault="00C23259" w:rsidP="00C23259">
      <w:pPr>
        <w:rPr>
          <w:rFonts w:ascii="Californian FB" w:hAnsi="Californian FB"/>
          <w:b/>
          <w:sz w:val="22"/>
          <w:szCs w:val="22"/>
        </w:rPr>
      </w:pPr>
    </w:p>
    <w:p w14:paraId="2AAD6B7D" w14:textId="20978A0F" w:rsidR="00EB7E15" w:rsidRPr="00C23259" w:rsidRDefault="00EB7E15" w:rsidP="00805E01">
      <w:pPr>
        <w:pStyle w:val="ListParagraph"/>
        <w:numPr>
          <w:ilvl w:val="0"/>
          <w:numId w:val="97"/>
        </w:numPr>
        <w:rPr>
          <w:rFonts w:ascii="Californian FB" w:hAnsi="Californian FB"/>
          <w:b/>
          <w:sz w:val="22"/>
          <w:szCs w:val="22"/>
        </w:rPr>
      </w:pPr>
      <w:r w:rsidRPr="00C23259">
        <w:rPr>
          <w:rFonts w:ascii="Californian FB" w:hAnsi="Californian FB"/>
          <w:b/>
          <w:sz w:val="22"/>
          <w:szCs w:val="22"/>
        </w:rPr>
        <w:t xml:space="preserve">Members participate in union-wide programs and campaigns. </w:t>
      </w:r>
    </w:p>
    <w:p w14:paraId="709825A2" w14:textId="04816B7C" w:rsidR="00EB7E15" w:rsidRPr="00C23259" w:rsidRDefault="00EB7E15" w:rsidP="00805E01">
      <w:pPr>
        <w:pStyle w:val="ListParagraph"/>
        <w:numPr>
          <w:ilvl w:val="0"/>
          <w:numId w:val="97"/>
        </w:numPr>
        <w:rPr>
          <w:rFonts w:ascii="Californian FB" w:hAnsi="Californian FB"/>
          <w:b/>
          <w:sz w:val="22"/>
          <w:szCs w:val="22"/>
        </w:rPr>
      </w:pPr>
      <w:r w:rsidRPr="00C23259">
        <w:rPr>
          <w:rFonts w:ascii="Californian FB" w:hAnsi="Californian FB"/>
          <w:b/>
          <w:sz w:val="22"/>
          <w:szCs w:val="22"/>
        </w:rPr>
        <w:t xml:space="preserve">Educators and education support professionals are proud to be union members and recruit potential members to join.  Social events are well-attended.  </w:t>
      </w:r>
    </w:p>
    <w:p w14:paraId="7B729034" w14:textId="2EDBD316" w:rsidR="001408F1" w:rsidRDefault="001408F1">
      <w:pPr>
        <w:rPr>
          <w:rFonts w:ascii="Trebuchet MS" w:hAnsi="Trebuchet MS"/>
          <w:b/>
        </w:rPr>
      </w:pPr>
    </w:p>
    <w:p w14:paraId="423DC470" w14:textId="2740ECFE" w:rsidR="00D27582" w:rsidRDefault="001408F1">
      <w:pPr>
        <w:rPr>
          <w:rFonts w:ascii="Trebuchet MS" w:hAnsi="Trebuchet MS"/>
          <w:b/>
          <w:sz w:val="20"/>
          <w:szCs w:val="20"/>
        </w:rPr>
      </w:pPr>
      <w:r w:rsidRPr="001408F1">
        <w:rPr>
          <w:rFonts w:ascii="Trebuchet MS" w:hAnsi="Trebuchet MS"/>
          <w:b/>
          <w:sz w:val="20"/>
          <w:szCs w:val="20"/>
        </w:rPr>
        <w:t xml:space="preserve">Source: Labor Notes </w:t>
      </w:r>
    </w:p>
    <w:p w14:paraId="2331686F" w14:textId="3E773B1E" w:rsidR="00164699" w:rsidRDefault="00164699" w:rsidP="00A35D85">
      <w:pPr>
        <w:jc w:val="center"/>
        <w:rPr>
          <w:rFonts w:ascii="Trebuchet MS" w:hAnsi="Trebuchet MS"/>
          <w:b/>
          <w:sz w:val="40"/>
        </w:rPr>
      </w:pPr>
      <w:r>
        <w:rPr>
          <w:rFonts w:ascii="Trebuchet MS" w:hAnsi="Trebuchet MS"/>
          <w:b/>
          <w:sz w:val="40"/>
        </w:rPr>
        <w:br w:type="page"/>
      </w:r>
      <w:r>
        <w:rPr>
          <w:rFonts w:ascii="Trebuchet MS" w:hAnsi="Trebuchet MS"/>
          <w:b/>
          <w:sz w:val="40"/>
        </w:rPr>
        <w:t>INFORMAL SITE ASSESSMENT</w:t>
      </w:r>
    </w:p>
    <w:p w14:paraId="07903EC5" w14:textId="77777777" w:rsidR="00164699" w:rsidRPr="00FD12A9" w:rsidRDefault="00164699">
      <w:pPr>
        <w:rPr>
          <w:rFonts w:ascii="Trebuchet MS" w:hAnsi="Trebuchet MS"/>
          <w:b/>
        </w:rPr>
      </w:pPr>
    </w:p>
    <w:p w14:paraId="557E23DE" w14:textId="029DD51E" w:rsidR="001854CF" w:rsidRPr="00FD12A9" w:rsidRDefault="00164699">
      <w:pPr>
        <w:rPr>
          <w:rFonts w:ascii="Trebuchet MS" w:hAnsi="Trebuchet MS"/>
          <w:b/>
          <w:u w:val="single"/>
        </w:rPr>
      </w:pPr>
      <w:r w:rsidRPr="00FD12A9">
        <w:rPr>
          <w:rFonts w:ascii="Trebuchet MS" w:hAnsi="Trebuchet MS"/>
          <w:b/>
        </w:rPr>
        <w:t xml:space="preserve">Chapter: </w:t>
      </w:r>
      <w:r w:rsidRPr="00FD12A9">
        <w:rPr>
          <w:rFonts w:ascii="Trebuchet MS" w:hAnsi="Trebuchet MS"/>
          <w:b/>
          <w:u w:val="single"/>
        </w:rPr>
        <w:tab/>
      </w:r>
      <w:r w:rsidRPr="00FD12A9">
        <w:rPr>
          <w:rFonts w:ascii="Trebuchet MS" w:hAnsi="Trebuchet MS"/>
          <w:b/>
          <w:u w:val="single"/>
        </w:rPr>
        <w:tab/>
      </w:r>
      <w:r w:rsidRPr="00FD12A9">
        <w:rPr>
          <w:rFonts w:ascii="Trebuchet MS" w:hAnsi="Trebuchet MS"/>
          <w:b/>
          <w:u w:val="single"/>
        </w:rPr>
        <w:tab/>
      </w:r>
      <w:r w:rsidRPr="00FD12A9">
        <w:rPr>
          <w:rFonts w:ascii="Trebuchet MS" w:hAnsi="Trebuchet MS"/>
          <w:b/>
          <w:u w:val="single"/>
        </w:rPr>
        <w:tab/>
      </w:r>
      <w:r w:rsidR="00A35D85" w:rsidRPr="00FD12A9">
        <w:rPr>
          <w:rFonts w:ascii="Trebuchet MS" w:hAnsi="Trebuchet MS"/>
          <w:b/>
          <w:u w:val="single"/>
        </w:rPr>
        <w:tab/>
      </w:r>
      <w:r w:rsidRPr="00FD12A9">
        <w:rPr>
          <w:rFonts w:ascii="Trebuchet MS" w:hAnsi="Trebuchet MS"/>
          <w:b/>
          <w:u w:val="single"/>
        </w:rPr>
        <w:tab/>
      </w:r>
      <w:r w:rsidR="00A35D85" w:rsidRPr="00FD12A9">
        <w:rPr>
          <w:rFonts w:ascii="Trebuchet MS" w:hAnsi="Trebuchet MS"/>
          <w:b/>
        </w:rPr>
        <w:tab/>
      </w:r>
      <w:r w:rsidR="00A35D85" w:rsidRPr="00FD12A9">
        <w:rPr>
          <w:rFonts w:ascii="Trebuchet MS" w:hAnsi="Trebuchet MS"/>
          <w:b/>
        </w:rPr>
        <w:t xml:space="preserve">Site: </w:t>
      </w:r>
      <w:r w:rsidR="00A35D85" w:rsidRPr="00FD12A9">
        <w:rPr>
          <w:rFonts w:ascii="Trebuchet MS" w:hAnsi="Trebuchet MS"/>
          <w:b/>
          <w:u w:val="single"/>
        </w:rPr>
        <w:tab/>
      </w:r>
      <w:r w:rsidR="00A35D85" w:rsidRPr="00FD12A9">
        <w:rPr>
          <w:rFonts w:ascii="Trebuchet MS" w:hAnsi="Trebuchet MS"/>
          <w:b/>
          <w:u w:val="single"/>
        </w:rPr>
        <w:tab/>
      </w:r>
      <w:r w:rsidR="00A35D85" w:rsidRPr="00FD12A9">
        <w:rPr>
          <w:rFonts w:ascii="Trebuchet MS" w:hAnsi="Trebuchet MS"/>
          <w:b/>
          <w:u w:val="single"/>
        </w:rPr>
        <w:tab/>
      </w:r>
      <w:r w:rsidR="00A35D85" w:rsidRPr="00FD12A9">
        <w:rPr>
          <w:rFonts w:ascii="Trebuchet MS" w:hAnsi="Trebuchet MS"/>
          <w:b/>
          <w:u w:val="single"/>
        </w:rPr>
        <w:tab/>
      </w:r>
      <w:r w:rsidR="00A35D85" w:rsidRPr="00FD12A9">
        <w:rPr>
          <w:rFonts w:ascii="Trebuchet MS" w:hAnsi="Trebuchet MS"/>
          <w:b/>
          <w:u w:val="single"/>
        </w:rPr>
        <w:tab/>
      </w:r>
    </w:p>
    <w:p w14:paraId="330C2D5D" w14:textId="77777777" w:rsidR="001854CF" w:rsidRPr="00FD12A9" w:rsidRDefault="001854CF">
      <w:pPr>
        <w:rPr>
          <w:rFonts w:ascii="Trebuchet MS" w:hAnsi="Trebuchet MS"/>
          <w:b/>
        </w:rPr>
      </w:pPr>
    </w:p>
    <w:p w14:paraId="5C865245" w14:textId="7C057E9E" w:rsidR="001854CF" w:rsidRPr="00FD12A9" w:rsidRDefault="001854CF">
      <w:pPr>
        <w:rPr>
          <w:rFonts w:ascii="Trebuchet MS" w:hAnsi="Trebuchet MS"/>
          <w:b/>
          <w:u w:val="single"/>
        </w:rPr>
      </w:pPr>
      <w:r w:rsidRPr="00FD12A9">
        <w:rPr>
          <w:rFonts w:ascii="Trebuchet MS" w:hAnsi="Trebuchet MS"/>
          <w:b/>
        </w:rPr>
        <w:t xml:space="preserve">Name (optional): </w:t>
      </w:r>
      <w:r w:rsidRPr="00FD12A9">
        <w:rPr>
          <w:rFonts w:ascii="Trebuchet MS" w:hAnsi="Trebuchet MS"/>
          <w:b/>
          <w:u w:val="single"/>
        </w:rPr>
        <w:tab/>
      </w:r>
      <w:r w:rsidRPr="00FD12A9">
        <w:rPr>
          <w:rFonts w:ascii="Trebuchet MS" w:hAnsi="Trebuchet MS"/>
          <w:b/>
          <w:u w:val="single"/>
        </w:rPr>
        <w:tab/>
      </w:r>
      <w:r w:rsidRPr="00FD12A9">
        <w:rPr>
          <w:rFonts w:ascii="Trebuchet MS" w:hAnsi="Trebuchet MS"/>
          <w:b/>
          <w:u w:val="single"/>
        </w:rPr>
        <w:tab/>
      </w:r>
      <w:r w:rsidRPr="00FD12A9">
        <w:rPr>
          <w:rFonts w:ascii="Trebuchet MS" w:hAnsi="Trebuchet MS"/>
          <w:b/>
          <w:u w:val="single"/>
        </w:rPr>
        <w:tab/>
      </w:r>
      <w:r w:rsidRPr="00FD12A9">
        <w:rPr>
          <w:rFonts w:ascii="Trebuchet MS" w:hAnsi="Trebuchet MS"/>
          <w:b/>
          <w:u w:val="single"/>
        </w:rPr>
        <w:tab/>
      </w:r>
      <w:r w:rsidRPr="00FD12A9">
        <w:rPr>
          <w:rFonts w:ascii="Trebuchet MS" w:hAnsi="Trebuchet MS"/>
          <w:b/>
          <w:u w:val="single"/>
        </w:rPr>
        <w:tab/>
      </w:r>
      <w:r w:rsidRPr="00FD12A9">
        <w:rPr>
          <w:rFonts w:ascii="Trebuchet MS" w:hAnsi="Trebuchet MS"/>
          <w:b/>
          <w:u w:val="single"/>
        </w:rPr>
        <w:tab/>
      </w:r>
      <w:r w:rsidRPr="00FD12A9">
        <w:rPr>
          <w:rFonts w:ascii="Trebuchet MS" w:hAnsi="Trebuchet MS"/>
          <w:b/>
          <w:u w:val="single"/>
        </w:rPr>
        <w:tab/>
      </w:r>
      <w:r w:rsidRPr="00FD12A9">
        <w:rPr>
          <w:rFonts w:ascii="Trebuchet MS" w:hAnsi="Trebuchet MS"/>
          <w:b/>
          <w:u w:val="single"/>
        </w:rPr>
        <w:tab/>
      </w:r>
      <w:r w:rsidRPr="00FD12A9">
        <w:rPr>
          <w:rFonts w:ascii="Trebuchet MS" w:hAnsi="Trebuchet MS"/>
          <w:b/>
          <w:u w:val="single"/>
        </w:rPr>
        <w:tab/>
      </w:r>
      <w:r w:rsidR="00FD12A9">
        <w:rPr>
          <w:rFonts w:ascii="Trebuchet MS" w:hAnsi="Trebuchet MS"/>
          <w:b/>
          <w:u w:val="single"/>
        </w:rPr>
        <w:tab/>
      </w:r>
    </w:p>
    <w:p w14:paraId="63B37152" w14:textId="77777777" w:rsidR="001854CF" w:rsidRPr="00FD12A9" w:rsidRDefault="001854CF">
      <w:pPr>
        <w:rPr>
          <w:rFonts w:ascii="Trebuchet MS" w:hAnsi="Trebuchet MS"/>
          <w:b/>
        </w:rPr>
      </w:pPr>
    </w:p>
    <w:p w14:paraId="04FD6CFC" w14:textId="1616EC27" w:rsidR="00164699" w:rsidRDefault="001854CF">
      <w:pPr>
        <w:rPr>
          <w:rFonts w:ascii="Trebuchet MS" w:hAnsi="Trebuchet MS"/>
          <w:b/>
          <w:u w:val="single"/>
        </w:rPr>
      </w:pPr>
      <w:r w:rsidRPr="00FD12A9">
        <w:rPr>
          <w:rFonts w:ascii="Trebuchet MS" w:hAnsi="Trebuchet MS"/>
          <w:b/>
        </w:rPr>
        <w:t xml:space="preserve">Number or unit members at your site: </w:t>
      </w:r>
      <w:r w:rsidRPr="00FD12A9">
        <w:rPr>
          <w:rFonts w:ascii="Trebuchet MS" w:hAnsi="Trebuchet MS"/>
          <w:b/>
          <w:u w:val="single"/>
        </w:rPr>
        <w:tab/>
      </w:r>
      <w:r w:rsidR="00FD12A9">
        <w:rPr>
          <w:rFonts w:ascii="Trebuchet MS" w:hAnsi="Trebuchet MS"/>
          <w:b/>
        </w:rPr>
        <w:tab/>
      </w:r>
      <w:r w:rsidR="00FD12A9">
        <w:rPr>
          <w:rFonts w:ascii="Trebuchet MS" w:hAnsi="Trebuchet MS"/>
          <w:b/>
        </w:rPr>
        <w:t xml:space="preserve">Number of non-members: </w:t>
      </w:r>
      <w:r w:rsidR="00FD12A9">
        <w:rPr>
          <w:rFonts w:ascii="Trebuchet MS" w:hAnsi="Trebuchet MS"/>
          <w:b/>
          <w:u w:val="single"/>
        </w:rPr>
        <w:tab/>
      </w:r>
    </w:p>
    <w:p w14:paraId="086E5A88" w14:textId="6D103A2D" w:rsidR="00FD12A9" w:rsidRDefault="00FD12A9">
      <w:pPr>
        <w:rPr>
          <w:rFonts w:ascii="Trebuchet MS" w:hAnsi="Trebuchet MS"/>
          <w:b/>
          <w:u w:val="single"/>
        </w:rPr>
      </w:pPr>
    </w:p>
    <w:p w14:paraId="2294B281" w14:textId="77777777" w:rsidR="00FD12A9" w:rsidRPr="00BA38DE" w:rsidRDefault="00FD12A9">
      <w:pPr>
        <w:rPr>
          <w:rFonts w:ascii="Trebuchet MS" w:hAnsi="Trebuchet MS"/>
        </w:rPr>
      </w:pPr>
    </w:p>
    <w:p w14:paraId="19BADAE0" w14:textId="4B5653DB" w:rsidR="00FD12A9" w:rsidRDefault="00FD12A9" w:rsidP="00805E01">
      <w:pPr>
        <w:pStyle w:val="ListParagraph"/>
        <w:numPr>
          <w:ilvl w:val="0"/>
          <w:numId w:val="98"/>
        </w:numPr>
        <w:rPr>
          <w:rFonts w:ascii="Trebuchet MS" w:hAnsi="Trebuchet MS"/>
        </w:rPr>
      </w:pPr>
      <w:r w:rsidRPr="00BA38DE">
        <w:rPr>
          <w:rFonts w:ascii="Trebuchet MS" w:hAnsi="Trebuchet MS"/>
        </w:rPr>
        <w:t>Who are the biggest supporters at your site?</w:t>
      </w:r>
    </w:p>
    <w:p w14:paraId="49DBDA91" w14:textId="39D3FE9D" w:rsidR="00BA38DE" w:rsidRDefault="00BA38DE" w:rsidP="00BA38DE">
      <w:pPr>
        <w:rPr>
          <w:rFonts w:ascii="Trebuchet MS" w:hAnsi="Trebuchet MS"/>
        </w:rPr>
      </w:pPr>
    </w:p>
    <w:p w14:paraId="14DB902D" w14:textId="19B070F5" w:rsidR="00BA38DE" w:rsidRDefault="00BA38DE" w:rsidP="00BA38DE">
      <w:pPr>
        <w:rPr>
          <w:rFonts w:ascii="Trebuchet MS" w:hAnsi="Trebuchet MS"/>
        </w:rPr>
      </w:pPr>
    </w:p>
    <w:p w14:paraId="20EA33A8" w14:textId="53CC86E7" w:rsidR="00BA38DE" w:rsidRDefault="00BA38DE" w:rsidP="00BA38DE">
      <w:pPr>
        <w:rPr>
          <w:rFonts w:ascii="Trebuchet MS" w:hAnsi="Trebuchet MS"/>
        </w:rPr>
      </w:pPr>
    </w:p>
    <w:p w14:paraId="686021B5" w14:textId="77777777" w:rsidR="00BA38DE" w:rsidRDefault="00BA38DE" w:rsidP="00BA38DE">
      <w:pPr>
        <w:rPr>
          <w:rFonts w:ascii="Trebuchet MS" w:hAnsi="Trebuchet MS"/>
        </w:rPr>
      </w:pPr>
    </w:p>
    <w:p w14:paraId="3C469DE1" w14:textId="77777777" w:rsidR="00BA38DE" w:rsidRPr="00BA38DE" w:rsidRDefault="00BA38DE" w:rsidP="00BA38DE">
      <w:pPr>
        <w:rPr>
          <w:rFonts w:ascii="Trebuchet MS" w:hAnsi="Trebuchet MS"/>
        </w:rPr>
      </w:pPr>
    </w:p>
    <w:p w14:paraId="2D067DAE" w14:textId="7C239089" w:rsidR="00FD12A9" w:rsidRDefault="00FD12A9" w:rsidP="00805E01">
      <w:pPr>
        <w:pStyle w:val="ListParagraph"/>
        <w:numPr>
          <w:ilvl w:val="0"/>
          <w:numId w:val="98"/>
        </w:numPr>
        <w:rPr>
          <w:rFonts w:ascii="Trebuchet MS" w:hAnsi="Trebuchet MS"/>
        </w:rPr>
      </w:pPr>
      <w:r w:rsidRPr="00BA38DE">
        <w:rPr>
          <w:rFonts w:ascii="Trebuchet MS" w:hAnsi="Trebuchet MS"/>
        </w:rPr>
        <w:t xml:space="preserve">Who knows the contract best at your site? </w:t>
      </w:r>
    </w:p>
    <w:p w14:paraId="7B6CC2C4" w14:textId="4AFA1C22" w:rsidR="00BA38DE" w:rsidRDefault="00BA38DE" w:rsidP="00BA38DE">
      <w:pPr>
        <w:rPr>
          <w:rFonts w:ascii="Trebuchet MS" w:hAnsi="Trebuchet MS"/>
        </w:rPr>
      </w:pPr>
    </w:p>
    <w:p w14:paraId="78161618" w14:textId="025A9D72" w:rsidR="00BA38DE" w:rsidRDefault="00BA38DE" w:rsidP="00BA38DE">
      <w:pPr>
        <w:rPr>
          <w:rFonts w:ascii="Trebuchet MS" w:hAnsi="Trebuchet MS"/>
        </w:rPr>
      </w:pPr>
    </w:p>
    <w:p w14:paraId="6956C24D" w14:textId="77777777" w:rsidR="00BA38DE" w:rsidRDefault="00BA38DE" w:rsidP="00BA38DE">
      <w:pPr>
        <w:rPr>
          <w:rFonts w:ascii="Trebuchet MS" w:hAnsi="Trebuchet MS"/>
        </w:rPr>
      </w:pPr>
    </w:p>
    <w:p w14:paraId="3C15D580" w14:textId="77777777" w:rsidR="00BA38DE" w:rsidRPr="00BA38DE" w:rsidRDefault="00BA38DE" w:rsidP="00BA38DE">
      <w:pPr>
        <w:rPr>
          <w:rFonts w:ascii="Trebuchet MS" w:hAnsi="Trebuchet MS"/>
        </w:rPr>
      </w:pPr>
    </w:p>
    <w:p w14:paraId="68F376EC" w14:textId="2CAC6764" w:rsidR="00FD12A9" w:rsidRDefault="00FD12A9" w:rsidP="00805E01">
      <w:pPr>
        <w:pStyle w:val="ListParagraph"/>
        <w:numPr>
          <w:ilvl w:val="0"/>
          <w:numId w:val="98"/>
        </w:numPr>
        <w:rPr>
          <w:rFonts w:ascii="Trebuchet MS" w:hAnsi="Trebuchet MS"/>
        </w:rPr>
      </w:pPr>
      <w:r w:rsidRPr="00BA38DE">
        <w:rPr>
          <w:rFonts w:ascii="Trebuchet MS" w:hAnsi="Trebuchet MS"/>
        </w:rPr>
        <w:t xml:space="preserve">Who are the people most trusted by the members at your site? </w:t>
      </w:r>
    </w:p>
    <w:p w14:paraId="6D0743A3" w14:textId="40690467" w:rsidR="00BA38DE" w:rsidRDefault="00BA38DE" w:rsidP="00BA38DE">
      <w:pPr>
        <w:rPr>
          <w:rFonts w:ascii="Trebuchet MS" w:hAnsi="Trebuchet MS"/>
        </w:rPr>
      </w:pPr>
    </w:p>
    <w:p w14:paraId="17DABAA3" w14:textId="3D36C32D" w:rsidR="00BA38DE" w:rsidRDefault="00BA38DE" w:rsidP="00BA38DE">
      <w:pPr>
        <w:rPr>
          <w:rFonts w:ascii="Trebuchet MS" w:hAnsi="Trebuchet MS"/>
        </w:rPr>
      </w:pPr>
    </w:p>
    <w:p w14:paraId="78EA6585" w14:textId="77777777" w:rsidR="00BA38DE" w:rsidRDefault="00BA38DE" w:rsidP="00BA38DE">
      <w:pPr>
        <w:rPr>
          <w:rFonts w:ascii="Trebuchet MS" w:hAnsi="Trebuchet MS"/>
        </w:rPr>
      </w:pPr>
    </w:p>
    <w:p w14:paraId="7D28F8B4" w14:textId="77777777" w:rsidR="00BA38DE" w:rsidRPr="00BA38DE" w:rsidRDefault="00BA38DE" w:rsidP="00BA38DE">
      <w:pPr>
        <w:rPr>
          <w:rFonts w:ascii="Trebuchet MS" w:hAnsi="Trebuchet MS"/>
        </w:rPr>
      </w:pPr>
    </w:p>
    <w:p w14:paraId="4D2440A2" w14:textId="27DA16B1" w:rsidR="00FD12A9" w:rsidRDefault="00BA38DE" w:rsidP="00805E01">
      <w:pPr>
        <w:pStyle w:val="ListParagraph"/>
        <w:numPr>
          <w:ilvl w:val="0"/>
          <w:numId w:val="98"/>
        </w:numPr>
        <w:rPr>
          <w:rFonts w:ascii="Trebuchet MS" w:hAnsi="Trebuchet MS"/>
        </w:rPr>
      </w:pPr>
      <w:r w:rsidRPr="00BA38DE">
        <w:rPr>
          <w:rFonts w:ascii="Trebuchet MS" w:hAnsi="Trebuchet MS"/>
        </w:rPr>
        <w:t xml:space="preserve">Who are the people most liked by the principal at your site? </w:t>
      </w:r>
    </w:p>
    <w:p w14:paraId="74A53D2B" w14:textId="534586CB" w:rsidR="00BA38DE" w:rsidRDefault="00BA38DE" w:rsidP="00BA38DE">
      <w:pPr>
        <w:rPr>
          <w:rFonts w:ascii="Trebuchet MS" w:hAnsi="Trebuchet MS"/>
        </w:rPr>
      </w:pPr>
    </w:p>
    <w:p w14:paraId="2D50EDBE" w14:textId="14BD5D41" w:rsidR="00BA38DE" w:rsidRDefault="00BA38DE" w:rsidP="00BA38DE">
      <w:pPr>
        <w:rPr>
          <w:rFonts w:ascii="Trebuchet MS" w:hAnsi="Trebuchet MS"/>
        </w:rPr>
      </w:pPr>
    </w:p>
    <w:p w14:paraId="3FAF482D" w14:textId="77777777" w:rsidR="00BA38DE" w:rsidRDefault="00BA38DE" w:rsidP="00BA38DE">
      <w:pPr>
        <w:rPr>
          <w:rFonts w:ascii="Trebuchet MS" w:hAnsi="Trebuchet MS"/>
        </w:rPr>
      </w:pPr>
    </w:p>
    <w:p w14:paraId="4BED8041" w14:textId="77777777" w:rsidR="00BA38DE" w:rsidRPr="00BA38DE" w:rsidRDefault="00BA38DE" w:rsidP="00BA38DE">
      <w:pPr>
        <w:rPr>
          <w:rFonts w:ascii="Trebuchet MS" w:hAnsi="Trebuchet MS"/>
        </w:rPr>
      </w:pPr>
    </w:p>
    <w:p w14:paraId="491A8038" w14:textId="715E289C" w:rsidR="00BA38DE" w:rsidRDefault="00BA38DE" w:rsidP="00805E01">
      <w:pPr>
        <w:pStyle w:val="ListParagraph"/>
        <w:numPr>
          <w:ilvl w:val="0"/>
          <w:numId w:val="98"/>
        </w:numPr>
        <w:rPr>
          <w:rFonts w:ascii="Trebuchet MS" w:hAnsi="Trebuchet MS"/>
        </w:rPr>
      </w:pPr>
      <w:r w:rsidRPr="00BA38DE">
        <w:rPr>
          <w:rFonts w:ascii="Trebuchet MS" w:hAnsi="Trebuchet MS"/>
        </w:rPr>
        <w:t xml:space="preserve">Who are the friendliest people at your site? </w:t>
      </w:r>
    </w:p>
    <w:p w14:paraId="4448D132" w14:textId="4270BDB7" w:rsidR="00BA38DE" w:rsidRDefault="00BA38DE" w:rsidP="00BA38DE">
      <w:pPr>
        <w:rPr>
          <w:rFonts w:ascii="Trebuchet MS" w:hAnsi="Trebuchet MS"/>
        </w:rPr>
      </w:pPr>
    </w:p>
    <w:p w14:paraId="7A2AE760" w14:textId="5AFB3C2B" w:rsidR="00BA38DE" w:rsidRDefault="00BA38DE" w:rsidP="00BA38DE">
      <w:pPr>
        <w:rPr>
          <w:rFonts w:ascii="Trebuchet MS" w:hAnsi="Trebuchet MS"/>
        </w:rPr>
      </w:pPr>
    </w:p>
    <w:p w14:paraId="734025D8" w14:textId="77777777" w:rsidR="00BA38DE" w:rsidRDefault="00BA38DE" w:rsidP="00BA38DE">
      <w:pPr>
        <w:rPr>
          <w:rFonts w:ascii="Trebuchet MS" w:hAnsi="Trebuchet MS"/>
        </w:rPr>
      </w:pPr>
    </w:p>
    <w:p w14:paraId="1783B463" w14:textId="77777777" w:rsidR="00BA38DE" w:rsidRPr="00BA38DE" w:rsidRDefault="00BA38DE" w:rsidP="00BA38DE">
      <w:pPr>
        <w:rPr>
          <w:rFonts w:ascii="Trebuchet MS" w:hAnsi="Trebuchet MS"/>
        </w:rPr>
      </w:pPr>
    </w:p>
    <w:p w14:paraId="0F6C3E07" w14:textId="32ABFDED" w:rsidR="00BA38DE" w:rsidRDefault="00BA38DE" w:rsidP="00805E01">
      <w:pPr>
        <w:pStyle w:val="ListParagraph"/>
        <w:numPr>
          <w:ilvl w:val="0"/>
          <w:numId w:val="98"/>
        </w:numPr>
        <w:rPr>
          <w:rFonts w:ascii="Trebuchet MS" w:hAnsi="Trebuchet MS"/>
        </w:rPr>
      </w:pPr>
      <w:r w:rsidRPr="00BA38DE">
        <w:rPr>
          <w:rFonts w:ascii="Trebuchet MS" w:hAnsi="Trebuchet MS"/>
        </w:rPr>
        <w:t xml:space="preserve">Who are the Association’s biggest critics at your site? </w:t>
      </w:r>
    </w:p>
    <w:p w14:paraId="0B393D46" w14:textId="7EF8C2B4" w:rsidR="00BA38DE" w:rsidRDefault="00BA38DE" w:rsidP="00BA38DE">
      <w:pPr>
        <w:rPr>
          <w:rFonts w:ascii="Trebuchet MS" w:hAnsi="Trebuchet MS"/>
        </w:rPr>
      </w:pPr>
    </w:p>
    <w:p w14:paraId="285281AE" w14:textId="0045C7A8" w:rsidR="00BA38DE" w:rsidRDefault="00BA38DE" w:rsidP="00BA38DE">
      <w:pPr>
        <w:rPr>
          <w:rFonts w:ascii="Trebuchet MS" w:hAnsi="Trebuchet MS"/>
        </w:rPr>
      </w:pPr>
    </w:p>
    <w:p w14:paraId="10092A89" w14:textId="77777777" w:rsidR="00BA38DE" w:rsidRDefault="00BA38DE" w:rsidP="00BA38DE">
      <w:pPr>
        <w:rPr>
          <w:rFonts w:ascii="Trebuchet MS" w:hAnsi="Trebuchet MS"/>
        </w:rPr>
      </w:pPr>
    </w:p>
    <w:p w14:paraId="0AED3C4B" w14:textId="77777777" w:rsidR="00BA38DE" w:rsidRPr="00BA38DE" w:rsidRDefault="00BA38DE" w:rsidP="00BA38DE">
      <w:pPr>
        <w:rPr>
          <w:rFonts w:ascii="Trebuchet MS" w:hAnsi="Trebuchet MS"/>
        </w:rPr>
      </w:pPr>
    </w:p>
    <w:p w14:paraId="50F94ADB" w14:textId="4A2ECCAE" w:rsidR="00BA38DE" w:rsidRDefault="00BA38DE" w:rsidP="00805E01">
      <w:pPr>
        <w:pStyle w:val="ListParagraph"/>
        <w:numPr>
          <w:ilvl w:val="0"/>
          <w:numId w:val="98"/>
        </w:numPr>
        <w:rPr>
          <w:rFonts w:ascii="Trebuchet MS" w:hAnsi="Trebuchet MS"/>
        </w:rPr>
      </w:pPr>
      <w:r w:rsidRPr="00BA38DE">
        <w:rPr>
          <w:rFonts w:ascii="Trebuchet MS" w:hAnsi="Trebuchet MS"/>
        </w:rPr>
        <w:t xml:space="preserve">Who are the instructional leaders at your site? </w:t>
      </w:r>
    </w:p>
    <w:p w14:paraId="006F1B56" w14:textId="4AB18D95" w:rsidR="00BA38DE" w:rsidRDefault="00BA38DE" w:rsidP="00BA38DE">
      <w:pPr>
        <w:rPr>
          <w:rFonts w:ascii="Trebuchet MS" w:hAnsi="Trebuchet MS"/>
        </w:rPr>
      </w:pPr>
    </w:p>
    <w:p w14:paraId="18915DBC" w14:textId="1BC5C1BA" w:rsidR="00BA38DE" w:rsidRDefault="00BA38DE" w:rsidP="00BA38DE">
      <w:pPr>
        <w:rPr>
          <w:rFonts w:ascii="Trebuchet MS" w:hAnsi="Trebuchet MS"/>
        </w:rPr>
      </w:pPr>
    </w:p>
    <w:p w14:paraId="0CA5BA8A" w14:textId="77777777" w:rsidR="00BA38DE" w:rsidRDefault="00BA38DE" w:rsidP="00BA38DE">
      <w:pPr>
        <w:rPr>
          <w:rFonts w:ascii="Trebuchet MS" w:hAnsi="Trebuchet MS"/>
        </w:rPr>
      </w:pPr>
    </w:p>
    <w:p w14:paraId="4368772A" w14:textId="77777777" w:rsidR="00BA38DE" w:rsidRPr="00BA38DE" w:rsidRDefault="00BA38DE" w:rsidP="00BA38DE">
      <w:pPr>
        <w:rPr>
          <w:rFonts w:ascii="Trebuchet MS" w:hAnsi="Trebuchet MS"/>
        </w:rPr>
      </w:pPr>
    </w:p>
    <w:p w14:paraId="355C6384" w14:textId="77777777" w:rsidR="00CC3CFD" w:rsidRDefault="00BA38DE" w:rsidP="00805E01">
      <w:pPr>
        <w:pStyle w:val="ListParagraph"/>
        <w:numPr>
          <w:ilvl w:val="0"/>
          <w:numId w:val="98"/>
        </w:numPr>
        <w:rPr>
          <w:rFonts w:ascii="Trebuchet MS" w:hAnsi="Trebuchet MS"/>
        </w:rPr>
      </w:pPr>
      <w:r w:rsidRPr="00BA38DE">
        <w:rPr>
          <w:rFonts w:ascii="Trebuchet MS" w:hAnsi="Trebuchet MS"/>
        </w:rPr>
        <w:t xml:space="preserve">If the Association needed to hold an emergency meeting or action, what percentage of the members at your site would attend?  </w:t>
      </w:r>
    </w:p>
    <w:p w14:paraId="33C86847" w14:textId="1614C1D2" w:rsidR="008B6BC3" w:rsidRPr="00CC3CFD" w:rsidRDefault="008B6BC3" w:rsidP="00CC3CFD">
      <w:pPr>
        <w:ind w:left="360"/>
        <w:jc w:val="center"/>
        <w:rPr>
          <w:rFonts w:ascii="Trebuchet MS" w:hAnsi="Trebuchet MS"/>
        </w:rPr>
      </w:pPr>
      <w:r w:rsidRPr="00CC3CFD">
        <w:rPr>
          <w:rFonts w:ascii="Trebuchet MS" w:hAnsi="Trebuchet MS"/>
          <w:b/>
          <w:sz w:val="40"/>
        </w:rPr>
        <w:t>Site Capacity (Power) Rubric</w:t>
      </w:r>
    </w:p>
    <w:p w14:paraId="2A5530A7" w14:textId="7EB95A86" w:rsidR="008B6BC3" w:rsidRPr="00F24800" w:rsidRDefault="008B6BC3" w:rsidP="00CC3CFD">
      <w:pPr>
        <w:jc w:val="center"/>
        <w:rPr>
          <w:rFonts w:ascii="Arial" w:hAnsi="Arial" w:cs="Arial"/>
          <w:b/>
          <w:bCs/>
          <w:color w:val="7030A0"/>
          <w:sz w:val="18"/>
        </w:rPr>
      </w:pPr>
      <w:r w:rsidRPr="00F24800">
        <w:rPr>
          <w:rFonts w:ascii="Arial" w:hAnsi="Arial" w:cs="Arial"/>
          <w:b/>
          <w:bCs/>
          <w:color w:val="7030A0"/>
          <w:sz w:val="18"/>
        </w:rPr>
        <w:t>GOAL: Powerful, high-participation school sites to protect quality public education for all students!</w:t>
      </w:r>
    </w:p>
    <w:p w14:paraId="21384DBD" w14:textId="77777777" w:rsidR="008B6BC3" w:rsidRPr="00E5768A" w:rsidRDefault="00C310DE" w:rsidP="008B6BC3">
      <w:pPr>
        <w:spacing w:before="240" w:after="120"/>
        <w:jc w:val="center"/>
        <w:rPr>
          <w:b/>
          <w:bCs/>
        </w:rPr>
      </w:pPr>
      <w:r w:rsidRPr="00E209B3">
        <w:rPr>
          <w:rFonts w:ascii="Trebuchet MS" w:hAnsi="Trebuchet MS"/>
          <w:noProof/>
          <w:sz w:val="28"/>
        </w:rPr>
        <mc:AlternateContent>
          <mc:Choice Requires="wps">
            <w:drawing>
              <wp:anchor distT="0" distB="0" distL="114300" distR="114300" simplePos="0" relativeHeight="251658251" behindDoc="1" locked="0" layoutInCell="1" allowOverlap="1" wp14:anchorId="656590A2" wp14:editId="3A201700">
                <wp:simplePos x="0" y="0"/>
                <wp:positionH relativeFrom="margin">
                  <wp:posOffset>1334786</wp:posOffset>
                </wp:positionH>
                <wp:positionV relativeFrom="page">
                  <wp:posOffset>8110847</wp:posOffset>
                </wp:positionV>
                <wp:extent cx="3236976" cy="869125"/>
                <wp:effectExtent l="0" t="0" r="0" b="0"/>
                <wp:wrapNone/>
                <wp:docPr id="3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6976" cy="869125"/>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3844699D" w14:textId="77777777" w:rsidR="000E6A26" w:rsidRDefault="000E6A26" w:rsidP="00C310DE">
                            <w:pPr>
                              <w:jc w:val="center"/>
                              <w:rPr>
                                <w:rFonts w:ascii="Trebuchet MS" w:hAnsi="Trebuchet MS"/>
                                <w:b/>
                                <w:color w:val="262626"/>
                                <w:sz w:val="56"/>
                                <w:szCs w:val="72"/>
                              </w:rPr>
                            </w:pPr>
                          </w:p>
                          <w:p w14:paraId="3394705F" w14:textId="77777777" w:rsidR="000E6A26" w:rsidRPr="006D4EB2" w:rsidRDefault="000E6A26" w:rsidP="00C310DE">
                            <w:pPr>
                              <w:jc w:val="center"/>
                              <w:rPr>
                                <w:rFonts w:ascii="Trebuchet MS" w:hAnsi="Trebuchet MS"/>
                                <w:b/>
                                <w:color w:val="1F3864"/>
                                <w:sz w:val="48"/>
                                <w:szCs w:val="52"/>
                                <w14:shadow w14:blurRad="50800" w14:dist="38100" w14:dir="2700000" w14:sx="100000" w14:sy="100000" w14:kx="0" w14:ky="0" w14:algn="tl">
                                  <w14:srgbClr w14:val="000000">
                                    <w14:alpha w14:val="60000"/>
                                  </w14:srgbClr>
                                </w14:shadow>
                              </w:rPr>
                            </w:pPr>
                            <w:r w:rsidRPr="006D4EB2">
                              <w:rPr>
                                <w:rFonts w:ascii="Trebuchet MS" w:hAnsi="Trebuchet MS"/>
                                <w:b/>
                                <w:color w:val="1F3864"/>
                                <w:sz w:val="56"/>
                                <w:szCs w:val="72"/>
                                <w14:shadow w14:blurRad="50800" w14:dist="38100" w14:dir="2700000" w14:sx="100000" w14:sy="100000" w14:kx="0" w14:ky="0" w14:algn="tl">
                                  <w14:srgbClr w14:val="000000">
                                    <w14:alpha w14:val="60000"/>
                                  </w14:srgbClr>
                                </w14:shadow>
                              </w:rPr>
                              <w:t>POWER = RESULTS</w:t>
                            </w:r>
                          </w:p>
                        </w:txbxContent>
                      </wps:txbx>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F313B1C">
              <v:shape w14:anchorId="656590A2" id="Text Box 9" o:spid="_x0000_s1029" type="#_x0000_t202" style="position:absolute;left:0;text-align:left;margin-left:105.1pt;margin-top:638.65pt;width:254.9pt;height:68.45pt;z-index:-251658229;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" filled="f" stroked="f">
                <v:textbox>
                  <w:txbxContent>
                    <w:p w14:paraId="672A6659" w14:textId="77777777" w:rsidR="000E6A26" w:rsidRDefault="000E6A26" w:rsidP="00C310DE">
                      <w:pPr>
                        <w:jc w:val="center"/>
                        <w:rPr>
                          <w:rFonts w:ascii="Trebuchet MS" w:hAnsi="Trebuchet MS"/>
                          <w:b/>
                          <w:color w:val="262626"/>
                          <w:sz w:val="56"/>
                          <w:szCs w:val="72"/>
                        </w:rPr>
                      </w:pPr>
                    </w:p>
                    <w:p w14:paraId="3C0BA49C" w14:textId="77777777" w:rsidR="000E6A26" w:rsidRPr="006D4EB2" w:rsidRDefault="000E6A26" w:rsidP="00C310DE">
                      <w:pPr>
                        <w:jc w:val="center"/>
                        <w:rPr>
                          <w:rFonts w:ascii="Trebuchet MS" w:hAnsi="Trebuchet MS"/>
                          <w:b/>
                          <w:color w:val="1F3864"/>
                          <w:sz w:val="48"/>
                          <w:szCs w:val="52"/>
                          <w14:shadow w14:blurRad="50800" w14:dist="38100" w14:dir="2700000" w14:sx="100000" w14:sy="100000" w14:kx="0" w14:ky="0" w14:algn="tl">
                            <w14:srgbClr w14:val="000000">
                              <w14:alpha w14:val="60000"/>
                            </w14:srgbClr>
                          </w14:shadow>
                        </w:rPr>
                      </w:pPr>
                      <w:r w:rsidRPr="006D4EB2">
                        <w:rPr>
                          <w:rFonts w:ascii="Trebuchet MS" w:hAnsi="Trebuchet MS"/>
                          <w:b/>
                          <w:color w:val="1F3864"/>
                          <w:sz w:val="56"/>
                          <w:szCs w:val="72"/>
                          <w14:shadow w14:blurRad="50800" w14:dist="38100" w14:dir="2700000" w14:sx="100000" w14:sy="100000" w14:kx="0" w14:ky="0" w14:algn="tl">
                            <w14:srgbClr w14:val="000000">
                              <w14:alpha w14:val="60000"/>
                            </w14:srgbClr>
                          </w14:shadow>
                        </w:rPr>
                        <w:t>POWER = RESULTS</w:t>
                      </w:r>
                    </w:p>
                  </w:txbxContent>
                </v:textbox>
                <w10:wrap anchorx="margin" anchory="page"/>
              </v:shape>
            </w:pict>
          </mc:Fallback>
        </mc:AlternateContent>
      </w:r>
      <w:r w:rsidR="008B6BC3">
        <w:rPr>
          <w:b/>
          <w:bCs/>
        </w:rPr>
        <w:t xml:space="preserve">HIGH PARTICIPATION is a PREREQUISITE for power! </w:t>
      </w:r>
    </w:p>
    <w:tbl>
      <w:tblPr>
        <w:tblW w:w="10800" w:type="dxa"/>
        <w:jc w:val="center"/>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4A0" w:firstRow="1" w:lastRow="0" w:firstColumn="1" w:lastColumn="0" w:noHBand="0" w:noVBand="1"/>
      </w:tblPr>
      <w:tblGrid>
        <w:gridCol w:w="1620"/>
        <w:gridCol w:w="9162"/>
        <w:gridCol w:w="18"/>
      </w:tblGrid>
      <w:tr w:rsidR="008B6BC3" w14:paraId="744AC6A2" w14:textId="77777777" w:rsidTr="00C310DE">
        <w:trPr>
          <w:jc w:val="center"/>
        </w:trPr>
        <w:tc>
          <w:tcPr>
            <w:tcW w:w="1620" w:type="dxa"/>
            <w:shd w:val="clear" w:color="auto" w:fill="D9D9D9"/>
            <w:vAlign w:val="center"/>
          </w:tcPr>
          <w:p w14:paraId="080B01B0" w14:textId="77777777" w:rsidR="008B6BC3" w:rsidRPr="00E209B3" w:rsidRDefault="008B6BC3" w:rsidP="00415CF5">
            <w:pPr>
              <w:ind w:right="160"/>
              <w:jc w:val="center"/>
              <w:rPr>
                <w:b/>
                <w:bCs/>
                <w:i/>
                <w:iCs/>
                <w:sz w:val="20"/>
                <w:szCs w:val="20"/>
              </w:rPr>
            </w:pPr>
            <w:r w:rsidRPr="00E209B3">
              <w:rPr>
                <w:b/>
                <w:bCs/>
                <w:i/>
                <w:iCs/>
                <w:sz w:val="20"/>
                <w:szCs w:val="20"/>
              </w:rPr>
              <w:t>Assessment</w:t>
            </w:r>
          </w:p>
        </w:tc>
        <w:tc>
          <w:tcPr>
            <w:tcW w:w="9180" w:type="dxa"/>
            <w:gridSpan w:val="2"/>
            <w:shd w:val="clear" w:color="auto" w:fill="D9D9D9"/>
            <w:vAlign w:val="center"/>
          </w:tcPr>
          <w:p w14:paraId="294C6EFE" w14:textId="77777777" w:rsidR="008B6BC3" w:rsidRPr="00E209B3" w:rsidRDefault="008B6BC3" w:rsidP="00415CF5">
            <w:pPr>
              <w:ind w:right="920"/>
              <w:jc w:val="center"/>
              <w:rPr>
                <w:b/>
                <w:bCs/>
                <w:i/>
                <w:iCs/>
              </w:rPr>
            </w:pPr>
            <w:r w:rsidRPr="00E209B3">
              <w:rPr>
                <w:b/>
                <w:bCs/>
                <w:i/>
                <w:iCs/>
              </w:rPr>
              <w:t>Site Capacity/Power Indicators: High Participation</w:t>
            </w:r>
          </w:p>
        </w:tc>
      </w:tr>
      <w:tr w:rsidR="008B6BC3" w14:paraId="31E79F8D" w14:textId="77777777" w:rsidTr="00C310DE">
        <w:trPr>
          <w:gridAfter w:val="1"/>
          <w:wAfter w:w="18" w:type="dxa"/>
          <w:jc w:val="center"/>
        </w:trPr>
        <w:tc>
          <w:tcPr>
            <w:tcW w:w="1620" w:type="dxa"/>
            <w:shd w:val="clear" w:color="auto" w:fill="auto"/>
            <w:vAlign w:val="center"/>
          </w:tcPr>
          <w:p w14:paraId="73B3362D" w14:textId="77777777" w:rsidR="008B6BC3" w:rsidRDefault="008B6BC3" w:rsidP="00415CF5">
            <w:pPr>
              <w:jc w:val="center"/>
            </w:pPr>
            <w:r>
              <w:rPr>
                <w:noProof/>
              </w:rPr>
              <mc:AlternateContent>
                <mc:Choice Requires="wps">
                  <w:drawing>
                    <wp:anchor distT="0" distB="0" distL="114300" distR="114300" simplePos="0" relativeHeight="251658252" behindDoc="0" locked="0" layoutInCell="1" allowOverlap="1" wp14:anchorId="181D1E60" wp14:editId="3022FE73">
                      <wp:simplePos x="0" y="0"/>
                      <wp:positionH relativeFrom="column">
                        <wp:posOffset>-19050</wp:posOffset>
                      </wp:positionH>
                      <wp:positionV relativeFrom="paragraph">
                        <wp:posOffset>12700</wp:posOffset>
                      </wp:positionV>
                      <wp:extent cx="640715" cy="1143000"/>
                      <wp:effectExtent l="0" t="0" r="0" b="0"/>
                      <wp:wrapNone/>
                      <wp:docPr id="4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715" cy="1143000"/>
                              </a:xfrm>
                              <a:prstGeom prst="rect">
                                <a:avLst/>
                              </a:prstGeom>
                              <a:noFill/>
                              <a:ln>
                                <a:noFill/>
                              </a:ln>
                              <a:effectLst/>
                            </wps:spPr>
                            <wps:txbx>
                              <w:txbxContent>
                                <w:p w14:paraId="3EAE3730" w14:textId="77777777" w:rsidR="000E6A26" w:rsidRPr="004869C6" w:rsidRDefault="000E6A26" w:rsidP="008B6BC3">
                                  <w:pPr>
                                    <w:jc w:val="center"/>
                                    <w:rPr>
                                      <w:b/>
                                      <w:color w:val="262626"/>
                                      <w:sz w:val="144"/>
                                      <w:szCs w:val="144"/>
                                    </w:rPr>
                                  </w:pPr>
                                  <w:r w:rsidRPr="004869C6">
                                    <w:rPr>
                                      <w:b/>
                                      <w:color w:val="262626"/>
                                      <w:sz w:val="144"/>
                                      <w:szCs w:val="144"/>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DB82C1B">
                    <v:shape w14:anchorId="181D1E60" id="Text Box 1" o:spid="_x0000_s1030" type="#_x0000_t202" style="position:absolute;left:0;text-align:left;margin-left:-1.5pt;margin-top:1pt;width:50.45pt;height:90pt;z-index:2516582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" filled="f" stroked="f">
                      <v:textbox style="mso-fit-shape-to-text:t">
                        <w:txbxContent>
                          <w:p w14:paraId="649841BE" w14:textId="77777777" w:rsidR="000E6A26" w:rsidRPr="004869C6" w:rsidRDefault="000E6A26" w:rsidP="008B6BC3">
                            <w:pPr>
                              <w:jc w:val="center"/>
                              <w:rPr>
                                <w:b/>
                                <w:color w:val="262626"/>
                                <w:sz w:val="144"/>
                                <w:szCs w:val="144"/>
                              </w:rPr>
                            </w:pPr>
                            <w:r w:rsidRPr="004869C6">
                              <w:rPr>
                                <w:b/>
                                <w:color w:val="262626"/>
                                <w:sz w:val="144"/>
                                <w:szCs w:val="144"/>
                              </w:rPr>
                              <w:t>1</w:t>
                            </w:r>
                          </w:p>
                        </w:txbxContent>
                      </v:textbox>
                    </v:shape>
                  </w:pict>
                </mc:Fallback>
              </mc:AlternateContent>
            </w:r>
          </w:p>
        </w:tc>
        <w:tc>
          <w:tcPr>
            <w:tcW w:w="9162" w:type="dxa"/>
            <w:shd w:val="clear" w:color="auto" w:fill="auto"/>
          </w:tcPr>
          <w:p w14:paraId="3D3249F8"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Maximum number of site reps (1 rep per 15 members)</w:t>
            </w:r>
          </w:p>
          <w:p w14:paraId="4D4C7F0B"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Site reps attend 90%+ Rep Council meetings</w:t>
            </w:r>
          </w:p>
          <w:p w14:paraId="0AB29B92"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Building Action Team (BAT) or other organizing team (OT) fully functioning</w:t>
            </w:r>
          </w:p>
          <w:p w14:paraId="0106E9F6"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80%+ of members participate in SOLIDARITY COLOR actions</w:t>
            </w:r>
          </w:p>
          <w:p w14:paraId="014A4582"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50%+ of members participate in other (rally, letter writing, emailing, etc.) actions</w:t>
            </w:r>
          </w:p>
          <w:p w14:paraId="1959361E"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100% membership density (no FAIR SHARE payers)</w:t>
            </w:r>
          </w:p>
          <w:p w14:paraId="0E7DCA1E"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 xml:space="preserve">75%+ of members attend site meetings (meetings at least monthly) </w:t>
            </w:r>
          </w:p>
          <w:p w14:paraId="0ABFA859"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 xml:space="preserve">Conducted 1:1 conversations with all new hires (temp/probes) / data inputted. </w:t>
            </w:r>
          </w:p>
          <w:p w14:paraId="75AA0614"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 xml:space="preserve">At least 1 site rep uses CTA360 APP (training videos: </w:t>
            </w:r>
            <w:hyperlink r:id="rId28" w:history="1">
              <w:r w:rsidRPr="00E209B3">
                <w:rPr>
                  <w:rStyle w:val="Hyperlink"/>
                  <w:rFonts w:ascii="Calibri" w:hAnsi="Calibri"/>
                  <w:sz w:val="22"/>
                </w:rPr>
                <w:t>www.tinyurl.com/cta360videos</w:t>
              </w:r>
            </w:hyperlink>
            <w:r w:rsidRPr="00E209B3">
              <w:rPr>
                <w:rFonts w:ascii="Calibri" w:hAnsi="Calibri"/>
                <w:sz w:val="22"/>
              </w:rPr>
              <w:t xml:space="preserve"> )</w:t>
            </w:r>
          </w:p>
          <w:p w14:paraId="16B8281D"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75%+ of member VOTE (VEA, local, state, national elections)</w:t>
            </w:r>
          </w:p>
        </w:tc>
      </w:tr>
      <w:tr w:rsidR="008B6BC3" w14:paraId="5BDBA9A3" w14:textId="77777777" w:rsidTr="00C310DE">
        <w:trPr>
          <w:gridAfter w:val="1"/>
          <w:wAfter w:w="18" w:type="dxa"/>
          <w:jc w:val="center"/>
        </w:trPr>
        <w:tc>
          <w:tcPr>
            <w:tcW w:w="1620" w:type="dxa"/>
            <w:shd w:val="clear" w:color="auto" w:fill="auto"/>
            <w:vAlign w:val="center"/>
          </w:tcPr>
          <w:p w14:paraId="1DE0B4D9" w14:textId="77777777" w:rsidR="008B6BC3" w:rsidRDefault="008B6BC3" w:rsidP="00415CF5">
            <w:pPr>
              <w:jc w:val="center"/>
            </w:pPr>
            <w:r>
              <w:rPr>
                <w:noProof/>
              </w:rPr>
              <mc:AlternateContent>
                <mc:Choice Requires="wps">
                  <w:drawing>
                    <wp:anchor distT="0" distB="0" distL="114300" distR="114300" simplePos="0" relativeHeight="251658253" behindDoc="0" locked="0" layoutInCell="1" allowOverlap="1" wp14:anchorId="498856BF" wp14:editId="0E74B67B">
                      <wp:simplePos x="0" y="0"/>
                      <wp:positionH relativeFrom="column">
                        <wp:posOffset>-864870</wp:posOffset>
                      </wp:positionH>
                      <wp:positionV relativeFrom="paragraph">
                        <wp:posOffset>-7139940</wp:posOffset>
                      </wp:positionV>
                      <wp:extent cx="790575" cy="1143000"/>
                      <wp:effectExtent l="0" t="0" r="0" b="0"/>
                      <wp:wrapSquare wrapText="bothSides"/>
                      <wp:docPr id="3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0575" cy="1143000"/>
                              </a:xfrm>
                              <a:prstGeom prst="rect">
                                <a:avLst/>
                              </a:prstGeom>
                              <a:noFill/>
                              <a:ln>
                                <a:noFill/>
                              </a:ln>
                              <a:effectLst/>
                            </wps:spPr>
                            <wps:txbx>
                              <w:txbxContent>
                                <w:p w14:paraId="47E194EC" w14:textId="77777777" w:rsidR="000E6A26" w:rsidRPr="004869C6" w:rsidRDefault="000E6A26" w:rsidP="008B6BC3">
                                  <w:pPr>
                                    <w:jc w:val="center"/>
                                    <w:rPr>
                                      <w:b/>
                                      <w:color w:val="262626"/>
                                      <w:sz w:val="144"/>
                                      <w:szCs w:val="144"/>
                                    </w:rPr>
                                  </w:pPr>
                                  <w:r w:rsidRPr="004869C6">
                                    <w:rPr>
                                      <w:b/>
                                      <w:color w:val="262626"/>
                                      <w:sz w:val="144"/>
                                      <w:szCs w:val="14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6459725">
                    <v:shape w14:anchorId="498856BF" id="Text Box 6" o:spid="_x0000_s1031" type="#_x0000_t202" style="position:absolute;left:0;text-align:left;margin-left:-68.1pt;margin-top:-562.2pt;width:62.25pt;height:90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" filled="f" stroked="f">
                      <v:textbox style="mso-fit-shape-to-text:t">
                        <w:txbxContent>
                          <w:p w14:paraId="18F999B5" w14:textId="77777777" w:rsidR="000E6A26" w:rsidRPr="004869C6" w:rsidRDefault="000E6A26" w:rsidP="008B6BC3">
                            <w:pPr>
                              <w:jc w:val="center"/>
                              <w:rPr>
                                <w:b/>
                                <w:color w:val="262626"/>
                                <w:sz w:val="144"/>
                                <w:szCs w:val="144"/>
                              </w:rPr>
                            </w:pPr>
                            <w:r w:rsidRPr="004869C6">
                              <w:rPr>
                                <w:b/>
                                <w:color w:val="262626"/>
                                <w:sz w:val="144"/>
                                <w:szCs w:val="144"/>
                              </w:rPr>
                              <w:t>2</w:t>
                            </w:r>
                          </w:p>
                        </w:txbxContent>
                      </v:textbox>
                      <w10:wrap type="square"/>
                    </v:shape>
                  </w:pict>
                </mc:Fallback>
              </mc:AlternateContent>
            </w:r>
          </w:p>
        </w:tc>
        <w:tc>
          <w:tcPr>
            <w:tcW w:w="9162" w:type="dxa"/>
            <w:shd w:val="clear" w:color="auto" w:fill="auto"/>
          </w:tcPr>
          <w:p w14:paraId="5086AD64"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Maximum number of site reps (1 rep per 15 members)</w:t>
            </w:r>
          </w:p>
          <w:p w14:paraId="59B6B6E2"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Site Reps attend 80+ of Rep Council meetings</w:t>
            </w:r>
          </w:p>
          <w:p w14:paraId="5192E8F9"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Building Action Team (BAT) or another OT formed and ready</w:t>
            </w:r>
          </w:p>
          <w:p w14:paraId="0C006F61"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60%+ of members participate in SOLIDARITY COLOR actions</w:t>
            </w:r>
          </w:p>
          <w:p w14:paraId="07BD8454"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25%+ of members participate in other (rally, letter writing, emailing, etc.) actions</w:t>
            </w:r>
          </w:p>
          <w:p w14:paraId="0C8A44D0"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95+% membership density</w:t>
            </w:r>
          </w:p>
          <w:p w14:paraId="2F7E9F2E"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50%+ of members attend site meetings (meetings at least monthly)</w:t>
            </w:r>
          </w:p>
          <w:p w14:paraId="27AD635B"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Conducted 1:1 conversations with all new hires (temp/probes) and fair share payers.</w:t>
            </w:r>
          </w:p>
          <w:p w14:paraId="41C96403" w14:textId="77777777" w:rsidR="008B6BC3" w:rsidRPr="00E209B3" w:rsidRDefault="008B6BC3" w:rsidP="00191034">
            <w:pPr>
              <w:numPr>
                <w:ilvl w:val="0"/>
                <w:numId w:val="41"/>
              </w:numPr>
              <w:contextualSpacing/>
              <w:rPr>
                <w:rFonts w:ascii="Calibri" w:hAnsi="Calibri"/>
              </w:rPr>
            </w:pPr>
            <w:r w:rsidRPr="00E209B3">
              <w:rPr>
                <w:rFonts w:ascii="Calibri" w:hAnsi="Calibri"/>
                <w:sz w:val="22"/>
              </w:rPr>
              <w:t>At least 1 site rep has downloaded CTA360 APP</w:t>
            </w:r>
            <w:r w:rsidRPr="00E209B3">
              <w:rPr>
                <w:rFonts w:ascii="Calibri" w:hAnsi="Calibri"/>
              </w:rPr>
              <w:t xml:space="preserve"> </w:t>
            </w:r>
            <w:r w:rsidRPr="00E209B3">
              <w:rPr>
                <w:rFonts w:ascii="Calibri" w:hAnsi="Calibri"/>
                <w:sz w:val="20"/>
                <w:szCs w:val="20"/>
              </w:rPr>
              <w:t xml:space="preserve">(training videos: </w:t>
            </w:r>
            <w:hyperlink r:id="rId29" w:history="1">
              <w:r w:rsidRPr="00E209B3">
                <w:rPr>
                  <w:rStyle w:val="Hyperlink"/>
                  <w:rFonts w:ascii="Calibri" w:hAnsi="Calibri"/>
                  <w:sz w:val="22"/>
                </w:rPr>
                <w:t>www.tinyurl.com/cta360videos</w:t>
              </w:r>
            </w:hyperlink>
            <w:r w:rsidRPr="00E209B3">
              <w:rPr>
                <w:rFonts w:ascii="Calibri" w:hAnsi="Calibri"/>
                <w:sz w:val="22"/>
              </w:rPr>
              <w:t xml:space="preserve"> </w:t>
            </w:r>
          </w:p>
          <w:p w14:paraId="660EABA4"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60% of members VOTE</w:t>
            </w:r>
          </w:p>
        </w:tc>
      </w:tr>
      <w:tr w:rsidR="008B6BC3" w14:paraId="11E181B5" w14:textId="77777777" w:rsidTr="00C310DE">
        <w:trPr>
          <w:gridAfter w:val="1"/>
          <w:wAfter w:w="18" w:type="dxa"/>
          <w:jc w:val="center"/>
        </w:trPr>
        <w:tc>
          <w:tcPr>
            <w:tcW w:w="1620" w:type="dxa"/>
            <w:shd w:val="clear" w:color="auto" w:fill="auto"/>
            <w:vAlign w:val="center"/>
          </w:tcPr>
          <w:p w14:paraId="1507C41C" w14:textId="77777777" w:rsidR="008B6BC3" w:rsidRDefault="008B6BC3" w:rsidP="00415CF5">
            <w:pPr>
              <w:jc w:val="center"/>
            </w:pPr>
            <w:r>
              <w:rPr>
                <w:noProof/>
              </w:rPr>
              <mc:AlternateContent>
                <mc:Choice Requires="wps">
                  <w:drawing>
                    <wp:anchor distT="0" distB="0" distL="114300" distR="114300" simplePos="0" relativeHeight="251658254" behindDoc="0" locked="0" layoutInCell="1" allowOverlap="1" wp14:anchorId="2E893F09" wp14:editId="62441881">
                      <wp:simplePos x="0" y="0"/>
                      <wp:positionH relativeFrom="column">
                        <wp:posOffset>0</wp:posOffset>
                      </wp:positionH>
                      <wp:positionV relativeFrom="paragraph">
                        <wp:posOffset>0</wp:posOffset>
                      </wp:positionV>
                      <wp:extent cx="640715" cy="1143000"/>
                      <wp:effectExtent l="0" t="0" r="0" b="0"/>
                      <wp:wrapSquare wrapText="bothSides"/>
                      <wp:docPr id="3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715" cy="1143000"/>
                              </a:xfrm>
                              <a:prstGeom prst="rect">
                                <a:avLst/>
                              </a:prstGeom>
                              <a:noFill/>
                              <a:ln>
                                <a:noFill/>
                              </a:ln>
                              <a:effectLst/>
                            </wps:spPr>
                            <wps:txbx>
                              <w:txbxContent>
                                <w:p w14:paraId="0D03879E" w14:textId="77777777" w:rsidR="000E6A26" w:rsidRPr="004869C6" w:rsidRDefault="000E6A26" w:rsidP="008B6BC3">
                                  <w:pPr>
                                    <w:jc w:val="center"/>
                                    <w:rPr>
                                      <w:b/>
                                      <w:color w:val="262626"/>
                                      <w:sz w:val="144"/>
                                      <w:szCs w:val="144"/>
                                    </w:rPr>
                                  </w:pPr>
                                  <w:r w:rsidRPr="004869C6">
                                    <w:rPr>
                                      <w:b/>
                                      <w:color w:val="262626"/>
                                      <w:sz w:val="144"/>
                                      <w:szCs w:val="144"/>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98BE493">
                    <v:shape w14:anchorId="2E893F09" id="Text Box 7" o:spid="_x0000_s1032" type="#_x0000_t202" style="position:absolute;left:0;text-align:left;margin-left:0;margin-top:0;width:50.45pt;height:90pt;z-index:25165825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" filled="f" stroked="f">
                      <v:textbox style="mso-fit-shape-to-text:t">
                        <w:txbxContent>
                          <w:p w14:paraId="5FCD5EC4" w14:textId="77777777" w:rsidR="000E6A26" w:rsidRPr="004869C6" w:rsidRDefault="000E6A26" w:rsidP="008B6BC3">
                            <w:pPr>
                              <w:jc w:val="center"/>
                              <w:rPr>
                                <w:b/>
                                <w:color w:val="262626"/>
                                <w:sz w:val="144"/>
                                <w:szCs w:val="144"/>
                              </w:rPr>
                            </w:pPr>
                            <w:r w:rsidRPr="004869C6">
                              <w:rPr>
                                <w:b/>
                                <w:color w:val="262626"/>
                                <w:sz w:val="144"/>
                                <w:szCs w:val="144"/>
                              </w:rPr>
                              <w:t>3</w:t>
                            </w:r>
                          </w:p>
                        </w:txbxContent>
                      </v:textbox>
                      <w10:wrap type="square"/>
                    </v:shape>
                  </w:pict>
                </mc:Fallback>
              </mc:AlternateContent>
            </w:r>
          </w:p>
        </w:tc>
        <w:tc>
          <w:tcPr>
            <w:tcW w:w="9162" w:type="dxa"/>
            <w:shd w:val="clear" w:color="auto" w:fill="auto"/>
          </w:tcPr>
          <w:p w14:paraId="65FB1D3E" w14:textId="77777777" w:rsidR="008B6BC3" w:rsidRPr="00E209B3" w:rsidRDefault="008B6BC3" w:rsidP="00191034">
            <w:pPr>
              <w:numPr>
                <w:ilvl w:val="0"/>
                <w:numId w:val="42"/>
              </w:numPr>
              <w:contextualSpacing/>
              <w:rPr>
                <w:rFonts w:ascii="Calibri" w:hAnsi="Calibri"/>
                <w:sz w:val="22"/>
              </w:rPr>
            </w:pPr>
            <w:r w:rsidRPr="00E209B3">
              <w:rPr>
                <w:rFonts w:ascii="Calibri" w:hAnsi="Calibri"/>
                <w:sz w:val="22"/>
              </w:rPr>
              <w:t>At least 1 site rep</w:t>
            </w:r>
          </w:p>
          <w:p w14:paraId="6D9DC0C4" w14:textId="77777777" w:rsidR="008B6BC3" w:rsidRPr="00E209B3" w:rsidRDefault="008B6BC3" w:rsidP="00191034">
            <w:pPr>
              <w:numPr>
                <w:ilvl w:val="0"/>
                <w:numId w:val="42"/>
              </w:numPr>
              <w:contextualSpacing/>
              <w:rPr>
                <w:rFonts w:ascii="Calibri" w:hAnsi="Calibri"/>
                <w:sz w:val="22"/>
              </w:rPr>
            </w:pPr>
            <w:r w:rsidRPr="00E209B3">
              <w:rPr>
                <w:rFonts w:ascii="Calibri" w:hAnsi="Calibri"/>
                <w:sz w:val="22"/>
              </w:rPr>
              <w:t>Site Rep(s) attend 70+ of Rep Council meetings</w:t>
            </w:r>
          </w:p>
          <w:p w14:paraId="57F918F6" w14:textId="77777777" w:rsidR="008B6BC3" w:rsidRPr="00E209B3" w:rsidRDefault="008B6BC3" w:rsidP="00191034">
            <w:pPr>
              <w:numPr>
                <w:ilvl w:val="0"/>
                <w:numId w:val="42"/>
              </w:numPr>
              <w:contextualSpacing/>
              <w:rPr>
                <w:rFonts w:ascii="Calibri" w:hAnsi="Calibri"/>
                <w:sz w:val="22"/>
              </w:rPr>
            </w:pPr>
            <w:r w:rsidRPr="00E209B3">
              <w:rPr>
                <w:rFonts w:ascii="Calibri" w:hAnsi="Calibri"/>
                <w:sz w:val="22"/>
              </w:rPr>
              <w:t>Building Action Team (BAT) or other OT formed but incomplete</w:t>
            </w:r>
          </w:p>
          <w:p w14:paraId="0A3F75A7" w14:textId="77777777" w:rsidR="008B6BC3" w:rsidRPr="00E209B3" w:rsidRDefault="008B6BC3" w:rsidP="00191034">
            <w:pPr>
              <w:numPr>
                <w:ilvl w:val="0"/>
                <w:numId w:val="42"/>
              </w:numPr>
              <w:contextualSpacing/>
              <w:rPr>
                <w:rFonts w:ascii="Calibri" w:hAnsi="Calibri"/>
                <w:sz w:val="22"/>
              </w:rPr>
            </w:pPr>
            <w:r w:rsidRPr="00E209B3">
              <w:rPr>
                <w:rFonts w:ascii="Calibri" w:hAnsi="Calibri"/>
                <w:sz w:val="22"/>
              </w:rPr>
              <w:t>25%+ of members participate in SOLIDARITY COLOR actions</w:t>
            </w:r>
          </w:p>
          <w:p w14:paraId="3F914ACE" w14:textId="77777777" w:rsidR="008B6BC3" w:rsidRPr="00E209B3" w:rsidRDefault="008B6BC3" w:rsidP="00191034">
            <w:pPr>
              <w:numPr>
                <w:ilvl w:val="0"/>
                <w:numId w:val="42"/>
              </w:numPr>
              <w:contextualSpacing/>
              <w:rPr>
                <w:rFonts w:ascii="Calibri" w:hAnsi="Calibri"/>
                <w:sz w:val="22"/>
              </w:rPr>
            </w:pPr>
            <w:r w:rsidRPr="00E209B3">
              <w:rPr>
                <w:rFonts w:ascii="Calibri" w:hAnsi="Calibri"/>
                <w:sz w:val="22"/>
              </w:rPr>
              <w:t>10%+ of members participate in other (rally, letter writing, emailing, etc.) actions</w:t>
            </w:r>
          </w:p>
          <w:p w14:paraId="43EF9116" w14:textId="77777777" w:rsidR="008B6BC3" w:rsidRPr="00E209B3" w:rsidRDefault="008B6BC3" w:rsidP="00191034">
            <w:pPr>
              <w:numPr>
                <w:ilvl w:val="0"/>
                <w:numId w:val="42"/>
              </w:numPr>
              <w:contextualSpacing/>
              <w:rPr>
                <w:rFonts w:ascii="Calibri" w:hAnsi="Calibri"/>
                <w:sz w:val="22"/>
              </w:rPr>
            </w:pPr>
            <w:r w:rsidRPr="00E209B3">
              <w:rPr>
                <w:rFonts w:ascii="Calibri" w:hAnsi="Calibri"/>
                <w:sz w:val="22"/>
              </w:rPr>
              <w:t>85%+ membership density</w:t>
            </w:r>
          </w:p>
          <w:p w14:paraId="589DC112" w14:textId="77777777" w:rsidR="008B6BC3" w:rsidRPr="00E209B3" w:rsidRDefault="008B6BC3" w:rsidP="00191034">
            <w:pPr>
              <w:numPr>
                <w:ilvl w:val="0"/>
                <w:numId w:val="42"/>
              </w:numPr>
              <w:contextualSpacing/>
              <w:rPr>
                <w:rFonts w:ascii="Calibri" w:hAnsi="Calibri"/>
                <w:sz w:val="22"/>
              </w:rPr>
            </w:pPr>
            <w:r w:rsidRPr="00E209B3">
              <w:rPr>
                <w:rFonts w:ascii="Calibri" w:hAnsi="Calibri"/>
                <w:sz w:val="22"/>
              </w:rPr>
              <w:t>10%+ of members attend site meetings (meetings less than monthly)</w:t>
            </w:r>
          </w:p>
          <w:p w14:paraId="3704C5B4" w14:textId="77777777" w:rsidR="008B6BC3" w:rsidRPr="00E209B3" w:rsidRDefault="008B6BC3" w:rsidP="00191034">
            <w:pPr>
              <w:numPr>
                <w:ilvl w:val="0"/>
                <w:numId w:val="42"/>
              </w:numPr>
              <w:contextualSpacing/>
              <w:rPr>
                <w:rFonts w:ascii="Calibri" w:hAnsi="Calibri"/>
              </w:rPr>
            </w:pPr>
            <w:r w:rsidRPr="00E209B3">
              <w:rPr>
                <w:rFonts w:ascii="Calibri" w:hAnsi="Calibri"/>
                <w:sz w:val="22"/>
              </w:rPr>
              <w:t>Conducted 1:1 conversations with 75%+ of new hires and fair share payers.</w:t>
            </w:r>
            <w:r w:rsidRPr="00E209B3">
              <w:rPr>
                <w:rFonts w:ascii="Calibri" w:hAnsi="Calibri"/>
              </w:rPr>
              <w:t xml:space="preserve"> </w:t>
            </w:r>
          </w:p>
          <w:p w14:paraId="4D214F06" w14:textId="77777777" w:rsidR="008B6BC3" w:rsidRPr="00E209B3" w:rsidRDefault="008B6BC3" w:rsidP="00191034">
            <w:pPr>
              <w:numPr>
                <w:ilvl w:val="0"/>
                <w:numId w:val="42"/>
              </w:numPr>
              <w:contextualSpacing/>
              <w:rPr>
                <w:rFonts w:ascii="Calibri" w:hAnsi="Calibri"/>
              </w:rPr>
            </w:pPr>
            <w:r w:rsidRPr="00E209B3">
              <w:rPr>
                <w:rFonts w:ascii="Calibri" w:hAnsi="Calibri"/>
              </w:rPr>
              <w:t>60% of members VOTE</w:t>
            </w:r>
          </w:p>
        </w:tc>
      </w:tr>
      <w:tr w:rsidR="008B6BC3" w14:paraId="13915C18" w14:textId="77777777" w:rsidTr="00C310DE">
        <w:trPr>
          <w:gridAfter w:val="1"/>
          <w:wAfter w:w="18" w:type="dxa"/>
          <w:jc w:val="center"/>
        </w:trPr>
        <w:tc>
          <w:tcPr>
            <w:tcW w:w="1620" w:type="dxa"/>
            <w:shd w:val="clear" w:color="auto" w:fill="auto"/>
            <w:vAlign w:val="center"/>
          </w:tcPr>
          <w:p w14:paraId="1339BF25" w14:textId="77777777" w:rsidR="008B6BC3" w:rsidRDefault="008B6BC3" w:rsidP="00415CF5">
            <w:pPr>
              <w:jc w:val="center"/>
            </w:pPr>
            <w:r>
              <w:rPr>
                <w:noProof/>
              </w:rPr>
              <mc:AlternateContent>
                <mc:Choice Requires="wps">
                  <w:drawing>
                    <wp:anchor distT="0" distB="0" distL="114300" distR="114300" simplePos="0" relativeHeight="251658255" behindDoc="0" locked="0" layoutInCell="1" allowOverlap="1" wp14:anchorId="696CFDB4" wp14:editId="154DD15D">
                      <wp:simplePos x="0" y="0"/>
                      <wp:positionH relativeFrom="column">
                        <wp:posOffset>0</wp:posOffset>
                      </wp:positionH>
                      <wp:positionV relativeFrom="paragraph">
                        <wp:posOffset>0</wp:posOffset>
                      </wp:positionV>
                      <wp:extent cx="640715" cy="1143000"/>
                      <wp:effectExtent l="0" t="0" r="0" b="0"/>
                      <wp:wrapSquare wrapText="bothSides"/>
                      <wp:docPr id="3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715" cy="1143000"/>
                              </a:xfrm>
                              <a:prstGeom prst="rect">
                                <a:avLst/>
                              </a:prstGeom>
                              <a:noFill/>
                              <a:ln>
                                <a:noFill/>
                              </a:ln>
                              <a:effectLst/>
                            </wps:spPr>
                            <wps:txbx>
                              <w:txbxContent>
                                <w:p w14:paraId="693AA05D" w14:textId="77777777" w:rsidR="000E6A26" w:rsidRPr="004869C6" w:rsidRDefault="000E6A26" w:rsidP="008B6BC3">
                                  <w:pPr>
                                    <w:jc w:val="center"/>
                                    <w:rPr>
                                      <w:b/>
                                      <w:color w:val="262626"/>
                                      <w:sz w:val="144"/>
                                      <w:szCs w:val="144"/>
                                    </w:rPr>
                                  </w:pPr>
                                  <w:r w:rsidRPr="004869C6">
                                    <w:rPr>
                                      <w:b/>
                                      <w:color w:val="262626"/>
                                      <w:sz w:val="144"/>
                                      <w:szCs w:val="144"/>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97282E8">
                    <v:shape w14:anchorId="696CFDB4" id="Text Box 8" o:spid="_x0000_s1033" type="#_x0000_t202" style="position:absolute;left:0;text-align:left;margin-left:0;margin-top:0;width:50.45pt;height:90pt;z-index:251658255;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" filled="f" stroked="f">
                      <v:textbox style="mso-fit-shape-to-text:t">
                        <w:txbxContent>
                          <w:p w14:paraId="2598DEE6" w14:textId="77777777" w:rsidR="000E6A26" w:rsidRPr="004869C6" w:rsidRDefault="000E6A26" w:rsidP="008B6BC3">
                            <w:pPr>
                              <w:jc w:val="center"/>
                              <w:rPr>
                                <w:b/>
                                <w:color w:val="262626"/>
                                <w:sz w:val="144"/>
                                <w:szCs w:val="144"/>
                              </w:rPr>
                            </w:pPr>
                            <w:r w:rsidRPr="004869C6">
                              <w:rPr>
                                <w:b/>
                                <w:color w:val="262626"/>
                                <w:sz w:val="144"/>
                                <w:szCs w:val="144"/>
                              </w:rPr>
                              <w:t>4</w:t>
                            </w:r>
                          </w:p>
                        </w:txbxContent>
                      </v:textbox>
                      <w10:wrap type="square"/>
                    </v:shape>
                  </w:pict>
                </mc:Fallback>
              </mc:AlternateContent>
            </w:r>
          </w:p>
        </w:tc>
        <w:tc>
          <w:tcPr>
            <w:tcW w:w="9162" w:type="dxa"/>
            <w:shd w:val="clear" w:color="auto" w:fill="auto"/>
          </w:tcPr>
          <w:p w14:paraId="29669F5F" w14:textId="77777777" w:rsidR="008B6BC3" w:rsidRPr="00E209B3" w:rsidRDefault="008B6BC3" w:rsidP="00191034">
            <w:pPr>
              <w:numPr>
                <w:ilvl w:val="0"/>
                <w:numId w:val="43"/>
              </w:numPr>
              <w:contextualSpacing/>
              <w:rPr>
                <w:rFonts w:ascii="Calibri" w:hAnsi="Calibri"/>
                <w:sz w:val="22"/>
              </w:rPr>
            </w:pPr>
            <w:r w:rsidRPr="00E209B3">
              <w:rPr>
                <w:rFonts w:ascii="Calibri" w:hAnsi="Calibri"/>
                <w:sz w:val="22"/>
              </w:rPr>
              <w:t>No official site rep</w:t>
            </w:r>
          </w:p>
          <w:p w14:paraId="60FCCA70" w14:textId="77777777" w:rsidR="008B6BC3" w:rsidRPr="00E209B3" w:rsidRDefault="008B6BC3" w:rsidP="00191034">
            <w:pPr>
              <w:numPr>
                <w:ilvl w:val="0"/>
                <w:numId w:val="43"/>
              </w:numPr>
              <w:contextualSpacing/>
              <w:rPr>
                <w:rFonts w:ascii="Calibri" w:hAnsi="Calibri"/>
                <w:sz w:val="22"/>
              </w:rPr>
            </w:pPr>
            <w:r w:rsidRPr="00E209B3">
              <w:rPr>
                <w:rFonts w:ascii="Calibri" w:hAnsi="Calibri"/>
                <w:sz w:val="22"/>
              </w:rPr>
              <w:t>A member attends some of Rep Council meetings</w:t>
            </w:r>
          </w:p>
          <w:p w14:paraId="5CEF1D1A" w14:textId="77777777" w:rsidR="008B6BC3" w:rsidRPr="00E209B3" w:rsidRDefault="008B6BC3" w:rsidP="00191034">
            <w:pPr>
              <w:numPr>
                <w:ilvl w:val="0"/>
                <w:numId w:val="43"/>
              </w:numPr>
              <w:contextualSpacing/>
              <w:rPr>
                <w:rFonts w:ascii="Calibri" w:hAnsi="Calibri"/>
                <w:sz w:val="22"/>
              </w:rPr>
            </w:pPr>
            <w:r w:rsidRPr="00E209B3">
              <w:rPr>
                <w:rFonts w:ascii="Calibri" w:hAnsi="Calibri"/>
                <w:sz w:val="22"/>
              </w:rPr>
              <w:t>No Building Action Team (BAT) or other OT formed</w:t>
            </w:r>
          </w:p>
          <w:p w14:paraId="5C3C564B" w14:textId="77777777" w:rsidR="008B6BC3" w:rsidRPr="00E209B3" w:rsidRDefault="008B6BC3" w:rsidP="00191034">
            <w:pPr>
              <w:numPr>
                <w:ilvl w:val="0"/>
                <w:numId w:val="43"/>
              </w:numPr>
              <w:contextualSpacing/>
              <w:rPr>
                <w:rFonts w:ascii="Calibri" w:hAnsi="Calibri"/>
                <w:sz w:val="22"/>
              </w:rPr>
            </w:pPr>
            <w:r w:rsidRPr="00E209B3">
              <w:rPr>
                <w:rFonts w:ascii="Calibri" w:hAnsi="Calibri"/>
                <w:sz w:val="22"/>
              </w:rPr>
              <w:t>10%+ of members participate in SOLIDARITY COLOR actions</w:t>
            </w:r>
          </w:p>
          <w:p w14:paraId="11C77203" w14:textId="77777777" w:rsidR="008B6BC3" w:rsidRPr="00E209B3" w:rsidRDefault="008B6BC3" w:rsidP="00191034">
            <w:pPr>
              <w:numPr>
                <w:ilvl w:val="0"/>
                <w:numId w:val="43"/>
              </w:numPr>
              <w:contextualSpacing/>
              <w:rPr>
                <w:rFonts w:ascii="Calibri" w:hAnsi="Calibri"/>
                <w:sz w:val="22"/>
              </w:rPr>
            </w:pPr>
            <w:r w:rsidRPr="00E209B3">
              <w:rPr>
                <w:rFonts w:ascii="Calibri" w:hAnsi="Calibri"/>
                <w:sz w:val="22"/>
              </w:rPr>
              <w:t>Few members participate in other (rally, letter writing, emailing, etc.) actions</w:t>
            </w:r>
          </w:p>
          <w:p w14:paraId="2B6D8CBF" w14:textId="77777777" w:rsidR="008B6BC3" w:rsidRPr="00E209B3" w:rsidRDefault="008B6BC3" w:rsidP="00191034">
            <w:pPr>
              <w:numPr>
                <w:ilvl w:val="0"/>
                <w:numId w:val="43"/>
              </w:numPr>
              <w:contextualSpacing/>
              <w:rPr>
                <w:rFonts w:ascii="Calibri" w:hAnsi="Calibri"/>
                <w:sz w:val="22"/>
              </w:rPr>
            </w:pPr>
            <w:r w:rsidRPr="00E209B3">
              <w:rPr>
                <w:rFonts w:ascii="Calibri" w:hAnsi="Calibri"/>
                <w:sz w:val="22"/>
              </w:rPr>
              <w:t>80%+ membership density</w:t>
            </w:r>
          </w:p>
          <w:p w14:paraId="24BD42F2" w14:textId="77777777" w:rsidR="008B6BC3" w:rsidRPr="00E209B3" w:rsidRDefault="008B6BC3" w:rsidP="00191034">
            <w:pPr>
              <w:numPr>
                <w:ilvl w:val="0"/>
                <w:numId w:val="43"/>
              </w:numPr>
              <w:contextualSpacing/>
              <w:rPr>
                <w:rFonts w:ascii="Calibri" w:hAnsi="Calibri"/>
                <w:sz w:val="22"/>
              </w:rPr>
            </w:pPr>
            <w:r w:rsidRPr="00E209B3">
              <w:rPr>
                <w:rFonts w:ascii="Calibri" w:hAnsi="Calibri"/>
                <w:sz w:val="22"/>
              </w:rPr>
              <w:t>Rarely have site meetings</w:t>
            </w:r>
          </w:p>
          <w:p w14:paraId="0BBE034D" w14:textId="77777777" w:rsidR="008B6BC3" w:rsidRPr="00E209B3" w:rsidRDefault="008B6BC3" w:rsidP="00191034">
            <w:pPr>
              <w:numPr>
                <w:ilvl w:val="0"/>
                <w:numId w:val="43"/>
              </w:numPr>
              <w:contextualSpacing/>
              <w:rPr>
                <w:rFonts w:ascii="Calibri" w:hAnsi="Calibri"/>
              </w:rPr>
            </w:pPr>
            <w:r w:rsidRPr="00E209B3">
              <w:rPr>
                <w:rFonts w:ascii="Calibri" w:hAnsi="Calibri"/>
                <w:sz w:val="22"/>
              </w:rPr>
              <w:t>Still need to conduct 1:1 conversations with new hires and fair share payers.</w:t>
            </w:r>
            <w:r w:rsidRPr="00E209B3">
              <w:rPr>
                <w:rFonts w:ascii="Calibri" w:hAnsi="Calibri"/>
              </w:rPr>
              <w:t xml:space="preserve"> </w:t>
            </w:r>
          </w:p>
        </w:tc>
      </w:tr>
    </w:tbl>
    <w:p w14:paraId="4A86C442" w14:textId="77777777" w:rsidR="00C310DE" w:rsidRDefault="00C310DE" w:rsidP="00B719C5">
      <w:pPr>
        <w:jc w:val="center"/>
        <w:rPr>
          <w:rFonts w:ascii="Trebuchet MS" w:hAnsi="Trebuchet MS"/>
          <w:b/>
          <w:sz w:val="28"/>
        </w:rPr>
      </w:pPr>
    </w:p>
    <w:p w14:paraId="2F23F304" w14:textId="77777777" w:rsidR="00C310DE" w:rsidRDefault="00C310DE" w:rsidP="00B719C5">
      <w:pPr>
        <w:jc w:val="center"/>
        <w:rPr>
          <w:rFonts w:ascii="Trebuchet MS" w:hAnsi="Trebuchet MS"/>
          <w:b/>
          <w:sz w:val="28"/>
        </w:rPr>
      </w:pPr>
    </w:p>
    <w:p w14:paraId="112EAE88" w14:textId="59ABF871" w:rsidR="008B6BC3" w:rsidRPr="006D62B6" w:rsidRDefault="00F31CF6" w:rsidP="00B719C5">
      <w:pPr>
        <w:jc w:val="center"/>
        <w:rPr>
          <w:rFonts w:ascii="Trebuchet MS" w:hAnsi="Trebuchet MS"/>
          <w:b/>
          <w:sz w:val="28"/>
        </w:rPr>
      </w:pPr>
      <w:r w:rsidRPr="00B719C5">
        <w:rPr>
          <w:rFonts w:ascii="Trebuchet MS" w:hAnsi="Trebuchet MS"/>
          <w:b/>
          <w:sz w:val="28"/>
          <w:highlight w:val="yellow"/>
        </w:rPr>
        <w:t>LE</w:t>
      </w:r>
      <w:r w:rsidR="008B6BC3" w:rsidRPr="00B719C5">
        <w:rPr>
          <w:rFonts w:ascii="Trebuchet MS" w:hAnsi="Trebuchet MS"/>
          <w:b/>
          <w:sz w:val="28"/>
          <w:highlight w:val="yellow"/>
        </w:rPr>
        <w:t>A</w:t>
      </w:r>
      <w:r w:rsidR="008B6BC3" w:rsidRPr="006D62B6">
        <w:rPr>
          <w:rFonts w:ascii="Trebuchet MS" w:hAnsi="Trebuchet MS"/>
          <w:b/>
          <w:sz w:val="28"/>
        </w:rPr>
        <w:t xml:space="preserve">’s POWER:  a) POWER </w:t>
      </w:r>
      <w:r w:rsidR="008B6BC3" w:rsidRPr="006D62B6">
        <w:rPr>
          <w:rFonts w:ascii="Trebuchet MS" w:hAnsi="Trebuchet MS"/>
          <w:b/>
          <w:i/>
          <w:sz w:val="28"/>
        </w:rPr>
        <w:t>with</w:t>
      </w:r>
      <w:r w:rsidR="008B6BC3" w:rsidRPr="006D62B6">
        <w:rPr>
          <w:rFonts w:ascii="Trebuchet MS" w:hAnsi="Trebuchet MS"/>
          <w:b/>
          <w:sz w:val="28"/>
        </w:rPr>
        <w:t xml:space="preserve">; b) POWER </w:t>
      </w:r>
      <w:r w:rsidR="008B6BC3" w:rsidRPr="006D62B6">
        <w:rPr>
          <w:rFonts w:ascii="Trebuchet MS" w:hAnsi="Trebuchet MS"/>
          <w:b/>
          <w:i/>
          <w:sz w:val="28"/>
        </w:rPr>
        <w:t>to</w:t>
      </w:r>
      <w:r w:rsidR="008B6BC3" w:rsidRPr="006D62B6">
        <w:rPr>
          <w:rFonts w:ascii="Trebuchet MS" w:hAnsi="Trebuchet MS"/>
          <w:b/>
          <w:sz w:val="28"/>
        </w:rPr>
        <w:t xml:space="preserve">; c) POWER </w:t>
      </w:r>
      <w:r w:rsidR="008B6BC3" w:rsidRPr="006D62B6">
        <w:rPr>
          <w:rFonts w:ascii="Trebuchet MS" w:hAnsi="Trebuchet MS"/>
          <w:b/>
          <w:i/>
          <w:sz w:val="28"/>
        </w:rPr>
        <w:t>within</w:t>
      </w:r>
    </w:p>
    <w:p w14:paraId="7F62A9B7" w14:textId="23A9E11B" w:rsidR="002E0BE2" w:rsidRPr="002C0EB6" w:rsidRDefault="002E0BE2" w:rsidP="002E0BE2">
      <w:pPr>
        <w:ind w:left="720" w:firstLine="720"/>
        <w:rPr>
          <w:rFonts w:ascii="Trebuchet MS" w:hAnsi="Trebuchet MS"/>
          <w:b/>
          <w:caps/>
          <w:sz w:val="50"/>
          <w:szCs w:val="50"/>
        </w:rPr>
      </w:pPr>
      <w:r>
        <w:rPr>
          <w:color w:val="1F3864"/>
        </w:rPr>
        <w:br w:type="page"/>
      </w:r>
      <w:r w:rsidR="00123CEE" w:rsidRPr="002C0EB6">
        <w:rPr>
          <w:noProof/>
        </w:rPr>
        <w:drawing>
          <wp:anchor distT="0" distB="0" distL="114300" distR="114300" simplePos="0" relativeHeight="251694137" behindDoc="1" locked="0" layoutInCell="1" allowOverlap="1" wp14:anchorId="472D8460" wp14:editId="383C403A">
            <wp:simplePos x="0" y="0"/>
            <wp:positionH relativeFrom="column">
              <wp:posOffset>0</wp:posOffset>
            </wp:positionH>
            <wp:positionV relativeFrom="paragraph">
              <wp:posOffset>0</wp:posOffset>
            </wp:positionV>
            <wp:extent cx="676275" cy="716603"/>
            <wp:effectExtent l="0" t="0" r="0" b="7620"/>
            <wp:wrapNone/>
            <wp:docPr id="236" name="Picture 236" descr="Image result for light 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light bul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6275" cy="7166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0EB6">
        <w:rPr>
          <w:rFonts w:ascii="Trebuchet MS" w:hAnsi="Trebuchet MS"/>
          <w:b/>
          <w:caps/>
          <w:sz w:val="50"/>
          <w:szCs w:val="50"/>
        </w:rPr>
        <w:t xml:space="preserve">Ten Questions To Ask When </w:t>
      </w:r>
    </w:p>
    <w:p w14:paraId="5ECEC413" w14:textId="13454B83" w:rsidR="002E0BE2" w:rsidRPr="002C0EB6" w:rsidRDefault="002E0BE2" w:rsidP="002E0BE2">
      <w:pPr>
        <w:ind w:left="3600" w:firstLine="720"/>
        <w:rPr>
          <w:rFonts w:ascii="Trebuchet MS" w:hAnsi="Trebuchet MS"/>
          <w:b/>
          <w:caps/>
          <w:sz w:val="50"/>
          <w:szCs w:val="50"/>
        </w:rPr>
      </w:pPr>
      <w:r w:rsidRPr="002C0EB6">
        <w:rPr>
          <w:rFonts w:ascii="Trebuchet MS" w:hAnsi="Trebuchet MS"/>
          <w:b/>
          <w:caps/>
          <w:sz w:val="50"/>
          <w:szCs w:val="50"/>
        </w:rPr>
        <w:t xml:space="preserve">Mapping Your School </w:t>
      </w:r>
    </w:p>
    <w:p w14:paraId="763A476C" w14:textId="6DD236C0" w:rsidR="005E60FA" w:rsidRPr="002C0EB6" w:rsidRDefault="005E60FA" w:rsidP="005E60FA">
      <w:pPr>
        <w:rPr>
          <w:rFonts w:ascii="Trebuchet MS" w:hAnsi="Trebuchet MS"/>
          <w:b/>
          <w:sz w:val="50"/>
          <w:szCs w:val="50"/>
        </w:rPr>
      </w:pPr>
    </w:p>
    <w:p w14:paraId="348B59EA" w14:textId="77777777" w:rsidR="00346004" w:rsidRPr="002C0EB6" w:rsidRDefault="00346004" w:rsidP="005E60FA">
      <w:pPr>
        <w:rPr>
          <w:rFonts w:ascii="Trebuchet MS" w:hAnsi="Trebuchet MS"/>
          <w:b/>
          <w:sz w:val="28"/>
          <w:szCs w:val="28"/>
        </w:rPr>
      </w:pPr>
    </w:p>
    <w:p w14:paraId="057F1288" w14:textId="7196E211" w:rsidR="005E60FA" w:rsidRPr="002C0EB6" w:rsidRDefault="005E60FA" w:rsidP="00805E01">
      <w:pPr>
        <w:pStyle w:val="ListParagraph"/>
        <w:numPr>
          <w:ilvl w:val="0"/>
          <w:numId w:val="99"/>
        </w:numPr>
        <w:rPr>
          <w:rFonts w:ascii="Trebuchet MS" w:hAnsi="Trebuchet MS"/>
          <w:b/>
          <w:sz w:val="28"/>
          <w:szCs w:val="28"/>
        </w:rPr>
      </w:pPr>
      <w:r w:rsidRPr="002C0EB6">
        <w:rPr>
          <w:rFonts w:ascii="Trebuchet MS" w:hAnsi="Trebuchet MS"/>
          <w:b/>
          <w:sz w:val="28"/>
          <w:szCs w:val="28"/>
        </w:rPr>
        <w:t xml:space="preserve">Grapevines. </w:t>
      </w:r>
      <w:r w:rsidR="00E37EB7" w:rsidRPr="002C0EB6">
        <w:rPr>
          <w:rFonts w:ascii="Californian FB" w:hAnsi="Californian FB"/>
          <w:sz w:val="28"/>
          <w:szCs w:val="28"/>
        </w:rPr>
        <w:t xml:space="preserve">What paths do people travel?  Who can walk freely through the whole workplace?  How does news travel?  </w:t>
      </w:r>
    </w:p>
    <w:p w14:paraId="670CD63B" w14:textId="29EC3935" w:rsidR="005E60FA" w:rsidRPr="002C0EB6" w:rsidRDefault="005E60FA" w:rsidP="005E60FA">
      <w:pPr>
        <w:rPr>
          <w:rFonts w:ascii="Trebuchet MS" w:hAnsi="Trebuchet MS"/>
          <w:b/>
          <w:sz w:val="28"/>
          <w:szCs w:val="28"/>
        </w:rPr>
      </w:pPr>
    </w:p>
    <w:p w14:paraId="20A6E721" w14:textId="57A1DDBE" w:rsidR="005E60FA" w:rsidRPr="002C0EB6" w:rsidRDefault="005E60FA" w:rsidP="00805E01">
      <w:pPr>
        <w:pStyle w:val="ListParagraph"/>
        <w:numPr>
          <w:ilvl w:val="0"/>
          <w:numId w:val="99"/>
        </w:numPr>
        <w:rPr>
          <w:rFonts w:ascii="Trebuchet MS" w:hAnsi="Trebuchet MS"/>
          <w:b/>
          <w:sz w:val="28"/>
          <w:szCs w:val="28"/>
        </w:rPr>
      </w:pPr>
      <w:r w:rsidRPr="002C0EB6">
        <w:rPr>
          <w:rFonts w:ascii="Trebuchet MS" w:hAnsi="Trebuchet MS"/>
          <w:b/>
          <w:sz w:val="28"/>
          <w:szCs w:val="28"/>
        </w:rPr>
        <w:t>Bottlenecks.</w:t>
      </w:r>
      <w:r w:rsidR="00E37EB7" w:rsidRPr="002C0EB6">
        <w:rPr>
          <w:rFonts w:ascii="Trebuchet MS" w:hAnsi="Trebuchet MS"/>
          <w:b/>
          <w:sz w:val="28"/>
          <w:szCs w:val="28"/>
        </w:rPr>
        <w:t xml:space="preserve">  </w:t>
      </w:r>
      <w:r w:rsidR="00E37EB7" w:rsidRPr="002C0EB6">
        <w:rPr>
          <w:rFonts w:ascii="Californian FB" w:hAnsi="Californian FB"/>
          <w:sz w:val="28"/>
          <w:szCs w:val="28"/>
        </w:rPr>
        <w:t xml:space="preserve">Are there spots where the flow of work gets bottlenecked?  These could be important pressure points.  Who works there?  </w:t>
      </w:r>
    </w:p>
    <w:p w14:paraId="32680F1D" w14:textId="77777777" w:rsidR="005E60FA" w:rsidRPr="002C0EB6" w:rsidRDefault="005E60FA" w:rsidP="005E60FA">
      <w:pPr>
        <w:pStyle w:val="ListParagraph"/>
        <w:rPr>
          <w:rFonts w:ascii="Trebuchet MS" w:hAnsi="Trebuchet MS"/>
          <w:b/>
          <w:sz w:val="28"/>
          <w:szCs w:val="28"/>
        </w:rPr>
      </w:pPr>
    </w:p>
    <w:p w14:paraId="7E26D28B" w14:textId="7476E80D" w:rsidR="005E60FA" w:rsidRPr="002C0EB6" w:rsidRDefault="00E37EB7" w:rsidP="00805E01">
      <w:pPr>
        <w:pStyle w:val="ListParagraph"/>
        <w:numPr>
          <w:ilvl w:val="0"/>
          <w:numId w:val="99"/>
        </w:numPr>
        <w:rPr>
          <w:rFonts w:ascii="Trebuchet MS" w:hAnsi="Trebuchet MS"/>
          <w:b/>
          <w:sz w:val="28"/>
          <w:szCs w:val="28"/>
        </w:rPr>
      </w:pPr>
      <w:r w:rsidRPr="002C0EB6">
        <w:rPr>
          <w:rFonts w:ascii="Trebuchet MS" w:hAnsi="Trebuchet MS"/>
          <w:b/>
          <w:sz w:val="28"/>
          <w:szCs w:val="28"/>
        </w:rPr>
        <w:t>W</w:t>
      </w:r>
      <w:r w:rsidR="005E60FA" w:rsidRPr="002C0EB6">
        <w:rPr>
          <w:rFonts w:ascii="Trebuchet MS" w:hAnsi="Trebuchet MS"/>
          <w:b/>
          <w:sz w:val="28"/>
          <w:szCs w:val="28"/>
        </w:rPr>
        <w:t>ork groups.</w:t>
      </w:r>
      <w:r w:rsidRPr="002C0EB6">
        <w:rPr>
          <w:rFonts w:ascii="Trebuchet MS" w:hAnsi="Trebuchet MS"/>
          <w:b/>
          <w:sz w:val="28"/>
          <w:szCs w:val="28"/>
        </w:rPr>
        <w:t xml:space="preserve">  </w:t>
      </w:r>
      <w:r w:rsidR="0014434C" w:rsidRPr="002C0EB6">
        <w:rPr>
          <w:rFonts w:ascii="Californian FB" w:hAnsi="Californian FB"/>
          <w:sz w:val="28"/>
          <w:szCs w:val="28"/>
        </w:rPr>
        <w:t xml:space="preserve">What work groups can we identify on this map?  Consider the factors that determine who works together at your school, such as job, work area, and time of day.  </w:t>
      </w:r>
    </w:p>
    <w:p w14:paraId="52DCE3C7" w14:textId="77777777" w:rsidR="005E60FA" w:rsidRPr="002C0EB6" w:rsidRDefault="005E60FA" w:rsidP="005E60FA">
      <w:pPr>
        <w:pStyle w:val="ListParagraph"/>
        <w:rPr>
          <w:rFonts w:ascii="Trebuchet MS" w:hAnsi="Trebuchet MS"/>
          <w:b/>
          <w:sz w:val="28"/>
          <w:szCs w:val="28"/>
        </w:rPr>
      </w:pPr>
    </w:p>
    <w:p w14:paraId="38BD57C5" w14:textId="71834612" w:rsidR="005E60FA" w:rsidRPr="002C0EB6" w:rsidRDefault="00E37EB7" w:rsidP="00805E01">
      <w:pPr>
        <w:pStyle w:val="ListParagraph"/>
        <w:numPr>
          <w:ilvl w:val="0"/>
          <w:numId w:val="99"/>
        </w:numPr>
        <w:rPr>
          <w:rFonts w:ascii="Trebuchet MS" w:hAnsi="Trebuchet MS"/>
          <w:b/>
          <w:sz w:val="28"/>
          <w:szCs w:val="28"/>
        </w:rPr>
      </w:pPr>
      <w:r w:rsidRPr="002C0EB6">
        <w:rPr>
          <w:rFonts w:ascii="Trebuchet MS" w:hAnsi="Trebuchet MS"/>
          <w:b/>
          <w:sz w:val="28"/>
          <w:szCs w:val="28"/>
        </w:rPr>
        <w:t>R</w:t>
      </w:r>
      <w:r w:rsidR="005E60FA" w:rsidRPr="002C0EB6">
        <w:rPr>
          <w:rFonts w:ascii="Trebuchet MS" w:hAnsi="Trebuchet MS"/>
          <w:b/>
          <w:sz w:val="28"/>
          <w:szCs w:val="28"/>
        </w:rPr>
        <w:t xml:space="preserve">elationships. </w:t>
      </w:r>
      <w:r w:rsidR="00B2439B" w:rsidRPr="002C0EB6">
        <w:rPr>
          <w:rFonts w:ascii="Californian FB" w:hAnsi="Californian FB"/>
          <w:sz w:val="28"/>
          <w:szCs w:val="28"/>
        </w:rPr>
        <w:t xml:space="preserve">Which work groups have contact with each other through their jobs?  Which groups are hard to reach?  Which groups have contact with other schools in the district?  </w:t>
      </w:r>
    </w:p>
    <w:p w14:paraId="59248099" w14:textId="77777777" w:rsidR="005E60FA" w:rsidRPr="002C0EB6" w:rsidRDefault="005E60FA" w:rsidP="005E60FA">
      <w:pPr>
        <w:pStyle w:val="ListParagraph"/>
        <w:rPr>
          <w:rFonts w:ascii="Trebuchet MS" w:hAnsi="Trebuchet MS"/>
          <w:b/>
          <w:sz w:val="28"/>
          <w:szCs w:val="28"/>
        </w:rPr>
      </w:pPr>
    </w:p>
    <w:p w14:paraId="143F3D6F" w14:textId="44566586" w:rsidR="005E60FA" w:rsidRPr="002C0EB6" w:rsidRDefault="00E37EB7" w:rsidP="00805E01">
      <w:pPr>
        <w:pStyle w:val="ListParagraph"/>
        <w:numPr>
          <w:ilvl w:val="0"/>
          <w:numId w:val="99"/>
        </w:numPr>
        <w:rPr>
          <w:rFonts w:ascii="Trebuchet MS" w:hAnsi="Trebuchet MS"/>
          <w:b/>
          <w:sz w:val="28"/>
          <w:szCs w:val="28"/>
        </w:rPr>
      </w:pPr>
      <w:r w:rsidRPr="002C0EB6">
        <w:rPr>
          <w:rFonts w:ascii="Trebuchet MS" w:hAnsi="Trebuchet MS"/>
          <w:b/>
          <w:sz w:val="28"/>
          <w:szCs w:val="28"/>
        </w:rPr>
        <w:t>S</w:t>
      </w:r>
      <w:r w:rsidR="005E60FA" w:rsidRPr="002C0EB6">
        <w:rPr>
          <w:rFonts w:ascii="Trebuchet MS" w:hAnsi="Trebuchet MS"/>
          <w:b/>
          <w:sz w:val="28"/>
          <w:szCs w:val="28"/>
        </w:rPr>
        <w:t>ocial groups.</w:t>
      </w:r>
      <w:r w:rsidR="00B2439B" w:rsidRPr="002C0EB6">
        <w:rPr>
          <w:rFonts w:ascii="Trebuchet MS" w:hAnsi="Trebuchet MS"/>
          <w:b/>
          <w:sz w:val="28"/>
          <w:szCs w:val="28"/>
        </w:rPr>
        <w:t xml:space="preserve">  </w:t>
      </w:r>
      <w:r w:rsidR="00B2439B" w:rsidRPr="002C0EB6">
        <w:rPr>
          <w:rFonts w:ascii="Californian FB" w:hAnsi="Californian FB"/>
          <w:sz w:val="28"/>
          <w:szCs w:val="28"/>
        </w:rPr>
        <w:t xml:space="preserve">What social groups can we identify on this map?  For instance, who carpools together?  Who speaks the same language?  Who socializes at lunch or outside work?  Who’s related?  Who are all the smokers?  </w:t>
      </w:r>
    </w:p>
    <w:p w14:paraId="1C2DDF64" w14:textId="77777777" w:rsidR="005E60FA" w:rsidRPr="002C0EB6" w:rsidRDefault="005E60FA" w:rsidP="005E60FA">
      <w:pPr>
        <w:pStyle w:val="ListParagraph"/>
        <w:rPr>
          <w:rFonts w:ascii="Trebuchet MS" w:hAnsi="Trebuchet MS"/>
          <w:b/>
          <w:sz w:val="28"/>
          <w:szCs w:val="28"/>
        </w:rPr>
      </w:pPr>
    </w:p>
    <w:p w14:paraId="278F82BE" w14:textId="5094EC86" w:rsidR="005E60FA" w:rsidRPr="002C0EB6" w:rsidRDefault="00E37EB7" w:rsidP="00805E01">
      <w:pPr>
        <w:pStyle w:val="ListParagraph"/>
        <w:numPr>
          <w:ilvl w:val="0"/>
          <w:numId w:val="99"/>
        </w:numPr>
        <w:rPr>
          <w:rFonts w:ascii="Trebuchet MS" w:hAnsi="Trebuchet MS"/>
          <w:b/>
          <w:sz w:val="28"/>
          <w:szCs w:val="28"/>
        </w:rPr>
      </w:pPr>
      <w:r w:rsidRPr="002C0EB6">
        <w:rPr>
          <w:rFonts w:ascii="Trebuchet MS" w:hAnsi="Trebuchet MS"/>
          <w:b/>
          <w:sz w:val="28"/>
          <w:szCs w:val="28"/>
        </w:rPr>
        <w:t>G</w:t>
      </w:r>
      <w:r w:rsidR="005E60FA" w:rsidRPr="002C0EB6">
        <w:rPr>
          <w:rFonts w:ascii="Trebuchet MS" w:hAnsi="Trebuchet MS"/>
          <w:b/>
          <w:sz w:val="28"/>
          <w:szCs w:val="28"/>
        </w:rPr>
        <w:t xml:space="preserve">roup concerns. </w:t>
      </w:r>
      <w:r w:rsidR="00B2439B" w:rsidRPr="002C0EB6">
        <w:rPr>
          <w:rFonts w:ascii="Californian FB" w:hAnsi="Californian FB"/>
          <w:sz w:val="28"/>
          <w:szCs w:val="28"/>
        </w:rPr>
        <w:t xml:space="preserve">For each work or social group, how does this group relate to the principal and administration?  What are the biggest problems affecting this group?  </w:t>
      </w:r>
    </w:p>
    <w:p w14:paraId="51A283E7" w14:textId="77777777" w:rsidR="005E60FA" w:rsidRPr="002C0EB6" w:rsidRDefault="005E60FA" w:rsidP="005E60FA">
      <w:pPr>
        <w:pStyle w:val="ListParagraph"/>
        <w:rPr>
          <w:rFonts w:ascii="Trebuchet MS" w:hAnsi="Trebuchet MS"/>
          <w:b/>
          <w:sz w:val="28"/>
          <w:szCs w:val="28"/>
        </w:rPr>
      </w:pPr>
    </w:p>
    <w:p w14:paraId="3C2E2732" w14:textId="33B7E08E" w:rsidR="005E60FA" w:rsidRPr="002C0EB6" w:rsidRDefault="00E37EB7" w:rsidP="00805E01">
      <w:pPr>
        <w:pStyle w:val="ListParagraph"/>
        <w:numPr>
          <w:ilvl w:val="0"/>
          <w:numId w:val="99"/>
        </w:numPr>
        <w:rPr>
          <w:rFonts w:ascii="Trebuchet MS" w:hAnsi="Trebuchet MS"/>
          <w:b/>
          <w:sz w:val="28"/>
          <w:szCs w:val="28"/>
        </w:rPr>
      </w:pPr>
      <w:r w:rsidRPr="002C0EB6">
        <w:rPr>
          <w:rFonts w:ascii="Trebuchet MS" w:hAnsi="Trebuchet MS"/>
          <w:b/>
          <w:sz w:val="28"/>
          <w:szCs w:val="28"/>
        </w:rPr>
        <w:t>W</w:t>
      </w:r>
      <w:r w:rsidR="005E60FA" w:rsidRPr="002C0EB6">
        <w:rPr>
          <w:rFonts w:ascii="Trebuchet MS" w:hAnsi="Trebuchet MS"/>
          <w:b/>
          <w:sz w:val="28"/>
          <w:szCs w:val="28"/>
        </w:rPr>
        <w:t xml:space="preserve">ater coolers. </w:t>
      </w:r>
      <w:r w:rsidR="00B2439B" w:rsidRPr="002C0EB6">
        <w:rPr>
          <w:rFonts w:ascii="Californian FB" w:hAnsi="Californian FB"/>
          <w:sz w:val="28"/>
          <w:szCs w:val="28"/>
        </w:rPr>
        <w:t xml:space="preserve">Where do people congregate?  These could be good places for outreach conversations, or group gatherings.  </w:t>
      </w:r>
    </w:p>
    <w:p w14:paraId="285478C5" w14:textId="77777777" w:rsidR="005E60FA" w:rsidRPr="002C0EB6" w:rsidRDefault="005E60FA" w:rsidP="005E60FA">
      <w:pPr>
        <w:pStyle w:val="ListParagraph"/>
        <w:rPr>
          <w:rFonts w:ascii="Trebuchet MS" w:hAnsi="Trebuchet MS"/>
          <w:b/>
          <w:sz w:val="28"/>
          <w:szCs w:val="28"/>
        </w:rPr>
      </w:pPr>
    </w:p>
    <w:p w14:paraId="265BBC53" w14:textId="6938796B" w:rsidR="005E60FA" w:rsidRPr="002C0EB6" w:rsidRDefault="00E37EB7" w:rsidP="00805E01">
      <w:pPr>
        <w:pStyle w:val="ListParagraph"/>
        <w:numPr>
          <w:ilvl w:val="0"/>
          <w:numId w:val="99"/>
        </w:numPr>
        <w:rPr>
          <w:rFonts w:ascii="Trebuchet MS" w:hAnsi="Trebuchet MS"/>
          <w:b/>
          <w:sz w:val="28"/>
          <w:szCs w:val="28"/>
        </w:rPr>
      </w:pPr>
      <w:r w:rsidRPr="002C0EB6">
        <w:rPr>
          <w:rFonts w:ascii="Trebuchet MS" w:hAnsi="Trebuchet MS"/>
          <w:b/>
          <w:sz w:val="28"/>
          <w:szCs w:val="28"/>
        </w:rPr>
        <w:t>B</w:t>
      </w:r>
      <w:r w:rsidR="00097148" w:rsidRPr="002C0EB6">
        <w:rPr>
          <w:rFonts w:ascii="Trebuchet MS" w:hAnsi="Trebuchet MS"/>
          <w:b/>
          <w:sz w:val="28"/>
          <w:szCs w:val="28"/>
        </w:rPr>
        <w:t xml:space="preserve">room closets. </w:t>
      </w:r>
      <w:r w:rsidR="00B2439B" w:rsidRPr="002C0EB6">
        <w:rPr>
          <w:rFonts w:ascii="Californian FB" w:hAnsi="Californian FB"/>
          <w:sz w:val="28"/>
          <w:szCs w:val="28"/>
        </w:rPr>
        <w:t xml:space="preserve">Where can you talk out of sight of the principal?  </w:t>
      </w:r>
    </w:p>
    <w:p w14:paraId="3BB80461" w14:textId="77777777" w:rsidR="00097148" w:rsidRPr="002C0EB6" w:rsidRDefault="00097148" w:rsidP="00097148">
      <w:pPr>
        <w:pStyle w:val="ListParagraph"/>
        <w:rPr>
          <w:rFonts w:ascii="Trebuchet MS" w:hAnsi="Trebuchet MS"/>
          <w:b/>
          <w:sz w:val="28"/>
          <w:szCs w:val="28"/>
        </w:rPr>
      </w:pPr>
    </w:p>
    <w:p w14:paraId="249C9E01" w14:textId="0CE17B13" w:rsidR="00097148" w:rsidRPr="002C0EB6" w:rsidRDefault="00E37EB7" w:rsidP="00805E01">
      <w:pPr>
        <w:pStyle w:val="ListParagraph"/>
        <w:numPr>
          <w:ilvl w:val="0"/>
          <w:numId w:val="99"/>
        </w:numPr>
        <w:rPr>
          <w:rFonts w:ascii="Trebuchet MS" w:hAnsi="Trebuchet MS"/>
          <w:b/>
          <w:sz w:val="28"/>
          <w:szCs w:val="28"/>
        </w:rPr>
      </w:pPr>
      <w:r w:rsidRPr="002C0EB6">
        <w:rPr>
          <w:rFonts w:ascii="Trebuchet MS" w:hAnsi="Trebuchet MS"/>
          <w:b/>
          <w:sz w:val="28"/>
          <w:szCs w:val="28"/>
        </w:rPr>
        <w:t>H</w:t>
      </w:r>
      <w:r w:rsidR="00097148" w:rsidRPr="002C0EB6">
        <w:rPr>
          <w:rFonts w:ascii="Trebuchet MS" w:hAnsi="Trebuchet MS"/>
          <w:b/>
          <w:sz w:val="28"/>
          <w:szCs w:val="28"/>
        </w:rPr>
        <w:t xml:space="preserve">angouts. </w:t>
      </w:r>
      <w:r w:rsidR="00B2439B" w:rsidRPr="002C0EB6">
        <w:rPr>
          <w:rFonts w:ascii="Californian FB" w:hAnsi="Californian FB"/>
          <w:sz w:val="28"/>
          <w:szCs w:val="28"/>
        </w:rPr>
        <w:t xml:space="preserve">Where do people go after work?  </w:t>
      </w:r>
    </w:p>
    <w:p w14:paraId="4E90C071" w14:textId="77777777" w:rsidR="00097148" w:rsidRPr="002C0EB6" w:rsidRDefault="00097148" w:rsidP="00097148">
      <w:pPr>
        <w:pStyle w:val="ListParagraph"/>
        <w:rPr>
          <w:rFonts w:ascii="Trebuchet MS" w:hAnsi="Trebuchet MS"/>
          <w:b/>
          <w:sz w:val="28"/>
          <w:szCs w:val="28"/>
        </w:rPr>
      </w:pPr>
    </w:p>
    <w:p w14:paraId="28D355D6" w14:textId="17509F19" w:rsidR="00097148" w:rsidRPr="002C0EB6" w:rsidRDefault="00E37EB7" w:rsidP="00805E01">
      <w:pPr>
        <w:pStyle w:val="ListParagraph"/>
        <w:numPr>
          <w:ilvl w:val="0"/>
          <w:numId w:val="99"/>
        </w:numPr>
        <w:ind w:left="810" w:hanging="450"/>
        <w:rPr>
          <w:rFonts w:ascii="Trebuchet MS" w:hAnsi="Trebuchet MS"/>
          <w:b/>
          <w:sz w:val="28"/>
          <w:szCs w:val="28"/>
        </w:rPr>
      </w:pPr>
      <w:r w:rsidRPr="002C0EB6">
        <w:rPr>
          <w:rFonts w:ascii="Trebuchet MS" w:hAnsi="Trebuchet MS"/>
          <w:b/>
          <w:sz w:val="28"/>
          <w:szCs w:val="28"/>
        </w:rPr>
        <w:t>A</w:t>
      </w:r>
      <w:r w:rsidR="00097148" w:rsidRPr="002C0EB6">
        <w:rPr>
          <w:rFonts w:ascii="Trebuchet MS" w:hAnsi="Trebuchet MS"/>
          <w:b/>
          <w:sz w:val="28"/>
          <w:szCs w:val="28"/>
        </w:rPr>
        <w:t xml:space="preserve">s time goes by. </w:t>
      </w:r>
      <w:r w:rsidR="00346004" w:rsidRPr="002C0EB6">
        <w:rPr>
          <w:rFonts w:ascii="Californian FB" w:hAnsi="Californian FB"/>
          <w:sz w:val="28"/>
          <w:szCs w:val="28"/>
        </w:rPr>
        <w:t xml:space="preserve">What on this map changes at different times of day, and week?  </w:t>
      </w:r>
    </w:p>
    <w:p w14:paraId="6F47B0C3" w14:textId="77777777" w:rsidR="00346004" w:rsidRDefault="00346004" w:rsidP="00346004">
      <w:pPr>
        <w:ind w:firstLine="720"/>
        <w:rPr>
          <w:rFonts w:ascii="Trebuchet MS" w:hAnsi="Trebuchet MS"/>
          <w:b/>
          <w:sz w:val="20"/>
          <w:szCs w:val="20"/>
        </w:rPr>
      </w:pPr>
    </w:p>
    <w:p w14:paraId="597EE377" w14:textId="77777777" w:rsidR="00346004" w:rsidRDefault="00346004" w:rsidP="00346004">
      <w:pPr>
        <w:ind w:firstLine="720"/>
        <w:rPr>
          <w:rFonts w:ascii="Trebuchet MS" w:hAnsi="Trebuchet MS"/>
          <w:b/>
          <w:sz w:val="20"/>
          <w:szCs w:val="20"/>
        </w:rPr>
      </w:pPr>
    </w:p>
    <w:p w14:paraId="56BEC029" w14:textId="19F064EB" w:rsidR="00346004" w:rsidRDefault="00346004" w:rsidP="00346004">
      <w:pPr>
        <w:ind w:firstLine="720"/>
        <w:rPr>
          <w:rFonts w:ascii="Trebuchet MS" w:hAnsi="Trebuchet MS"/>
          <w:b/>
          <w:sz w:val="20"/>
          <w:szCs w:val="20"/>
        </w:rPr>
      </w:pPr>
      <w:r>
        <w:rPr>
          <w:noProof/>
        </w:rPr>
        <w:drawing>
          <wp:anchor distT="0" distB="0" distL="114300" distR="114300" simplePos="0" relativeHeight="251696185" behindDoc="1" locked="0" layoutInCell="1" allowOverlap="1" wp14:anchorId="40CC6F69" wp14:editId="365C57E0">
            <wp:simplePos x="0" y="0"/>
            <wp:positionH relativeFrom="margin">
              <wp:align>left</wp:align>
            </wp:positionH>
            <wp:positionV relativeFrom="paragraph">
              <wp:posOffset>14287</wp:posOffset>
            </wp:positionV>
            <wp:extent cx="422910" cy="419735"/>
            <wp:effectExtent l="1587" t="0" r="0" b="0"/>
            <wp:wrapNone/>
            <wp:docPr id="237" name="Picture 237" descr="Image result for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arget"/>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7199" t="8393" r="7652" b="13214"/>
                    <a:stretch/>
                  </pic:blipFill>
                  <pic:spPr bwMode="auto">
                    <a:xfrm rot="16200000">
                      <a:off x="0" y="0"/>
                      <a:ext cx="422910" cy="4197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109C5E" w14:textId="1D1A6DBB" w:rsidR="00346004" w:rsidRDefault="00346004" w:rsidP="00346004">
      <w:pPr>
        <w:ind w:firstLine="720"/>
        <w:rPr>
          <w:rFonts w:ascii="Trebuchet MS" w:hAnsi="Trebuchet MS"/>
          <w:b/>
          <w:sz w:val="20"/>
          <w:szCs w:val="20"/>
        </w:rPr>
      </w:pPr>
      <w:r w:rsidRPr="00F5419A">
        <w:rPr>
          <w:rFonts w:ascii="Trebuchet MS" w:hAnsi="Trebuchet MS"/>
          <w:b/>
          <w:sz w:val="20"/>
          <w:szCs w:val="20"/>
        </w:rPr>
        <w:t xml:space="preserve">LABOR NOTES: Secrets of a Successful Organizer </w:t>
      </w:r>
      <w:r>
        <w:rPr>
          <w:rFonts w:ascii="Trebuchet MS" w:hAnsi="Trebuchet MS"/>
          <w:b/>
          <w:sz w:val="20"/>
          <w:szCs w:val="20"/>
        </w:rPr>
        <w:tab/>
      </w:r>
      <w:r>
        <w:rPr>
          <w:rFonts w:ascii="Trebuchet MS" w:hAnsi="Trebuchet MS"/>
          <w:b/>
          <w:sz w:val="20"/>
          <w:szCs w:val="20"/>
        </w:rPr>
        <w:t xml:space="preserve">           </w:t>
      </w:r>
      <w:r>
        <w:rPr>
          <w:rFonts w:ascii="Trebuchet MS" w:hAnsi="Trebuchet MS"/>
          <w:b/>
          <w:sz w:val="20"/>
          <w:szCs w:val="20"/>
        </w:rPr>
        <w:tab/>
      </w:r>
      <w:r w:rsidRPr="00E5688A">
        <w:rPr>
          <w:rFonts w:ascii="Trebuchet MS" w:hAnsi="Trebuchet MS"/>
          <w:sz w:val="20"/>
          <w:szCs w:val="20"/>
        </w:rPr>
        <w:t>labornotes.org/secrets</w:t>
      </w:r>
      <w:r>
        <w:rPr>
          <w:rFonts w:ascii="Trebuchet MS" w:hAnsi="Trebuchet MS"/>
          <w:b/>
          <w:sz w:val="20"/>
          <w:szCs w:val="20"/>
        </w:rPr>
        <w:t xml:space="preserve"> </w:t>
      </w:r>
    </w:p>
    <w:p w14:paraId="7E310EC5" w14:textId="77777777" w:rsidR="00346004" w:rsidRPr="00346004" w:rsidRDefault="00346004" w:rsidP="00346004">
      <w:pPr>
        <w:rPr>
          <w:rFonts w:ascii="Trebuchet MS" w:hAnsi="Trebuchet MS"/>
          <w:b/>
          <w:color w:val="1F3864"/>
        </w:rPr>
      </w:pPr>
    </w:p>
    <w:p w14:paraId="4D6E3A98" w14:textId="70BA7D0F" w:rsidR="002E0BE2" w:rsidRPr="00097148" w:rsidRDefault="00E13124">
      <w:pPr>
        <w:rPr>
          <w:rFonts w:ascii="Aeolus" w:hAnsi="Aeolus" w:cs="Arial"/>
          <w:b/>
          <w:color w:val="1F3864"/>
          <w:sz w:val="48"/>
        </w:rPr>
      </w:pPr>
      <w:r>
        <w:rPr>
          <w:noProof/>
        </w:rPr>
        <w:drawing>
          <wp:anchor distT="0" distB="0" distL="114300" distR="114300" simplePos="0" relativeHeight="251697209" behindDoc="1" locked="0" layoutInCell="1" allowOverlap="1" wp14:anchorId="2108F3EE" wp14:editId="3928F802">
            <wp:simplePos x="0" y="0"/>
            <wp:positionH relativeFrom="margin">
              <wp:posOffset>-1463230</wp:posOffset>
            </wp:positionH>
            <wp:positionV relativeFrom="paragraph">
              <wp:posOffset>236855</wp:posOffset>
            </wp:positionV>
            <wp:extent cx="9343028" cy="7532225"/>
            <wp:effectExtent l="0" t="8890" r="1905" b="1905"/>
            <wp:wrapNone/>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r="2120"/>
                    <a:stretch/>
                  </pic:blipFill>
                  <pic:spPr bwMode="auto">
                    <a:xfrm rot="5400000">
                      <a:off x="0" y="0"/>
                      <a:ext cx="9343028" cy="7532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E0BE2" w:rsidRPr="00097148">
        <w:rPr>
          <w:rFonts w:ascii="Aeolus" w:hAnsi="Aeolus" w:cs="Arial"/>
          <w:b/>
          <w:color w:val="1F3864"/>
          <w:sz w:val="48"/>
        </w:rPr>
        <w:br w:type="page"/>
      </w:r>
    </w:p>
    <w:p w14:paraId="3607384F" w14:textId="78AC0710" w:rsidR="002E0BE2" w:rsidRDefault="00AF08AD">
      <w:pPr>
        <w:rPr>
          <w:rFonts w:ascii="Aeolus" w:hAnsi="Aeolus" w:cs="Arial"/>
          <w:b/>
          <w:color w:val="1F3864"/>
          <w:sz w:val="48"/>
        </w:rPr>
      </w:pPr>
      <w:r>
        <w:rPr>
          <w:noProof/>
        </w:rPr>
        <w:drawing>
          <wp:anchor distT="0" distB="0" distL="114300" distR="114300" simplePos="0" relativeHeight="251698233" behindDoc="1" locked="0" layoutInCell="1" allowOverlap="1" wp14:anchorId="7A97FAD4" wp14:editId="06339A41">
            <wp:simplePos x="0" y="0"/>
            <wp:positionH relativeFrom="column">
              <wp:posOffset>-1444169</wp:posOffset>
            </wp:positionH>
            <wp:positionV relativeFrom="paragraph">
              <wp:posOffset>278012</wp:posOffset>
            </wp:positionV>
            <wp:extent cx="9201072" cy="7565687"/>
            <wp:effectExtent l="0" t="1587" r="0" b="0"/>
            <wp:wrapNone/>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rot="5400000">
                      <a:off x="0" y="0"/>
                      <a:ext cx="9201072" cy="7565687"/>
                    </a:xfrm>
                    <a:prstGeom prst="rect">
                      <a:avLst/>
                    </a:prstGeom>
                  </pic:spPr>
                </pic:pic>
              </a:graphicData>
            </a:graphic>
            <wp14:sizeRelH relativeFrom="margin">
              <wp14:pctWidth>0</wp14:pctWidth>
            </wp14:sizeRelH>
            <wp14:sizeRelV relativeFrom="margin">
              <wp14:pctHeight>0</wp14:pctHeight>
            </wp14:sizeRelV>
          </wp:anchor>
        </w:drawing>
      </w:r>
    </w:p>
    <w:p w14:paraId="0F2633BF" w14:textId="77777777" w:rsidR="00AF08AD" w:rsidRDefault="00AF08AD" w:rsidP="00926809">
      <w:pPr>
        <w:pStyle w:val="Title"/>
        <w:rPr>
          <w:color w:val="1F3864"/>
        </w:rPr>
      </w:pPr>
    </w:p>
    <w:p w14:paraId="40696BD0" w14:textId="77777777" w:rsidR="00AF08AD" w:rsidRDefault="00AF08AD" w:rsidP="00926809">
      <w:pPr>
        <w:pStyle w:val="Title"/>
        <w:rPr>
          <w:color w:val="1F3864"/>
        </w:rPr>
      </w:pPr>
    </w:p>
    <w:p w14:paraId="3CC78A2C" w14:textId="77777777" w:rsidR="00AF08AD" w:rsidRDefault="00AF08AD" w:rsidP="00926809">
      <w:pPr>
        <w:pStyle w:val="Title"/>
        <w:rPr>
          <w:color w:val="1F3864"/>
        </w:rPr>
      </w:pPr>
    </w:p>
    <w:p w14:paraId="50AD188F" w14:textId="77777777" w:rsidR="00AF08AD" w:rsidRDefault="00AF08AD" w:rsidP="00926809">
      <w:pPr>
        <w:pStyle w:val="Title"/>
        <w:rPr>
          <w:color w:val="1F3864"/>
        </w:rPr>
      </w:pPr>
    </w:p>
    <w:p w14:paraId="1B35729D" w14:textId="77777777" w:rsidR="00AF08AD" w:rsidRDefault="00AF08AD" w:rsidP="00926809">
      <w:pPr>
        <w:pStyle w:val="Title"/>
        <w:rPr>
          <w:color w:val="1F3864"/>
        </w:rPr>
      </w:pPr>
    </w:p>
    <w:p w14:paraId="39509864" w14:textId="77777777" w:rsidR="00AF08AD" w:rsidRDefault="00AF08AD" w:rsidP="00926809">
      <w:pPr>
        <w:pStyle w:val="Title"/>
        <w:rPr>
          <w:color w:val="1F3864"/>
        </w:rPr>
      </w:pPr>
    </w:p>
    <w:p w14:paraId="6089A362" w14:textId="77777777" w:rsidR="00AF08AD" w:rsidRDefault="00AF08AD" w:rsidP="00926809">
      <w:pPr>
        <w:pStyle w:val="Title"/>
        <w:rPr>
          <w:color w:val="1F3864"/>
        </w:rPr>
      </w:pPr>
    </w:p>
    <w:p w14:paraId="15F2A624" w14:textId="77777777" w:rsidR="00AF08AD" w:rsidRDefault="00AF08AD" w:rsidP="00926809">
      <w:pPr>
        <w:pStyle w:val="Title"/>
        <w:rPr>
          <w:color w:val="1F3864"/>
        </w:rPr>
      </w:pPr>
    </w:p>
    <w:p w14:paraId="5C3731A9" w14:textId="77777777" w:rsidR="00AF08AD" w:rsidRDefault="00AF08AD" w:rsidP="00926809">
      <w:pPr>
        <w:pStyle w:val="Title"/>
        <w:rPr>
          <w:color w:val="1F3864"/>
        </w:rPr>
      </w:pPr>
    </w:p>
    <w:p w14:paraId="586C7E3C" w14:textId="77777777" w:rsidR="00AF08AD" w:rsidRDefault="00AF08AD" w:rsidP="00926809">
      <w:pPr>
        <w:pStyle w:val="Title"/>
        <w:rPr>
          <w:color w:val="1F3864"/>
        </w:rPr>
      </w:pPr>
    </w:p>
    <w:p w14:paraId="39F0D3D8" w14:textId="77777777" w:rsidR="00AF08AD" w:rsidRDefault="00AF08AD" w:rsidP="00926809">
      <w:pPr>
        <w:pStyle w:val="Title"/>
        <w:rPr>
          <w:color w:val="1F3864"/>
        </w:rPr>
      </w:pPr>
    </w:p>
    <w:p w14:paraId="63E43736" w14:textId="77777777" w:rsidR="00AF08AD" w:rsidRDefault="00AF08AD" w:rsidP="00926809">
      <w:pPr>
        <w:pStyle w:val="Title"/>
        <w:rPr>
          <w:color w:val="1F3864"/>
        </w:rPr>
      </w:pPr>
    </w:p>
    <w:p w14:paraId="039D1B69" w14:textId="77777777" w:rsidR="00AF08AD" w:rsidRDefault="00AF08AD" w:rsidP="00926809">
      <w:pPr>
        <w:pStyle w:val="Title"/>
        <w:rPr>
          <w:color w:val="1F3864"/>
        </w:rPr>
      </w:pPr>
    </w:p>
    <w:p w14:paraId="23CF1BDC" w14:textId="77777777" w:rsidR="00AF08AD" w:rsidRDefault="00AF08AD" w:rsidP="00926809">
      <w:pPr>
        <w:pStyle w:val="Title"/>
        <w:rPr>
          <w:color w:val="1F3864"/>
        </w:rPr>
      </w:pPr>
    </w:p>
    <w:p w14:paraId="6F40E2F4" w14:textId="77777777" w:rsidR="00AF08AD" w:rsidRDefault="00AF08AD" w:rsidP="00926809">
      <w:pPr>
        <w:pStyle w:val="Title"/>
        <w:rPr>
          <w:color w:val="1F3864"/>
        </w:rPr>
      </w:pPr>
    </w:p>
    <w:p w14:paraId="32468116" w14:textId="77777777" w:rsidR="00AF08AD" w:rsidRDefault="00AF08AD" w:rsidP="00926809">
      <w:pPr>
        <w:pStyle w:val="Title"/>
        <w:rPr>
          <w:color w:val="1F3864"/>
        </w:rPr>
      </w:pPr>
    </w:p>
    <w:p w14:paraId="1B069838" w14:textId="77777777" w:rsidR="00AF08AD" w:rsidRDefault="00AF08AD" w:rsidP="00926809">
      <w:pPr>
        <w:pStyle w:val="Title"/>
        <w:rPr>
          <w:color w:val="1F3864"/>
        </w:rPr>
      </w:pPr>
    </w:p>
    <w:p w14:paraId="1162DFF0" w14:textId="77777777" w:rsidR="00AF08AD" w:rsidRDefault="00AF08AD" w:rsidP="00926809">
      <w:pPr>
        <w:pStyle w:val="Title"/>
        <w:rPr>
          <w:color w:val="1F3864"/>
        </w:rPr>
      </w:pPr>
    </w:p>
    <w:p w14:paraId="3DF7A60A" w14:textId="77777777" w:rsidR="00AF08AD" w:rsidRDefault="00AF08AD" w:rsidP="00926809">
      <w:pPr>
        <w:pStyle w:val="Title"/>
        <w:rPr>
          <w:color w:val="1F3864"/>
        </w:rPr>
      </w:pPr>
    </w:p>
    <w:p w14:paraId="66120F92" w14:textId="77777777" w:rsidR="00AF08AD" w:rsidRDefault="00AF08AD" w:rsidP="00926809">
      <w:pPr>
        <w:pStyle w:val="Title"/>
        <w:rPr>
          <w:color w:val="1F3864"/>
        </w:rPr>
      </w:pPr>
    </w:p>
    <w:p w14:paraId="4901FE67" w14:textId="77777777" w:rsidR="00AF08AD" w:rsidRDefault="00AF08AD" w:rsidP="00926809">
      <w:pPr>
        <w:pStyle w:val="Title"/>
        <w:rPr>
          <w:color w:val="1F3864"/>
        </w:rPr>
      </w:pPr>
    </w:p>
    <w:p w14:paraId="72529F47" w14:textId="77777777" w:rsidR="00AF08AD" w:rsidRDefault="00AF08AD" w:rsidP="00926809">
      <w:pPr>
        <w:pStyle w:val="Title"/>
        <w:rPr>
          <w:color w:val="1F3864"/>
        </w:rPr>
      </w:pPr>
    </w:p>
    <w:p w14:paraId="386C175E" w14:textId="1D960C8C" w:rsidR="00201EFC" w:rsidRDefault="00201EFC" w:rsidP="00926809">
      <w:pPr>
        <w:pStyle w:val="Title"/>
        <w:rPr>
          <w:color w:val="1F3864"/>
        </w:rPr>
      </w:pPr>
    </w:p>
    <w:p w14:paraId="34129752" w14:textId="206C284F" w:rsidR="00201EFC" w:rsidRDefault="001C6980" w:rsidP="00926809">
      <w:pPr>
        <w:pStyle w:val="Title"/>
        <w:rPr>
          <w:color w:val="1F3864"/>
        </w:rPr>
      </w:pPr>
      <w:r>
        <w:rPr>
          <w:noProof/>
        </w:rPr>
        <w:drawing>
          <wp:anchor distT="0" distB="0" distL="114300" distR="114300" simplePos="0" relativeHeight="251699257" behindDoc="1" locked="0" layoutInCell="1" allowOverlap="1" wp14:anchorId="3159A9C0" wp14:editId="237BA317">
            <wp:simplePos x="0" y="0"/>
            <wp:positionH relativeFrom="margin">
              <wp:posOffset>-529590</wp:posOffset>
            </wp:positionH>
            <wp:positionV relativeFrom="paragraph">
              <wp:posOffset>205047</wp:posOffset>
            </wp:positionV>
            <wp:extent cx="7374255" cy="5816600"/>
            <wp:effectExtent l="0" t="0" r="0" b="0"/>
            <wp:wrapNone/>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7374255" cy="5816600"/>
                    </a:xfrm>
                    <a:prstGeom prst="rect">
                      <a:avLst/>
                    </a:prstGeom>
                  </pic:spPr>
                </pic:pic>
              </a:graphicData>
            </a:graphic>
            <wp14:sizeRelH relativeFrom="margin">
              <wp14:pctWidth>0</wp14:pctWidth>
            </wp14:sizeRelH>
            <wp14:sizeRelV relativeFrom="margin">
              <wp14:pctHeight>0</wp14:pctHeight>
            </wp14:sizeRelV>
          </wp:anchor>
        </w:drawing>
      </w:r>
    </w:p>
    <w:p w14:paraId="6FE60230" w14:textId="77777777" w:rsidR="00201EFC" w:rsidRDefault="00201EFC" w:rsidP="00926809">
      <w:pPr>
        <w:pStyle w:val="Title"/>
        <w:rPr>
          <w:color w:val="1F3864"/>
        </w:rPr>
      </w:pPr>
    </w:p>
    <w:p w14:paraId="19402AD9" w14:textId="77777777" w:rsidR="00201EFC" w:rsidRDefault="00201EFC" w:rsidP="00926809">
      <w:pPr>
        <w:pStyle w:val="Title"/>
        <w:rPr>
          <w:color w:val="1F3864"/>
        </w:rPr>
      </w:pPr>
    </w:p>
    <w:p w14:paraId="3BE7FB76" w14:textId="77777777" w:rsidR="00201EFC" w:rsidRDefault="00201EFC" w:rsidP="00926809">
      <w:pPr>
        <w:pStyle w:val="Title"/>
        <w:rPr>
          <w:color w:val="1F3864"/>
        </w:rPr>
      </w:pPr>
    </w:p>
    <w:p w14:paraId="11B1379C" w14:textId="77777777" w:rsidR="00201EFC" w:rsidRDefault="00201EFC" w:rsidP="00926809">
      <w:pPr>
        <w:pStyle w:val="Title"/>
        <w:rPr>
          <w:color w:val="1F3864"/>
        </w:rPr>
      </w:pPr>
    </w:p>
    <w:p w14:paraId="1321AAC9" w14:textId="77777777" w:rsidR="00201EFC" w:rsidRDefault="00201EFC" w:rsidP="00926809">
      <w:pPr>
        <w:pStyle w:val="Title"/>
        <w:rPr>
          <w:color w:val="1F3864"/>
        </w:rPr>
      </w:pPr>
    </w:p>
    <w:p w14:paraId="09F30783" w14:textId="77777777" w:rsidR="00201EFC" w:rsidRDefault="00201EFC" w:rsidP="00926809">
      <w:pPr>
        <w:pStyle w:val="Title"/>
        <w:rPr>
          <w:color w:val="1F3864"/>
        </w:rPr>
      </w:pPr>
    </w:p>
    <w:p w14:paraId="37A9DAE0" w14:textId="77777777" w:rsidR="00201EFC" w:rsidRDefault="00201EFC" w:rsidP="00926809">
      <w:pPr>
        <w:pStyle w:val="Title"/>
        <w:rPr>
          <w:color w:val="1F3864"/>
        </w:rPr>
      </w:pPr>
    </w:p>
    <w:p w14:paraId="1C5C1899" w14:textId="77777777" w:rsidR="00201EFC" w:rsidRDefault="00201EFC" w:rsidP="00926809">
      <w:pPr>
        <w:pStyle w:val="Title"/>
        <w:rPr>
          <w:color w:val="1F3864"/>
        </w:rPr>
      </w:pPr>
    </w:p>
    <w:p w14:paraId="2279CBA0" w14:textId="77777777" w:rsidR="001C6980" w:rsidRDefault="001C6980" w:rsidP="00926809">
      <w:pPr>
        <w:pStyle w:val="Title"/>
        <w:rPr>
          <w:color w:val="1F3864"/>
        </w:rPr>
      </w:pPr>
    </w:p>
    <w:p w14:paraId="5DA67EF5" w14:textId="77777777" w:rsidR="001C6980" w:rsidRDefault="001C6980" w:rsidP="00926809">
      <w:pPr>
        <w:pStyle w:val="Title"/>
        <w:rPr>
          <w:color w:val="1F3864"/>
        </w:rPr>
      </w:pPr>
    </w:p>
    <w:p w14:paraId="4D72A0F3" w14:textId="77777777" w:rsidR="001C6980" w:rsidRDefault="001C6980" w:rsidP="00926809">
      <w:pPr>
        <w:pStyle w:val="Title"/>
        <w:rPr>
          <w:color w:val="1F3864"/>
        </w:rPr>
      </w:pPr>
    </w:p>
    <w:p w14:paraId="1B5CA281" w14:textId="77777777" w:rsidR="001C6980" w:rsidRDefault="001C6980" w:rsidP="00926809">
      <w:pPr>
        <w:pStyle w:val="Title"/>
        <w:rPr>
          <w:color w:val="1F3864"/>
        </w:rPr>
      </w:pPr>
    </w:p>
    <w:p w14:paraId="75CEA36D" w14:textId="77777777" w:rsidR="001C6980" w:rsidRDefault="001C6980" w:rsidP="00926809">
      <w:pPr>
        <w:pStyle w:val="Title"/>
        <w:rPr>
          <w:color w:val="1F3864"/>
        </w:rPr>
      </w:pPr>
    </w:p>
    <w:p w14:paraId="7AF7DB5A" w14:textId="77777777" w:rsidR="001C6980" w:rsidRDefault="001C6980" w:rsidP="00926809">
      <w:pPr>
        <w:pStyle w:val="Title"/>
        <w:rPr>
          <w:color w:val="1F3864"/>
        </w:rPr>
      </w:pPr>
    </w:p>
    <w:p w14:paraId="5157DEAD" w14:textId="77777777" w:rsidR="001C6980" w:rsidRDefault="001C6980" w:rsidP="00926809">
      <w:pPr>
        <w:pStyle w:val="Title"/>
        <w:rPr>
          <w:color w:val="1F3864"/>
        </w:rPr>
      </w:pPr>
    </w:p>
    <w:p w14:paraId="1A367A15" w14:textId="77777777" w:rsidR="001C6980" w:rsidRDefault="001C6980" w:rsidP="00926809">
      <w:pPr>
        <w:pStyle w:val="Title"/>
        <w:rPr>
          <w:color w:val="1F3864"/>
        </w:rPr>
      </w:pPr>
    </w:p>
    <w:p w14:paraId="214A29A8" w14:textId="77777777" w:rsidR="001C6980" w:rsidRDefault="001C6980" w:rsidP="00926809">
      <w:pPr>
        <w:pStyle w:val="Title"/>
        <w:rPr>
          <w:color w:val="1F3864"/>
        </w:rPr>
      </w:pPr>
    </w:p>
    <w:p w14:paraId="16114AD1" w14:textId="77777777" w:rsidR="001C6980" w:rsidRDefault="001C6980" w:rsidP="00926809">
      <w:pPr>
        <w:pStyle w:val="Title"/>
        <w:rPr>
          <w:color w:val="1F3864"/>
        </w:rPr>
      </w:pPr>
    </w:p>
    <w:p w14:paraId="5340673B" w14:textId="77777777" w:rsidR="001C6980" w:rsidRDefault="001C6980" w:rsidP="00926809">
      <w:pPr>
        <w:pStyle w:val="Title"/>
        <w:rPr>
          <w:color w:val="1F3864"/>
        </w:rPr>
      </w:pPr>
    </w:p>
    <w:p w14:paraId="6EFF8266" w14:textId="77777777" w:rsidR="001C6980" w:rsidRDefault="001C6980" w:rsidP="00926809">
      <w:pPr>
        <w:pStyle w:val="Title"/>
        <w:rPr>
          <w:color w:val="1F3864"/>
        </w:rPr>
      </w:pPr>
    </w:p>
    <w:p w14:paraId="6BBF4FB2" w14:textId="77777777" w:rsidR="001C6980" w:rsidRDefault="001C6980" w:rsidP="00926809">
      <w:pPr>
        <w:pStyle w:val="Title"/>
        <w:rPr>
          <w:color w:val="1F3864"/>
        </w:rPr>
      </w:pPr>
    </w:p>
    <w:p w14:paraId="6D651389" w14:textId="63F6027F" w:rsidR="00C60CE3" w:rsidRDefault="00C60CE3" w:rsidP="00926809">
      <w:pPr>
        <w:pStyle w:val="Title"/>
        <w:rPr>
          <w:color w:val="1F3864"/>
        </w:rPr>
      </w:pPr>
      <w:r>
        <w:rPr>
          <w:noProof/>
        </w:rPr>
        <w:drawing>
          <wp:anchor distT="0" distB="0" distL="114300" distR="114300" simplePos="0" relativeHeight="251700281" behindDoc="1" locked="0" layoutInCell="1" allowOverlap="1" wp14:anchorId="6FCAAFFB" wp14:editId="199006C4">
            <wp:simplePos x="0" y="0"/>
            <wp:positionH relativeFrom="margin">
              <wp:posOffset>-280258</wp:posOffset>
            </wp:positionH>
            <wp:positionV relativeFrom="paragraph">
              <wp:posOffset>-529639</wp:posOffset>
            </wp:positionV>
            <wp:extent cx="6958941" cy="9095219"/>
            <wp:effectExtent l="0" t="0" r="0" b="0"/>
            <wp:wrapNone/>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964406" cy="9102362"/>
                    </a:xfrm>
                    <a:prstGeom prst="rect">
                      <a:avLst/>
                    </a:prstGeom>
                  </pic:spPr>
                </pic:pic>
              </a:graphicData>
            </a:graphic>
            <wp14:sizeRelH relativeFrom="margin">
              <wp14:pctWidth>0</wp14:pctWidth>
            </wp14:sizeRelH>
            <wp14:sizeRelV relativeFrom="margin">
              <wp14:pctHeight>0</wp14:pctHeight>
            </wp14:sizeRelV>
          </wp:anchor>
        </w:drawing>
      </w:r>
    </w:p>
    <w:p w14:paraId="1D4680D1" w14:textId="77777777" w:rsidR="00C60CE3" w:rsidRDefault="00C60CE3" w:rsidP="00926809">
      <w:pPr>
        <w:pStyle w:val="Title"/>
        <w:rPr>
          <w:color w:val="1F3864"/>
        </w:rPr>
      </w:pPr>
    </w:p>
    <w:p w14:paraId="0B1FF8B0" w14:textId="77777777" w:rsidR="00C60CE3" w:rsidRDefault="00C60CE3" w:rsidP="00926809">
      <w:pPr>
        <w:pStyle w:val="Title"/>
        <w:rPr>
          <w:color w:val="1F3864"/>
        </w:rPr>
      </w:pPr>
    </w:p>
    <w:p w14:paraId="26015446" w14:textId="77777777" w:rsidR="00C60CE3" w:rsidRDefault="00C60CE3" w:rsidP="00926809">
      <w:pPr>
        <w:pStyle w:val="Title"/>
        <w:rPr>
          <w:color w:val="1F3864"/>
        </w:rPr>
      </w:pPr>
    </w:p>
    <w:p w14:paraId="6399C521" w14:textId="77777777" w:rsidR="00C60CE3" w:rsidRDefault="00C60CE3" w:rsidP="00926809">
      <w:pPr>
        <w:pStyle w:val="Title"/>
        <w:rPr>
          <w:color w:val="1F3864"/>
        </w:rPr>
      </w:pPr>
    </w:p>
    <w:p w14:paraId="3D087124" w14:textId="77777777" w:rsidR="00C60CE3" w:rsidRDefault="00C60CE3" w:rsidP="00926809">
      <w:pPr>
        <w:pStyle w:val="Title"/>
        <w:rPr>
          <w:color w:val="1F3864"/>
        </w:rPr>
      </w:pPr>
    </w:p>
    <w:p w14:paraId="1A071F95" w14:textId="77777777" w:rsidR="00C60CE3" w:rsidRDefault="00C60CE3" w:rsidP="00926809">
      <w:pPr>
        <w:pStyle w:val="Title"/>
        <w:rPr>
          <w:color w:val="1F3864"/>
        </w:rPr>
      </w:pPr>
    </w:p>
    <w:p w14:paraId="7F7B4A48" w14:textId="77777777" w:rsidR="00C60CE3" w:rsidRDefault="00C60CE3" w:rsidP="00926809">
      <w:pPr>
        <w:pStyle w:val="Title"/>
        <w:rPr>
          <w:color w:val="1F3864"/>
        </w:rPr>
      </w:pPr>
    </w:p>
    <w:p w14:paraId="501E40AA" w14:textId="77777777" w:rsidR="00C60CE3" w:rsidRDefault="00C60CE3" w:rsidP="00926809">
      <w:pPr>
        <w:pStyle w:val="Title"/>
        <w:rPr>
          <w:color w:val="1F3864"/>
        </w:rPr>
      </w:pPr>
    </w:p>
    <w:p w14:paraId="28226692" w14:textId="77777777" w:rsidR="00C60CE3" w:rsidRDefault="00C60CE3" w:rsidP="00926809">
      <w:pPr>
        <w:pStyle w:val="Title"/>
        <w:rPr>
          <w:color w:val="1F3864"/>
        </w:rPr>
      </w:pPr>
    </w:p>
    <w:p w14:paraId="1ED26745" w14:textId="77777777" w:rsidR="00C60CE3" w:rsidRDefault="00C60CE3" w:rsidP="00926809">
      <w:pPr>
        <w:pStyle w:val="Title"/>
        <w:rPr>
          <w:color w:val="1F3864"/>
        </w:rPr>
      </w:pPr>
    </w:p>
    <w:p w14:paraId="410BFDBA" w14:textId="77777777" w:rsidR="00C60CE3" w:rsidRDefault="00C60CE3" w:rsidP="00926809">
      <w:pPr>
        <w:pStyle w:val="Title"/>
        <w:rPr>
          <w:color w:val="1F3864"/>
        </w:rPr>
      </w:pPr>
    </w:p>
    <w:p w14:paraId="3467FE1E" w14:textId="77777777" w:rsidR="00C60CE3" w:rsidRDefault="00C60CE3" w:rsidP="00926809">
      <w:pPr>
        <w:pStyle w:val="Title"/>
        <w:rPr>
          <w:color w:val="1F3864"/>
        </w:rPr>
      </w:pPr>
    </w:p>
    <w:p w14:paraId="714DEEDB" w14:textId="77777777" w:rsidR="00C60CE3" w:rsidRDefault="00C60CE3" w:rsidP="00926809">
      <w:pPr>
        <w:pStyle w:val="Title"/>
        <w:rPr>
          <w:color w:val="1F3864"/>
        </w:rPr>
      </w:pPr>
    </w:p>
    <w:p w14:paraId="57480658" w14:textId="77777777" w:rsidR="00C60CE3" w:rsidRDefault="00C60CE3" w:rsidP="00926809">
      <w:pPr>
        <w:pStyle w:val="Title"/>
        <w:rPr>
          <w:color w:val="1F3864"/>
        </w:rPr>
      </w:pPr>
    </w:p>
    <w:p w14:paraId="0025640A" w14:textId="77777777" w:rsidR="00C60CE3" w:rsidRDefault="00C60CE3" w:rsidP="00926809">
      <w:pPr>
        <w:pStyle w:val="Title"/>
        <w:rPr>
          <w:color w:val="1F3864"/>
        </w:rPr>
      </w:pPr>
    </w:p>
    <w:p w14:paraId="5C129BD6" w14:textId="77777777" w:rsidR="00C60CE3" w:rsidRDefault="00C60CE3" w:rsidP="00926809">
      <w:pPr>
        <w:pStyle w:val="Title"/>
        <w:rPr>
          <w:color w:val="1F3864"/>
        </w:rPr>
      </w:pPr>
    </w:p>
    <w:p w14:paraId="55384B92" w14:textId="77777777" w:rsidR="00C60CE3" w:rsidRDefault="00C60CE3" w:rsidP="00926809">
      <w:pPr>
        <w:pStyle w:val="Title"/>
        <w:rPr>
          <w:color w:val="1F3864"/>
        </w:rPr>
      </w:pPr>
    </w:p>
    <w:p w14:paraId="0D69EDDC" w14:textId="77777777" w:rsidR="00C60CE3" w:rsidRDefault="00C60CE3" w:rsidP="00926809">
      <w:pPr>
        <w:pStyle w:val="Title"/>
        <w:rPr>
          <w:color w:val="1F3864"/>
        </w:rPr>
      </w:pPr>
    </w:p>
    <w:p w14:paraId="529DBEB0" w14:textId="77777777" w:rsidR="00C60CE3" w:rsidRDefault="00C60CE3" w:rsidP="00926809">
      <w:pPr>
        <w:pStyle w:val="Title"/>
        <w:rPr>
          <w:color w:val="1F3864"/>
        </w:rPr>
      </w:pPr>
    </w:p>
    <w:p w14:paraId="63D79ABC" w14:textId="77777777" w:rsidR="00C60CE3" w:rsidRDefault="00C60CE3" w:rsidP="00926809">
      <w:pPr>
        <w:pStyle w:val="Title"/>
        <w:rPr>
          <w:color w:val="1F3864"/>
        </w:rPr>
      </w:pPr>
    </w:p>
    <w:p w14:paraId="084717D6" w14:textId="77777777" w:rsidR="00C60CE3" w:rsidRDefault="00C60CE3" w:rsidP="00926809">
      <w:pPr>
        <w:pStyle w:val="Title"/>
        <w:rPr>
          <w:color w:val="1F3864"/>
        </w:rPr>
      </w:pPr>
    </w:p>
    <w:p w14:paraId="45C1863D" w14:textId="77777777" w:rsidR="00C60CE3" w:rsidRDefault="00C60CE3" w:rsidP="00926809">
      <w:pPr>
        <w:pStyle w:val="Title"/>
        <w:rPr>
          <w:color w:val="1F3864"/>
        </w:rPr>
      </w:pPr>
    </w:p>
    <w:p w14:paraId="115C62A8" w14:textId="486DEE89" w:rsidR="00BE008B" w:rsidRDefault="0052797E" w:rsidP="00926809">
      <w:pPr>
        <w:pStyle w:val="Title"/>
        <w:rPr>
          <w:color w:val="1F3864"/>
        </w:rPr>
      </w:pPr>
      <w:r>
        <w:rPr>
          <w:noProof/>
        </w:rPr>
        <w:drawing>
          <wp:anchor distT="0" distB="0" distL="114300" distR="114300" simplePos="0" relativeHeight="251701305" behindDoc="1" locked="0" layoutInCell="1" allowOverlap="1" wp14:anchorId="2128F5B8" wp14:editId="72B0CDB9">
            <wp:simplePos x="0" y="0"/>
            <wp:positionH relativeFrom="margin">
              <wp:posOffset>-125878</wp:posOffset>
            </wp:positionH>
            <wp:positionV relativeFrom="paragraph">
              <wp:posOffset>-470264</wp:posOffset>
            </wp:positionV>
            <wp:extent cx="6648450" cy="9036685"/>
            <wp:effectExtent l="0" t="0" r="0" b="0"/>
            <wp:wrapNone/>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t="5737" b="2598"/>
                    <a:stretch/>
                  </pic:blipFill>
                  <pic:spPr bwMode="auto">
                    <a:xfrm>
                      <a:off x="0" y="0"/>
                      <a:ext cx="6661154" cy="90539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26AD6A" w14:textId="67EB4975" w:rsidR="00BE008B" w:rsidRDefault="00BE008B" w:rsidP="00926809">
      <w:pPr>
        <w:pStyle w:val="Title"/>
        <w:rPr>
          <w:color w:val="1F3864"/>
        </w:rPr>
      </w:pPr>
    </w:p>
    <w:p w14:paraId="163DCA79" w14:textId="77777777" w:rsidR="00BE008B" w:rsidRDefault="00BE008B" w:rsidP="00926809">
      <w:pPr>
        <w:pStyle w:val="Title"/>
        <w:rPr>
          <w:color w:val="1F3864"/>
        </w:rPr>
      </w:pPr>
    </w:p>
    <w:p w14:paraId="56E468D8" w14:textId="77777777" w:rsidR="00BE008B" w:rsidRDefault="00BE008B" w:rsidP="00926809">
      <w:pPr>
        <w:pStyle w:val="Title"/>
        <w:rPr>
          <w:color w:val="1F3864"/>
        </w:rPr>
      </w:pPr>
    </w:p>
    <w:p w14:paraId="24AB7496" w14:textId="77777777" w:rsidR="00BE008B" w:rsidRDefault="00BE008B" w:rsidP="00926809">
      <w:pPr>
        <w:pStyle w:val="Title"/>
        <w:rPr>
          <w:color w:val="1F3864"/>
        </w:rPr>
      </w:pPr>
    </w:p>
    <w:p w14:paraId="1E16E42B" w14:textId="77777777" w:rsidR="00BE008B" w:rsidRDefault="00BE008B" w:rsidP="00926809">
      <w:pPr>
        <w:pStyle w:val="Title"/>
        <w:rPr>
          <w:color w:val="1F3864"/>
        </w:rPr>
      </w:pPr>
    </w:p>
    <w:p w14:paraId="6E313ED3" w14:textId="77777777" w:rsidR="00BE008B" w:rsidRDefault="00BE008B" w:rsidP="00926809">
      <w:pPr>
        <w:pStyle w:val="Title"/>
        <w:rPr>
          <w:color w:val="1F3864"/>
        </w:rPr>
      </w:pPr>
    </w:p>
    <w:p w14:paraId="3D7E3D24" w14:textId="77777777" w:rsidR="0052797E" w:rsidRDefault="0052797E" w:rsidP="00926809">
      <w:pPr>
        <w:pStyle w:val="Title"/>
        <w:rPr>
          <w:color w:val="1F3864"/>
        </w:rPr>
      </w:pPr>
    </w:p>
    <w:p w14:paraId="24DDAC07" w14:textId="77777777" w:rsidR="0052797E" w:rsidRDefault="0052797E" w:rsidP="00926809">
      <w:pPr>
        <w:pStyle w:val="Title"/>
        <w:rPr>
          <w:color w:val="1F3864"/>
        </w:rPr>
      </w:pPr>
    </w:p>
    <w:p w14:paraId="697747C2" w14:textId="77777777" w:rsidR="0052797E" w:rsidRDefault="0052797E" w:rsidP="00926809">
      <w:pPr>
        <w:pStyle w:val="Title"/>
        <w:rPr>
          <w:color w:val="1F3864"/>
        </w:rPr>
      </w:pPr>
    </w:p>
    <w:p w14:paraId="0ED6F1C4" w14:textId="77777777" w:rsidR="0052797E" w:rsidRDefault="0052797E" w:rsidP="00926809">
      <w:pPr>
        <w:pStyle w:val="Title"/>
        <w:rPr>
          <w:color w:val="1F3864"/>
        </w:rPr>
      </w:pPr>
    </w:p>
    <w:p w14:paraId="5F0219EA" w14:textId="77777777" w:rsidR="0052797E" w:rsidRDefault="0052797E" w:rsidP="00926809">
      <w:pPr>
        <w:pStyle w:val="Title"/>
        <w:rPr>
          <w:color w:val="1F3864"/>
        </w:rPr>
      </w:pPr>
    </w:p>
    <w:p w14:paraId="66A51FE5" w14:textId="77777777" w:rsidR="0052797E" w:rsidRDefault="0052797E" w:rsidP="00926809">
      <w:pPr>
        <w:pStyle w:val="Title"/>
        <w:rPr>
          <w:color w:val="1F3864"/>
        </w:rPr>
      </w:pPr>
    </w:p>
    <w:p w14:paraId="203CCAFD" w14:textId="77777777" w:rsidR="0052797E" w:rsidRDefault="0052797E" w:rsidP="00926809">
      <w:pPr>
        <w:pStyle w:val="Title"/>
        <w:rPr>
          <w:color w:val="1F3864"/>
        </w:rPr>
      </w:pPr>
    </w:p>
    <w:p w14:paraId="6949EC5F" w14:textId="77777777" w:rsidR="0052797E" w:rsidRDefault="0052797E" w:rsidP="00926809">
      <w:pPr>
        <w:pStyle w:val="Title"/>
        <w:rPr>
          <w:color w:val="1F3864"/>
        </w:rPr>
      </w:pPr>
    </w:p>
    <w:p w14:paraId="5060DFFB" w14:textId="77777777" w:rsidR="0052797E" w:rsidRDefault="0052797E" w:rsidP="00926809">
      <w:pPr>
        <w:pStyle w:val="Title"/>
        <w:rPr>
          <w:color w:val="1F3864"/>
        </w:rPr>
      </w:pPr>
    </w:p>
    <w:p w14:paraId="7C9F3FC3" w14:textId="77777777" w:rsidR="0052797E" w:rsidRDefault="0052797E" w:rsidP="00926809">
      <w:pPr>
        <w:pStyle w:val="Title"/>
        <w:rPr>
          <w:color w:val="1F3864"/>
        </w:rPr>
      </w:pPr>
    </w:p>
    <w:p w14:paraId="2727BD9C" w14:textId="77777777" w:rsidR="0052797E" w:rsidRDefault="0052797E" w:rsidP="00926809">
      <w:pPr>
        <w:pStyle w:val="Title"/>
        <w:rPr>
          <w:color w:val="1F3864"/>
        </w:rPr>
      </w:pPr>
    </w:p>
    <w:p w14:paraId="6DA52126" w14:textId="77777777" w:rsidR="0052797E" w:rsidRDefault="0052797E" w:rsidP="00926809">
      <w:pPr>
        <w:pStyle w:val="Title"/>
        <w:rPr>
          <w:color w:val="1F3864"/>
        </w:rPr>
      </w:pPr>
    </w:p>
    <w:p w14:paraId="564A9145" w14:textId="77777777" w:rsidR="0052797E" w:rsidRDefault="0052797E" w:rsidP="00926809">
      <w:pPr>
        <w:pStyle w:val="Title"/>
        <w:rPr>
          <w:color w:val="1F3864"/>
        </w:rPr>
      </w:pPr>
    </w:p>
    <w:p w14:paraId="5FA866B6" w14:textId="77777777" w:rsidR="0052797E" w:rsidRDefault="0052797E" w:rsidP="00926809">
      <w:pPr>
        <w:pStyle w:val="Title"/>
        <w:rPr>
          <w:color w:val="1F3864"/>
        </w:rPr>
      </w:pPr>
    </w:p>
    <w:p w14:paraId="786304F6" w14:textId="77777777" w:rsidR="0052797E" w:rsidRDefault="0052797E" w:rsidP="00926809">
      <w:pPr>
        <w:pStyle w:val="Title"/>
        <w:rPr>
          <w:color w:val="1F3864"/>
        </w:rPr>
      </w:pPr>
    </w:p>
    <w:p w14:paraId="7F8F1679" w14:textId="77777777" w:rsidR="0052797E" w:rsidRDefault="0052797E" w:rsidP="00926809">
      <w:pPr>
        <w:pStyle w:val="Title"/>
        <w:rPr>
          <w:color w:val="1F3864"/>
        </w:rPr>
      </w:pPr>
    </w:p>
    <w:p w14:paraId="605FF6F8" w14:textId="6ED71258" w:rsidR="002904A2" w:rsidRDefault="002904A2" w:rsidP="002904A2">
      <w:pPr>
        <w:pStyle w:val="Title"/>
        <w:jc w:val="right"/>
        <w:rPr>
          <w:rFonts w:ascii="Trebuchet MS" w:hAnsi="Trebuchet MS"/>
          <w:color w:val="1F3864"/>
          <w:sz w:val="24"/>
          <w:u w:val="single"/>
        </w:rPr>
      </w:pPr>
      <w:r>
        <w:rPr>
          <w:rFonts w:ascii="Trebuchet MS" w:hAnsi="Trebuchet MS"/>
          <w:color w:val="1F3864"/>
          <w:sz w:val="24"/>
        </w:rPr>
        <w:t xml:space="preserve">Member Assessment </w:t>
      </w:r>
      <w:r>
        <w:rPr>
          <w:rFonts w:ascii="Trebuchet MS" w:hAnsi="Trebuchet MS"/>
          <w:color w:val="1F3864"/>
          <w:sz w:val="24"/>
          <w:u w:val="single"/>
        </w:rPr>
        <w:tab/>
      </w:r>
      <w:r>
        <w:rPr>
          <w:rFonts w:ascii="Trebuchet MS" w:hAnsi="Trebuchet MS"/>
          <w:color w:val="1F3864"/>
          <w:sz w:val="24"/>
          <w:u w:val="single"/>
        </w:rPr>
        <w:tab/>
      </w:r>
    </w:p>
    <w:p w14:paraId="4BE79D2C" w14:textId="0F858DB5" w:rsidR="002904A2" w:rsidRDefault="002904A2" w:rsidP="002904A2">
      <w:pPr>
        <w:pStyle w:val="Title"/>
        <w:jc w:val="right"/>
        <w:rPr>
          <w:rFonts w:ascii="Trebuchet MS" w:hAnsi="Trebuchet MS"/>
          <w:color w:val="1F3864"/>
          <w:sz w:val="24"/>
          <w:u w:val="single"/>
        </w:rPr>
      </w:pPr>
    </w:p>
    <w:p w14:paraId="119A21BD" w14:textId="35C33660" w:rsidR="002904A2" w:rsidRDefault="002904A2" w:rsidP="002904A2">
      <w:pPr>
        <w:pStyle w:val="Title"/>
        <w:jc w:val="left"/>
        <w:rPr>
          <w:rFonts w:ascii="Trebuchet MS" w:hAnsi="Trebuchet MS"/>
          <w:b w:val="0"/>
          <w:color w:val="1F3864"/>
          <w:sz w:val="24"/>
          <w:u w:val="single"/>
        </w:rPr>
      </w:pPr>
      <w:r>
        <w:rPr>
          <w:rFonts w:ascii="Trebuchet MS" w:hAnsi="Trebuchet MS"/>
          <w:b w:val="0"/>
          <w:color w:val="1F3864"/>
          <w:sz w:val="24"/>
        </w:rPr>
        <w:t xml:space="preserve">Name: </w:t>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p>
    <w:p w14:paraId="1D09DE8A" w14:textId="1EAB098F" w:rsidR="002904A2" w:rsidRDefault="002904A2" w:rsidP="002904A2">
      <w:pPr>
        <w:pStyle w:val="Title"/>
        <w:jc w:val="left"/>
        <w:rPr>
          <w:rFonts w:ascii="Trebuchet MS" w:hAnsi="Trebuchet MS"/>
          <w:b w:val="0"/>
          <w:color w:val="1F3864"/>
          <w:sz w:val="24"/>
          <w:u w:val="single"/>
        </w:rPr>
      </w:pPr>
    </w:p>
    <w:p w14:paraId="229A79FC" w14:textId="7AA8B610" w:rsidR="002904A2" w:rsidRDefault="002904A2" w:rsidP="002904A2">
      <w:pPr>
        <w:pStyle w:val="Title"/>
        <w:jc w:val="left"/>
        <w:rPr>
          <w:rFonts w:ascii="Trebuchet MS" w:hAnsi="Trebuchet MS"/>
          <w:b w:val="0"/>
          <w:color w:val="1F3864"/>
          <w:sz w:val="24"/>
          <w:u w:val="single"/>
        </w:rPr>
      </w:pPr>
      <w:r>
        <w:rPr>
          <w:rFonts w:ascii="Trebuchet MS" w:hAnsi="Trebuchet MS"/>
          <w:b w:val="0"/>
          <w:color w:val="1F3864"/>
          <w:sz w:val="24"/>
        </w:rPr>
        <w:t xml:space="preserve">School: </w:t>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p>
    <w:p w14:paraId="355D7122" w14:textId="5CC9FFCA" w:rsidR="002904A2" w:rsidRDefault="002904A2" w:rsidP="002904A2">
      <w:pPr>
        <w:pStyle w:val="Title"/>
        <w:jc w:val="left"/>
        <w:rPr>
          <w:rFonts w:ascii="Trebuchet MS" w:hAnsi="Trebuchet MS"/>
          <w:b w:val="0"/>
          <w:color w:val="1F3864"/>
          <w:sz w:val="24"/>
          <w:u w:val="single"/>
        </w:rPr>
      </w:pPr>
    </w:p>
    <w:p w14:paraId="4C66CB70" w14:textId="32045150" w:rsidR="002904A2" w:rsidRDefault="002904A2" w:rsidP="002904A2">
      <w:pPr>
        <w:pStyle w:val="Title"/>
        <w:jc w:val="left"/>
        <w:rPr>
          <w:rFonts w:ascii="Trebuchet MS" w:hAnsi="Trebuchet MS"/>
          <w:b w:val="0"/>
          <w:color w:val="1F3864"/>
          <w:sz w:val="24"/>
          <w:u w:val="single"/>
        </w:rPr>
      </w:pPr>
      <w:r>
        <w:rPr>
          <w:rFonts w:ascii="Trebuchet MS" w:hAnsi="Trebuchet MS"/>
          <w:b w:val="0"/>
          <w:color w:val="1F3864"/>
          <w:sz w:val="24"/>
        </w:rPr>
        <w:t xml:space="preserve">Cell Phone: </w:t>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rPr>
        <w:tab/>
      </w:r>
      <w:r>
        <w:rPr>
          <w:rFonts w:ascii="Trebuchet MS" w:hAnsi="Trebuchet MS"/>
          <w:b w:val="0"/>
          <w:color w:val="1F3864"/>
          <w:sz w:val="24"/>
        </w:rPr>
        <w:t xml:space="preserve">Personal Email: </w:t>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p>
    <w:p w14:paraId="6AB031C4" w14:textId="047225E4" w:rsidR="002904A2" w:rsidRDefault="002904A2" w:rsidP="002904A2">
      <w:pPr>
        <w:pStyle w:val="Title"/>
        <w:jc w:val="left"/>
        <w:rPr>
          <w:rFonts w:ascii="Trebuchet MS" w:hAnsi="Trebuchet MS"/>
          <w:b w:val="0"/>
          <w:color w:val="1F3864"/>
          <w:sz w:val="24"/>
          <w:u w:val="single"/>
        </w:rPr>
      </w:pPr>
    </w:p>
    <w:p w14:paraId="2A244EB5" w14:textId="3B5D9B9A" w:rsidR="002904A2" w:rsidRDefault="00DC36BF" w:rsidP="002904A2">
      <w:pPr>
        <w:pStyle w:val="Title"/>
        <w:jc w:val="left"/>
        <w:rPr>
          <w:rFonts w:ascii="Trebuchet MS" w:hAnsi="Trebuchet MS"/>
          <w:b w:val="0"/>
          <w:color w:val="1F3864"/>
          <w:sz w:val="24"/>
          <w:u w:val="single"/>
        </w:rPr>
      </w:pPr>
      <w:r>
        <w:rPr>
          <w:rFonts w:ascii="Trebuchet MS" w:hAnsi="Trebuchet MS"/>
          <w:b w:val="0"/>
          <w:color w:val="1F3864"/>
          <w:sz w:val="24"/>
        </w:rPr>
        <w:t xml:space="preserve">Organizer(s): </w:t>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p>
    <w:p w14:paraId="11274960" w14:textId="2A2807EE" w:rsidR="00DC36BF" w:rsidRDefault="00DC36BF" w:rsidP="002904A2">
      <w:pPr>
        <w:pStyle w:val="Title"/>
        <w:jc w:val="left"/>
        <w:rPr>
          <w:rFonts w:ascii="Trebuchet MS" w:hAnsi="Trebuchet MS"/>
          <w:b w:val="0"/>
          <w:color w:val="1F3864"/>
          <w:sz w:val="24"/>
          <w:u w:val="single"/>
        </w:rPr>
      </w:pPr>
    </w:p>
    <w:p w14:paraId="5CC4FF7D" w14:textId="77777777" w:rsidR="008A604D" w:rsidRDefault="008A604D" w:rsidP="002904A2">
      <w:pPr>
        <w:pStyle w:val="Title"/>
        <w:jc w:val="left"/>
        <w:rPr>
          <w:rFonts w:ascii="Trebuchet MS" w:hAnsi="Trebuchet MS"/>
          <w:b w:val="0"/>
          <w:color w:val="1F3864"/>
          <w:sz w:val="24"/>
          <w:u w:val="single"/>
        </w:rPr>
      </w:pPr>
    </w:p>
    <w:p w14:paraId="6AB02952" w14:textId="138D14DD" w:rsidR="00DC36BF" w:rsidRPr="00DC36BF" w:rsidRDefault="00DC36BF" w:rsidP="00DC36BF">
      <w:pPr>
        <w:pStyle w:val="Title"/>
        <w:rPr>
          <w:rFonts w:ascii="Trebuchet MS" w:hAnsi="Trebuchet MS"/>
          <w:b w:val="0"/>
          <w:color w:val="1F3864"/>
          <w:sz w:val="36"/>
          <w:szCs w:val="36"/>
        </w:rPr>
      </w:pPr>
      <w:r w:rsidRPr="00DC36BF">
        <w:rPr>
          <w:rFonts w:ascii="Trebuchet MS" w:hAnsi="Trebuchet MS"/>
          <w:b w:val="0"/>
          <w:color w:val="1F3864"/>
          <w:sz w:val="36"/>
          <w:szCs w:val="36"/>
        </w:rPr>
        <w:t>********************************************************************</w:t>
      </w:r>
    </w:p>
    <w:p w14:paraId="0EA45310" w14:textId="77777777" w:rsidR="006D0211" w:rsidRDefault="006D0211" w:rsidP="002904A2">
      <w:pPr>
        <w:pStyle w:val="Title"/>
        <w:jc w:val="left"/>
        <w:rPr>
          <w:rFonts w:ascii="Trebuchet MS" w:hAnsi="Trebuchet MS"/>
          <w:b w:val="0"/>
          <w:color w:val="1F3864"/>
          <w:sz w:val="24"/>
        </w:rPr>
      </w:pPr>
    </w:p>
    <w:p w14:paraId="3BD05797" w14:textId="7C9C2E2C" w:rsidR="00DC36BF" w:rsidRDefault="00371927" w:rsidP="002904A2">
      <w:pPr>
        <w:pStyle w:val="Title"/>
        <w:jc w:val="left"/>
        <w:rPr>
          <w:rFonts w:ascii="Trebuchet MS" w:hAnsi="Trebuchet MS"/>
          <w:b w:val="0"/>
          <w:color w:val="1F3864"/>
          <w:sz w:val="24"/>
          <w:u w:val="single"/>
        </w:rPr>
      </w:pPr>
      <w:r>
        <w:rPr>
          <w:rFonts w:ascii="Trebuchet MS" w:hAnsi="Trebuchet MS"/>
          <w:b w:val="0"/>
          <w:color w:val="1F3864"/>
          <w:sz w:val="24"/>
        </w:rPr>
        <w:t xml:space="preserve">Member’s Top Issue(s): </w:t>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p>
    <w:p w14:paraId="501F8F6D" w14:textId="65CE35D7" w:rsidR="00371927" w:rsidRDefault="00371927" w:rsidP="002904A2">
      <w:pPr>
        <w:pStyle w:val="Title"/>
        <w:jc w:val="left"/>
        <w:rPr>
          <w:rFonts w:ascii="Trebuchet MS" w:hAnsi="Trebuchet MS"/>
          <w:b w:val="0"/>
          <w:color w:val="1F3864"/>
          <w:sz w:val="24"/>
          <w:u w:val="single"/>
        </w:rPr>
      </w:pPr>
    </w:p>
    <w:p w14:paraId="32F472DD" w14:textId="2A82FEE6" w:rsidR="00371927" w:rsidRDefault="00371927" w:rsidP="002904A2">
      <w:pPr>
        <w:pStyle w:val="Title"/>
        <w:jc w:val="left"/>
        <w:rPr>
          <w:rFonts w:ascii="Trebuchet MS" w:hAnsi="Trebuchet MS"/>
          <w:b w:val="0"/>
          <w:color w:val="1F3864"/>
          <w:sz w:val="24"/>
          <w:u w:val="single"/>
        </w:rPr>
      </w:pP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p>
    <w:p w14:paraId="7E7986E8" w14:textId="17396BD1" w:rsidR="00371927" w:rsidRDefault="00371927" w:rsidP="002904A2">
      <w:pPr>
        <w:pStyle w:val="Title"/>
        <w:jc w:val="left"/>
        <w:rPr>
          <w:rFonts w:ascii="Trebuchet MS" w:hAnsi="Trebuchet MS"/>
          <w:b w:val="0"/>
          <w:color w:val="1F3864"/>
          <w:sz w:val="24"/>
          <w:u w:val="single"/>
        </w:rPr>
      </w:pPr>
    </w:p>
    <w:p w14:paraId="10E9FC62" w14:textId="677BD39F" w:rsidR="00371927" w:rsidRDefault="00371927" w:rsidP="002904A2">
      <w:pPr>
        <w:pStyle w:val="Title"/>
        <w:jc w:val="left"/>
        <w:rPr>
          <w:rFonts w:ascii="Trebuchet MS" w:hAnsi="Trebuchet MS"/>
          <w:b w:val="0"/>
          <w:color w:val="1F3864"/>
          <w:sz w:val="24"/>
          <w:u w:val="single"/>
        </w:rPr>
      </w:pP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p>
    <w:p w14:paraId="147267B6" w14:textId="040168A5" w:rsidR="00371927" w:rsidRDefault="00371927" w:rsidP="002904A2">
      <w:pPr>
        <w:pStyle w:val="Title"/>
        <w:jc w:val="left"/>
        <w:rPr>
          <w:rFonts w:ascii="Trebuchet MS" w:hAnsi="Trebuchet MS"/>
          <w:b w:val="0"/>
          <w:color w:val="1F3864"/>
          <w:sz w:val="24"/>
          <w:u w:val="single"/>
        </w:rPr>
      </w:pPr>
    </w:p>
    <w:p w14:paraId="6BB59B9F" w14:textId="77777777" w:rsidR="006D0211" w:rsidRDefault="006D0211" w:rsidP="002904A2">
      <w:pPr>
        <w:pStyle w:val="Title"/>
        <w:jc w:val="left"/>
        <w:rPr>
          <w:rFonts w:ascii="Trebuchet MS" w:hAnsi="Trebuchet MS"/>
          <w:b w:val="0"/>
          <w:color w:val="1F3864"/>
          <w:sz w:val="24"/>
        </w:rPr>
      </w:pPr>
    </w:p>
    <w:p w14:paraId="451825E8" w14:textId="511347C8" w:rsidR="00371927" w:rsidRDefault="00371927" w:rsidP="002904A2">
      <w:pPr>
        <w:pStyle w:val="Title"/>
        <w:jc w:val="left"/>
        <w:rPr>
          <w:rFonts w:ascii="Trebuchet MS" w:hAnsi="Trebuchet MS"/>
          <w:b w:val="0"/>
          <w:color w:val="1F3864"/>
          <w:sz w:val="24"/>
          <w:u w:val="single"/>
        </w:rPr>
      </w:pPr>
      <w:r>
        <w:rPr>
          <w:rFonts w:ascii="Trebuchet MS" w:hAnsi="Trebuchet MS"/>
          <w:b w:val="0"/>
          <w:color w:val="1F3864"/>
          <w:sz w:val="24"/>
        </w:rPr>
        <w:t xml:space="preserve">So, can we count on you to join us in organizing around issues that will engage and activate the majority of members at your site?  Yes </w:t>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rPr>
        <w:t xml:space="preserve"> </w:t>
      </w:r>
      <w:r>
        <w:rPr>
          <w:rFonts w:ascii="Trebuchet MS" w:hAnsi="Trebuchet MS"/>
          <w:b w:val="0"/>
          <w:color w:val="1F3864"/>
          <w:sz w:val="24"/>
        </w:rPr>
        <w:tab/>
      </w:r>
      <w:r>
        <w:rPr>
          <w:rFonts w:ascii="Trebuchet MS" w:hAnsi="Trebuchet MS"/>
          <w:b w:val="0"/>
          <w:color w:val="1F3864"/>
          <w:sz w:val="24"/>
        </w:rPr>
        <w:t xml:space="preserve">*No </w:t>
      </w:r>
      <w:r>
        <w:rPr>
          <w:rFonts w:ascii="Trebuchet MS" w:hAnsi="Trebuchet MS"/>
          <w:b w:val="0"/>
          <w:color w:val="1F3864"/>
          <w:sz w:val="24"/>
          <w:u w:val="single"/>
        </w:rPr>
        <w:tab/>
      </w:r>
      <w:r>
        <w:rPr>
          <w:rFonts w:ascii="Trebuchet MS" w:hAnsi="Trebuchet MS"/>
          <w:b w:val="0"/>
          <w:color w:val="1F3864"/>
          <w:sz w:val="24"/>
          <w:u w:val="single"/>
        </w:rPr>
        <w:tab/>
      </w:r>
    </w:p>
    <w:p w14:paraId="3DB2598D" w14:textId="77777777" w:rsidR="00371927" w:rsidRDefault="00371927" w:rsidP="002904A2">
      <w:pPr>
        <w:pStyle w:val="Title"/>
        <w:jc w:val="left"/>
        <w:rPr>
          <w:rFonts w:ascii="Trebuchet MS" w:hAnsi="Trebuchet MS"/>
          <w:b w:val="0"/>
          <w:color w:val="1F3864"/>
          <w:sz w:val="24"/>
        </w:rPr>
      </w:pPr>
    </w:p>
    <w:p w14:paraId="2C4D606C" w14:textId="7E22548E" w:rsidR="00371927" w:rsidRDefault="00371927" w:rsidP="002904A2">
      <w:pPr>
        <w:pStyle w:val="Title"/>
        <w:jc w:val="left"/>
        <w:rPr>
          <w:rFonts w:ascii="Trebuchet MS" w:hAnsi="Trebuchet MS"/>
          <w:b w:val="0"/>
          <w:color w:val="1F3864"/>
          <w:sz w:val="24"/>
          <w:u w:val="single"/>
        </w:rPr>
      </w:pPr>
      <w:r>
        <w:rPr>
          <w:rFonts w:ascii="Trebuchet MS" w:hAnsi="Trebuchet MS"/>
          <w:b w:val="0"/>
          <w:color w:val="1F3864"/>
          <w:sz w:val="24"/>
        </w:rPr>
        <w:t xml:space="preserve">*If No, Why Not? </w:t>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p>
    <w:p w14:paraId="0612BFBB" w14:textId="18520B07" w:rsidR="00371927" w:rsidRDefault="00371927" w:rsidP="002904A2">
      <w:pPr>
        <w:pStyle w:val="Title"/>
        <w:jc w:val="left"/>
        <w:rPr>
          <w:rFonts w:ascii="Trebuchet MS" w:hAnsi="Trebuchet MS"/>
          <w:b w:val="0"/>
          <w:color w:val="1F3864"/>
          <w:sz w:val="24"/>
          <w:u w:val="single"/>
        </w:rPr>
      </w:pPr>
    </w:p>
    <w:p w14:paraId="3494A166" w14:textId="77777777" w:rsidR="006D0211" w:rsidRDefault="006D0211" w:rsidP="002904A2">
      <w:pPr>
        <w:pStyle w:val="Title"/>
        <w:jc w:val="left"/>
        <w:rPr>
          <w:rFonts w:ascii="Trebuchet MS" w:hAnsi="Trebuchet MS"/>
          <w:b w:val="0"/>
          <w:color w:val="1F3864"/>
          <w:sz w:val="24"/>
        </w:rPr>
      </w:pPr>
    </w:p>
    <w:p w14:paraId="1E7DD7D3" w14:textId="3120060B" w:rsidR="00371927" w:rsidRDefault="00371927" w:rsidP="002904A2">
      <w:pPr>
        <w:pStyle w:val="Title"/>
        <w:jc w:val="left"/>
        <w:rPr>
          <w:rFonts w:ascii="Trebuchet MS" w:hAnsi="Trebuchet MS"/>
          <w:b w:val="0"/>
          <w:color w:val="1F3864"/>
          <w:sz w:val="24"/>
          <w:u w:val="single"/>
        </w:rPr>
      </w:pPr>
      <w:r>
        <w:rPr>
          <w:rFonts w:ascii="Trebuchet MS" w:hAnsi="Trebuchet MS"/>
          <w:b w:val="0"/>
          <w:color w:val="1F3864"/>
          <w:sz w:val="24"/>
        </w:rPr>
        <w:t xml:space="preserve">Thinking about your colleagues at your school site, who else cares about the (top issue)? </w:t>
      </w:r>
      <w:r w:rsidR="0025397E">
        <w:rPr>
          <w:rFonts w:ascii="Trebuchet MS" w:hAnsi="Trebuchet MS"/>
          <w:b w:val="0"/>
          <w:color w:val="1F3864"/>
          <w:sz w:val="24"/>
          <w:u w:val="single"/>
        </w:rPr>
        <w:tab/>
      </w:r>
      <w:r w:rsidR="0025397E">
        <w:rPr>
          <w:rFonts w:ascii="Trebuchet MS" w:hAnsi="Trebuchet MS"/>
          <w:b w:val="0"/>
          <w:color w:val="1F3864"/>
          <w:sz w:val="24"/>
          <w:u w:val="single"/>
        </w:rPr>
        <w:tab/>
      </w:r>
      <w:r w:rsidR="0025397E">
        <w:rPr>
          <w:rFonts w:ascii="Trebuchet MS" w:hAnsi="Trebuchet MS"/>
          <w:b w:val="0"/>
          <w:color w:val="1F3864"/>
          <w:sz w:val="24"/>
          <w:u w:val="single"/>
        </w:rPr>
        <w:tab/>
      </w:r>
      <w:r w:rsidR="0025397E">
        <w:rPr>
          <w:rFonts w:ascii="Trebuchet MS" w:hAnsi="Trebuchet MS"/>
          <w:b w:val="0"/>
          <w:color w:val="1F3864"/>
          <w:sz w:val="24"/>
          <w:u w:val="single"/>
        </w:rPr>
        <w:tab/>
      </w:r>
      <w:r w:rsidR="0025397E">
        <w:rPr>
          <w:rFonts w:ascii="Trebuchet MS" w:hAnsi="Trebuchet MS"/>
          <w:b w:val="0"/>
          <w:color w:val="1F3864"/>
          <w:sz w:val="24"/>
          <w:u w:val="single"/>
        </w:rPr>
        <w:tab/>
      </w:r>
      <w:r w:rsidR="0025397E">
        <w:rPr>
          <w:rFonts w:ascii="Trebuchet MS" w:hAnsi="Trebuchet MS"/>
          <w:b w:val="0"/>
          <w:color w:val="1F3864"/>
          <w:sz w:val="24"/>
          <w:u w:val="single"/>
        </w:rPr>
        <w:tab/>
      </w:r>
      <w:r w:rsidR="0025397E">
        <w:rPr>
          <w:rFonts w:ascii="Trebuchet MS" w:hAnsi="Trebuchet MS"/>
          <w:b w:val="0"/>
          <w:color w:val="1F3864"/>
          <w:sz w:val="24"/>
          <w:u w:val="single"/>
        </w:rPr>
        <w:tab/>
      </w:r>
      <w:r w:rsidR="0025397E">
        <w:rPr>
          <w:rFonts w:ascii="Trebuchet MS" w:hAnsi="Trebuchet MS"/>
          <w:b w:val="0"/>
          <w:color w:val="1F3864"/>
          <w:sz w:val="24"/>
          <w:u w:val="single"/>
        </w:rPr>
        <w:tab/>
      </w:r>
      <w:r w:rsidR="0025397E">
        <w:rPr>
          <w:rFonts w:ascii="Trebuchet MS" w:hAnsi="Trebuchet MS"/>
          <w:b w:val="0"/>
          <w:color w:val="1F3864"/>
          <w:sz w:val="24"/>
          <w:u w:val="single"/>
        </w:rPr>
        <w:tab/>
      </w:r>
      <w:r w:rsidR="0025397E">
        <w:rPr>
          <w:rFonts w:ascii="Trebuchet MS" w:hAnsi="Trebuchet MS"/>
          <w:b w:val="0"/>
          <w:color w:val="1F3864"/>
          <w:sz w:val="24"/>
          <w:u w:val="single"/>
        </w:rPr>
        <w:tab/>
      </w:r>
      <w:r w:rsidR="0025397E">
        <w:rPr>
          <w:rFonts w:ascii="Trebuchet MS" w:hAnsi="Trebuchet MS"/>
          <w:b w:val="0"/>
          <w:color w:val="1F3864"/>
          <w:sz w:val="24"/>
          <w:u w:val="single"/>
        </w:rPr>
        <w:tab/>
      </w:r>
      <w:r w:rsidR="0025397E">
        <w:rPr>
          <w:rFonts w:ascii="Trebuchet MS" w:hAnsi="Trebuchet MS"/>
          <w:b w:val="0"/>
          <w:color w:val="1F3864"/>
          <w:sz w:val="24"/>
          <w:u w:val="single"/>
        </w:rPr>
        <w:tab/>
      </w:r>
      <w:r w:rsidR="0025397E">
        <w:rPr>
          <w:rFonts w:ascii="Trebuchet MS" w:hAnsi="Trebuchet MS"/>
          <w:b w:val="0"/>
          <w:color w:val="1F3864"/>
          <w:sz w:val="24"/>
          <w:u w:val="single"/>
        </w:rPr>
        <w:tab/>
      </w:r>
    </w:p>
    <w:p w14:paraId="05F93111" w14:textId="43DC0A1B" w:rsidR="0025397E" w:rsidRDefault="0025397E" w:rsidP="002904A2">
      <w:pPr>
        <w:pStyle w:val="Title"/>
        <w:jc w:val="left"/>
        <w:rPr>
          <w:rFonts w:ascii="Trebuchet MS" w:hAnsi="Trebuchet MS"/>
          <w:b w:val="0"/>
          <w:color w:val="1F3864"/>
          <w:sz w:val="24"/>
          <w:u w:val="single"/>
        </w:rPr>
      </w:pPr>
    </w:p>
    <w:p w14:paraId="6B7C78BC" w14:textId="4B16631A" w:rsidR="0025397E" w:rsidRDefault="0025397E" w:rsidP="002904A2">
      <w:pPr>
        <w:pStyle w:val="Title"/>
        <w:jc w:val="left"/>
        <w:rPr>
          <w:rFonts w:ascii="Trebuchet MS" w:hAnsi="Trebuchet MS"/>
          <w:b w:val="0"/>
          <w:color w:val="1F3864"/>
          <w:sz w:val="24"/>
          <w:u w:val="single"/>
        </w:rPr>
      </w:pP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p>
    <w:p w14:paraId="34E4AEB8" w14:textId="440F8D41" w:rsidR="0025397E" w:rsidRDefault="0025397E" w:rsidP="002904A2">
      <w:pPr>
        <w:pStyle w:val="Title"/>
        <w:jc w:val="left"/>
        <w:rPr>
          <w:rFonts w:ascii="Trebuchet MS" w:hAnsi="Trebuchet MS"/>
          <w:b w:val="0"/>
          <w:color w:val="1F3864"/>
          <w:sz w:val="24"/>
          <w:u w:val="single"/>
        </w:rPr>
      </w:pPr>
    </w:p>
    <w:p w14:paraId="41E95E0C" w14:textId="77777777" w:rsidR="006D0211" w:rsidRDefault="006D0211" w:rsidP="002904A2">
      <w:pPr>
        <w:pStyle w:val="Title"/>
        <w:jc w:val="left"/>
        <w:rPr>
          <w:rFonts w:ascii="Trebuchet MS" w:hAnsi="Trebuchet MS"/>
          <w:b w:val="0"/>
          <w:color w:val="1F3864"/>
          <w:sz w:val="24"/>
        </w:rPr>
      </w:pPr>
    </w:p>
    <w:p w14:paraId="23AACA3C" w14:textId="450091E2" w:rsidR="0025397E" w:rsidRDefault="0025397E" w:rsidP="002904A2">
      <w:pPr>
        <w:pStyle w:val="Title"/>
        <w:jc w:val="left"/>
        <w:rPr>
          <w:rFonts w:ascii="Trebuchet MS" w:hAnsi="Trebuchet MS"/>
          <w:b w:val="0"/>
          <w:color w:val="1F3864"/>
          <w:sz w:val="24"/>
          <w:u w:val="single"/>
        </w:rPr>
      </w:pPr>
      <w:r>
        <w:rPr>
          <w:rFonts w:ascii="Trebuchet MS" w:hAnsi="Trebuchet MS"/>
          <w:b w:val="0"/>
          <w:color w:val="1F3864"/>
          <w:sz w:val="24"/>
        </w:rPr>
        <w:t xml:space="preserve">Do you think we could get several colleagues together to meet to discuss a plan to win?  </w:t>
      </w:r>
      <w:r w:rsidR="00BF219D">
        <w:rPr>
          <w:rFonts w:ascii="Trebuchet MS" w:hAnsi="Trebuchet MS"/>
          <w:b w:val="0"/>
          <w:color w:val="1F3864"/>
          <w:sz w:val="24"/>
        </w:rPr>
        <w:t xml:space="preserve">Yes </w:t>
      </w:r>
      <w:r w:rsidR="00BF219D">
        <w:rPr>
          <w:rFonts w:ascii="Trebuchet MS" w:hAnsi="Trebuchet MS"/>
          <w:b w:val="0"/>
          <w:color w:val="1F3864"/>
          <w:sz w:val="24"/>
          <w:u w:val="single"/>
        </w:rPr>
        <w:tab/>
      </w:r>
      <w:r w:rsidR="00BF219D">
        <w:rPr>
          <w:rFonts w:ascii="Trebuchet MS" w:hAnsi="Trebuchet MS"/>
          <w:b w:val="0"/>
          <w:color w:val="1F3864"/>
          <w:sz w:val="24"/>
          <w:u w:val="single"/>
        </w:rPr>
        <w:tab/>
      </w:r>
      <w:r w:rsidR="00BF219D">
        <w:rPr>
          <w:rFonts w:ascii="Trebuchet MS" w:hAnsi="Trebuchet MS"/>
          <w:b w:val="0"/>
          <w:color w:val="1F3864"/>
          <w:sz w:val="24"/>
        </w:rPr>
        <w:tab/>
      </w:r>
      <w:r w:rsidR="00BF219D">
        <w:rPr>
          <w:rFonts w:ascii="Trebuchet MS" w:hAnsi="Trebuchet MS"/>
          <w:b w:val="0"/>
          <w:color w:val="1F3864"/>
          <w:sz w:val="24"/>
        </w:rPr>
        <w:t xml:space="preserve">*No </w:t>
      </w:r>
      <w:r w:rsidR="00BF219D">
        <w:rPr>
          <w:rFonts w:ascii="Trebuchet MS" w:hAnsi="Trebuchet MS"/>
          <w:b w:val="0"/>
          <w:color w:val="1F3864"/>
          <w:sz w:val="24"/>
          <w:u w:val="single"/>
        </w:rPr>
        <w:tab/>
      </w:r>
      <w:r w:rsidR="00BF219D">
        <w:rPr>
          <w:rFonts w:ascii="Trebuchet MS" w:hAnsi="Trebuchet MS"/>
          <w:b w:val="0"/>
          <w:color w:val="1F3864"/>
          <w:sz w:val="24"/>
          <w:u w:val="single"/>
        </w:rPr>
        <w:tab/>
      </w:r>
    </w:p>
    <w:p w14:paraId="566B4A37" w14:textId="6D0B03EF" w:rsidR="00BF219D" w:rsidRDefault="00BF219D" w:rsidP="002904A2">
      <w:pPr>
        <w:pStyle w:val="Title"/>
        <w:jc w:val="left"/>
        <w:rPr>
          <w:rFonts w:ascii="Trebuchet MS" w:hAnsi="Trebuchet MS"/>
          <w:b w:val="0"/>
          <w:color w:val="1F3864"/>
          <w:sz w:val="24"/>
          <w:u w:val="single"/>
        </w:rPr>
      </w:pPr>
    </w:p>
    <w:p w14:paraId="5AA2CD80" w14:textId="63275780" w:rsidR="00BF219D" w:rsidRDefault="00BF219D" w:rsidP="002904A2">
      <w:pPr>
        <w:pStyle w:val="Title"/>
        <w:jc w:val="left"/>
        <w:rPr>
          <w:rFonts w:ascii="Trebuchet MS" w:hAnsi="Trebuchet MS"/>
          <w:b w:val="0"/>
          <w:color w:val="1F3864"/>
          <w:sz w:val="24"/>
          <w:u w:val="single"/>
        </w:rPr>
      </w:pPr>
      <w:r>
        <w:rPr>
          <w:rFonts w:ascii="Trebuchet MS" w:hAnsi="Trebuchet MS"/>
          <w:b w:val="0"/>
          <w:color w:val="1F3864"/>
          <w:sz w:val="24"/>
        </w:rPr>
        <w:t xml:space="preserve">*If No, Why Not? </w:t>
      </w:r>
      <w:r w:rsidR="00137B3C">
        <w:rPr>
          <w:rFonts w:ascii="Trebuchet MS" w:hAnsi="Trebuchet MS"/>
          <w:b w:val="0"/>
          <w:color w:val="1F3864"/>
          <w:sz w:val="24"/>
          <w:u w:val="single"/>
        </w:rPr>
        <w:tab/>
      </w:r>
      <w:r w:rsidR="00137B3C">
        <w:rPr>
          <w:rFonts w:ascii="Trebuchet MS" w:hAnsi="Trebuchet MS"/>
          <w:b w:val="0"/>
          <w:color w:val="1F3864"/>
          <w:sz w:val="24"/>
          <w:u w:val="single"/>
        </w:rPr>
        <w:tab/>
      </w:r>
      <w:r w:rsidR="00137B3C">
        <w:rPr>
          <w:rFonts w:ascii="Trebuchet MS" w:hAnsi="Trebuchet MS"/>
          <w:b w:val="0"/>
          <w:color w:val="1F3864"/>
          <w:sz w:val="24"/>
          <w:u w:val="single"/>
        </w:rPr>
        <w:tab/>
      </w:r>
      <w:r w:rsidR="00137B3C">
        <w:rPr>
          <w:rFonts w:ascii="Trebuchet MS" w:hAnsi="Trebuchet MS"/>
          <w:b w:val="0"/>
          <w:color w:val="1F3864"/>
          <w:sz w:val="24"/>
          <w:u w:val="single"/>
        </w:rPr>
        <w:tab/>
      </w:r>
      <w:r w:rsidR="00137B3C">
        <w:rPr>
          <w:rFonts w:ascii="Trebuchet MS" w:hAnsi="Trebuchet MS"/>
          <w:b w:val="0"/>
          <w:color w:val="1F3864"/>
          <w:sz w:val="24"/>
          <w:u w:val="single"/>
        </w:rPr>
        <w:tab/>
      </w:r>
      <w:r w:rsidR="00137B3C">
        <w:rPr>
          <w:rFonts w:ascii="Trebuchet MS" w:hAnsi="Trebuchet MS"/>
          <w:b w:val="0"/>
          <w:color w:val="1F3864"/>
          <w:sz w:val="24"/>
          <w:u w:val="single"/>
        </w:rPr>
        <w:tab/>
      </w:r>
      <w:r w:rsidR="00137B3C">
        <w:rPr>
          <w:rFonts w:ascii="Trebuchet MS" w:hAnsi="Trebuchet MS"/>
          <w:b w:val="0"/>
          <w:color w:val="1F3864"/>
          <w:sz w:val="24"/>
          <w:u w:val="single"/>
        </w:rPr>
        <w:tab/>
      </w:r>
      <w:r w:rsidR="00137B3C">
        <w:rPr>
          <w:rFonts w:ascii="Trebuchet MS" w:hAnsi="Trebuchet MS"/>
          <w:b w:val="0"/>
          <w:color w:val="1F3864"/>
          <w:sz w:val="24"/>
          <w:u w:val="single"/>
        </w:rPr>
        <w:tab/>
      </w:r>
      <w:r w:rsidR="00137B3C">
        <w:rPr>
          <w:rFonts w:ascii="Trebuchet MS" w:hAnsi="Trebuchet MS"/>
          <w:b w:val="0"/>
          <w:color w:val="1F3864"/>
          <w:sz w:val="24"/>
          <w:u w:val="single"/>
        </w:rPr>
        <w:tab/>
      </w:r>
      <w:r w:rsidR="00137B3C">
        <w:rPr>
          <w:rFonts w:ascii="Trebuchet MS" w:hAnsi="Trebuchet MS"/>
          <w:b w:val="0"/>
          <w:color w:val="1F3864"/>
          <w:sz w:val="24"/>
          <w:u w:val="single"/>
        </w:rPr>
        <w:tab/>
      </w:r>
      <w:r w:rsidR="00137B3C">
        <w:rPr>
          <w:rFonts w:ascii="Trebuchet MS" w:hAnsi="Trebuchet MS"/>
          <w:b w:val="0"/>
          <w:color w:val="1F3864"/>
          <w:sz w:val="24"/>
          <w:u w:val="single"/>
        </w:rPr>
        <w:tab/>
      </w:r>
    </w:p>
    <w:p w14:paraId="7754B7B7" w14:textId="0818EF1B" w:rsidR="00137B3C" w:rsidRDefault="00137B3C" w:rsidP="002904A2">
      <w:pPr>
        <w:pStyle w:val="Title"/>
        <w:jc w:val="left"/>
        <w:rPr>
          <w:rFonts w:ascii="Trebuchet MS" w:hAnsi="Trebuchet MS"/>
          <w:b w:val="0"/>
          <w:color w:val="1F3864"/>
          <w:sz w:val="24"/>
          <w:u w:val="single"/>
        </w:rPr>
      </w:pPr>
    </w:p>
    <w:p w14:paraId="491BAD28" w14:textId="77777777" w:rsidR="006D0211" w:rsidRDefault="006D0211" w:rsidP="002904A2">
      <w:pPr>
        <w:pStyle w:val="Title"/>
        <w:jc w:val="left"/>
        <w:rPr>
          <w:rFonts w:ascii="Trebuchet MS" w:hAnsi="Trebuchet MS"/>
          <w:b w:val="0"/>
          <w:color w:val="1F3864"/>
          <w:sz w:val="24"/>
        </w:rPr>
      </w:pPr>
    </w:p>
    <w:p w14:paraId="3F998998" w14:textId="30C9CF1F" w:rsidR="00137B3C" w:rsidRDefault="00137B3C" w:rsidP="002904A2">
      <w:pPr>
        <w:pStyle w:val="Title"/>
        <w:jc w:val="left"/>
        <w:rPr>
          <w:rFonts w:ascii="Trebuchet MS" w:hAnsi="Trebuchet MS"/>
          <w:b w:val="0"/>
          <w:color w:val="1F3864"/>
          <w:sz w:val="24"/>
          <w:u w:val="single"/>
        </w:rPr>
      </w:pPr>
      <w:r>
        <w:rPr>
          <w:rFonts w:ascii="Trebuchet MS" w:hAnsi="Trebuchet MS"/>
          <w:b w:val="0"/>
          <w:color w:val="1F3864"/>
          <w:sz w:val="24"/>
        </w:rPr>
        <w:t xml:space="preserve">Date, time, and place of the meeting: </w:t>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p>
    <w:p w14:paraId="2AEB8155" w14:textId="27CD542D" w:rsidR="00137B3C" w:rsidRDefault="00137B3C" w:rsidP="002904A2">
      <w:pPr>
        <w:pStyle w:val="Title"/>
        <w:jc w:val="left"/>
        <w:rPr>
          <w:rFonts w:ascii="Trebuchet MS" w:hAnsi="Trebuchet MS"/>
          <w:b w:val="0"/>
          <w:color w:val="1F3864"/>
          <w:sz w:val="24"/>
          <w:u w:val="single"/>
        </w:rPr>
      </w:pPr>
    </w:p>
    <w:p w14:paraId="0B2301F7" w14:textId="30E947E7" w:rsidR="00137B3C" w:rsidRDefault="00137B3C" w:rsidP="002904A2">
      <w:pPr>
        <w:pStyle w:val="Title"/>
        <w:jc w:val="left"/>
        <w:rPr>
          <w:rFonts w:ascii="Trebuchet MS" w:hAnsi="Trebuchet MS"/>
          <w:b w:val="0"/>
          <w:color w:val="1F3864"/>
          <w:sz w:val="24"/>
          <w:u w:val="single"/>
        </w:rPr>
      </w:pP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p>
    <w:p w14:paraId="0078319A" w14:textId="1E139BC4" w:rsidR="00137B3C" w:rsidRDefault="00137B3C" w:rsidP="002904A2">
      <w:pPr>
        <w:pStyle w:val="Title"/>
        <w:jc w:val="left"/>
        <w:rPr>
          <w:rFonts w:ascii="Trebuchet MS" w:hAnsi="Trebuchet MS"/>
          <w:b w:val="0"/>
          <w:color w:val="1F3864"/>
          <w:sz w:val="24"/>
          <w:u w:val="single"/>
        </w:rPr>
      </w:pPr>
    </w:p>
    <w:p w14:paraId="244F4882" w14:textId="77777777" w:rsidR="006D0211" w:rsidRDefault="006D0211" w:rsidP="002904A2">
      <w:pPr>
        <w:pStyle w:val="Title"/>
        <w:jc w:val="left"/>
        <w:rPr>
          <w:rFonts w:ascii="Trebuchet MS" w:hAnsi="Trebuchet MS"/>
          <w:b w:val="0"/>
          <w:color w:val="1F3864"/>
          <w:sz w:val="24"/>
        </w:rPr>
      </w:pPr>
    </w:p>
    <w:p w14:paraId="714B783B" w14:textId="45CEA9A7" w:rsidR="00137B3C" w:rsidRDefault="00137B3C" w:rsidP="002904A2">
      <w:pPr>
        <w:pStyle w:val="Title"/>
        <w:jc w:val="left"/>
        <w:rPr>
          <w:rFonts w:ascii="Trebuchet MS" w:hAnsi="Trebuchet MS"/>
          <w:b w:val="0"/>
          <w:color w:val="1F3864"/>
          <w:sz w:val="24"/>
          <w:u w:val="single"/>
        </w:rPr>
      </w:pPr>
      <w:r>
        <w:rPr>
          <w:rFonts w:ascii="Trebuchet MS" w:hAnsi="Trebuchet MS"/>
          <w:b w:val="0"/>
          <w:color w:val="1F3864"/>
          <w:sz w:val="24"/>
        </w:rPr>
        <w:t xml:space="preserve">NOTES: </w:t>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p>
    <w:p w14:paraId="5EC57B0D" w14:textId="590E841A" w:rsidR="00137B3C" w:rsidRDefault="00137B3C" w:rsidP="002904A2">
      <w:pPr>
        <w:pStyle w:val="Title"/>
        <w:jc w:val="left"/>
        <w:rPr>
          <w:rFonts w:ascii="Trebuchet MS" w:hAnsi="Trebuchet MS"/>
          <w:b w:val="0"/>
          <w:color w:val="1F3864"/>
          <w:sz w:val="24"/>
          <w:u w:val="single"/>
        </w:rPr>
      </w:pPr>
    </w:p>
    <w:p w14:paraId="1CEEC63E" w14:textId="7C79C44D" w:rsidR="00137B3C" w:rsidRDefault="00137B3C" w:rsidP="002904A2">
      <w:pPr>
        <w:pStyle w:val="Title"/>
        <w:jc w:val="left"/>
        <w:rPr>
          <w:rFonts w:ascii="Trebuchet MS" w:hAnsi="Trebuchet MS"/>
          <w:b w:val="0"/>
          <w:color w:val="1F3864"/>
          <w:sz w:val="24"/>
          <w:u w:val="single"/>
        </w:rPr>
      </w:pP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p>
    <w:p w14:paraId="666CCAB0" w14:textId="76A8A092" w:rsidR="00137B3C" w:rsidRDefault="00137B3C" w:rsidP="002904A2">
      <w:pPr>
        <w:pStyle w:val="Title"/>
        <w:jc w:val="left"/>
        <w:rPr>
          <w:rFonts w:ascii="Trebuchet MS" w:hAnsi="Trebuchet MS"/>
          <w:b w:val="0"/>
          <w:color w:val="1F3864"/>
          <w:sz w:val="24"/>
          <w:u w:val="single"/>
        </w:rPr>
      </w:pPr>
    </w:p>
    <w:p w14:paraId="3E24EAB0" w14:textId="1385E7B9" w:rsidR="00137B3C" w:rsidRPr="00137B3C" w:rsidRDefault="00137B3C" w:rsidP="002904A2">
      <w:pPr>
        <w:pStyle w:val="Title"/>
        <w:jc w:val="left"/>
        <w:rPr>
          <w:rFonts w:ascii="Trebuchet MS" w:hAnsi="Trebuchet MS"/>
          <w:b w:val="0"/>
          <w:color w:val="1F3864"/>
          <w:sz w:val="24"/>
          <w:u w:val="single"/>
        </w:rPr>
      </w:pP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r>
        <w:rPr>
          <w:rFonts w:ascii="Trebuchet MS" w:hAnsi="Trebuchet MS"/>
          <w:b w:val="0"/>
          <w:color w:val="1F3864"/>
          <w:sz w:val="24"/>
          <w:u w:val="single"/>
        </w:rPr>
        <w:tab/>
      </w:r>
    </w:p>
    <w:p w14:paraId="50B30811" w14:textId="430C66C6" w:rsidR="00371927" w:rsidRPr="006D0211" w:rsidRDefault="00D201B9" w:rsidP="006D0211">
      <w:pPr>
        <w:pStyle w:val="Title"/>
        <w:ind w:left="720" w:firstLine="720"/>
        <w:jc w:val="left"/>
        <w:rPr>
          <w:rFonts w:ascii="Trebuchet MS" w:hAnsi="Trebuchet MS"/>
          <w:color w:val="1F3864"/>
          <w:sz w:val="50"/>
          <w:szCs w:val="50"/>
        </w:rPr>
      </w:pPr>
      <w:r>
        <w:rPr>
          <w:noProof/>
        </w:rPr>
        <w:drawing>
          <wp:anchor distT="0" distB="0" distL="114300" distR="114300" simplePos="0" relativeHeight="251704377" behindDoc="1" locked="0" layoutInCell="1" allowOverlap="1" wp14:anchorId="00A14AB9" wp14:editId="06A58EBA">
            <wp:simplePos x="0" y="0"/>
            <wp:positionH relativeFrom="column">
              <wp:posOffset>276035</wp:posOffset>
            </wp:positionH>
            <wp:positionV relativeFrom="paragraph">
              <wp:posOffset>-187960</wp:posOffset>
            </wp:positionV>
            <wp:extent cx="629335" cy="539392"/>
            <wp:effectExtent l="0" t="0" r="0" b="0"/>
            <wp:wrapNone/>
            <wp:docPr id="244" name="Picture 24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29335" cy="5393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0211" w:rsidRPr="006D0211">
        <w:rPr>
          <w:rFonts w:ascii="Trebuchet MS" w:hAnsi="Trebuchet MS"/>
          <w:color w:val="1F3864"/>
          <w:sz w:val="50"/>
          <w:szCs w:val="50"/>
        </w:rPr>
        <w:t xml:space="preserve">EXERCISE: Draw Your Own Map </w:t>
      </w:r>
    </w:p>
    <w:p w14:paraId="1DA1186F" w14:textId="48331764" w:rsidR="006D0211" w:rsidRDefault="006D0211" w:rsidP="002904A2">
      <w:pPr>
        <w:pStyle w:val="Title"/>
        <w:jc w:val="left"/>
        <w:rPr>
          <w:rFonts w:ascii="Trebuchet MS" w:hAnsi="Trebuchet MS"/>
          <w:b w:val="0"/>
          <w:color w:val="1F3864"/>
          <w:sz w:val="24"/>
        </w:rPr>
      </w:pPr>
    </w:p>
    <w:p w14:paraId="6B153297" w14:textId="6C07954A" w:rsidR="006D0211" w:rsidRPr="006D0211" w:rsidRDefault="006D0211" w:rsidP="002904A2">
      <w:pPr>
        <w:pStyle w:val="Title"/>
        <w:jc w:val="left"/>
        <w:rPr>
          <w:rFonts w:ascii="Trebuchet MS" w:hAnsi="Trebuchet MS"/>
          <w:b w:val="0"/>
          <w:color w:val="1F3864"/>
          <w:sz w:val="32"/>
          <w:szCs w:val="32"/>
        </w:rPr>
      </w:pPr>
      <w:r w:rsidRPr="006D0211">
        <w:rPr>
          <w:rFonts w:ascii="Trebuchet MS" w:hAnsi="Trebuchet MS"/>
          <w:b w:val="0"/>
          <w:color w:val="1F3864"/>
          <w:sz w:val="32"/>
          <w:szCs w:val="32"/>
        </w:rPr>
        <w:t xml:space="preserve">Refer to the handout </w:t>
      </w:r>
      <w:r w:rsidRPr="00A94ED9">
        <w:rPr>
          <w:rFonts w:ascii="Trebuchet MS" w:hAnsi="Trebuchet MS"/>
          <w:b w:val="0"/>
          <w:i/>
          <w:color w:val="1F3864"/>
          <w:sz w:val="32"/>
          <w:szCs w:val="32"/>
        </w:rPr>
        <w:t xml:space="preserve">Ten Questions to Ask When Mapping Your School </w:t>
      </w:r>
      <w:r w:rsidRPr="006D0211">
        <w:rPr>
          <w:rFonts w:ascii="Trebuchet MS" w:hAnsi="Trebuchet MS"/>
          <w:b w:val="0"/>
          <w:color w:val="1F3864"/>
          <w:sz w:val="32"/>
          <w:szCs w:val="32"/>
        </w:rPr>
        <w:t xml:space="preserve">as you draw your own school map in the space below; include the names and rooms of your colleagues.  </w:t>
      </w:r>
    </w:p>
    <w:p w14:paraId="79F7226D" w14:textId="18F0BB31" w:rsidR="006D0211" w:rsidRDefault="006D0211" w:rsidP="002904A2">
      <w:pPr>
        <w:pStyle w:val="Title"/>
        <w:jc w:val="left"/>
        <w:rPr>
          <w:rFonts w:ascii="Trebuchet MS" w:hAnsi="Trebuchet MS"/>
          <w:b w:val="0"/>
          <w:color w:val="1F3864"/>
          <w:sz w:val="24"/>
        </w:rPr>
      </w:pPr>
    </w:p>
    <w:p w14:paraId="664A098F" w14:textId="77777777" w:rsidR="006D0211" w:rsidRPr="006D0211" w:rsidRDefault="006D0211" w:rsidP="002904A2">
      <w:pPr>
        <w:pStyle w:val="Title"/>
        <w:jc w:val="left"/>
        <w:rPr>
          <w:rFonts w:ascii="Trebuchet MS" w:hAnsi="Trebuchet MS"/>
          <w:b w:val="0"/>
          <w:color w:val="1F3864"/>
          <w:sz w:val="24"/>
        </w:rPr>
      </w:pPr>
    </w:p>
    <w:p w14:paraId="338FD24E" w14:textId="2F83B9CD" w:rsidR="00371927" w:rsidRDefault="00371927" w:rsidP="002904A2">
      <w:pPr>
        <w:pStyle w:val="Title"/>
        <w:jc w:val="left"/>
        <w:rPr>
          <w:rFonts w:ascii="Trebuchet MS" w:hAnsi="Trebuchet MS"/>
          <w:b w:val="0"/>
          <w:color w:val="1F3864"/>
          <w:sz w:val="24"/>
          <w:u w:val="single"/>
        </w:rPr>
      </w:pPr>
    </w:p>
    <w:p w14:paraId="6B7BC18A" w14:textId="77777777" w:rsidR="00371927" w:rsidRPr="00371927" w:rsidRDefault="00371927" w:rsidP="002904A2">
      <w:pPr>
        <w:pStyle w:val="Title"/>
        <w:jc w:val="left"/>
        <w:rPr>
          <w:rFonts w:ascii="Trebuchet MS" w:hAnsi="Trebuchet MS"/>
          <w:b w:val="0"/>
          <w:color w:val="1F3864"/>
          <w:sz w:val="24"/>
          <w:u w:val="single"/>
        </w:rPr>
      </w:pPr>
    </w:p>
    <w:p w14:paraId="78284F75" w14:textId="77777777" w:rsidR="002904A2" w:rsidRDefault="002904A2" w:rsidP="00926809">
      <w:pPr>
        <w:pStyle w:val="Title"/>
        <w:rPr>
          <w:color w:val="1F3864"/>
        </w:rPr>
      </w:pPr>
    </w:p>
    <w:p w14:paraId="067FB67D" w14:textId="77777777" w:rsidR="002904A2" w:rsidRDefault="002904A2" w:rsidP="00926809">
      <w:pPr>
        <w:pStyle w:val="Title"/>
        <w:rPr>
          <w:color w:val="1F3864"/>
        </w:rPr>
      </w:pPr>
    </w:p>
    <w:p w14:paraId="653B6A8B" w14:textId="77777777" w:rsidR="006D0211" w:rsidRDefault="006D0211" w:rsidP="00926809">
      <w:pPr>
        <w:pStyle w:val="Title"/>
        <w:rPr>
          <w:rFonts w:ascii="Trebuchet MS" w:hAnsi="Trebuchet MS"/>
          <w:b w:val="0"/>
          <w:sz w:val="20"/>
          <w:szCs w:val="20"/>
        </w:rPr>
      </w:pPr>
    </w:p>
    <w:p w14:paraId="654BA253" w14:textId="77777777" w:rsidR="006D0211" w:rsidRDefault="006D0211" w:rsidP="00926809">
      <w:pPr>
        <w:pStyle w:val="Title"/>
        <w:rPr>
          <w:rFonts w:ascii="Trebuchet MS" w:hAnsi="Trebuchet MS"/>
          <w:b w:val="0"/>
          <w:sz w:val="20"/>
          <w:szCs w:val="20"/>
        </w:rPr>
      </w:pPr>
    </w:p>
    <w:p w14:paraId="7608A155" w14:textId="77777777" w:rsidR="006D0211" w:rsidRDefault="006D0211" w:rsidP="00926809">
      <w:pPr>
        <w:pStyle w:val="Title"/>
        <w:rPr>
          <w:rFonts w:ascii="Trebuchet MS" w:hAnsi="Trebuchet MS"/>
          <w:b w:val="0"/>
          <w:sz w:val="20"/>
          <w:szCs w:val="20"/>
        </w:rPr>
      </w:pPr>
    </w:p>
    <w:p w14:paraId="6EF016D3" w14:textId="77777777" w:rsidR="006D0211" w:rsidRDefault="006D0211" w:rsidP="00926809">
      <w:pPr>
        <w:pStyle w:val="Title"/>
        <w:rPr>
          <w:rFonts w:ascii="Trebuchet MS" w:hAnsi="Trebuchet MS"/>
          <w:b w:val="0"/>
          <w:sz w:val="20"/>
          <w:szCs w:val="20"/>
        </w:rPr>
      </w:pPr>
    </w:p>
    <w:p w14:paraId="5ACD9AF6" w14:textId="77777777" w:rsidR="006D0211" w:rsidRDefault="006D0211" w:rsidP="00926809">
      <w:pPr>
        <w:pStyle w:val="Title"/>
        <w:rPr>
          <w:rFonts w:ascii="Trebuchet MS" w:hAnsi="Trebuchet MS"/>
          <w:b w:val="0"/>
          <w:sz w:val="20"/>
          <w:szCs w:val="20"/>
        </w:rPr>
      </w:pPr>
    </w:p>
    <w:p w14:paraId="5C9BA353" w14:textId="77777777" w:rsidR="006D0211" w:rsidRDefault="006D0211" w:rsidP="00926809">
      <w:pPr>
        <w:pStyle w:val="Title"/>
        <w:rPr>
          <w:rFonts w:ascii="Trebuchet MS" w:hAnsi="Trebuchet MS"/>
          <w:b w:val="0"/>
          <w:sz w:val="20"/>
          <w:szCs w:val="20"/>
        </w:rPr>
      </w:pPr>
    </w:p>
    <w:p w14:paraId="72239B04" w14:textId="77777777" w:rsidR="006D0211" w:rsidRDefault="006D0211" w:rsidP="00926809">
      <w:pPr>
        <w:pStyle w:val="Title"/>
        <w:rPr>
          <w:rFonts w:ascii="Trebuchet MS" w:hAnsi="Trebuchet MS"/>
          <w:b w:val="0"/>
          <w:sz w:val="20"/>
          <w:szCs w:val="20"/>
        </w:rPr>
      </w:pPr>
    </w:p>
    <w:p w14:paraId="7E337DBD" w14:textId="77777777" w:rsidR="006D0211" w:rsidRDefault="006D0211" w:rsidP="00926809">
      <w:pPr>
        <w:pStyle w:val="Title"/>
        <w:rPr>
          <w:rFonts w:ascii="Trebuchet MS" w:hAnsi="Trebuchet MS"/>
          <w:b w:val="0"/>
          <w:sz w:val="20"/>
          <w:szCs w:val="20"/>
        </w:rPr>
      </w:pPr>
    </w:p>
    <w:p w14:paraId="7A2C66EB" w14:textId="77777777" w:rsidR="006D0211" w:rsidRDefault="006D0211" w:rsidP="00926809">
      <w:pPr>
        <w:pStyle w:val="Title"/>
        <w:rPr>
          <w:rFonts w:ascii="Trebuchet MS" w:hAnsi="Trebuchet MS"/>
          <w:b w:val="0"/>
          <w:sz w:val="20"/>
          <w:szCs w:val="20"/>
        </w:rPr>
      </w:pPr>
    </w:p>
    <w:p w14:paraId="737EF8C3" w14:textId="77777777" w:rsidR="006D0211" w:rsidRDefault="006D0211" w:rsidP="00926809">
      <w:pPr>
        <w:pStyle w:val="Title"/>
        <w:rPr>
          <w:rFonts w:ascii="Trebuchet MS" w:hAnsi="Trebuchet MS"/>
          <w:b w:val="0"/>
          <w:sz w:val="20"/>
          <w:szCs w:val="20"/>
        </w:rPr>
      </w:pPr>
    </w:p>
    <w:p w14:paraId="30C68EC7" w14:textId="77777777" w:rsidR="006D0211" w:rsidRDefault="006D0211" w:rsidP="00926809">
      <w:pPr>
        <w:pStyle w:val="Title"/>
        <w:rPr>
          <w:rFonts w:ascii="Trebuchet MS" w:hAnsi="Trebuchet MS"/>
          <w:b w:val="0"/>
          <w:sz w:val="20"/>
          <w:szCs w:val="20"/>
        </w:rPr>
      </w:pPr>
    </w:p>
    <w:p w14:paraId="21AB1CFC" w14:textId="77777777" w:rsidR="006D0211" w:rsidRDefault="006D0211" w:rsidP="00926809">
      <w:pPr>
        <w:pStyle w:val="Title"/>
        <w:rPr>
          <w:rFonts w:ascii="Trebuchet MS" w:hAnsi="Trebuchet MS"/>
          <w:b w:val="0"/>
          <w:sz w:val="20"/>
          <w:szCs w:val="20"/>
        </w:rPr>
      </w:pPr>
    </w:p>
    <w:p w14:paraId="25369F22" w14:textId="77777777" w:rsidR="006D0211" w:rsidRDefault="006D0211" w:rsidP="00926809">
      <w:pPr>
        <w:pStyle w:val="Title"/>
        <w:rPr>
          <w:rFonts w:ascii="Trebuchet MS" w:hAnsi="Trebuchet MS"/>
          <w:b w:val="0"/>
          <w:sz w:val="20"/>
          <w:szCs w:val="20"/>
        </w:rPr>
      </w:pPr>
    </w:p>
    <w:p w14:paraId="430DB58A" w14:textId="77777777" w:rsidR="006D0211" w:rsidRDefault="006D0211" w:rsidP="00926809">
      <w:pPr>
        <w:pStyle w:val="Title"/>
        <w:rPr>
          <w:rFonts w:ascii="Trebuchet MS" w:hAnsi="Trebuchet MS"/>
          <w:b w:val="0"/>
          <w:sz w:val="20"/>
          <w:szCs w:val="20"/>
        </w:rPr>
      </w:pPr>
    </w:p>
    <w:p w14:paraId="3E6CBA09" w14:textId="77777777" w:rsidR="006D0211" w:rsidRDefault="006D0211" w:rsidP="00926809">
      <w:pPr>
        <w:pStyle w:val="Title"/>
        <w:rPr>
          <w:rFonts w:ascii="Trebuchet MS" w:hAnsi="Trebuchet MS"/>
          <w:b w:val="0"/>
          <w:sz w:val="20"/>
          <w:szCs w:val="20"/>
        </w:rPr>
      </w:pPr>
    </w:p>
    <w:p w14:paraId="1AA68765" w14:textId="77777777" w:rsidR="006D0211" w:rsidRDefault="006D0211" w:rsidP="00926809">
      <w:pPr>
        <w:pStyle w:val="Title"/>
        <w:rPr>
          <w:rFonts w:ascii="Trebuchet MS" w:hAnsi="Trebuchet MS"/>
          <w:b w:val="0"/>
          <w:sz w:val="20"/>
          <w:szCs w:val="20"/>
        </w:rPr>
      </w:pPr>
    </w:p>
    <w:p w14:paraId="321649FA" w14:textId="77777777" w:rsidR="006D0211" w:rsidRDefault="006D0211" w:rsidP="00926809">
      <w:pPr>
        <w:pStyle w:val="Title"/>
        <w:rPr>
          <w:rFonts w:ascii="Trebuchet MS" w:hAnsi="Trebuchet MS"/>
          <w:b w:val="0"/>
          <w:sz w:val="20"/>
          <w:szCs w:val="20"/>
        </w:rPr>
      </w:pPr>
    </w:p>
    <w:p w14:paraId="31F3DA1B" w14:textId="77777777" w:rsidR="006D0211" w:rsidRDefault="006D0211" w:rsidP="00926809">
      <w:pPr>
        <w:pStyle w:val="Title"/>
        <w:rPr>
          <w:rFonts w:ascii="Trebuchet MS" w:hAnsi="Trebuchet MS"/>
          <w:b w:val="0"/>
          <w:sz w:val="20"/>
          <w:szCs w:val="20"/>
        </w:rPr>
      </w:pPr>
    </w:p>
    <w:p w14:paraId="559440BC" w14:textId="77777777" w:rsidR="006D0211" w:rsidRDefault="006D0211" w:rsidP="00926809">
      <w:pPr>
        <w:pStyle w:val="Title"/>
        <w:rPr>
          <w:rFonts w:ascii="Trebuchet MS" w:hAnsi="Trebuchet MS"/>
          <w:b w:val="0"/>
          <w:sz w:val="20"/>
          <w:szCs w:val="20"/>
        </w:rPr>
      </w:pPr>
    </w:p>
    <w:p w14:paraId="759D31B6" w14:textId="77777777" w:rsidR="006D0211" w:rsidRDefault="006D0211" w:rsidP="00926809">
      <w:pPr>
        <w:pStyle w:val="Title"/>
        <w:rPr>
          <w:rFonts w:ascii="Trebuchet MS" w:hAnsi="Trebuchet MS"/>
          <w:b w:val="0"/>
          <w:sz w:val="20"/>
          <w:szCs w:val="20"/>
        </w:rPr>
      </w:pPr>
    </w:p>
    <w:p w14:paraId="649DA63A" w14:textId="77777777" w:rsidR="006D0211" w:rsidRDefault="006D0211" w:rsidP="00926809">
      <w:pPr>
        <w:pStyle w:val="Title"/>
        <w:rPr>
          <w:rFonts w:ascii="Trebuchet MS" w:hAnsi="Trebuchet MS"/>
          <w:b w:val="0"/>
          <w:sz w:val="20"/>
          <w:szCs w:val="20"/>
        </w:rPr>
      </w:pPr>
    </w:p>
    <w:p w14:paraId="66889E20" w14:textId="77777777" w:rsidR="006D0211" w:rsidRDefault="006D0211" w:rsidP="00926809">
      <w:pPr>
        <w:pStyle w:val="Title"/>
        <w:rPr>
          <w:rFonts w:ascii="Trebuchet MS" w:hAnsi="Trebuchet MS"/>
          <w:b w:val="0"/>
          <w:sz w:val="20"/>
          <w:szCs w:val="20"/>
        </w:rPr>
      </w:pPr>
    </w:p>
    <w:p w14:paraId="548FC51C" w14:textId="77777777" w:rsidR="006D0211" w:rsidRDefault="006D0211" w:rsidP="00926809">
      <w:pPr>
        <w:pStyle w:val="Title"/>
        <w:rPr>
          <w:rFonts w:ascii="Trebuchet MS" w:hAnsi="Trebuchet MS"/>
          <w:b w:val="0"/>
          <w:sz w:val="20"/>
          <w:szCs w:val="20"/>
        </w:rPr>
      </w:pPr>
    </w:p>
    <w:p w14:paraId="7D536282" w14:textId="77777777" w:rsidR="006D0211" w:rsidRDefault="006D0211" w:rsidP="00926809">
      <w:pPr>
        <w:pStyle w:val="Title"/>
        <w:rPr>
          <w:rFonts w:ascii="Trebuchet MS" w:hAnsi="Trebuchet MS"/>
          <w:b w:val="0"/>
          <w:sz w:val="20"/>
          <w:szCs w:val="20"/>
        </w:rPr>
      </w:pPr>
    </w:p>
    <w:p w14:paraId="59EFE64C" w14:textId="77777777" w:rsidR="006D0211" w:rsidRDefault="006D0211" w:rsidP="00926809">
      <w:pPr>
        <w:pStyle w:val="Title"/>
        <w:rPr>
          <w:rFonts w:ascii="Trebuchet MS" w:hAnsi="Trebuchet MS"/>
          <w:b w:val="0"/>
          <w:sz w:val="20"/>
          <w:szCs w:val="20"/>
        </w:rPr>
      </w:pPr>
    </w:p>
    <w:p w14:paraId="63DB58A5" w14:textId="77777777" w:rsidR="006D0211" w:rsidRDefault="006D0211" w:rsidP="00926809">
      <w:pPr>
        <w:pStyle w:val="Title"/>
        <w:rPr>
          <w:rFonts w:ascii="Trebuchet MS" w:hAnsi="Trebuchet MS"/>
          <w:b w:val="0"/>
          <w:sz w:val="20"/>
          <w:szCs w:val="20"/>
        </w:rPr>
      </w:pPr>
    </w:p>
    <w:p w14:paraId="0BF2BC66" w14:textId="77777777" w:rsidR="006D0211" w:rsidRDefault="006D0211" w:rsidP="00926809">
      <w:pPr>
        <w:pStyle w:val="Title"/>
        <w:rPr>
          <w:rFonts w:ascii="Trebuchet MS" w:hAnsi="Trebuchet MS"/>
          <w:b w:val="0"/>
          <w:sz w:val="20"/>
          <w:szCs w:val="20"/>
        </w:rPr>
      </w:pPr>
    </w:p>
    <w:p w14:paraId="77854A85" w14:textId="77777777" w:rsidR="006D0211" w:rsidRDefault="006D0211" w:rsidP="00926809">
      <w:pPr>
        <w:pStyle w:val="Title"/>
        <w:rPr>
          <w:rFonts w:ascii="Trebuchet MS" w:hAnsi="Trebuchet MS"/>
          <w:b w:val="0"/>
          <w:sz w:val="20"/>
          <w:szCs w:val="20"/>
        </w:rPr>
      </w:pPr>
    </w:p>
    <w:p w14:paraId="5018C007" w14:textId="77777777" w:rsidR="006D0211" w:rsidRDefault="006D0211" w:rsidP="00926809">
      <w:pPr>
        <w:pStyle w:val="Title"/>
        <w:rPr>
          <w:rFonts w:ascii="Trebuchet MS" w:hAnsi="Trebuchet MS"/>
          <w:b w:val="0"/>
          <w:sz w:val="20"/>
          <w:szCs w:val="20"/>
        </w:rPr>
      </w:pPr>
    </w:p>
    <w:p w14:paraId="679D793B" w14:textId="77777777" w:rsidR="006D0211" w:rsidRDefault="006D0211" w:rsidP="00926809">
      <w:pPr>
        <w:pStyle w:val="Title"/>
        <w:rPr>
          <w:rFonts w:ascii="Trebuchet MS" w:hAnsi="Trebuchet MS"/>
          <w:b w:val="0"/>
          <w:sz w:val="20"/>
          <w:szCs w:val="20"/>
        </w:rPr>
      </w:pPr>
    </w:p>
    <w:p w14:paraId="0FB5EBE8" w14:textId="77777777" w:rsidR="006D0211" w:rsidRDefault="006D0211" w:rsidP="00926809">
      <w:pPr>
        <w:pStyle w:val="Title"/>
        <w:rPr>
          <w:rFonts w:ascii="Trebuchet MS" w:hAnsi="Trebuchet MS"/>
          <w:b w:val="0"/>
          <w:sz w:val="20"/>
          <w:szCs w:val="20"/>
        </w:rPr>
      </w:pPr>
    </w:p>
    <w:p w14:paraId="7EAED5EF" w14:textId="77777777" w:rsidR="006D0211" w:rsidRDefault="006D0211" w:rsidP="00926809">
      <w:pPr>
        <w:pStyle w:val="Title"/>
        <w:rPr>
          <w:rFonts w:ascii="Trebuchet MS" w:hAnsi="Trebuchet MS"/>
          <w:b w:val="0"/>
          <w:sz w:val="20"/>
          <w:szCs w:val="20"/>
        </w:rPr>
      </w:pPr>
    </w:p>
    <w:p w14:paraId="2D060E5E" w14:textId="77777777" w:rsidR="006D0211" w:rsidRDefault="006D0211" w:rsidP="00926809">
      <w:pPr>
        <w:pStyle w:val="Title"/>
        <w:rPr>
          <w:rFonts w:ascii="Trebuchet MS" w:hAnsi="Trebuchet MS"/>
          <w:b w:val="0"/>
          <w:sz w:val="20"/>
          <w:szCs w:val="20"/>
        </w:rPr>
      </w:pPr>
    </w:p>
    <w:p w14:paraId="35B241EC" w14:textId="77777777" w:rsidR="006D0211" w:rsidRDefault="006D0211" w:rsidP="00926809">
      <w:pPr>
        <w:pStyle w:val="Title"/>
        <w:rPr>
          <w:rFonts w:ascii="Trebuchet MS" w:hAnsi="Trebuchet MS"/>
          <w:b w:val="0"/>
          <w:sz w:val="20"/>
          <w:szCs w:val="20"/>
        </w:rPr>
      </w:pPr>
    </w:p>
    <w:p w14:paraId="641C5015" w14:textId="77777777" w:rsidR="006D0211" w:rsidRDefault="006D0211" w:rsidP="00926809">
      <w:pPr>
        <w:pStyle w:val="Title"/>
        <w:rPr>
          <w:rFonts w:ascii="Trebuchet MS" w:hAnsi="Trebuchet MS"/>
          <w:b w:val="0"/>
          <w:sz w:val="20"/>
          <w:szCs w:val="20"/>
        </w:rPr>
      </w:pPr>
    </w:p>
    <w:p w14:paraId="058E2CAB" w14:textId="77777777" w:rsidR="006D0211" w:rsidRDefault="006D0211" w:rsidP="00926809">
      <w:pPr>
        <w:pStyle w:val="Title"/>
        <w:rPr>
          <w:rFonts w:ascii="Trebuchet MS" w:hAnsi="Trebuchet MS"/>
          <w:b w:val="0"/>
          <w:sz w:val="20"/>
          <w:szCs w:val="20"/>
        </w:rPr>
      </w:pPr>
    </w:p>
    <w:p w14:paraId="503949D9" w14:textId="5E268AE3" w:rsidR="006D0211" w:rsidRDefault="00C438DD" w:rsidP="00926809">
      <w:pPr>
        <w:pStyle w:val="Title"/>
        <w:rPr>
          <w:rFonts w:ascii="Trebuchet MS" w:hAnsi="Trebuchet MS"/>
          <w:b w:val="0"/>
          <w:sz w:val="20"/>
          <w:szCs w:val="20"/>
        </w:rPr>
      </w:pPr>
      <w:r>
        <w:rPr>
          <w:noProof/>
        </w:rPr>
        <w:drawing>
          <wp:anchor distT="0" distB="0" distL="114300" distR="114300" simplePos="0" relativeHeight="251703353" behindDoc="1" locked="0" layoutInCell="1" allowOverlap="1" wp14:anchorId="497769FE" wp14:editId="251BBA07">
            <wp:simplePos x="0" y="0"/>
            <wp:positionH relativeFrom="margin">
              <wp:posOffset>186818</wp:posOffset>
            </wp:positionH>
            <wp:positionV relativeFrom="paragraph">
              <wp:posOffset>151447</wp:posOffset>
            </wp:positionV>
            <wp:extent cx="422910" cy="419735"/>
            <wp:effectExtent l="1587" t="0" r="0" b="0"/>
            <wp:wrapNone/>
            <wp:docPr id="243" name="Picture 243" descr="Image result for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arget"/>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7199" t="8393" r="7652" b="13214"/>
                    <a:stretch/>
                  </pic:blipFill>
                  <pic:spPr bwMode="auto">
                    <a:xfrm rot="16200000">
                      <a:off x="0" y="0"/>
                      <a:ext cx="422910" cy="4197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7DAEC4" w14:textId="04CA40D9" w:rsidR="006D0211" w:rsidRDefault="006D0211" w:rsidP="00926809">
      <w:pPr>
        <w:pStyle w:val="Title"/>
        <w:rPr>
          <w:rFonts w:ascii="Trebuchet MS" w:hAnsi="Trebuchet MS"/>
          <w:b w:val="0"/>
          <w:sz w:val="20"/>
          <w:szCs w:val="20"/>
        </w:rPr>
      </w:pPr>
    </w:p>
    <w:p w14:paraId="500CF58E" w14:textId="5E4DED15" w:rsidR="002904A2" w:rsidRDefault="006D0211" w:rsidP="00926809">
      <w:pPr>
        <w:pStyle w:val="Title"/>
        <w:rPr>
          <w:color w:val="1F3864"/>
        </w:rPr>
      </w:pPr>
      <w:r w:rsidRPr="00F5419A">
        <w:rPr>
          <w:rFonts w:ascii="Trebuchet MS" w:hAnsi="Trebuchet MS"/>
          <w:b w:val="0"/>
          <w:sz w:val="20"/>
          <w:szCs w:val="20"/>
        </w:rPr>
        <w:t xml:space="preserve">LABOR NOTES: Secrets of a Successful Organizer </w:t>
      </w:r>
      <w:r>
        <w:rPr>
          <w:rFonts w:ascii="Trebuchet MS" w:hAnsi="Trebuchet MS"/>
          <w:b w:val="0"/>
          <w:sz w:val="20"/>
          <w:szCs w:val="20"/>
        </w:rPr>
        <w:tab/>
      </w:r>
      <w:r>
        <w:rPr>
          <w:rFonts w:ascii="Trebuchet MS" w:hAnsi="Trebuchet MS"/>
          <w:b w:val="0"/>
          <w:sz w:val="20"/>
          <w:szCs w:val="20"/>
        </w:rPr>
        <w:t xml:space="preserve">           </w:t>
      </w:r>
      <w:r>
        <w:rPr>
          <w:rFonts w:ascii="Trebuchet MS" w:hAnsi="Trebuchet MS"/>
          <w:b w:val="0"/>
          <w:sz w:val="20"/>
          <w:szCs w:val="20"/>
        </w:rPr>
        <w:tab/>
      </w:r>
      <w:r w:rsidRPr="00E5688A">
        <w:rPr>
          <w:rFonts w:ascii="Trebuchet MS" w:hAnsi="Trebuchet MS"/>
          <w:sz w:val="20"/>
          <w:szCs w:val="20"/>
        </w:rPr>
        <w:t>labornotes.org/secrets</w:t>
      </w:r>
    </w:p>
    <w:p w14:paraId="3EE670B7" w14:textId="3A9AB4F8" w:rsidR="002904A2" w:rsidRDefault="00F418EA" w:rsidP="00926809">
      <w:pPr>
        <w:pStyle w:val="Title"/>
        <w:rPr>
          <w:color w:val="1F3864"/>
        </w:rPr>
      </w:pPr>
      <w:r>
        <w:rPr>
          <w:noProof/>
        </w:rPr>
        <w:drawing>
          <wp:anchor distT="0" distB="0" distL="114300" distR="114300" simplePos="0" relativeHeight="251705401" behindDoc="1" locked="0" layoutInCell="1" allowOverlap="1" wp14:anchorId="5C1D678F" wp14:editId="5DBF6A06">
            <wp:simplePos x="0" y="0"/>
            <wp:positionH relativeFrom="margin">
              <wp:posOffset>-351510</wp:posOffset>
            </wp:positionH>
            <wp:positionV relativeFrom="paragraph">
              <wp:posOffset>-660267</wp:posOffset>
            </wp:positionV>
            <wp:extent cx="7290435" cy="9357400"/>
            <wp:effectExtent l="0" t="0" r="5715" b="0"/>
            <wp:wrapNone/>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7315846" cy="9390015"/>
                    </a:xfrm>
                    <a:prstGeom prst="rect">
                      <a:avLst/>
                    </a:prstGeom>
                  </pic:spPr>
                </pic:pic>
              </a:graphicData>
            </a:graphic>
            <wp14:sizeRelH relativeFrom="margin">
              <wp14:pctWidth>0</wp14:pctWidth>
            </wp14:sizeRelH>
            <wp14:sizeRelV relativeFrom="margin">
              <wp14:pctHeight>0</wp14:pctHeight>
            </wp14:sizeRelV>
          </wp:anchor>
        </w:drawing>
      </w:r>
    </w:p>
    <w:p w14:paraId="081B29B0" w14:textId="77777777" w:rsidR="002904A2" w:rsidRDefault="002904A2" w:rsidP="00926809">
      <w:pPr>
        <w:pStyle w:val="Title"/>
        <w:rPr>
          <w:color w:val="1F3864"/>
        </w:rPr>
      </w:pPr>
    </w:p>
    <w:p w14:paraId="42D0F923" w14:textId="77777777" w:rsidR="00F418EA" w:rsidRDefault="00F418EA" w:rsidP="00926809">
      <w:pPr>
        <w:pStyle w:val="Title"/>
        <w:rPr>
          <w:color w:val="1F3864"/>
        </w:rPr>
      </w:pPr>
    </w:p>
    <w:p w14:paraId="244D1C59" w14:textId="77777777" w:rsidR="00F418EA" w:rsidRDefault="00F418EA" w:rsidP="00926809">
      <w:pPr>
        <w:pStyle w:val="Title"/>
        <w:rPr>
          <w:color w:val="1F3864"/>
        </w:rPr>
      </w:pPr>
    </w:p>
    <w:p w14:paraId="254A7F8F" w14:textId="77777777" w:rsidR="00F418EA" w:rsidRDefault="00F418EA" w:rsidP="00926809">
      <w:pPr>
        <w:pStyle w:val="Title"/>
        <w:rPr>
          <w:color w:val="1F3864"/>
        </w:rPr>
      </w:pPr>
    </w:p>
    <w:p w14:paraId="1438E6C4" w14:textId="77777777" w:rsidR="00F418EA" w:rsidRDefault="00F418EA" w:rsidP="00926809">
      <w:pPr>
        <w:pStyle w:val="Title"/>
        <w:rPr>
          <w:color w:val="1F3864"/>
        </w:rPr>
      </w:pPr>
    </w:p>
    <w:p w14:paraId="36BDEC0E" w14:textId="77777777" w:rsidR="00F418EA" w:rsidRDefault="00F418EA" w:rsidP="00926809">
      <w:pPr>
        <w:pStyle w:val="Title"/>
        <w:rPr>
          <w:color w:val="1F3864"/>
        </w:rPr>
      </w:pPr>
    </w:p>
    <w:p w14:paraId="6A3B75ED" w14:textId="77777777" w:rsidR="00F418EA" w:rsidRDefault="00F418EA" w:rsidP="00926809">
      <w:pPr>
        <w:pStyle w:val="Title"/>
        <w:rPr>
          <w:color w:val="1F3864"/>
        </w:rPr>
      </w:pPr>
    </w:p>
    <w:p w14:paraId="486BAC21" w14:textId="77777777" w:rsidR="00F418EA" w:rsidRDefault="00F418EA" w:rsidP="00926809">
      <w:pPr>
        <w:pStyle w:val="Title"/>
        <w:rPr>
          <w:color w:val="1F3864"/>
        </w:rPr>
      </w:pPr>
    </w:p>
    <w:p w14:paraId="40C1BEEA" w14:textId="77777777" w:rsidR="00F418EA" w:rsidRDefault="00F418EA" w:rsidP="00926809">
      <w:pPr>
        <w:pStyle w:val="Title"/>
        <w:rPr>
          <w:color w:val="1F3864"/>
        </w:rPr>
      </w:pPr>
    </w:p>
    <w:p w14:paraId="3D3C74EB" w14:textId="77777777" w:rsidR="00F418EA" w:rsidRDefault="00F418EA" w:rsidP="00926809">
      <w:pPr>
        <w:pStyle w:val="Title"/>
        <w:rPr>
          <w:color w:val="1F3864"/>
        </w:rPr>
      </w:pPr>
    </w:p>
    <w:p w14:paraId="5C9A136A" w14:textId="77777777" w:rsidR="00F418EA" w:rsidRDefault="00F418EA" w:rsidP="00926809">
      <w:pPr>
        <w:pStyle w:val="Title"/>
        <w:rPr>
          <w:color w:val="1F3864"/>
        </w:rPr>
      </w:pPr>
    </w:p>
    <w:p w14:paraId="5B4CD52C" w14:textId="77777777" w:rsidR="00F418EA" w:rsidRDefault="00F418EA" w:rsidP="00926809">
      <w:pPr>
        <w:pStyle w:val="Title"/>
        <w:rPr>
          <w:color w:val="1F3864"/>
        </w:rPr>
      </w:pPr>
    </w:p>
    <w:p w14:paraId="2C53C3C0" w14:textId="77777777" w:rsidR="00F418EA" w:rsidRDefault="00F418EA" w:rsidP="00926809">
      <w:pPr>
        <w:pStyle w:val="Title"/>
        <w:rPr>
          <w:color w:val="1F3864"/>
        </w:rPr>
      </w:pPr>
    </w:p>
    <w:p w14:paraId="469D674A" w14:textId="77777777" w:rsidR="00F418EA" w:rsidRDefault="00F418EA" w:rsidP="00926809">
      <w:pPr>
        <w:pStyle w:val="Title"/>
        <w:rPr>
          <w:color w:val="1F3864"/>
        </w:rPr>
      </w:pPr>
    </w:p>
    <w:p w14:paraId="7F8060DC" w14:textId="77777777" w:rsidR="00F418EA" w:rsidRDefault="00F418EA" w:rsidP="00926809">
      <w:pPr>
        <w:pStyle w:val="Title"/>
        <w:rPr>
          <w:color w:val="1F3864"/>
        </w:rPr>
      </w:pPr>
    </w:p>
    <w:p w14:paraId="4F09A357" w14:textId="77777777" w:rsidR="00F418EA" w:rsidRDefault="00F418EA" w:rsidP="00926809">
      <w:pPr>
        <w:pStyle w:val="Title"/>
        <w:rPr>
          <w:color w:val="1F3864"/>
        </w:rPr>
      </w:pPr>
    </w:p>
    <w:p w14:paraId="12D1E817" w14:textId="77777777" w:rsidR="00F418EA" w:rsidRDefault="00F418EA" w:rsidP="00926809">
      <w:pPr>
        <w:pStyle w:val="Title"/>
        <w:rPr>
          <w:color w:val="1F3864"/>
        </w:rPr>
      </w:pPr>
    </w:p>
    <w:p w14:paraId="2F34784F" w14:textId="77777777" w:rsidR="00F418EA" w:rsidRDefault="00F418EA" w:rsidP="00926809">
      <w:pPr>
        <w:pStyle w:val="Title"/>
        <w:rPr>
          <w:color w:val="1F3864"/>
        </w:rPr>
      </w:pPr>
    </w:p>
    <w:p w14:paraId="6DE1D765" w14:textId="77777777" w:rsidR="00F418EA" w:rsidRDefault="00F418EA" w:rsidP="00926809">
      <w:pPr>
        <w:pStyle w:val="Title"/>
        <w:rPr>
          <w:color w:val="1F3864"/>
        </w:rPr>
      </w:pPr>
    </w:p>
    <w:p w14:paraId="09BD2BC2" w14:textId="77777777" w:rsidR="00F418EA" w:rsidRDefault="00F418EA" w:rsidP="00926809">
      <w:pPr>
        <w:pStyle w:val="Title"/>
        <w:rPr>
          <w:color w:val="1F3864"/>
        </w:rPr>
      </w:pPr>
    </w:p>
    <w:p w14:paraId="0D8EB116" w14:textId="77777777" w:rsidR="00F418EA" w:rsidRDefault="00F418EA" w:rsidP="00926809">
      <w:pPr>
        <w:pStyle w:val="Title"/>
        <w:rPr>
          <w:color w:val="1F3864"/>
        </w:rPr>
      </w:pPr>
    </w:p>
    <w:p w14:paraId="5DC8FA64" w14:textId="77777777" w:rsidR="00F418EA" w:rsidRDefault="00F418EA" w:rsidP="00926809">
      <w:pPr>
        <w:pStyle w:val="Title"/>
        <w:rPr>
          <w:color w:val="1F3864"/>
        </w:rPr>
      </w:pPr>
    </w:p>
    <w:p w14:paraId="59E403D7" w14:textId="5D4A8449" w:rsidR="00DF141E" w:rsidRDefault="00787C02" w:rsidP="00926809">
      <w:pPr>
        <w:pStyle w:val="Title"/>
        <w:rPr>
          <w:color w:val="1F3864"/>
        </w:rPr>
      </w:pPr>
      <w:r>
        <w:rPr>
          <w:noProof/>
        </w:rPr>
        <w:drawing>
          <wp:anchor distT="0" distB="0" distL="114300" distR="114300" simplePos="0" relativeHeight="251706425" behindDoc="1" locked="0" layoutInCell="1" allowOverlap="1" wp14:anchorId="11E9A69C" wp14:editId="067F359A">
            <wp:simplePos x="0" y="0"/>
            <wp:positionH relativeFrom="column">
              <wp:posOffset>-1364834</wp:posOffset>
            </wp:positionH>
            <wp:positionV relativeFrom="paragraph">
              <wp:posOffset>388681</wp:posOffset>
            </wp:positionV>
            <wp:extent cx="9129042" cy="7251065"/>
            <wp:effectExtent l="5397" t="0" r="1588" b="1587"/>
            <wp:wrapNone/>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rot="5400000">
                      <a:off x="0" y="0"/>
                      <a:ext cx="9147217" cy="7265501"/>
                    </a:xfrm>
                    <a:prstGeom prst="rect">
                      <a:avLst/>
                    </a:prstGeom>
                  </pic:spPr>
                </pic:pic>
              </a:graphicData>
            </a:graphic>
            <wp14:sizeRelH relativeFrom="margin">
              <wp14:pctWidth>0</wp14:pctWidth>
            </wp14:sizeRelH>
            <wp14:sizeRelV relativeFrom="margin">
              <wp14:pctHeight>0</wp14:pctHeight>
            </wp14:sizeRelV>
          </wp:anchor>
        </w:drawing>
      </w:r>
    </w:p>
    <w:p w14:paraId="532E13C2" w14:textId="3F0A452E" w:rsidR="00DF141E" w:rsidRDefault="00DF141E" w:rsidP="00926809">
      <w:pPr>
        <w:pStyle w:val="Title"/>
        <w:rPr>
          <w:color w:val="1F3864"/>
        </w:rPr>
      </w:pPr>
    </w:p>
    <w:p w14:paraId="318CE7BD" w14:textId="60EC1E12" w:rsidR="00DF141E" w:rsidRDefault="00DF141E" w:rsidP="00926809">
      <w:pPr>
        <w:pStyle w:val="Title"/>
        <w:rPr>
          <w:color w:val="1F3864"/>
        </w:rPr>
      </w:pPr>
    </w:p>
    <w:p w14:paraId="5ACF71EF" w14:textId="77777777" w:rsidR="00DF141E" w:rsidRDefault="00DF141E" w:rsidP="00926809">
      <w:pPr>
        <w:pStyle w:val="Title"/>
        <w:rPr>
          <w:color w:val="1F3864"/>
        </w:rPr>
      </w:pPr>
    </w:p>
    <w:p w14:paraId="76C18D69" w14:textId="77777777" w:rsidR="00DF141E" w:rsidRDefault="00DF141E" w:rsidP="00926809">
      <w:pPr>
        <w:pStyle w:val="Title"/>
        <w:rPr>
          <w:color w:val="1F3864"/>
        </w:rPr>
      </w:pPr>
    </w:p>
    <w:p w14:paraId="0D4CB70D" w14:textId="77777777" w:rsidR="00DF141E" w:rsidRDefault="00DF141E" w:rsidP="00926809">
      <w:pPr>
        <w:pStyle w:val="Title"/>
        <w:rPr>
          <w:color w:val="1F3864"/>
        </w:rPr>
      </w:pPr>
    </w:p>
    <w:p w14:paraId="38140234" w14:textId="77777777" w:rsidR="00DF141E" w:rsidRDefault="00DF141E" w:rsidP="00926809">
      <w:pPr>
        <w:pStyle w:val="Title"/>
        <w:rPr>
          <w:color w:val="1F3864"/>
        </w:rPr>
      </w:pPr>
    </w:p>
    <w:p w14:paraId="4A056213" w14:textId="77777777" w:rsidR="00DF141E" w:rsidRDefault="00DF141E" w:rsidP="00926809">
      <w:pPr>
        <w:pStyle w:val="Title"/>
        <w:rPr>
          <w:color w:val="1F3864"/>
        </w:rPr>
      </w:pPr>
    </w:p>
    <w:p w14:paraId="7B7AD412" w14:textId="77777777" w:rsidR="00DF141E" w:rsidRDefault="00DF141E" w:rsidP="00926809">
      <w:pPr>
        <w:pStyle w:val="Title"/>
        <w:rPr>
          <w:color w:val="1F3864"/>
        </w:rPr>
      </w:pPr>
    </w:p>
    <w:p w14:paraId="0F7A4896" w14:textId="77777777" w:rsidR="00DF141E" w:rsidRDefault="00DF141E" w:rsidP="00926809">
      <w:pPr>
        <w:pStyle w:val="Title"/>
        <w:rPr>
          <w:color w:val="1F3864"/>
        </w:rPr>
      </w:pPr>
    </w:p>
    <w:p w14:paraId="0B5480F8" w14:textId="77777777" w:rsidR="00787C02" w:rsidRDefault="00787C02" w:rsidP="00926809">
      <w:pPr>
        <w:pStyle w:val="Title"/>
        <w:rPr>
          <w:color w:val="1F3864"/>
        </w:rPr>
      </w:pPr>
    </w:p>
    <w:p w14:paraId="294B6E35" w14:textId="77777777" w:rsidR="00787C02" w:rsidRDefault="00787C02" w:rsidP="00926809">
      <w:pPr>
        <w:pStyle w:val="Title"/>
        <w:rPr>
          <w:color w:val="1F3864"/>
        </w:rPr>
      </w:pPr>
    </w:p>
    <w:p w14:paraId="32725275" w14:textId="77777777" w:rsidR="00787C02" w:rsidRDefault="00787C02" w:rsidP="00926809">
      <w:pPr>
        <w:pStyle w:val="Title"/>
        <w:rPr>
          <w:color w:val="1F3864"/>
        </w:rPr>
      </w:pPr>
    </w:p>
    <w:p w14:paraId="269A6D8D" w14:textId="77777777" w:rsidR="00787C02" w:rsidRDefault="00787C02" w:rsidP="00926809">
      <w:pPr>
        <w:pStyle w:val="Title"/>
        <w:rPr>
          <w:color w:val="1F3864"/>
        </w:rPr>
      </w:pPr>
    </w:p>
    <w:p w14:paraId="21CA5061" w14:textId="77777777" w:rsidR="00787C02" w:rsidRDefault="00787C02" w:rsidP="00926809">
      <w:pPr>
        <w:pStyle w:val="Title"/>
        <w:rPr>
          <w:color w:val="1F3864"/>
        </w:rPr>
      </w:pPr>
    </w:p>
    <w:p w14:paraId="192D7CFC" w14:textId="77777777" w:rsidR="00787C02" w:rsidRDefault="00787C02" w:rsidP="00926809">
      <w:pPr>
        <w:pStyle w:val="Title"/>
        <w:rPr>
          <w:color w:val="1F3864"/>
        </w:rPr>
      </w:pPr>
    </w:p>
    <w:p w14:paraId="5854E315" w14:textId="77777777" w:rsidR="00787C02" w:rsidRDefault="00787C02" w:rsidP="00926809">
      <w:pPr>
        <w:pStyle w:val="Title"/>
        <w:rPr>
          <w:color w:val="1F3864"/>
        </w:rPr>
      </w:pPr>
    </w:p>
    <w:p w14:paraId="343F08A2" w14:textId="77777777" w:rsidR="00787C02" w:rsidRDefault="00787C02" w:rsidP="00926809">
      <w:pPr>
        <w:pStyle w:val="Title"/>
        <w:rPr>
          <w:color w:val="1F3864"/>
        </w:rPr>
      </w:pPr>
    </w:p>
    <w:p w14:paraId="0130BB52" w14:textId="77777777" w:rsidR="00787C02" w:rsidRDefault="00787C02" w:rsidP="00926809">
      <w:pPr>
        <w:pStyle w:val="Title"/>
        <w:rPr>
          <w:color w:val="1F3864"/>
        </w:rPr>
      </w:pPr>
    </w:p>
    <w:p w14:paraId="17C2B61A" w14:textId="77777777" w:rsidR="00787C02" w:rsidRDefault="00787C02" w:rsidP="00926809">
      <w:pPr>
        <w:pStyle w:val="Title"/>
        <w:rPr>
          <w:color w:val="1F3864"/>
        </w:rPr>
      </w:pPr>
    </w:p>
    <w:p w14:paraId="1B64D21F" w14:textId="77777777" w:rsidR="00787C02" w:rsidRDefault="00787C02" w:rsidP="00926809">
      <w:pPr>
        <w:pStyle w:val="Title"/>
        <w:rPr>
          <w:color w:val="1F3864"/>
        </w:rPr>
      </w:pPr>
    </w:p>
    <w:p w14:paraId="249348FF" w14:textId="77777777" w:rsidR="00787C02" w:rsidRDefault="00787C02" w:rsidP="00926809">
      <w:pPr>
        <w:pStyle w:val="Title"/>
        <w:rPr>
          <w:color w:val="1F3864"/>
        </w:rPr>
      </w:pPr>
    </w:p>
    <w:p w14:paraId="389BC2C0" w14:textId="77777777" w:rsidR="00787C02" w:rsidRDefault="00787C02" w:rsidP="00926809">
      <w:pPr>
        <w:pStyle w:val="Title"/>
        <w:rPr>
          <w:color w:val="1F3864"/>
        </w:rPr>
      </w:pPr>
    </w:p>
    <w:p w14:paraId="7B6F8610" w14:textId="1432C224" w:rsidR="00B90190" w:rsidRDefault="00B90190" w:rsidP="00926809">
      <w:pPr>
        <w:pStyle w:val="Title"/>
        <w:rPr>
          <w:color w:val="1F3864"/>
        </w:rPr>
      </w:pPr>
    </w:p>
    <w:p w14:paraId="7004A4CE" w14:textId="7A4E8CB5" w:rsidR="00B90190" w:rsidRDefault="00BE55C4" w:rsidP="00926809">
      <w:pPr>
        <w:pStyle w:val="Title"/>
        <w:rPr>
          <w:color w:val="1F3864"/>
        </w:rPr>
      </w:pPr>
      <w:r w:rsidRPr="00556C95">
        <w:rPr>
          <w:noProof/>
        </w:rPr>
        <w:drawing>
          <wp:anchor distT="0" distB="0" distL="114300" distR="114300" simplePos="0" relativeHeight="251741241" behindDoc="1" locked="0" layoutInCell="1" allowOverlap="1" wp14:anchorId="62DBBB28" wp14:editId="0821FA02">
            <wp:simplePos x="0" y="0"/>
            <wp:positionH relativeFrom="margin">
              <wp:posOffset>-1330325</wp:posOffset>
            </wp:positionH>
            <wp:positionV relativeFrom="paragraph">
              <wp:posOffset>284085</wp:posOffset>
            </wp:positionV>
            <wp:extent cx="9017724" cy="6779895"/>
            <wp:effectExtent l="0" t="5080" r="6985" b="6985"/>
            <wp:wrapNone/>
            <wp:docPr id="55" name="Picture 4">
              <a:extLst xmlns:a="http://schemas.openxmlformats.org/drawingml/2006/main">
                <a:ext uri="{FF2B5EF4-FFF2-40B4-BE49-F238E27FC236}">
                  <a16:creationId xmlns:a16="http://schemas.microsoft.com/office/drawing/2014/main" id="{0C1AA438-BD9F-433C-BBF0-B744378CF5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C1AA438-BD9F-433C-BBF0-B744378CF558}"/>
                        </a:ext>
                      </a:extLst>
                    </pic:cNvPr>
                    <pic:cNvPicPr>
                      <a:picLocks noChangeAspect="1"/>
                    </pic:cNvPicPr>
                  </pic:nvPicPr>
                  <pic:blipFill rotWithShape="1">
                    <a:blip r:embed="rId38">
                      <a:extLst>
                        <a:ext uri="{28A0092B-C50C-407E-A947-70E740481C1C}">
                          <a14:useLocalDpi xmlns:a14="http://schemas.microsoft.com/office/drawing/2010/main" val="0"/>
                        </a:ext>
                      </a:extLst>
                    </a:blip>
                    <a:srcRect l="1839" t="13084" r="7120" b="7982"/>
                    <a:stretch/>
                  </pic:blipFill>
                  <pic:spPr>
                    <a:xfrm rot="5400000">
                      <a:off x="0" y="0"/>
                      <a:ext cx="9018876" cy="6780761"/>
                    </a:xfrm>
                    <a:prstGeom prst="rect">
                      <a:avLst/>
                    </a:prstGeom>
                  </pic:spPr>
                </pic:pic>
              </a:graphicData>
            </a:graphic>
            <wp14:sizeRelH relativeFrom="margin">
              <wp14:pctWidth>0</wp14:pctWidth>
            </wp14:sizeRelH>
            <wp14:sizeRelV relativeFrom="margin">
              <wp14:pctHeight>0</wp14:pctHeight>
            </wp14:sizeRelV>
          </wp:anchor>
        </w:drawing>
      </w:r>
    </w:p>
    <w:p w14:paraId="36C06727" w14:textId="2DE8670D" w:rsidR="00B90190" w:rsidRDefault="00B90190" w:rsidP="00926809">
      <w:pPr>
        <w:pStyle w:val="Title"/>
        <w:rPr>
          <w:color w:val="1F3864"/>
        </w:rPr>
      </w:pPr>
    </w:p>
    <w:p w14:paraId="75AF3CA1" w14:textId="0FA0DDFE" w:rsidR="00532252" w:rsidRDefault="00532252" w:rsidP="00926809">
      <w:pPr>
        <w:pStyle w:val="Title"/>
        <w:rPr>
          <w:color w:val="1F3864"/>
        </w:rPr>
      </w:pPr>
    </w:p>
    <w:p w14:paraId="02A826AD" w14:textId="77777777" w:rsidR="00532252" w:rsidRDefault="00532252" w:rsidP="00926809">
      <w:pPr>
        <w:pStyle w:val="Title"/>
        <w:rPr>
          <w:color w:val="1F3864"/>
        </w:rPr>
      </w:pPr>
    </w:p>
    <w:p w14:paraId="45E16FC0" w14:textId="77777777" w:rsidR="00532252" w:rsidRDefault="00532252" w:rsidP="00926809">
      <w:pPr>
        <w:pStyle w:val="Title"/>
        <w:rPr>
          <w:color w:val="1F3864"/>
        </w:rPr>
      </w:pPr>
    </w:p>
    <w:p w14:paraId="477561FF" w14:textId="77777777" w:rsidR="00532252" w:rsidRDefault="00532252" w:rsidP="00926809">
      <w:pPr>
        <w:pStyle w:val="Title"/>
        <w:rPr>
          <w:color w:val="1F3864"/>
        </w:rPr>
      </w:pPr>
    </w:p>
    <w:p w14:paraId="3170AE69" w14:textId="31330990" w:rsidR="00532252" w:rsidRDefault="00532252" w:rsidP="00926809">
      <w:pPr>
        <w:pStyle w:val="Title"/>
        <w:rPr>
          <w:color w:val="1F3864"/>
        </w:rPr>
      </w:pPr>
    </w:p>
    <w:p w14:paraId="054863BE" w14:textId="77777777" w:rsidR="00532252" w:rsidRDefault="00532252" w:rsidP="00926809">
      <w:pPr>
        <w:pStyle w:val="Title"/>
        <w:rPr>
          <w:color w:val="1F3864"/>
        </w:rPr>
      </w:pPr>
    </w:p>
    <w:p w14:paraId="08D77F32" w14:textId="77777777" w:rsidR="00532252" w:rsidRDefault="00532252" w:rsidP="00926809">
      <w:pPr>
        <w:pStyle w:val="Title"/>
        <w:rPr>
          <w:color w:val="1F3864"/>
        </w:rPr>
      </w:pPr>
    </w:p>
    <w:p w14:paraId="39B18088" w14:textId="77777777" w:rsidR="00532252" w:rsidRDefault="00532252" w:rsidP="00926809">
      <w:pPr>
        <w:pStyle w:val="Title"/>
        <w:rPr>
          <w:color w:val="1F3864"/>
        </w:rPr>
      </w:pPr>
    </w:p>
    <w:p w14:paraId="38E59E4E" w14:textId="77777777" w:rsidR="00532252" w:rsidRDefault="00532252" w:rsidP="00926809">
      <w:pPr>
        <w:pStyle w:val="Title"/>
        <w:rPr>
          <w:color w:val="1F3864"/>
        </w:rPr>
      </w:pPr>
    </w:p>
    <w:p w14:paraId="2C4EB5AD" w14:textId="77777777" w:rsidR="00532252" w:rsidRDefault="00532252" w:rsidP="00926809">
      <w:pPr>
        <w:pStyle w:val="Title"/>
        <w:rPr>
          <w:color w:val="1F3864"/>
        </w:rPr>
      </w:pPr>
    </w:p>
    <w:p w14:paraId="269324B4" w14:textId="77777777" w:rsidR="00532252" w:rsidRDefault="00532252" w:rsidP="00926809">
      <w:pPr>
        <w:pStyle w:val="Title"/>
        <w:rPr>
          <w:color w:val="1F3864"/>
        </w:rPr>
      </w:pPr>
    </w:p>
    <w:p w14:paraId="24E4432F" w14:textId="77777777" w:rsidR="00532252" w:rsidRDefault="00532252" w:rsidP="00926809">
      <w:pPr>
        <w:pStyle w:val="Title"/>
        <w:rPr>
          <w:color w:val="1F3864"/>
        </w:rPr>
      </w:pPr>
    </w:p>
    <w:p w14:paraId="59BB8DB0" w14:textId="77777777" w:rsidR="00532252" w:rsidRDefault="00532252" w:rsidP="00926809">
      <w:pPr>
        <w:pStyle w:val="Title"/>
        <w:rPr>
          <w:color w:val="1F3864"/>
        </w:rPr>
      </w:pPr>
    </w:p>
    <w:p w14:paraId="6843D916" w14:textId="77777777" w:rsidR="00532252" w:rsidRDefault="00532252" w:rsidP="00926809">
      <w:pPr>
        <w:pStyle w:val="Title"/>
        <w:rPr>
          <w:color w:val="1F3864"/>
        </w:rPr>
      </w:pPr>
    </w:p>
    <w:p w14:paraId="3250000D" w14:textId="77777777" w:rsidR="00532252" w:rsidRDefault="00532252" w:rsidP="00926809">
      <w:pPr>
        <w:pStyle w:val="Title"/>
        <w:rPr>
          <w:color w:val="1F3864"/>
        </w:rPr>
      </w:pPr>
    </w:p>
    <w:p w14:paraId="2FE2E148" w14:textId="77777777" w:rsidR="00532252" w:rsidRDefault="00532252" w:rsidP="00926809">
      <w:pPr>
        <w:pStyle w:val="Title"/>
        <w:rPr>
          <w:color w:val="1F3864"/>
        </w:rPr>
      </w:pPr>
    </w:p>
    <w:p w14:paraId="6D23E957" w14:textId="77777777" w:rsidR="00532252" w:rsidRDefault="00532252" w:rsidP="00926809">
      <w:pPr>
        <w:pStyle w:val="Title"/>
        <w:rPr>
          <w:color w:val="1F3864"/>
        </w:rPr>
      </w:pPr>
    </w:p>
    <w:p w14:paraId="5B4DD708" w14:textId="77777777" w:rsidR="00532252" w:rsidRDefault="00532252" w:rsidP="00926809">
      <w:pPr>
        <w:pStyle w:val="Title"/>
        <w:rPr>
          <w:color w:val="1F3864"/>
        </w:rPr>
      </w:pPr>
    </w:p>
    <w:p w14:paraId="190C57B8" w14:textId="77777777" w:rsidR="00532252" w:rsidRDefault="00532252" w:rsidP="00926809">
      <w:pPr>
        <w:pStyle w:val="Title"/>
        <w:rPr>
          <w:color w:val="1F3864"/>
        </w:rPr>
      </w:pPr>
    </w:p>
    <w:p w14:paraId="27A7434F" w14:textId="77777777" w:rsidR="00532252" w:rsidRDefault="00532252" w:rsidP="00926809">
      <w:pPr>
        <w:pStyle w:val="Title"/>
        <w:rPr>
          <w:color w:val="1F3864"/>
        </w:rPr>
      </w:pPr>
    </w:p>
    <w:p w14:paraId="5D2267DA" w14:textId="1E903FFF" w:rsidR="00BE55C4" w:rsidRDefault="00BE55C4">
      <w:pPr>
        <w:rPr>
          <w:rFonts w:ascii="Trebuchet MS" w:hAnsi="Trebuchet MS" w:cs="Arial"/>
          <w:b/>
          <w:color w:val="1F3864"/>
          <w:sz w:val="48"/>
        </w:rPr>
      </w:pPr>
      <w:r>
        <w:rPr>
          <w:noProof/>
        </w:rPr>
        <w:drawing>
          <wp:anchor distT="0" distB="0" distL="114300" distR="114300" simplePos="0" relativeHeight="251707449" behindDoc="1" locked="0" layoutInCell="1" allowOverlap="1" wp14:anchorId="030ADD92" wp14:editId="6308CFD7">
            <wp:simplePos x="0" y="0"/>
            <wp:positionH relativeFrom="margin">
              <wp:align>center</wp:align>
            </wp:positionH>
            <wp:positionV relativeFrom="paragraph">
              <wp:posOffset>-462608</wp:posOffset>
            </wp:positionV>
            <wp:extent cx="7409657" cy="9381507"/>
            <wp:effectExtent l="0" t="0" r="1270" b="0"/>
            <wp:wrapNone/>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7409657" cy="9381507"/>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color w:val="1F3864"/>
        </w:rPr>
        <w:br w:type="page"/>
      </w:r>
    </w:p>
    <w:p w14:paraId="5C3690F2" w14:textId="77777777" w:rsidR="00B75EA5" w:rsidRDefault="00B75EA5" w:rsidP="00B75EA5">
      <w:pPr>
        <w:rPr>
          <w:rFonts w:ascii="Trebuchet MS" w:hAnsi="Trebuchet MS"/>
          <w:color w:val="1F3864"/>
        </w:rPr>
      </w:pPr>
      <w:r w:rsidRPr="000B1094">
        <w:rPr>
          <w:rFonts w:ascii="Trebuchet MS" w:hAnsi="Trebuchet MS"/>
          <w:b/>
          <w:noProof/>
          <w:sz w:val="26"/>
          <w:szCs w:val="26"/>
        </w:rPr>
        <w:drawing>
          <wp:anchor distT="0" distB="0" distL="114300" distR="114300" simplePos="0" relativeHeight="251756601" behindDoc="1" locked="0" layoutInCell="1" allowOverlap="1" wp14:anchorId="55879273" wp14:editId="375E5A40">
            <wp:simplePos x="0" y="0"/>
            <wp:positionH relativeFrom="column">
              <wp:posOffset>874218</wp:posOffset>
            </wp:positionH>
            <wp:positionV relativeFrom="paragraph">
              <wp:posOffset>-263407</wp:posOffset>
            </wp:positionV>
            <wp:extent cx="4145280" cy="6562725"/>
            <wp:effectExtent l="0" t="0" r="7620" b="9525"/>
            <wp:wrapNone/>
            <wp:docPr id="45" name="Picture 2" descr="Image result for cta 360 image">
              <a:extLst xmlns:a="http://schemas.openxmlformats.org/drawingml/2006/main">
                <a:ext uri="{FF2B5EF4-FFF2-40B4-BE49-F238E27FC236}">
                  <a16:creationId xmlns:a16="http://schemas.microsoft.com/office/drawing/2014/main" id="{B5F55CC1-DC77-4A18-816B-608C82C49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Image result for cta 360 image">
                      <a:extLst>
                        <a:ext uri="{FF2B5EF4-FFF2-40B4-BE49-F238E27FC236}">
                          <a16:creationId xmlns:a16="http://schemas.microsoft.com/office/drawing/2014/main" id="{B5F55CC1-DC77-4A18-816B-608C82C49639}"/>
                        </a:ext>
                      </a:extLst>
                    </pic:cNvPr>
                    <pic:cNvPicPr>
                      <a:picLocks noChangeAspect="1" noChangeArrowheads="1"/>
                    </pic:cNvPicPr>
                  </pic:nvPicPr>
                  <pic:blipFill rotWithShape="1">
                    <a:blip r:embed="rId40">
                      <a:extLst>
                        <a:ext uri="{28A0092B-C50C-407E-A947-70E740481C1C}">
                          <a14:useLocalDpi xmlns:a14="http://schemas.microsoft.com/office/drawing/2010/main" val="0"/>
                        </a:ext>
                      </a:extLst>
                    </a:blip>
                    <a:srcRect t="10944" r="1" b="1"/>
                    <a:stretch/>
                  </pic:blipFill>
                  <pic:spPr bwMode="auto">
                    <a:xfrm>
                      <a:off x="0" y="0"/>
                      <a:ext cx="4145280" cy="6562725"/>
                    </a:xfrm>
                    <a:prstGeom prst="rect">
                      <a:avLst/>
                    </a:prstGeom>
                    <a:noFill/>
                    <a:extLst/>
                  </pic:spPr>
                </pic:pic>
              </a:graphicData>
            </a:graphic>
            <wp14:sizeRelH relativeFrom="margin">
              <wp14:pctWidth>0</wp14:pctWidth>
            </wp14:sizeRelH>
            <wp14:sizeRelV relativeFrom="margin">
              <wp14:pctHeight>0</wp14:pctHeight>
            </wp14:sizeRelV>
          </wp:anchor>
        </w:drawing>
      </w:r>
    </w:p>
    <w:p w14:paraId="681F9822" w14:textId="77777777" w:rsidR="00B75EA5" w:rsidRDefault="00B75EA5" w:rsidP="00B75EA5">
      <w:pPr>
        <w:rPr>
          <w:rFonts w:ascii="Trebuchet MS" w:hAnsi="Trebuchet MS"/>
          <w:b/>
          <w:sz w:val="32"/>
          <w:szCs w:val="26"/>
        </w:rPr>
      </w:pPr>
    </w:p>
    <w:p w14:paraId="1996686E" w14:textId="77777777" w:rsidR="00B75EA5" w:rsidRDefault="00B75EA5" w:rsidP="00B75EA5">
      <w:pPr>
        <w:rPr>
          <w:rFonts w:ascii="Trebuchet MS" w:hAnsi="Trebuchet MS"/>
          <w:b/>
          <w:sz w:val="32"/>
          <w:szCs w:val="26"/>
        </w:rPr>
      </w:pPr>
    </w:p>
    <w:p w14:paraId="02DC3D83" w14:textId="77777777" w:rsidR="00B75EA5" w:rsidRDefault="00B75EA5" w:rsidP="00B75EA5">
      <w:pPr>
        <w:rPr>
          <w:rFonts w:ascii="Trebuchet MS" w:hAnsi="Trebuchet MS"/>
          <w:b/>
          <w:sz w:val="32"/>
          <w:szCs w:val="26"/>
        </w:rPr>
      </w:pPr>
    </w:p>
    <w:p w14:paraId="1BF9D405" w14:textId="77777777" w:rsidR="00B75EA5" w:rsidRDefault="00B75EA5" w:rsidP="00B75EA5">
      <w:pPr>
        <w:rPr>
          <w:rFonts w:ascii="Trebuchet MS" w:hAnsi="Trebuchet MS"/>
          <w:b/>
          <w:sz w:val="32"/>
          <w:szCs w:val="26"/>
        </w:rPr>
      </w:pPr>
    </w:p>
    <w:p w14:paraId="02CF48E3" w14:textId="77777777" w:rsidR="00B75EA5" w:rsidRDefault="00B75EA5" w:rsidP="00B75EA5">
      <w:pPr>
        <w:rPr>
          <w:rFonts w:ascii="Trebuchet MS" w:hAnsi="Trebuchet MS"/>
          <w:b/>
          <w:sz w:val="32"/>
          <w:szCs w:val="26"/>
        </w:rPr>
      </w:pPr>
    </w:p>
    <w:p w14:paraId="5FF8A9B0" w14:textId="77777777" w:rsidR="00B75EA5" w:rsidRDefault="00B75EA5" w:rsidP="00B75EA5">
      <w:pPr>
        <w:rPr>
          <w:rFonts w:ascii="Trebuchet MS" w:hAnsi="Trebuchet MS"/>
          <w:b/>
          <w:sz w:val="32"/>
          <w:szCs w:val="26"/>
        </w:rPr>
      </w:pPr>
    </w:p>
    <w:p w14:paraId="53BF08FC" w14:textId="77777777" w:rsidR="00B75EA5" w:rsidRDefault="00B75EA5" w:rsidP="00B75EA5">
      <w:pPr>
        <w:rPr>
          <w:rFonts w:ascii="Trebuchet MS" w:hAnsi="Trebuchet MS"/>
          <w:b/>
          <w:sz w:val="32"/>
          <w:szCs w:val="26"/>
        </w:rPr>
      </w:pPr>
    </w:p>
    <w:p w14:paraId="451EB131" w14:textId="77777777" w:rsidR="00B75EA5" w:rsidRDefault="00B75EA5" w:rsidP="00B75EA5">
      <w:pPr>
        <w:rPr>
          <w:rFonts w:ascii="Trebuchet MS" w:hAnsi="Trebuchet MS"/>
          <w:b/>
          <w:sz w:val="32"/>
          <w:szCs w:val="26"/>
        </w:rPr>
      </w:pPr>
    </w:p>
    <w:p w14:paraId="6ED1BC60" w14:textId="77777777" w:rsidR="00B75EA5" w:rsidRDefault="00B75EA5" w:rsidP="00B75EA5">
      <w:pPr>
        <w:rPr>
          <w:rFonts w:ascii="Trebuchet MS" w:hAnsi="Trebuchet MS"/>
          <w:b/>
          <w:sz w:val="32"/>
          <w:szCs w:val="26"/>
        </w:rPr>
      </w:pPr>
    </w:p>
    <w:p w14:paraId="2113DC20" w14:textId="77777777" w:rsidR="00B75EA5" w:rsidRDefault="00B75EA5" w:rsidP="00B75EA5">
      <w:pPr>
        <w:rPr>
          <w:rFonts w:ascii="Trebuchet MS" w:hAnsi="Trebuchet MS"/>
          <w:b/>
          <w:sz w:val="32"/>
          <w:szCs w:val="26"/>
        </w:rPr>
      </w:pPr>
    </w:p>
    <w:p w14:paraId="4FBC90F2" w14:textId="77777777" w:rsidR="00B75EA5" w:rsidRDefault="00B75EA5" w:rsidP="00B75EA5">
      <w:pPr>
        <w:rPr>
          <w:rFonts w:ascii="Trebuchet MS" w:hAnsi="Trebuchet MS"/>
          <w:b/>
          <w:sz w:val="32"/>
          <w:szCs w:val="26"/>
        </w:rPr>
      </w:pPr>
    </w:p>
    <w:p w14:paraId="05E62B39" w14:textId="77777777" w:rsidR="00B75EA5" w:rsidRDefault="00B75EA5" w:rsidP="00B75EA5">
      <w:pPr>
        <w:rPr>
          <w:rFonts w:ascii="Trebuchet MS" w:hAnsi="Trebuchet MS"/>
          <w:b/>
          <w:sz w:val="32"/>
          <w:szCs w:val="26"/>
        </w:rPr>
      </w:pPr>
    </w:p>
    <w:p w14:paraId="3D3CA855" w14:textId="77777777" w:rsidR="00B75EA5" w:rsidRDefault="00B75EA5" w:rsidP="00B75EA5">
      <w:pPr>
        <w:rPr>
          <w:rFonts w:ascii="Trebuchet MS" w:hAnsi="Trebuchet MS"/>
          <w:b/>
          <w:sz w:val="32"/>
          <w:szCs w:val="26"/>
        </w:rPr>
      </w:pPr>
    </w:p>
    <w:p w14:paraId="75290176" w14:textId="77777777" w:rsidR="00B75EA5" w:rsidRDefault="00B75EA5" w:rsidP="00B75EA5">
      <w:pPr>
        <w:rPr>
          <w:rFonts w:ascii="Trebuchet MS" w:hAnsi="Trebuchet MS"/>
          <w:b/>
          <w:sz w:val="32"/>
          <w:szCs w:val="26"/>
        </w:rPr>
      </w:pPr>
    </w:p>
    <w:p w14:paraId="02100377" w14:textId="77777777" w:rsidR="00B75EA5" w:rsidRDefault="00B75EA5" w:rsidP="00B75EA5">
      <w:pPr>
        <w:rPr>
          <w:rFonts w:ascii="Trebuchet MS" w:hAnsi="Trebuchet MS"/>
          <w:b/>
          <w:sz w:val="32"/>
          <w:szCs w:val="26"/>
        </w:rPr>
      </w:pPr>
    </w:p>
    <w:p w14:paraId="2D74BAB2" w14:textId="77777777" w:rsidR="00B75EA5" w:rsidRDefault="00B75EA5" w:rsidP="00B75EA5">
      <w:pPr>
        <w:rPr>
          <w:rFonts w:ascii="Trebuchet MS" w:hAnsi="Trebuchet MS"/>
          <w:b/>
          <w:sz w:val="32"/>
          <w:szCs w:val="26"/>
        </w:rPr>
      </w:pPr>
    </w:p>
    <w:p w14:paraId="75CE92C8" w14:textId="77777777" w:rsidR="00B75EA5" w:rsidRDefault="00B75EA5" w:rsidP="00B75EA5">
      <w:pPr>
        <w:rPr>
          <w:rFonts w:ascii="Trebuchet MS" w:hAnsi="Trebuchet MS"/>
          <w:b/>
          <w:sz w:val="32"/>
          <w:szCs w:val="26"/>
        </w:rPr>
      </w:pPr>
    </w:p>
    <w:p w14:paraId="4613AC05" w14:textId="77777777" w:rsidR="00B75EA5" w:rsidRDefault="00B75EA5" w:rsidP="00B75EA5">
      <w:pPr>
        <w:rPr>
          <w:rFonts w:ascii="Trebuchet MS" w:hAnsi="Trebuchet MS"/>
          <w:b/>
          <w:sz w:val="32"/>
          <w:szCs w:val="26"/>
        </w:rPr>
      </w:pPr>
    </w:p>
    <w:p w14:paraId="516BD486" w14:textId="77777777" w:rsidR="00B75EA5" w:rsidRDefault="00B75EA5" w:rsidP="00B75EA5">
      <w:pPr>
        <w:rPr>
          <w:rFonts w:ascii="Trebuchet MS" w:hAnsi="Trebuchet MS"/>
          <w:b/>
          <w:sz w:val="32"/>
          <w:szCs w:val="26"/>
        </w:rPr>
      </w:pPr>
    </w:p>
    <w:p w14:paraId="103C571C" w14:textId="77777777" w:rsidR="00B75EA5" w:rsidRDefault="00B75EA5" w:rsidP="00B75EA5">
      <w:pPr>
        <w:rPr>
          <w:rFonts w:ascii="Trebuchet MS" w:hAnsi="Trebuchet MS"/>
          <w:b/>
          <w:sz w:val="32"/>
          <w:szCs w:val="26"/>
        </w:rPr>
      </w:pPr>
    </w:p>
    <w:p w14:paraId="28A29DCE" w14:textId="77777777" w:rsidR="00B75EA5" w:rsidRDefault="00B75EA5" w:rsidP="00B75EA5">
      <w:pPr>
        <w:rPr>
          <w:rFonts w:ascii="Trebuchet MS" w:hAnsi="Trebuchet MS"/>
          <w:b/>
          <w:sz w:val="32"/>
          <w:szCs w:val="26"/>
        </w:rPr>
      </w:pPr>
    </w:p>
    <w:p w14:paraId="0B880E38" w14:textId="77777777" w:rsidR="00B75EA5" w:rsidRDefault="00B75EA5" w:rsidP="00B75EA5">
      <w:pPr>
        <w:rPr>
          <w:rFonts w:ascii="Trebuchet MS" w:hAnsi="Trebuchet MS"/>
          <w:b/>
          <w:sz w:val="32"/>
          <w:szCs w:val="26"/>
        </w:rPr>
      </w:pPr>
    </w:p>
    <w:p w14:paraId="05F86800" w14:textId="77777777" w:rsidR="00B75EA5" w:rsidRDefault="00B75EA5" w:rsidP="00B75EA5">
      <w:pPr>
        <w:rPr>
          <w:rFonts w:ascii="Trebuchet MS" w:hAnsi="Trebuchet MS"/>
          <w:b/>
          <w:sz w:val="32"/>
          <w:szCs w:val="26"/>
        </w:rPr>
      </w:pPr>
    </w:p>
    <w:p w14:paraId="7E1FC8FD" w14:textId="77777777" w:rsidR="00B75EA5" w:rsidRDefault="00B75EA5" w:rsidP="00B75EA5">
      <w:pPr>
        <w:rPr>
          <w:rFonts w:ascii="Trebuchet MS" w:hAnsi="Trebuchet MS"/>
          <w:b/>
          <w:sz w:val="32"/>
          <w:szCs w:val="26"/>
        </w:rPr>
      </w:pPr>
    </w:p>
    <w:p w14:paraId="40D6F50F" w14:textId="77777777" w:rsidR="00B75EA5" w:rsidRDefault="00B75EA5" w:rsidP="00B75EA5">
      <w:pPr>
        <w:rPr>
          <w:rFonts w:ascii="Trebuchet MS" w:hAnsi="Trebuchet MS"/>
          <w:b/>
          <w:sz w:val="32"/>
          <w:szCs w:val="26"/>
        </w:rPr>
      </w:pPr>
    </w:p>
    <w:p w14:paraId="12E046D8" w14:textId="77777777" w:rsidR="00B75EA5" w:rsidRDefault="00B75EA5" w:rsidP="00B75EA5">
      <w:pPr>
        <w:rPr>
          <w:rFonts w:ascii="Trebuchet MS" w:hAnsi="Trebuchet MS"/>
          <w:b/>
          <w:sz w:val="32"/>
          <w:szCs w:val="26"/>
        </w:rPr>
      </w:pPr>
    </w:p>
    <w:p w14:paraId="4BF7CBC8" w14:textId="77777777" w:rsidR="00B75EA5" w:rsidRDefault="00B75EA5" w:rsidP="00B75EA5">
      <w:pPr>
        <w:rPr>
          <w:rFonts w:ascii="Trebuchet MS" w:hAnsi="Trebuchet MS"/>
          <w:b/>
          <w:sz w:val="32"/>
          <w:szCs w:val="26"/>
        </w:rPr>
      </w:pPr>
    </w:p>
    <w:p w14:paraId="1EC64DD1" w14:textId="3AEE6236" w:rsidR="00245B7B" w:rsidRDefault="00245B7B" w:rsidP="00245B7B">
      <w:pPr>
        <w:numPr>
          <w:ilvl w:val="0"/>
          <w:numId w:val="84"/>
        </w:numPr>
        <w:tabs>
          <w:tab w:val="left" w:pos="3130"/>
        </w:tabs>
        <w:ind w:left="1530" w:hanging="450"/>
        <w:rPr>
          <w:rFonts w:ascii="Trebuchet MS" w:hAnsi="Trebuchet MS"/>
          <w:b/>
          <w:sz w:val="32"/>
          <w:szCs w:val="26"/>
        </w:rPr>
      </w:pPr>
      <w:r>
        <w:rPr>
          <w:rFonts w:ascii="Trebuchet MS" w:hAnsi="Trebuchet MS"/>
          <w:b/>
          <w:sz w:val="32"/>
          <w:szCs w:val="26"/>
        </w:rPr>
        <w:t xml:space="preserve">Using CTA 360 as a tool </w:t>
      </w:r>
    </w:p>
    <w:p w14:paraId="013DD6C4" w14:textId="01CFDFB8" w:rsidR="00B75EA5" w:rsidRPr="005F4589" w:rsidRDefault="00B75EA5" w:rsidP="00245B7B">
      <w:pPr>
        <w:numPr>
          <w:ilvl w:val="0"/>
          <w:numId w:val="84"/>
        </w:numPr>
        <w:tabs>
          <w:tab w:val="left" w:pos="3130"/>
        </w:tabs>
        <w:ind w:left="1530" w:hanging="450"/>
        <w:rPr>
          <w:rFonts w:ascii="Trebuchet MS" w:hAnsi="Trebuchet MS"/>
          <w:b/>
          <w:sz w:val="32"/>
          <w:szCs w:val="26"/>
        </w:rPr>
      </w:pPr>
      <w:r w:rsidRPr="005F4589">
        <w:rPr>
          <w:rFonts w:ascii="Trebuchet MS" w:hAnsi="Trebuchet MS"/>
          <w:b/>
          <w:sz w:val="32"/>
          <w:szCs w:val="26"/>
        </w:rPr>
        <w:t>Search individuals or Committees</w:t>
      </w:r>
    </w:p>
    <w:p w14:paraId="3C64D16E" w14:textId="77777777" w:rsidR="00B75EA5" w:rsidRPr="005F4589" w:rsidRDefault="00B75EA5" w:rsidP="00245B7B">
      <w:pPr>
        <w:numPr>
          <w:ilvl w:val="0"/>
          <w:numId w:val="84"/>
        </w:numPr>
        <w:tabs>
          <w:tab w:val="left" w:pos="3130"/>
        </w:tabs>
        <w:ind w:left="1530" w:hanging="450"/>
        <w:rPr>
          <w:rFonts w:ascii="Trebuchet MS" w:hAnsi="Trebuchet MS"/>
          <w:b/>
          <w:sz w:val="32"/>
          <w:szCs w:val="26"/>
        </w:rPr>
      </w:pPr>
      <w:r w:rsidRPr="005F4589">
        <w:rPr>
          <w:rFonts w:ascii="Trebuchet MS" w:hAnsi="Trebuchet MS"/>
          <w:b/>
          <w:sz w:val="32"/>
          <w:szCs w:val="26"/>
        </w:rPr>
        <w:t>Mass email and text</w:t>
      </w:r>
    </w:p>
    <w:p w14:paraId="02C33398" w14:textId="77777777" w:rsidR="00B75EA5" w:rsidRPr="005F4589" w:rsidRDefault="00B75EA5" w:rsidP="00245B7B">
      <w:pPr>
        <w:numPr>
          <w:ilvl w:val="0"/>
          <w:numId w:val="84"/>
        </w:numPr>
        <w:tabs>
          <w:tab w:val="left" w:pos="3130"/>
        </w:tabs>
        <w:ind w:left="1530" w:hanging="450"/>
        <w:rPr>
          <w:rFonts w:ascii="Trebuchet MS" w:hAnsi="Trebuchet MS"/>
          <w:b/>
          <w:sz w:val="32"/>
          <w:szCs w:val="26"/>
        </w:rPr>
      </w:pPr>
      <w:r w:rsidRPr="005F4589">
        <w:rPr>
          <w:rFonts w:ascii="Trebuchet MS" w:hAnsi="Trebuchet MS"/>
          <w:b/>
          <w:sz w:val="32"/>
          <w:szCs w:val="26"/>
        </w:rPr>
        <w:t>Member status by Site</w:t>
      </w:r>
    </w:p>
    <w:p w14:paraId="159F09DD" w14:textId="77777777" w:rsidR="00B75EA5" w:rsidRPr="005F4589" w:rsidRDefault="00B75EA5" w:rsidP="00245B7B">
      <w:pPr>
        <w:numPr>
          <w:ilvl w:val="0"/>
          <w:numId w:val="84"/>
        </w:numPr>
        <w:tabs>
          <w:tab w:val="left" w:pos="3130"/>
        </w:tabs>
        <w:ind w:left="1530" w:hanging="450"/>
        <w:rPr>
          <w:rFonts w:ascii="Trebuchet MS" w:hAnsi="Trebuchet MS"/>
          <w:b/>
          <w:sz w:val="32"/>
          <w:szCs w:val="26"/>
        </w:rPr>
      </w:pPr>
      <w:r w:rsidRPr="005F4589">
        <w:rPr>
          <w:rFonts w:ascii="Trebuchet MS" w:hAnsi="Trebuchet MS"/>
          <w:b/>
          <w:sz w:val="32"/>
          <w:szCs w:val="26"/>
        </w:rPr>
        <w:t>Training videos on ctago.org/cta360</w:t>
      </w:r>
    </w:p>
    <w:p w14:paraId="43195D80" w14:textId="77777777" w:rsidR="00B75EA5" w:rsidRDefault="00B75EA5">
      <w:pPr>
        <w:rPr>
          <w:rFonts w:ascii="Trebuchet MS" w:hAnsi="Trebuchet MS"/>
          <w:color w:val="1F3864"/>
        </w:rPr>
      </w:pPr>
    </w:p>
    <w:p w14:paraId="0E0BC390" w14:textId="77777777" w:rsidR="00B75EA5" w:rsidRDefault="00B75EA5">
      <w:pPr>
        <w:rPr>
          <w:rFonts w:ascii="Trebuchet MS" w:hAnsi="Trebuchet MS" w:cs="Arial"/>
          <w:b/>
          <w:color w:val="1F3864"/>
          <w:sz w:val="48"/>
        </w:rPr>
      </w:pPr>
    </w:p>
    <w:p w14:paraId="23493DEF" w14:textId="1E302F8F" w:rsidR="007858F5" w:rsidRPr="002C0EB6" w:rsidRDefault="002C0EB6" w:rsidP="007858F5">
      <w:pPr>
        <w:pStyle w:val="Title"/>
        <w:jc w:val="left"/>
        <w:rPr>
          <w:rFonts w:ascii="Trebuchet MS" w:hAnsi="Trebuchet MS"/>
        </w:rPr>
      </w:pPr>
      <w:r w:rsidRPr="002C0EB6">
        <w:rPr>
          <w:noProof/>
        </w:rPr>
        <w:drawing>
          <wp:anchor distT="0" distB="0" distL="114300" distR="114300" simplePos="0" relativeHeight="251709497" behindDoc="1" locked="0" layoutInCell="1" allowOverlap="1" wp14:anchorId="2F7EAB7F" wp14:editId="34EC183F">
            <wp:simplePos x="0" y="0"/>
            <wp:positionH relativeFrom="column">
              <wp:posOffset>391613</wp:posOffset>
            </wp:positionH>
            <wp:positionV relativeFrom="paragraph">
              <wp:posOffset>-391292</wp:posOffset>
            </wp:positionV>
            <wp:extent cx="676275" cy="716603"/>
            <wp:effectExtent l="0" t="0" r="0" b="7620"/>
            <wp:wrapNone/>
            <wp:docPr id="232" name="Picture 232" descr="Image result for light 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light bul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6275" cy="7166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58F5">
        <w:rPr>
          <w:rFonts w:ascii="Trebuchet MS" w:hAnsi="Trebuchet MS"/>
          <w:color w:val="1F3864"/>
        </w:rPr>
        <w:tab/>
      </w:r>
      <w:r w:rsidR="007858F5">
        <w:rPr>
          <w:rFonts w:ascii="Trebuchet MS" w:hAnsi="Trebuchet MS"/>
          <w:color w:val="1F3864"/>
        </w:rPr>
        <w:tab/>
      </w:r>
      <w:r>
        <w:rPr>
          <w:rFonts w:ascii="Trebuchet MS" w:hAnsi="Trebuchet MS"/>
          <w:color w:val="1F3864"/>
        </w:rPr>
        <w:t xml:space="preserve">  </w:t>
      </w:r>
      <w:r w:rsidR="007858F5" w:rsidRPr="002C0EB6">
        <w:rPr>
          <w:rFonts w:ascii="Trebuchet MS" w:hAnsi="Trebuchet MS"/>
        </w:rPr>
        <w:t xml:space="preserve">HOW TO BE A GOOD LISTENER </w:t>
      </w:r>
    </w:p>
    <w:p w14:paraId="6CA1B994" w14:textId="5424D4BF" w:rsidR="007858F5" w:rsidRPr="002C0EB6" w:rsidRDefault="007858F5" w:rsidP="007858F5">
      <w:pPr>
        <w:pStyle w:val="Title"/>
        <w:jc w:val="left"/>
        <w:rPr>
          <w:rFonts w:ascii="Trebuchet MS" w:hAnsi="Trebuchet MS"/>
          <w:sz w:val="28"/>
          <w:szCs w:val="28"/>
        </w:rPr>
      </w:pPr>
    </w:p>
    <w:p w14:paraId="240277AF" w14:textId="684A4E86" w:rsidR="007858F5" w:rsidRPr="002C0EB6" w:rsidRDefault="00965E90" w:rsidP="00805E01">
      <w:pPr>
        <w:pStyle w:val="Title"/>
        <w:numPr>
          <w:ilvl w:val="0"/>
          <w:numId w:val="100"/>
        </w:numPr>
        <w:jc w:val="left"/>
        <w:rPr>
          <w:rFonts w:ascii="Trebuchet MS" w:hAnsi="Trebuchet MS"/>
          <w:sz w:val="28"/>
          <w:szCs w:val="28"/>
        </w:rPr>
      </w:pPr>
      <w:r w:rsidRPr="002C0EB6">
        <w:rPr>
          <w:rFonts w:ascii="Trebuchet MS" w:hAnsi="Trebuchet MS"/>
          <w:sz w:val="28"/>
          <w:szCs w:val="28"/>
        </w:rPr>
        <w:t xml:space="preserve">Avoid distractions. </w:t>
      </w:r>
      <w:r w:rsidR="00567E2A" w:rsidRPr="002C0EB6">
        <w:rPr>
          <w:rFonts w:ascii="Californian FB" w:hAnsi="Californian FB"/>
          <w:b w:val="0"/>
          <w:sz w:val="28"/>
          <w:szCs w:val="28"/>
        </w:rPr>
        <w:t xml:space="preserve">Look the other person in the eye, and put your phone away.  </w:t>
      </w:r>
    </w:p>
    <w:p w14:paraId="05B34D84" w14:textId="77777777" w:rsidR="00567E2A" w:rsidRPr="002C0EB6" w:rsidRDefault="00567E2A" w:rsidP="00567E2A">
      <w:pPr>
        <w:pStyle w:val="Title"/>
        <w:ind w:left="720"/>
        <w:jc w:val="left"/>
        <w:rPr>
          <w:rFonts w:ascii="Trebuchet MS" w:hAnsi="Trebuchet MS"/>
          <w:sz w:val="28"/>
          <w:szCs w:val="28"/>
        </w:rPr>
      </w:pPr>
    </w:p>
    <w:p w14:paraId="3B6E09F4" w14:textId="54411BA4" w:rsidR="00965E90" w:rsidRPr="002C0EB6" w:rsidRDefault="00965E90" w:rsidP="00805E01">
      <w:pPr>
        <w:pStyle w:val="Title"/>
        <w:numPr>
          <w:ilvl w:val="0"/>
          <w:numId w:val="100"/>
        </w:numPr>
        <w:jc w:val="left"/>
        <w:rPr>
          <w:rFonts w:ascii="Trebuchet MS" w:hAnsi="Trebuchet MS"/>
          <w:sz w:val="28"/>
          <w:szCs w:val="28"/>
        </w:rPr>
      </w:pPr>
      <w:r w:rsidRPr="002C0EB6">
        <w:rPr>
          <w:rFonts w:ascii="Trebuchet MS" w:hAnsi="Trebuchet MS"/>
          <w:sz w:val="28"/>
          <w:szCs w:val="28"/>
        </w:rPr>
        <w:t xml:space="preserve">Slow down. </w:t>
      </w:r>
      <w:r w:rsidR="00567E2A" w:rsidRPr="002C0EB6">
        <w:rPr>
          <w:rFonts w:ascii="Californian FB" w:hAnsi="Californian FB"/>
          <w:b w:val="0"/>
          <w:sz w:val="28"/>
          <w:szCs w:val="28"/>
        </w:rPr>
        <w:t xml:space="preserve">Our brains process thoughts four times faster than spoken words.  It’s easy to skip ahead in a conversation, using your assumptions to fill in the gaps and plan your response.  Resist this urge.  Focus on what is actually being said.  </w:t>
      </w:r>
    </w:p>
    <w:p w14:paraId="60CE3F7D" w14:textId="77777777" w:rsidR="00567E2A" w:rsidRPr="002C0EB6" w:rsidRDefault="00567E2A" w:rsidP="00567E2A">
      <w:pPr>
        <w:pStyle w:val="Title"/>
        <w:jc w:val="left"/>
        <w:rPr>
          <w:rFonts w:ascii="Trebuchet MS" w:hAnsi="Trebuchet MS"/>
          <w:sz w:val="28"/>
          <w:szCs w:val="28"/>
        </w:rPr>
      </w:pPr>
    </w:p>
    <w:p w14:paraId="699B5C02" w14:textId="7BA27378" w:rsidR="00965E90" w:rsidRPr="002C0EB6" w:rsidRDefault="00965E90" w:rsidP="00805E01">
      <w:pPr>
        <w:pStyle w:val="Title"/>
        <w:numPr>
          <w:ilvl w:val="0"/>
          <w:numId w:val="100"/>
        </w:numPr>
        <w:jc w:val="left"/>
        <w:rPr>
          <w:rFonts w:ascii="Trebuchet MS" w:hAnsi="Trebuchet MS"/>
          <w:sz w:val="28"/>
          <w:szCs w:val="28"/>
        </w:rPr>
      </w:pPr>
      <w:r w:rsidRPr="002C0EB6">
        <w:rPr>
          <w:rFonts w:ascii="Trebuchet MS" w:hAnsi="Trebuchet MS"/>
          <w:sz w:val="28"/>
          <w:szCs w:val="28"/>
        </w:rPr>
        <w:t xml:space="preserve">Don’t interrupt. </w:t>
      </w:r>
      <w:r w:rsidR="00567E2A" w:rsidRPr="002C0EB6">
        <w:rPr>
          <w:rFonts w:ascii="Californian FB" w:hAnsi="Californian FB"/>
          <w:b w:val="0"/>
          <w:sz w:val="28"/>
          <w:szCs w:val="28"/>
        </w:rPr>
        <w:t xml:space="preserve">Take the time to hear the full story.  </w:t>
      </w:r>
    </w:p>
    <w:p w14:paraId="2234AFD7" w14:textId="77777777" w:rsidR="00567E2A" w:rsidRPr="002C0EB6" w:rsidRDefault="00567E2A" w:rsidP="00567E2A">
      <w:pPr>
        <w:pStyle w:val="Title"/>
        <w:jc w:val="left"/>
        <w:rPr>
          <w:rFonts w:ascii="Trebuchet MS" w:hAnsi="Trebuchet MS"/>
          <w:sz w:val="28"/>
          <w:szCs w:val="28"/>
        </w:rPr>
      </w:pPr>
    </w:p>
    <w:p w14:paraId="58D461CB" w14:textId="79ABD6B3" w:rsidR="00965E90" w:rsidRPr="002C0EB6" w:rsidRDefault="00965E90" w:rsidP="00805E01">
      <w:pPr>
        <w:pStyle w:val="Title"/>
        <w:numPr>
          <w:ilvl w:val="0"/>
          <w:numId w:val="100"/>
        </w:numPr>
        <w:jc w:val="left"/>
        <w:rPr>
          <w:rFonts w:ascii="Trebuchet MS" w:hAnsi="Trebuchet MS"/>
          <w:sz w:val="28"/>
          <w:szCs w:val="28"/>
        </w:rPr>
      </w:pPr>
      <w:r w:rsidRPr="002C0EB6">
        <w:rPr>
          <w:rFonts w:ascii="Trebuchet MS" w:hAnsi="Trebuchet MS"/>
          <w:sz w:val="28"/>
          <w:szCs w:val="28"/>
        </w:rPr>
        <w:t xml:space="preserve">Keep an open mind. </w:t>
      </w:r>
      <w:r w:rsidR="00567E2A" w:rsidRPr="002C0EB6">
        <w:rPr>
          <w:rFonts w:ascii="Californian FB" w:hAnsi="Californian FB"/>
          <w:b w:val="0"/>
          <w:sz w:val="28"/>
          <w:szCs w:val="28"/>
        </w:rPr>
        <w:t xml:space="preserve">Don’t assume you already know what someone cares about.  People will surprise you.  </w:t>
      </w:r>
    </w:p>
    <w:p w14:paraId="5058937A" w14:textId="77777777" w:rsidR="00567E2A" w:rsidRPr="002C0EB6" w:rsidRDefault="00567E2A" w:rsidP="00567E2A">
      <w:pPr>
        <w:pStyle w:val="Title"/>
        <w:jc w:val="left"/>
        <w:rPr>
          <w:rFonts w:ascii="Trebuchet MS" w:hAnsi="Trebuchet MS"/>
          <w:sz w:val="28"/>
          <w:szCs w:val="28"/>
        </w:rPr>
      </w:pPr>
    </w:p>
    <w:p w14:paraId="2D9A51FD" w14:textId="27C5437B" w:rsidR="00965E90" w:rsidRPr="002C0EB6" w:rsidRDefault="00965E90" w:rsidP="00805E01">
      <w:pPr>
        <w:pStyle w:val="Title"/>
        <w:numPr>
          <w:ilvl w:val="0"/>
          <w:numId w:val="100"/>
        </w:numPr>
        <w:jc w:val="left"/>
        <w:rPr>
          <w:rFonts w:ascii="Trebuchet MS" w:hAnsi="Trebuchet MS"/>
          <w:sz w:val="28"/>
          <w:szCs w:val="28"/>
        </w:rPr>
      </w:pPr>
      <w:r w:rsidRPr="002C0EB6">
        <w:rPr>
          <w:rFonts w:ascii="Trebuchet MS" w:hAnsi="Trebuchet MS"/>
          <w:sz w:val="28"/>
          <w:szCs w:val="28"/>
        </w:rPr>
        <w:t xml:space="preserve">Don’t fish. </w:t>
      </w:r>
      <w:r w:rsidR="00952723" w:rsidRPr="002C0EB6">
        <w:rPr>
          <w:rFonts w:ascii="Californian FB" w:hAnsi="Californian FB"/>
          <w:b w:val="0"/>
          <w:sz w:val="28"/>
          <w:szCs w:val="28"/>
        </w:rPr>
        <w:t xml:space="preserve">Avoid leading questions like “Don’t you agree that…” </w:t>
      </w:r>
    </w:p>
    <w:p w14:paraId="55BA7EB4" w14:textId="77777777" w:rsidR="00263DE8" w:rsidRPr="002C0EB6" w:rsidRDefault="00263DE8" w:rsidP="00263DE8">
      <w:pPr>
        <w:pStyle w:val="Title"/>
        <w:jc w:val="left"/>
        <w:rPr>
          <w:rFonts w:ascii="Trebuchet MS" w:hAnsi="Trebuchet MS"/>
          <w:sz w:val="28"/>
          <w:szCs w:val="28"/>
        </w:rPr>
      </w:pPr>
    </w:p>
    <w:p w14:paraId="3DC33A5A" w14:textId="159095E9" w:rsidR="00965E90" w:rsidRPr="002C0EB6" w:rsidRDefault="00965E90" w:rsidP="00805E01">
      <w:pPr>
        <w:pStyle w:val="Title"/>
        <w:numPr>
          <w:ilvl w:val="0"/>
          <w:numId w:val="100"/>
        </w:numPr>
        <w:jc w:val="left"/>
        <w:rPr>
          <w:rFonts w:ascii="Trebuchet MS" w:hAnsi="Trebuchet MS"/>
          <w:sz w:val="28"/>
          <w:szCs w:val="28"/>
        </w:rPr>
      </w:pPr>
      <w:r w:rsidRPr="002C0EB6">
        <w:rPr>
          <w:rFonts w:ascii="Trebuchet MS" w:hAnsi="Trebuchet MS"/>
          <w:sz w:val="28"/>
          <w:szCs w:val="28"/>
        </w:rPr>
        <w:t xml:space="preserve">Practice empathy. </w:t>
      </w:r>
      <w:r w:rsidR="00992361" w:rsidRPr="002C0EB6">
        <w:rPr>
          <w:rFonts w:ascii="Californian FB" w:hAnsi="Californian FB"/>
          <w:b w:val="0"/>
          <w:sz w:val="28"/>
          <w:szCs w:val="28"/>
        </w:rPr>
        <w:t xml:space="preserve">Sometimes people need to let off steam.  Don’t discourage them.  Your immediate task is to hear what they </w:t>
      </w:r>
      <w:r w:rsidR="00263DE8" w:rsidRPr="002C0EB6">
        <w:rPr>
          <w:rFonts w:ascii="Californian FB" w:hAnsi="Californian FB"/>
          <w:b w:val="0"/>
          <w:sz w:val="28"/>
          <w:szCs w:val="28"/>
        </w:rPr>
        <w:t xml:space="preserve">have to say, not to judge.  </w:t>
      </w:r>
    </w:p>
    <w:p w14:paraId="66D3C543" w14:textId="77777777" w:rsidR="00263DE8" w:rsidRPr="002C0EB6" w:rsidRDefault="00263DE8" w:rsidP="00263DE8">
      <w:pPr>
        <w:pStyle w:val="Title"/>
        <w:jc w:val="left"/>
        <w:rPr>
          <w:rFonts w:ascii="Trebuchet MS" w:hAnsi="Trebuchet MS"/>
          <w:sz w:val="28"/>
          <w:szCs w:val="28"/>
        </w:rPr>
      </w:pPr>
    </w:p>
    <w:p w14:paraId="7EEC7F4A" w14:textId="377BAEA1" w:rsidR="00965E90" w:rsidRPr="002C0EB6" w:rsidRDefault="00965E90" w:rsidP="00805E01">
      <w:pPr>
        <w:pStyle w:val="Title"/>
        <w:numPr>
          <w:ilvl w:val="0"/>
          <w:numId w:val="100"/>
        </w:numPr>
        <w:jc w:val="left"/>
        <w:rPr>
          <w:rFonts w:ascii="Trebuchet MS" w:hAnsi="Trebuchet MS"/>
          <w:sz w:val="28"/>
          <w:szCs w:val="28"/>
        </w:rPr>
      </w:pPr>
      <w:r w:rsidRPr="002C0EB6">
        <w:rPr>
          <w:rFonts w:ascii="Trebuchet MS" w:hAnsi="Trebuchet MS"/>
          <w:sz w:val="28"/>
          <w:szCs w:val="28"/>
        </w:rPr>
        <w:t xml:space="preserve">Show that you hear what they’re saying. </w:t>
      </w:r>
      <w:r w:rsidR="004D5299" w:rsidRPr="002C0EB6">
        <w:rPr>
          <w:rFonts w:ascii="Californian FB" w:hAnsi="Californian FB"/>
          <w:b w:val="0"/>
          <w:sz w:val="28"/>
          <w:szCs w:val="28"/>
        </w:rPr>
        <w:t xml:space="preserve">React, ask follow-up questions, and repeat back what you understood.  If you don’t understand, ask.  </w:t>
      </w:r>
    </w:p>
    <w:p w14:paraId="1EE731D4" w14:textId="77777777" w:rsidR="004D5299" w:rsidRPr="002C0EB6" w:rsidRDefault="004D5299" w:rsidP="004D5299">
      <w:pPr>
        <w:pStyle w:val="Title"/>
        <w:jc w:val="left"/>
        <w:rPr>
          <w:rFonts w:ascii="Trebuchet MS" w:hAnsi="Trebuchet MS"/>
          <w:sz w:val="28"/>
          <w:szCs w:val="28"/>
        </w:rPr>
      </w:pPr>
    </w:p>
    <w:p w14:paraId="2C0B4A25" w14:textId="50642701" w:rsidR="00965E90" w:rsidRPr="002C0EB6" w:rsidRDefault="00965E90" w:rsidP="00805E01">
      <w:pPr>
        <w:pStyle w:val="Title"/>
        <w:numPr>
          <w:ilvl w:val="0"/>
          <w:numId w:val="100"/>
        </w:numPr>
        <w:jc w:val="left"/>
        <w:rPr>
          <w:rFonts w:ascii="Trebuchet MS" w:hAnsi="Trebuchet MS"/>
          <w:sz w:val="28"/>
          <w:szCs w:val="28"/>
        </w:rPr>
      </w:pPr>
      <w:r w:rsidRPr="002C0EB6">
        <w:rPr>
          <w:rFonts w:ascii="Trebuchet MS" w:hAnsi="Trebuchet MS"/>
          <w:sz w:val="28"/>
          <w:szCs w:val="28"/>
        </w:rPr>
        <w:t xml:space="preserve">Find common ground. </w:t>
      </w:r>
      <w:r w:rsidR="004D5299" w:rsidRPr="002C0EB6">
        <w:rPr>
          <w:rFonts w:ascii="Californian FB" w:hAnsi="Californian FB"/>
          <w:b w:val="0"/>
          <w:sz w:val="28"/>
          <w:szCs w:val="28"/>
        </w:rPr>
        <w:t xml:space="preserve">You don’t have to agree with every point, but look for areas of agreement, and acknowledge where you differ.  </w:t>
      </w:r>
    </w:p>
    <w:p w14:paraId="2D393099" w14:textId="77777777" w:rsidR="004D5299" w:rsidRPr="002C0EB6" w:rsidRDefault="004D5299" w:rsidP="004D5299">
      <w:pPr>
        <w:pStyle w:val="Title"/>
        <w:jc w:val="left"/>
        <w:rPr>
          <w:rFonts w:ascii="Trebuchet MS" w:hAnsi="Trebuchet MS"/>
          <w:sz w:val="28"/>
          <w:szCs w:val="28"/>
        </w:rPr>
      </w:pPr>
    </w:p>
    <w:p w14:paraId="75103AE3" w14:textId="3DC0A6C0" w:rsidR="00965E90" w:rsidRPr="002C0EB6" w:rsidRDefault="00965E90" w:rsidP="00805E01">
      <w:pPr>
        <w:pStyle w:val="Title"/>
        <w:numPr>
          <w:ilvl w:val="0"/>
          <w:numId w:val="100"/>
        </w:numPr>
        <w:jc w:val="left"/>
        <w:rPr>
          <w:rFonts w:ascii="Trebuchet MS" w:hAnsi="Trebuchet MS"/>
          <w:sz w:val="28"/>
          <w:szCs w:val="28"/>
        </w:rPr>
      </w:pPr>
      <w:r w:rsidRPr="002C0EB6">
        <w:rPr>
          <w:rFonts w:ascii="Trebuchet MS" w:hAnsi="Trebuchet MS"/>
          <w:sz w:val="28"/>
          <w:szCs w:val="28"/>
        </w:rPr>
        <w:t xml:space="preserve">Don’t feel you need to sell something. </w:t>
      </w:r>
      <w:r w:rsidR="002C0EB6" w:rsidRPr="002C0EB6">
        <w:rPr>
          <w:rFonts w:ascii="Californian FB" w:hAnsi="Californian FB"/>
          <w:b w:val="0"/>
          <w:sz w:val="28"/>
          <w:szCs w:val="28"/>
        </w:rPr>
        <w:t xml:space="preserve">An organizer is not a salesperson.  You’re genuinely looking to learn the other person’s point of view and create something new together.  </w:t>
      </w:r>
    </w:p>
    <w:p w14:paraId="40BE5370" w14:textId="77777777" w:rsidR="00965E90" w:rsidRPr="007858F5" w:rsidRDefault="00965E90" w:rsidP="00965E90">
      <w:pPr>
        <w:pStyle w:val="Title"/>
        <w:ind w:left="720"/>
        <w:jc w:val="left"/>
        <w:rPr>
          <w:rFonts w:ascii="Trebuchet MS" w:hAnsi="Trebuchet MS"/>
          <w:color w:val="1F3864"/>
          <w:sz w:val="28"/>
          <w:szCs w:val="28"/>
        </w:rPr>
      </w:pPr>
    </w:p>
    <w:p w14:paraId="032B4AC9" w14:textId="77777777" w:rsidR="002C0EB6" w:rsidRDefault="002C0EB6" w:rsidP="002C0EB6">
      <w:pPr>
        <w:ind w:firstLine="720"/>
        <w:rPr>
          <w:rFonts w:ascii="Trebuchet MS" w:hAnsi="Trebuchet MS"/>
          <w:b/>
          <w:sz w:val="20"/>
          <w:szCs w:val="20"/>
        </w:rPr>
      </w:pPr>
    </w:p>
    <w:p w14:paraId="7B965389" w14:textId="77777777" w:rsidR="002C0EB6" w:rsidRDefault="002C0EB6" w:rsidP="002C0EB6">
      <w:pPr>
        <w:ind w:firstLine="720"/>
        <w:rPr>
          <w:rFonts w:ascii="Trebuchet MS" w:hAnsi="Trebuchet MS"/>
          <w:b/>
          <w:sz w:val="20"/>
          <w:szCs w:val="20"/>
        </w:rPr>
      </w:pPr>
    </w:p>
    <w:p w14:paraId="5F9ED050" w14:textId="77777777" w:rsidR="002C0EB6" w:rsidRDefault="002C0EB6" w:rsidP="002C0EB6">
      <w:pPr>
        <w:ind w:firstLine="720"/>
        <w:rPr>
          <w:rFonts w:ascii="Trebuchet MS" w:hAnsi="Trebuchet MS"/>
          <w:b/>
          <w:sz w:val="20"/>
          <w:szCs w:val="20"/>
        </w:rPr>
      </w:pPr>
    </w:p>
    <w:p w14:paraId="26AA988C" w14:textId="77777777" w:rsidR="002C0EB6" w:rsidRDefault="002C0EB6" w:rsidP="002C0EB6">
      <w:pPr>
        <w:ind w:firstLine="720"/>
        <w:rPr>
          <w:rFonts w:ascii="Trebuchet MS" w:hAnsi="Trebuchet MS"/>
          <w:b/>
          <w:sz w:val="20"/>
          <w:szCs w:val="20"/>
        </w:rPr>
      </w:pPr>
    </w:p>
    <w:p w14:paraId="30EAEE05" w14:textId="77777777" w:rsidR="002C0EB6" w:rsidRDefault="002C0EB6" w:rsidP="002C0EB6">
      <w:pPr>
        <w:ind w:firstLine="720"/>
        <w:rPr>
          <w:rFonts w:ascii="Trebuchet MS" w:hAnsi="Trebuchet MS"/>
          <w:b/>
          <w:sz w:val="20"/>
          <w:szCs w:val="20"/>
        </w:rPr>
      </w:pPr>
    </w:p>
    <w:p w14:paraId="6047EE15" w14:textId="77777777" w:rsidR="002C0EB6" w:rsidRDefault="002C0EB6" w:rsidP="002C0EB6">
      <w:pPr>
        <w:ind w:firstLine="720"/>
        <w:rPr>
          <w:rFonts w:ascii="Trebuchet MS" w:hAnsi="Trebuchet MS"/>
          <w:b/>
          <w:sz w:val="20"/>
          <w:szCs w:val="20"/>
        </w:rPr>
      </w:pPr>
    </w:p>
    <w:p w14:paraId="14DB8F90" w14:textId="77777777" w:rsidR="002C0EB6" w:rsidRDefault="002C0EB6" w:rsidP="002C0EB6">
      <w:pPr>
        <w:ind w:firstLine="720"/>
        <w:rPr>
          <w:rFonts w:ascii="Trebuchet MS" w:hAnsi="Trebuchet MS"/>
          <w:b/>
          <w:sz w:val="20"/>
          <w:szCs w:val="20"/>
        </w:rPr>
      </w:pPr>
    </w:p>
    <w:p w14:paraId="377B24EB" w14:textId="77777777" w:rsidR="002C0EB6" w:rsidRDefault="002C0EB6" w:rsidP="002C0EB6">
      <w:pPr>
        <w:ind w:firstLine="720"/>
        <w:rPr>
          <w:rFonts w:ascii="Trebuchet MS" w:hAnsi="Trebuchet MS"/>
          <w:b/>
          <w:sz w:val="20"/>
          <w:szCs w:val="20"/>
        </w:rPr>
      </w:pPr>
    </w:p>
    <w:p w14:paraId="70BF3808" w14:textId="77777777" w:rsidR="002C0EB6" w:rsidRDefault="002C0EB6" w:rsidP="002C0EB6">
      <w:pPr>
        <w:ind w:firstLine="720"/>
        <w:rPr>
          <w:rFonts w:ascii="Trebuchet MS" w:hAnsi="Trebuchet MS"/>
          <w:b/>
          <w:sz w:val="20"/>
          <w:szCs w:val="20"/>
        </w:rPr>
      </w:pPr>
    </w:p>
    <w:p w14:paraId="03861719" w14:textId="77777777" w:rsidR="002C0EB6" w:rsidRDefault="002C0EB6" w:rsidP="002C0EB6">
      <w:pPr>
        <w:ind w:firstLine="720"/>
        <w:rPr>
          <w:rFonts w:ascii="Trebuchet MS" w:hAnsi="Trebuchet MS"/>
          <w:b/>
          <w:sz w:val="20"/>
          <w:szCs w:val="20"/>
        </w:rPr>
      </w:pPr>
    </w:p>
    <w:p w14:paraId="4CE33D47" w14:textId="77777777" w:rsidR="002C0EB6" w:rsidRDefault="002C0EB6" w:rsidP="002C0EB6">
      <w:pPr>
        <w:ind w:firstLine="720"/>
        <w:rPr>
          <w:rFonts w:ascii="Trebuchet MS" w:hAnsi="Trebuchet MS"/>
          <w:b/>
          <w:sz w:val="20"/>
          <w:szCs w:val="20"/>
        </w:rPr>
      </w:pPr>
    </w:p>
    <w:p w14:paraId="13DAB019" w14:textId="77777777" w:rsidR="002C0EB6" w:rsidRDefault="002C0EB6" w:rsidP="002C0EB6">
      <w:pPr>
        <w:ind w:firstLine="720"/>
        <w:rPr>
          <w:rFonts w:ascii="Trebuchet MS" w:hAnsi="Trebuchet MS"/>
          <w:b/>
          <w:sz w:val="20"/>
          <w:szCs w:val="20"/>
        </w:rPr>
      </w:pPr>
    </w:p>
    <w:p w14:paraId="3B4FDDC3" w14:textId="249C602E" w:rsidR="002C0EB6" w:rsidRDefault="002C0EB6" w:rsidP="002C0EB6">
      <w:pPr>
        <w:ind w:firstLine="720"/>
        <w:rPr>
          <w:rFonts w:ascii="Trebuchet MS" w:hAnsi="Trebuchet MS"/>
          <w:b/>
          <w:sz w:val="20"/>
          <w:szCs w:val="20"/>
        </w:rPr>
      </w:pPr>
      <w:r>
        <w:rPr>
          <w:noProof/>
        </w:rPr>
        <w:drawing>
          <wp:anchor distT="0" distB="0" distL="114300" distR="114300" simplePos="0" relativeHeight="251711545" behindDoc="1" locked="0" layoutInCell="1" allowOverlap="1" wp14:anchorId="12227F87" wp14:editId="1E228A2C">
            <wp:simplePos x="0" y="0"/>
            <wp:positionH relativeFrom="margin">
              <wp:align>left</wp:align>
            </wp:positionH>
            <wp:positionV relativeFrom="paragraph">
              <wp:posOffset>17008</wp:posOffset>
            </wp:positionV>
            <wp:extent cx="422910" cy="419735"/>
            <wp:effectExtent l="1587" t="0" r="0" b="0"/>
            <wp:wrapNone/>
            <wp:docPr id="248" name="Picture 248" descr="Image result for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arget"/>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7199" t="8393" r="7652" b="13214"/>
                    <a:stretch/>
                  </pic:blipFill>
                  <pic:spPr bwMode="auto">
                    <a:xfrm rot="16200000">
                      <a:off x="0" y="0"/>
                      <a:ext cx="422910" cy="4197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699728" w14:textId="7951F92D" w:rsidR="007858F5" w:rsidRDefault="002C0EB6" w:rsidP="00B80C26">
      <w:pPr>
        <w:ind w:firstLine="720"/>
        <w:rPr>
          <w:rFonts w:ascii="Trebuchet MS" w:hAnsi="Trebuchet MS"/>
          <w:b/>
          <w:sz w:val="20"/>
          <w:szCs w:val="20"/>
        </w:rPr>
      </w:pPr>
      <w:r w:rsidRPr="00F5419A">
        <w:rPr>
          <w:rFonts w:ascii="Trebuchet MS" w:hAnsi="Trebuchet MS"/>
          <w:b/>
          <w:sz w:val="20"/>
          <w:szCs w:val="20"/>
        </w:rPr>
        <w:t xml:space="preserve">LABOR NOTES: Secrets of a Successful Organizer </w:t>
      </w:r>
      <w:r>
        <w:rPr>
          <w:rFonts w:ascii="Trebuchet MS" w:hAnsi="Trebuchet MS"/>
          <w:b/>
          <w:sz w:val="20"/>
          <w:szCs w:val="20"/>
        </w:rPr>
        <w:tab/>
      </w:r>
      <w:r>
        <w:rPr>
          <w:rFonts w:ascii="Trebuchet MS" w:hAnsi="Trebuchet MS"/>
          <w:b/>
          <w:sz w:val="20"/>
          <w:szCs w:val="20"/>
        </w:rPr>
        <w:t xml:space="preserve">           </w:t>
      </w:r>
      <w:r>
        <w:rPr>
          <w:rFonts w:ascii="Trebuchet MS" w:hAnsi="Trebuchet MS"/>
          <w:b/>
          <w:sz w:val="20"/>
          <w:szCs w:val="20"/>
        </w:rPr>
        <w:tab/>
      </w:r>
      <w:r w:rsidRPr="00E5688A">
        <w:rPr>
          <w:rFonts w:ascii="Trebuchet MS" w:hAnsi="Trebuchet MS"/>
          <w:sz w:val="20"/>
          <w:szCs w:val="20"/>
        </w:rPr>
        <w:t>labornotes.org/secrets</w:t>
      </w:r>
      <w:r>
        <w:rPr>
          <w:rFonts w:ascii="Trebuchet MS" w:hAnsi="Trebuchet MS"/>
          <w:b/>
          <w:sz w:val="20"/>
          <w:szCs w:val="20"/>
        </w:rPr>
        <w:t xml:space="preserve"> </w:t>
      </w:r>
    </w:p>
    <w:p w14:paraId="58D12DC8" w14:textId="35DF4D29" w:rsidR="00B80C26" w:rsidRDefault="00B80C26" w:rsidP="00B80C26">
      <w:pPr>
        <w:ind w:firstLine="720"/>
        <w:jc w:val="center"/>
        <w:rPr>
          <w:rFonts w:ascii="Trebuchet MS" w:hAnsi="Trebuchet MS"/>
          <w:b/>
          <w:sz w:val="50"/>
          <w:szCs w:val="50"/>
        </w:rPr>
      </w:pPr>
      <w:r w:rsidRPr="00B80C26">
        <w:rPr>
          <w:rFonts w:ascii="Trebuchet MS" w:hAnsi="Trebuchet MS"/>
          <w:b/>
          <w:sz w:val="50"/>
          <w:szCs w:val="50"/>
        </w:rPr>
        <w:t>HOW TO LISTEN</w:t>
      </w:r>
    </w:p>
    <w:p w14:paraId="529FDFC1" w14:textId="5A57E25A" w:rsidR="00B80C26" w:rsidRDefault="00B80C26" w:rsidP="00B80C26">
      <w:pPr>
        <w:ind w:firstLine="720"/>
        <w:jc w:val="center"/>
        <w:rPr>
          <w:rFonts w:ascii="Trebuchet MS" w:hAnsi="Trebuchet MS"/>
          <w:b/>
        </w:rPr>
      </w:pPr>
    </w:p>
    <w:p w14:paraId="78937E78" w14:textId="7EAE3C47" w:rsidR="00B80C26" w:rsidRPr="004A356C" w:rsidRDefault="00B80C26" w:rsidP="00805E01">
      <w:pPr>
        <w:pStyle w:val="ListParagraph"/>
        <w:numPr>
          <w:ilvl w:val="0"/>
          <w:numId w:val="101"/>
        </w:numPr>
        <w:rPr>
          <w:rFonts w:ascii="Trebuchet MS" w:hAnsi="Trebuchet MS"/>
          <w:b/>
          <w:sz w:val="28"/>
          <w:szCs w:val="28"/>
        </w:rPr>
      </w:pPr>
      <w:r w:rsidRPr="004A356C">
        <w:rPr>
          <w:rFonts w:ascii="Trebuchet MS" w:hAnsi="Trebuchet MS"/>
          <w:b/>
          <w:sz w:val="28"/>
          <w:szCs w:val="28"/>
          <w:u w:val="single"/>
        </w:rPr>
        <w:t>STOP TALKING</w:t>
      </w:r>
      <w:r w:rsidR="00F60E1F" w:rsidRPr="004A356C">
        <w:rPr>
          <w:rFonts w:ascii="Trebuchet MS" w:hAnsi="Trebuchet MS"/>
          <w:sz w:val="28"/>
          <w:szCs w:val="28"/>
        </w:rPr>
        <w:t>… talking and listening cannot occur simultaneously.</w:t>
      </w:r>
    </w:p>
    <w:p w14:paraId="14F36AC7" w14:textId="77777777" w:rsidR="00F60E1F" w:rsidRPr="004A356C" w:rsidRDefault="00F60E1F" w:rsidP="00F60E1F">
      <w:pPr>
        <w:pStyle w:val="ListParagraph"/>
        <w:ind w:left="1440"/>
        <w:rPr>
          <w:rFonts w:ascii="Trebuchet MS" w:hAnsi="Trebuchet MS"/>
          <w:b/>
          <w:sz w:val="28"/>
          <w:szCs w:val="28"/>
        </w:rPr>
      </w:pPr>
    </w:p>
    <w:p w14:paraId="532B2EC3" w14:textId="77777777" w:rsidR="00F60E1F" w:rsidRPr="004A356C" w:rsidRDefault="00B80C26" w:rsidP="00805E01">
      <w:pPr>
        <w:pStyle w:val="ListParagraph"/>
        <w:numPr>
          <w:ilvl w:val="0"/>
          <w:numId w:val="101"/>
        </w:numPr>
        <w:rPr>
          <w:rFonts w:ascii="Trebuchet MS" w:hAnsi="Trebuchet MS"/>
          <w:b/>
          <w:sz w:val="28"/>
          <w:szCs w:val="28"/>
        </w:rPr>
      </w:pPr>
      <w:r w:rsidRPr="004A356C">
        <w:rPr>
          <w:rFonts w:ascii="Trebuchet MS" w:hAnsi="Trebuchet MS"/>
          <w:b/>
          <w:sz w:val="28"/>
          <w:szCs w:val="28"/>
          <w:u w:val="single"/>
        </w:rPr>
        <w:t>EMPATHIZE WITH THE OTHER PERSON</w:t>
      </w:r>
      <w:r w:rsidR="00F60E1F" w:rsidRPr="004A356C">
        <w:rPr>
          <w:rFonts w:ascii="Trebuchet MS" w:hAnsi="Trebuchet MS"/>
          <w:sz w:val="28"/>
          <w:szCs w:val="28"/>
        </w:rPr>
        <w:t>… try to put yourself in the other’s place so you can see what he/she is trying to say.</w:t>
      </w:r>
    </w:p>
    <w:p w14:paraId="4A60475B" w14:textId="7D4B7743" w:rsidR="00B80C26" w:rsidRPr="004A356C" w:rsidRDefault="00F60E1F" w:rsidP="00F60E1F">
      <w:pPr>
        <w:rPr>
          <w:rFonts w:ascii="Trebuchet MS" w:hAnsi="Trebuchet MS"/>
          <w:b/>
          <w:sz w:val="28"/>
          <w:szCs w:val="28"/>
        </w:rPr>
      </w:pPr>
      <w:r w:rsidRPr="004A356C">
        <w:rPr>
          <w:rFonts w:ascii="Trebuchet MS" w:hAnsi="Trebuchet MS"/>
          <w:sz w:val="28"/>
          <w:szCs w:val="28"/>
        </w:rPr>
        <w:t xml:space="preserve"> </w:t>
      </w:r>
    </w:p>
    <w:p w14:paraId="0D6E3B33" w14:textId="44FEF0DE" w:rsidR="00B80C26" w:rsidRPr="004A356C" w:rsidRDefault="00B80C26" w:rsidP="00805E01">
      <w:pPr>
        <w:pStyle w:val="ListParagraph"/>
        <w:numPr>
          <w:ilvl w:val="0"/>
          <w:numId w:val="101"/>
        </w:numPr>
        <w:rPr>
          <w:rFonts w:ascii="Trebuchet MS" w:hAnsi="Trebuchet MS"/>
          <w:b/>
          <w:sz w:val="28"/>
          <w:szCs w:val="28"/>
        </w:rPr>
      </w:pPr>
      <w:r w:rsidRPr="004A356C">
        <w:rPr>
          <w:rFonts w:ascii="Trebuchet MS" w:hAnsi="Trebuchet MS"/>
          <w:b/>
          <w:sz w:val="28"/>
          <w:szCs w:val="28"/>
          <w:u w:val="single"/>
        </w:rPr>
        <w:t>CONTROL YOUR ANGER</w:t>
      </w:r>
      <w:r w:rsidR="00F60E1F" w:rsidRPr="004A356C">
        <w:rPr>
          <w:rFonts w:ascii="Trebuchet MS" w:hAnsi="Trebuchet MS"/>
          <w:sz w:val="28"/>
          <w:szCs w:val="28"/>
        </w:rPr>
        <w:t xml:space="preserve">… try not to get angry at what is being said; your anger may prevent you from understanding his/her statement. </w:t>
      </w:r>
    </w:p>
    <w:p w14:paraId="036B3BD6" w14:textId="77777777" w:rsidR="00F60E1F" w:rsidRPr="004A356C" w:rsidRDefault="00F60E1F" w:rsidP="00F60E1F">
      <w:pPr>
        <w:rPr>
          <w:rFonts w:ascii="Trebuchet MS" w:hAnsi="Trebuchet MS"/>
          <w:b/>
          <w:sz w:val="28"/>
          <w:szCs w:val="28"/>
        </w:rPr>
      </w:pPr>
    </w:p>
    <w:p w14:paraId="01766380" w14:textId="48D62D81" w:rsidR="00B80C26" w:rsidRPr="004A356C" w:rsidRDefault="00B80C26" w:rsidP="00805E01">
      <w:pPr>
        <w:pStyle w:val="ListParagraph"/>
        <w:numPr>
          <w:ilvl w:val="0"/>
          <w:numId w:val="101"/>
        </w:numPr>
        <w:rPr>
          <w:rFonts w:ascii="Trebuchet MS" w:hAnsi="Trebuchet MS"/>
          <w:b/>
          <w:sz w:val="28"/>
          <w:szCs w:val="28"/>
        </w:rPr>
      </w:pPr>
      <w:r w:rsidRPr="004A356C">
        <w:rPr>
          <w:rFonts w:ascii="Trebuchet MS" w:hAnsi="Trebuchet MS"/>
          <w:b/>
          <w:sz w:val="28"/>
          <w:szCs w:val="28"/>
          <w:u w:val="single"/>
        </w:rPr>
        <w:t>ASK QUESTIONS</w:t>
      </w:r>
      <w:r w:rsidR="00F60E1F" w:rsidRPr="004A356C">
        <w:rPr>
          <w:rFonts w:ascii="Trebuchet MS" w:hAnsi="Trebuchet MS"/>
          <w:sz w:val="28"/>
          <w:szCs w:val="28"/>
        </w:rPr>
        <w:t xml:space="preserve">… when you don’t understand, when you need more explanation, to clarify, not to establish the “facts”.  Don’t ask questions to show up or embarrass the other person. </w:t>
      </w:r>
    </w:p>
    <w:p w14:paraId="5B9C92DE" w14:textId="77777777" w:rsidR="00F60E1F" w:rsidRPr="004A356C" w:rsidRDefault="00F60E1F" w:rsidP="00F60E1F">
      <w:pPr>
        <w:rPr>
          <w:rFonts w:ascii="Trebuchet MS" w:hAnsi="Trebuchet MS"/>
          <w:b/>
          <w:sz w:val="28"/>
          <w:szCs w:val="28"/>
        </w:rPr>
      </w:pPr>
    </w:p>
    <w:p w14:paraId="75E20101" w14:textId="06C412C8" w:rsidR="00B80C26" w:rsidRPr="004A356C" w:rsidRDefault="00B80C26" w:rsidP="00805E01">
      <w:pPr>
        <w:pStyle w:val="ListParagraph"/>
        <w:numPr>
          <w:ilvl w:val="0"/>
          <w:numId w:val="101"/>
        </w:numPr>
        <w:rPr>
          <w:rFonts w:ascii="Trebuchet MS" w:hAnsi="Trebuchet MS"/>
          <w:b/>
          <w:sz w:val="28"/>
          <w:szCs w:val="28"/>
        </w:rPr>
      </w:pPr>
      <w:r w:rsidRPr="004A356C">
        <w:rPr>
          <w:rFonts w:ascii="Trebuchet MS" w:hAnsi="Trebuchet MS"/>
          <w:b/>
          <w:sz w:val="28"/>
          <w:szCs w:val="28"/>
          <w:u w:val="single"/>
        </w:rPr>
        <w:t>DON’T GIVE UP TOO SOON</w:t>
      </w:r>
      <w:r w:rsidR="00F60E1F" w:rsidRPr="004A356C">
        <w:rPr>
          <w:rFonts w:ascii="Trebuchet MS" w:hAnsi="Trebuchet MS"/>
          <w:sz w:val="28"/>
          <w:szCs w:val="28"/>
        </w:rPr>
        <w:t xml:space="preserve">… don’t interrupt other people; give them time to say what they have to say. </w:t>
      </w:r>
    </w:p>
    <w:p w14:paraId="2B113A1B" w14:textId="77777777" w:rsidR="00F60E1F" w:rsidRPr="004A356C" w:rsidRDefault="00F60E1F" w:rsidP="00F60E1F">
      <w:pPr>
        <w:rPr>
          <w:rFonts w:ascii="Trebuchet MS" w:hAnsi="Trebuchet MS"/>
          <w:b/>
          <w:sz w:val="28"/>
          <w:szCs w:val="28"/>
        </w:rPr>
      </w:pPr>
    </w:p>
    <w:p w14:paraId="6287349E" w14:textId="0FC92E7A" w:rsidR="00B80C26" w:rsidRPr="004A356C" w:rsidRDefault="00B80C26" w:rsidP="00805E01">
      <w:pPr>
        <w:pStyle w:val="ListParagraph"/>
        <w:numPr>
          <w:ilvl w:val="0"/>
          <w:numId w:val="101"/>
        </w:numPr>
        <w:rPr>
          <w:rFonts w:ascii="Trebuchet MS" w:hAnsi="Trebuchet MS"/>
          <w:b/>
          <w:sz w:val="28"/>
          <w:szCs w:val="28"/>
        </w:rPr>
      </w:pPr>
      <w:r w:rsidRPr="004A356C">
        <w:rPr>
          <w:rFonts w:ascii="Trebuchet MS" w:hAnsi="Trebuchet MS"/>
          <w:b/>
          <w:sz w:val="28"/>
          <w:szCs w:val="28"/>
          <w:u w:val="single"/>
        </w:rPr>
        <w:t>CONCENTRATE ON WHAT HE/SHE IS SAYING</w:t>
      </w:r>
      <w:r w:rsidR="00F60E1F" w:rsidRPr="004A356C">
        <w:rPr>
          <w:rFonts w:ascii="Trebuchet MS" w:hAnsi="Trebuchet MS"/>
          <w:sz w:val="28"/>
          <w:szCs w:val="28"/>
        </w:rPr>
        <w:t xml:space="preserve">… </w:t>
      </w:r>
      <w:r w:rsidR="00971656" w:rsidRPr="004A356C">
        <w:rPr>
          <w:rFonts w:ascii="Trebuchet MS" w:hAnsi="Trebuchet MS"/>
          <w:sz w:val="28"/>
          <w:szCs w:val="28"/>
        </w:rPr>
        <w:t xml:space="preserve">focus your attention on their words, ideas and feelings. </w:t>
      </w:r>
    </w:p>
    <w:p w14:paraId="3408C0DC" w14:textId="77777777" w:rsidR="00971656" w:rsidRPr="004A356C" w:rsidRDefault="00971656" w:rsidP="00971656">
      <w:pPr>
        <w:rPr>
          <w:rFonts w:ascii="Trebuchet MS" w:hAnsi="Trebuchet MS"/>
          <w:b/>
          <w:sz w:val="28"/>
          <w:szCs w:val="28"/>
        </w:rPr>
      </w:pPr>
    </w:p>
    <w:p w14:paraId="368072DF" w14:textId="5E089E65" w:rsidR="00B80C26" w:rsidRPr="004A356C" w:rsidRDefault="00B80C26" w:rsidP="00805E01">
      <w:pPr>
        <w:pStyle w:val="ListParagraph"/>
        <w:numPr>
          <w:ilvl w:val="0"/>
          <w:numId w:val="101"/>
        </w:numPr>
        <w:rPr>
          <w:rFonts w:ascii="Trebuchet MS" w:hAnsi="Trebuchet MS"/>
          <w:b/>
          <w:sz w:val="28"/>
          <w:szCs w:val="28"/>
        </w:rPr>
      </w:pPr>
      <w:r w:rsidRPr="004A356C">
        <w:rPr>
          <w:rFonts w:ascii="Trebuchet MS" w:hAnsi="Trebuchet MS"/>
          <w:b/>
          <w:sz w:val="28"/>
          <w:szCs w:val="28"/>
          <w:u w:val="single"/>
        </w:rPr>
        <w:t>LOOK AT THE OTHER PERSON</w:t>
      </w:r>
      <w:r w:rsidR="00971656" w:rsidRPr="004A356C">
        <w:rPr>
          <w:rFonts w:ascii="Trebuchet MS" w:hAnsi="Trebuchet MS"/>
          <w:sz w:val="28"/>
          <w:szCs w:val="28"/>
        </w:rPr>
        <w:t xml:space="preserve">… their face, mouth, eyes, hands will help communicate with you.  Watch their body language.  </w:t>
      </w:r>
    </w:p>
    <w:p w14:paraId="0BB17125" w14:textId="77777777" w:rsidR="00971656" w:rsidRPr="004A356C" w:rsidRDefault="00971656" w:rsidP="00971656">
      <w:pPr>
        <w:rPr>
          <w:rFonts w:ascii="Trebuchet MS" w:hAnsi="Trebuchet MS"/>
          <w:b/>
          <w:sz w:val="28"/>
          <w:szCs w:val="28"/>
        </w:rPr>
      </w:pPr>
    </w:p>
    <w:p w14:paraId="35826EF4" w14:textId="11EE0D32" w:rsidR="00B80C26" w:rsidRPr="004A356C" w:rsidRDefault="00B80C26" w:rsidP="00805E01">
      <w:pPr>
        <w:pStyle w:val="ListParagraph"/>
        <w:numPr>
          <w:ilvl w:val="0"/>
          <w:numId w:val="101"/>
        </w:numPr>
        <w:rPr>
          <w:rFonts w:ascii="Trebuchet MS" w:hAnsi="Trebuchet MS"/>
          <w:b/>
          <w:sz w:val="28"/>
          <w:szCs w:val="28"/>
        </w:rPr>
      </w:pPr>
      <w:r w:rsidRPr="004A356C">
        <w:rPr>
          <w:rFonts w:ascii="Trebuchet MS" w:hAnsi="Trebuchet MS"/>
          <w:b/>
          <w:sz w:val="28"/>
          <w:szCs w:val="28"/>
          <w:u w:val="single"/>
        </w:rPr>
        <w:t>LEAVE YOUR EMOTIONS BEHIND</w:t>
      </w:r>
      <w:r w:rsidR="00971656" w:rsidRPr="004A356C">
        <w:rPr>
          <w:rFonts w:ascii="Trebuchet MS" w:hAnsi="Trebuchet MS"/>
          <w:sz w:val="28"/>
          <w:szCs w:val="28"/>
        </w:rPr>
        <w:t xml:space="preserve">… </w:t>
      </w:r>
      <w:r w:rsidR="00A35882" w:rsidRPr="004A356C">
        <w:rPr>
          <w:rFonts w:ascii="Trebuchet MS" w:hAnsi="Trebuchet MS"/>
          <w:sz w:val="28"/>
          <w:szCs w:val="28"/>
        </w:rPr>
        <w:t xml:space="preserve">(if you can) try to push your worries, your fears, your problems, outside the meeting room. </w:t>
      </w:r>
    </w:p>
    <w:p w14:paraId="747CE3F8" w14:textId="77777777" w:rsidR="00A35882" w:rsidRPr="004A356C" w:rsidRDefault="00A35882" w:rsidP="00A35882">
      <w:pPr>
        <w:rPr>
          <w:rFonts w:ascii="Trebuchet MS" w:hAnsi="Trebuchet MS"/>
          <w:b/>
          <w:sz w:val="28"/>
          <w:szCs w:val="28"/>
        </w:rPr>
      </w:pPr>
    </w:p>
    <w:p w14:paraId="16BF75EA" w14:textId="11D556BB" w:rsidR="00B80C26" w:rsidRPr="004A356C" w:rsidRDefault="00F60E1F" w:rsidP="00805E01">
      <w:pPr>
        <w:pStyle w:val="ListParagraph"/>
        <w:numPr>
          <w:ilvl w:val="0"/>
          <w:numId w:val="101"/>
        </w:numPr>
        <w:rPr>
          <w:rFonts w:ascii="Trebuchet MS" w:hAnsi="Trebuchet MS"/>
          <w:b/>
          <w:sz w:val="28"/>
          <w:szCs w:val="28"/>
        </w:rPr>
      </w:pPr>
      <w:r w:rsidRPr="004A356C">
        <w:rPr>
          <w:rFonts w:ascii="Trebuchet MS" w:hAnsi="Trebuchet MS"/>
          <w:b/>
          <w:sz w:val="28"/>
          <w:szCs w:val="28"/>
          <w:u w:val="single"/>
        </w:rPr>
        <w:t>SMILE AND NOD APPROPRIATELY</w:t>
      </w:r>
      <w:r w:rsidR="00A35882" w:rsidRPr="004A356C">
        <w:rPr>
          <w:rFonts w:ascii="Trebuchet MS" w:hAnsi="Trebuchet MS"/>
          <w:sz w:val="28"/>
          <w:szCs w:val="28"/>
        </w:rPr>
        <w:t xml:space="preserve">… but don’t overdo it.  </w:t>
      </w:r>
    </w:p>
    <w:p w14:paraId="406D1109" w14:textId="77777777" w:rsidR="00A35882" w:rsidRPr="004A356C" w:rsidRDefault="00A35882" w:rsidP="00A35882">
      <w:pPr>
        <w:rPr>
          <w:rFonts w:ascii="Trebuchet MS" w:hAnsi="Trebuchet MS"/>
          <w:b/>
          <w:sz w:val="28"/>
          <w:szCs w:val="28"/>
        </w:rPr>
      </w:pPr>
    </w:p>
    <w:p w14:paraId="39E01F1A" w14:textId="3FEC49EE" w:rsidR="00F60E1F" w:rsidRPr="004A356C" w:rsidRDefault="00F60E1F" w:rsidP="00805E01">
      <w:pPr>
        <w:pStyle w:val="ListParagraph"/>
        <w:numPr>
          <w:ilvl w:val="0"/>
          <w:numId w:val="101"/>
        </w:numPr>
        <w:rPr>
          <w:rFonts w:ascii="Trebuchet MS" w:hAnsi="Trebuchet MS"/>
          <w:b/>
          <w:sz w:val="28"/>
          <w:szCs w:val="28"/>
        </w:rPr>
      </w:pPr>
      <w:r w:rsidRPr="004A356C">
        <w:rPr>
          <w:rFonts w:ascii="Trebuchet MS" w:hAnsi="Trebuchet MS"/>
          <w:b/>
          <w:sz w:val="28"/>
          <w:szCs w:val="28"/>
          <w:u w:val="single"/>
        </w:rPr>
        <w:t>DON’T ARGUE MENTALLY</w:t>
      </w:r>
      <w:r w:rsidR="00A35882" w:rsidRPr="004A356C">
        <w:rPr>
          <w:rFonts w:ascii="Trebuchet MS" w:hAnsi="Trebuchet MS"/>
          <w:sz w:val="28"/>
          <w:szCs w:val="28"/>
        </w:rPr>
        <w:t xml:space="preserve">… when you are trying to understand the other person, it is a handicap to argue with them mentally as they are speaking.  This sets up a barrier between you and them.  </w:t>
      </w:r>
    </w:p>
    <w:p w14:paraId="66DCF465" w14:textId="77777777" w:rsidR="00A35882" w:rsidRPr="004A356C" w:rsidRDefault="00A35882" w:rsidP="00A35882">
      <w:pPr>
        <w:rPr>
          <w:rFonts w:ascii="Trebuchet MS" w:hAnsi="Trebuchet MS"/>
          <w:b/>
          <w:sz w:val="28"/>
          <w:szCs w:val="28"/>
        </w:rPr>
      </w:pPr>
    </w:p>
    <w:p w14:paraId="2EF76E99" w14:textId="2C15D011" w:rsidR="00F60E1F" w:rsidRPr="004A356C" w:rsidRDefault="00F60E1F" w:rsidP="00805E01">
      <w:pPr>
        <w:pStyle w:val="ListParagraph"/>
        <w:numPr>
          <w:ilvl w:val="0"/>
          <w:numId w:val="101"/>
        </w:numPr>
        <w:rPr>
          <w:rFonts w:ascii="Trebuchet MS" w:hAnsi="Trebuchet MS"/>
          <w:b/>
          <w:sz w:val="28"/>
          <w:szCs w:val="28"/>
        </w:rPr>
      </w:pPr>
      <w:r w:rsidRPr="004A356C">
        <w:rPr>
          <w:rFonts w:ascii="Trebuchet MS" w:hAnsi="Trebuchet MS"/>
          <w:b/>
          <w:sz w:val="28"/>
          <w:szCs w:val="28"/>
          <w:u w:val="single"/>
        </w:rPr>
        <w:t>GET THE MAIN POINTS</w:t>
      </w:r>
      <w:r w:rsidR="00A35882" w:rsidRPr="004A356C">
        <w:rPr>
          <w:rFonts w:ascii="Trebuchet MS" w:hAnsi="Trebuchet MS"/>
          <w:sz w:val="28"/>
          <w:szCs w:val="28"/>
        </w:rPr>
        <w:t xml:space="preserve">… concentrate on the main ideas, not the examples.  Stories, statistics, etc. are important but are usually not the main points.  Examine them only to see if they support or clarify the main idea.  </w:t>
      </w:r>
    </w:p>
    <w:p w14:paraId="5BDBD57F" w14:textId="77777777" w:rsidR="00A35882" w:rsidRPr="00A35882" w:rsidRDefault="00A35882" w:rsidP="00A35882">
      <w:pPr>
        <w:rPr>
          <w:rFonts w:ascii="Trebuchet MS" w:hAnsi="Trebuchet MS"/>
          <w:b/>
        </w:rPr>
      </w:pPr>
    </w:p>
    <w:p w14:paraId="3280551B" w14:textId="77777777" w:rsidR="00F60E1F" w:rsidRPr="00B80C26" w:rsidRDefault="00F60E1F" w:rsidP="00F60E1F">
      <w:pPr>
        <w:pStyle w:val="ListParagraph"/>
        <w:ind w:left="1440"/>
        <w:rPr>
          <w:rFonts w:ascii="Trebuchet MS" w:hAnsi="Trebuchet MS"/>
          <w:b/>
        </w:rPr>
      </w:pPr>
    </w:p>
    <w:p w14:paraId="43403469" w14:textId="77777777" w:rsidR="007858F5" w:rsidRDefault="007858F5" w:rsidP="00926809">
      <w:pPr>
        <w:pStyle w:val="Title"/>
        <w:rPr>
          <w:color w:val="1F3864"/>
        </w:rPr>
      </w:pPr>
    </w:p>
    <w:p w14:paraId="31D5F1DA" w14:textId="4459335F" w:rsidR="007858F5" w:rsidRDefault="00E21BC1" w:rsidP="00926809">
      <w:pPr>
        <w:pStyle w:val="Title"/>
        <w:rPr>
          <w:color w:val="1F3864"/>
        </w:rPr>
      </w:pPr>
      <w:r>
        <w:rPr>
          <w:noProof/>
        </w:rPr>
        <w:drawing>
          <wp:anchor distT="0" distB="0" distL="114300" distR="114300" simplePos="0" relativeHeight="251712569" behindDoc="1" locked="0" layoutInCell="1" allowOverlap="1" wp14:anchorId="6ED11C38" wp14:editId="205B8F19">
            <wp:simplePos x="0" y="0"/>
            <wp:positionH relativeFrom="column">
              <wp:posOffset>-1368339</wp:posOffset>
            </wp:positionH>
            <wp:positionV relativeFrom="paragraph">
              <wp:posOffset>415939</wp:posOffset>
            </wp:positionV>
            <wp:extent cx="9145816" cy="7251034"/>
            <wp:effectExtent l="0" t="5080" r="0" b="0"/>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rot="5400000">
                      <a:off x="0" y="0"/>
                      <a:ext cx="9156488" cy="7259495"/>
                    </a:xfrm>
                    <a:prstGeom prst="rect">
                      <a:avLst/>
                    </a:prstGeom>
                  </pic:spPr>
                </pic:pic>
              </a:graphicData>
            </a:graphic>
            <wp14:sizeRelH relativeFrom="margin">
              <wp14:pctWidth>0</wp14:pctWidth>
            </wp14:sizeRelH>
            <wp14:sizeRelV relativeFrom="margin">
              <wp14:pctHeight>0</wp14:pctHeight>
            </wp14:sizeRelV>
          </wp:anchor>
        </w:drawing>
      </w:r>
    </w:p>
    <w:p w14:paraId="7E783B9C" w14:textId="06A007D5" w:rsidR="00E21BC1" w:rsidRDefault="00E21BC1" w:rsidP="00926809">
      <w:pPr>
        <w:pStyle w:val="Title"/>
        <w:rPr>
          <w:color w:val="1F3864"/>
        </w:rPr>
      </w:pPr>
    </w:p>
    <w:p w14:paraId="7363CD11" w14:textId="2578B91D" w:rsidR="00E21BC1" w:rsidRDefault="00E21BC1" w:rsidP="00926809">
      <w:pPr>
        <w:pStyle w:val="Title"/>
        <w:rPr>
          <w:color w:val="1F3864"/>
        </w:rPr>
      </w:pPr>
    </w:p>
    <w:p w14:paraId="773BA30E" w14:textId="45EB589B" w:rsidR="00E21BC1" w:rsidRDefault="00E21BC1" w:rsidP="00926809">
      <w:pPr>
        <w:pStyle w:val="Title"/>
        <w:rPr>
          <w:color w:val="1F3864"/>
        </w:rPr>
      </w:pPr>
    </w:p>
    <w:p w14:paraId="70B30A59" w14:textId="77777777" w:rsidR="00E21BC1" w:rsidRDefault="00E21BC1" w:rsidP="00926809">
      <w:pPr>
        <w:pStyle w:val="Title"/>
        <w:rPr>
          <w:color w:val="1F3864"/>
        </w:rPr>
      </w:pPr>
    </w:p>
    <w:p w14:paraId="008E0C7B" w14:textId="77777777" w:rsidR="00E21BC1" w:rsidRDefault="00E21BC1" w:rsidP="00926809">
      <w:pPr>
        <w:pStyle w:val="Title"/>
        <w:rPr>
          <w:color w:val="1F3864"/>
        </w:rPr>
      </w:pPr>
    </w:p>
    <w:p w14:paraId="574A7722" w14:textId="77777777" w:rsidR="00E21BC1" w:rsidRDefault="00E21BC1" w:rsidP="00926809">
      <w:pPr>
        <w:pStyle w:val="Title"/>
        <w:rPr>
          <w:color w:val="1F3864"/>
        </w:rPr>
      </w:pPr>
    </w:p>
    <w:p w14:paraId="6B4CAF21" w14:textId="77777777" w:rsidR="00E21BC1" w:rsidRDefault="00E21BC1" w:rsidP="00926809">
      <w:pPr>
        <w:pStyle w:val="Title"/>
        <w:rPr>
          <w:color w:val="1F3864"/>
        </w:rPr>
      </w:pPr>
    </w:p>
    <w:p w14:paraId="0424C636" w14:textId="77777777" w:rsidR="00E21BC1" w:rsidRDefault="00E21BC1" w:rsidP="00926809">
      <w:pPr>
        <w:pStyle w:val="Title"/>
        <w:rPr>
          <w:color w:val="1F3864"/>
        </w:rPr>
      </w:pPr>
    </w:p>
    <w:p w14:paraId="263E3CE1" w14:textId="77777777" w:rsidR="00E21BC1" w:rsidRDefault="00E21BC1" w:rsidP="00926809">
      <w:pPr>
        <w:pStyle w:val="Title"/>
        <w:rPr>
          <w:color w:val="1F3864"/>
        </w:rPr>
      </w:pPr>
    </w:p>
    <w:p w14:paraId="1EC02AD7" w14:textId="77777777" w:rsidR="00E21BC1" w:rsidRDefault="00E21BC1" w:rsidP="00926809">
      <w:pPr>
        <w:pStyle w:val="Title"/>
        <w:rPr>
          <w:color w:val="1F3864"/>
        </w:rPr>
      </w:pPr>
    </w:p>
    <w:p w14:paraId="0275598F" w14:textId="77777777" w:rsidR="00E21BC1" w:rsidRDefault="00E21BC1" w:rsidP="00926809">
      <w:pPr>
        <w:pStyle w:val="Title"/>
        <w:rPr>
          <w:color w:val="1F3864"/>
        </w:rPr>
      </w:pPr>
    </w:p>
    <w:p w14:paraId="7F8BC1E8" w14:textId="77777777" w:rsidR="00E21BC1" w:rsidRDefault="00E21BC1" w:rsidP="00926809">
      <w:pPr>
        <w:pStyle w:val="Title"/>
        <w:rPr>
          <w:color w:val="1F3864"/>
        </w:rPr>
      </w:pPr>
    </w:p>
    <w:p w14:paraId="629E313E" w14:textId="77777777" w:rsidR="00E21BC1" w:rsidRDefault="00E21BC1" w:rsidP="00926809">
      <w:pPr>
        <w:pStyle w:val="Title"/>
        <w:rPr>
          <w:color w:val="1F3864"/>
        </w:rPr>
      </w:pPr>
    </w:p>
    <w:p w14:paraId="04D657D4" w14:textId="77777777" w:rsidR="00E21BC1" w:rsidRDefault="00E21BC1" w:rsidP="00926809">
      <w:pPr>
        <w:pStyle w:val="Title"/>
        <w:rPr>
          <w:color w:val="1F3864"/>
        </w:rPr>
      </w:pPr>
    </w:p>
    <w:p w14:paraId="08B36DE8" w14:textId="77777777" w:rsidR="00E21BC1" w:rsidRDefault="00E21BC1" w:rsidP="00926809">
      <w:pPr>
        <w:pStyle w:val="Title"/>
        <w:rPr>
          <w:color w:val="1F3864"/>
        </w:rPr>
      </w:pPr>
    </w:p>
    <w:p w14:paraId="23F070BB" w14:textId="77777777" w:rsidR="00E21BC1" w:rsidRDefault="00E21BC1" w:rsidP="00926809">
      <w:pPr>
        <w:pStyle w:val="Title"/>
        <w:rPr>
          <w:color w:val="1F3864"/>
        </w:rPr>
      </w:pPr>
    </w:p>
    <w:p w14:paraId="5305E294" w14:textId="77777777" w:rsidR="00E21BC1" w:rsidRDefault="00E21BC1" w:rsidP="00926809">
      <w:pPr>
        <w:pStyle w:val="Title"/>
        <w:rPr>
          <w:color w:val="1F3864"/>
        </w:rPr>
      </w:pPr>
    </w:p>
    <w:p w14:paraId="4EEA2E48" w14:textId="77777777" w:rsidR="00E21BC1" w:rsidRDefault="00E21BC1" w:rsidP="00926809">
      <w:pPr>
        <w:pStyle w:val="Title"/>
        <w:rPr>
          <w:color w:val="1F3864"/>
        </w:rPr>
      </w:pPr>
    </w:p>
    <w:p w14:paraId="23112351" w14:textId="77777777" w:rsidR="00E21BC1" w:rsidRDefault="00E21BC1" w:rsidP="00926809">
      <w:pPr>
        <w:pStyle w:val="Title"/>
        <w:rPr>
          <w:color w:val="1F3864"/>
        </w:rPr>
      </w:pPr>
    </w:p>
    <w:p w14:paraId="718C2E55" w14:textId="77777777" w:rsidR="00E21BC1" w:rsidRDefault="00E21BC1" w:rsidP="00926809">
      <w:pPr>
        <w:pStyle w:val="Title"/>
        <w:rPr>
          <w:color w:val="1F3864"/>
        </w:rPr>
      </w:pPr>
    </w:p>
    <w:p w14:paraId="3D891246" w14:textId="77777777" w:rsidR="00E21BC1" w:rsidRDefault="00E21BC1" w:rsidP="00926809">
      <w:pPr>
        <w:pStyle w:val="Title"/>
        <w:rPr>
          <w:color w:val="1F3864"/>
        </w:rPr>
      </w:pPr>
    </w:p>
    <w:p w14:paraId="5A6205DE" w14:textId="77777777" w:rsidR="00E21BC1" w:rsidRDefault="00E21BC1" w:rsidP="00926809">
      <w:pPr>
        <w:pStyle w:val="Title"/>
        <w:rPr>
          <w:color w:val="1F3864"/>
        </w:rPr>
      </w:pPr>
    </w:p>
    <w:p w14:paraId="78BADD27" w14:textId="3C5BAB18" w:rsidR="001D44F8" w:rsidRPr="001D44F8" w:rsidRDefault="001D44F8" w:rsidP="001D44F8">
      <w:pPr>
        <w:jc w:val="center"/>
        <w:rPr>
          <w:rFonts w:ascii="Trebuchet MS" w:hAnsi="Trebuchet MS"/>
          <w:b/>
          <w:sz w:val="40"/>
          <w:szCs w:val="40"/>
        </w:rPr>
      </w:pPr>
      <w:r w:rsidRPr="001D44F8">
        <w:rPr>
          <w:rFonts w:ascii="Trebuchet MS" w:hAnsi="Trebuchet MS"/>
          <w:b/>
          <w:sz w:val="40"/>
          <w:szCs w:val="40"/>
        </w:rPr>
        <w:t>AHUY: Developing an Organizing Conversation “RAP”</w:t>
      </w:r>
    </w:p>
    <w:p w14:paraId="33C32618" w14:textId="2C54EDC4" w:rsidR="001D44F8" w:rsidRPr="001D44F8" w:rsidRDefault="001D44F8" w:rsidP="001D44F8">
      <w:pPr>
        <w:rPr>
          <w:rFonts w:ascii="Trebuchet MS" w:hAnsi="Trebuchet MS"/>
        </w:rPr>
      </w:pPr>
      <w:r w:rsidRPr="001D44F8">
        <w:rPr>
          <w:rFonts w:ascii="Trebuchet MS" w:hAnsi="Trebuchet MS"/>
        </w:rPr>
        <w:t xml:space="preserve">The acronym “AHUY” is a helpful shorthand for what it takes to move someone to act: </w:t>
      </w:r>
      <w:r w:rsidRPr="001D44F8">
        <w:rPr>
          <w:rFonts w:ascii="Trebuchet MS" w:hAnsi="Trebuchet MS"/>
          <w:b/>
        </w:rPr>
        <w:t>Anger</w:t>
      </w:r>
      <w:r w:rsidRPr="001D44F8">
        <w:rPr>
          <w:rFonts w:ascii="Trebuchet MS" w:hAnsi="Trebuchet MS"/>
        </w:rPr>
        <w:t>,</w:t>
      </w:r>
      <w:r w:rsidRPr="001D44F8">
        <w:rPr>
          <w:rFonts w:ascii="Trebuchet MS" w:hAnsi="Trebuchet MS"/>
          <w:b/>
        </w:rPr>
        <w:t xml:space="preserve"> Hope</w:t>
      </w:r>
      <w:r w:rsidRPr="001D44F8">
        <w:rPr>
          <w:rFonts w:ascii="Trebuchet MS" w:hAnsi="Trebuchet MS"/>
        </w:rPr>
        <w:t>,</w:t>
      </w:r>
      <w:r w:rsidRPr="001D44F8">
        <w:rPr>
          <w:rFonts w:ascii="Trebuchet MS" w:hAnsi="Trebuchet MS"/>
          <w:b/>
        </w:rPr>
        <w:t xml:space="preserve"> Urgency </w:t>
      </w:r>
      <w:r w:rsidRPr="001D44F8">
        <w:rPr>
          <w:rFonts w:ascii="Trebuchet MS" w:hAnsi="Trebuchet MS"/>
        </w:rPr>
        <w:t xml:space="preserve">and </w:t>
      </w:r>
      <w:r w:rsidRPr="001D44F8">
        <w:rPr>
          <w:rFonts w:ascii="Trebuchet MS" w:hAnsi="Trebuchet MS"/>
          <w:b/>
        </w:rPr>
        <w:t>YOU</w:t>
      </w:r>
      <w:r w:rsidRPr="001D44F8">
        <w:rPr>
          <w:rFonts w:ascii="Trebuchet MS" w:hAnsi="Trebuchet MS"/>
        </w:rPr>
        <w:t>.</w:t>
      </w:r>
    </w:p>
    <w:p w14:paraId="6099232F" w14:textId="72FA4BD5" w:rsidR="001D44F8" w:rsidRPr="001D44F8" w:rsidRDefault="001D44F8" w:rsidP="001D44F8">
      <w:pPr>
        <w:rPr>
          <w:rFonts w:ascii="Trebuchet MS" w:hAnsi="Trebuchet MS"/>
          <w:b/>
        </w:rPr>
      </w:pPr>
      <w:r w:rsidRPr="001D44F8">
        <w:rPr>
          <w:rFonts w:ascii="Trebuchet MS" w:hAnsi="Trebuchet MS"/>
          <w:b/>
          <w:noProof/>
        </w:rPr>
        <mc:AlternateContent>
          <mc:Choice Requires="wps">
            <w:drawing>
              <wp:anchor distT="0" distB="0" distL="114300" distR="114300" simplePos="0" relativeHeight="251727929" behindDoc="1" locked="0" layoutInCell="1" allowOverlap="1" wp14:anchorId="6DE7B250" wp14:editId="2A6B459B">
                <wp:simplePos x="0" y="0"/>
                <wp:positionH relativeFrom="margin">
                  <wp:posOffset>-314325</wp:posOffset>
                </wp:positionH>
                <wp:positionV relativeFrom="paragraph">
                  <wp:posOffset>124460</wp:posOffset>
                </wp:positionV>
                <wp:extent cx="6965950" cy="1424940"/>
                <wp:effectExtent l="0" t="0" r="25400" b="22860"/>
                <wp:wrapNone/>
                <wp:docPr id="48" name="Text Box 48"/>
                <wp:cNvGraphicFramePr/>
                <a:graphic xmlns:a="http://schemas.openxmlformats.org/drawingml/2006/main">
                  <a:graphicData uri="http://schemas.microsoft.com/office/word/2010/wordprocessingShape">
                    <wps:wsp>
                      <wps:cNvSpPr txBox="1"/>
                      <wps:spPr>
                        <a:xfrm>
                          <a:off x="0" y="0"/>
                          <a:ext cx="6965950" cy="1424940"/>
                        </a:xfrm>
                        <a:prstGeom prst="rect">
                          <a:avLst/>
                        </a:prstGeom>
                        <a:solidFill>
                          <a:schemeClr val="accent3">
                            <a:lumMod val="40000"/>
                            <a:lumOff val="60000"/>
                          </a:schemeClr>
                        </a:solidFill>
                        <a:ln w="6350">
                          <a:solidFill>
                            <a:prstClr val="black"/>
                          </a:solidFill>
                        </a:ln>
                      </wps:spPr>
                      <wps:txbx>
                        <w:txbxContent>
                          <w:p w14:paraId="562DB167" w14:textId="77777777" w:rsidR="000E6A26" w:rsidRPr="001D44F8" w:rsidRDefault="000E6A26" w:rsidP="001D44F8">
                            <w:pPr>
                              <w:pStyle w:val="ListParagraph"/>
                              <w:numPr>
                                <w:ilvl w:val="0"/>
                                <w:numId w:val="122"/>
                              </w:numPr>
                              <w:spacing w:after="160" w:line="259" w:lineRule="auto"/>
                              <w:contextualSpacing/>
                              <w:rPr>
                                <w:rFonts w:ascii="Trebuchet MS" w:hAnsi="Trebuchet MS"/>
                                <w:b/>
                                <w:sz w:val="28"/>
                                <w:szCs w:val="28"/>
                              </w:rPr>
                            </w:pPr>
                            <w:r w:rsidRPr="001D44F8">
                              <w:rPr>
                                <w:rFonts w:ascii="Trebuchet MS" w:hAnsi="Trebuchet MS"/>
                                <w:b/>
                                <w:sz w:val="28"/>
                                <w:szCs w:val="28"/>
                              </w:rPr>
                              <w:t xml:space="preserve">Opening: </w:t>
                            </w:r>
                            <w:r w:rsidRPr="001D44F8">
                              <w:rPr>
                                <w:rFonts w:ascii="Trebuchet MS" w:hAnsi="Trebuchet MS"/>
                              </w:rPr>
                              <w:t xml:space="preserve">Introduce yourself and frame the reason for the conversation. Ask questions to get the other person talking about workplace issues. How will you strike up the conversation?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D09254B">
              <v:shape w14:anchorId="6DE7B250" id="Text Box 48" o:spid="_x0000_s1034" type="#_x0000_t202" style="position:absolute;margin-left:-24.75pt;margin-top:9.8pt;width:548.5pt;height:112.2pt;z-index:-2515885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" fillcolor="#dbdbdb [1302]" strokeweight=".5pt">
                <v:textbox>
                  <w:txbxContent>
                    <w:p w14:paraId="6DE55B49" w14:textId="77777777" w:rsidR="000E6A26" w:rsidRPr="001D44F8" w:rsidRDefault="000E6A26" w:rsidP="001D44F8">
                      <w:pPr>
                        <w:pStyle w:val="ListParagraph"/>
                        <w:numPr>
                          <w:ilvl w:val="0"/>
                          <w:numId w:val="122"/>
                        </w:numPr>
                        <w:spacing w:after="160" w:line="259" w:lineRule="auto"/>
                        <w:contextualSpacing/>
                        <w:rPr>
                          <w:rFonts w:ascii="Trebuchet MS" w:hAnsi="Trebuchet MS"/>
                          <w:b/>
                          <w:sz w:val="28"/>
                          <w:szCs w:val="28"/>
                        </w:rPr>
                      </w:pPr>
                      <w:r w:rsidRPr="001D44F8">
                        <w:rPr>
                          <w:rFonts w:ascii="Trebuchet MS" w:hAnsi="Trebuchet MS"/>
                          <w:b/>
                          <w:sz w:val="28"/>
                          <w:szCs w:val="28"/>
                        </w:rPr>
                        <w:t xml:space="preserve">Opening: </w:t>
                      </w:r>
                      <w:r w:rsidRPr="001D44F8">
                        <w:rPr>
                          <w:rFonts w:ascii="Trebuchet MS" w:hAnsi="Trebuchet MS"/>
                        </w:rPr>
                        <w:t xml:space="preserve">Introduce yourself and frame the reason for the conversation. Ask questions to get the other person talking about workplace issues. How will you strike up the conversation? </w:t>
                      </w:r>
                    </w:p>
                  </w:txbxContent>
                </v:textbox>
                <w10:wrap anchorx="margin"/>
              </v:shape>
            </w:pict>
          </mc:Fallback>
        </mc:AlternateContent>
      </w:r>
    </w:p>
    <w:p w14:paraId="31E3D124" w14:textId="43D877A0" w:rsidR="00BF4255" w:rsidRPr="001D44F8" w:rsidRDefault="00BF4255" w:rsidP="00926809">
      <w:pPr>
        <w:pStyle w:val="Title"/>
        <w:rPr>
          <w:rFonts w:ascii="Trebuchet MS" w:hAnsi="Trebuchet MS"/>
          <w:color w:val="1F3864"/>
        </w:rPr>
      </w:pPr>
    </w:p>
    <w:p w14:paraId="71E8CB46" w14:textId="060C2B94" w:rsidR="00BF4255" w:rsidRPr="001D44F8" w:rsidRDefault="00BF4255" w:rsidP="00926809">
      <w:pPr>
        <w:pStyle w:val="Title"/>
        <w:rPr>
          <w:rFonts w:ascii="Trebuchet MS" w:hAnsi="Trebuchet MS"/>
          <w:color w:val="1F3864"/>
        </w:rPr>
      </w:pPr>
    </w:p>
    <w:p w14:paraId="3001DA1F" w14:textId="58A73063" w:rsidR="00BF4255" w:rsidRPr="001D44F8" w:rsidRDefault="00BF4255" w:rsidP="00926809">
      <w:pPr>
        <w:pStyle w:val="Title"/>
        <w:rPr>
          <w:rFonts w:ascii="Trebuchet MS" w:hAnsi="Trebuchet MS"/>
          <w:color w:val="1F3864"/>
        </w:rPr>
      </w:pPr>
    </w:p>
    <w:p w14:paraId="3E41A8E7" w14:textId="1BF0803E" w:rsidR="00B33870" w:rsidRPr="001D44F8" w:rsidRDefault="005232D8">
      <w:pPr>
        <w:rPr>
          <w:rFonts w:ascii="Trebuchet MS" w:hAnsi="Trebuchet MS" w:cs="Arial"/>
          <w:b/>
          <w:color w:val="1F3864"/>
          <w:sz w:val="48"/>
        </w:rPr>
      </w:pPr>
      <w:r w:rsidRPr="005232D8">
        <w:rPr>
          <w:rFonts w:ascii="Trebuchet MS" w:hAnsi="Trebuchet MS"/>
          <w:b/>
          <w:noProof/>
          <w:sz w:val="40"/>
          <w:szCs w:val="40"/>
        </w:rPr>
        <mc:AlternateContent>
          <mc:Choice Requires="wps">
            <w:drawing>
              <wp:anchor distT="45720" distB="45720" distL="114300" distR="114300" simplePos="0" relativeHeight="251734073" behindDoc="1" locked="0" layoutInCell="1" allowOverlap="1" wp14:anchorId="71CA5F50" wp14:editId="3BB63143">
                <wp:simplePos x="0" y="0"/>
                <wp:positionH relativeFrom="column">
                  <wp:posOffset>-493395</wp:posOffset>
                </wp:positionH>
                <wp:positionV relativeFrom="paragraph">
                  <wp:posOffset>6439535</wp:posOffset>
                </wp:positionV>
                <wp:extent cx="5695950" cy="295275"/>
                <wp:effectExtent l="0" t="0" r="0" b="9525"/>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295275"/>
                        </a:xfrm>
                        <a:prstGeom prst="rect">
                          <a:avLst/>
                        </a:prstGeom>
                        <a:solidFill>
                          <a:srgbClr val="FFFFFF"/>
                        </a:solidFill>
                        <a:ln w="9525">
                          <a:noFill/>
                          <a:miter lim="800000"/>
                          <a:headEnd/>
                          <a:tailEnd/>
                        </a:ln>
                      </wps:spPr>
                      <wps:txbx>
                        <w:txbxContent>
                          <w:p w14:paraId="6104D172" w14:textId="2E5184EF" w:rsidR="000E6A26" w:rsidRDefault="000E6A26" w:rsidP="005232D8">
                            <w:pPr>
                              <w:ind w:firstLine="720"/>
                            </w:pPr>
                            <w:r w:rsidRPr="00F5419A">
                              <w:rPr>
                                <w:rFonts w:ascii="Trebuchet MS" w:hAnsi="Trebuchet MS"/>
                                <w:b/>
                                <w:sz w:val="20"/>
                                <w:szCs w:val="20"/>
                              </w:rPr>
                              <w:t xml:space="preserve">LABOR NOTES: Secrets of a Successful Organizer </w:t>
                            </w:r>
                            <w:r>
                              <w:rPr>
                                <w:rFonts w:ascii="Trebuchet MS" w:hAnsi="Trebuchet MS"/>
                                <w:b/>
                                <w:sz w:val="20"/>
                                <w:szCs w:val="20"/>
                              </w:rPr>
                              <w:tab/>
                            </w:r>
                            <w:r>
                              <w:rPr>
                                <w:rFonts w:ascii="Trebuchet MS" w:hAnsi="Trebuchet MS"/>
                                <w:b/>
                                <w:sz w:val="20"/>
                                <w:szCs w:val="20"/>
                              </w:rPr>
                              <w:t xml:space="preserve">           </w:t>
                            </w:r>
                            <w:r>
                              <w:rPr>
                                <w:rFonts w:ascii="Trebuchet MS" w:hAnsi="Trebuchet MS"/>
                                <w:b/>
                                <w:sz w:val="20"/>
                                <w:szCs w:val="20"/>
                              </w:rPr>
                              <w:tab/>
                            </w:r>
                            <w:r w:rsidRPr="00E5688A">
                              <w:rPr>
                                <w:rFonts w:ascii="Trebuchet MS" w:hAnsi="Trebuchet MS"/>
                                <w:sz w:val="20"/>
                                <w:szCs w:val="20"/>
                              </w:rPr>
                              <w:t>labornotes.org/secrets</w:t>
                            </w:r>
                            <w:r>
                              <w:rPr>
                                <w:rFonts w:ascii="Trebuchet MS" w:hAnsi="Trebuchet MS"/>
                                <w:b/>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64E89E6">
              <v:shape w14:anchorId="71CA5F50" id="Text Box 2" o:spid="_x0000_s1035" type="#_x0000_t202" style="position:absolute;margin-left:-38.85pt;margin-top:507.05pt;width:448.5pt;height:23.25pt;z-index:-25158240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" stroked="f">
                <v:textbox>
                  <w:txbxContent>
                    <w:p w14:paraId="60B7BE6E" w14:textId="2E5184EF" w:rsidR="000E6A26" w:rsidRDefault="000E6A26" w:rsidP="005232D8">
                      <w:pPr>
                        <w:ind w:firstLine="720"/>
                      </w:pPr>
                      <w:r w:rsidRPr="00F5419A">
                        <w:rPr>
                          <w:rFonts w:ascii="Trebuchet MS" w:hAnsi="Trebuchet MS"/>
                          <w:b/>
                          <w:sz w:val="20"/>
                          <w:szCs w:val="20"/>
                        </w:rPr>
                        <w:t xml:space="preserve">LABOR NOTES: Secrets of a Successful Organizer </w:t>
                      </w:r>
                      <w:r>
                        <w:rPr>
                          <w:rFonts w:ascii="Trebuchet MS" w:hAnsi="Trebuchet MS"/>
                          <w:b/>
                          <w:sz w:val="20"/>
                          <w:szCs w:val="20"/>
                        </w:rPr>
                        <w:tab/>
                      </w:r>
                      <w:r>
                        <w:rPr>
                          <w:rFonts w:ascii="Trebuchet MS" w:hAnsi="Trebuchet MS"/>
                          <w:b/>
                          <w:sz w:val="20"/>
                          <w:szCs w:val="20"/>
                        </w:rPr>
                        <w:t xml:space="preserve">           </w:t>
                      </w:r>
                      <w:r>
                        <w:rPr>
                          <w:rFonts w:ascii="Trebuchet MS" w:hAnsi="Trebuchet MS"/>
                          <w:b/>
                          <w:sz w:val="20"/>
                          <w:szCs w:val="20"/>
                        </w:rPr>
                        <w:tab/>
                      </w:r>
                      <w:r w:rsidRPr="00E5688A">
                        <w:rPr>
                          <w:rFonts w:ascii="Trebuchet MS" w:hAnsi="Trebuchet MS"/>
                          <w:sz w:val="20"/>
                          <w:szCs w:val="20"/>
                        </w:rPr>
                        <w:t>labornotes.org/secrets</w:t>
                      </w:r>
                      <w:r>
                        <w:rPr>
                          <w:rFonts w:ascii="Trebuchet MS" w:hAnsi="Trebuchet MS"/>
                          <w:b/>
                          <w:sz w:val="20"/>
                          <w:szCs w:val="20"/>
                        </w:rPr>
                        <w:t xml:space="preserve"> </w:t>
                      </w:r>
                    </w:p>
                  </w:txbxContent>
                </v:textbox>
              </v:shape>
            </w:pict>
          </mc:Fallback>
        </mc:AlternateContent>
      </w:r>
      <w:r w:rsidRPr="001D44F8">
        <w:rPr>
          <w:rFonts w:ascii="Trebuchet MS" w:hAnsi="Trebuchet MS"/>
          <w:b/>
          <w:noProof/>
        </w:rPr>
        <mc:AlternateContent>
          <mc:Choice Requires="wps">
            <w:drawing>
              <wp:anchor distT="0" distB="0" distL="114300" distR="114300" simplePos="0" relativeHeight="251729977" behindDoc="0" locked="0" layoutInCell="1" allowOverlap="1" wp14:anchorId="509D66FC" wp14:editId="28B7CAEF">
                <wp:simplePos x="0" y="0"/>
                <wp:positionH relativeFrom="margin">
                  <wp:posOffset>-276225</wp:posOffset>
                </wp:positionH>
                <wp:positionV relativeFrom="paragraph">
                  <wp:posOffset>4919980</wp:posOffset>
                </wp:positionV>
                <wp:extent cx="6934200" cy="1447800"/>
                <wp:effectExtent l="0" t="0" r="19050" b="19050"/>
                <wp:wrapNone/>
                <wp:docPr id="49" name="Text Box 49"/>
                <wp:cNvGraphicFramePr/>
                <a:graphic xmlns:a="http://schemas.openxmlformats.org/drawingml/2006/main">
                  <a:graphicData uri="http://schemas.microsoft.com/office/word/2010/wordprocessingShape">
                    <wps:wsp>
                      <wps:cNvSpPr txBox="1"/>
                      <wps:spPr>
                        <a:xfrm>
                          <a:off x="0" y="0"/>
                          <a:ext cx="6934200" cy="1447800"/>
                        </a:xfrm>
                        <a:prstGeom prst="rect">
                          <a:avLst/>
                        </a:prstGeom>
                        <a:solidFill>
                          <a:schemeClr val="accent6">
                            <a:lumMod val="40000"/>
                            <a:lumOff val="60000"/>
                          </a:schemeClr>
                        </a:solidFill>
                        <a:ln w="6350">
                          <a:solidFill>
                            <a:prstClr val="black"/>
                          </a:solidFill>
                        </a:ln>
                      </wps:spPr>
                      <wps:txbx>
                        <w:txbxContent>
                          <w:p w14:paraId="1E1618C0" w14:textId="77777777" w:rsidR="000E6A26" w:rsidRPr="005232D8" w:rsidRDefault="000E6A26" w:rsidP="001D44F8">
                            <w:pPr>
                              <w:rPr>
                                <w:rFonts w:ascii="Trebuchet MS" w:hAnsi="Trebuchet MS"/>
                              </w:rPr>
                            </w:pPr>
                            <w:r w:rsidRPr="005232D8">
                              <w:rPr>
                                <w:rFonts w:ascii="Trebuchet MS" w:hAnsi="Trebuchet MS"/>
                                <w:b/>
                                <w:sz w:val="28"/>
                                <w:szCs w:val="28"/>
                              </w:rPr>
                              <w:t>5. You:</w:t>
                            </w:r>
                            <w:r w:rsidRPr="005232D8">
                              <w:rPr>
                                <w:rFonts w:ascii="Trebuchet MS" w:hAnsi="Trebuchet MS"/>
                              </w:rPr>
                              <w:t xml:space="preserve"> “You can make a difference. Your participation matters.” Why is this person’s support critical? What concrete action are you asking them to take? Wait for a response.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CA7B5B4">
              <v:shape w14:anchorId="509D66FC" id="Text Box 49" o:spid="_x0000_s1036" type="#_x0000_t202" style="position:absolute;margin-left:-21.75pt;margin-top:387.4pt;width:546pt;height:114pt;z-index:25172997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" fillcolor="#c5e0b3 [1305]" strokeweight=".5pt">
                <v:textbox>
                  <w:txbxContent>
                    <w:p w14:paraId="3D17FD46" w14:textId="77777777" w:rsidR="000E6A26" w:rsidRPr="005232D8" w:rsidRDefault="000E6A26" w:rsidP="001D44F8">
                      <w:pPr>
                        <w:rPr>
                          <w:rFonts w:ascii="Trebuchet MS" w:hAnsi="Trebuchet MS"/>
                        </w:rPr>
                      </w:pPr>
                      <w:r w:rsidRPr="005232D8">
                        <w:rPr>
                          <w:rFonts w:ascii="Trebuchet MS" w:hAnsi="Trebuchet MS"/>
                          <w:b/>
                          <w:sz w:val="28"/>
                          <w:szCs w:val="28"/>
                        </w:rPr>
                        <w:t>5. You:</w:t>
                      </w:r>
                      <w:r w:rsidRPr="005232D8">
                        <w:rPr>
                          <w:rFonts w:ascii="Trebuchet MS" w:hAnsi="Trebuchet MS"/>
                        </w:rPr>
                        <w:t xml:space="preserve"> “You can make a difference. Your participation matters.” Why is this person’s support critical? What concrete action are you asking them to take? Wait for a response. </w:t>
                      </w:r>
                    </w:p>
                  </w:txbxContent>
                </v:textbox>
                <w10:wrap anchorx="margin"/>
              </v:shape>
            </w:pict>
          </mc:Fallback>
        </mc:AlternateContent>
      </w:r>
      <w:r w:rsidRPr="001D44F8">
        <w:rPr>
          <w:rFonts w:ascii="Trebuchet MS" w:hAnsi="Trebuchet MS"/>
          <w:b/>
          <w:noProof/>
        </w:rPr>
        <mc:AlternateContent>
          <mc:Choice Requires="wps">
            <w:drawing>
              <wp:anchor distT="0" distB="0" distL="114300" distR="114300" simplePos="0" relativeHeight="251728953" behindDoc="0" locked="0" layoutInCell="1" allowOverlap="1" wp14:anchorId="188A93D5" wp14:editId="7E97B3FF">
                <wp:simplePos x="0" y="0"/>
                <wp:positionH relativeFrom="margin">
                  <wp:posOffset>-285750</wp:posOffset>
                </wp:positionH>
                <wp:positionV relativeFrom="paragraph">
                  <wp:posOffset>3441700</wp:posOffset>
                </wp:positionV>
                <wp:extent cx="6934200" cy="1440180"/>
                <wp:effectExtent l="0" t="0" r="19050" b="26670"/>
                <wp:wrapNone/>
                <wp:docPr id="50" name="Text Box 50"/>
                <wp:cNvGraphicFramePr/>
                <a:graphic xmlns:a="http://schemas.openxmlformats.org/drawingml/2006/main">
                  <a:graphicData uri="http://schemas.microsoft.com/office/word/2010/wordprocessingShape">
                    <wps:wsp>
                      <wps:cNvSpPr txBox="1"/>
                      <wps:spPr>
                        <a:xfrm>
                          <a:off x="0" y="0"/>
                          <a:ext cx="6934200" cy="1440180"/>
                        </a:xfrm>
                        <a:prstGeom prst="rect">
                          <a:avLst/>
                        </a:prstGeom>
                        <a:solidFill>
                          <a:srgbClr val="E2D3F9"/>
                        </a:solidFill>
                        <a:ln w="6350">
                          <a:solidFill>
                            <a:prstClr val="black"/>
                          </a:solidFill>
                        </a:ln>
                      </wps:spPr>
                      <wps:txbx>
                        <w:txbxContent>
                          <w:p w14:paraId="7BE1E510" w14:textId="77777777" w:rsidR="000E6A26" w:rsidRPr="005232D8" w:rsidRDefault="000E6A26" w:rsidP="001D44F8">
                            <w:pPr>
                              <w:rPr>
                                <w:rFonts w:ascii="Trebuchet MS" w:hAnsi="Trebuchet MS"/>
                              </w:rPr>
                            </w:pPr>
                            <w:r w:rsidRPr="005232D8">
                              <w:rPr>
                                <w:rFonts w:ascii="Trebuchet MS" w:hAnsi="Trebuchet MS"/>
                                <w:b/>
                                <w:sz w:val="28"/>
                                <w:szCs w:val="28"/>
                              </w:rPr>
                              <w:t>4. Urgency:</w:t>
                            </w:r>
                            <w:r w:rsidRPr="005232D8">
                              <w:rPr>
                                <w:rFonts w:ascii="Trebuchet MS" w:hAnsi="Trebuchet MS"/>
                              </w:rPr>
                              <w:t xml:space="preserve"> “Now is the time. We can’t wait any longer.” What will happen if you don’t 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73C4004">
              <v:shape w14:anchorId="188A93D5" id="Text Box 50" o:spid="_x0000_s1037" type="#_x0000_t202" style="position:absolute;margin-left:-22.5pt;margin-top:271pt;width:546pt;height:113.4pt;z-index:2517289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" fillcolor="#e2d3f9" strokeweight=".5pt">
                <v:textbox>
                  <w:txbxContent>
                    <w:p w14:paraId="69B705FD" w14:textId="77777777" w:rsidR="000E6A26" w:rsidRPr="005232D8" w:rsidRDefault="000E6A26" w:rsidP="001D44F8">
                      <w:pPr>
                        <w:rPr>
                          <w:rFonts w:ascii="Trebuchet MS" w:hAnsi="Trebuchet MS"/>
                        </w:rPr>
                      </w:pPr>
                      <w:r w:rsidRPr="005232D8">
                        <w:rPr>
                          <w:rFonts w:ascii="Trebuchet MS" w:hAnsi="Trebuchet MS"/>
                          <w:b/>
                          <w:sz w:val="28"/>
                          <w:szCs w:val="28"/>
                        </w:rPr>
                        <w:t>4. Urgency:</w:t>
                      </w:r>
                      <w:r w:rsidRPr="005232D8">
                        <w:rPr>
                          <w:rFonts w:ascii="Trebuchet MS" w:hAnsi="Trebuchet MS"/>
                        </w:rPr>
                        <w:t xml:space="preserve"> “Now is the time. We can’t wait any longer.” What will happen if you don’t act?</w:t>
                      </w:r>
                    </w:p>
                  </w:txbxContent>
                </v:textbox>
                <w10:wrap anchorx="margin"/>
              </v:shape>
            </w:pict>
          </mc:Fallback>
        </mc:AlternateContent>
      </w:r>
      <w:r w:rsidR="001D44F8" w:rsidRPr="001D44F8">
        <w:rPr>
          <w:rFonts w:ascii="Trebuchet MS" w:hAnsi="Trebuchet MS"/>
          <w:b/>
          <w:noProof/>
        </w:rPr>
        <mc:AlternateContent>
          <mc:Choice Requires="wps">
            <w:drawing>
              <wp:anchor distT="0" distB="0" distL="114300" distR="114300" simplePos="0" relativeHeight="251731001" behindDoc="0" locked="0" layoutInCell="1" allowOverlap="1" wp14:anchorId="59DAF7DA" wp14:editId="6D7C56F5">
                <wp:simplePos x="0" y="0"/>
                <wp:positionH relativeFrom="margin">
                  <wp:posOffset>-285750</wp:posOffset>
                </wp:positionH>
                <wp:positionV relativeFrom="paragraph">
                  <wp:posOffset>1915795</wp:posOffset>
                </wp:positionV>
                <wp:extent cx="6946900" cy="1493520"/>
                <wp:effectExtent l="0" t="0" r="25400" b="11430"/>
                <wp:wrapNone/>
                <wp:docPr id="51" name="Text Box 51"/>
                <wp:cNvGraphicFramePr/>
                <a:graphic xmlns:a="http://schemas.openxmlformats.org/drawingml/2006/main">
                  <a:graphicData uri="http://schemas.microsoft.com/office/word/2010/wordprocessingShape">
                    <wps:wsp>
                      <wps:cNvSpPr txBox="1"/>
                      <wps:spPr>
                        <a:xfrm>
                          <a:off x="0" y="0"/>
                          <a:ext cx="6946900" cy="1493520"/>
                        </a:xfrm>
                        <a:prstGeom prst="rect">
                          <a:avLst/>
                        </a:prstGeom>
                        <a:solidFill>
                          <a:schemeClr val="accent2">
                            <a:lumMod val="40000"/>
                            <a:lumOff val="60000"/>
                          </a:schemeClr>
                        </a:solidFill>
                        <a:ln w="6350">
                          <a:solidFill>
                            <a:prstClr val="black"/>
                          </a:solidFill>
                        </a:ln>
                      </wps:spPr>
                      <wps:txbx>
                        <w:txbxContent>
                          <w:p w14:paraId="1B90E4B9" w14:textId="77777777" w:rsidR="000E6A26" w:rsidRPr="001D44F8" w:rsidRDefault="000E6A26" w:rsidP="001D44F8">
                            <w:pPr>
                              <w:rPr>
                                <w:rFonts w:ascii="Trebuchet MS" w:hAnsi="Trebuchet MS"/>
                              </w:rPr>
                            </w:pPr>
                            <w:r w:rsidRPr="001D44F8">
                              <w:rPr>
                                <w:rFonts w:ascii="Trebuchet MS" w:hAnsi="Trebuchet MS"/>
                                <w:b/>
                                <w:sz w:val="28"/>
                                <w:szCs w:val="28"/>
                              </w:rPr>
                              <w:t>3. Hope:</w:t>
                            </w:r>
                            <w:r w:rsidRPr="001D44F8">
                              <w:rPr>
                                <w:rFonts w:ascii="Trebuchet MS" w:hAnsi="Trebuchet MS"/>
                              </w:rPr>
                              <w:t xml:space="preserve"> “Change is possible. We can fix this. Here’s our plan.” Inspire hope by conveying a clear, credible, worthwhile plan and sharing why you feel hopeful. What are the steps we need to take together?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65EE79C">
              <v:shape w14:anchorId="59DAF7DA" id="Text Box 51" o:spid="_x0000_s1038" type="#_x0000_t202" style="position:absolute;margin-left:-22.5pt;margin-top:150.85pt;width:547pt;height:117.6pt;z-index:2517310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" fillcolor="#f7caac [1301]" strokeweight=".5pt">
                <v:textbox>
                  <w:txbxContent>
                    <w:p w14:paraId="0A15024E" w14:textId="77777777" w:rsidR="000E6A26" w:rsidRPr="001D44F8" w:rsidRDefault="000E6A26" w:rsidP="001D44F8">
                      <w:pPr>
                        <w:rPr>
                          <w:rFonts w:ascii="Trebuchet MS" w:hAnsi="Trebuchet MS"/>
                        </w:rPr>
                      </w:pPr>
                      <w:r w:rsidRPr="001D44F8">
                        <w:rPr>
                          <w:rFonts w:ascii="Trebuchet MS" w:hAnsi="Trebuchet MS"/>
                          <w:b/>
                          <w:sz w:val="28"/>
                          <w:szCs w:val="28"/>
                        </w:rPr>
                        <w:t>3. Hope:</w:t>
                      </w:r>
                      <w:r w:rsidRPr="001D44F8">
                        <w:rPr>
                          <w:rFonts w:ascii="Trebuchet MS" w:hAnsi="Trebuchet MS"/>
                        </w:rPr>
                        <w:t xml:space="preserve"> “Change is possible. We can fix this. Here’s our plan.” Inspire hope by conveying a clear, credible, worthwhile plan and sharing why you feel hopeful. What are the steps we need to take together?</w:t>
                      </w:r>
                    </w:p>
                  </w:txbxContent>
                </v:textbox>
                <w10:wrap anchorx="margin"/>
              </v:shape>
            </w:pict>
          </mc:Fallback>
        </mc:AlternateContent>
      </w:r>
      <w:r w:rsidR="001D44F8" w:rsidRPr="001D44F8">
        <w:rPr>
          <w:rFonts w:ascii="Trebuchet MS" w:hAnsi="Trebuchet MS"/>
          <w:b/>
          <w:noProof/>
        </w:rPr>
        <mc:AlternateContent>
          <mc:Choice Requires="wps">
            <w:drawing>
              <wp:anchor distT="0" distB="0" distL="114300" distR="114300" simplePos="0" relativeHeight="251732025" behindDoc="0" locked="0" layoutInCell="1" allowOverlap="1" wp14:anchorId="3A96AB33" wp14:editId="4818EF36">
                <wp:simplePos x="0" y="0"/>
                <wp:positionH relativeFrom="margin">
                  <wp:posOffset>-304800</wp:posOffset>
                </wp:positionH>
                <wp:positionV relativeFrom="paragraph">
                  <wp:posOffset>347980</wp:posOffset>
                </wp:positionV>
                <wp:extent cx="6959600" cy="1539240"/>
                <wp:effectExtent l="0" t="0" r="12700" b="22860"/>
                <wp:wrapNone/>
                <wp:docPr id="52" name="Text Box 52"/>
                <wp:cNvGraphicFramePr/>
                <a:graphic xmlns:a="http://schemas.openxmlformats.org/drawingml/2006/main">
                  <a:graphicData uri="http://schemas.microsoft.com/office/word/2010/wordprocessingShape">
                    <wps:wsp>
                      <wps:cNvSpPr txBox="1"/>
                      <wps:spPr>
                        <a:xfrm>
                          <a:off x="0" y="0"/>
                          <a:ext cx="6959600" cy="1539240"/>
                        </a:xfrm>
                        <a:prstGeom prst="rect">
                          <a:avLst/>
                        </a:prstGeom>
                        <a:solidFill>
                          <a:schemeClr val="accent1">
                            <a:lumMod val="40000"/>
                            <a:lumOff val="60000"/>
                          </a:schemeClr>
                        </a:solidFill>
                        <a:ln w="6350">
                          <a:solidFill>
                            <a:prstClr val="black"/>
                          </a:solidFill>
                        </a:ln>
                      </wps:spPr>
                      <wps:txbx>
                        <w:txbxContent>
                          <w:p w14:paraId="34F4C8B8" w14:textId="77777777" w:rsidR="000E6A26" w:rsidRPr="001D44F8" w:rsidRDefault="000E6A26" w:rsidP="001D44F8">
                            <w:pPr>
                              <w:rPr>
                                <w:rFonts w:ascii="Trebuchet MS" w:hAnsi="Trebuchet MS"/>
                              </w:rPr>
                            </w:pPr>
                            <w:r w:rsidRPr="001D44F8">
                              <w:rPr>
                                <w:rFonts w:ascii="Trebuchet MS" w:hAnsi="Trebuchet MS"/>
                                <w:b/>
                                <w:sz w:val="28"/>
                                <w:szCs w:val="28"/>
                              </w:rPr>
                              <w:t>2. Anger:</w:t>
                            </w:r>
                            <w:r w:rsidRPr="001D44F8">
                              <w:rPr>
                                <w:rFonts w:ascii="Trebuchet MS" w:hAnsi="Trebuchet MS"/>
                              </w:rPr>
                              <w:t xml:space="preserve"> “There is an injustice. We have to fix this.” Tap into righteous anger at the injustice and create determination to do something about it. What questions will you ask to learn how the issue affects this person and that the boss won’t fix it unless pressured to do 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B2F6BA6">
              <v:shape w14:anchorId="3A96AB33" id="Text Box 52" o:spid="_x0000_s1039" type="#_x0000_t202" style="position:absolute;margin-left:-24pt;margin-top:27.4pt;width:548pt;height:121.2pt;z-index:2517320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" fillcolor="#b4c6e7 [1300]" strokeweight=".5pt">
                <v:textbox>
                  <w:txbxContent>
                    <w:p w14:paraId="13163975" w14:textId="77777777" w:rsidR="000E6A26" w:rsidRPr="001D44F8" w:rsidRDefault="000E6A26" w:rsidP="001D44F8">
                      <w:pPr>
                        <w:rPr>
                          <w:rFonts w:ascii="Trebuchet MS" w:hAnsi="Trebuchet MS"/>
                        </w:rPr>
                      </w:pPr>
                      <w:r w:rsidRPr="001D44F8">
                        <w:rPr>
                          <w:rFonts w:ascii="Trebuchet MS" w:hAnsi="Trebuchet MS"/>
                          <w:b/>
                          <w:sz w:val="28"/>
                          <w:szCs w:val="28"/>
                        </w:rPr>
                        <w:t>2. Anger:</w:t>
                      </w:r>
                      <w:r w:rsidRPr="001D44F8">
                        <w:rPr>
                          <w:rFonts w:ascii="Trebuchet MS" w:hAnsi="Trebuchet MS"/>
                        </w:rPr>
                        <w:t xml:space="preserve"> “There is an injustice. We have to fix this.” Tap into righteous anger at the injustice and create determination to do something about it. What questions will you ask to learn how the issue affects this person and that the boss won’t fix it unless pressured to do so?</w:t>
                      </w:r>
                    </w:p>
                  </w:txbxContent>
                </v:textbox>
                <w10:wrap anchorx="margin"/>
              </v:shape>
            </w:pict>
          </mc:Fallback>
        </mc:AlternateContent>
      </w:r>
      <w:r w:rsidR="00B33870" w:rsidRPr="001D44F8">
        <w:rPr>
          <w:rFonts w:ascii="Trebuchet MS" w:hAnsi="Trebuchet MS"/>
          <w:color w:val="1F3864"/>
        </w:rPr>
        <w:br w:type="page"/>
      </w:r>
    </w:p>
    <w:p w14:paraId="4EDE5FBA" w14:textId="2DF0E66E" w:rsidR="00B93C38" w:rsidRDefault="005232D8" w:rsidP="00926809">
      <w:pPr>
        <w:pStyle w:val="Title"/>
        <w:rPr>
          <w:rFonts w:ascii="Trebuchet MS" w:hAnsi="Trebuchet MS"/>
        </w:rPr>
      </w:pPr>
      <w:r>
        <w:rPr>
          <w:noProof/>
        </w:rPr>
        <w:drawing>
          <wp:anchor distT="0" distB="0" distL="114300" distR="114300" simplePos="0" relativeHeight="251735097" behindDoc="1" locked="0" layoutInCell="1" allowOverlap="1" wp14:anchorId="4D14258C" wp14:editId="08FF0DDA">
            <wp:simplePos x="0" y="0"/>
            <wp:positionH relativeFrom="column">
              <wp:posOffset>-1387229</wp:posOffset>
            </wp:positionH>
            <wp:positionV relativeFrom="paragraph">
              <wp:posOffset>486163</wp:posOffset>
            </wp:positionV>
            <wp:extent cx="9090802" cy="7295231"/>
            <wp:effectExtent l="254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extLst>
                        <a:ext uri="{28A0092B-C50C-407E-A947-70E740481C1C}">
                          <a14:useLocalDpi xmlns:a14="http://schemas.microsoft.com/office/drawing/2010/main" val="0"/>
                        </a:ext>
                      </a:extLst>
                    </a:blip>
                    <a:srcRect t="4562" r="2909"/>
                    <a:stretch/>
                  </pic:blipFill>
                  <pic:spPr bwMode="auto">
                    <a:xfrm rot="5400000">
                      <a:off x="0" y="0"/>
                      <a:ext cx="9095176" cy="7298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EB305F" w14:textId="247EC24E" w:rsidR="00B93C38" w:rsidRDefault="00B93C38" w:rsidP="00926809">
      <w:pPr>
        <w:pStyle w:val="Title"/>
        <w:rPr>
          <w:rFonts w:ascii="Trebuchet MS" w:hAnsi="Trebuchet MS"/>
        </w:rPr>
      </w:pPr>
    </w:p>
    <w:p w14:paraId="18E5509B" w14:textId="2A3FDE0F" w:rsidR="00B93C38" w:rsidRDefault="00B93C38" w:rsidP="00926809">
      <w:pPr>
        <w:pStyle w:val="Title"/>
        <w:rPr>
          <w:rFonts w:ascii="Trebuchet MS" w:hAnsi="Trebuchet MS"/>
        </w:rPr>
      </w:pPr>
    </w:p>
    <w:p w14:paraId="5633E62A" w14:textId="2011AA2F" w:rsidR="00B93C38" w:rsidRDefault="00B93C38" w:rsidP="00926809">
      <w:pPr>
        <w:pStyle w:val="Title"/>
        <w:rPr>
          <w:rFonts w:ascii="Trebuchet MS" w:hAnsi="Trebuchet MS"/>
        </w:rPr>
      </w:pPr>
    </w:p>
    <w:p w14:paraId="60BA8724" w14:textId="6EDF6783" w:rsidR="00B93C38" w:rsidRDefault="00B93C38" w:rsidP="00926809">
      <w:pPr>
        <w:pStyle w:val="Title"/>
        <w:rPr>
          <w:rFonts w:ascii="Trebuchet MS" w:hAnsi="Trebuchet MS"/>
        </w:rPr>
      </w:pPr>
    </w:p>
    <w:p w14:paraId="0B92FAF6" w14:textId="20B27846" w:rsidR="00B93C38" w:rsidRDefault="00B93C38" w:rsidP="00926809">
      <w:pPr>
        <w:pStyle w:val="Title"/>
        <w:rPr>
          <w:rFonts w:ascii="Trebuchet MS" w:hAnsi="Trebuchet MS"/>
        </w:rPr>
      </w:pPr>
    </w:p>
    <w:p w14:paraId="79BCE526" w14:textId="5EAFED32" w:rsidR="00B93C38" w:rsidRDefault="00B93C38" w:rsidP="00926809">
      <w:pPr>
        <w:pStyle w:val="Title"/>
        <w:rPr>
          <w:rFonts w:ascii="Trebuchet MS" w:hAnsi="Trebuchet MS"/>
        </w:rPr>
      </w:pPr>
    </w:p>
    <w:p w14:paraId="1E2B83E3" w14:textId="066F6473" w:rsidR="00B93C38" w:rsidRDefault="00B93C38" w:rsidP="00926809">
      <w:pPr>
        <w:pStyle w:val="Title"/>
        <w:rPr>
          <w:rFonts w:ascii="Trebuchet MS" w:hAnsi="Trebuchet MS"/>
        </w:rPr>
      </w:pPr>
    </w:p>
    <w:p w14:paraId="7A6D401A" w14:textId="4C412BB7" w:rsidR="00B93C38" w:rsidRDefault="00B93C38" w:rsidP="00926809">
      <w:pPr>
        <w:pStyle w:val="Title"/>
        <w:rPr>
          <w:rFonts w:ascii="Trebuchet MS" w:hAnsi="Trebuchet MS"/>
        </w:rPr>
      </w:pPr>
    </w:p>
    <w:p w14:paraId="7B36F87F" w14:textId="06E82B5B" w:rsidR="00B93C38" w:rsidRDefault="00B93C38" w:rsidP="00926809">
      <w:pPr>
        <w:pStyle w:val="Title"/>
        <w:rPr>
          <w:rFonts w:ascii="Trebuchet MS" w:hAnsi="Trebuchet MS"/>
        </w:rPr>
      </w:pPr>
    </w:p>
    <w:p w14:paraId="13D4086B" w14:textId="4853B9DA" w:rsidR="00B93C38" w:rsidRDefault="00B93C38" w:rsidP="00926809">
      <w:pPr>
        <w:pStyle w:val="Title"/>
        <w:rPr>
          <w:rFonts w:ascii="Trebuchet MS" w:hAnsi="Trebuchet MS"/>
        </w:rPr>
      </w:pPr>
    </w:p>
    <w:p w14:paraId="4F0DB6E3" w14:textId="5C2E025F" w:rsidR="00B93C38" w:rsidRDefault="00B93C38" w:rsidP="00926809">
      <w:pPr>
        <w:pStyle w:val="Title"/>
        <w:rPr>
          <w:rFonts w:ascii="Trebuchet MS" w:hAnsi="Trebuchet MS"/>
        </w:rPr>
      </w:pPr>
    </w:p>
    <w:p w14:paraId="6C1DE388" w14:textId="51AEBD42" w:rsidR="00B93C38" w:rsidRDefault="00B93C38" w:rsidP="00926809">
      <w:pPr>
        <w:pStyle w:val="Title"/>
        <w:rPr>
          <w:rFonts w:ascii="Trebuchet MS" w:hAnsi="Trebuchet MS"/>
        </w:rPr>
      </w:pPr>
    </w:p>
    <w:p w14:paraId="379F79B3" w14:textId="7C0C9101" w:rsidR="00B93C38" w:rsidRDefault="00B93C38" w:rsidP="00926809">
      <w:pPr>
        <w:pStyle w:val="Title"/>
        <w:rPr>
          <w:rFonts w:ascii="Trebuchet MS" w:hAnsi="Trebuchet MS"/>
        </w:rPr>
      </w:pPr>
    </w:p>
    <w:p w14:paraId="0923D06C" w14:textId="3DFF78DB" w:rsidR="00B93C38" w:rsidRDefault="00B93C38" w:rsidP="00926809">
      <w:pPr>
        <w:pStyle w:val="Title"/>
        <w:rPr>
          <w:rFonts w:ascii="Trebuchet MS" w:hAnsi="Trebuchet MS"/>
        </w:rPr>
      </w:pPr>
    </w:p>
    <w:p w14:paraId="0CCC3730" w14:textId="116DE6CF" w:rsidR="00B93C38" w:rsidRDefault="00B93C38" w:rsidP="00926809">
      <w:pPr>
        <w:pStyle w:val="Title"/>
        <w:rPr>
          <w:rFonts w:ascii="Trebuchet MS" w:hAnsi="Trebuchet MS"/>
        </w:rPr>
      </w:pPr>
    </w:p>
    <w:p w14:paraId="403C59C8" w14:textId="664D2B8A" w:rsidR="00B93C38" w:rsidRDefault="00B93C38" w:rsidP="00926809">
      <w:pPr>
        <w:pStyle w:val="Title"/>
        <w:rPr>
          <w:rFonts w:ascii="Trebuchet MS" w:hAnsi="Trebuchet MS"/>
        </w:rPr>
      </w:pPr>
    </w:p>
    <w:p w14:paraId="398C3DD3" w14:textId="542CA8AF" w:rsidR="00B93C38" w:rsidRDefault="00B93C38" w:rsidP="00926809">
      <w:pPr>
        <w:pStyle w:val="Title"/>
        <w:rPr>
          <w:rFonts w:ascii="Trebuchet MS" w:hAnsi="Trebuchet MS"/>
        </w:rPr>
      </w:pPr>
    </w:p>
    <w:p w14:paraId="50502408" w14:textId="2D83144F" w:rsidR="00B93C38" w:rsidRDefault="00B93C38" w:rsidP="00926809">
      <w:pPr>
        <w:pStyle w:val="Title"/>
        <w:rPr>
          <w:rFonts w:ascii="Trebuchet MS" w:hAnsi="Trebuchet MS"/>
        </w:rPr>
      </w:pPr>
    </w:p>
    <w:p w14:paraId="18AEE688" w14:textId="24FCE54D" w:rsidR="005232D8" w:rsidRDefault="005232D8">
      <w:pPr>
        <w:rPr>
          <w:rFonts w:ascii="Trebuchet MS" w:hAnsi="Trebuchet MS" w:cs="Arial"/>
          <w:b/>
          <w:sz w:val="48"/>
        </w:rPr>
      </w:pPr>
      <w:r>
        <w:rPr>
          <w:rFonts w:ascii="Trebuchet MS" w:hAnsi="Trebuchet MS"/>
        </w:rPr>
        <w:br w:type="page"/>
      </w:r>
    </w:p>
    <w:p w14:paraId="560D1611" w14:textId="0749C1CA" w:rsidR="0014137F" w:rsidRDefault="006F6D5B" w:rsidP="00926809">
      <w:pPr>
        <w:pStyle w:val="Title"/>
        <w:rPr>
          <w:rFonts w:ascii="Trebuchet MS" w:hAnsi="Trebuchet MS"/>
        </w:rPr>
      </w:pPr>
      <w:r>
        <w:rPr>
          <w:noProof/>
        </w:rPr>
        <w:drawing>
          <wp:anchor distT="0" distB="0" distL="114300" distR="114300" simplePos="0" relativeHeight="251715641" behindDoc="1" locked="0" layoutInCell="1" allowOverlap="1" wp14:anchorId="6538822F" wp14:editId="08A2EC35">
            <wp:simplePos x="0" y="0"/>
            <wp:positionH relativeFrom="column">
              <wp:posOffset>4813226</wp:posOffset>
            </wp:positionH>
            <wp:positionV relativeFrom="paragraph">
              <wp:posOffset>-410739</wp:posOffset>
            </wp:positionV>
            <wp:extent cx="1757549" cy="1849560"/>
            <wp:effectExtent l="19050" t="0" r="14605" b="0"/>
            <wp:wrapNone/>
            <wp:docPr id="250" name="Picture 250" descr="Image result for hand holding we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and holding weigh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20546657">
                      <a:off x="0" y="0"/>
                      <a:ext cx="1757549" cy="184956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312920BD" w14:textId="339C2778" w:rsidR="0014137F" w:rsidRDefault="006F6D5B" w:rsidP="00926809">
      <w:pPr>
        <w:pStyle w:val="Title"/>
        <w:rPr>
          <w:rFonts w:ascii="Trebuchet MS" w:hAnsi="Trebuchet MS"/>
        </w:rPr>
      </w:pPr>
      <w:r w:rsidRPr="0014137F">
        <w:rPr>
          <w:rFonts w:ascii="Trebuchet MS" w:hAnsi="Trebuchet MS"/>
          <w:noProof/>
        </w:rPr>
        <mc:AlternateContent>
          <mc:Choice Requires="wps">
            <w:drawing>
              <wp:anchor distT="45720" distB="45720" distL="114300" distR="114300" simplePos="0" relativeHeight="251714617" behindDoc="1" locked="0" layoutInCell="1" allowOverlap="1" wp14:anchorId="475BEBD2" wp14:editId="58C64C95">
                <wp:simplePos x="0" y="0"/>
                <wp:positionH relativeFrom="column">
                  <wp:posOffset>40005</wp:posOffset>
                </wp:positionH>
                <wp:positionV relativeFrom="paragraph">
                  <wp:posOffset>24320</wp:posOffset>
                </wp:positionV>
                <wp:extent cx="4381500" cy="1745615"/>
                <wp:effectExtent l="19050" t="19050" r="19050" b="260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745615"/>
                        </a:xfrm>
                        <a:prstGeom prst="rect">
                          <a:avLst/>
                        </a:prstGeom>
                        <a:solidFill>
                          <a:srgbClr val="FFFFFF"/>
                        </a:solidFill>
                        <a:ln w="38100">
                          <a:solidFill>
                            <a:srgbClr val="000000"/>
                          </a:solidFill>
                          <a:miter lim="800000"/>
                          <a:headEnd/>
                          <a:tailEnd/>
                        </a:ln>
                      </wps:spPr>
                      <wps:txbx>
                        <w:txbxContent>
                          <w:p w14:paraId="09B81D63" w14:textId="661F55FA" w:rsidR="000E6A26" w:rsidRPr="001456DE" w:rsidRDefault="000E6A26" w:rsidP="006A0452">
                            <w:pPr>
                              <w:pStyle w:val="Title"/>
                              <w:spacing w:line="360" w:lineRule="auto"/>
                              <w:rPr>
                                <w:rFonts w:ascii="Trebuchet MS" w:hAnsi="Trebuchet MS"/>
                                <w:color w:val="000000" w:themeColor="text1"/>
                                <w:sz w:val="70"/>
                                <w:szCs w:val="70"/>
                                <w14:shadow w14:blurRad="50800" w14:dist="38100" w14:dir="16200000" w14:sx="100000" w14:sy="100000" w14:kx="0" w14:ky="0" w14:algn="b">
                                  <w14:srgbClr w14:val="000000">
                                    <w14:alpha w14:val="60000"/>
                                  </w14:srgbClr>
                                </w14:shadow>
                                <w14:textOutline w14:w="9525" w14:cap="flat" w14:cmpd="sng" w14:algn="ctr">
                                  <w14:solidFill>
                                    <w14:schemeClr w14:val="bg1"/>
                                  </w14:solidFill>
                                  <w14:prstDash w14:val="solid"/>
                                  <w14:round/>
                                </w14:textOutline>
                              </w:rPr>
                            </w:pPr>
                            <w:r w:rsidRPr="001456DE">
                              <w:rPr>
                                <w:rFonts w:ascii="Trebuchet MS" w:hAnsi="Trebuchet MS"/>
                                <w:color w:val="000000" w:themeColor="text1"/>
                                <w:sz w:val="70"/>
                                <w:szCs w:val="70"/>
                                <w14:shadow w14:blurRad="50800" w14:dist="38100" w14:dir="16200000" w14:sx="100000" w14:sy="100000" w14:kx="0" w14:ky="0" w14:algn="b">
                                  <w14:srgbClr w14:val="000000">
                                    <w14:alpha w14:val="60000"/>
                                  </w14:srgbClr>
                                </w14:shadow>
                                <w14:textOutline w14:w="9525" w14:cap="flat" w14:cmpd="sng" w14:algn="ctr">
                                  <w14:solidFill>
                                    <w14:schemeClr w14:val="bg1"/>
                                  </w14:solidFill>
                                  <w14:prstDash w14:val="solid"/>
                                  <w14:round/>
                                </w14:textOutline>
                              </w:rPr>
                              <w:t xml:space="preserve">BASIC REASONS </w:t>
                            </w:r>
                          </w:p>
                          <w:p w14:paraId="774C0925" w14:textId="77777777" w:rsidR="000E6A26" w:rsidRPr="001456DE" w:rsidRDefault="000E6A26" w:rsidP="006A0452">
                            <w:pPr>
                              <w:pStyle w:val="Title"/>
                              <w:spacing w:line="360" w:lineRule="auto"/>
                              <w:rPr>
                                <w:rFonts w:ascii="Trebuchet MS" w:hAnsi="Trebuchet MS"/>
                                <w:color w:val="000000" w:themeColor="text1"/>
                                <w:sz w:val="70"/>
                                <w:szCs w:val="70"/>
                                <w14:shadow w14:blurRad="50800" w14:dist="38100" w14:dir="16200000" w14:sx="100000" w14:sy="100000" w14:kx="0" w14:ky="0" w14:algn="b">
                                  <w14:srgbClr w14:val="000000">
                                    <w14:alpha w14:val="60000"/>
                                  </w14:srgbClr>
                                </w14:shadow>
                                <w14:textOutline w14:w="9525" w14:cap="flat" w14:cmpd="sng" w14:algn="ctr">
                                  <w14:solidFill>
                                    <w14:schemeClr w14:val="bg1"/>
                                  </w14:solidFill>
                                  <w14:prstDash w14:val="solid"/>
                                  <w14:round/>
                                </w14:textOutline>
                              </w:rPr>
                            </w:pPr>
                            <w:r w:rsidRPr="001456DE">
                              <w:rPr>
                                <w:rFonts w:ascii="Trebuchet MS" w:hAnsi="Trebuchet MS"/>
                                <w:color w:val="000000" w:themeColor="text1"/>
                                <w:sz w:val="70"/>
                                <w:szCs w:val="70"/>
                                <w14:shadow w14:blurRad="50800" w14:dist="38100" w14:dir="16200000" w14:sx="100000" w14:sy="100000" w14:kx="0" w14:ky="0" w14:algn="b">
                                  <w14:srgbClr w14:val="000000">
                                    <w14:alpha w14:val="60000"/>
                                  </w14:srgbClr>
                                </w14:shadow>
                                <w14:textOutline w14:w="9525" w14:cap="flat" w14:cmpd="sng" w14:algn="ctr">
                                  <w14:solidFill>
                                    <w14:schemeClr w14:val="bg1"/>
                                  </w14:solidFill>
                                  <w14:prstDash w14:val="solid"/>
                                  <w14:round/>
                                </w14:textOutline>
                              </w:rPr>
                              <w:t xml:space="preserve">FOR ONE-ON-ONES </w:t>
                            </w:r>
                          </w:p>
                          <w:p w14:paraId="4FDA94B4" w14:textId="7F43C667" w:rsidR="000E6A26" w:rsidRDefault="000E6A26"/>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C380360">
              <v:shape w14:anchorId="475BEBD2" id="_x0000_s1040" type="#_x0000_t202" style="position:absolute;left:0;text-align:left;margin-left:3.15pt;margin-top:1.9pt;width:345pt;height:137.45pt;z-index:-2516018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" strokeweight="3pt">
                <v:textbox>
                  <w:txbxContent>
                    <w:p w14:paraId="5C7456B3" w14:textId="661F55FA" w:rsidR="000E6A26" w:rsidRPr="001456DE" w:rsidRDefault="000E6A26" w:rsidP="006A0452">
                      <w:pPr>
                        <w:pStyle w:val="Title"/>
                        <w:spacing w:line="360" w:lineRule="auto"/>
                        <w:rPr>
                          <w:rFonts w:ascii="Trebuchet MS" w:hAnsi="Trebuchet MS"/>
                          <w:color w:val="000000" w:themeColor="text1"/>
                          <w:sz w:val="70"/>
                          <w:szCs w:val="70"/>
                          <w14:shadow w14:blurRad="50800" w14:dist="38100" w14:dir="16200000" w14:sx="100000" w14:sy="100000" w14:kx="0" w14:ky="0" w14:algn="b">
                            <w14:srgbClr w14:val="000000">
                              <w14:alpha w14:val="60000"/>
                            </w14:srgbClr>
                          </w14:shadow>
                          <w14:textOutline w14:w="9525" w14:cap="flat" w14:cmpd="sng" w14:algn="ctr">
                            <w14:solidFill>
                              <w14:schemeClr w14:val="bg1"/>
                            </w14:solidFill>
                            <w14:prstDash w14:val="solid"/>
                            <w14:round/>
                          </w14:textOutline>
                        </w:rPr>
                      </w:pPr>
                      <w:r w:rsidRPr="001456DE">
                        <w:rPr>
                          <w:rFonts w:ascii="Trebuchet MS" w:hAnsi="Trebuchet MS"/>
                          <w:color w:val="000000" w:themeColor="text1"/>
                          <w:sz w:val="70"/>
                          <w:szCs w:val="70"/>
                          <w14:shadow w14:blurRad="50800" w14:dist="38100" w14:dir="16200000" w14:sx="100000" w14:sy="100000" w14:kx="0" w14:ky="0" w14:algn="b">
                            <w14:srgbClr w14:val="000000">
                              <w14:alpha w14:val="60000"/>
                            </w14:srgbClr>
                          </w14:shadow>
                          <w14:textOutline w14:w="9525" w14:cap="flat" w14:cmpd="sng" w14:algn="ctr">
                            <w14:solidFill>
                              <w14:schemeClr w14:val="bg1"/>
                            </w14:solidFill>
                            <w14:prstDash w14:val="solid"/>
                            <w14:round/>
                          </w14:textOutline>
                        </w:rPr>
                        <w:t xml:space="preserve">BASIC REASONS </w:t>
                      </w:r>
                    </w:p>
                    <w:p w14:paraId="177575EC" w14:textId="77777777" w:rsidR="000E6A26" w:rsidRPr="001456DE" w:rsidRDefault="000E6A26" w:rsidP="006A0452">
                      <w:pPr>
                        <w:pStyle w:val="Title"/>
                        <w:spacing w:line="360" w:lineRule="auto"/>
                        <w:rPr>
                          <w:rFonts w:ascii="Trebuchet MS" w:hAnsi="Trebuchet MS"/>
                          <w:color w:val="000000" w:themeColor="text1"/>
                          <w:sz w:val="70"/>
                          <w:szCs w:val="70"/>
                          <w14:shadow w14:blurRad="50800" w14:dist="38100" w14:dir="16200000" w14:sx="100000" w14:sy="100000" w14:kx="0" w14:ky="0" w14:algn="b">
                            <w14:srgbClr w14:val="000000">
                              <w14:alpha w14:val="60000"/>
                            </w14:srgbClr>
                          </w14:shadow>
                          <w14:textOutline w14:w="9525" w14:cap="flat" w14:cmpd="sng" w14:algn="ctr">
                            <w14:solidFill>
                              <w14:schemeClr w14:val="bg1"/>
                            </w14:solidFill>
                            <w14:prstDash w14:val="solid"/>
                            <w14:round/>
                          </w14:textOutline>
                        </w:rPr>
                      </w:pPr>
                      <w:r w:rsidRPr="001456DE">
                        <w:rPr>
                          <w:rFonts w:ascii="Trebuchet MS" w:hAnsi="Trebuchet MS"/>
                          <w:color w:val="000000" w:themeColor="text1"/>
                          <w:sz w:val="70"/>
                          <w:szCs w:val="70"/>
                          <w14:shadow w14:blurRad="50800" w14:dist="38100" w14:dir="16200000" w14:sx="100000" w14:sy="100000" w14:kx="0" w14:ky="0" w14:algn="b">
                            <w14:srgbClr w14:val="000000">
                              <w14:alpha w14:val="60000"/>
                            </w14:srgbClr>
                          </w14:shadow>
                          <w14:textOutline w14:w="9525" w14:cap="flat" w14:cmpd="sng" w14:algn="ctr">
                            <w14:solidFill>
                              <w14:schemeClr w14:val="bg1"/>
                            </w14:solidFill>
                            <w14:prstDash w14:val="solid"/>
                            <w14:round/>
                          </w14:textOutline>
                        </w:rPr>
                        <w:t xml:space="preserve">FOR ONE-ON-ONES </w:t>
                      </w:r>
                    </w:p>
                    <w:p w14:paraId="0A37501D" w14:textId="7F43C667" w:rsidR="000E6A26" w:rsidRDefault="000E6A26"/>
                  </w:txbxContent>
                </v:textbox>
              </v:shape>
            </w:pict>
          </mc:Fallback>
        </mc:AlternateContent>
      </w:r>
    </w:p>
    <w:p w14:paraId="69313712" w14:textId="77777777" w:rsidR="0014137F" w:rsidRDefault="0014137F" w:rsidP="00926809">
      <w:pPr>
        <w:pStyle w:val="Title"/>
        <w:rPr>
          <w:rFonts w:ascii="Trebuchet MS" w:hAnsi="Trebuchet MS"/>
        </w:rPr>
      </w:pPr>
    </w:p>
    <w:p w14:paraId="36B10FED" w14:textId="27A87E75" w:rsidR="0014137F" w:rsidRDefault="0014137F" w:rsidP="00926809">
      <w:pPr>
        <w:pStyle w:val="Title"/>
        <w:rPr>
          <w:rFonts w:ascii="Trebuchet MS" w:hAnsi="Trebuchet MS"/>
        </w:rPr>
      </w:pPr>
    </w:p>
    <w:p w14:paraId="0215EAF8" w14:textId="77777777" w:rsidR="0014137F" w:rsidRDefault="0014137F" w:rsidP="00926809">
      <w:pPr>
        <w:pStyle w:val="Title"/>
        <w:rPr>
          <w:rFonts w:ascii="Trebuchet MS" w:hAnsi="Trebuchet MS"/>
        </w:rPr>
      </w:pPr>
    </w:p>
    <w:p w14:paraId="4A2CF3E7" w14:textId="6FC8F19A" w:rsidR="0014137F" w:rsidRDefault="0014137F" w:rsidP="00926809">
      <w:pPr>
        <w:pStyle w:val="Title"/>
        <w:rPr>
          <w:rFonts w:ascii="Trebuchet MS" w:hAnsi="Trebuchet MS"/>
        </w:rPr>
      </w:pPr>
    </w:p>
    <w:p w14:paraId="46653993" w14:textId="77777777" w:rsidR="006F6D5B" w:rsidRPr="006F6D5B" w:rsidRDefault="006F6D5B" w:rsidP="00F91518">
      <w:pPr>
        <w:pStyle w:val="Title"/>
        <w:spacing w:before="240" w:after="240"/>
        <w:rPr>
          <w:rFonts w:ascii="Trebuchet MS" w:hAnsi="Trebuchet MS"/>
          <w:b w:val="0"/>
          <w:sz w:val="30"/>
          <w:szCs w:val="30"/>
        </w:rPr>
      </w:pPr>
    </w:p>
    <w:p w14:paraId="5F8C79C0" w14:textId="2BD5DBFD" w:rsidR="0014137F" w:rsidRPr="001456DE" w:rsidRDefault="0014137F" w:rsidP="00F91518">
      <w:pPr>
        <w:pStyle w:val="Title"/>
        <w:spacing w:before="240" w:after="240"/>
        <w:rPr>
          <w:rFonts w:ascii="Trebuchet MS" w:hAnsi="Trebuchet MS"/>
          <w:b w:val="0"/>
          <w:sz w:val="60"/>
          <w:szCs w:val="60"/>
        </w:rPr>
      </w:pPr>
      <w:r w:rsidRPr="001456DE">
        <w:rPr>
          <w:rFonts w:ascii="Trebuchet MS" w:hAnsi="Trebuchet MS"/>
          <w:b w:val="0"/>
          <w:sz w:val="60"/>
          <w:szCs w:val="60"/>
        </w:rPr>
        <w:t>To identify leaders</w:t>
      </w:r>
      <w:r w:rsidR="006F6D5B" w:rsidRPr="006F6D5B">
        <w:t xml:space="preserve"> </w:t>
      </w:r>
    </w:p>
    <w:p w14:paraId="7B915755" w14:textId="27596031" w:rsidR="0014137F" w:rsidRPr="001456DE" w:rsidRDefault="0014137F" w:rsidP="00F91518">
      <w:pPr>
        <w:pStyle w:val="Title"/>
        <w:spacing w:before="240" w:after="240"/>
        <w:rPr>
          <w:rFonts w:ascii="Trebuchet MS" w:hAnsi="Trebuchet MS"/>
          <w:b w:val="0"/>
          <w:sz w:val="60"/>
          <w:szCs w:val="60"/>
        </w:rPr>
      </w:pPr>
      <w:r w:rsidRPr="001456DE">
        <w:rPr>
          <w:rFonts w:ascii="Trebuchet MS" w:hAnsi="Trebuchet MS"/>
          <w:b w:val="0"/>
          <w:sz w:val="60"/>
          <w:szCs w:val="60"/>
        </w:rPr>
        <w:t xml:space="preserve">To develop relationships </w:t>
      </w:r>
    </w:p>
    <w:p w14:paraId="2ACC0162" w14:textId="5FD68CBE" w:rsidR="0014137F" w:rsidRPr="001456DE" w:rsidRDefault="0014137F" w:rsidP="00F91518">
      <w:pPr>
        <w:pStyle w:val="Title"/>
        <w:spacing w:before="240" w:after="240"/>
        <w:rPr>
          <w:rFonts w:ascii="Trebuchet MS" w:hAnsi="Trebuchet MS"/>
          <w:b w:val="0"/>
          <w:sz w:val="60"/>
          <w:szCs w:val="60"/>
        </w:rPr>
      </w:pPr>
      <w:r w:rsidRPr="001456DE">
        <w:rPr>
          <w:rFonts w:ascii="Trebuchet MS" w:hAnsi="Trebuchet MS"/>
          <w:b w:val="0"/>
          <w:sz w:val="60"/>
          <w:szCs w:val="60"/>
        </w:rPr>
        <w:t>To identify/validate concerns/issues (self-interests)</w:t>
      </w:r>
    </w:p>
    <w:p w14:paraId="44E23E73" w14:textId="326E0207" w:rsidR="0014137F" w:rsidRPr="001456DE" w:rsidRDefault="0014137F" w:rsidP="00F91518">
      <w:pPr>
        <w:pStyle w:val="Title"/>
        <w:spacing w:before="240" w:after="240"/>
        <w:rPr>
          <w:rFonts w:ascii="Trebuchet MS" w:hAnsi="Trebuchet MS"/>
          <w:b w:val="0"/>
          <w:sz w:val="60"/>
          <w:szCs w:val="60"/>
        </w:rPr>
      </w:pPr>
      <w:r w:rsidRPr="001456DE">
        <w:rPr>
          <w:rFonts w:ascii="Trebuchet MS" w:hAnsi="Trebuchet MS"/>
          <w:b w:val="0"/>
          <w:sz w:val="60"/>
          <w:szCs w:val="60"/>
        </w:rPr>
        <w:t>To agitate</w:t>
      </w:r>
    </w:p>
    <w:p w14:paraId="41508C00" w14:textId="4AD6F108" w:rsidR="0014137F" w:rsidRPr="001456DE" w:rsidRDefault="0014137F" w:rsidP="00F91518">
      <w:pPr>
        <w:pStyle w:val="Title"/>
        <w:spacing w:before="240" w:after="240"/>
        <w:rPr>
          <w:rFonts w:ascii="Trebuchet MS" w:hAnsi="Trebuchet MS"/>
          <w:b w:val="0"/>
          <w:sz w:val="60"/>
          <w:szCs w:val="60"/>
        </w:rPr>
      </w:pPr>
      <w:r w:rsidRPr="001456DE">
        <w:rPr>
          <w:rFonts w:ascii="Trebuchet MS" w:hAnsi="Trebuchet MS"/>
          <w:b w:val="0"/>
          <w:sz w:val="60"/>
          <w:szCs w:val="60"/>
        </w:rPr>
        <w:t>To discover existing networks of influence</w:t>
      </w:r>
    </w:p>
    <w:p w14:paraId="32E9A30A" w14:textId="4AADA3E2" w:rsidR="0014137F" w:rsidRPr="001456DE" w:rsidRDefault="0014137F" w:rsidP="00F91518">
      <w:pPr>
        <w:pStyle w:val="Title"/>
        <w:spacing w:before="240" w:after="240"/>
        <w:rPr>
          <w:rFonts w:ascii="Trebuchet MS" w:hAnsi="Trebuchet MS"/>
          <w:b w:val="0"/>
          <w:sz w:val="60"/>
          <w:szCs w:val="60"/>
        </w:rPr>
      </w:pPr>
      <w:r w:rsidRPr="001456DE">
        <w:rPr>
          <w:rFonts w:ascii="Trebuchet MS" w:hAnsi="Trebuchet MS"/>
          <w:b w:val="0"/>
          <w:sz w:val="60"/>
          <w:szCs w:val="60"/>
        </w:rPr>
        <w:t>To assess</w:t>
      </w:r>
    </w:p>
    <w:p w14:paraId="0274F610" w14:textId="4851C22E" w:rsidR="0014137F" w:rsidRPr="001456DE" w:rsidRDefault="0014137F" w:rsidP="00F91518">
      <w:pPr>
        <w:pStyle w:val="Title"/>
        <w:spacing w:before="240" w:after="240"/>
        <w:rPr>
          <w:rFonts w:ascii="Trebuchet MS" w:hAnsi="Trebuchet MS"/>
          <w:b w:val="0"/>
          <w:sz w:val="60"/>
          <w:szCs w:val="60"/>
        </w:rPr>
      </w:pPr>
      <w:r w:rsidRPr="001456DE">
        <w:rPr>
          <w:rFonts w:ascii="Trebuchet MS" w:hAnsi="Trebuchet MS"/>
          <w:b w:val="0"/>
          <w:sz w:val="60"/>
          <w:szCs w:val="60"/>
        </w:rPr>
        <w:t>To get a commitment</w:t>
      </w:r>
    </w:p>
    <w:p w14:paraId="03932B4B" w14:textId="60EA5736" w:rsidR="0014137F" w:rsidRPr="001456DE" w:rsidRDefault="0014137F" w:rsidP="00F91518">
      <w:pPr>
        <w:pStyle w:val="Title"/>
        <w:spacing w:before="240" w:after="240"/>
        <w:rPr>
          <w:rFonts w:ascii="Trebuchet MS" w:hAnsi="Trebuchet MS"/>
          <w:b w:val="0"/>
          <w:sz w:val="60"/>
          <w:szCs w:val="60"/>
        </w:rPr>
      </w:pPr>
      <w:r w:rsidRPr="001456DE">
        <w:rPr>
          <w:rFonts w:ascii="Trebuchet MS" w:hAnsi="Trebuchet MS"/>
          <w:b w:val="0"/>
          <w:sz w:val="60"/>
          <w:szCs w:val="60"/>
        </w:rPr>
        <w:t xml:space="preserve">To develop </w:t>
      </w:r>
      <w:r w:rsidRPr="001456DE">
        <w:rPr>
          <w:rFonts w:ascii="Trebuchet MS" w:hAnsi="Trebuchet MS"/>
          <w:b w:val="0"/>
          <w:sz w:val="60"/>
          <w:szCs w:val="60"/>
          <w:u w:val="single"/>
        </w:rPr>
        <w:t xml:space="preserve">POWER </w:t>
      </w:r>
    </w:p>
    <w:p w14:paraId="35C68780" w14:textId="620BEAA7" w:rsidR="00A33E85" w:rsidRPr="00AE1237" w:rsidRDefault="00A40377" w:rsidP="00926809">
      <w:pPr>
        <w:pStyle w:val="Title"/>
        <w:rPr>
          <w:rFonts w:ascii="Trebuchet MS" w:hAnsi="Trebuchet MS"/>
        </w:rPr>
      </w:pPr>
      <w:r w:rsidRPr="00AE1237">
        <w:rPr>
          <w:rFonts w:ascii="Trebuchet MS" w:hAnsi="Trebuchet MS"/>
        </w:rPr>
        <w:t xml:space="preserve">One-on-One Conversations </w:t>
      </w:r>
    </w:p>
    <w:p w14:paraId="7E35E74D" w14:textId="027004F0" w:rsidR="007B1B8F" w:rsidRPr="00AE1237" w:rsidRDefault="007B1B8F" w:rsidP="00926809">
      <w:pPr>
        <w:pStyle w:val="Title"/>
        <w:rPr>
          <w:rFonts w:ascii="Trebuchet MS" w:hAnsi="Trebuchet MS"/>
          <w:b w:val="0"/>
          <w:sz w:val="24"/>
        </w:rPr>
      </w:pPr>
    </w:p>
    <w:p w14:paraId="1E7A141A" w14:textId="22CDC22E" w:rsidR="007B1B8F" w:rsidRPr="00AE1237" w:rsidRDefault="007B1B8F" w:rsidP="00AE1237">
      <w:pPr>
        <w:pStyle w:val="Title"/>
        <w:jc w:val="left"/>
        <w:rPr>
          <w:rFonts w:ascii="Trebuchet MS" w:hAnsi="Trebuchet MS"/>
          <w:b w:val="0"/>
          <w:sz w:val="24"/>
        </w:rPr>
      </w:pPr>
      <w:r w:rsidRPr="00AE1237">
        <w:rPr>
          <w:rFonts w:ascii="Trebuchet MS" w:hAnsi="Trebuchet MS"/>
          <w:b w:val="0"/>
          <w:sz w:val="24"/>
        </w:rPr>
        <w:t xml:space="preserve">The major ingredient </w:t>
      </w:r>
      <w:r w:rsidR="00E86A31" w:rsidRPr="00AE1237">
        <w:rPr>
          <w:rFonts w:ascii="Trebuchet MS" w:hAnsi="Trebuchet MS"/>
          <w:b w:val="0"/>
          <w:sz w:val="24"/>
        </w:rPr>
        <w:t xml:space="preserve">for a successful </w:t>
      </w:r>
      <w:r w:rsidR="00480DA9" w:rsidRPr="00AE1237">
        <w:rPr>
          <w:rFonts w:ascii="Trebuchet MS" w:hAnsi="Trebuchet MS"/>
          <w:b w:val="0"/>
          <w:sz w:val="24"/>
        </w:rPr>
        <w:t xml:space="preserve">one-on-one is planning.  </w:t>
      </w:r>
      <w:r w:rsidR="00141744" w:rsidRPr="00AE1237">
        <w:rPr>
          <w:rFonts w:ascii="Trebuchet MS" w:hAnsi="Trebuchet MS"/>
          <w:b w:val="0"/>
          <w:sz w:val="24"/>
        </w:rPr>
        <w:t xml:space="preserve">Before setting an </w:t>
      </w:r>
      <w:r w:rsidR="007329B0" w:rsidRPr="00AE1237">
        <w:rPr>
          <w:rFonts w:ascii="Trebuchet MS" w:hAnsi="Trebuchet MS"/>
          <w:b w:val="0"/>
          <w:sz w:val="24"/>
        </w:rPr>
        <w:t xml:space="preserve">appointment, determine what you </w:t>
      </w:r>
      <w:r w:rsidR="00A60D61" w:rsidRPr="00AE1237">
        <w:rPr>
          <w:rFonts w:ascii="Trebuchet MS" w:hAnsi="Trebuchet MS"/>
          <w:b w:val="0"/>
          <w:sz w:val="24"/>
        </w:rPr>
        <w:t xml:space="preserve">want </w:t>
      </w:r>
      <w:r w:rsidR="00CC0BDF" w:rsidRPr="00AE1237">
        <w:rPr>
          <w:rFonts w:ascii="Trebuchet MS" w:hAnsi="Trebuchet MS"/>
          <w:b w:val="0"/>
          <w:sz w:val="24"/>
        </w:rPr>
        <w:t xml:space="preserve">to accomplish </w:t>
      </w:r>
      <w:r w:rsidR="00600F44" w:rsidRPr="00AE1237">
        <w:rPr>
          <w:rFonts w:ascii="Trebuchet MS" w:hAnsi="Trebuchet MS"/>
          <w:b w:val="0"/>
          <w:sz w:val="24"/>
        </w:rPr>
        <w:t xml:space="preserve">and how you will approach the person.  </w:t>
      </w:r>
    </w:p>
    <w:p w14:paraId="4A9F266B" w14:textId="5691AA31" w:rsidR="00600F44" w:rsidRPr="00AE1237" w:rsidRDefault="00600F44" w:rsidP="00AE1237">
      <w:pPr>
        <w:pStyle w:val="Title"/>
        <w:jc w:val="left"/>
        <w:rPr>
          <w:rFonts w:ascii="Trebuchet MS" w:hAnsi="Trebuchet MS"/>
          <w:b w:val="0"/>
          <w:sz w:val="24"/>
        </w:rPr>
      </w:pPr>
    </w:p>
    <w:p w14:paraId="2D3AF30B" w14:textId="5484959D" w:rsidR="00600F44" w:rsidRPr="00AE1237" w:rsidRDefault="00AE1237" w:rsidP="00AE1237">
      <w:pPr>
        <w:pStyle w:val="Title"/>
        <w:jc w:val="left"/>
        <w:rPr>
          <w:rFonts w:ascii="Trebuchet MS" w:hAnsi="Trebuchet MS"/>
          <w:b w:val="0"/>
          <w:sz w:val="24"/>
        </w:rPr>
      </w:pPr>
      <w:r w:rsidRPr="00AE1237">
        <w:rPr>
          <w:rFonts w:ascii="Trebuchet MS" w:hAnsi="Trebuchet MS"/>
          <w:b w:val="0"/>
          <w:noProof/>
          <w:sz w:val="24"/>
          <w:u w:val="single"/>
        </w:rPr>
        <mc:AlternateContent>
          <mc:Choice Requires="wps">
            <w:drawing>
              <wp:anchor distT="45720" distB="45720" distL="114300" distR="114300" simplePos="0" relativeHeight="251717689" behindDoc="0" locked="0" layoutInCell="1" allowOverlap="1" wp14:anchorId="5F9BF2AE" wp14:editId="06057834">
                <wp:simplePos x="0" y="0"/>
                <wp:positionH relativeFrom="column">
                  <wp:posOffset>40005</wp:posOffset>
                </wp:positionH>
                <wp:positionV relativeFrom="paragraph">
                  <wp:posOffset>534670</wp:posOffset>
                </wp:positionV>
                <wp:extent cx="6162675" cy="1981200"/>
                <wp:effectExtent l="0" t="0" r="28575" b="19050"/>
                <wp:wrapSquare wrapText="bothSides"/>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1981200"/>
                        </a:xfrm>
                        <a:prstGeom prst="rect">
                          <a:avLst/>
                        </a:prstGeom>
                        <a:solidFill>
                          <a:srgbClr val="FFFFFF"/>
                        </a:solidFill>
                        <a:ln w="9525">
                          <a:solidFill>
                            <a:srgbClr val="000000"/>
                          </a:solidFill>
                          <a:miter lim="800000"/>
                          <a:headEnd/>
                          <a:tailEnd/>
                        </a:ln>
                      </wps:spPr>
                      <wps:txbx>
                        <w:txbxContent>
                          <w:p w14:paraId="50786693" w14:textId="709831AE" w:rsidR="000E6A26" w:rsidRDefault="000E6A26" w:rsidP="00CF63BD">
                            <w:pPr>
                              <w:spacing w:before="120" w:after="120"/>
                              <w:rPr>
                                <w:u w:val="single"/>
                              </w:rPr>
                            </w:pPr>
                            <w:r w:rsidRPr="00AE1237">
                              <w:rPr>
                                <w:u w:val="single"/>
                              </w:rPr>
                              <w:t>The major purposes of a one-on-one are:</w:t>
                            </w:r>
                          </w:p>
                          <w:p w14:paraId="19B6DA0C" w14:textId="77777777" w:rsidR="000E6A26" w:rsidRPr="00AE1237" w:rsidRDefault="000E6A26" w:rsidP="00CF63BD">
                            <w:pPr>
                              <w:spacing w:before="120" w:after="120"/>
                              <w:rPr>
                                <w:u w:val="single"/>
                              </w:rPr>
                            </w:pPr>
                          </w:p>
                          <w:p w14:paraId="66BB91A2" w14:textId="53DFA148" w:rsidR="000E6A26" w:rsidRDefault="000E6A26" w:rsidP="00805E01">
                            <w:pPr>
                              <w:pStyle w:val="ListParagraph"/>
                              <w:numPr>
                                <w:ilvl w:val="0"/>
                                <w:numId w:val="102"/>
                              </w:numPr>
                              <w:spacing w:before="120" w:after="120"/>
                            </w:pPr>
                            <w:r>
                              <w:t xml:space="preserve">To build a positive relationship with the person as part of our union </w:t>
                            </w:r>
                          </w:p>
                          <w:p w14:paraId="453B2B09" w14:textId="77C0D243" w:rsidR="000E6A26" w:rsidRDefault="000E6A26" w:rsidP="00805E01">
                            <w:pPr>
                              <w:pStyle w:val="ListParagraph"/>
                              <w:numPr>
                                <w:ilvl w:val="0"/>
                                <w:numId w:val="102"/>
                              </w:numPr>
                              <w:spacing w:before="120" w:after="120"/>
                            </w:pPr>
                            <w:r>
                              <w:t xml:space="preserve">To learn about the self-interests and motivations of the person </w:t>
                            </w:r>
                          </w:p>
                          <w:p w14:paraId="3B4F3932" w14:textId="52AEFE27" w:rsidR="000E6A26" w:rsidRDefault="000E6A26" w:rsidP="00805E01">
                            <w:pPr>
                              <w:pStyle w:val="ListParagraph"/>
                              <w:numPr>
                                <w:ilvl w:val="0"/>
                                <w:numId w:val="102"/>
                              </w:numPr>
                              <w:spacing w:before="120" w:after="120"/>
                            </w:pPr>
                            <w:r>
                              <w:t xml:space="preserve">To learn more about the issues and how they are affecting people </w:t>
                            </w:r>
                          </w:p>
                          <w:p w14:paraId="1E58FBC1" w14:textId="0D317DA8" w:rsidR="000E6A26" w:rsidRDefault="000E6A26" w:rsidP="00805E01">
                            <w:pPr>
                              <w:pStyle w:val="ListParagraph"/>
                              <w:numPr>
                                <w:ilvl w:val="0"/>
                                <w:numId w:val="102"/>
                              </w:numPr>
                              <w:spacing w:before="120" w:after="120"/>
                            </w:pPr>
                            <w:r>
                              <w:t xml:space="preserve">To form assessments about their analysis of the issues and willingness to get involved </w:t>
                            </w:r>
                          </w:p>
                          <w:p w14:paraId="3EAE5340" w14:textId="7929F4A2" w:rsidR="000E6A26" w:rsidRDefault="000E6A26" w:rsidP="00805E01">
                            <w:pPr>
                              <w:pStyle w:val="ListParagraph"/>
                              <w:numPr>
                                <w:ilvl w:val="0"/>
                                <w:numId w:val="102"/>
                              </w:numPr>
                              <w:spacing w:before="120" w:after="120"/>
                            </w:pPr>
                            <w:r>
                              <w:t xml:space="preserve">To identify potential leaders and uncover existing networks of influence </w:t>
                            </w:r>
                          </w:p>
                          <w:p w14:paraId="63B6E877" w14:textId="77777777" w:rsidR="000E6A26" w:rsidRDefault="000E6A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6A9EEE9">
              <v:shape w14:anchorId="5F9BF2AE" id="_x0000_s1041" type="#_x0000_t202" style="position:absolute;margin-left:3.15pt;margin-top:42.1pt;width:485.25pt;height:156pt;z-index:2517176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">
                <v:textbox>
                  <w:txbxContent>
                    <w:p w14:paraId="3E198A94" w14:textId="709831AE" w:rsidR="000E6A26" w:rsidRDefault="000E6A26" w:rsidP="00CF63BD">
                      <w:pPr>
                        <w:spacing w:before="120" w:after="120"/>
                        <w:rPr>
                          <w:u w:val="single"/>
                        </w:rPr>
                      </w:pPr>
                      <w:r w:rsidRPr="00AE1237">
                        <w:rPr>
                          <w:u w:val="single"/>
                        </w:rPr>
                        <w:t>The major purposes of a one-on-one are:</w:t>
                      </w:r>
                    </w:p>
                    <w:p w14:paraId="5DAB6C7B" w14:textId="77777777" w:rsidR="000E6A26" w:rsidRPr="00AE1237" w:rsidRDefault="000E6A26" w:rsidP="00CF63BD">
                      <w:pPr>
                        <w:spacing w:before="120" w:after="120"/>
                        <w:rPr>
                          <w:u w:val="single"/>
                        </w:rPr>
                      </w:pPr>
                    </w:p>
                    <w:p w14:paraId="241B923C" w14:textId="53DFA148" w:rsidR="000E6A26" w:rsidRDefault="000E6A26" w:rsidP="00805E01">
                      <w:pPr>
                        <w:pStyle w:val="ListParagraph"/>
                        <w:numPr>
                          <w:ilvl w:val="0"/>
                          <w:numId w:val="102"/>
                        </w:numPr>
                        <w:spacing w:before="120" w:after="120"/>
                      </w:pPr>
                      <w:r>
                        <w:t xml:space="preserve">To build a positive relationship with the person as part of our union </w:t>
                      </w:r>
                    </w:p>
                    <w:p w14:paraId="7ADFEE21" w14:textId="77C0D243" w:rsidR="000E6A26" w:rsidRDefault="000E6A26" w:rsidP="00805E01">
                      <w:pPr>
                        <w:pStyle w:val="ListParagraph"/>
                        <w:numPr>
                          <w:ilvl w:val="0"/>
                          <w:numId w:val="102"/>
                        </w:numPr>
                        <w:spacing w:before="120" w:after="120"/>
                      </w:pPr>
                      <w:r>
                        <w:t xml:space="preserve">To learn about the self-interests and motivations of the person </w:t>
                      </w:r>
                    </w:p>
                    <w:p w14:paraId="7ADA9DF5" w14:textId="52AEFE27" w:rsidR="000E6A26" w:rsidRDefault="000E6A26" w:rsidP="00805E01">
                      <w:pPr>
                        <w:pStyle w:val="ListParagraph"/>
                        <w:numPr>
                          <w:ilvl w:val="0"/>
                          <w:numId w:val="102"/>
                        </w:numPr>
                        <w:spacing w:before="120" w:after="120"/>
                      </w:pPr>
                      <w:r>
                        <w:t xml:space="preserve">To learn more about the issues and how they are affecting people </w:t>
                      </w:r>
                    </w:p>
                    <w:p w14:paraId="1A6C00CC" w14:textId="0D317DA8" w:rsidR="000E6A26" w:rsidRDefault="000E6A26" w:rsidP="00805E01">
                      <w:pPr>
                        <w:pStyle w:val="ListParagraph"/>
                        <w:numPr>
                          <w:ilvl w:val="0"/>
                          <w:numId w:val="102"/>
                        </w:numPr>
                        <w:spacing w:before="120" w:after="120"/>
                      </w:pPr>
                      <w:r>
                        <w:t xml:space="preserve">To form assessments about their analysis of the issues and willingness to get involved </w:t>
                      </w:r>
                    </w:p>
                    <w:p w14:paraId="3B8DA006" w14:textId="7929F4A2" w:rsidR="000E6A26" w:rsidRDefault="000E6A26" w:rsidP="00805E01">
                      <w:pPr>
                        <w:pStyle w:val="ListParagraph"/>
                        <w:numPr>
                          <w:ilvl w:val="0"/>
                          <w:numId w:val="102"/>
                        </w:numPr>
                        <w:spacing w:before="120" w:after="120"/>
                      </w:pPr>
                      <w:r>
                        <w:t xml:space="preserve">To identify potential leaders and uncover existing networks of influence </w:t>
                      </w:r>
                    </w:p>
                    <w:p w14:paraId="02EB378F" w14:textId="77777777" w:rsidR="000E6A26" w:rsidRDefault="000E6A26"/>
                  </w:txbxContent>
                </v:textbox>
                <w10:wrap type="square"/>
              </v:shape>
            </w:pict>
          </mc:Fallback>
        </mc:AlternateContent>
      </w:r>
      <w:r w:rsidR="006A3642" w:rsidRPr="00AE1237">
        <w:rPr>
          <w:rFonts w:ascii="Trebuchet MS" w:hAnsi="Trebuchet MS"/>
          <w:b w:val="0"/>
          <w:sz w:val="24"/>
          <w:u w:val="single"/>
        </w:rPr>
        <w:t>Be friendly and positive.</w:t>
      </w:r>
      <w:r w:rsidR="006A3642" w:rsidRPr="00AE1237">
        <w:rPr>
          <w:rFonts w:ascii="Trebuchet MS" w:hAnsi="Trebuchet MS"/>
          <w:b w:val="0"/>
          <w:sz w:val="24"/>
        </w:rPr>
        <w:t xml:space="preserve">  When you leave, leave a favorable impression.  REMEMBER: We are trying to build our union.  </w:t>
      </w:r>
    </w:p>
    <w:p w14:paraId="2981D048" w14:textId="5DAD1828" w:rsidR="006A3642" w:rsidRPr="00AE1237" w:rsidRDefault="006A3642" w:rsidP="00926809">
      <w:pPr>
        <w:pStyle w:val="Title"/>
        <w:rPr>
          <w:rFonts w:ascii="Trebuchet MS" w:hAnsi="Trebuchet MS"/>
          <w:b w:val="0"/>
          <w:sz w:val="24"/>
        </w:rPr>
      </w:pPr>
    </w:p>
    <w:p w14:paraId="7CC121EA" w14:textId="44616114" w:rsidR="00BD312A" w:rsidRPr="00AE1237" w:rsidRDefault="00BD312A" w:rsidP="00BD312A">
      <w:pPr>
        <w:pStyle w:val="Title"/>
        <w:jc w:val="left"/>
        <w:rPr>
          <w:rFonts w:ascii="Trebuchet MS" w:hAnsi="Trebuchet MS"/>
          <w:b w:val="0"/>
          <w:sz w:val="24"/>
        </w:rPr>
      </w:pPr>
      <w:r w:rsidRPr="00AE1237">
        <w:rPr>
          <w:rFonts w:ascii="Trebuchet MS" w:hAnsi="Trebuchet MS"/>
          <w:b w:val="0"/>
          <w:sz w:val="24"/>
        </w:rPr>
        <w:t xml:space="preserve">The process is relatively simple, but requires practice: </w:t>
      </w:r>
    </w:p>
    <w:p w14:paraId="66D60266" w14:textId="3B26F47F" w:rsidR="00BD312A" w:rsidRPr="00AE1237" w:rsidRDefault="00BD312A" w:rsidP="00BD312A">
      <w:pPr>
        <w:pStyle w:val="Title"/>
        <w:jc w:val="left"/>
        <w:rPr>
          <w:rFonts w:ascii="Trebuchet MS" w:hAnsi="Trebuchet MS"/>
          <w:b w:val="0"/>
          <w:sz w:val="24"/>
        </w:rPr>
      </w:pPr>
    </w:p>
    <w:p w14:paraId="607E8620" w14:textId="4979749C" w:rsidR="00BD312A" w:rsidRPr="00AE1237" w:rsidRDefault="00BD312A" w:rsidP="00805E01">
      <w:pPr>
        <w:pStyle w:val="Title"/>
        <w:numPr>
          <w:ilvl w:val="0"/>
          <w:numId w:val="103"/>
        </w:numPr>
        <w:ind w:left="810" w:hanging="540"/>
        <w:jc w:val="left"/>
        <w:rPr>
          <w:rFonts w:ascii="Trebuchet MS" w:hAnsi="Trebuchet MS"/>
          <w:sz w:val="24"/>
        </w:rPr>
      </w:pPr>
      <w:r w:rsidRPr="00AE1237">
        <w:rPr>
          <w:rFonts w:ascii="Trebuchet MS" w:hAnsi="Trebuchet MS"/>
          <w:sz w:val="24"/>
        </w:rPr>
        <w:t xml:space="preserve">Planning!!  What is your purpose?  It’s best to have an appointment.  </w:t>
      </w:r>
    </w:p>
    <w:p w14:paraId="537B693A" w14:textId="76BD2F61" w:rsidR="00BD312A" w:rsidRPr="00AE1237" w:rsidRDefault="00BD312A" w:rsidP="00805E01">
      <w:pPr>
        <w:pStyle w:val="Title"/>
        <w:numPr>
          <w:ilvl w:val="0"/>
          <w:numId w:val="103"/>
        </w:numPr>
        <w:ind w:left="810" w:hanging="540"/>
        <w:jc w:val="left"/>
        <w:rPr>
          <w:rFonts w:ascii="Trebuchet MS" w:hAnsi="Trebuchet MS"/>
          <w:b w:val="0"/>
          <w:sz w:val="24"/>
        </w:rPr>
      </w:pPr>
      <w:r w:rsidRPr="00AE1237">
        <w:rPr>
          <w:rFonts w:ascii="Trebuchet MS" w:hAnsi="Trebuchet MS"/>
          <w:b w:val="0"/>
          <w:sz w:val="24"/>
        </w:rPr>
        <w:t xml:space="preserve">The initial meeting should be in a public place.  Meet for coffee. </w:t>
      </w:r>
    </w:p>
    <w:p w14:paraId="52CF95B2" w14:textId="28874D01" w:rsidR="00BD312A" w:rsidRPr="00AE1237" w:rsidRDefault="00BD312A" w:rsidP="00805E01">
      <w:pPr>
        <w:pStyle w:val="Title"/>
        <w:numPr>
          <w:ilvl w:val="0"/>
          <w:numId w:val="103"/>
        </w:numPr>
        <w:ind w:left="810" w:hanging="540"/>
        <w:jc w:val="left"/>
        <w:rPr>
          <w:rFonts w:ascii="Trebuchet MS" w:hAnsi="Trebuchet MS"/>
          <w:b w:val="0"/>
          <w:sz w:val="24"/>
        </w:rPr>
      </w:pPr>
      <w:r w:rsidRPr="00AE1237">
        <w:rPr>
          <w:rFonts w:ascii="Trebuchet MS" w:hAnsi="Trebuchet MS"/>
          <w:b w:val="0"/>
          <w:sz w:val="24"/>
        </w:rPr>
        <w:t xml:space="preserve">Introduce yourself and share why you’re here and involved with your local Association </w:t>
      </w:r>
    </w:p>
    <w:p w14:paraId="69A1DFF3" w14:textId="37B5F348" w:rsidR="00BD312A" w:rsidRPr="00AE1237" w:rsidRDefault="00BD312A" w:rsidP="00805E01">
      <w:pPr>
        <w:pStyle w:val="Title"/>
        <w:numPr>
          <w:ilvl w:val="0"/>
          <w:numId w:val="103"/>
        </w:numPr>
        <w:ind w:left="810" w:hanging="540"/>
        <w:jc w:val="left"/>
        <w:rPr>
          <w:rFonts w:ascii="Trebuchet MS" w:hAnsi="Trebuchet MS"/>
          <w:sz w:val="24"/>
        </w:rPr>
      </w:pPr>
      <w:r w:rsidRPr="00AE1237">
        <w:rPr>
          <w:rFonts w:ascii="Trebuchet MS" w:hAnsi="Trebuchet MS"/>
          <w:sz w:val="24"/>
        </w:rPr>
        <w:t xml:space="preserve">You might start the conversation around F.O.R.M. (family, occupation, recreation, and message).  </w:t>
      </w:r>
    </w:p>
    <w:p w14:paraId="5A42EE84" w14:textId="13DA5B40" w:rsidR="00BD312A" w:rsidRPr="00AE1237" w:rsidRDefault="00BD312A" w:rsidP="00805E01">
      <w:pPr>
        <w:pStyle w:val="Title"/>
        <w:numPr>
          <w:ilvl w:val="0"/>
          <w:numId w:val="103"/>
        </w:numPr>
        <w:ind w:left="810" w:hanging="540"/>
        <w:jc w:val="left"/>
        <w:rPr>
          <w:rFonts w:ascii="Trebuchet MS" w:hAnsi="Trebuchet MS"/>
          <w:sz w:val="24"/>
        </w:rPr>
      </w:pPr>
      <w:r w:rsidRPr="00AE1237">
        <w:rPr>
          <w:rFonts w:ascii="Trebuchet MS" w:hAnsi="Trebuchet MS"/>
          <w:sz w:val="24"/>
        </w:rPr>
        <w:t xml:space="preserve">Listen more than you talk (70/30 Rule).  What are their self-interests (motivations)?  Clarify the responses.  </w:t>
      </w:r>
    </w:p>
    <w:p w14:paraId="3AEB5DB3" w14:textId="4E466B01" w:rsidR="00BD312A" w:rsidRPr="00AE1237" w:rsidRDefault="00BD312A" w:rsidP="00805E01">
      <w:pPr>
        <w:pStyle w:val="Title"/>
        <w:numPr>
          <w:ilvl w:val="0"/>
          <w:numId w:val="103"/>
        </w:numPr>
        <w:ind w:left="810" w:hanging="540"/>
        <w:jc w:val="left"/>
        <w:rPr>
          <w:rFonts w:ascii="Trebuchet MS" w:hAnsi="Trebuchet MS"/>
          <w:b w:val="0"/>
          <w:sz w:val="24"/>
        </w:rPr>
      </w:pPr>
      <w:r w:rsidRPr="00AE1237">
        <w:rPr>
          <w:rFonts w:ascii="Trebuchet MS" w:hAnsi="Trebuchet MS"/>
          <w:b w:val="0"/>
          <w:sz w:val="24"/>
        </w:rPr>
        <w:t xml:space="preserve">Ask about issues.  Don’t assume or stereotype.  </w:t>
      </w:r>
    </w:p>
    <w:p w14:paraId="7E83DB01" w14:textId="7051907D" w:rsidR="00BD312A" w:rsidRPr="00AE1237" w:rsidRDefault="00BD312A" w:rsidP="00805E01">
      <w:pPr>
        <w:pStyle w:val="Title"/>
        <w:numPr>
          <w:ilvl w:val="0"/>
          <w:numId w:val="103"/>
        </w:numPr>
        <w:ind w:left="810" w:hanging="540"/>
        <w:jc w:val="left"/>
        <w:rPr>
          <w:rFonts w:ascii="Trebuchet MS" w:hAnsi="Trebuchet MS"/>
          <w:b w:val="0"/>
          <w:sz w:val="24"/>
        </w:rPr>
      </w:pPr>
      <w:r w:rsidRPr="00AE1237">
        <w:rPr>
          <w:rFonts w:ascii="Trebuchet MS" w:hAnsi="Trebuchet MS"/>
          <w:b w:val="0"/>
          <w:sz w:val="24"/>
        </w:rPr>
        <w:t xml:space="preserve">Ask about why they think things are the way they are </w:t>
      </w:r>
      <w:r w:rsidR="00A34F92" w:rsidRPr="00AE1237">
        <w:rPr>
          <w:rFonts w:ascii="Trebuchet MS" w:hAnsi="Trebuchet MS"/>
          <w:b w:val="0"/>
          <w:sz w:val="24"/>
        </w:rPr>
        <w:t xml:space="preserve">regarding </w:t>
      </w:r>
      <w:r w:rsidR="00AE1237" w:rsidRPr="00AE1237">
        <w:rPr>
          <w:rFonts w:ascii="Trebuchet MS" w:hAnsi="Trebuchet MS"/>
          <w:b w:val="0"/>
          <w:sz w:val="24"/>
        </w:rPr>
        <w:t xml:space="preserve">education and how can things be changed. </w:t>
      </w:r>
    </w:p>
    <w:p w14:paraId="0420F297" w14:textId="4AEBFD88" w:rsidR="00AE1237" w:rsidRPr="00AE1237" w:rsidRDefault="00AE1237" w:rsidP="00805E01">
      <w:pPr>
        <w:pStyle w:val="Title"/>
        <w:numPr>
          <w:ilvl w:val="0"/>
          <w:numId w:val="103"/>
        </w:numPr>
        <w:ind w:left="810" w:hanging="540"/>
        <w:jc w:val="left"/>
        <w:rPr>
          <w:rFonts w:ascii="Trebuchet MS" w:hAnsi="Trebuchet MS"/>
          <w:sz w:val="24"/>
        </w:rPr>
      </w:pPr>
      <w:r w:rsidRPr="00AE1237">
        <w:rPr>
          <w:rFonts w:ascii="Trebuchet MS" w:hAnsi="Trebuchet MS"/>
          <w:sz w:val="24"/>
        </w:rPr>
        <w:t xml:space="preserve">Ask about networks.  “Besides yourself, whom else should I talk with?”  </w:t>
      </w:r>
    </w:p>
    <w:p w14:paraId="0AAFC558" w14:textId="77777777" w:rsidR="00C24741" w:rsidRDefault="00AE1237" w:rsidP="00805E01">
      <w:pPr>
        <w:pStyle w:val="Title"/>
        <w:numPr>
          <w:ilvl w:val="0"/>
          <w:numId w:val="103"/>
        </w:numPr>
        <w:ind w:left="810" w:hanging="540"/>
        <w:jc w:val="left"/>
        <w:rPr>
          <w:rFonts w:ascii="Trebuchet MS" w:hAnsi="Trebuchet MS"/>
          <w:b w:val="0"/>
          <w:sz w:val="24"/>
        </w:rPr>
      </w:pPr>
      <w:r w:rsidRPr="00AE1237">
        <w:rPr>
          <w:rFonts w:ascii="Trebuchet MS" w:hAnsi="Trebuchet MS"/>
          <w:b w:val="0"/>
          <w:sz w:val="24"/>
        </w:rPr>
        <w:t>Educate and Agitate.  When you are tempted to make a statement, ask a question.</w:t>
      </w:r>
    </w:p>
    <w:p w14:paraId="4F8CA477" w14:textId="3C54578E" w:rsidR="00AE1237" w:rsidRPr="00C24741" w:rsidRDefault="00AE1237" w:rsidP="00805E01">
      <w:pPr>
        <w:pStyle w:val="Title"/>
        <w:numPr>
          <w:ilvl w:val="0"/>
          <w:numId w:val="103"/>
        </w:numPr>
        <w:ind w:left="810" w:hanging="540"/>
        <w:jc w:val="left"/>
        <w:rPr>
          <w:rFonts w:ascii="Trebuchet MS" w:hAnsi="Trebuchet MS"/>
          <w:b w:val="0"/>
          <w:sz w:val="24"/>
        </w:rPr>
      </w:pPr>
      <w:r w:rsidRPr="00C24741">
        <w:rPr>
          <w:rFonts w:ascii="Trebuchet MS" w:hAnsi="Trebuchet MS"/>
          <w:sz w:val="24"/>
        </w:rPr>
        <w:t>Agitate, don’t irritate – “So you’re okay with the way things are?”</w:t>
      </w:r>
    </w:p>
    <w:p w14:paraId="25ACEDC4" w14:textId="31ED4D6F" w:rsidR="00AE1237" w:rsidRPr="00AE1237" w:rsidRDefault="00AE1237" w:rsidP="00805E01">
      <w:pPr>
        <w:pStyle w:val="Title"/>
        <w:numPr>
          <w:ilvl w:val="0"/>
          <w:numId w:val="103"/>
        </w:numPr>
        <w:ind w:left="810" w:hanging="540"/>
        <w:jc w:val="left"/>
        <w:rPr>
          <w:rFonts w:ascii="Trebuchet MS" w:hAnsi="Trebuchet MS"/>
          <w:b w:val="0"/>
          <w:sz w:val="24"/>
        </w:rPr>
      </w:pPr>
      <w:r w:rsidRPr="00AE1237">
        <w:rPr>
          <w:rFonts w:ascii="Trebuchet MS" w:hAnsi="Trebuchet MS"/>
          <w:b w:val="0"/>
          <w:sz w:val="24"/>
        </w:rPr>
        <w:t xml:space="preserve">Talk about personal, not organizational experiences.  Be calculating, vulnerable and revealing.  </w:t>
      </w:r>
    </w:p>
    <w:p w14:paraId="3E45B751" w14:textId="77777777" w:rsidR="00C24741" w:rsidRDefault="00AE1237" w:rsidP="00805E01">
      <w:pPr>
        <w:pStyle w:val="Title"/>
        <w:numPr>
          <w:ilvl w:val="0"/>
          <w:numId w:val="103"/>
        </w:numPr>
        <w:ind w:left="810" w:hanging="540"/>
        <w:jc w:val="left"/>
        <w:rPr>
          <w:rFonts w:ascii="Trebuchet MS" w:hAnsi="Trebuchet MS"/>
          <w:b w:val="0"/>
          <w:sz w:val="24"/>
        </w:rPr>
      </w:pPr>
      <w:r w:rsidRPr="00AE1237">
        <w:rPr>
          <w:rFonts w:ascii="Trebuchet MS" w:hAnsi="Trebuchet MS"/>
          <w:b w:val="0"/>
          <w:sz w:val="24"/>
        </w:rPr>
        <w:t xml:space="preserve">Follow the logic of conversation, but direct it. </w:t>
      </w:r>
    </w:p>
    <w:p w14:paraId="62FCC2E3" w14:textId="014E920D" w:rsidR="00AE1237" w:rsidRPr="00C24741" w:rsidRDefault="00AE1237" w:rsidP="00805E01">
      <w:pPr>
        <w:pStyle w:val="Title"/>
        <w:numPr>
          <w:ilvl w:val="0"/>
          <w:numId w:val="103"/>
        </w:numPr>
        <w:ind w:left="810" w:hanging="540"/>
        <w:jc w:val="left"/>
        <w:rPr>
          <w:rFonts w:ascii="Trebuchet MS" w:hAnsi="Trebuchet MS"/>
          <w:b w:val="0"/>
          <w:sz w:val="24"/>
        </w:rPr>
      </w:pPr>
      <w:r w:rsidRPr="00C24741">
        <w:rPr>
          <w:rFonts w:ascii="Trebuchet MS" w:hAnsi="Trebuchet MS"/>
          <w:sz w:val="24"/>
        </w:rPr>
        <w:t xml:space="preserve">Be respectful of time.  The initial meeting should last no longer than 20 to 30 minutes.  </w:t>
      </w:r>
    </w:p>
    <w:p w14:paraId="2D482954" w14:textId="52B19995" w:rsidR="00AE1237" w:rsidRPr="00AE1237" w:rsidRDefault="00AE1237" w:rsidP="00805E01">
      <w:pPr>
        <w:pStyle w:val="Title"/>
        <w:numPr>
          <w:ilvl w:val="0"/>
          <w:numId w:val="103"/>
        </w:numPr>
        <w:ind w:left="810" w:hanging="540"/>
        <w:jc w:val="left"/>
        <w:rPr>
          <w:rFonts w:ascii="Trebuchet MS" w:hAnsi="Trebuchet MS"/>
          <w:b w:val="0"/>
          <w:sz w:val="24"/>
        </w:rPr>
      </w:pPr>
      <w:r w:rsidRPr="00AE1237">
        <w:rPr>
          <w:rFonts w:ascii="Trebuchet MS" w:hAnsi="Trebuchet MS"/>
          <w:b w:val="0"/>
          <w:sz w:val="24"/>
        </w:rPr>
        <w:t xml:space="preserve">Always try to end the conversation on a positive note. </w:t>
      </w:r>
    </w:p>
    <w:p w14:paraId="025DBFD3" w14:textId="4BD656ED" w:rsidR="00AE1237" w:rsidRPr="00AE1237" w:rsidRDefault="00AE1237" w:rsidP="00805E01">
      <w:pPr>
        <w:pStyle w:val="Title"/>
        <w:numPr>
          <w:ilvl w:val="0"/>
          <w:numId w:val="103"/>
        </w:numPr>
        <w:tabs>
          <w:tab w:val="left" w:pos="810"/>
        </w:tabs>
        <w:ind w:left="900" w:hanging="630"/>
        <w:jc w:val="left"/>
        <w:rPr>
          <w:rFonts w:ascii="Trebuchet MS" w:hAnsi="Trebuchet MS"/>
          <w:sz w:val="24"/>
        </w:rPr>
      </w:pPr>
      <w:r w:rsidRPr="00AE1237">
        <w:rPr>
          <w:rFonts w:ascii="Trebuchet MS" w:hAnsi="Trebuchet MS"/>
          <w:sz w:val="24"/>
        </w:rPr>
        <w:t xml:space="preserve">Write notes as soon as you leave. </w:t>
      </w:r>
    </w:p>
    <w:p w14:paraId="78D1902B" w14:textId="1A94CC2B" w:rsidR="00AE1237" w:rsidRPr="00AE1237" w:rsidRDefault="00AE1237" w:rsidP="00AE1237">
      <w:pPr>
        <w:pStyle w:val="Title"/>
        <w:jc w:val="left"/>
        <w:rPr>
          <w:rFonts w:ascii="Trebuchet MS" w:hAnsi="Trebuchet MS"/>
          <w:b w:val="0"/>
          <w:sz w:val="24"/>
        </w:rPr>
      </w:pPr>
    </w:p>
    <w:p w14:paraId="59693B8D" w14:textId="2132B2C4" w:rsidR="00AE1237" w:rsidRPr="00AE1237" w:rsidRDefault="00AE1237" w:rsidP="00AE1237">
      <w:pPr>
        <w:pStyle w:val="Title"/>
        <w:jc w:val="left"/>
        <w:rPr>
          <w:rFonts w:ascii="Trebuchet MS" w:hAnsi="Trebuchet MS"/>
          <w:b w:val="0"/>
          <w:sz w:val="24"/>
        </w:rPr>
      </w:pPr>
      <w:r w:rsidRPr="00AE1237">
        <w:rPr>
          <w:rFonts w:ascii="Trebuchet MS" w:hAnsi="Trebuchet MS"/>
          <w:sz w:val="24"/>
        </w:rPr>
        <w:t>Never argue.</w:t>
      </w:r>
      <w:r w:rsidRPr="00AE1237">
        <w:rPr>
          <w:rFonts w:ascii="Trebuchet MS" w:hAnsi="Trebuchet MS"/>
          <w:b w:val="0"/>
          <w:sz w:val="24"/>
        </w:rPr>
        <w:t xml:space="preserve">  It’s a no win situation.  You’re less likely to persuade than to alienate.  </w:t>
      </w:r>
    </w:p>
    <w:p w14:paraId="46EA5539" w14:textId="224B1738" w:rsidR="00926809" w:rsidRPr="00006FDE" w:rsidRDefault="00926809" w:rsidP="00926809">
      <w:pPr>
        <w:pStyle w:val="Title"/>
        <w:rPr>
          <w:color w:val="1F3864"/>
        </w:rPr>
      </w:pPr>
      <w:r w:rsidRPr="00006FDE">
        <w:rPr>
          <w:color w:val="1F3864"/>
        </w:rPr>
        <w:t>One-On-One Conversations</w:t>
      </w:r>
    </w:p>
    <w:p w14:paraId="26D43FEE" w14:textId="77777777" w:rsidR="00926809" w:rsidRPr="00FC23EA" w:rsidRDefault="00926809" w:rsidP="00926809">
      <w:pPr>
        <w:spacing w:after="200"/>
        <w:rPr>
          <w:rFonts w:ascii="Trebuchet MS" w:hAnsi="Trebuchet MS"/>
          <w:b/>
          <w:sz w:val="22"/>
        </w:rPr>
      </w:pPr>
      <w:r w:rsidRPr="00FC23EA">
        <w:rPr>
          <w:rFonts w:ascii="Trebuchet MS" w:hAnsi="Trebuchet MS"/>
          <w:b/>
          <w:sz w:val="22"/>
        </w:rPr>
        <w:t>Effective organizing is based on building relationships, one at a time and over time, through structured one-on-one conversations. Organizing conversations are the most effective way to gather information, identify members’ and potential members concerns and issues, share factual information, inoculate against other campaigns, move members to action and ultimately affect positive change, grow membership and increase organizational capacity.</w:t>
      </w:r>
    </w:p>
    <w:p w14:paraId="37A5473B" w14:textId="77777777" w:rsidR="00926809" w:rsidRPr="00FC23EA" w:rsidRDefault="00926809" w:rsidP="00926809">
      <w:pPr>
        <w:pStyle w:val="NoSpacing"/>
        <w:jc w:val="center"/>
        <w:rPr>
          <w:rFonts w:ascii="Trebuchet MS" w:hAnsi="Trebuchet MS"/>
          <w:b/>
          <w:sz w:val="32"/>
          <w:szCs w:val="32"/>
        </w:rPr>
      </w:pPr>
      <w:r w:rsidRPr="00FC23EA">
        <w:rPr>
          <w:rFonts w:ascii="Trebuchet MS" w:hAnsi="Trebuchet MS"/>
          <w:b/>
          <w:sz w:val="32"/>
          <w:szCs w:val="32"/>
        </w:rPr>
        <w:t>Purpose of the Organizing Conversation</w:t>
      </w:r>
    </w:p>
    <w:p w14:paraId="5AAA7DFF" w14:textId="77777777" w:rsidR="00926809" w:rsidRPr="00FC23EA" w:rsidRDefault="00926809" w:rsidP="00191034">
      <w:pPr>
        <w:pStyle w:val="NoSpacing"/>
        <w:numPr>
          <w:ilvl w:val="0"/>
          <w:numId w:val="44"/>
        </w:numPr>
        <w:ind w:right="-540"/>
        <w:rPr>
          <w:rFonts w:ascii="Trebuchet MS" w:hAnsi="Trebuchet MS"/>
          <w:sz w:val="20"/>
        </w:rPr>
      </w:pPr>
      <w:r w:rsidRPr="00FC23EA">
        <w:rPr>
          <w:rFonts w:ascii="Trebuchet MS" w:hAnsi="Trebuchet MS"/>
          <w:sz w:val="20"/>
        </w:rPr>
        <w:t>Develop a positive, trusting relationship with the other person.</w:t>
      </w:r>
    </w:p>
    <w:p w14:paraId="59B07820" w14:textId="77777777" w:rsidR="00926809" w:rsidRPr="00FC23EA" w:rsidRDefault="00926809" w:rsidP="00191034">
      <w:pPr>
        <w:pStyle w:val="NoSpacing"/>
        <w:numPr>
          <w:ilvl w:val="0"/>
          <w:numId w:val="44"/>
        </w:numPr>
        <w:rPr>
          <w:rFonts w:ascii="Trebuchet MS" w:hAnsi="Trebuchet MS"/>
          <w:sz w:val="20"/>
        </w:rPr>
      </w:pPr>
      <w:r w:rsidRPr="00FC23EA">
        <w:rPr>
          <w:rFonts w:ascii="Trebuchet MS" w:hAnsi="Trebuchet MS"/>
          <w:sz w:val="20"/>
        </w:rPr>
        <w:t>Listen</w:t>
      </w:r>
    </w:p>
    <w:p w14:paraId="61FD5151" w14:textId="77777777" w:rsidR="00926809" w:rsidRPr="00FC23EA" w:rsidRDefault="00926809" w:rsidP="00191034">
      <w:pPr>
        <w:pStyle w:val="NoSpacing"/>
        <w:numPr>
          <w:ilvl w:val="1"/>
          <w:numId w:val="44"/>
        </w:numPr>
        <w:rPr>
          <w:rFonts w:ascii="Trebuchet MS" w:hAnsi="Trebuchet MS"/>
          <w:sz w:val="20"/>
        </w:rPr>
      </w:pPr>
      <w:r w:rsidRPr="00FC23EA">
        <w:rPr>
          <w:rFonts w:ascii="Trebuchet MS" w:hAnsi="Trebuchet MS"/>
          <w:sz w:val="20"/>
        </w:rPr>
        <w:t>To identify concerns and issues</w:t>
      </w:r>
    </w:p>
    <w:p w14:paraId="4E258DA1" w14:textId="77777777" w:rsidR="00926809" w:rsidRPr="00FC23EA" w:rsidRDefault="00926809" w:rsidP="00191034">
      <w:pPr>
        <w:pStyle w:val="NoSpacing"/>
        <w:numPr>
          <w:ilvl w:val="1"/>
          <w:numId w:val="44"/>
        </w:numPr>
        <w:rPr>
          <w:rFonts w:ascii="Trebuchet MS" w:hAnsi="Trebuchet MS"/>
          <w:sz w:val="20"/>
        </w:rPr>
      </w:pPr>
      <w:r w:rsidRPr="00FC23EA">
        <w:rPr>
          <w:rFonts w:ascii="Trebuchet MS" w:hAnsi="Trebuchet MS"/>
          <w:sz w:val="20"/>
        </w:rPr>
        <w:t>Identify leadership and relationships</w:t>
      </w:r>
    </w:p>
    <w:p w14:paraId="11B74756" w14:textId="77777777" w:rsidR="00926809" w:rsidRPr="00FC23EA" w:rsidRDefault="00926809" w:rsidP="00191034">
      <w:pPr>
        <w:pStyle w:val="NoSpacing"/>
        <w:numPr>
          <w:ilvl w:val="0"/>
          <w:numId w:val="44"/>
        </w:numPr>
        <w:rPr>
          <w:rFonts w:ascii="Trebuchet MS" w:hAnsi="Trebuchet MS"/>
          <w:sz w:val="20"/>
        </w:rPr>
      </w:pPr>
      <w:r w:rsidRPr="00FC23EA">
        <w:rPr>
          <w:rFonts w:ascii="Trebuchet MS" w:hAnsi="Trebuchet MS"/>
          <w:sz w:val="20"/>
        </w:rPr>
        <w:t>Assess bargaining unit employees on a variety of factors and issues</w:t>
      </w:r>
    </w:p>
    <w:p w14:paraId="3F386CA8" w14:textId="77777777" w:rsidR="00926809" w:rsidRPr="00FC23EA" w:rsidRDefault="00926809" w:rsidP="00191034">
      <w:pPr>
        <w:pStyle w:val="NoSpacing"/>
        <w:numPr>
          <w:ilvl w:val="0"/>
          <w:numId w:val="44"/>
        </w:numPr>
        <w:spacing w:after="240"/>
        <w:rPr>
          <w:rFonts w:ascii="Trebuchet MS" w:hAnsi="Trebuchet MS"/>
          <w:sz w:val="20"/>
        </w:rPr>
      </w:pPr>
      <w:r w:rsidRPr="00FC23EA">
        <w:rPr>
          <w:rFonts w:ascii="Trebuchet MS" w:hAnsi="Trebuchet MS"/>
          <w:sz w:val="20"/>
        </w:rPr>
        <w:t>Move into Action – get commitments</w:t>
      </w:r>
    </w:p>
    <w:p w14:paraId="72AD4EA2" w14:textId="77777777" w:rsidR="00926809" w:rsidRPr="00FC23EA" w:rsidRDefault="00926809" w:rsidP="00926809">
      <w:pPr>
        <w:pStyle w:val="NoSpacing"/>
        <w:jc w:val="center"/>
        <w:rPr>
          <w:rFonts w:ascii="Trebuchet MS" w:hAnsi="Trebuchet MS"/>
          <w:b/>
          <w:sz w:val="32"/>
          <w:szCs w:val="32"/>
        </w:rPr>
      </w:pPr>
      <w:r w:rsidRPr="00FC23EA">
        <w:rPr>
          <w:rFonts w:ascii="Trebuchet MS" w:hAnsi="Trebuchet MS"/>
          <w:b/>
          <w:sz w:val="32"/>
          <w:szCs w:val="32"/>
        </w:rPr>
        <w:t>How to Have an Organizing Conversation</w:t>
      </w:r>
    </w:p>
    <w:p w14:paraId="7DAE8260" w14:textId="77777777" w:rsidR="00926809" w:rsidRPr="00B8501B" w:rsidRDefault="00926809" w:rsidP="00926809">
      <w:pPr>
        <w:pStyle w:val="NoSpacing"/>
        <w:ind w:right="-810"/>
        <w:rPr>
          <w:rFonts w:ascii="Trebuchet MS" w:hAnsi="Trebuchet MS"/>
        </w:rPr>
      </w:pPr>
      <w:r w:rsidRPr="00B8501B">
        <w:rPr>
          <w:rFonts w:ascii="Trebuchet MS" w:hAnsi="Trebuchet MS"/>
          <w:b/>
          <w:u w:val="single"/>
        </w:rPr>
        <w:t>Introduction</w:t>
      </w:r>
      <w:r w:rsidRPr="00B8501B">
        <w:rPr>
          <w:rFonts w:ascii="Trebuchet MS" w:hAnsi="Trebuchet MS"/>
        </w:rPr>
        <w:t xml:space="preserve"> </w:t>
      </w:r>
    </w:p>
    <w:p w14:paraId="2ACCA1E0" w14:textId="77777777" w:rsidR="00926809" w:rsidRPr="00B8501B" w:rsidRDefault="00926809" w:rsidP="00926809">
      <w:pPr>
        <w:pStyle w:val="NoSpacing"/>
        <w:spacing w:after="120"/>
        <w:ind w:right="-810"/>
        <w:rPr>
          <w:rFonts w:ascii="Trebuchet MS" w:hAnsi="Trebuchet MS"/>
        </w:rPr>
      </w:pPr>
      <w:r w:rsidRPr="00B8501B">
        <w:rPr>
          <w:rFonts w:ascii="Trebuchet MS" w:hAnsi="Trebuchet MS"/>
        </w:rPr>
        <w:t>Tell your personal story - who are you and why this conversation is important. Through your story – motivate and inspire others to take action.</w:t>
      </w:r>
    </w:p>
    <w:p w14:paraId="076AD1BD" w14:textId="77777777" w:rsidR="00926809" w:rsidRPr="00B8501B" w:rsidRDefault="00926809" w:rsidP="00926809">
      <w:pPr>
        <w:pStyle w:val="NoSpacing"/>
        <w:ind w:right="-810"/>
        <w:rPr>
          <w:rFonts w:ascii="Trebuchet MS" w:hAnsi="Trebuchet MS"/>
          <w:b/>
          <w:u w:val="single"/>
        </w:rPr>
      </w:pPr>
      <w:r w:rsidRPr="00B8501B">
        <w:rPr>
          <w:rFonts w:ascii="Trebuchet MS" w:hAnsi="Trebuchet MS"/>
          <w:b/>
          <w:u w:val="single"/>
        </w:rPr>
        <w:t>Ask Questions/Listen</w:t>
      </w:r>
    </w:p>
    <w:p w14:paraId="27FCFE74" w14:textId="77777777" w:rsidR="00926809" w:rsidRPr="00B8501B" w:rsidRDefault="00926809" w:rsidP="00926809">
      <w:pPr>
        <w:pStyle w:val="NoSpacing"/>
        <w:spacing w:after="120"/>
        <w:ind w:right="-720"/>
        <w:rPr>
          <w:rFonts w:ascii="Trebuchet MS" w:hAnsi="Trebuchet MS"/>
        </w:rPr>
      </w:pPr>
      <w:r w:rsidRPr="00B8501B">
        <w:rPr>
          <w:rFonts w:ascii="Trebuchet MS" w:hAnsi="Trebuchet MS"/>
        </w:rPr>
        <w:t>What does the individual or group of individuals do at work, what is it like to work there, what is good about the job and what is not good? What would they like to see changed? A good organizer uses the 80/20 or 70/30 rule of listening to talking.</w:t>
      </w:r>
    </w:p>
    <w:p w14:paraId="2FBA63DC" w14:textId="77777777" w:rsidR="00926809" w:rsidRPr="00B8501B" w:rsidRDefault="00926809" w:rsidP="00926809">
      <w:pPr>
        <w:pStyle w:val="NoSpacing"/>
        <w:ind w:right="-810"/>
        <w:rPr>
          <w:rFonts w:ascii="Trebuchet MS" w:hAnsi="Trebuchet MS"/>
          <w:b/>
          <w:u w:val="single"/>
        </w:rPr>
      </w:pPr>
      <w:r w:rsidRPr="00B8501B">
        <w:rPr>
          <w:rFonts w:ascii="Trebuchet MS" w:hAnsi="Trebuchet MS"/>
          <w:b/>
          <w:u w:val="single"/>
        </w:rPr>
        <w:t>Educate</w:t>
      </w:r>
    </w:p>
    <w:p w14:paraId="1C95BFD9" w14:textId="77777777" w:rsidR="00926809" w:rsidRPr="00B8501B" w:rsidRDefault="00926809" w:rsidP="00926809">
      <w:pPr>
        <w:pStyle w:val="NoSpacing"/>
        <w:spacing w:after="120"/>
        <w:ind w:right="-810"/>
        <w:rPr>
          <w:rFonts w:ascii="Trebuchet MS" w:hAnsi="Trebuchet MS"/>
        </w:rPr>
      </w:pPr>
      <w:r w:rsidRPr="00B8501B">
        <w:rPr>
          <w:rFonts w:ascii="Trebuchet MS" w:hAnsi="Trebuchet MS"/>
        </w:rPr>
        <w:t>Give factual information to bargaining unit members on issues, actions and other pertinent information.</w:t>
      </w:r>
    </w:p>
    <w:p w14:paraId="37EDA1E7" w14:textId="77777777" w:rsidR="00926809" w:rsidRPr="00B8501B" w:rsidRDefault="00926809" w:rsidP="00926809">
      <w:pPr>
        <w:pStyle w:val="NoSpacing"/>
        <w:ind w:right="-810"/>
        <w:rPr>
          <w:rFonts w:ascii="Trebuchet MS" w:hAnsi="Trebuchet MS"/>
          <w:b/>
        </w:rPr>
      </w:pPr>
      <w:r w:rsidRPr="00B8501B">
        <w:rPr>
          <w:rFonts w:ascii="Trebuchet MS" w:hAnsi="Trebuchet MS"/>
          <w:b/>
          <w:u w:val="single"/>
        </w:rPr>
        <w:t>Agitate</w:t>
      </w:r>
    </w:p>
    <w:p w14:paraId="3268EBFE" w14:textId="5B98433B" w:rsidR="00926809" w:rsidRPr="00B8501B" w:rsidRDefault="00926809" w:rsidP="00926809">
      <w:pPr>
        <w:pStyle w:val="NoSpacing"/>
        <w:spacing w:after="120"/>
        <w:ind w:right="-720"/>
        <w:rPr>
          <w:rFonts w:ascii="Trebuchet MS" w:hAnsi="Trebuchet MS"/>
        </w:rPr>
      </w:pPr>
      <w:r w:rsidRPr="00B8501B">
        <w:rPr>
          <w:rFonts w:ascii="Trebuchet MS" w:hAnsi="Trebuchet MS"/>
        </w:rPr>
        <w:t xml:space="preserve">Why are things the way they are, and who makes these decision? How does it feel to be in that situation? How would things be better if you had a voice in making those decisions? What would it take to make the changes? Connect the </w:t>
      </w:r>
      <w:r w:rsidR="0072670E">
        <w:rPr>
          <w:rFonts w:ascii="Trebuchet MS" w:hAnsi="Trebuchet MS"/>
        </w:rPr>
        <w:t>Union</w:t>
      </w:r>
      <w:r w:rsidRPr="00B8501B">
        <w:rPr>
          <w:rFonts w:ascii="Trebuchet MS" w:hAnsi="Trebuchet MS"/>
        </w:rPr>
        <w:t>’s work or organizing plan to the issues identified earlier in the conversation.</w:t>
      </w:r>
    </w:p>
    <w:p w14:paraId="7E323747" w14:textId="77777777" w:rsidR="00926809" w:rsidRPr="00B8501B" w:rsidRDefault="00926809" w:rsidP="00926809">
      <w:pPr>
        <w:pStyle w:val="NoSpacing"/>
        <w:ind w:right="-810"/>
        <w:rPr>
          <w:rFonts w:ascii="Trebuchet MS" w:hAnsi="Trebuchet MS"/>
          <w:b/>
        </w:rPr>
      </w:pPr>
      <w:r w:rsidRPr="00B8501B">
        <w:rPr>
          <w:rFonts w:ascii="Trebuchet MS" w:hAnsi="Trebuchet MS"/>
          <w:b/>
          <w:u w:val="single"/>
        </w:rPr>
        <w:t>Inoculate</w:t>
      </w:r>
    </w:p>
    <w:p w14:paraId="677F8DFC" w14:textId="7BF5DEFA" w:rsidR="00926809" w:rsidRPr="00B8501B" w:rsidRDefault="00926809" w:rsidP="00926809">
      <w:pPr>
        <w:pStyle w:val="NoSpacing"/>
        <w:spacing w:after="120"/>
        <w:ind w:right="-810"/>
        <w:rPr>
          <w:rFonts w:ascii="Trebuchet MS" w:hAnsi="Trebuchet MS"/>
        </w:rPr>
      </w:pPr>
      <w:r w:rsidRPr="00B8501B">
        <w:rPr>
          <w:rFonts w:ascii="Trebuchet MS" w:hAnsi="Trebuchet MS"/>
        </w:rPr>
        <w:t xml:space="preserve">Provide clear expectations for likely outcomes and messages that will come from the opposition. Provide factual and evidence-based refutations. Redirect back to the ____ frame making connections between the </w:t>
      </w:r>
      <w:r w:rsidR="0072670E">
        <w:rPr>
          <w:rFonts w:ascii="Trebuchet MS" w:hAnsi="Trebuchet MS"/>
        </w:rPr>
        <w:t>union</w:t>
      </w:r>
      <w:r w:rsidRPr="00B8501B">
        <w:rPr>
          <w:rFonts w:ascii="Trebuchet MS" w:hAnsi="Trebuchet MS"/>
        </w:rPr>
        <w:t>’s work and resolution of their issue.</w:t>
      </w:r>
    </w:p>
    <w:p w14:paraId="2376EBAB" w14:textId="77777777" w:rsidR="00926809" w:rsidRPr="00B8501B" w:rsidRDefault="00926809" w:rsidP="00926809">
      <w:pPr>
        <w:pStyle w:val="NoSpacing"/>
        <w:ind w:right="-810"/>
        <w:rPr>
          <w:rFonts w:ascii="Trebuchet MS" w:hAnsi="Trebuchet MS"/>
          <w:b/>
          <w:u w:val="single"/>
        </w:rPr>
      </w:pPr>
      <w:r w:rsidRPr="00B8501B">
        <w:rPr>
          <w:rFonts w:ascii="Trebuchet MS" w:hAnsi="Trebuchet MS"/>
          <w:b/>
          <w:u w:val="single"/>
        </w:rPr>
        <w:t>Move into Action/Assessment Question</w:t>
      </w:r>
    </w:p>
    <w:p w14:paraId="243BC0E9" w14:textId="77777777" w:rsidR="00926809" w:rsidRPr="00B8501B" w:rsidRDefault="00926809" w:rsidP="00926809">
      <w:pPr>
        <w:pStyle w:val="NoSpacing"/>
        <w:ind w:right="-810"/>
        <w:rPr>
          <w:rFonts w:ascii="Trebuchet MS" w:hAnsi="Trebuchet MS"/>
        </w:rPr>
      </w:pPr>
      <w:r w:rsidRPr="00B8501B">
        <w:rPr>
          <w:rFonts w:ascii="Trebuchet MS" w:hAnsi="Trebuchet MS"/>
        </w:rPr>
        <w:t>Move the unit member to action.</w:t>
      </w:r>
    </w:p>
    <w:p w14:paraId="2364708E" w14:textId="77777777" w:rsidR="00926809" w:rsidRPr="00B8501B" w:rsidRDefault="00926809" w:rsidP="00926809">
      <w:pPr>
        <w:pStyle w:val="NoSpacing"/>
        <w:ind w:right="-810"/>
        <w:rPr>
          <w:rFonts w:ascii="Trebuchet MS" w:hAnsi="Trebuchet MS"/>
        </w:rPr>
      </w:pPr>
      <w:r w:rsidRPr="00B8501B">
        <w:rPr>
          <w:rFonts w:ascii="Trebuchet MS" w:hAnsi="Trebuchet MS"/>
        </w:rPr>
        <w:t>Examples of Action:</w:t>
      </w:r>
    </w:p>
    <w:p w14:paraId="5F3EBD1E" w14:textId="77777777" w:rsidR="00926809" w:rsidRPr="00B8501B" w:rsidRDefault="00926809" w:rsidP="00191034">
      <w:pPr>
        <w:pStyle w:val="NoSpacing"/>
        <w:numPr>
          <w:ilvl w:val="0"/>
          <w:numId w:val="45"/>
        </w:numPr>
        <w:ind w:right="-810"/>
        <w:rPr>
          <w:rFonts w:ascii="Trebuchet MS" w:hAnsi="Trebuchet MS"/>
          <w:sz w:val="20"/>
        </w:rPr>
      </w:pPr>
      <w:r w:rsidRPr="00B8501B">
        <w:rPr>
          <w:rFonts w:ascii="Trebuchet MS" w:hAnsi="Trebuchet MS"/>
          <w:sz w:val="20"/>
        </w:rPr>
        <w:t>Recruit membership</w:t>
      </w:r>
    </w:p>
    <w:p w14:paraId="04EA1752" w14:textId="77777777" w:rsidR="00926809" w:rsidRPr="00B8501B" w:rsidRDefault="00926809" w:rsidP="00191034">
      <w:pPr>
        <w:pStyle w:val="NoSpacing"/>
        <w:numPr>
          <w:ilvl w:val="0"/>
          <w:numId w:val="45"/>
        </w:numPr>
        <w:ind w:right="-810"/>
        <w:rPr>
          <w:rFonts w:ascii="Trebuchet MS" w:hAnsi="Trebuchet MS"/>
          <w:sz w:val="20"/>
        </w:rPr>
      </w:pPr>
      <w:r w:rsidRPr="00B8501B">
        <w:rPr>
          <w:rFonts w:ascii="Trebuchet MS" w:hAnsi="Trebuchet MS"/>
          <w:sz w:val="20"/>
        </w:rPr>
        <w:t>Recruit a volunteer for political campaign</w:t>
      </w:r>
    </w:p>
    <w:p w14:paraId="238D5C17" w14:textId="77777777" w:rsidR="00926809" w:rsidRPr="00B8501B" w:rsidRDefault="00926809" w:rsidP="00191034">
      <w:pPr>
        <w:pStyle w:val="NoSpacing"/>
        <w:numPr>
          <w:ilvl w:val="0"/>
          <w:numId w:val="45"/>
        </w:numPr>
        <w:ind w:right="-810"/>
        <w:rPr>
          <w:rFonts w:ascii="Trebuchet MS" w:hAnsi="Trebuchet MS"/>
          <w:sz w:val="20"/>
        </w:rPr>
      </w:pPr>
      <w:r w:rsidRPr="00B8501B">
        <w:rPr>
          <w:rFonts w:ascii="Trebuchet MS" w:hAnsi="Trebuchet MS"/>
          <w:sz w:val="20"/>
        </w:rPr>
        <w:t>Attend a meeting</w:t>
      </w:r>
    </w:p>
    <w:p w14:paraId="011293C9" w14:textId="77777777" w:rsidR="00926809" w:rsidRPr="00B8501B" w:rsidRDefault="00926809" w:rsidP="00191034">
      <w:pPr>
        <w:pStyle w:val="NoSpacing"/>
        <w:numPr>
          <w:ilvl w:val="0"/>
          <w:numId w:val="45"/>
        </w:numPr>
        <w:ind w:right="-810"/>
        <w:rPr>
          <w:rFonts w:ascii="Trebuchet MS" w:hAnsi="Trebuchet MS"/>
          <w:sz w:val="20"/>
        </w:rPr>
      </w:pPr>
      <w:r w:rsidRPr="00B8501B">
        <w:rPr>
          <w:rFonts w:ascii="Trebuchet MS" w:hAnsi="Trebuchet MS"/>
          <w:sz w:val="20"/>
        </w:rPr>
        <w:t>Sign a petition</w:t>
      </w:r>
    </w:p>
    <w:p w14:paraId="40BC26B0" w14:textId="77777777" w:rsidR="00926809" w:rsidRPr="00B8501B" w:rsidRDefault="00926809" w:rsidP="00191034">
      <w:pPr>
        <w:pStyle w:val="NoSpacing"/>
        <w:numPr>
          <w:ilvl w:val="0"/>
          <w:numId w:val="45"/>
        </w:numPr>
        <w:spacing w:after="120"/>
        <w:ind w:right="-810"/>
        <w:rPr>
          <w:rFonts w:ascii="Trebuchet MS" w:hAnsi="Trebuchet MS"/>
          <w:sz w:val="20"/>
        </w:rPr>
      </w:pPr>
      <w:r w:rsidRPr="00B8501B">
        <w:rPr>
          <w:rFonts w:ascii="Trebuchet MS" w:hAnsi="Trebuchet MS"/>
          <w:sz w:val="20"/>
        </w:rPr>
        <w:t>Sit on a committee</w:t>
      </w:r>
    </w:p>
    <w:p w14:paraId="0D250F46" w14:textId="77777777" w:rsidR="00926809" w:rsidRPr="00B8501B" w:rsidRDefault="00926809" w:rsidP="00926809">
      <w:pPr>
        <w:pStyle w:val="NoSpacing"/>
        <w:ind w:right="-810"/>
        <w:rPr>
          <w:rFonts w:ascii="Trebuchet MS" w:hAnsi="Trebuchet MS"/>
        </w:rPr>
      </w:pPr>
      <w:r w:rsidRPr="00B8501B">
        <w:rPr>
          <w:rFonts w:ascii="Trebuchet MS" w:hAnsi="Trebuchet MS"/>
          <w:b/>
          <w:u w:val="single"/>
        </w:rPr>
        <w:t>Follow-Up</w:t>
      </w:r>
      <w:r w:rsidRPr="00B8501B">
        <w:rPr>
          <w:rFonts w:ascii="Trebuchet MS" w:hAnsi="Trebuchet MS"/>
        </w:rPr>
        <w:t xml:space="preserve"> </w:t>
      </w:r>
    </w:p>
    <w:p w14:paraId="11691CEF" w14:textId="77777777" w:rsidR="009000ED" w:rsidRDefault="00926809" w:rsidP="00926809">
      <w:pPr>
        <w:pStyle w:val="NoSpacing"/>
        <w:ind w:right="-630"/>
        <w:rPr>
          <w:rFonts w:ascii="Trebuchet MS" w:hAnsi="Trebuchet MS"/>
        </w:rPr>
      </w:pPr>
      <w:r w:rsidRPr="00B8501B">
        <w:rPr>
          <w:rFonts w:ascii="Trebuchet MS" w:hAnsi="Trebuchet MS"/>
        </w:rPr>
        <w:t>If you get someone to make a commitment it is important to follow-up and make sure they know how to follow-through.</w:t>
      </w:r>
    </w:p>
    <w:p w14:paraId="59DC3C20" w14:textId="77777777" w:rsidR="009000ED" w:rsidRDefault="009000ED">
      <w:pPr>
        <w:rPr>
          <w:rFonts w:ascii="Trebuchet MS" w:eastAsia="Calibri" w:hAnsi="Trebuchet MS"/>
          <w:sz w:val="22"/>
          <w:szCs w:val="22"/>
        </w:rPr>
      </w:pPr>
      <w:r>
        <w:rPr>
          <w:rFonts w:ascii="Trebuchet MS" w:hAnsi="Trebuchet MS"/>
        </w:rPr>
        <w:br w:type="page"/>
      </w:r>
    </w:p>
    <w:p w14:paraId="51BCAAC3" w14:textId="3349E2D1" w:rsidR="00805E01" w:rsidRDefault="00805E01" w:rsidP="00583A3F">
      <w:pPr>
        <w:jc w:val="center"/>
        <w:rPr>
          <w:rFonts w:ascii="Trebuchet MS" w:hAnsi="Trebuchet MS" w:cs="Arial"/>
          <w:b/>
          <w:sz w:val="32"/>
          <w:szCs w:val="32"/>
        </w:rPr>
      </w:pPr>
      <w:r>
        <w:rPr>
          <w:noProof/>
        </w:rPr>
        <w:drawing>
          <wp:anchor distT="0" distB="0" distL="114300" distR="114300" simplePos="0" relativeHeight="251718713" behindDoc="1" locked="0" layoutInCell="1" allowOverlap="1" wp14:anchorId="4D64F40A" wp14:editId="7AAE9AF6">
            <wp:simplePos x="0" y="0"/>
            <wp:positionH relativeFrom="margin">
              <wp:posOffset>-407670</wp:posOffset>
            </wp:positionH>
            <wp:positionV relativeFrom="paragraph">
              <wp:posOffset>-512445</wp:posOffset>
            </wp:positionV>
            <wp:extent cx="7219950" cy="9144000"/>
            <wp:effectExtent l="0" t="0" r="0" b="0"/>
            <wp:wrapNone/>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t="4154" b="1454"/>
                    <a:stretch/>
                  </pic:blipFill>
                  <pic:spPr bwMode="auto">
                    <a:xfrm>
                      <a:off x="0" y="0"/>
                      <a:ext cx="7219950" cy="914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7EFDB1" w14:textId="77777777" w:rsidR="00805E01" w:rsidRDefault="00805E01" w:rsidP="00583A3F">
      <w:pPr>
        <w:jc w:val="center"/>
        <w:rPr>
          <w:rFonts w:ascii="Trebuchet MS" w:hAnsi="Trebuchet MS" w:cs="Arial"/>
          <w:b/>
          <w:sz w:val="32"/>
          <w:szCs w:val="32"/>
        </w:rPr>
      </w:pPr>
    </w:p>
    <w:p w14:paraId="7AFEF6B8" w14:textId="46C6313A" w:rsidR="00805E01" w:rsidRDefault="00805E01" w:rsidP="00583A3F">
      <w:pPr>
        <w:jc w:val="center"/>
        <w:rPr>
          <w:rFonts w:ascii="Trebuchet MS" w:hAnsi="Trebuchet MS" w:cs="Arial"/>
          <w:b/>
          <w:sz w:val="32"/>
          <w:szCs w:val="32"/>
        </w:rPr>
      </w:pPr>
    </w:p>
    <w:p w14:paraId="5642ECEA" w14:textId="77777777" w:rsidR="00805E01" w:rsidRDefault="00805E01" w:rsidP="00583A3F">
      <w:pPr>
        <w:jc w:val="center"/>
        <w:rPr>
          <w:rFonts w:ascii="Trebuchet MS" w:hAnsi="Trebuchet MS" w:cs="Arial"/>
          <w:b/>
          <w:sz w:val="32"/>
          <w:szCs w:val="32"/>
        </w:rPr>
      </w:pPr>
    </w:p>
    <w:p w14:paraId="52F857E3" w14:textId="4F57D0E4" w:rsidR="00805E01" w:rsidRDefault="00805E01" w:rsidP="00583A3F">
      <w:pPr>
        <w:jc w:val="center"/>
        <w:rPr>
          <w:rFonts w:ascii="Trebuchet MS" w:hAnsi="Trebuchet MS" w:cs="Arial"/>
          <w:b/>
          <w:sz w:val="32"/>
          <w:szCs w:val="32"/>
        </w:rPr>
      </w:pPr>
    </w:p>
    <w:p w14:paraId="030379CD" w14:textId="77777777" w:rsidR="00805E01" w:rsidRDefault="00805E01" w:rsidP="00583A3F">
      <w:pPr>
        <w:jc w:val="center"/>
        <w:rPr>
          <w:rFonts w:ascii="Trebuchet MS" w:hAnsi="Trebuchet MS" w:cs="Arial"/>
          <w:b/>
          <w:sz w:val="32"/>
          <w:szCs w:val="32"/>
        </w:rPr>
      </w:pPr>
    </w:p>
    <w:p w14:paraId="2030243B" w14:textId="77777777" w:rsidR="00805E01" w:rsidRDefault="00805E01" w:rsidP="00583A3F">
      <w:pPr>
        <w:jc w:val="center"/>
        <w:rPr>
          <w:rFonts w:ascii="Trebuchet MS" w:hAnsi="Trebuchet MS" w:cs="Arial"/>
          <w:b/>
          <w:sz w:val="32"/>
          <w:szCs w:val="32"/>
        </w:rPr>
      </w:pPr>
    </w:p>
    <w:p w14:paraId="538863AA" w14:textId="77777777" w:rsidR="00805E01" w:rsidRDefault="00805E01" w:rsidP="00583A3F">
      <w:pPr>
        <w:jc w:val="center"/>
        <w:rPr>
          <w:rFonts w:ascii="Trebuchet MS" w:hAnsi="Trebuchet MS" w:cs="Arial"/>
          <w:b/>
          <w:sz w:val="32"/>
          <w:szCs w:val="32"/>
        </w:rPr>
      </w:pPr>
    </w:p>
    <w:p w14:paraId="4F9C7E14" w14:textId="77777777" w:rsidR="00805E01" w:rsidRDefault="00805E01" w:rsidP="00583A3F">
      <w:pPr>
        <w:jc w:val="center"/>
        <w:rPr>
          <w:rFonts w:ascii="Trebuchet MS" w:hAnsi="Trebuchet MS" w:cs="Arial"/>
          <w:b/>
          <w:sz w:val="32"/>
          <w:szCs w:val="32"/>
        </w:rPr>
      </w:pPr>
    </w:p>
    <w:p w14:paraId="559A6FBD" w14:textId="77777777" w:rsidR="00805E01" w:rsidRDefault="00805E01" w:rsidP="00583A3F">
      <w:pPr>
        <w:jc w:val="center"/>
        <w:rPr>
          <w:rFonts w:ascii="Trebuchet MS" w:hAnsi="Trebuchet MS" w:cs="Arial"/>
          <w:b/>
          <w:sz w:val="32"/>
          <w:szCs w:val="32"/>
        </w:rPr>
      </w:pPr>
    </w:p>
    <w:p w14:paraId="24A27734" w14:textId="77777777" w:rsidR="00805E01" w:rsidRDefault="00805E01" w:rsidP="00583A3F">
      <w:pPr>
        <w:jc w:val="center"/>
        <w:rPr>
          <w:rFonts w:ascii="Trebuchet MS" w:hAnsi="Trebuchet MS" w:cs="Arial"/>
          <w:b/>
          <w:sz w:val="32"/>
          <w:szCs w:val="32"/>
        </w:rPr>
      </w:pPr>
    </w:p>
    <w:p w14:paraId="7D573E0A" w14:textId="77777777" w:rsidR="00805E01" w:rsidRDefault="00805E01" w:rsidP="00583A3F">
      <w:pPr>
        <w:jc w:val="center"/>
        <w:rPr>
          <w:rFonts w:ascii="Trebuchet MS" w:hAnsi="Trebuchet MS" w:cs="Arial"/>
          <w:b/>
          <w:sz w:val="32"/>
          <w:szCs w:val="32"/>
        </w:rPr>
      </w:pPr>
    </w:p>
    <w:p w14:paraId="273DDAC5" w14:textId="77777777" w:rsidR="00805E01" w:rsidRDefault="00805E01" w:rsidP="00583A3F">
      <w:pPr>
        <w:jc w:val="center"/>
        <w:rPr>
          <w:rFonts w:ascii="Trebuchet MS" w:hAnsi="Trebuchet MS" w:cs="Arial"/>
          <w:b/>
          <w:sz w:val="32"/>
          <w:szCs w:val="32"/>
        </w:rPr>
      </w:pPr>
    </w:p>
    <w:p w14:paraId="62EC36A6" w14:textId="77777777" w:rsidR="00805E01" w:rsidRDefault="00805E01" w:rsidP="00583A3F">
      <w:pPr>
        <w:jc w:val="center"/>
        <w:rPr>
          <w:rFonts w:ascii="Trebuchet MS" w:hAnsi="Trebuchet MS" w:cs="Arial"/>
          <w:b/>
          <w:sz w:val="32"/>
          <w:szCs w:val="32"/>
        </w:rPr>
      </w:pPr>
    </w:p>
    <w:p w14:paraId="6F65FF2F" w14:textId="77777777" w:rsidR="00805E01" w:rsidRDefault="00805E01" w:rsidP="00583A3F">
      <w:pPr>
        <w:jc w:val="center"/>
        <w:rPr>
          <w:rFonts w:ascii="Trebuchet MS" w:hAnsi="Trebuchet MS" w:cs="Arial"/>
          <w:b/>
          <w:sz w:val="32"/>
          <w:szCs w:val="32"/>
        </w:rPr>
      </w:pPr>
    </w:p>
    <w:p w14:paraId="6BB68106" w14:textId="77777777" w:rsidR="00805E01" w:rsidRDefault="00805E01" w:rsidP="00583A3F">
      <w:pPr>
        <w:jc w:val="center"/>
        <w:rPr>
          <w:rFonts w:ascii="Trebuchet MS" w:hAnsi="Trebuchet MS" w:cs="Arial"/>
          <w:b/>
          <w:sz w:val="32"/>
          <w:szCs w:val="32"/>
        </w:rPr>
      </w:pPr>
    </w:p>
    <w:p w14:paraId="0C338B2E" w14:textId="77777777" w:rsidR="00805E01" w:rsidRDefault="00805E01" w:rsidP="00583A3F">
      <w:pPr>
        <w:jc w:val="center"/>
        <w:rPr>
          <w:rFonts w:ascii="Trebuchet MS" w:hAnsi="Trebuchet MS" w:cs="Arial"/>
          <w:b/>
          <w:sz w:val="32"/>
          <w:szCs w:val="32"/>
        </w:rPr>
      </w:pPr>
    </w:p>
    <w:p w14:paraId="306F02E5" w14:textId="77777777" w:rsidR="00805E01" w:rsidRDefault="00805E01" w:rsidP="00583A3F">
      <w:pPr>
        <w:jc w:val="center"/>
        <w:rPr>
          <w:rFonts w:ascii="Trebuchet MS" w:hAnsi="Trebuchet MS" w:cs="Arial"/>
          <w:b/>
          <w:sz w:val="32"/>
          <w:szCs w:val="32"/>
        </w:rPr>
      </w:pPr>
    </w:p>
    <w:p w14:paraId="74FE9808" w14:textId="77777777" w:rsidR="00805E01" w:rsidRDefault="00805E01" w:rsidP="00583A3F">
      <w:pPr>
        <w:jc w:val="center"/>
        <w:rPr>
          <w:rFonts w:ascii="Trebuchet MS" w:hAnsi="Trebuchet MS" w:cs="Arial"/>
          <w:b/>
          <w:sz w:val="32"/>
          <w:szCs w:val="32"/>
        </w:rPr>
      </w:pPr>
    </w:p>
    <w:p w14:paraId="4514010E" w14:textId="77777777" w:rsidR="00805E01" w:rsidRDefault="00805E01" w:rsidP="00583A3F">
      <w:pPr>
        <w:jc w:val="center"/>
        <w:rPr>
          <w:rFonts w:ascii="Trebuchet MS" w:hAnsi="Trebuchet MS" w:cs="Arial"/>
          <w:b/>
          <w:sz w:val="32"/>
          <w:szCs w:val="32"/>
        </w:rPr>
      </w:pPr>
    </w:p>
    <w:p w14:paraId="667DB9F8" w14:textId="77777777" w:rsidR="00805E01" w:rsidRDefault="00805E01" w:rsidP="00583A3F">
      <w:pPr>
        <w:jc w:val="center"/>
        <w:rPr>
          <w:rFonts w:ascii="Trebuchet MS" w:hAnsi="Trebuchet MS" w:cs="Arial"/>
          <w:b/>
          <w:sz w:val="32"/>
          <w:szCs w:val="32"/>
        </w:rPr>
      </w:pPr>
    </w:p>
    <w:p w14:paraId="3BAE4843" w14:textId="77777777" w:rsidR="00805E01" w:rsidRDefault="00805E01" w:rsidP="00583A3F">
      <w:pPr>
        <w:jc w:val="center"/>
        <w:rPr>
          <w:rFonts w:ascii="Trebuchet MS" w:hAnsi="Trebuchet MS" w:cs="Arial"/>
          <w:b/>
          <w:sz w:val="32"/>
          <w:szCs w:val="32"/>
        </w:rPr>
      </w:pPr>
    </w:p>
    <w:p w14:paraId="16524B3F" w14:textId="77777777" w:rsidR="00805E01" w:rsidRDefault="00805E01" w:rsidP="00583A3F">
      <w:pPr>
        <w:jc w:val="center"/>
        <w:rPr>
          <w:rFonts w:ascii="Trebuchet MS" w:hAnsi="Trebuchet MS" w:cs="Arial"/>
          <w:b/>
          <w:sz w:val="32"/>
          <w:szCs w:val="32"/>
        </w:rPr>
      </w:pPr>
    </w:p>
    <w:p w14:paraId="7BB87314" w14:textId="77777777" w:rsidR="00805E01" w:rsidRDefault="00805E01" w:rsidP="00583A3F">
      <w:pPr>
        <w:jc w:val="center"/>
        <w:rPr>
          <w:rFonts w:ascii="Trebuchet MS" w:hAnsi="Trebuchet MS" w:cs="Arial"/>
          <w:b/>
          <w:sz w:val="32"/>
          <w:szCs w:val="32"/>
        </w:rPr>
      </w:pPr>
    </w:p>
    <w:p w14:paraId="6D313EF6" w14:textId="77777777" w:rsidR="00805E01" w:rsidRDefault="00805E01" w:rsidP="00583A3F">
      <w:pPr>
        <w:jc w:val="center"/>
        <w:rPr>
          <w:rFonts w:ascii="Trebuchet MS" w:hAnsi="Trebuchet MS" w:cs="Arial"/>
          <w:b/>
          <w:sz w:val="32"/>
          <w:szCs w:val="32"/>
        </w:rPr>
      </w:pPr>
    </w:p>
    <w:p w14:paraId="36C6601B" w14:textId="77777777" w:rsidR="00805E01" w:rsidRDefault="00805E01" w:rsidP="00583A3F">
      <w:pPr>
        <w:jc w:val="center"/>
        <w:rPr>
          <w:rFonts w:ascii="Trebuchet MS" w:hAnsi="Trebuchet MS" w:cs="Arial"/>
          <w:b/>
          <w:sz w:val="32"/>
          <w:szCs w:val="32"/>
        </w:rPr>
      </w:pPr>
    </w:p>
    <w:p w14:paraId="04CF122F" w14:textId="77777777" w:rsidR="00805E01" w:rsidRDefault="00805E01" w:rsidP="00583A3F">
      <w:pPr>
        <w:jc w:val="center"/>
        <w:rPr>
          <w:rFonts w:ascii="Trebuchet MS" w:hAnsi="Trebuchet MS" w:cs="Arial"/>
          <w:b/>
          <w:sz w:val="32"/>
          <w:szCs w:val="32"/>
        </w:rPr>
      </w:pPr>
    </w:p>
    <w:p w14:paraId="75864DB3" w14:textId="77777777" w:rsidR="00805E01" w:rsidRDefault="00805E01" w:rsidP="00583A3F">
      <w:pPr>
        <w:jc w:val="center"/>
        <w:rPr>
          <w:rFonts w:ascii="Trebuchet MS" w:hAnsi="Trebuchet MS" w:cs="Arial"/>
          <w:b/>
          <w:sz w:val="32"/>
          <w:szCs w:val="32"/>
        </w:rPr>
      </w:pPr>
    </w:p>
    <w:p w14:paraId="4258C31D" w14:textId="77777777" w:rsidR="00805E01" w:rsidRDefault="00805E01" w:rsidP="00583A3F">
      <w:pPr>
        <w:jc w:val="center"/>
        <w:rPr>
          <w:rFonts w:ascii="Trebuchet MS" w:hAnsi="Trebuchet MS" w:cs="Arial"/>
          <w:b/>
          <w:sz w:val="32"/>
          <w:szCs w:val="32"/>
        </w:rPr>
      </w:pPr>
    </w:p>
    <w:p w14:paraId="1746BDE4" w14:textId="77777777" w:rsidR="00805E01" w:rsidRDefault="00805E01" w:rsidP="00583A3F">
      <w:pPr>
        <w:jc w:val="center"/>
        <w:rPr>
          <w:rFonts w:ascii="Trebuchet MS" w:hAnsi="Trebuchet MS" w:cs="Arial"/>
          <w:b/>
          <w:sz w:val="32"/>
          <w:szCs w:val="32"/>
        </w:rPr>
      </w:pPr>
    </w:p>
    <w:p w14:paraId="7426617F" w14:textId="77777777" w:rsidR="00805E01" w:rsidRDefault="00805E01" w:rsidP="00583A3F">
      <w:pPr>
        <w:jc w:val="center"/>
        <w:rPr>
          <w:rFonts w:ascii="Trebuchet MS" w:hAnsi="Trebuchet MS" w:cs="Arial"/>
          <w:b/>
          <w:sz w:val="32"/>
          <w:szCs w:val="32"/>
        </w:rPr>
      </w:pPr>
    </w:p>
    <w:p w14:paraId="1A61B253" w14:textId="77777777" w:rsidR="00805E01" w:rsidRDefault="00805E01" w:rsidP="00583A3F">
      <w:pPr>
        <w:jc w:val="center"/>
        <w:rPr>
          <w:rFonts w:ascii="Trebuchet MS" w:hAnsi="Trebuchet MS" w:cs="Arial"/>
          <w:b/>
          <w:sz w:val="32"/>
          <w:szCs w:val="32"/>
        </w:rPr>
      </w:pPr>
    </w:p>
    <w:p w14:paraId="529A768A" w14:textId="77777777" w:rsidR="00805E01" w:rsidRDefault="00805E01" w:rsidP="00583A3F">
      <w:pPr>
        <w:jc w:val="center"/>
        <w:rPr>
          <w:rFonts w:ascii="Trebuchet MS" w:hAnsi="Trebuchet MS" w:cs="Arial"/>
          <w:b/>
          <w:sz w:val="32"/>
          <w:szCs w:val="32"/>
        </w:rPr>
      </w:pPr>
    </w:p>
    <w:p w14:paraId="615875E6" w14:textId="77777777" w:rsidR="00805E01" w:rsidRDefault="00805E01" w:rsidP="00583A3F">
      <w:pPr>
        <w:jc w:val="center"/>
        <w:rPr>
          <w:rFonts w:ascii="Trebuchet MS" w:hAnsi="Trebuchet MS" w:cs="Arial"/>
          <w:b/>
          <w:sz w:val="32"/>
          <w:szCs w:val="32"/>
        </w:rPr>
      </w:pPr>
    </w:p>
    <w:p w14:paraId="0D3D8F4B" w14:textId="77777777" w:rsidR="00805E01" w:rsidRDefault="00805E01" w:rsidP="00583A3F">
      <w:pPr>
        <w:jc w:val="center"/>
        <w:rPr>
          <w:rFonts w:ascii="Trebuchet MS" w:hAnsi="Trebuchet MS" w:cs="Arial"/>
          <w:b/>
          <w:sz w:val="32"/>
          <w:szCs w:val="32"/>
        </w:rPr>
      </w:pPr>
    </w:p>
    <w:p w14:paraId="08BC4962" w14:textId="77777777" w:rsidR="00805E01" w:rsidRDefault="00805E01" w:rsidP="00583A3F">
      <w:pPr>
        <w:jc w:val="center"/>
        <w:rPr>
          <w:rFonts w:ascii="Trebuchet MS" w:hAnsi="Trebuchet MS" w:cs="Arial"/>
          <w:b/>
          <w:sz w:val="32"/>
          <w:szCs w:val="32"/>
        </w:rPr>
      </w:pPr>
    </w:p>
    <w:p w14:paraId="24626FB5" w14:textId="6FF182A5" w:rsidR="00583A3F" w:rsidRPr="005D00A0" w:rsidRDefault="00DB43C3" w:rsidP="00583A3F">
      <w:pPr>
        <w:jc w:val="center"/>
        <w:rPr>
          <w:rFonts w:ascii="Trebuchet MS" w:hAnsi="Trebuchet MS" w:cs="Arial"/>
          <w:b/>
          <w:sz w:val="32"/>
          <w:szCs w:val="32"/>
        </w:rPr>
      </w:pPr>
      <w:r>
        <w:rPr>
          <w:rFonts w:ascii="Trebuchet MS" w:hAnsi="Trebuchet MS" w:cs="Arial"/>
          <w:b/>
          <w:sz w:val="32"/>
          <w:szCs w:val="32"/>
        </w:rPr>
        <w:t>[LOCAL ASSOCIATION NAME]</w:t>
      </w:r>
    </w:p>
    <w:p w14:paraId="71E76269" w14:textId="77777777" w:rsidR="00583A3F" w:rsidRPr="005D00A0" w:rsidRDefault="00583A3F" w:rsidP="00583A3F">
      <w:pPr>
        <w:jc w:val="center"/>
        <w:rPr>
          <w:rFonts w:ascii="Trebuchet MS" w:hAnsi="Trebuchet MS" w:cs="Arial"/>
          <w:b/>
          <w:sz w:val="28"/>
          <w:szCs w:val="28"/>
        </w:rPr>
      </w:pPr>
    </w:p>
    <w:p w14:paraId="3133F34D" w14:textId="6F643237" w:rsidR="00583A3F" w:rsidRPr="005D00A0" w:rsidRDefault="00583A3F" w:rsidP="00583A3F">
      <w:pPr>
        <w:jc w:val="center"/>
        <w:rPr>
          <w:rFonts w:ascii="Trebuchet MS" w:hAnsi="Trebuchet MS" w:cs="Arial"/>
          <w:b/>
          <w:sz w:val="32"/>
          <w:szCs w:val="32"/>
        </w:rPr>
      </w:pPr>
      <w:r w:rsidRPr="005D00A0">
        <w:rPr>
          <w:rFonts w:ascii="Trebuchet MS" w:hAnsi="Trebuchet MS" w:cs="Arial"/>
          <w:b/>
          <w:sz w:val="32"/>
          <w:szCs w:val="32"/>
        </w:rPr>
        <w:t>Individual Assessment Rubric</w:t>
      </w:r>
    </w:p>
    <w:p w14:paraId="350988F4" w14:textId="77777777" w:rsidR="00B61758" w:rsidRPr="005D00A0" w:rsidRDefault="00B61758" w:rsidP="00583A3F">
      <w:pPr>
        <w:jc w:val="center"/>
        <w:rPr>
          <w:rFonts w:ascii="Trebuchet MS" w:hAnsi="Trebuchet MS" w:cs="Arial"/>
          <w:b/>
          <w:sz w:val="28"/>
          <w:szCs w:val="28"/>
        </w:rPr>
      </w:pPr>
    </w:p>
    <w:p w14:paraId="76ACF61F" w14:textId="77777777" w:rsidR="00B61758" w:rsidRPr="005D00A0" w:rsidRDefault="00B61758" w:rsidP="00583A3F">
      <w:pPr>
        <w:jc w:val="center"/>
        <w:rPr>
          <w:rFonts w:ascii="Trebuchet MS" w:hAnsi="Trebuchet MS" w:cs="Arial"/>
          <w:b/>
          <w:sz w:val="28"/>
          <w:szCs w:val="28"/>
        </w:rPr>
      </w:pPr>
    </w:p>
    <w:p w14:paraId="3109A531" w14:textId="1A3CAB38" w:rsidR="00583A3F" w:rsidRPr="005D00A0" w:rsidRDefault="00583A3F" w:rsidP="00583A3F">
      <w:pPr>
        <w:pStyle w:val="NoSpacing"/>
        <w:spacing w:after="120"/>
        <w:rPr>
          <w:rFonts w:ascii="Trebuchet MS" w:eastAsia="Georgia" w:hAnsi="Trebuchet MS" w:cs="Arial"/>
          <w:sz w:val="28"/>
          <w:szCs w:val="24"/>
        </w:rPr>
      </w:pPr>
      <w:r w:rsidRPr="005D00A0">
        <w:rPr>
          <w:rFonts w:ascii="Trebuchet MS" w:hAnsi="Trebuchet MS" w:eastAsia="Georgia" w:cs="Arial"/>
          <w:b/>
          <w:sz w:val="28"/>
          <w:szCs w:val="24"/>
        </w:rPr>
        <w:t>1 = Member Leader:</w:t>
      </w:r>
      <w:r w:rsidRPr="005D00A0">
        <w:rPr>
          <w:rFonts w:ascii="Trebuchet MS" w:hAnsi="Trebuchet MS" w:eastAsia="Georgia" w:cs="Arial"/>
          <w:sz w:val="28"/>
          <w:szCs w:val="24"/>
        </w:rPr>
        <w:t xml:space="preserve"> Member leader who gets other members and potential members to take action.</w:t>
      </w:r>
    </w:p>
    <w:p w14:paraId="79CF7EF1" w14:textId="77777777" w:rsidR="00DE57D3" w:rsidRPr="005D00A0" w:rsidRDefault="00DE57D3" w:rsidP="00583A3F">
      <w:pPr>
        <w:pStyle w:val="NoSpacing"/>
        <w:spacing w:after="120"/>
        <w:rPr>
          <w:rFonts w:ascii="Trebuchet MS" w:eastAsia="Georgia" w:hAnsi="Trebuchet MS" w:cs="Arial"/>
          <w:sz w:val="28"/>
          <w:szCs w:val="24"/>
        </w:rPr>
      </w:pPr>
    </w:p>
    <w:p w14:paraId="5A1328EF" w14:textId="77777777" w:rsidR="00583A3F" w:rsidRPr="005D00A0" w:rsidRDefault="00583A3F" w:rsidP="00583A3F">
      <w:pPr>
        <w:pStyle w:val="NoSpacing"/>
        <w:spacing w:after="120"/>
        <w:rPr>
          <w:rFonts w:ascii="Trebuchet MS" w:eastAsia="Georgia" w:hAnsi="Trebuchet MS" w:cs="Arial"/>
          <w:sz w:val="28"/>
          <w:szCs w:val="24"/>
        </w:rPr>
      </w:pPr>
      <w:r w:rsidRPr="005D00A0">
        <w:rPr>
          <w:rFonts w:ascii="Trebuchet MS" w:hAnsi="Trebuchet MS" w:eastAsia="Georgia" w:cs="Arial"/>
          <w:b/>
          <w:sz w:val="28"/>
          <w:szCs w:val="24"/>
        </w:rPr>
        <w:t>2 = Member Activist:</w:t>
      </w:r>
      <w:r w:rsidRPr="005D00A0">
        <w:rPr>
          <w:rFonts w:ascii="Trebuchet MS" w:hAnsi="Trebuchet MS" w:eastAsia="Georgia" w:cs="Arial"/>
          <w:sz w:val="28"/>
          <w:szCs w:val="24"/>
        </w:rPr>
        <w:t xml:space="preserve"> Member who is continuously and actively engaged in association activities but does not necessarily get others to participate.</w:t>
      </w:r>
    </w:p>
    <w:p w14:paraId="1C507416" w14:textId="77777777" w:rsidR="00DE57D3" w:rsidRPr="005D00A0" w:rsidRDefault="00DE57D3" w:rsidP="00583A3F">
      <w:pPr>
        <w:pStyle w:val="NoSpacing"/>
        <w:spacing w:after="120"/>
        <w:rPr>
          <w:rFonts w:ascii="Trebuchet MS" w:eastAsia="Georgia" w:hAnsi="Trebuchet MS" w:cs="Arial"/>
          <w:sz w:val="28"/>
          <w:szCs w:val="24"/>
        </w:rPr>
      </w:pPr>
    </w:p>
    <w:p w14:paraId="2C163463" w14:textId="77777777" w:rsidR="00583A3F" w:rsidRPr="005D00A0" w:rsidRDefault="00583A3F" w:rsidP="00583A3F">
      <w:pPr>
        <w:pStyle w:val="NoSpacing"/>
        <w:spacing w:after="120"/>
        <w:rPr>
          <w:rFonts w:ascii="Trebuchet MS" w:eastAsia="Georgia" w:hAnsi="Trebuchet MS" w:cs="Arial"/>
          <w:sz w:val="28"/>
          <w:szCs w:val="24"/>
        </w:rPr>
      </w:pPr>
      <w:r w:rsidRPr="005D00A0">
        <w:rPr>
          <w:rFonts w:ascii="Trebuchet MS" w:hAnsi="Trebuchet MS" w:eastAsia="Georgia" w:cs="Arial"/>
          <w:b/>
          <w:sz w:val="28"/>
          <w:szCs w:val="24"/>
        </w:rPr>
        <w:t>3 = Inactive Member</w:t>
      </w:r>
      <w:r w:rsidRPr="005D00A0">
        <w:rPr>
          <w:rFonts w:ascii="Trebuchet MS" w:hAnsi="Trebuchet MS" w:eastAsia="Georgia" w:cs="Arial"/>
          <w:sz w:val="28"/>
          <w:szCs w:val="24"/>
        </w:rPr>
        <w:t>: Member who is not engaged in association activities but is in good standing.</w:t>
      </w:r>
    </w:p>
    <w:p w14:paraId="7F9CC179" w14:textId="77777777" w:rsidR="00DE57D3" w:rsidRPr="005D00A0" w:rsidRDefault="00DE57D3" w:rsidP="00583A3F">
      <w:pPr>
        <w:pStyle w:val="NoSpacing"/>
        <w:spacing w:after="120"/>
        <w:rPr>
          <w:rFonts w:ascii="Trebuchet MS" w:eastAsia="Georgia" w:hAnsi="Trebuchet MS" w:cs="Arial"/>
          <w:sz w:val="28"/>
          <w:szCs w:val="24"/>
        </w:rPr>
      </w:pPr>
    </w:p>
    <w:p w14:paraId="6AE49274" w14:textId="4334F9DE" w:rsidR="001C287F" w:rsidRPr="005D00A0" w:rsidRDefault="00583A3F" w:rsidP="00583A3F">
      <w:pPr>
        <w:pStyle w:val="NoSpacing"/>
        <w:rPr>
          <w:rFonts w:ascii="Trebuchet MS" w:eastAsia="Georgia" w:hAnsi="Trebuchet MS" w:cs="Arial"/>
          <w:sz w:val="28"/>
          <w:szCs w:val="24"/>
        </w:rPr>
      </w:pPr>
      <w:r w:rsidRPr="005D00A0">
        <w:rPr>
          <w:rFonts w:ascii="Trebuchet MS" w:hAnsi="Trebuchet MS" w:eastAsia="Georgia" w:cs="Arial"/>
          <w:b/>
          <w:sz w:val="28"/>
          <w:szCs w:val="24"/>
        </w:rPr>
        <w:t>4 = Undecided Potential Member:</w:t>
      </w:r>
      <w:r w:rsidRPr="005D00A0">
        <w:rPr>
          <w:rFonts w:ascii="Trebuchet MS" w:hAnsi="Trebuchet MS" w:eastAsia="Georgia" w:cs="Arial"/>
          <w:sz w:val="28"/>
          <w:szCs w:val="24"/>
        </w:rPr>
        <w:t xml:space="preserve"> Potential member who has been asked to join and participate but has not yet chosen to do so. Not hostile; there is room for follow-up and potential to join.</w:t>
      </w:r>
    </w:p>
    <w:p w14:paraId="7495A4BB" w14:textId="77777777" w:rsidR="001C287F" w:rsidRPr="005D00A0" w:rsidRDefault="001C287F" w:rsidP="00583A3F">
      <w:pPr>
        <w:pStyle w:val="NoSpacing"/>
        <w:rPr>
          <w:rFonts w:ascii="Trebuchet MS" w:eastAsia="Georgia" w:hAnsi="Trebuchet MS" w:cs="Arial"/>
          <w:sz w:val="28"/>
          <w:szCs w:val="24"/>
        </w:rPr>
      </w:pPr>
    </w:p>
    <w:p w14:paraId="70A294B2" w14:textId="77777777" w:rsidR="001C287F" w:rsidRPr="005D00A0" w:rsidRDefault="001C287F" w:rsidP="00583A3F">
      <w:pPr>
        <w:pStyle w:val="NoSpacing"/>
        <w:rPr>
          <w:rFonts w:ascii="Trebuchet MS" w:eastAsia="Georgia" w:hAnsi="Trebuchet MS" w:cs="Arial"/>
          <w:sz w:val="28"/>
          <w:szCs w:val="24"/>
        </w:rPr>
      </w:pPr>
    </w:p>
    <w:p w14:paraId="5DD359D6" w14:textId="1BAAC9B0" w:rsidR="00583A3F" w:rsidRPr="005D00A0" w:rsidRDefault="00583A3F" w:rsidP="00583A3F">
      <w:pPr>
        <w:pStyle w:val="NoSpacing"/>
        <w:rPr>
          <w:rFonts w:ascii="Trebuchet MS" w:eastAsia="Georgia" w:hAnsi="Trebuchet MS" w:cs="Arial"/>
          <w:sz w:val="28"/>
          <w:szCs w:val="24"/>
        </w:rPr>
      </w:pPr>
      <w:r w:rsidRPr="005D00A0">
        <w:rPr>
          <w:rFonts w:ascii="Trebuchet MS" w:hAnsi="Trebuchet MS" w:eastAsia="Georgia" w:cs="Arial"/>
          <w:b/>
          <w:sz w:val="28"/>
          <w:szCs w:val="24"/>
        </w:rPr>
        <w:t>5 = Anti-Association Potential Member:</w:t>
      </w:r>
      <w:r w:rsidRPr="005D00A0">
        <w:rPr>
          <w:rFonts w:ascii="Trebuchet MS" w:hAnsi="Trebuchet MS" w:eastAsia="Georgia" w:cs="Arial"/>
          <w:sz w:val="28"/>
          <w:szCs w:val="24"/>
        </w:rPr>
        <w:t xml:space="preserve"> Non-member who has been asked to join or participate, has declined to do so, and is anti-association.</w:t>
      </w:r>
    </w:p>
    <w:p w14:paraId="0E4F4D25" w14:textId="77777777" w:rsidR="001C287F" w:rsidRPr="005D00A0" w:rsidRDefault="001C287F" w:rsidP="00583A3F">
      <w:pPr>
        <w:pStyle w:val="NoSpacing"/>
        <w:rPr>
          <w:rFonts w:ascii="Trebuchet MS" w:eastAsia="Georgia" w:hAnsi="Trebuchet MS" w:cs="Arial"/>
          <w:sz w:val="28"/>
          <w:szCs w:val="24"/>
        </w:rPr>
      </w:pPr>
    </w:p>
    <w:p w14:paraId="6251CD56" w14:textId="77777777" w:rsidR="001C287F" w:rsidRPr="005D00A0" w:rsidRDefault="001C287F" w:rsidP="00583A3F">
      <w:pPr>
        <w:pStyle w:val="NoSpacing"/>
        <w:rPr>
          <w:rFonts w:ascii="Trebuchet MS" w:eastAsia="Georgia" w:hAnsi="Trebuchet MS" w:cs="Arial"/>
          <w:sz w:val="28"/>
          <w:szCs w:val="24"/>
        </w:rPr>
      </w:pPr>
    </w:p>
    <w:p w14:paraId="102A3D96" w14:textId="5D2B2468" w:rsidR="00583A3F" w:rsidRPr="005D00A0" w:rsidRDefault="00583A3F" w:rsidP="00583A3F">
      <w:pPr>
        <w:pStyle w:val="NoSpacing"/>
        <w:spacing w:after="120"/>
        <w:rPr>
          <w:rFonts w:ascii="Trebuchet MS" w:eastAsia="Georgia" w:hAnsi="Trebuchet MS" w:cs="Arial"/>
          <w:sz w:val="28"/>
          <w:szCs w:val="24"/>
        </w:rPr>
      </w:pPr>
      <w:r w:rsidRPr="005D00A0">
        <w:rPr>
          <w:rFonts w:ascii="Trebuchet MS" w:hAnsi="Trebuchet MS" w:eastAsia="Georgia" w:cs="Arial"/>
          <w:b/>
          <w:sz w:val="28"/>
          <w:szCs w:val="24"/>
        </w:rPr>
        <w:t>6 = Anti-Association Potential Member Leader:</w:t>
      </w:r>
      <w:r w:rsidRPr="005D00A0">
        <w:rPr>
          <w:rFonts w:ascii="Trebuchet MS" w:hAnsi="Trebuchet MS" w:eastAsia="Georgia" w:cs="Arial"/>
          <w:sz w:val="28"/>
          <w:szCs w:val="24"/>
        </w:rPr>
        <w:t xml:space="preserve"> Non-member who is anti-association and leads or is well-respected by other members and potential members.</w:t>
      </w:r>
    </w:p>
    <w:p w14:paraId="2D243E4B" w14:textId="77777777" w:rsidR="00BD1674" w:rsidRPr="005D00A0" w:rsidRDefault="00BD1674" w:rsidP="00583A3F">
      <w:pPr>
        <w:pStyle w:val="NoSpacing"/>
        <w:spacing w:after="120"/>
        <w:rPr>
          <w:rFonts w:ascii="Trebuchet MS" w:eastAsia="Georgia" w:hAnsi="Trebuchet MS" w:cs="Arial"/>
          <w:sz w:val="28"/>
          <w:szCs w:val="24"/>
        </w:rPr>
      </w:pPr>
    </w:p>
    <w:p w14:paraId="3F896AF9" w14:textId="3C30E8B4" w:rsidR="00583A3F" w:rsidRPr="005D00A0" w:rsidRDefault="00583A3F" w:rsidP="00583A3F">
      <w:pPr>
        <w:pStyle w:val="NoSpacing"/>
        <w:rPr>
          <w:rFonts w:ascii="Trebuchet MS" w:eastAsia="Georgia" w:hAnsi="Trebuchet MS" w:cs="Arial"/>
          <w:b/>
          <w:sz w:val="28"/>
          <w:szCs w:val="24"/>
        </w:rPr>
      </w:pPr>
      <w:r w:rsidRPr="005D00A0">
        <w:rPr>
          <w:rFonts w:ascii="Trebuchet MS" w:hAnsi="Trebuchet MS" w:eastAsia="Georgia" w:cs="Arial"/>
          <w:b/>
          <w:sz w:val="28"/>
          <w:szCs w:val="24"/>
        </w:rPr>
        <w:t>0 = Unassessed Member or Potential Member:</w:t>
      </w:r>
      <w:r w:rsidRPr="005D00A0">
        <w:rPr>
          <w:rFonts w:ascii="Trebuchet MS" w:hAnsi="Trebuchet MS" w:eastAsia="Georgia" w:cs="Arial"/>
          <w:sz w:val="28"/>
          <w:szCs w:val="24"/>
        </w:rPr>
        <w:t xml:space="preserve"> Bargaining unit member who has not had a conversation about joining or participating in association activities. There is insufficient information to provide an accurate assessment.</w:t>
      </w:r>
    </w:p>
    <w:p w14:paraId="36D80F93" w14:textId="77777777" w:rsidR="00322515" w:rsidRDefault="00322515" w:rsidP="00583A3F">
      <w:pPr>
        <w:pStyle w:val="NoSpacing"/>
        <w:rPr>
          <w:rFonts w:ascii="Trebuchet MS" w:eastAsia="Georgia" w:hAnsi="Trebuchet MS" w:cs="Arial"/>
          <w:sz w:val="28"/>
          <w:szCs w:val="24"/>
        </w:rPr>
      </w:pPr>
    </w:p>
    <w:p w14:paraId="15D9B73D" w14:textId="60945D9C" w:rsidR="00583A3F" w:rsidRPr="005D00A0" w:rsidRDefault="00583A3F" w:rsidP="00583A3F">
      <w:pPr>
        <w:pStyle w:val="NoSpacing"/>
        <w:rPr>
          <w:rFonts w:ascii="Trebuchet MS" w:eastAsia="Georgia" w:hAnsi="Trebuchet MS" w:cs="Arial"/>
          <w:sz w:val="28"/>
          <w:szCs w:val="24"/>
        </w:rPr>
      </w:pPr>
      <w:r w:rsidRPr="005D00A0">
        <w:rPr>
          <w:rFonts w:ascii="Trebuchet MS" w:hAnsi="Trebuchet MS" w:eastAsia="Georgia" w:cs="Arial"/>
          <w:sz w:val="28"/>
          <w:szCs w:val="24"/>
        </w:rPr>
        <w:t xml:space="preserve">All members are a “0” as we start to systemically collect this information. When you have a conversation with a member, you can then mark them as a 1, 2, or 3. </w:t>
      </w:r>
    </w:p>
    <w:p w14:paraId="61C7AD7F" w14:textId="0887B94C" w:rsidR="0091180C" w:rsidRPr="00AF7614" w:rsidRDefault="0091180C" w:rsidP="00926809">
      <w:pPr>
        <w:pStyle w:val="NoSpacing"/>
        <w:ind w:right="-630"/>
        <w:rPr>
          <w:rFonts w:ascii="Arial" w:hAnsi="Arial" w:cs="Arial"/>
          <w:sz w:val="24"/>
        </w:rPr>
      </w:pPr>
      <w:r w:rsidRPr="005D00A0">
        <w:rPr>
          <w:rFonts w:ascii="Trebuchet MS" w:hAnsi="Trebuchet MS" w:cs="Arial"/>
          <w:sz w:val="24"/>
        </w:rPr>
        <w:br w:type="page"/>
      </w:r>
    </w:p>
    <w:p w14:paraId="4457BC66" w14:textId="77777777" w:rsidR="0091180C" w:rsidRDefault="0091180C" w:rsidP="00926809">
      <w:pPr>
        <w:pStyle w:val="Title"/>
        <w:rPr>
          <w:rStyle w:val="IntenseEmphasis"/>
          <w:i w:val="0"/>
          <w:color w:val="002060"/>
          <w:sz w:val="50"/>
        </w:rPr>
        <w:sectPr w:rsidR="0091180C" w:rsidSect="001D44F8">
          <w:type w:val="continuous"/>
          <w:pgSz w:w="12240" w:h="15840"/>
          <w:pgMar w:top="1152" w:right="1152" w:bottom="1152" w:left="1152" w:header="432" w:footer="432" w:gutter="0"/>
          <w:cols w:space="720"/>
          <w:docGrid w:linePitch="360"/>
        </w:sectPr>
      </w:pPr>
    </w:p>
    <w:p w14:paraId="74E37808" w14:textId="77777777" w:rsidR="00926809" w:rsidRPr="005B1872" w:rsidRDefault="00926809" w:rsidP="00926809">
      <w:pPr>
        <w:pStyle w:val="Title"/>
        <w:rPr>
          <w:rStyle w:val="IntenseEmphasis"/>
          <w:i w:val="0"/>
          <w:color w:val="002060"/>
          <w:sz w:val="50"/>
        </w:rPr>
      </w:pPr>
      <w:r w:rsidRPr="005B1872">
        <w:rPr>
          <w:noProof/>
          <w:color w:val="002060"/>
          <w:sz w:val="50"/>
        </w:rPr>
        <w:drawing>
          <wp:anchor distT="0" distB="334899" distL="132588" distR="130429" simplePos="0" relativeHeight="251658256" behindDoc="1" locked="0" layoutInCell="1" allowOverlap="1" wp14:anchorId="067159F0" wp14:editId="59BCE307">
            <wp:simplePos x="0" y="0"/>
            <wp:positionH relativeFrom="column">
              <wp:posOffset>4674307</wp:posOffset>
            </wp:positionH>
            <wp:positionV relativeFrom="paragraph">
              <wp:posOffset>-445770</wp:posOffset>
            </wp:positionV>
            <wp:extent cx="1825222" cy="828675"/>
            <wp:effectExtent l="19050" t="0" r="22860" b="257175"/>
            <wp:wrapNone/>
            <wp:docPr id="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5" cstate="print">
                      <a:lum bright="70000" contrast="-70000"/>
                      <a:extLst>
                        <a:ext uri="{28A0092B-C50C-407E-A947-70E740481C1C}">
                          <a14:useLocalDpi xmlns:a14="http://schemas.microsoft.com/office/drawing/2010/main" val="0"/>
                        </a:ext>
                      </a:extLst>
                    </a:blip>
                    <a:stretch>
                      <a:fillRect/>
                    </a:stretch>
                  </pic:blipFill>
                  <pic:spPr>
                    <a:xfrm>
                      <a:off x="0" y="0"/>
                      <a:ext cx="1832181" cy="83183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Pr="005B1872">
        <w:rPr>
          <w:rStyle w:val="IntenseEmphasis"/>
          <w:i w:val="0"/>
          <w:color w:val="002060"/>
          <w:sz w:val="50"/>
        </w:rPr>
        <w:t>AGITATION/MOTIVATION</w:t>
      </w:r>
    </w:p>
    <w:p w14:paraId="5580C916" w14:textId="77777777" w:rsidR="00926809" w:rsidRPr="005B1872" w:rsidRDefault="00926809" w:rsidP="00926809">
      <w:pPr>
        <w:pStyle w:val="Title"/>
        <w:rPr>
          <w:rStyle w:val="IntenseEmphasis"/>
          <w:b w:val="0"/>
          <w:i w:val="0"/>
          <w:color w:val="002060"/>
          <w:sz w:val="50"/>
        </w:rPr>
      </w:pPr>
      <w:r w:rsidRPr="005B1872">
        <w:rPr>
          <w:rStyle w:val="IntenseEmphasis"/>
          <w:i w:val="0"/>
          <w:color w:val="002060"/>
          <w:sz w:val="50"/>
        </w:rPr>
        <w:t>A strategy to move people to take action</w:t>
      </w:r>
    </w:p>
    <w:p w14:paraId="48AF2656" w14:textId="77777777" w:rsidR="00926809" w:rsidRPr="006D62B6" w:rsidRDefault="00926809" w:rsidP="00926809">
      <w:pPr>
        <w:ind w:right="-612"/>
        <w:rPr>
          <w:rFonts w:ascii="Calibri Light" w:hAnsi="Calibri Light"/>
        </w:rPr>
      </w:pPr>
    </w:p>
    <w:p w14:paraId="025E86D0" w14:textId="77777777" w:rsidR="00926809" w:rsidRPr="00EF00D2" w:rsidRDefault="00926809" w:rsidP="00926809">
      <w:pPr>
        <w:rPr>
          <w:rFonts w:ascii="Trebuchet MS" w:hAnsi="Trebuchet MS" w:cs="Calibri"/>
          <w:sz w:val="26"/>
          <w:szCs w:val="26"/>
        </w:rPr>
      </w:pPr>
      <w:r w:rsidRPr="00EF00D2">
        <w:rPr>
          <w:rFonts w:ascii="Trebuchet MS" w:hAnsi="Trebuchet MS" w:cs="Calibri"/>
          <w:sz w:val="26"/>
          <w:szCs w:val="26"/>
        </w:rPr>
        <w:t xml:space="preserve">Remember </w:t>
      </w:r>
      <w:r w:rsidRPr="00EF00D2">
        <w:rPr>
          <w:rFonts w:ascii="Trebuchet MS" w:hAnsi="Trebuchet MS" w:cs="Calibri"/>
          <w:sz w:val="26"/>
          <w:szCs w:val="26"/>
          <w:u w:val="single"/>
        </w:rPr>
        <w:t>your</w:t>
      </w:r>
      <w:r w:rsidRPr="00EF00D2">
        <w:rPr>
          <w:rFonts w:ascii="Trebuchet MS" w:hAnsi="Trebuchet MS" w:cs="Calibri"/>
          <w:sz w:val="26"/>
          <w:szCs w:val="26"/>
        </w:rPr>
        <w:t xml:space="preserve"> story. Why did you get involved? What inspired you?  What made you angry or passionate? Who helped motivate you? How did they do it?</w:t>
      </w:r>
    </w:p>
    <w:p w14:paraId="7F669DAB" w14:textId="77777777" w:rsidR="00926809" w:rsidRDefault="00926809" w:rsidP="00926809">
      <w:pPr>
        <w:rPr>
          <w:rFonts w:ascii="Trebuchet MS" w:hAnsi="Trebuchet MS" w:cs="Calibri"/>
          <w:sz w:val="26"/>
          <w:szCs w:val="26"/>
        </w:rPr>
      </w:pPr>
    </w:p>
    <w:p w14:paraId="1EBBAD99" w14:textId="77777777" w:rsidR="00926809" w:rsidRPr="00EF00D2" w:rsidRDefault="00926809" w:rsidP="00926809">
      <w:pPr>
        <w:rPr>
          <w:rFonts w:ascii="Trebuchet MS" w:hAnsi="Trebuchet MS" w:cs="Calibri"/>
          <w:sz w:val="26"/>
          <w:szCs w:val="26"/>
        </w:rPr>
      </w:pPr>
      <w:r w:rsidRPr="00EF00D2">
        <w:rPr>
          <w:rFonts w:ascii="Trebuchet MS" w:hAnsi="Trebuchet MS" w:cs="Calibri"/>
          <w:sz w:val="26"/>
          <w:szCs w:val="26"/>
        </w:rPr>
        <w:t>People have so many demands on time they won’t take action unless they are angry and passionate about it. Even if they agree with the issue and sympathize, they won’t get involved until you get them to acknowledge their anger and frustration about the way things are. Ask questions that are specific to their issue and then give them something to do with their frustration.</w:t>
      </w:r>
    </w:p>
    <w:p w14:paraId="20FF9688" w14:textId="77777777" w:rsidR="00926809" w:rsidRPr="00EF00D2" w:rsidRDefault="00926809" w:rsidP="00926809">
      <w:pPr>
        <w:rPr>
          <w:rFonts w:ascii="Trebuchet MS" w:hAnsi="Trebuchet MS" w:cs="Calibri"/>
          <w:sz w:val="26"/>
          <w:szCs w:val="26"/>
        </w:rPr>
      </w:pPr>
      <w:r w:rsidRPr="00EF00D2">
        <w:rPr>
          <w:rFonts w:ascii="Trebuchet MS" w:hAnsi="Trebuchet MS" w:cs="Calibri"/>
          <w:sz w:val="26"/>
          <w:szCs w:val="26"/>
        </w:rPr>
        <w:t>Draw on identified issues and frustrations and connect to work of the organization:</w:t>
      </w:r>
    </w:p>
    <w:p w14:paraId="083EB1FB" w14:textId="77777777" w:rsidR="00926809" w:rsidRPr="00EF00D2" w:rsidRDefault="00926809" w:rsidP="00926809">
      <w:pPr>
        <w:jc w:val="center"/>
        <w:rPr>
          <w:rFonts w:ascii="Trebuchet MS" w:hAnsi="Trebuchet MS" w:cs="Calibri"/>
          <w:i/>
          <w:sz w:val="12"/>
        </w:rPr>
      </w:pPr>
    </w:p>
    <w:p w14:paraId="683EA41A" w14:textId="77777777" w:rsidR="00926809" w:rsidRPr="00EF00D2" w:rsidRDefault="00926809" w:rsidP="00926809">
      <w:pPr>
        <w:jc w:val="center"/>
        <w:rPr>
          <w:rFonts w:ascii="Trebuchet MS" w:hAnsi="Trebuchet MS" w:cs="Calibri"/>
          <w:i/>
          <w:sz w:val="28"/>
        </w:rPr>
      </w:pPr>
      <w:r w:rsidRPr="00EF00D2">
        <w:rPr>
          <w:rFonts w:ascii="Trebuchet MS" w:hAnsi="Trebuchet MS" w:cs="Calibri"/>
          <w:i/>
          <w:sz w:val="28"/>
        </w:rPr>
        <w:t>“You said the workload is impossible and that budget cuts have made things worse…”</w:t>
      </w:r>
    </w:p>
    <w:p w14:paraId="462A62F2" w14:textId="77777777" w:rsidR="00926809" w:rsidRPr="00EF00D2" w:rsidRDefault="00926809" w:rsidP="00926809">
      <w:pPr>
        <w:jc w:val="center"/>
        <w:rPr>
          <w:rFonts w:ascii="Trebuchet MS" w:hAnsi="Trebuchet MS" w:cs="Calibri"/>
          <w:i/>
          <w:sz w:val="28"/>
        </w:rPr>
      </w:pPr>
      <w:r w:rsidRPr="00EF00D2">
        <w:rPr>
          <w:rFonts w:ascii="Trebuchet MS" w:hAnsi="Trebuchet MS" w:cs="Calibri"/>
          <w:i/>
          <w:sz w:val="28"/>
        </w:rPr>
        <w:t>“Your principal is disrespecting you and causing you unhealthy stress…”</w:t>
      </w:r>
    </w:p>
    <w:p w14:paraId="6322AE29" w14:textId="77777777" w:rsidR="00926809" w:rsidRPr="00EF00D2" w:rsidRDefault="00926809" w:rsidP="00926809">
      <w:pPr>
        <w:rPr>
          <w:rFonts w:ascii="Trebuchet MS" w:hAnsi="Trebuchet MS" w:cs="Calibri"/>
          <w:b/>
          <w:sz w:val="28"/>
        </w:rPr>
      </w:pPr>
    </w:p>
    <w:p w14:paraId="44804957" w14:textId="77777777" w:rsidR="00926809" w:rsidRPr="00EF00D2" w:rsidRDefault="00926809" w:rsidP="00926809">
      <w:pPr>
        <w:rPr>
          <w:rFonts w:ascii="Trebuchet MS" w:hAnsi="Trebuchet MS" w:cs="Calibri"/>
          <w:b/>
          <w:color w:val="002060"/>
          <w:sz w:val="26"/>
          <w:szCs w:val="26"/>
        </w:rPr>
      </w:pPr>
      <w:r w:rsidRPr="00EF00D2">
        <w:rPr>
          <w:rFonts w:ascii="Trebuchet MS" w:hAnsi="Trebuchet MS" w:cs="Calibri"/>
          <w:b/>
          <w:color w:val="002060"/>
          <w:sz w:val="26"/>
          <w:szCs w:val="26"/>
        </w:rPr>
        <w:t>Agitation questions:</w:t>
      </w:r>
    </w:p>
    <w:p w14:paraId="088A5E68" w14:textId="77777777" w:rsidR="00926809" w:rsidRPr="00EF00D2" w:rsidRDefault="00926809" w:rsidP="00191034">
      <w:pPr>
        <w:pStyle w:val="ListParagraph"/>
        <w:numPr>
          <w:ilvl w:val="0"/>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Make the person think!</w:t>
      </w:r>
    </w:p>
    <w:p w14:paraId="3F54806A" w14:textId="77777777" w:rsidR="00926809" w:rsidRPr="00EF00D2" w:rsidRDefault="00926809" w:rsidP="00191034">
      <w:pPr>
        <w:pStyle w:val="ListParagraph"/>
        <w:numPr>
          <w:ilvl w:val="0"/>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Get the person excited, passionate, emotional, angry…</w:t>
      </w:r>
    </w:p>
    <w:p w14:paraId="27CF4B09" w14:textId="77777777" w:rsidR="00926809" w:rsidRPr="00EF00D2" w:rsidRDefault="00926809" w:rsidP="00191034">
      <w:pPr>
        <w:pStyle w:val="ListParagraph"/>
        <w:numPr>
          <w:ilvl w:val="1"/>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What makes you angry about this?</w:t>
      </w:r>
    </w:p>
    <w:p w14:paraId="4F56E9F7" w14:textId="77777777" w:rsidR="0085736E" w:rsidRDefault="00926809" w:rsidP="00191034">
      <w:pPr>
        <w:pStyle w:val="ListParagraph"/>
        <w:numPr>
          <w:ilvl w:val="1"/>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 xml:space="preserve">Is it fair that you are treated this way, don’t have enough resources for your </w:t>
      </w:r>
    </w:p>
    <w:p w14:paraId="567E5AA8" w14:textId="0DCB67B9" w:rsidR="00926809" w:rsidRPr="00EF00D2" w:rsidRDefault="00926809" w:rsidP="0085736E">
      <w:pPr>
        <w:pStyle w:val="ListParagraph"/>
        <w:spacing w:after="200" w:line="276" w:lineRule="auto"/>
        <w:ind w:left="0" w:firstLine="720"/>
        <w:contextualSpacing/>
        <w:rPr>
          <w:rFonts w:ascii="Trebuchet MS" w:hAnsi="Trebuchet MS" w:cs="Calibri"/>
          <w:sz w:val="26"/>
          <w:szCs w:val="26"/>
        </w:rPr>
      </w:pPr>
      <w:r w:rsidRPr="00EF00D2">
        <w:rPr>
          <w:rFonts w:ascii="Trebuchet MS" w:hAnsi="Trebuchet MS" w:cs="Calibri"/>
          <w:sz w:val="26"/>
          <w:szCs w:val="26"/>
        </w:rPr>
        <w:t>students, have huge class sizes, workload, etc.?</w:t>
      </w:r>
    </w:p>
    <w:p w14:paraId="4868B653" w14:textId="77777777" w:rsidR="00926809" w:rsidRPr="00EF00D2" w:rsidRDefault="00926809" w:rsidP="00191034">
      <w:pPr>
        <w:pStyle w:val="ListParagraph"/>
        <w:numPr>
          <w:ilvl w:val="1"/>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Who makes that decision? Who should be making that decision?</w:t>
      </w:r>
    </w:p>
    <w:p w14:paraId="74275914" w14:textId="77777777" w:rsidR="00926809" w:rsidRPr="00EF00D2" w:rsidRDefault="00926809" w:rsidP="00191034">
      <w:pPr>
        <w:pStyle w:val="ListParagraph"/>
        <w:numPr>
          <w:ilvl w:val="1"/>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Why are things the way they are?</w:t>
      </w:r>
    </w:p>
    <w:p w14:paraId="249146AF" w14:textId="77777777" w:rsidR="00926809" w:rsidRPr="00EF00D2" w:rsidRDefault="00926809" w:rsidP="00191034">
      <w:pPr>
        <w:pStyle w:val="ListParagraph"/>
        <w:numPr>
          <w:ilvl w:val="1"/>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How did they get this way?</w:t>
      </w:r>
    </w:p>
    <w:p w14:paraId="74516922" w14:textId="77777777" w:rsidR="00926809" w:rsidRPr="00EF00D2" w:rsidRDefault="00926809" w:rsidP="00191034">
      <w:pPr>
        <w:pStyle w:val="ListParagraph"/>
        <w:numPr>
          <w:ilvl w:val="1"/>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How does it impact you personally, professionally, your students?</w:t>
      </w:r>
    </w:p>
    <w:p w14:paraId="723B3B14" w14:textId="77777777" w:rsidR="00926809" w:rsidRPr="00EF00D2" w:rsidRDefault="00926809" w:rsidP="00191034">
      <w:pPr>
        <w:pStyle w:val="ListParagraph"/>
        <w:numPr>
          <w:ilvl w:val="1"/>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What changes if you don’t take action?</w:t>
      </w:r>
    </w:p>
    <w:p w14:paraId="0F5027AC" w14:textId="77777777" w:rsidR="00F70C98" w:rsidRPr="00F70C98" w:rsidRDefault="00926809" w:rsidP="00191034">
      <w:pPr>
        <w:pStyle w:val="ListParagraph"/>
        <w:numPr>
          <w:ilvl w:val="1"/>
          <w:numId w:val="39"/>
        </w:numPr>
        <w:spacing w:after="200" w:line="276" w:lineRule="auto"/>
        <w:ind w:left="0" w:firstLine="0"/>
        <w:contextualSpacing/>
        <w:rPr>
          <w:rFonts w:ascii="Trebuchet MS" w:hAnsi="Trebuchet MS" w:cs="Calibri"/>
          <w:b/>
          <w:sz w:val="26"/>
          <w:szCs w:val="26"/>
        </w:rPr>
      </w:pPr>
      <w:r w:rsidRPr="00EF00D2">
        <w:rPr>
          <w:rFonts w:ascii="Trebuchet MS" w:hAnsi="Trebuchet MS" w:cs="Calibri"/>
          <w:sz w:val="26"/>
          <w:szCs w:val="26"/>
        </w:rPr>
        <w:t xml:space="preserve">How bad would the situation get if people like you who care so much don’t do </w:t>
      </w:r>
    </w:p>
    <w:p w14:paraId="655666AC" w14:textId="16B74148" w:rsidR="00926809" w:rsidRPr="00EF00D2" w:rsidRDefault="00926809" w:rsidP="00F70C98">
      <w:pPr>
        <w:pStyle w:val="ListParagraph"/>
        <w:spacing w:after="200" w:line="276" w:lineRule="auto"/>
        <w:ind w:left="0" w:firstLine="720"/>
        <w:contextualSpacing/>
        <w:rPr>
          <w:rFonts w:ascii="Trebuchet MS" w:hAnsi="Trebuchet MS" w:cs="Calibri"/>
          <w:b/>
          <w:sz w:val="26"/>
          <w:szCs w:val="26"/>
        </w:rPr>
      </w:pPr>
      <w:r w:rsidRPr="00EF00D2">
        <w:rPr>
          <w:rFonts w:ascii="Trebuchet MS" w:hAnsi="Trebuchet MS" w:cs="Calibri"/>
          <w:sz w:val="26"/>
          <w:szCs w:val="26"/>
        </w:rPr>
        <w:t>anything? Isn’t that what our opponents are counting on?</w:t>
      </w:r>
    </w:p>
    <w:p w14:paraId="3EADD0CA" w14:textId="77777777" w:rsidR="00926809" w:rsidRPr="00EF00D2" w:rsidRDefault="00926809" w:rsidP="00926809">
      <w:pPr>
        <w:rPr>
          <w:rFonts w:ascii="Trebuchet MS" w:hAnsi="Trebuchet MS" w:cs="Calibri"/>
          <w:b/>
          <w:color w:val="002060"/>
          <w:sz w:val="26"/>
          <w:szCs w:val="26"/>
        </w:rPr>
      </w:pPr>
      <w:r w:rsidRPr="00EF00D2">
        <w:rPr>
          <w:rFonts w:ascii="Trebuchet MS" w:hAnsi="Trebuchet MS" w:cs="Calibri"/>
          <w:b/>
          <w:color w:val="002060"/>
          <w:sz w:val="26"/>
          <w:szCs w:val="26"/>
        </w:rPr>
        <w:t>The ASK</w:t>
      </w:r>
    </w:p>
    <w:p w14:paraId="2D2FBC56" w14:textId="77777777" w:rsidR="00926809" w:rsidRPr="00EF00D2" w:rsidRDefault="00926809" w:rsidP="00926809">
      <w:pPr>
        <w:spacing w:after="120"/>
        <w:rPr>
          <w:rFonts w:ascii="Trebuchet MS" w:hAnsi="Trebuchet MS" w:cs="Calibri"/>
          <w:sz w:val="26"/>
          <w:szCs w:val="26"/>
        </w:rPr>
      </w:pPr>
      <w:r w:rsidRPr="00EF00D2">
        <w:rPr>
          <w:rFonts w:ascii="Trebuchet MS" w:hAnsi="Trebuchet MS" w:cs="Calibri"/>
          <w:sz w:val="26"/>
          <w:szCs w:val="26"/>
        </w:rPr>
        <w:t>Making change is possible – we have proven it – but it won’t happen if you don’t get involved (or join).</w:t>
      </w:r>
    </w:p>
    <w:p w14:paraId="1B58F8C0" w14:textId="77777777" w:rsidR="00926809" w:rsidRPr="00EF00D2" w:rsidRDefault="00926809" w:rsidP="00926809">
      <w:pPr>
        <w:spacing w:after="120"/>
        <w:rPr>
          <w:rFonts w:ascii="Trebuchet MS" w:hAnsi="Trebuchet MS" w:cs="Calibri"/>
          <w:sz w:val="26"/>
          <w:szCs w:val="26"/>
        </w:rPr>
      </w:pPr>
      <w:r w:rsidRPr="00EF00D2">
        <w:rPr>
          <w:rFonts w:ascii="Trebuchet MS" w:hAnsi="Trebuchet MS" w:cs="Calibri"/>
          <w:sz w:val="26"/>
          <w:szCs w:val="26"/>
        </w:rPr>
        <w:t>Remind the person that change happens through collective action. Provide specific examples of successful collective action in the organization (ex. school board campaign, bargaining, or something else specific to their issue).</w:t>
      </w:r>
    </w:p>
    <w:p w14:paraId="3F4B987F" w14:textId="6E721DCF" w:rsidR="00367BA8" w:rsidRDefault="00926809" w:rsidP="00926809">
      <w:pPr>
        <w:spacing w:after="120"/>
        <w:rPr>
          <w:rFonts w:ascii="Trebuchet MS" w:hAnsi="Trebuchet MS" w:cs="Calibri"/>
          <w:sz w:val="26"/>
          <w:szCs w:val="26"/>
        </w:rPr>
      </w:pPr>
      <w:r w:rsidRPr="00EF00D2">
        <w:rPr>
          <w:rFonts w:ascii="Trebuchet MS" w:hAnsi="Trebuchet MS" w:cs="Calibri"/>
          <w:sz w:val="26"/>
          <w:szCs w:val="26"/>
        </w:rPr>
        <w:t>Make your ask very specific, clear and concise.</w:t>
      </w:r>
    </w:p>
    <w:p w14:paraId="2AEE8988" w14:textId="77777777" w:rsidR="00367BA8" w:rsidRDefault="00367BA8">
      <w:pPr>
        <w:rPr>
          <w:rFonts w:ascii="Trebuchet MS" w:hAnsi="Trebuchet MS" w:cs="Calibri"/>
          <w:sz w:val="26"/>
          <w:szCs w:val="26"/>
        </w:rPr>
      </w:pPr>
      <w:r>
        <w:rPr>
          <w:rFonts w:ascii="Trebuchet MS" w:hAnsi="Trebuchet MS" w:cs="Calibri"/>
          <w:sz w:val="26"/>
          <w:szCs w:val="26"/>
        </w:rPr>
        <w:br w:type="page"/>
      </w:r>
    </w:p>
    <w:p w14:paraId="1E3213B6" w14:textId="434D5DD8" w:rsidR="00367BA8" w:rsidRPr="00266C64" w:rsidRDefault="00367BA8" w:rsidP="00367BA8">
      <w:pPr>
        <w:rPr>
          <w:rFonts w:ascii="Franklin Gothic Heavy" w:hAnsi="Franklin Gothic Heavy"/>
          <w:b/>
          <w:sz w:val="72"/>
          <w:szCs w:val="76"/>
        </w:rPr>
      </w:pPr>
      <w:r>
        <w:rPr>
          <w:rFonts w:ascii="Rockwell" w:hAnsi="Rockwell"/>
          <w:b/>
          <w:noProof/>
          <w:sz w:val="56"/>
          <w:szCs w:val="56"/>
        </w:rPr>
        <w:drawing>
          <wp:anchor distT="0" distB="0" distL="114300" distR="114300" simplePos="0" relativeHeight="251658278" behindDoc="0" locked="0" layoutInCell="1" allowOverlap="1" wp14:anchorId="61BFA884" wp14:editId="4B613B82">
            <wp:simplePos x="0" y="0"/>
            <wp:positionH relativeFrom="column">
              <wp:posOffset>5581650</wp:posOffset>
            </wp:positionH>
            <wp:positionV relativeFrom="paragraph">
              <wp:posOffset>-324485</wp:posOffset>
            </wp:positionV>
            <wp:extent cx="914400" cy="914400"/>
            <wp:effectExtent l="0" t="0" r="0" b="0"/>
            <wp:wrapNone/>
            <wp:docPr id="31" name="Graphic 31" descr="B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ts.svg"/>
                    <pic:cNvPicPr/>
                  </pic:nvPicPr>
                  <pic:blipFill>
                    <a:blip r:embed="rId46" cstate="print">
                      <a:extLst>
                        <a:ext uri="{28A0092B-C50C-407E-A947-70E740481C1C}">
                          <a14:useLocalDpi xmlns:a14="http://schemas.microsoft.com/office/drawing/2010/main" val="0"/>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7"/>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1C2B86">
        <w:rPr>
          <w:rFonts w:ascii="Franklin Gothic Heavy" w:hAnsi="Franklin Gothic Heavy"/>
          <w:b/>
          <w:noProof/>
          <w:sz w:val="76"/>
          <w:szCs w:val="76"/>
        </w:rPr>
        <w:drawing>
          <wp:anchor distT="0" distB="0" distL="114300" distR="114300" simplePos="0" relativeHeight="251658277" behindDoc="0" locked="0" layoutInCell="1" allowOverlap="1" wp14:anchorId="67BE9C44" wp14:editId="167DC202">
            <wp:simplePos x="0" y="0"/>
            <wp:positionH relativeFrom="margin">
              <wp:posOffset>-38100</wp:posOffset>
            </wp:positionH>
            <wp:positionV relativeFrom="paragraph">
              <wp:posOffset>-93980</wp:posOffset>
            </wp:positionV>
            <wp:extent cx="679450" cy="609600"/>
            <wp:effectExtent l="0" t="0" r="6350" b="0"/>
            <wp:wrapNone/>
            <wp:docPr id="32" name="Picture 4">
              <a:extLst xmlns:a="http://schemas.openxmlformats.org/drawingml/2006/main">
                <a:ext uri="{FF2B5EF4-FFF2-40B4-BE49-F238E27FC236}">
                  <a16:creationId xmlns:a16="http://schemas.microsoft.com/office/drawing/2014/main" id="{9E561CA7-7AFC-4C40-8E06-A49D2FCF07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E561CA7-7AFC-4C40-8E06-A49D2FCF070E}"/>
                        </a:ext>
                      </a:extLst>
                    </pic:cNvPr>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79450" cy="609600"/>
                    </a:xfrm>
                    <a:prstGeom prst="rect">
                      <a:avLst/>
                    </a:prstGeom>
                  </pic:spPr>
                </pic:pic>
              </a:graphicData>
            </a:graphic>
            <wp14:sizeRelH relativeFrom="margin">
              <wp14:pctWidth>0</wp14:pctWidth>
            </wp14:sizeRelH>
            <wp14:sizeRelV relativeFrom="margin">
              <wp14:pctHeight>0</wp14:pctHeight>
            </wp14:sizeRelV>
          </wp:anchor>
        </w:drawing>
      </w:r>
      <w:r>
        <w:rPr>
          <w:rFonts w:ascii="Franklin Gothic Heavy" w:hAnsi="Franklin Gothic Heavy"/>
          <w:b/>
          <w:sz w:val="76"/>
          <w:szCs w:val="76"/>
        </w:rPr>
        <w:t xml:space="preserve">      </w:t>
      </w:r>
      <w:r w:rsidRPr="00266C64">
        <w:rPr>
          <w:rFonts w:ascii="Franklin Gothic Heavy" w:hAnsi="Franklin Gothic Heavy"/>
          <w:b/>
          <w:sz w:val="72"/>
          <w:szCs w:val="76"/>
        </w:rPr>
        <w:t xml:space="preserve">Building Action Teams  </w:t>
      </w:r>
    </w:p>
    <w:p w14:paraId="022AE851" w14:textId="77777777" w:rsidR="00367BA8" w:rsidRPr="00266C64" w:rsidRDefault="00367BA8" w:rsidP="00367BA8">
      <w:pPr>
        <w:rPr>
          <w:rFonts w:ascii="Arial" w:hAnsi="Arial" w:cs="Arial"/>
          <w:sz w:val="22"/>
        </w:rPr>
      </w:pPr>
      <w:r w:rsidRPr="00266C64">
        <w:rPr>
          <w:rFonts w:ascii="Arial" w:hAnsi="Arial" w:cs="Arial"/>
          <w:b/>
          <w:szCs w:val="28"/>
        </w:rPr>
        <w:t xml:space="preserve">We are in a fight for the future of our students and our profession. </w:t>
      </w:r>
      <w:r w:rsidRPr="00266C64">
        <w:rPr>
          <w:rFonts w:ascii="Arial" w:hAnsi="Arial" w:cs="Arial"/>
          <w:sz w:val="22"/>
        </w:rPr>
        <w:t xml:space="preserve">In order to build a strong </w:t>
      </w:r>
      <w:r w:rsidRPr="00266C64">
        <w:rPr>
          <w:rFonts w:ascii="Arial" w:hAnsi="Arial" w:cs="Arial"/>
          <w:b/>
          <w:sz w:val="22"/>
        </w:rPr>
        <w:t>[LOCAL]</w:t>
      </w:r>
      <w:r w:rsidRPr="00266C64">
        <w:rPr>
          <w:rFonts w:ascii="Arial" w:hAnsi="Arial" w:cs="Arial"/>
          <w:sz w:val="22"/>
        </w:rPr>
        <w:t xml:space="preserve"> and win a strong union contract that both (a) moves our schools and our work lives forward, and (b) protects us against the DeVos privatization/charterization agenda, all members at every work site needs to be in this struggle, including union membership. </w:t>
      </w:r>
    </w:p>
    <w:p w14:paraId="587D2D8A" w14:textId="77777777" w:rsidR="00266C64" w:rsidRDefault="00266C64" w:rsidP="00367BA8">
      <w:pPr>
        <w:rPr>
          <w:rFonts w:ascii="Arial" w:hAnsi="Arial" w:cs="Arial"/>
          <w:b/>
          <w:szCs w:val="28"/>
        </w:rPr>
      </w:pPr>
    </w:p>
    <w:p w14:paraId="431F0B92" w14:textId="054F9113" w:rsidR="00367BA8" w:rsidRPr="00266C64" w:rsidRDefault="00367BA8" w:rsidP="00367BA8">
      <w:pPr>
        <w:rPr>
          <w:rFonts w:ascii="Arial" w:hAnsi="Arial" w:cs="Arial"/>
          <w:sz w:val="22"/>
        </w:rPr>
      </w:pPr>
      <w:r w:rsidRPr="00266C64">
        <w:rPr>
          <w:rFonts w:ascii="Arial" w:hAnsi="Arial" w:cs="Arial"/>
          <w:b/>
          <w:szCs w:val="28"/>
        </w:rPr>
        <w:t xml:space="preserve">What happens at the bargaining table is only a small part of winning and enforcing a good contract and building a stronger union. </w:t>
      </w:r>
      <w:r w:rsidRPr="00266C64">
        <w:rPr>
          <w:rFonts w:ascii="Arial" w:hAnsi="Arial" w:cs="Arial"/>
          <w:sz w:val="22"/>
        </w:rPr>
        <w:t xml:space="preserve">What truly moves the superintendent and school board to settle a strong union contract is our ability to act collectively.   When the superintendent and school board see that we are united and taking action, bargaining will move. Likewise, when we are all union members and act collectively with parents and community allies at our worksites, site administrators will respond favorably. </w:t>
      </w:r>
    </w:p>
    <w:p w14:paraId="1E014197" w14:textId="77777777" w:rsidR="00266C64" w:rsidRDefault="00266C64" w:rsidP="00367BA8">
      <w:pPr>
        <w:rPr>
          <w:rFonts w:ascii="Arial" w:hAnsi="Arial" w:cs="Arial"/>
          <w:b/>
          <w:szCs w:val="28"/>
        </w:rPr>
      </w:pPr>
    </w:p>
    <w:p w14:paraId="190BB6F6" w14:textId="334CA275" w:rsidR="00367BA8" w:rsidRPr="00266C64" w:rsidRDefault="00367BA8" w:rsidP="00367BA8">
      <w:pPr>
        <w:rPr>
          <w:rFonts w:ascii="Arial" w:hAnsi="Arial" w:cs="Arial"/>
          <w:sz w:val="22"/>
        </w:rPr>
      </w:pPr>
      <w:r w:rsidRPr="00266C64">
        <w:rPr>
          <w:rFonts w:ascii="Arial" w:hAnsi="Arial" w:cs="Arial"/>
          <w:b/>
          <w:szCs w:val="28"/>
        </w:rPr>
        <w:t>That’s why Building Action Teams (BAT) are being formed at every school.</w:t>
      </w:r>
      <w:r w:rsidRPr="00266C64">
        <w:rPr>
          <w:rFonts w:ascii="Arial" w:hAnsi="Arial" w:cs="Arial"/>
          <w:sz w:val="22"/>
        </w:rPr>
        <w:t xml:space="preserve"> BAT teams are networks of union members at a school (or worksite). BAT leaders — in conjunction with site reps, union staff, and other chapter leaders — will help colleagues in their network stay informed, help build unity and maintain union membership, as part of activating members to collectively address site issues and participate in our </w:t>
      </w:r>
      <w:r w:rsidRPr="00266C64">
        <w:rPr>
          <w:rFonts w:ascii="Arial" w:hAnsi="Arial" w:cs="Arial"/>
          <w:b/>
          <w:sz w:val="22"/>
        </w:rPr>
        <w:t>[LOCAL]</w:t>
      </w:r>
      <w:r w:rsidRPr="00266C64">
        <w:rPr>
          <w:rFonts w:ascii="Arial" w:hAnsi="Arial" w:cs="Arial"/>
          <w:sz w:val="22"/>
        </w:rPr>
        <w:t xml:space="preserve"> contract campaign.  </w:t>
      </w:r>
    </w:p>
    <w:p w14:paraId="3342DA51" w14:textId="77777777" w:rsidR="00266C64" w:rsidRDefault="00266C64" w:rsidP="00367BA8">
      <w:pPr>
        <w:rPr>
          <w:rFonts w:ascii="Arial" w:hAnsi="Arial" w:cs="Arial"/>
          <w:b/>
          <w:szCs w:val="28"/>
        </w:rPr>
      </w:pPr>
    </w:p>
    <w:p w14:paraId="7176BA74" w14:textId="313E0497" w:rsidR="00367BA8" w:rsidRPr="00266C64" w:rsidRDefault="00367BA8" w:rsidP="00367BA8">
      <w:pPr>
        <w:rPr>
          <w:rFonts w:ascii="Arial" w:hAnsi="Arial" w:cs="Arial"/>
          <w:sz w:val="22"/>
        </w:rPr>
      </w:pPr>
      <w:r w:rsidRPr="00266C64">
        <w:rPr>
          <w:rFonts w:ascii="Arial" w:hAnsi="Arial" w:cs="Arial"/>
          <w:b/>
          <w:szCs w:val="28"/>
        </w:rPr>
        <w:t>A good rule of thumb is that a BAT team should be able to spread out and reach every member at your school face-to-face in a day’s time for rapid response.</w:t>
      </w:r>
      <w:r w:rsidRPr="00266C64">
        <w:rPr>
          <w:rFonts w:ascii="Arial" w:hAnsi="Arial" w:cs="Arial"/>
          <w:sz w:val="22"/>
        </w:rPr>
        <w:t xml:space="preserve"> That means: </w:t>
      </w:r>
    </w:p>
    <w:p w14:paraId="72DBF218" w14:textId="77777777" w:rsidR="00367BA8" w:rsidRPr="00266C64" w:rsidRDefault="00367BA8" w:rsidP="00191034">
      <w:pPr>
        <w:pStyle w:val="ListParagraph"/>
        <w:numPr>
          <w:ilvl w:val="0"/>
          <w:numId w:val="60"/>
        </w:numPr>
        <w:spacing w:after="160" w:line="259" w:lineRule="auto"/>
        <w:contextualSpacing/>
        <w:rPr>
          <w:rFonts w:ascii="Arial" w:hAnsi="Arial" w:cs="Arial"/>
          <w:sz w:val="22"/>
        </w:rPr>
      </w:pPr>
      <w:r w:rsidRPr="00266C64">
        <w:rPr>
          <w:rFonts w:ascii="Arial" w:hAnsi="Arial" w:cs="Arial"/>
          <w:sz w:val="22"/>
        </w:rPr>
        <w:t>Keep networks small. Each BAT leader should have responsibility for 5–10 members.</w:t>
      </w:r>
    </w:p>
    <w:p w14:paraId="7AE36998" w14:textId="77777777" w:rsidR="00367BA8" w:rsidRPr="00266C64" w:rsidRDefault="00367BA8" w:rsidP="00367BA8">
      <w:pPr>
        <w:pStyle w:val="ListParagraph"/>
        <w:rPr>
          <w:rFonts w:ascii="Arial" w:hAnsi="Arial" w:cs="Arial"/>
          <w:sz w:val="14"/>
          <w:szCs w:val="16"/>
        </w:rPr>
      </w:pPr>
      <w:r w:rsidRPr="00266C64">
        <w:rPr>
          <w:rFonts w:ascii="Arial" w:hAnsi="Arial" w:cs="Arial"/>
          <w:sz w:val="22"/>
        </w:rPr>
        <w:t xml:space="preserve"> </w:t>
      </w:r>
    </w:p>
    <w:p w14:paraId="0156D533" w14:textId="77777777" w:rsidR="00367BA8" w:rsidRPr="00266C64" w:rsidRDefault="00367BA8" w:rsidP="00191034">
      <w:pPr>
        <w:pStyle w:val="ListParagraph"/>
        <w:numPr>
          <w:ilvl w:val="0"/>
          <w:numId w:val="60"/>
        </w:numPr>
        <w:spacing w:after="160" w:line="259" w:lineRule="auto"/>
        <w:contextualSpacing/>
        <w:rPr>
          <w:rFonts w:ascii="Arial" w:hAnsi="Arial" w:cs="Arial"/>
          <w:sz w:val="22"/>
        </w:rPr>
      </w:pPr>
      <w:r w:rsidRPr="00266C64">
        <w:rPr>
          <w:rFonts w:ascii="Arial" w:hAnsi="Arial" w:cs="Arial"/>
          <w:sz w:val="22"/>
        </w:rPr>
        <w:t>Make networks organic. Who does a BAT leader already see on a daily basis? Tap into existing social networks. It builds more effective relationships and networks for our union.</w:t>
      </w:r>
    </w:p>
    <w:p w14:paraId="7B3DA512" w14:textId="77777777" w:rsidR="00367BA8" w:rsidRPr="00266C64" w:rsidRDefault="00367BA8" w:rsidP="00367BA8">
      <w:pPr>
        <w:pStyle w:val="ListParagraph"/>
        <w:rPr>
          <w:rFonts w:ascii="Arial" w:hAnsi="Arial" w:cs="Arial"/>
          <w:sz w:val="14"/>
          <w:szCs w:val="16"/>
        </w:rPr>
      </w:pPr>
    </w:p>
    <w:p w14:paraId="06F28F71" w14:textId="77777777" w:rsidR="00367BA8" w:rsidRPr="00266C64" w:rsidRDefault="00367BA8" w:rsidP="00191034">
      <w:pPr>
        <w:pStyle w:val="ListParagraph"/>
        <w:numPr>
          <w:ilvl w:val="0"/>
          <w:numId w:val="60"/>
        </w:numPr>
        <w:spacing w:after="160" w:line="259" w:lineRule="auto"/>
        <w:contextualSpacing/>
        <w:rPr>
          <w:rFonts w:ascii="Arial" w:hAnsi="Arial" w:cs="Arial"/>
          <w:sz w:val="22"/>
        </w:rPr>
      </w:pPr>
      <w:r w:rsidRPr="00266C64">
        <w:rPr>
          <w:rFonts w:ascii="Arial" w:hAnsi="Arial" w:cs="Arial"/>
          <w:sz w:val="22"/>
        </w:rPr>
        <w:t xml:space="preserve">In order to maintain high union membership and unity, or to communicate urgent messages and/or to counter a false message by [District] administration intended to confuse or scare people, every member needs to hear from their BAT leader right away. </w:t>
      </w:r>
    </w:p>
    <w:p w14:paraId="22759049" w14:textId="77777777" w:rsidR="00367BA8" w:rsidRPr="00266C64" w:rsidRDefault="00367BA8" w:rsidP="00367BA8">
      <w:pPr>
        <w:rPr>
          <w:rFonts w:ascii="Arial" w:hAnsi="Arial" w:cs="Arial"/>
          <w:b/>
          <w:szCs w:val="28"/>
        </w:rPr>
      </w:pPr>
      <w:r w:rsidRPr="00266C64">
        <w:rPr>
          <w:rFonts w:ascii="Arial" w:hAnsi="Arial" w:cs="Arial"/>
          <w:b/>
          <w:szCs w:val="28"/>
        </w:rPr>
        <w:t xml:space="preserve">The work of BAT teams will develop as the chapter or site campaign moves forward, but BAT leaders’ role will include: </w:t>
      </w:r>
    </w:p>
    <w:p w14:paraId="132CF6C5" w14:textId="77777777" w:rsidR="00367BA8" w:rsidRPr="00266C64" w:rsidRDefault="00367BA8" w:rsidP="00191034">
      <w:pPr>
        <w:pStyle w:val="ListParagraph"/>
        <w:numPr>
          <w:ilvl w:val="0"/>
          <w:numId w:val="59"/>
        </w:numPr>
        <w:spacing w:after="160" w:line="259" w:lineRule="auto"/>
        <w:contextualSpacing/>
        <w:rPr>
          <w:rFonts w:ascii="Arial" w:hAnsi="Arial" w:cs="Arial"/>
          <w:sz w:val="22"/>
        </w:rPr>
      </w:pPr>
      <w:r w:rsidRPr="00266C64">
        <w:rPr>
          <w:rFonts w:ascii="Arial" w:hAnsi="Arial" w:cs="Arial"/>
          <w:sz w:val="22"/>
        </w:rPr>
        <w:t xml:space="preserve">Meeting periodically with the site rep(s) to share information and strategize. </w:t>
      </w:r>
    </w:p>
    <w:p w14:paraId="3F03AA86" w14:textId="77777777" w:rsidR="00367BA8" w:rsidRPr="00266C64" w:rsidRDefault="00367BA8" w:rsidP="00367BA8">
      <w:pPr>
        <w:pStyle w:val="ListParagraph"/>
        <w:rPr>
          <w:rFonts w:ascii="Arial" w:hAnsi="Arial" w:cs="Arial"/>
          <w:sz w:val="14"/>
          <w:szCs w:val="16"/>
        </w:rPr>
      </w:pPr>
    </w:p>
    <w:p w14:paraId="0AB1B10C" w14:textId="77777777" w:rsidR="00367BA8" w:rsidRPr="00266C64" w:rsidRDefault="00367BA8" w:rsidP="00191034">
      <w:pPr>
        <w:pStyle w:val="ListParagraph"/>
        <w:numPr>
          <w:ilvl w:val="0"/>
          <w:numId w:val="59"/>
        </w:numPr>
        <w:spacing w:after="160" w:line="259" w:lineRule="auto"/>
        <w:contextualSpacing/>
        <w:rPr>
          <w:rFonts w:ascii="Arial" w:hAnsi="Arial" w:cs="Arial"/>
          <w:sz w:val="22"/>
        </w:rPr>
      </w:pPr>
      <w:r w:rsidRPr="00266C64">
        <w:rPr>
          <w:rFonts w:ascii="Arial" w:hAnsi="Arial" w:cs="Arial"/>
          <w:sz w:val="22"/>
        </w:rPr>
        <w:t xml:space="preserve">Having regular, short one-on-one conversations with each of the 5-10 members in their network. </w:t>
      </w:r>
    </w:p>
    <w:p w14:paraId="5DE1CF15" w14:textId="77777777" w:rsidR="00367BA8" w:rsidRPr="00266C64" w:rsidRDefault="00367BA8" w:rsidP="00367BA8">
      <w:pPr>
        <w:pStyle w:val="ListParagraph"/>
        <w:rPr>
          <w:rFonts w:ascii="Arial" w:hAnsi="Arial" w:cs="Arial"/>
          <w:sz w:val="14"/>
          <w:szCs w:val="16"/>
        </w:rPr>
      </w:pPr>
    </w:p>
    <w:p w14:paraId="3AD23B89" w14:textId="77777777" w:rsidR="00367BA8" w:rsidRPr="00266C64" w:rsidRDefault="00367BA8" w:rsidP="00191034">
      <w:pPr>
        <w:pStyle w:val="ListParagraph"/>
        <w:numPr>
          <w:ilvl w:val="0"/>
          <w:numId w:val="59"/>
        </w:numPr>
        <w:spacing w:after="160" w:line="259" w:lineRule="auto"/>
        <w:contextualSpacing/>
        <w:rPr>
          <w:rFonts w:ascii="Arial" w:hAnsi="Arial" w:cs="Arial"/>
          <w:sz w:val="22"/>
        </w:rPr>
      </w:pPr>
      <w:r w:rsidRPr="00266C64">
        <w:rPr>
          <w:rFonts w:ascii="Arial" w:hAnsi="Arial" w:cs="Arial"/>
          <w:sz w:val="22"/>
        </w:rPr>
        <w:t>Maintaining union membership for their network and signing up potential members.</w:t>
      </w:r>
    </w:p>
    <w:p w14:paraId="2E42C79E" w14:textId="77777777" w:rsidR="00367BA8" w:rsidRPr="00266C64" w:rsidRDefault="00367BA8" w:rsidP="00367BA8">
      <w:pPr>
        <w:pStyle w:val="ListParagraph"/>
        <w:rPr>
          <w:rFonts w:ascii="Arial" w:hAnsi="Arial" w:cs="Arial"/>
          <w:sz w:val="14"/>
          <w:szCs w:val="16"/>
        </w:rPr>
      </w:pPr>
    </w:p>
    <w:p w14:paraId="52F0D1DD" w14:textId="77777777" w:rsidR="00367BA8" w:rsidRPr="00266C64" w:rsidRDefault="00367BA8" w:rsidP="00191034">
      <w:pPr>
        <w:pStyle w:val="ListParagraph"/>
        <w:numPr>
          <w:ilvl w:val="0"/>
          <w:numId w:val="59"/>
        </w:numPr>
        <w:spacing w:after="160" w:line="259" w:lineRule="auto"/>
        <w:contextualSpacing/>
        <w:rPr>
          <w:rFonts w:ascii="Arial" w:hAnsi="Arial" w:cs="Arial"/>
          <w:sz w:val="22"/>
        </w:rPr>
      </w:pPr>
      <w:r w:rsidRPr="00266C64">
        <w:rPr>
          <w:rFonts w:ascii="Arial" w:hAnsi="Arial" w:cs="Arial"/>
          <w:sz w:val="22"/>
        </w:rPr>
        <w:t xml:space="preserve">Assessing the support of each member/potential member in their network for union membership, our contract campaign and participating in local and district-wide actions. </w:t>
      </w:r>
    </w:p>
    <w:p w14:paraId="7BAFE07A" w14:textId="77777777" w:rsidR="00367BA8" w:rsidRPr="00266C64" w:rsidRDefault="00367BA8" w:rsidP="00367BA8">
      <w:pPr>
        <w:pStyle w:val="ListParagraph"/>
        <w:rPr>
          <w:rFonts w:ascii="Arial" w:hAnsi="Arial" w:cs="Arial"/>
          <w:sz w:val="14"/>
          <w:szCs w:val="16"/>
        </w:rPr>
      </w:pPr>
    </w:p>
    <w:p w14:paraId="25439651" w14:textId="3D5B94C6" w:rsidR="00BB2844" w:rsidRPr="00266C64" w:rsidRDefault="00367BA8" w:rsidP="00191034">
      <w:pPr>
        <w:pStyle w:val="ListParagraph"/>
        <w:numPr>
          <w:ilvl w:val="0"/>
          <w:numId w:val="59"/>
        </w:numPr>
        <w:spacing w:after="160" w:line="259" w:lineRule="auto"/>
        <w:contextualSpacing/>
        <w:rPr>
          <w:rFonts w:ascii="Arial" w:hAnsi="Arial" w:cs="Arial"/>
          <w:sz w:val="22"/>
        </w:rPr>
      </w:pPr>
      <w:r w:rsidRPr="00266C64">
        <w:rPr>
          <w:rFonts w:ascii="Arial" w:hAnsi="Arial" w:cs="Arial"/>
          <w:sz w:val="22"/>
        </w:rPr>
        <w:t xml:space="preserve">Mobilize members in their network to address site-based issues and/or to participate in union wide actions in support of </w:t>
      </w:r>
      <w:r w:rsidRPr="00266C64">
        <w:rPr>
          <w:rFonts w:ascii="Arial" w:hAnsi="Arial" w:cs="Arial"/>
          <w:b/>
          <w:sz w:val="22"/>
        </w:rPr>
        <w:t>[LOCAL]</w:t>
      </w:r>
      <w:r w:rsidRPr="00266C64">
        <w:rPr>
          <w:rFonts w:ascii="Arial" w:hAnsi="Arial" w:cs="Arial"/>
          <w:sz w:val="22"/>
        </w:rPr>
        <w:t xml:space="preserve">’s contract/political action campaigns.   </w:t>
      </w:r>
    </w:p>
    <w:p w14:paraId="7D67577A" w14:textId="77777777" w:rsidR="00BB2844" w:rsidRDefault="00BB2844">
      <w:pPr>
        <w:rPr>
          <w:rFonts w:ascii="Arial" w:hAnsi="Arial" w:cs="Arial"/>
        </w:rPr>
      </w:pPr>
      <w:r>
        <w:rPr>
          <w:rFonts w:ascii="Arial" w:hAnsi="Arial" w:cs="Arial"/>
        </w:rPr>
        <w:br w:type="page"/>
      </w:r>
    </w:p>
    <w:p w14:paraId="62F2DD95" w14:textId="79557814" w:rsidR="00367BA8" w:rsidRPr="00266C64" w:rsidRDefault="00266C64" w:rsidP="00266C64">
      <w:pPr>
        <w:pStyle w:val="ListParagraph"/>
        <w:spacing w:after="160" w:line="259" w:lineRule="auto"/>
        <w:ind w:left="1440"/>
        <w:contextualSpacing/>
        <w:rPr>
          <w:rFonts w:ascii="Rockwell" w:hAnsi="Rockwell"/>
          <w:b/>
          <w:sz w:val="56"/>
          <w:szCs w:val="56"/>
        </w:rPr>
      </w:pPr>
      <w:r w:rsidRPr="009B377F">
        <w:rPr>
          <w:rFonts w:ascii="Rockwell" w:hAnsi="Rockwell"/>
          <w:b/>
          <w:noProof/>
          <w:sz w:val="56"/>
          <w:szCs w:val="56"/>
        </w:rPr>
        <mc:AlternateContent>
          <mc:Choice Requires="wps">
            <w:drawing>
              <wp:anchor distT="0" distB="0" distL="114300" distR="114300" simplePos="0" relativeHeight="251658279" behindDoc="1" locked="0" layoutInCell="1" allowOverlap="1" wp14:anchorId="00F0D84F" wp14:editId="71BF00B5">
                <wp:simplePos x="0" y="0"/>
                <wp:positionH relativeFrom="margin">
                  <wp:posOffset>3011805</wp:posOffset>
                </wp:positionH>
                <wp:positionV relativeFrom="paragraph">
                  <wp:posOffset>-1682750</wp:posOffset>
                </wp:positionV>
                <wp:extent cx="269240" cy="5966460"/>
                <wp:effectExtent l="8890" t="48260" r="25400" b="25400"/>
                <wp:wrapTight wrapText="bothSides">
                  <wp:wrapPolygon edited="0">
                    <wp:start x="25472" y="10589"/>
                    <wp:lineTo x="22415" y="10520"/>
                    <wp:lineTo x="-509" y="-32"/>
                    <wp:lineTo x="-509" y="21623"/>
                    <wp:lineTo x="22415" y="10933"/>
                    <wp:lineTo x="25472" y="10864"/>
                    <wp:lineTo x="25472" y="10589"/>
                  </wp:wrapPolygon>
                </wp:wrapTight>
                <wp:docPr id="23" name="Right Brace 23"/>
                <wp:cNvGraphicFramePr/>
                <a:graphic xmlns:a="http://schemas.openxmlformats.org/drawingml/2006/main">
                  <a:graphicData uri="http://schemas.microsoft.com/office/word/2010/wordprocessingShape">
                    <wps:wsp>
                      <wps:cNvSpPr/>
                      <wps:spPr>
                        <a:xfrm rot="16200000">
                          <a:off x="0" y="0"/>
                          <a:ext cx="269240" cy="5966460"/>
                        </a:xfrm>
                        <a:prstGeom prst="rightBrace">
                          <a:avLst>
                            <a:gd name="adj1" fmla="val 546138"/>
                            <a:gd name="adj2" fmla="val 49745"/>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F020736">
              <v:shapetype w14:anchorId="4145458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3" o:spid="_x0000_s1026" type="#_x0000_t88" style="position:absolute;margin-left:237.15pt;margin-top:-132.5pt;width:21.2pt;height:469.8pt;rotation:-90;z-index:-2516582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" adj="5323,10745" strokecolor="black [3213]" strokeweight="1.5pt">
                <v:stroke joinstyle="miter"/>
                <w10:wrap type="tight" anchorx="margin"/>
              </v:shape>
            </w:pict>
          </mc:Fallback>
        </mc:AlternateContent>
      </w:r>
      <w:r>
        <w:rPr>
          <w:rFonts w:ascii="Rockwell" w:hAnsi="Rockwell"/>
          <w:b/>
          <w:noProof/>
          <w:sz w:val="56"/>
          <w:szCs w:val="56"/>
        </w:rPr>
        <w:drawing>
          <wp:anchor distT="0" distB="0" distL="114300" distR="114300" simplePos="0" relativeHeight="251658284" behindDoc="0" locked="0" layoutInCell="1" allowOverlap="1" wp14:anchorId="6E6B537C" wp14:editId="14035161">
            <wp:simplePos x="0" y="0"/>
            <wp:positionH relativeFrom="column">
              <wp:posOffset>-93980</wp:posOffset>
            </wp:positionH>
            <wp:positionV relativeFrom="paragraph">
              <wp:posOffset>-196850</wp:posOffset>
            </wp:positionV>
            <wp:extent cx="914400" cy="914400"/>
            <wp:effectExtent l="0" t="0" r="0" b="0"/>
            <wp:wrapNone/>
            <wp:docPr id="44" name="Graphic 44" descr="B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ts.svg"/>
                    <pic:cNvPicPr/>
                  </pic:nvPicPr>
                  <pic:blipFill>
                    <a:blip r:embed="rId46" cstate="print">
                      <a:extLst>
                        <a:ext uri="{28A0092B-C50C-407E-A947-70E740481C1C}">
                          <a14:useLocalDpi xmlns:a14="http://schemas.microsoft.com/office/drawing/2010/main" val="0"/>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7"/>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367BA8" w:rsidRPr="00266C64">
        <w:rPr>
          <w:rFonts w:ascii="Rockwell" w:hAnsi="Rockwell"/>
          <w:b/>
          <w:noProof/>
          <w:sz w:val="56"/>
          <w:szCs w:val="56"/>
        </w:rPr>
        <w:t>Building</w:t>
      </w:r>
      <w:r w:rsidR="00367BA8" w:rsidRPr="00266C64">
        <w:rPr>
          <w:rFonts w:ascii="Rockwell" w:hAnsi="Rockwell"/>
          <w:b/>
          <w:sz w:val="56"/>
          <w:szCs w:val="56"/>
        </w:rPr>
        <w:t xml:space="preserve"> Action Team - BAT</w:t>
      </w:r>
    </w:p>
    <w:p w14:paraId="1A2B8F52" w14:textId="77777777" w:rsidR="00367BA8" w:rsidRDefault="00367BA8" w:rsidP="00367BA8">
      <w:r>
        <w:rPr>
          <w:rFonts w:ascii="Rockwell" w:hAnsi="Rockwell"/>
        </w:rPr>
        <w:t>Local</w:t>
      </w:r>
      <w:r w:rsidRPr="00F24E6F">
        <w:rPr>
          <w:rFonts w:ascii="Rockwell" w:hAnsi="Rockwell"/>
        </w:rPr>
        <w:t>:</w:t>
      </w:r>
      <w:r>
        <w:t xml:space="preserve"> __________________________ </w:t>
      </w:r>
      <w:r>
        <w:rPr>
          <w:rFonts w:ascii="Rockwell" w:hAnsi="Rockwell"/>
        </w:rPr>
        <w:t>School</w:t>
      </w:r>
      <w:r w:rsidRPr="00F24E6F">
        <w:rPr>
          <w:rFonts w:ascii="Rockwell" w:hAnsi="Rockwell"/>
        </w:rPr>
        <w:t>:</w:t>
      </w:r>
      <w:r>
        <w:t xml:space="preserve"> _______________________________________</w:t>
      </w:r>
    </w:p>
    <w:p w14:paraId="14260FBD" w14:textId="77777777" w:rsidR="00367BA8" w:rsidRPr="009B377F" w:rsidRDefault="00367BA8" w:rsidP="00367BA8">
      <w:pPr>
        <w:rPr>
          <w:rFonts w:ascii="Rockwell" w:hAnsi="Rockwell"/>
          <w:sz w:val="4"/>
          <w:szCs w:val="4"/>
        </w:rPr>
      </w:pPr>
    </w:p>
    <w:p w14:paraId="13367C10" w14:textId="77777777" w:rsidR="00367BA8" w:rsidRDefault="00367BA8" w:rsidP="00367BA8">
      <w:r w:rsidRPr="007E6E26">
        <w:rPr>
          <w:rFonts w:ascii="Rockwell" w:hAnsi="Rockwell"/>
        </w:rPr>
        <w:t>School Site Rep(s):</w:t>
      </w:r>
      <w:r>
        <w:t xml:space="preserve"> __________________________________________________________________________</w:t>
      </w:r>
    </w:p>
    <w:p w14:paraId="2C422058" w14:textId="77777777" w:rsidR="00367BA8" w:rsidRDefault="00367BA8" w:rsidP="00367BA8">
      <w:r>
        <w:rPr>
          <w:noProof/>
        </w:rPr>
        <mc:AlternateContent>
          <mc:Choice Requires="wps">
            <w:drawing>
              <wp:anchor distT="0" distB="0" distL="114300" distR="114300" simplePos="0" relativeHeight="251658286" behindDoc="0" locked="0" layoutInCell="1" allowOverlap="1" wp14:anchorId="4C41E790" wp14:editId="175D62A2">
                <wp:simplePos x="0" y="0"/>
                <wp:positionH relativeFrom="margin">
                  <wp:posOffset>4356100</wp:posOffset>
                </wp:positionH>
                <wp:positionV relativeFrom="paragraph">
                  <wp:posOffset>349250</wp:posOffset>
                </wp:positionV>
                <wp:extent cx="1066800" cy="1828800"/>
                <wp:effectExtent l="0" t="0" r="0" b="4445"/>
                <wp:wrapSquare wrapText="bothSides"/>
                <wp:docPr id="24" name="Text Box 24"/>
                <wp:cNvGraphicFramePr/>
                <a:graphic xmlns:a="http://schemas.openxmlformats.org/drawingml/2006/main">
                  <a:graphicData uri="http://schemas.microsoft.com/office/word/2010/wordprocessingShape">
                    <wps:wsp>
                      <wps:cNvSpPr txBox="1"/>
                      <wps:spPr>
                        <a:xfrm>
                          <a:off x="0" y="0"/>
                          <a:ext cx="1066800" cy="1828800"/>
                        </a:xfrm>
                        <a:prstGeom prst="rect">
                          <a:avLst/>
                        </a:prstGeom>
                        <a:noFill/>
                        <a:ln w="6350">
                          <a:noFill/>
                        </a:ln>
                      </wps:spPr>
                      <wps:txbx>
                        <w:txbxContent>
                          <w:p w14:paraId="2883F349" w14:textId="77777777" w:rsidR="000E6A26" w:rsidRPr="008834DD" w:rsidRDefault="000E6A26" w:rsidP="00367BA8">
                            <w:pPr>
                              <w:rPr>
                                <w:rFonts w:ascii="Rockwell" w:hAnsi="Rockwell"/>
                                <w:noProof/>
                              </w:rPr>
                            </w:pPr>
                            <w:r w:rsidRPr="008834DD">
                              <w:rPr>
                                <w:rFonts w:ascii="Rockwell" w:hAnsi="Rockwell"/>
                                <w:noProof/>
                              </w:rPr>
                              <w:t>BAT Leader: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9020BAE">
              <v:shape w14:anchorId="4C41E790" id="Text Box 24" o:spid="_x0000_s1042" type="#_x0000_t202" style="position:absolute;margin-left:343pt;margin-top:27.5pt;width:84pt;height:2in;z-index:25165828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" filled="f" stroked="f" strokeweight=".5pt">
                <v:textbox style="mso-fit-shape-to-text:t">
                  <w:txbxContent>
                    <w:p w14:paraId="159D7878" w14:textId="77777777" w:rsidR="000E6A26" w:rsidRPr="008834DD" w:rsidRDefault="000E6A26" w:rsidP="00367BA8">
                      <w:pPr>
                        <w:rPr>
                          <w:rFonts w:ascii="Rockwell" w:hAnsi="Rockwell"/>
                          <w:noProof/>
                        </w:rPr>
                      </w:pPr>
                      <w:r w:rsidRPr="008834DD">
                        <w:rPr>
                          <w:rFonts w:ascii="Rockwell" w:hAnsi="Rockwell"/>
                          <w:noProof/>
                        </w:rPr>
                        <w:t>BAT Leader:</w:t>
                      </w:r>
                    </w:p>
                  </w:txbxContent>
                </v:textbox>
                <w10:wrap type="square" anchorx="margin"/>
              </v:shape>
            </w:pict>
          </mc:Fallback>
        </mc:AlternateContent>
      </w:r>
      <w:r>
        <w:rPr>
          <w:noProof/>
        </w:rPr>
        <mc:AlternateContent>
          <mc:Choice Requires="wps">
            <w:drawing>
              <wp:anchor distT="0" distB="0" distL="114300" distR="114300" simplePos="0" relativeHeight="251658285" behindDoc="0" locked="0" layoutInCell="1" allowOverlap="1" wp14:anchorId="749D9E71" wp14:editId="5DD43ABA">
                <wp:simplePos x="0" y="0"/>
                <wp:positionH relativeFrom="margin">
                  <wp:posOffset>2171700</wp:posOffset>
                </wp:positionH>
                <wp:positionV relativeFrom="paragraph">
                  <wp:posOffset>342900</wp:posOffset>
                </wp:positionV>
                <wp:extent cx="1066800" cy="1828800"/>
                <wp:effectExtent l="0" t="0" r="0" b="4445"/>
                <wp:wrapSquare wrapText="bothSides"/>
                <wp:docPr id="26" name="Text Box 26"/>
                <wp:cNvGraphicFramePr/>
                <a:graphic xmlns:a="http://schemas.openxmlformats.org/drawingml/2006/main">
                  <a:graphicData uri="http://schemas.microsoft.com/office/word/2010/wordprocessingShape">
                    <wps:wsp>
                      <wps:cNvSpPr txBox="1"/>
                      <wps:spPr>
                        <a:xfrm>
                          <a:off x="0" y="0"/>
                          <a:ext cx="1066800" cy="1828800"/>
                        </a:xfrm>
                        <a:prstGeom prst="rect">
                          <a:avLst/>
                        </a:prstGeom>
                        <a:noFill/>
                        <a:ln w="6350">
                          <a:noFill/>
                        </a:ln>
                      </wps:spPr>
                      <wps:txbx>
                        <w:txbxContent>
                          <w:p w14:paraId="6919000C" w14:textId="77777777" w:rsidR="000E6A26" w:rsidRPr="008834DD" w:rsidRDefault="000E6A26" w:rsidP="00367BA8">
                            <w:pPr>
                              <w:rPr>
                                <w:rFonts w:ascii="Rockwell" w:hAnsi="Rockwell"/>
                                <w:noProof/>
                              </w:rPr>
                            </w:pPr>
                            <w:r w:rsidRPr="008834DD">
                              <w:rPr>
                                <w:rFonts w:ascii="Rockwell" w:hAnsi="Rockwell"/>
                                <w:noProof/>
                              </w:rPr>
                              <w:t>BAT Leader: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E4C2766">
              <v:shape w14:anchorId="749D9E71" id="Text Box 26" o:spid="_x0000_s1043" type="#_x0000_t202" style="position:absolute;margin-left:171pt;margin-top:27pt;width:84pt;height:2in;z-index:25165828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" filled="f" stroked="f" strokeweight=".5pt">
                <v:textbox style="mso-fit-shape-to-text:t">
                  <w:txbxContent>
                    <w:p w14:paraId="3A2CC916" w14:textId="77777777" w:rsidR="000E6A26" w:rsidRPr="008834DD" w:rsidRDefault="000E6A26" w:rsidP="00367BA8">
                      <w:pPr>
                        <w:rPr>
                          <w:rFonts w:ascii="Rockwell" w:hAnsi="Rockwell"/>
                          <w:noProof/>
                        </w:rPr>
                      </w:pPr>
                      <w:r w:rsidRPr="008834DD">
                        <w:rPr>
                          <w:rFonts w:ascii="Rockwell" w:hAnsi="Rockwell"/>
                          <w:noProof/>
                        </w:rPr>
                        <w:t>BAT Leader:</w:t>
                      </w:r>
                    </w:p>
                  </w:txbxContent>
                </v:textbox>
                <w10:wrap type="square" anchorx="margin"/>
              </v:shape>
            </w:pict>
          </mc:Fallback>
        </mc:AlternateContent>
      </w:r>
      <w:r>
        <w:rPr>
          <w:noProof/>
        </w:rPr>
        <mc:AlternateContent>
          <mc:Choice Requires="wps">
            <w:drawing>
              <wp:anchor distT="0" distB="0" distL="114300" distR="114300" simplePos="0" relativeHeight="251658283" behindDoc="0" locked="0" layoutInCell="1" allowOverlap="1" wp14:anchorId="31DDDE25" wp14:editId="279FEC7D">
                <wp:simplePos x="0" y="0"/>
                <wp:positionH relativeFrom="margin">
                  <wp:align>left</wp:align>
                </wp:positionH>
                <wp:positionV relativeFrom="paragraph">
                  <wp:posOffset>288925</wp:posOffset>
                </wp:positionV>
                <wp:extent cx="1066800" cy="1828800"/>
                <wp:effectExtent l="0" t="0" r="0" b="4445"/>
                <wp:wrapSquare wrapText="bothSides"/>
                <wp:docPr id="27" name="Text Box 27"/>
                <wp:cNvGraphicFramePr/>
                <a:graphic xmlns:a="http://schemas.openxmlformats.org/drawingml/2006/main">
                  <a:graphicData uri="http://schemas.microsoft.com/office/word/2010/wordprocessingShape">
                    <wps:wsp>
                      <wps:cNvSpPr txBox="1"/>
                      <wps:spPr>
                        <a:xfrm>
                          <a:off x="0" y="0"/>
                          <a:ext cx="1066800" cy="1828800"/>
                        </a:xfrm>
                        <a:prstGeom prst="rect">
                          <a:avLst/>
                        </a:prstGeom>
                        <a:noFill/>
                        <a:ln w="6350">
                          <a:noFill/>
                        </a:ln>
                      </wps:spPr>
                      <wps:txbx>
                        <w:txbxContent>
                          <w:p w14:paraId="7F23C5F7" w14:textId="77777777" w:rsidR="000E6A26" w:rsidRPr="008834DD" w:rsidRDefault="000E6A26" w:rsidP="00367BA8">
                            <w:pPr>
                              <w:rPr>
                                <w:rFonts w:ascii="Rockwell" w:hAnsi="Rockwell"/>
                                <w:noProof/>
                              </w:rPr>
                            </w:pPr>
                            <w:r w:rsidRPr="008834DD">
                              <w:rPr>
                                <w:rFonts w:ascii="Rockwell" w:hAnsi="Rockwell"/>
                                <w:noProof/>
                              </w:rPr>
                              <w:t>BAT Leader: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F3B8F7E">
              <v:shape w14:anchorId="31DDDE25" id="Text Box 27" o:spid="_x0000_s1044" type="#_x0000_t202" style="position:absolute;margin-left:0;margin-top:22.75pt;width:84pt;height:2in;z-index:251658283;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" filled="f" stroked="f" strokeweight=".5pt">
                <v:textbox style="mso-fit-shape-to-text:t">
                  <w:txbxContent>
                    <w:p w14:paraId="09C2C9DD" w14:textId="77777777" w:rsidR="000E6A26" w:rsidRPr="008834DD" w:rsidRDefault="000E6A26" w:rsidP="00367BA8">
                      <w:pPr>
                        <w:rPr>
                          <w:rFonts w:ascii="Rockwell" w:hAnsi="Rockwell"/>
                          <w:noProof/>
                        </w:rPr>
                      </w:pPr>
                      <w:r w:rsidRPr="008834DD">
                        <w:rPr>
                          <w:rFonts w:ascii="Rockwell" w:hAnsi="Rockwell"/>
                          <w:noProof/>
                        </w:rPr>
                        <w:t>BAT Leader:</w:t>
                      </w:r>
                    </w:p>
                  </w:txbxContent>
                </v:textbox>
                <w10:wrap type="square" anchorx="margin"/>
              </v:shape>
            </w:pict>
          </mc:Fallback>
        </mc:AlternateContent>
      </w:r>
      <w:r w:rsidRPr="00B646B0">
        <w:rPr>
          <w:noProof/>
          <w:sz w:val="20"/>
          <w:szCs w:val="20"/>
        </w:rPr>
        <mc:AlternateContent>
          <mc:Choice Requires="wps">
            <w:drawing>
              <wp:anchor distT="0" distB="0" distL="114300" distR="114300" simplePos="0" relativeHeight="251658280" behindDoc="1" locked="0" layoutInCell="1" allowOverlap="1" wp14:anchorId="3D402FFB" wp14:editId="627D8F57">
                <wp:simplePos x="0" y="0"/>
                <wp:positionH relativeFrom="margin">
                  <wp:posOffset>-15240</wp:posOffset>
                </wp:positionH>
                <wp:positionV relativeFrom="paragraph">
                  <wp:posOffset>342265</wp:posOffset>
                </wp:positionV>
                <wp:extent cx="2133600" cy="1028700"/>
                <wp:effectExtent l="0" t="0" r="19050" b="38100"/>
                <wp:wrapTight wrapText="bothSides">
                  <wp:wrapPolygon edited="0">
                    <wp:start x="0" y="0"/>
                    <wp:lineTo x="0" y="14800"/>
                    <wp:lineTo x="9064" y="19200"/>
                    <wp:lineTo x="10221" y="22000"/>
                    <wp:lineTo x="11379" y="22000"/>
                    <wp:lineTo x="12536" y="19200"/>
                    <wp:lineTo x="21600" y="14800"/>
                    <wp:lineTo x="21600" y="0"/>
                    <wp:lineTo x="0" y="0"/>
                  </wp:wrapPolygon>
                </wp:wrapTight>
                <wp:docPr id="28" name="Callout: Down Arrow 28"/>
                <wp:cNvGraphicFramePr/>
                <a:graphic xmlns:a="http://schemas.openxmlformats.org/drawingml/2006/main">
                  <a:graphicData uri="http://schemas.microsoft.com/office/word/2010/wordprocessingShape">
                    <wps:wsp>
                      <wps:cNvSpPr/>
                      <wps:spPr>
                        <a:xfrm>
                          <a:off x="0" y="0"/>
                          <a:ext cx="2133600" cy="1028700"/>
                        </a:xfrm>
                        <a:prstGeom prst="downArrowCallou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64FE7D0">
              <v:shapetype w14:anchorId="0E4002C2"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Callout: Down Arrow 28" o:spid="_x0000_s1026" type="#_x0000_t80" style="position:absolute;margin-left:-1.2pt;margin-top:26.95pt;width:168pt;height:81pt;z-index:-251658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" adj="14035,8196,16200,9498" filled="f" strokecolor="black [3213]" strokeweight="1pt">
                <w10:wrap type="tight" anchorx="margin"/>
              </v:shape>
            </w:pict>
          </mc:Fallback>
        </mc:AlternateContent>
      </w:r>
      <w:r w:rsidRPr="00B646B0">
        <w:rPr>
          <w:noProof/>
          <w:sz w:val="20"/>
          <w:szCs w:val="20"/>
        </w:rPr>
        <mc:AlternateContent>
          <mc:Choice Requires="wps">
            <w:drawing>
              <wp:anchor distT="0" distB="0" distL="114300" distR="114300" simplePos="0" relativeHeight="251658282" behindDoc="0" locked="0" layoutInCell="1" allowOverlap="1" wp14:anchorId="05F0F0AC" wp14:editId="074DB7D3">
                <wp:simplePos x="0" y="0"/>
                <wp:positionH relativeFrom="margin">
                  <wp:posOffset>4358640</wp:posOffset>
                </wp:positionH>
                <wp:positionV relativeFrom="paragraph">
                  <wp:posOffset>349885</wp:posOffset>
                </wp:positionV>
                <wp:extent cx="2133600" cy="1005840"/>
                <wp:effectExtent l="0" t="0" r="19050" b="41910"/>
                <wp:wrapNone/>
                <wp:docPr id="29" name="Callout: Down Arrow 29"/>
                <wp:cNvGraphicFramePr/>
                <a:graphic xmlns:a="http://schemas.openxmlformats.org/drawingml/2006/main">
                  <a:graphicData uri="http://schemas.microsoft.com/office/word/2010/wordprocessingShape">
                    <wps:wsp>
                      <wps:cNvSpPr/>
                      <wps:spPr>
                        <a:xfrm>
                          <a:off x="0" y="0"/>
                          <a:ext cx="2133600" cy="1005840"/>
                        </a:xfrm>
                        <a:prstGeom prst="downArrowCallou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2109DC0">
              <v:shape w14:anchorId="17885A56" id="Callout: Down Arrow 29" o:spid="_x0000_s1026" type="#_x0000_t80" style="position:absolute;margin-left:343.2pt;margin-top:27.55pt;width:168pt;height:79.2pt;z-index:2516582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" adj="14035,8254,16200,9527" filled="f" strokecolor="black [3213]" strokeweight="1pt">
                <w10:wrap anchorx="margin"/>
              </v:shape>
            </w:pict>
          </mc:Fallback>
        </mc:AlternateContent>
      </w:r>
      <w:r w:rsidRPr="00B646B0">
        <w:rPr>
          <w:noProof/>
          <w:sz w:val="20"/>
          <w:szCs w:val="20"/>
        </w:rPr>
        <mc:AlternateContent>
          <mc:Choice Requires="wps">
            <w:drawing>
              <wp:anchor distT="0" distB="0" distL="114300" distR="114300" simplePos="0" relativeHeight="251658281" behindDoc="0" locked="0" layoutInCell="1" allowOverlap="1" wp14:anchorId="4B91DC1D" wp14:editId="35B622CC">
                <wp:simplePos x="0" y="0"/>
                <wp:positionH relativeFrom="margin">
                  <wp:posOffset>2171700</wp:posOffset>
                </wp:positionH>
                <wp:positionV relativeFrom="paragraph">
                  <wp:posOffset>349885</wp:posOffset>
                </wp:positionV>
                <wp:extent cx="2133600" cy="1005840"/>
                <wp:effectExtent l="0" t="0" r="19050" b="41910"/>
                <wp:wrapNone/>
                <wp:docPr id="30" name="Callout: Down Arrow 30"/>
                <wp:cNvGraphicFramePr/>
                <a:graphic xmlns:a="http://schemas.openxmlformats.org/drawingml/2006/main">
                  <a:graphicData uri="http://schemas.microsoft.com/office/word/2010/wordprocessingShape">
                    <wps:wsp>
                      <wps:cNvSpPr/>
                      <wps:spPr>
                        <a:xfrm>
                          <a:off x="0" y="0"/>
                          <a:ext cx="2133600" cy="1005840"/>
                        </a:xfrm>
                        <a:prstGeom prst="downArrowCallou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15A058B">
              <v:shape w14:anchorId="619CD44F" id="Callout: Down Arrow 30" o:spid="_x0000_s1026" type="#_x0000_t80" style="position:absolute;margin-left:171pt;margin-top:27.55pt;width:168pt;height:79.2pt;z-index:25165828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" adj="14035,8254,16200,9527" filled="f" strokecolor="black [3213]" strokeweight="1pt">
                <w10:wrap anchorx="margin"/>
              </v:shape>
            </w:pict>
          </mc:Fallback>
        </mc:AlternateContent>
      </w:r>
    </w:p>
    <w:p w14:paraId="7FDFA216" w14:textId="77777777" w:rsidR="00367BA8" w:rsidRPr="00B646B0" w:rsidRDefault="00367BA8" w:rsidP="00367BA8">
      <w:pPr>
        <w:rPr>
          <w:sz w:val="20"/>
          <w:szCs w:val="20"/>
        </w:rPr>
      </w:pPr>
    </w:p>
    <w:p w14:paraId="415A2931" w14:textId="77777777" w:rsidR="00367BA8" w:rsidRDefault="00367BA8" w:rsidP="00367BA8"/>
    <w:p w14:paraId="3AEB18BD" w14:textId="77777777" w:rsidR="00367BA8" w:rsidRPr="00B646B0" w:rsidRDefault="00367BA8" w:rsidP="00367BA8">
      <w:pPr>
        <w:rPr>
          <w:sz w:val="40"/>
          <w:szCs w:val="40"/>
        </w:rPr>
      </w:pPr>
    </w:p>
    <w:tbl>
      <w:tblPr>
        <w:tblStyle w:val="TableGrid"/>
        <w:tblW w:w="10091" w:type="dxa"/>
        <w:tblLook w:val="04A0" w:firstRow="1" w:lastRow="0" w:firstColumn="1" w:lastColumn="0" w:noHBand="0" w:noVBand="1"/>
      </w:tblPr>
      <w:tblGrid>
        <w:gridCol w:w="3363"/>
        <w:gridCol w:w="3364"/>
        <w:gridCol w:w="3364"/>
      </w:tblGrid>
      <w:tr w:rsidR="00367BA8" w14:paraId="0047AC38" w14:textId="77777777" w:rsidTr="00266C64">
        <w:trPr>
          <w:trHeight w:val="859"/>
        </w:trPr>
        <w:tc>
          <w:tcPr>
            <w:tcW w:w="3363" w:type="dxa"/>
          </w:tcPr>
          <w:p w14:paraId="6820DFA0" w14:textId="77777777" w:rsidR="00367BA8" w:rsidRPr="00B646B0" w:rsidRDefault="00367BA8" w:rsidP="00BB3C71">
            <w:pPr>
              <w:rPr>
                <w:sz w:val="36"/>
                <w:szCs w:val="36"/>
              </w:rPr>
            </w:pPr>
          </w:p>
          <w:p w14:paraId="502FFC94" w14:textId="77777777" w:rsidR="00367BA8" w:rsidRPr="00B646B0" w:rsidRDefault="00367BA8" w:rsidP="00BB3C71">
            <w:pPr>
              <w:rPr>
                <w:sz w:val="36"/>
                <w:szCs w:val="36"/>
              </w:rPr>
            </w:pPr>
          </w:p>
        </w:tc>
        <w:tc>
          <w:tcPr>
            <w:tcW w:w="3364" w:type="dxa"/>
          </w:tcPr>
          <w:p w14:paraId="5BF9927B" w14:textId="77777777" w:rsidR="00367BA8" w:rsidRPr="00B646B0" w:rsidRDefault="00367BA8" w:rsidP="00BB3C71">
            <w:pPr>
              <w:rPr>
                <w:sz w:val="36"/>
                <w:szCs w:val="36"/>
              </w:rPr>
            </w:pPr>
          </w:p>
        </w:tc>
        <w:tc>
          <w:tcPr>
            <w:tcW w:w="3364" w:type="dxa"/>
          </w:tcPr>
          <w:p w14:paraId="107554EC" w14:textId="77777777" w:rsidR="00367BA8" w:rsidRPr="00B646B0" w:rsidRDefault="00367BA8" w:rsidP="00BB3C71">
            <w:pPr>
              <w:rPr>
                <w:sz w:val="36"/>
                <w:szCs w:val="36"/>
              </w:rPr>
            </w:pPr>
          </w:p>
        </w:tc>
      </w:tr>
      <w:tr w:rsidR="00367BA8" w14:paraId="595A6748" w14:textId="77777777" w:rsidTr="00266C64">
        <w:trPr>
          <w:trHeight w:val="859"/>
        </w:trPr>
        <w:tc>
          <w:tcPr>
            <w:tcW w:w="3363" w:type="dxa"/>
          </w:tcPr>
          <w:p w14:paraId="58A68296" w14:textId="77777777" w:rsidR="00367BA8" w:rsidRPr="00B646B0" w:rsidRDefault="00367BA8" w:rsidP="00BB3C71">
            <w:pPr>
              <w:rPr>
                <w:sz w:val="36"/>
                <w:szCs w:val="36"/>
              </w:rPr>
            </w:pPr>
          </w:p>
          <w:p w14:paraId="06EC8EB6" w14:textId="77777777" w:rsidR="00367BA8" w:rsidRPr="00B646B0" w:rsidRDefault="00367BA8" w:rsidP="00BB3C71">
            <w:pPr>
              <w:rPr>
                <w:sz w:val="36"/>
                <w:szCs w:val="36"/>
              </w:rPr>
            </w:pPr>
          </w:p>
        </w:tc>
        <w:tc>
          <w:tcPr>
            <w:tcW w:w="3364" w:type="dxa"/>
          </w:tcPr>
          <w:p w14:paraId="3C2B924A" w14:textId="77777777" w:rsidR="00367BA8" w:rsidRPr="00B646B0" w:rsidRDefault="00367BA8" w:rsidP="00BB3C71">
            <w:pPr>
              <w:rPr>
                <w:sz w:val="36"/>
                <w:szCs w:val="36"/>
              </w:rPr>
            </w:pPr>
          </w:p>
        </w:tc>
        <w:tc>
          <w:tcPr>
            <w:tcW w:w="3364" w:type="dxa"/>
          </w:tcPr>
          <w:p w14:paraId="6E98073B" w14:textId="77777777" w:rsidR="00367BA8" w:rsidRPr="00B646B0" w:rsidRDefault="00367BA8" w:rsidP="00BB3C71">
            <w:pPr>
              <w:rPr>
                <w:sz w:val="36"/>
                <w:szCs w:val="36"/>
              </w:rPr>
            </w:pPr>
          </w:p>
        </w:tc>
      </w:tr>
      <w:tr w:rsidR="00367BA8" w14:paraId="73A80579" w14:textId="77777777" w:rsidTr="00266C64">
        <w:trPr>
          <w:trHeight w:val="859"/>
        </w:trPr>
        <w:tc>
          <w:tcPr>
            <w:tcW w:w="3363" w:type="dxa"/>
          </w:tcPr>
          <w:p w14:paraId="7C3910F1" w14:textId="77777777" w:rsidR="00367BA8" w:rsidRPr="00B646B0" w:rsidRDefault="00367BA8" w:rsidP="00BB3C71">
            <w:pPr>
              <w:rPr>
                <w:sz w:val="36"/>
                <w:szCs w:val="36"/>
              </w:rPr>
            </w:pPr>
          </w:p>
          <w:p w14:paraId="344BDAF2" w14:textId="77777777" w:rsidR="00367BA8" w:rsidRPr="00B646B0" w:rsidRDefault="00367BA8" w:rsidP="00BB3C71">
            <w:pPr>
              <w:rPr>
                <w:sz w:val="36"/>
                <w:szCs w:val="36"/>
              </w:rPr>
            </w:pPr>
          </w:p>
        </w:tc>
        <w:tc>
          <w:tcPr>
            <w:tcW w:w="3364" w:type="dxa"/>
          </w:tcPr>
          <w:p w14:paraId="5D1B573F" w14:textId="77777777" w:rsidR="00367BA8" w:rsidRPr="00B646B0" w:rsidRDefault="00367BA8" w:rsidP="00BB3C71">
            <w:pPr>
              <w:rPr>
                <w:sz w:val="36"/>
                <w:szCs w:val="36"/>
              </w:rPr>
            </w:pPr>
          </w:p>
        </w:tc>
        <w:tc>
          <w:tcPr>
            <w:tcW w:w="3364" w:type="dxa"/>
          </w:tcPr>
          <w:p w14:paraId="7CEEE3D9" w14:textId="77777777" w:rsidR="00367BA8" w:rsidRPr="00B646B0" w:rsidRDefault="00367BA8" w:rsidP="00BB3C71">
            <w:pPr>
              <w:rPr>
                <w:sz w:val="36"/>
                <w:szCs w:val="36"/>
              </w:rPr>
            </w:pPr>
          </w:p>
        </w:tc>
      </w:tr>
      <w:tr w:rsidR="00367BA8" w14:paraId="1056FB20" w14:textId="77777777" w:rsidTr="00266C64">
        <w:trPr>
          <w:trHeight w:val="859"/>
        </w:trPr>
        <w:tc>
          <w:tcPr>
            <w:tcW w:w="3363" w:type="dxa"/>
          </w:tcPr>
          <w:p w14:paraId="0FE6E6B9" w14:textId="77777777" w:rsidR="00367BA8" w:rsidRPr="00B646B0" w:rsidRDefault="00367BA8" w:rsidP="00BB3C71">
            <w:pPr>
              <w:rPr>
                <w:sz w:val="36"/>
                <w:szCs w:val="36"/>
              </w:rPr>
            </w:pPr>
          </w:p>
          <w:p w14:paraId="282E131C" w14:textId="77777777" w:rsidR="00367BA8" w:rsidRPr="00B646B0" w:rsidRDefault="00367BA8" w:rsidP="00BB3C71">
            <w:pPr>
              <w:rPr>
                <w:sz w:val="36"/>
                <w:szCs w:val="36"/>
              </w:rPr>
            </w:pPr>
          </w:p>
        </w:tc>
        <w:tc>
          <w:tcPr>
            <w:tcW w:w="3364" w:type="dxa"/>
          </w:tcPr>
          <w:p w14:paraId="0A9FF317" w14:textId="77777777" w:rsidR="00367BA8" w:rsidRPr="00B646B0" w:rsidRDefault="00367BA8" w:rsidP="00BB3C71">
            <w:pPr>
              <w:rPr>
                <w:sz w:val="36"/>
                <w:szCs w:val="36"/>
              </w:rPr>
            </w:pPr>
          </w:p>
        </w:tc>
        <w:tc>
          <w:tcPr>
            <w:tcW w:w="3364" w:type="dxa"/>
          </w:tcPr>
          <w:p w14:paraId="353D6BA2" w14:textId="77777777" w:rsidR="00367BA8" w:rsidRPr="00B646B0" w:rsidRDefault="00367BA8" w:rsidP="00BB3C71">
            <w:pPr>
              <w:rPr>
                <w:sz w:val="36"/>
                <w:szCs w:val="36"/>
              </w:rPr>
            </w:pPr>
          </w:p>
        </w:tc>
      </w:tr>
      <w:tr w:rsidR="00367BA8" w14:paraId="5C9CB693" w14:textId="77777777" w:rsidTr="00266C64">
        <w:trPr>
          <w:trHeight w:val="859"/>
        </w:trPr>
        <w:tc>
          <w:tcPr>
            <w:tcW w:w="3363" w:type="dxa"/>
          </w:tcPr>
          <w:p w14:paraId="73ECA2DC" w14:textId="77777777" w:rsidR="00367BA8" w:rsidRPr="00B646B0" w:rsidRDefault="00367BA8" w:rsidP="00BB3C71">
            <w:pPr>
              <w:rPr>
                <w:sz w:val="36"/>
                <w:szCs w:val="36"/>
              </w:rPr>
            </w:pPr>
          </w:p>
          <w:p w14:paraId="5830C084" w14:textId="77777777" w:rsidR="00367BA8" w:rsidRPr="00B646B0" w:rsidRDefault="00367BA8" w:rsidP="00BB3C71">
            <w:pPr>
              <w:rPr>
                <w:sz w:val="36"/>
                <w:szCs w:val="36"/>
              </w:rPr>
            </w:pPr>
          </w:p>
        </w:tc>
        <w:tc>
          <w:tcPr>
            <w:tcW w:w="3364" w:type="dxa"/>
          </w:tcPr>
          <w:p w14:paraId="615665B0" w14:textId="77777777" w:rsidR="00367BA8" w:rsidRPr="00B646B0" w:rsidRDefault="00367BA8" w:rsidP="00BB3C71">
            <w:pPr>
              <w:rPr>
                <w:sz w:val="36"/>
                <w:szCs w:val="36"/>
              </w:rPr>
            </w:pPr>
          </w:p>
        </w:tc>
        <w:tc>
          <w:tcPr>
            <w:tcW w:w="3364" w:type="dxa"/>
          </w:tcPr>
          <w:p w14:paraId="4A87F3B1" w14:textId="77777777" w:rsidR="00367BA8" w:rsidRPr="00B646B0" w:rsidRDefault="00367BA8" w:rsidP="00BB3C71">
            <w:pPr>
              <w:rPr>
                <w:sz w:val="36"/>
                <w:szCs w:val="36"/>
              </w:rPr>
            </w:pPr>
          </w:p>
        </w:tc>
      </w:tr>
      <w:tr w:rsidR="00367BA8" w14:paraId="2955705C" w14:textId="77777777" w:rsidTr="00266C64">
        <w:trPr>
          <w:trHeight w:val="834"/>
        </w:trPr>
        <w:tc>
          <w:tcPr>
            <w:tcW w:w="3363" w:type="dxa"/>
          </w:tcPr>
          <w:p w14:paraId="0315071D" w14:textId="77777777" w:rsidR="00367BA8" w:rsidRPr="00B646B0" w:rsidRDefault="00367BA8" w:rsidP="00BB3C71">
            <w:pPr>
              <w:rPr>
                <w:sz w:val="36"/>
                <w:szCs w:val="36"/>
              </w:rPr>
            </w:pPr>
          </w:p>
          <w:p w14:paraId="58BE919D" w14:textId="77777777" w:rsidR="00367BA8" w:rsidRPr="00B646B0" w:rsidRDefault="00367BA8" w:rsidP="00BB3C71">
            <w:pPr>
              <w:rPr>
                <w:sz w:val="36"/>
                <w:szCs w:val="36"/>
              </w:rPr>
            </w:pPr>
          </w:p>
        </w:tc>
        <w:tc>
          <w:tcPr>
            <w:tcW w:w="3364" w:type="dxa"/>
          </w:tcPr>
          <w:p w14:paraId="21E52914" w14:textId="77777777" w:rsidR="00367BA8" w:rsidRPr="00B646B0" w:rsidRDefault="00367BA8" w:rsidP="00BB3C71">
            <w:pPr>
              <w:rPr>
                <w:sz w:val="36"/>
                <w:szCs w:val="36"/>
              </w:rPr>
            </w:pPr>
          </w:p>
        </w:tc>
        <w:tc>
          <w:tcPr>
            <w:tcW w:w="3364" w:type="dxa"/>
          </w:tcPr>
          <w:p w14:paraId="6F65A41A" w14:textId="77777777" w:rsidR="00367BA8" w:rsidRPr="00B646B0" w:rsidRDefault="00367BA8" w:rsidP="00BB3C71">
            <w:pPr>
              <w:rPr>
                <w:sz w:val="36"/>
                <w:szCs w:val="36"/>
              </w:rPr>
            </w:pPr>
          </w:p>
        </w:tc>
      </w:tr>
      <w:tr w:rsidR="00367BA8" w14:paraId="30C2CA87" w14:textId="77777777" w:rsidTr="00266C64">
        <w:trPr>
          <w:trHeight w:val="859"/>
        </w:trPr>
        <w:tc>
          <w:tcPr>
            <w:tcW w:w="3363" w:type="dxa"/>
          </w:tcPr>
          <w:p w14:paraId="4DC43716" w14:textId="77777777" w:rsidR="00367BA8" w:rsidRPr="00B646B0" w:rsidRDefault="00367BA8" w:rsidP="00BB3C71">
            <w:pPr>
              <w:rPr>
                <w:sz w:val="36"/>
                <w:szCs w:val="36"/>
              </w:rPr>
            </w:pPr>
          </w:p>
          <w:p w14:paraId="7B8233A3" w14:textId="77777777" w:rsidR="00367BA8" w:rsidRPr="00B646B0" w:rsidRDefault="00367BA8" w:rsidP="00BB3C71">
            <w:pPr>
              <w:rPr>
                <w:sz w:val="36"/>
                <w:szCs w:val="36"/>
              </w:rPr>
            </w:pPr>
          </w:p>
        </w:tc>
        <w:tc>
          <w:tcPr>
            <w:tcW w:w="3364" w:type="dxa"/>
          </w:tcPr>
          <w:p w14:paraId="4D03DC97" w14:textId="77777777" w:rsidR="00367BA8" w:rsidRPr="00B646B0" w:rsidRDefault="00367BA8" w:rsidP="00BB3C71">
            <w:pPr>
              <w:rPr>
                <w:sz w:val="36"/>
                <w:szCs w:val="36"/>
              </w:rPr>
            </w:pPr>
          </w:p>
        </w:tc>
        <w:tc>
          <w:tcPr>
            <w:tcW w:w="3364" w:type="dxa"/>
          </w:tcPr>
          <w:p w14:paraId="283267BF" w14:textId="77777777" w:rsidR="00367BA8" w:rsidRPr="00B646B0" w:rsidRDefault="00367BA8" w:rsidP="00BB3C71">
            <w:pPr>
              <w:rPr>
                <w:sz w:val="36"/>
                <w:szCs w:val="36"/>
              </w:rPr>
            </w:pPr>
          </w:p>
        </w:tc>
      </w:tr>
      <w:tr w:rsidR="00367BA8" w14:paraId="79CC31CA" w14:textId="77777777" w:rsidTr="00266C64">
        <w:trPr>
          <w:trHeight w:val="859"/>
        </w:trPr>
        <w:tc>
          <w:tcPr>
            <w:tcW w:w="3363" w:type="dxa"/>
          </w:tcPr>
          <w:p w14:paraId="3BE0631A" w14:textId="77777777" w:rsidR="00367BA8" w:rsidRPr="00B646B0" w:rsidRDefault="00367BA8" w:rsidP="00BB3C71">
            <w:pPr>
              <w:rPr>
                <w:sz w:val="36"/>
                <w:szCs w:val="36"/>
              </w:rPr>
            </w:pPr>
          </w:p>
          <w:p w14:paraId="2A46AFEB" w14:textId="77777777" w:rsidR="00367BA8" w:rsidRPr="00B646B0" w:rsidRDefault="00367BA8" w:rsidP="00BB3C71">
            <w:pPr>
              <w:rPr>
                <w:sz w:val="36"/>
                <w:szCs w:val="36"/>
              </w:rPr>
            </w:pPr>
          </w:p>
        </w:tc>
        <w:tc>
          <w:tcPr>
            <w:tcW w:w="3364" w:type="dxa"/>
          </w:tcPr>
          <w:p w14:paraId="74D78B2E" w14:textId="77777777" w:rsidR="00367BA8" w:rsidRPr="00B646B0" w:rsidRDefault="00367BA8" w:rsidP="00BB3C71">
            <w:pPr>
              <w:rPr>
                <w:sz w:val="36"/>
                <w:szCs w:val="36"/>
              </w:rPr>
            </w:pPr>
          </w:p>
        </w:tc>
        <w:tc>
          <w:tcPr>
            <w:tcW w:w="3364" w:type="dxa"/>
          </w:tcPr>
          <w:p w14:paraId="0C03687D" w14:textId="77777777" w:rsidR="00367BA8" w:rsidRPr="00B646B0" w:rsidRDefault="00367BA8" w:rsidP="00BB3C71">
            <w:pPr>
              <w:rPr>
                <w:sz w:val="36"/>
                <w:szCs w:val="36"/>
              </w:rPr>
            </w:pPr>
          </w:p>
        </w:tc>
      </w:tr>
      <w:tr w:rsidR="00367BA8" w14:paraId="547253EC" w14:textId="77777777" w:rsidTr="00266C64">
        <w:trPr>
          <w:trHeight w:val="859"/>
        </w:trPr>
        <w:tc>
          <w:tcPr>
            <w:tcW w:w="3363" w:type="dxa"/>
          </w:tcPr>
          <w:p w14:paraId="299EFCEF" w14:textId="77777777" w:rsidR="00367BA8" w:rsidRPr="00B646B0" w:rsidRDefault="00367BA8" w:rsidP="00BB3C71">
            <w:pPr>
              <w:rPr>
                <w:sz w:val="36"/>
                <w:szCs w:val="36"/>
              </w:rPr>
            </w:pPr>
          </w:p>
          <w:p w14:paraId="535A1BB0" w14:textId="77777777" w:rsidR="00367BA8" w:rsidRPr="00B646B0" w:rsidRDefault="00367BA8" w:rsidP="00BB3C71">
            <w:pPr>
              <w:rPr>
                <w:sz w:val="36"/>
                <w:szCs w:val="36"/>
              </w:rPr>
            </w:pPr>
          </w:p>
        </w:tc>
        <w:tc>
          <w:tcPr>
            <w:tcW w:w="3364" w:type="dxa"/>
          </w:tcPr>
          <w:p w14:paraId="42E517FD" w14:textId="77777777" w:rsidR="00367BA8" w:rsidRPr="00B646B0" w:rsidRDefault="00367BA8" w:rsidP="00BB3C71">
            <w:pPr>
              <w:rPr>
                <w:sz w:val="36"/>
                <w:szCs w:val="36"/>
              </w:rPr>
            </w:pPr>
          </w:p>
        </w:tc>
        <w:tc>
          <w:tcPr>
            <w:tcW w:w="3364" w:type="dxa"/>
          </w:tcPr>
          <w:p w14:paraId="69D611B6" w14:textId="77777777" w:rsidR="00367BA8" w:rsidRPr="00B646B0" w:rsidRDefault="00367BA8" w:rsidP="00BB3C71">
            <w:pPr>
              <w:rPr>
                <w:sz w:val="36"/>
                <w:szCs w:val="36"/>
              </w:rPr>
            </w:pPr>
          </w:p>
        </w:tc>
      </w:tr>
      <w:tr w:rsidR="00367BA8" w14:paraId="4C5D6E1F" w14:textId="77777777" w:rsidTr="00266C64">
        <w:trPr>
          <w:trHeight w:val="883"/>
        </w:trPr>
        <w:tc>
          <w:tcPr>
            <w:tcW w:w="3363" w:type="dxa"/>
          </w:tcPr>
          <w:p w14:paraId="410A78A6" w14:textId="77777777" w:rsidR="00367BA8" w:rsidRPr="00B646B0" w:rsidRDefault="00367BA8" w:rsidP="00BB3C71">
            <w:pPr>
              <w:rPr>
                <w:sz w:val="36"/>
                <w:szCs w:val="36"/>
              </w:rPr>
            </w:pPr>
          </w:p>
          <w:p w14:paraId="49C35212" w14:textId="77777777" w:rsidR="00367BA8" w:rsidRPr="00B646B0" w:rsidRDefault="00367BA8" w:rsidP="00BB3C71">
            <w:pPr>
              <w:rPr>
                <w:sz w:val="36"/>
                <w:szCs w:val="36"/>
              </w:rPr>
            </w:pPr>
          </w:p>
        </w:tc>
        <w:tc>
          <w:tcPr>
            <w:tcW w:w="3364" w:type="dxa"/>
          </w:tcPr>
          <w:p w14:paraId="6530473E" w14:textId="77777777" w:rsidR="00367BA8" w:rsidRPr="00B646B0" w:rsidRDefault="00367BA8" w:rsidP="00BB3C71">
            <w:pPr>
              <w:rPr>
                <w:sz w:val="36"/>
                <w:szCs w:val="36"/>
              </w:rPr>
            </w:pPr>
          </w:p>
        </w:tc>
        <w:tc>
          <w:tcPr>
            <w:tcW w:w="3364" w:type="dxa"/>
          </w:tcPr>
          <w:p w14:paraId="0829F30A" w14:textId="77777777" w:rsidR="00367BA8" w:rsidRPr="00B646B0" w:rsidRDefault="00367BA8" w:rsidP="00BB3C71">
            <w:pPr>
              <w:rPr>
                <w:sz w:val="36"/>
                <w:szCs w:val="36"/>
              </w:rPr>
            </w:pPr>
          </w:p>
        </w:tc>
      </w:tr>
    </w:tbl>
    <w:p w14:paraId="37566A89" w14:textId="77777777" w:rsidR="00367BA8" w:rsidRPr="008834DD" w:rsidRDefault="00367BA8" w:rsidP="00367BA8">
      <w:pPr>
        <w:jc w:val="center"/>
        <w:rPr>
          <w:rFonts w:ascii="Rockwell" w:hAnsi="Rockwell"/>
          <w:sz w:val="18"/>
          <w:szCs w:val="18"/>
        </w:rPr>
      </w:pPr>
      <w:r w:rsidRPr="008834DD">
        <w:rPr>
          <w:rFonts w:ascii="Rockwell" w:hAnsi="Rockwell"/>
          <w:sz w:val="18"/>
          <w:szCs w:val="18"/>
        </w:rPr>
        <w:t>(BAT leaders take responsibility for (5-10) members in their group—the “Day’s Time” rule.)</w:t>
      </w:r>
    </w:p>
    <w:p w14:paraId="0941EA5B" w14:textId="77777777" w:rsidR="00367BA8" w:rsidRPr="00B646B0" w:rsidRDefault="00367BA8" w:rsidP="00367BA8">
      <w:pPr>
        <w:tabs>
          <w:tab w:val="left" w:pos="8088"/>
        </w:tabs>
      </w:pPr>
    </w:p>
    <w:p w14:paraId="40C85DB4" w14:textId="77777777" w:rsidR="00367BA8" w:rsidRPr="00C26BB2" w:rsidRDefault="00367BA8" w:rsidP="00367BA8">
      <w:pPr>
        <w:rPr>
          <w:rFonts w:ascii="Arial" w:hAnsi="Arial" w:cs="Arial"/>
        </w:rPr>
      </w:pPr>
    </w:p>
    <w:p w14:paraId="52260332" w14:textId="77777777" w:rsidR="00CA2ADF" w:rsidRPr="003638CC" w:rsidRDefault="00CA2ADF" w:rsidP="00266C64">
      <w:pPr>
        <w:shd w:val="clear" w:color="auto" w:fill="F2F2F2"/>
        <w:jc w:val="center"/>
        <w:rPr>
          <w:b/>
        </w:rPr>
      </w:pPr>
      <w:r w:rsidRPr="003638CC">
        <w:rPr>
          <w:b/>
        </w:rPr>
        <w:t>Building Action Team (BAT)</w:t>
      </w:r>
    </w:p>
    <w:p w14:paraId="175584CF" w14:textId="18C4FAFE" w:rsidR="00CA2ADF" w:rsidRPr="003638CC" w:rsidRDefault="00266C64" w:rsidP="00266C64">
      <w:pPr>
        <w:shd w:val="clear" w:color="auto" w:fill="F2F2F2"/>
        <w:jc w:val="center"/>
        <w:rPr>
          <w:b/>
        </w:rPr>
      </w:pPr>
      <w:r>
        <w:rPr>
          <w:b/>
        </w:rPr>
        <w:t>Our Local</w:t>
      </w:r>
      <w:r w:rsidR="00CA2ADF" w:rsidRPr="003638CC">
        <w:rPr>
          <w:b/>
        </w:rPr>
        <w:t xml:space="preserve"> is EVERY member!</w:t>
      </w:r>
    </w:p>
    <w:p w14:paraId="46D4C567" w14:textId="77777777" w:rsidR="00CA2ADF" w:rsidRPr="00CA2ADF" w:rsidRDefault="00CA2ADF" w:rsidP="00CA2ADF">
      <w:pPr>
        <w:pStyle w:val="ListParagraph"/>
        <w:rPr>
          <w:sz w:val="10"/>
        </w:rPr>
      </w:pPr>
    </w:p>
    <w:p w14:paraId="6BA5CFD7" w14:textId="77777777" w:rsidR="00CA2ADF" w:rsidRPr="006D62B6" w:rsidRDefault="00CA2ADF" w:rsidP="00191034">
      <w:pPr>
        <w:pStyle w:val="ListParagraph"/>
        <w:numPr>
          <w:ilvl w:val="0"/>
          <w:numId w:val="47"/>
        </w:numPr>
        <w:contextualSpacing/>
        <w:rPr>
          <w:rFonts w:ascii="Trebuchet MS" w:hAnsi="Trebuchet MS"/>
          <w:sz w:val="20"/>
        </w:rPr>
      </w:pPr>
      <w:r w:rsidRPr="006D62B6">
        <w:rPr>
          <w:rFonts w:ascii="Trebuchet MS" w:hAnsi="Trebuchet MS"/>
          <w:sz w:val="20"/>
        </w:rPr>
        <w:t xml:space="preserve">Divide up your membership by 1 of the following: a) building location, b) grade level, c) department or d) other manner that facilitates communication. That is the </w:t>
      </w:r>
      <w:r w:rsidRPr="006D62B6">
        <w:rPr>
          <w:rFonts w:ascii="Trebuchet MS" w:hAnsi="Trebuchet MS"/>
          <w:b/>
          <w:i/>
          <w:sz w:val="20"/>
        </w:rPr>
        <w:t>AREA</w:t>
      </w:r>
      <w:r w:rsidRPr="006D62B6">
        <w:rPr>
          <w:rFonts w:ascii="Trebuchet MS" w:hAnsi="Trebuchet MS"/>
          <w:sz w:val="20"/>
        </w:rPr>
        <w:t xml:space="preserve">. </w:t>
      </w:r>
    </w:p>
    <w:p w14:paraId="532359A0" w14:textId="77777777" w:rsidR="00CA2ADF" w:rsidRPr="006D62B6" w:rsidRDefault="00CA2ADF" w:rsidP="00191034">
      <w:pPr>
        <w:pStyle w:val="ListParagraph"/>
        <w:numPr>
          <w:ilvl w:val="0"/>
          <w:numId w:val="47"/>
        </w:numPr>
        <w:contextualSpacing/>
        <w:rPr>
          <w:rFonts w:ascii="Trebuchet MS" w:hAnsi="Trebuchet MS"/>
          <w:sz w:val="20"/>
        </w:rPr>
      </w:pPr>
      <w:r w:rsidRPr="006D62B6">
        <w:rPr>
          <w:rFonts w:ascii="Trebuchet MS" w:hAnsi="Trebuchet MS"/>
          <w:sz w:val="20"/>
        </w:rPr>
        <w:t xml:space="preserve">Recruit a </w:t>
      </w:r>
      <w:r w:rsidRPr="006D62B6">
        <w:rPr>
          <w:rFonts w:ascii="Trebuchet MS" w:hAnsi="Trebuchet MS"/>
          <w:b/>
          <w:i/>
          <w:sz w:val="20"/>
        </w:rPr>
        <w:t>BAT MEMBER</w:t>
      </w:r>
      <w:r w:rsidRPr="006D62B6">
        <w:rPr>
          <w:rFonts w:ascii="Trebuchet MS" w:hAnsi="Trebuchet MS"/>
          <w:sz w:val="20"/>
        </w:rPr>
        <w:t xml:space="preserve"> for each </w:t>
      </w:r>
      <w:r w:rsidRPr="006D62B6">
        <w:rPr>
          <w:rFonts w:ascii="Trebuchet MS" w:hAnsi="Trebuchet MS"/>
          <w:b/>
          <w:i/>
          <w:sz w:val="20"/>
        </w:rPr>
        <w:t>AREA</w:t>
      </w:r>
      <w:r w:rsidRPr="006D62B6">
        <w:rPr>
          <w:rFonts w:ascii="Trebuchet MS" w:hAnsi="Trebuchet MS"/>
          <w:sz w:val="20"/>
        </w:rPr>
        <w:t>.</w:t>
      </w:r>
    </w:p>
    <w:p w14:paraId="0E3225F8" w14:textId="77777777" w:rsidR="00CA2ADF" w:rsidRPr="006D62B6" w:rsidRDefault="00CA2ADF" w:rsidP="00191034">
      <w:pPr>
        <w:pStyle w:val="ListParagraph"/>
        <w:numPr>
          <w:ilvl w:val="0"/>
          <w:numId w:val="47"/>
        </w:numPr>
        <w:contextualSpacing/>
        <w:rPr>
          <w:rFonts w:ascii="Trebuchet MS" w:hAnsi="Trebuchet MS"/>
          <w:sz w:val="20"/>
        </w:rPr>
      </w:pPr>
      <w:r w:rsidRPr="006D62B6">
        <w:rPr>
          <w:rFonts w:ascii="Trebuchet MS" w:hAnsi="Trebuchet MS"/>
          <w:sz w:val="20"/>
        </w:rPr>
        <w:t xml:space="preserve">Site Rep communicates with BAT members. BAT members communicate with their </w:t>
      </w:r>
      <w:r w:rsidRPr="006D62B6">
        <w:rPr>
          <w:rFonts w:ascii="Trebuchet MS" w:hAnsi="Trebuchet MS"/>
          <w:b/>
          <w:sz w:val="20"/>
        </w:rPr>
        <w:t>AREA</w:t>
      </w:r>
      <w:r w:rsidRPr="006D62B6">
        <w:rPr>
          <w:rFonts w:ascii="Trebuchet MS" w:hAnsi="Trebuchet MS"/>
          <w:sz w:val="20"/>
        </w:rPr>
        <w:t xml:space="preserve"> members. </w:t>
      </w:r>
    </w:p>
    <w:p w14:paraId="34E76294" w14:textId="77777777" w:rsidR="00CA2ADF" w:rsidRPr="006D62B6" w:rsidRDefault="00CA2ADF" w:rsidP="00191034">
      <w:pPr>
        <w:pStyle w:val="ListParagraph"/>
        <w:numPr>
          <w:ilvl w:val="0"/>
          <w:numId w:val="47"/>
        </w:numPr>
        <w:contextualSpacing/>
        <w:rPr>
          <w:rFonts w:ascii="Trebuchet MS" w:hAnsi="Trebuchet MS"/>
          <w:sz w:val="20"/>
        </w:rPr>
      </w:pPr>
      <w:r w:rsidRPr="006D62B6">
        <w:rPr>
          <w:rFonts w:ascii="Trebuchet MS" w:hAnsi="Trebuchet MS"/>
          <w:sz w:val="20"/>
        </w:rPr>
        <w:t xml:space="preserve">Make sure you have: a) all members’ cell phone numbers, and b) all members’ private emails. </w:t>
      </w:r>
    </w:p>
    <w:p w14:paraId="2BBD862F" w14:textId="77777777" w:rsidR="00CA2ADF" w:rsidRPr="006D62B6" w:rsidRDefault="00546542" w:rsidP="00191034">
      <w:pPr>
        <w:pStyle w:val="ListParagraph"/>
        <w:numPr>
          <w:ilvl w:val="0"/>
          <w:numId w:val="47"/>
        </w:numPr>
        <w:contextualSpacing/>
        <w:rPr>
          <w:rFonts w:ascii="Trebuchet MS" w:hAnsi="Trebuchet MS"/>
          <w:sz w:val="20"/>
        </w:rPr>
      </w:pPr>
      <w:hyperlink r:id="rId49" w:history="1">
        <w:r w:rsidR="00CA2ADF" w:rsidRPr="006D62B6">
          <w:rPr>
            <w:rStyle w:val="Hyperlink"/>
            <w:rFonts w:ascii="Trebuchet MS" w:hAnsi="Trebuchet MS"/>
            <w:sz w:val="20"/>
          </w:rPr>
          <w:t>www.remind.com</w:t>
        </w:r>
      </w:hyperlink>
      <w:r w:rsidR="00CA2ADF" w:rsidRPr="006D62B6">
        <w:rPr>
          <w:rFonts w:ascii="Trebuchet MS" w:hAnsi="Trebuchet MS"/>
          <w:sz w:val="20"/>
        </w:rPr>
        <w:t xml:space="preserve"> is a free website for group text messaging.  Smart device app, also. </w:t>
      </w:r>
    </w:p>
    <w:p w14:paraId="20D17851" w14:textId="77777777" w:rsidR="00CA2ADF" w:rsidRPr="00C0040E" w:rsidRDefault="00CA2ADF" w:rsidP="00CA2ADF">
      <w:pPr>
        <w:rPr>
          <w:rFonts w:ascii="Trebuchet MS" w:hAnsi="Trebuchet MS"/>
          <w:sz w:val="8"/>
        </w:rPr>
      </w:pPr>
    </w:p>
    <w:p w14:paraId="1F017A98" w14:textId="77777777" w:rsidR="00CA2ADF" w:rsidRPr="006D62B6" w:rsidRDefault="00CA2ADF" w:rsidP="00CA2ADF">
      <w:pPr>
        <w:rPr>
          <w:rFonts w:ascii="Trebuchet MS" w:hAnsi="Trebuchet MS"/>
          <w:b/>
          <w:i/>
          <w:sz w:val="20"/>
          <w:u w:val="single"/>
        </w:rPr>
      </w:pPr>
      <w:r w:rsidRPr="006D62B6">
        <w:rPr>
          <w:rFonts w:ascii="Trebuchet MS" w:hAnsi="Trebuchet MS"/>
          <w:b/>
          <w:i/>
          <w:sz w:val="20"/>
        </w:rPr>
        <w:t>Site Name:</w:t>
      </w:r>
      <w:r w:rsidRPr="006D62B6">
        <w:rPr>
          <w:rFonts w:ascii="Trebuchet MS" w:hAnsi="Trebuchet MS"/>
          <w:b/>
          <w:i/>
          <w:sz w:val="20"/>
        </w:rPr>
        <w:tab/>
      </w:r>
      <w:r w:rsidRPr="006D62B6">
        <w:rPr>
          <w:rFonts w:ascii="Trebuchet MS" w:hAnsi="Trebuchet MS"/>
          <w:b/>
          <w:i/>
          <w:sz w:val="20"/>
        </w:rPr>
        <w:t xml:space="preserve"> </w:t>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p>
    <w:p w14:paraId="16C8D16B" w14:textId="77777777" w:rsidR="00CA2ADF" w:rsidRPr="006D62B6" w:rsidRDefault="00CA2ADF" w:rsidP="00CA2ADF">
      <w:pPr>
        <w:rPr>
          <w:rFonts w:ascii="Trebuchet MS" w:hAnsi="Trebuchet MS"/>
          <w:sz w:val="16"/>
          <w:szCs w:val="20"/>
        </w:rPr>
      </w:pPr>
    </w:p>
    <w:p w14:paraId="3116B231" w14:textId="77777777" w:rsidR="00CA2ADF" w:rsidRPr="006D62B6" w:rsidRDefault="00CA2ADF" w:rsidP="00CA2ADF">
      <w:pPr>
        <w:rPr>
          <w:rFonts w:ascii="Trebuchet MS" w:hAnsi="Trebuchet MS"/>
          <w:b/>
          <w:sz w:val="20"/>
          <w:u w:val="single"/>
        </w:rPr>
      </w:pPr>
      <w:r w:rsidRPr="006D62B6">
        <w:rPr>
          <w:rFonts w:ascii="Trebuchet MS" w:hAnsi="Trebuchet MS"/>
          <w:b/>
          <w:i/>
          <w:sz w:val="20"/>
        </w:rPr>
        <w:t>Site Rep(</w:t>
      </w:r>
      <w:r w:rsidRPr="006D62B6">
        <w:rPr>
          <w:rFonts w:ascii="Trebuchet MS" w:hAnsi="Trebuchet MS"/>
          <w:b/>
          <w:sz w:val="20"/>
        </w:rPr>
        <w:t xml:space="preserve">s): </w:t>
      </w:r>
      <w:r w:rsidRPr="006D62B6">
        <w:rPr>
          <w:rFonts w:ascii="Trebuchet MS" w:hAnsi="Trebuchet MS"/>
          <w:b/>
          <w:sz w:val="20"/>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p>
    <w:p w14:paraId="4EBEBDBE" w14:textId="77777777" w:rsidR="00CA2ADF" w:rsidRPr="006D62B6" w:rsidRDefault="00CA2ADF" w:rsidP="00CA2ADF">
      <w:pPr>
        <w:rPr>
          <w:rFonts w:ascii="Trebuchet MS" w:hAnsi="Trebuchet MS"/>
          <w:sz w:val="16"/>
          <w:szCs w:val="20"/>
        </w:rPr>
      </w:pPr>
    </w:p>
    <w:p w14:paraId="068207DB" w14:textId="77777777" w:rsidR="00CA2ADF" w:rsidRPr="006D62B6" w:rsidRDefault="00CA2ADF" w:rsidP="00CA2ADF">
      <w:pPr>
        <w:rPr>
          <w:rFonts w:ascii="Trebuchet MS" w:hAnsi="Trebuchet MS"/>
          <w:b/>
          <w:i/>
          <w:sz w:val="20"/>
          <w:u w:val="single"/>
        </w:rPr>
      </w:pPr>
      <w:r w:rsidRPr="006D62B6">
        <w:rPr>
          <w:rFonts w:ascii="Trebuchet MS" w:hAnsi="Trebuchet MS"/>
          <w:b/>
          <w:i/>
          <w:sz w:val="20"/>
        </w:rPr>
        <w:t xml:space="preserve">Site Organizer: </w:t>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p>
    <w:tbl>
      <w:tblPr>
        <w:tblpPr w:leftFromText="180" w:rightFromText="180" w:vertAnchor="text" w:horzAnchor="margin" w:tblpXSpec="center" w:tblpY="112"/>
        <w:tblW w:w="10509" w:type="dxa"/>
        <w:jc w:val="center"/>
        <w:tblLook w:val="04A0" w:firstRow="1" w:lastRow="0" w:firstColumn="1" w:lastColumn="0" w:noHBand="0" w:noVBand="1"/>
      </w:tblPr>
      <w:tblGrid>
        <w:gridCol w:w="3213"/>
        <w:gridCol w:w="1825"/>
        <w:gridCol w:w="259"/>
        <w:gridCol w:w="3301"/>
        <w:gridCol w:w="1911"/>
      </w:tblGrid>
      <w:tr w:rsidR="00CA2ADF" w:rsidRPr="00C847AA" w14:paraId="036F742B" w14:textId="77777777" w:rsidTr="0091180C">
        <w:trPr>
          <w:trHeight w:val="397"/>
          <w:jc w:val="center"/>
        </w:trPr>
        <w:tc>
          <w:tcPr>
            <w:tcW w:w="503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740A44" w14:textId="77777777" w:rsidR="00CA2ADF" w:rsidRPr="00C847AA" w:rsidRDefault="00CA2ADF" w:rsidP="0091180C">
            <w:pPr>
              <w:rPr>
                <w:rFonts w:ascii="Calibri" w:hAnsi="Calibri"/>
                <w:b/>
                <w:color w:val="000000"/>
              </w:rPr>
            </w:pPr>
            <w:r w:rsidRPr="00C847AA">
              <w:rPr>
                <w:rFonts w:ascii="Calibri" w:hAnsi="Calibri"/>
                <w:b/>
                <w:color w:val="000000"/>
              </w:rPr>
              <w:t>Area:</w:t>
            </w:r>
          </w:p>
        </w:tc>
        <w:tc>
          <w:tcPr>
            <w:tcW w:w="259" w:type="dxa"/>
            <w:tcBorders>
              <w:top w:val="nil"/>
              <w:left w:val="single" w:sz="4" w:space="0" w:color="auto"/>
              <w:bottom w:val="nil"/>
              <w:right w:val="nil"/>
            </w:tcBorders>
            <w:shd w:val="clear" w:color="auto" w:fill="auto"/>
            <w:noWrap/>
            <w:vAlign w:val="bottom"/>
            <w:hideMark/>
          </w:tcPr>
          <w:p w14:paraId="0FBAA4E7" w14:textId="77777777" w:rsidR="00CA2ADF" w:rsidRPr="00C847AA" w:rsidRDefault="00CA2ADF" w:rsidP="0091180C">
            <w:pPr>
              <w:rPr>
                <w:rFonts w:ascii="Calibri" w:hAnsi="Calibri"/>
                <w:color w:val="000000"/>
              </w:rPr>
            </w:pPr>
          </w:p>
        </w:tc>
        <w:tc>
          <w:tcPr>
            <w:tcW w:w="52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54EF5D" w14:textId="77777777" w:rsidR="00CA2ADF" w:rsidRPr="00C847AA" w:rsidRDefault="00CA2ADF" w:rsidP="0091180C">
            <w:pPr>
              <w:rPr>
                <w:rFonts w:ascii="Calibri" w:hAnsi="Calibri"/>
                <w:b/>
                <w:color w:val="000000"/>
              </w:rPr>
            </w:pPr>
            <w:r w:rsidRPr="00C847AA">
              <w:rPr>
                <w:rFonts w:ascii="Calibri" w:hAnsi="Calibri"/>
                <w:b/>
                <w:color w:val="000000"/>
              </w:rPr>
              <w:t>Area:</w:t>
            </w:r>
          </w:p>
        </w:tc>
      </w:tr>
      <w:tr w:rsidR="00CA2ADF" w:rsidRPr="00C847AA" w14:paraId="3F314211" w14:textId="77777777" w:rsidTr="0091180C">
        <w:trPr>
          <w:trHeight w:val="397"/>
          <w:jc w:val="center"/>
        </w:trPr>
        <w:tc>
          <w:tcPr>
            <w:tcW w:w="503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C83DA1" w14:textId="77777777" w:rsidR="00CA2ADF" w:rsidRPr="00C847AA" w:rsidRDefault="00CA2ADF" w:rsidP="0091180C">
            <w:pPr>
              <w:rPr>
                <w:rFonts w:ascii="Calibri" w:hAnsi="Calibri"/>
                <w:b/>
                <w:color w:val="000000"/>
              </w:rPr>
            </w:pPr>
            <w:r w:rsidRPr="00C847AA">
              <w:rPr>
                <w:rFonts w:ascii="Calibri" w:hAnsi="Calibri"/>
                <w:b/>
                <w:color w:val="000000"/>
              </w:rPr>
              <w:t>BAT Member:</w:t>
            </w:r>
          </w:p>
        </w:tc>
        <w:tc>
          <w:tcPr>
            <w:tcW w:w="259" w:type="dxa"/>
            <w:tcBorders>
              <w:top w:val="nil"/>
              <w:left w:val="single" w:sz="4" w:space="0" w:color="auto"/>
              <w:bottom w:val="nil"/>
              <w:right w:val="nil"/>
            </w:tcBorders>
            <w:shd w:val="clear" w:color="auto" w:fill="auto"/>
            <w:noWrap/>
            <w:vAlign w:val="bottom"/>
            <w:hideMark/>
          </w:tcPr>
          <w:p w14:paraId="4DF1498A" w14:textId="77777777" w:rsidR="00CA2ADF" w:rsidRPr="00C847AA" w:rsidRDefault="00CA2ADF" w:rsidP="0091180C">
            <w:pPr>
              <w:rPr>
                <w:rFonts w:ascii="Calibri" w:hAnsi="Calibri"/>
                <w:color w:val="000000"/>
              </w:rPr>
            </w:pPr>
          </w:p>
        </w:tc>
        <w:tc>
          <w:tcPr>
            <w:tcW w:w="52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9F1D3B" w14:textId="77777777" w:rsidR="00CA2ADF" w:rsidRPr="00C847AA" w:rsidRDefault="00CA2ADF" w:rsidP="0091180C">
            <w:pPr>
              <w:rPr>
                <w:rFonts w:ascii="Calibri" w:hAnsi="Calibri"/>
                <w:b/>
                <w:color w:val="000000"/>
              </w:rPr>
            </w:pPr>
            <w:r w:rsidRPr="00C847AA">
              <w:rPr>
                <w:rFonts w:ascii="Calibri" w:hAnsi="Calibri"/>
                <w:b/>
                <w:color w:val="000000"/>
              </w:rPr>
              <w:t>BAT Member:</w:t>
            </w:r>
          </w:p>
        </w:tc>
      </w:tr>
      <w:tr w:rsidR="00CA2ADF" w:rsidRPr="00C847AA" w14:paraId="65C6A925"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5FC053A6" w14:textId="77777777" w:rsidR="00CA2ADF" w:rsidRPr="00C847AA" w:rsidRDefault="00CA2ADF" w:rsidP="0091180C">
            <w:pPr>
              <w:jc w:val="center"/>
              <w:rPr>
                <w:rFonts w:ascii="Calibri" w:hAnsi="Calibri"/>
                <w:b/>
                <w:i/>
                <w:color w:val="000000"/>
              </w:rPr>
            </w:pPr>
            <w:r w:rsidRPr="00C847AA">
              <w:rPr>
                <w:rFonts w:ascii="Calibri" w:hAnsi="Calibri"/>
                <w:b/>
                <w:i/>
                <w:color w:val="000000"/>
              </w:rPr>
              <w:t>Name</w:t>
            </w:r>
          </w:p>
        </w:tc>
        <w:tc>
          <w:tcPr>
            <w:tcW w:w="1824" w:type="dxa"/>
            <w:tcBorders>
              <w:top w:val="single" w:sz="4" w:space="0" w:color="auto"/>
              <w:left w:val="nil"/>
              <w:bottom w:val="single" w:sz="4" w:space="0" w:color="auto"/>
              <w:right w:val="single" w:sz="4" w:space="0" w:color="auto"/>
            </w:tcBorders>
            <w:shd w:val="clear" w:color="auto" w:fill="F2F2F2"/>
            <w:noWrap/>
            <w:vAlign w:val="bottom"/>
            <w:hideMark/>
          </w:tcPr>
          <w:p w14:paraId="70560076" w14:textId="77777777" w:rsidR="00CA2ADF" w:rsidRPr="00C847AA" w:rsidRDefault="00CA2ADF" w:rsidP="0091180C">
            <w:pPr>
              <w:jc w:val="center"/>
              <w:rPr>
                <w:rFonts w:ascii="Calibri" w:hAnsi="Calibri"/>
                <w:b/>
                <w:i/>
                <w:color w:val="000000"/>
              </w:rPr>
            </w:pPr>
            <w:r w:rsidRPr="00C847AA">
              <w:rPr>
                <w:rFonts w:ascii="Calibri" w:hAnsi="Calibri"/>
                <w:b/>
                <w:i/>
                <w:color w:val="000000"/>
              </w:rPr>
              <w:t>Cell #</w:t>
            </w:r>
          </w:p>
        </w:tc>
        <w:tc>
          <w:tcPr>
            <w:tcW w:w="259" w:type="dxa"/>
            <w:tcBorders>
              <w:top w:val="nil"/>
              <w:left w:val="nil"/>
              <w:bottom w:val="nil"/>
              <w:right w:val="nil"/>
            </w:tcBorders>
            <w:shd w:val="clear" w:color="auto" w:fill="auto"/>
            <w:noWrap/>
            <w:vAlign w:val="bottom"/>
            <w:hideMark/>
          </w:tcPr>
          <w:p w14:paraId="2E5CA40E"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330E8A39" w14:textId="77777777" w:rsidR="00CA2ADF" w:rsidRPr="00C847AA" w:rsidRDefault="00CA2ADF" w:rsidP="0091180C">
            <w:pPr>
              <w:jc w:val="center"/>
              <w:rPr>
                <w:rFonts w:ascii="Calibri" w:hAnsi="Calibri"/>
                <w:b/>
                <w:i/>
                <w:color w:val="000000"/>
              </w:rPr>
            </w:pPr>
            <w:r w:rsidRPr="00C847AA">
              <w:rPr>
                <w:rFonts w:ascii="Calibri" w:hAnsi="Calibri"/>
                <w:b/>
                <w:i/>
                <w:color w:val="000000"/>
              </w:rPr>
              <w:t>Name</w:t>
            </w:r>
          </w:p>
        </w:tc>
        <w:tc>
          <w:tcPr>
            <w:tcW w:w="1910" w:type="dxa"/>
            <w:tcBorders>
              <w:top w:val="single" w:sz="4" w:space="0" w:color="auto"/>
              <w:left w:val="nil"/>
              <w:bottom w:val="single" w:sz="4" w:space="0" w:color="auto"/>
              <w:right w:val="single" w:sz="4" w:space="0" w:color="auto"/>
            </w:tcBorders>
            <w:shd w:val="clear" w:color="auto" w:fill="F2F2F2"/>
            <w:noWrap/>
            <w:vAlign w:val="bottom"/>
            <w:hideMark/>
          </w:tcPr>
          <w:p w14:paraId="4FD97E14" w14:textId="77777777" w:rsidR="00CA2ADF" w:rsidRPr="00C847AA" w:rsidRDefault="00CA2ADF" w:rsidP="0091180C">
            <w:pPr>
              <w:jc w:val="center"/>
              <w:rPr>
                <w:rFonts w:ascii="Calibri" w:hAnsi="Calibri"/>
                <w:b/>
                <w:i/>
                <w:color w:val="000000"/>
              </w:rPr>
            </w:pPr>
            <w:r w:rsidRPr="00C847AA">
              <w:rPr>
                <w:rFonts w:ascii="Calibri" w:hAnsi="Calibri"/>
                <w:b/>
                <w:i/>
                <w:color w:val="000000"/>
              </w:rPr>
              <w:t>Cell #</w:t>
            </w:r>
          </w:p>
        </w:tc>
      </w:tr>
      <w:tr w:rsidR="00CA2ADF" w:rsidRPr="00C847AA" w14:paraId="17621695"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53CF27"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1.</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573ED56C"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208E6A4D"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90CC30"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1.</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57F61A76"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6647CD87"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091351"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2.</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5C36E550"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41081491"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09C4BB"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2.</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07CD33C5"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0C783C55"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A4A063"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3.</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25A9E8D5"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0255F864"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26D2F8"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3.</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6778483D"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09E2BC7B"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AF3921"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4.</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0C2FA64C"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1B0B561A"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F2E888"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4.</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2DCF6F04"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3395E882"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656DDC"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5.</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00346D17"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7649A880"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D22998"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5.</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53926E14"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59E0C264"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059BA5"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6.</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0730C94F"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75A7904C"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57A115"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6.</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14CB64A5"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10919DB5"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8E55DD"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7.</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5580C977"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48BDAD53"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AF33DA"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7.</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6F64FED8"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1776947E"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5BD855"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8.</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07871BD6"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654383E2"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275635"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8.</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022318AF"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2A3D1AAA"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2B71FA"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9.</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0CC06A40"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4CB8D857"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505932"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9.</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277AB9F8"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557B892F"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34AEBF" w14:textId="77777777" w:rsidR="00CA2ADF" w:rsidRPr="00C847AA" w:rsidRDefault="00CA2ADF" w:rsidP="0091180C">
            <w:pPr>
              <w:rPr>
                <w:rFonts w:ascii="Calibri" w:hAnsi="Calibri"/>
                <w:color w:val="000000"/>
              </w:rPr>
            </w:pPr>
            <w:r>
              <w:rPr>
                <w:rFonts w:ascii="Calibri" w:hAnsi="Calibri"/>
                <w:color w:val="000000"/>
              </w:rPr>
              <w:t>10.</w:t>
            </w:r>
          </w:p>
        </w:tc>
        <w:tc>
          <w:tcPr>
            <w:tcW w:w="1824" w:type="dxa"/>
            <w:tcBorders>
              <w:top w:val="single" w:sz="4" w:space="0" w:color="auto"/>
              <w:left w:val="nil"/>
              <w:bottom w:val="single" w:sz="4" w:space="0" w:color="auto"/>
              <w:right w:val="single" w:sz="4" w:space="0" w:color="auto"/>
            </w:tcBorders>
            <w:shd w:val="clear" w:color="auto" w:fill="auto"/>
            <w:noWrap/>
            <w:vAlign w:val="bottom"/>
          </w:tcPr>
          <w:p w14:paraId="512097B3" w14:textId="77777777" w:rsidR="00CA2ADF" w:rsidRPr="00C847AA" w:rsidRDefault="00CA2ADF" w:rsidP="0091180C">
            <w:pPr>
              <w:rPr>
                <w:rFonts w:ascii="Calibri" w:hAnsi="Calibri"/>
                <w:color w:val="000000"/>
              </w:rPr>
            </w:pPr>
          </w:p>
        </w:tc>
        <w:tc>
          <w:tcPr>
            <w:tcW w:w="259" w:type="dxa"/>
            <w:tcBorders>
              <w:top w:val="nil"/>
              <w:left w:val="nil"/>
              <w:bottom w:val="nil"/>
              <w:right w:val="nil"/>
            </w:tcBorders>
            <w:shd w:val="clear" w:color="auto" w:fill="auto"/>
            <w:noWrap/>
            <w:vAlign w:val="bottom"/>
          </w:tcPr>
          <w:p w14:paraId="6A687E59"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C411BF" w14:textId="77777777" w:rsidR="00CA2ADF" w:rsidRPr="00C847AA" w:rsidRDefault="00CA2ADF" w:rsidP="0091180C">
            <w:pPr>
              <w:rPr>
                <w:rFonts w:ascii="Calibri" w:hAnsi="Calibri"/>
                <w:color w:val="000000"/>
              </w:rPr>
            </w:pPr>
            <w:r>
              <w:rPr>
                <w:rFonts w:ascii="Calibri" w:hAnsi="Calibri"/>
                <w:color w:val="000000"/>
              </w:rPr>
              <w:t>10.</w:t>
            </w:r>
          </w:p>
        </w:tc>
        <w:tc>
          <w:tcPr>
            <w:tcW w:w="1910" w:type="dxa"/>
            <w:tcBorders>
              <w:top w:val="single" w:sz="4" w:space="0" w:color="auto"/>
              <w:left w:val="nil"/>
              <w:bottom w:val="single" w:sz="4" w:space="0" w:color="auto"/>
              <w:right w:val="single" w:sz="4" w:space="0" w:color="auto"/>
            </w:tcBorders>
            <w:shd w:val="clear" w:color="auto" w:fill="auto"/>
            <w:noWrap/>
            <w:vAlign w:val="bottom"/>
          </w:tcPr>
          <w:p w14:paraId="0DE99811" w14:textId="77777777" w:rsidR="00CA2ADF" w:rsidRPr="00C847AA" w:rsidRDefault="00CA2ADF" w:rsidP="0091180C">
            <w:pPr>
              <w:rPr>
                <w:rFonts w:ascii="Calibri" w:hAnsi="Calibri"/>
                <w:color w:val="000000"/>
              </w:rPr>
            </w:pPr>
          </w:p>
        </w:tc>
      </w:tr>
    </w:tbl>
    <w:p w14:paraId="7F4AB513" w14:textId="77777777" w:rsidR="00CA2ADF" w:rsidRPr="006F569F" w:rsidRDefault="00CA2ADF" w:rsidP="00CA2ADF">
      <w:pPr>
        <w:rPr>
          <w:sz w:val="18"/>
          <w:szCs w:val="18"/>
        </w:rPr>
      </w:pPr>
    </w:p>
    <w:tbl>
      <w:tblPr>
        <w:tblW w:w="10413" w:type="dxa"/>
        <w:jc w:val="center"/>
        <w:tblLook w:val="04A0" w:firstRow="1" w:lastRow="0" w:firstColumn="1" w:lastColumn="0" w:noHBand="0" w:noVBand="1"/>
      </w:tblPr>
      <w:tblGrid>
        <w:gridCol w:w="3128"/>
        <w:gridCol w:w="1877"/>
        <w:gridCol w:w="268"/>
        <w:gridCol w:w="3300"/>
        <w:gridCol w:w="1840"/>
      </w:tblGrid>
      <w:tr w:rsidR="00CA2ADF" w:rsidRPr="00C847AA" w14:paraId="02CCD08F" w14:textId="77777777" w:rsidTr="000755E7">
        <w:trPr>
          <w:trHeight w:val="29"/>
          <w:jc w:val="center"/>
        </w:trPr>
        <w:tc>
          <w:tcPr>
            <w:tcW w:w="500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0119468" w14:textId="77777777" w:rsidR="00CA2ADF" w:rsidRPr="00C847AA" w:rsidRDefault="00CA2ADF" w:rsidP="00415CF5">
            <w:pPr>
              <w:rPr>
                <w:rFonts w:ascii="Calibri" w:hAnsi="Calibri"/>
                <w:b/>
                <w:color w:val="000000"/>
              </w:rPr>
            </w:pPr>
            <w:r w:rsidRPr="00C847AA">
              <w:rPr>
                <w:rFonts w:ascii="Calibri" w:hAnsi="Calibri"/>
                <w:b/>
                <w:color w:val="000000"/>
              </w:rPr>
              <w:t>Area:</w:t>
            </w:r>
          </w:p>
        </w:tc>
        <w:tc>
          <w:tcPr>
            <w:tcW w:w="268" w:type="dxa"/>
            <w:tcBorders>
              <w:top w:val="nil"/>
              <w:left w:val="nil"/>
              <w:bottom w:val="nil"/>
              <w:right w:val="nil"/>
            </w:tcBorders>
            <w:shd w:val="clear" w:color="auto" w:fill="auto"/>
            <w:noWrap/>
            <w:vAlign w:val="bottom"/>
            <w:hideMark/>
          </w:tcPr>
          <w:p w14:paraId="6D775962" w14:textId="77777777" w:rsidR="00CA2ADF" w:rsidRPr="00C847AA" w:rsidRDefault="00CA2ADF" w:rsidP="00415CF5">
            <w:pPr>
              <w:rPr>
                <w:rFonts w:ascii="Calibri" w:hAnsi="Calibri"/>
                <w:color w:val="000000"/>
              </w:rPr>
            </w:pPr>
          </w:p>
        </w:tc>
        <w:tc>
          <w:tcPr>
            <w:tcW w:w="51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6ACEB55" w14:textId="77777777" w:rsidR="00CA2ADF" w:rsidRPr="00C847AA" w:rsidRDefault="00CA2ADF" w:rsidP="00415CF5">
            <w:pPr>
              <w:rPr>
                <w:rFonts w:ascii="Calibri" w:hAnsi="Calibri"/>
                <w:b/>
                <w:color w:val="000000"/>
              </w:rPr>
            </w:pPr>
            <w:r w:rsidRPr="00C847AA">
              <w:rPr>
                <w:rFonts w:ascii="Calibri" w:hAnsi="Calibri"/>
                <w:b/>
                <w:color w:val="000000"/>
              </w:rPr>
              <w:t>Area:</w:t>
            </w:r>
          </w:p>
        </w:tc>
      </w:tr>
      <w:tr w:rsidR="00CA2ADF" w:rsidRPr="00C847AA" w14:paraId="5F56C737" w14:textId="77777777" w:rsidTr="000755E7">
        <w:trPr>
          <w:trHeight w:val="29"/>
          <w:jc w:val="center"/>
        </w:trPr>
        <w:tc>
          <w:tcPr>
            <w:tcW w:w="500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669A5AA" w14:textId="77777777" w:rsidR="00CA2ADF" w:rsidRPr="00C847AA" w:rsidRDefault="00CA2ADF" w:rsidP="00415CF5">
            <w:pPr>
              <w:rPr>
                <w:rFonts w:ascii="Calibri" w:hAnsi="Calibri"/>
                <w:b/>
                <w:color w:val="000000"/>
              </w:rPr>
            </w:pPr>
            <w:r w:rsidRPr="00C847AA">
              <w:rPr>
                <w:rFonts w:ascii="Calibri" w:hAnsi="Calibri"/>
                <w:b/>
                <w:color w:val="000000"/>
              </w:rPr>
              <w:t>BAT Member:</w:t>
            </w:r>
          </w:p>
        </w:tc>
        <w:tc>
          <w:tcPr>
            <w:tcW w:w="268" w:type="dxa"/>
            <w:tcBorders>
              <w:top w:val="nil"/>
              <w:left w:val="nil"/>
              <w:bottom w:val="nil"/>
              <w:right w:val="nil"/>
            </w:tcBorders>
            <w:shd w:val="clear" w:color="auto" w:fill="auto"/>
            <w:noWrap/>
            <w:vAlign w:val="bottom"/>
            <w:hideMark/>
          </w:tcPr>
          <w:p w14:paraId="1E052894" w14:textId="77777777" w:rsidR="00CA2ADF" w:rsidRPr="00C847AA" w:rsidRDefault="00CA2ADF" w:rsidP="00415CF5">
            <w:pPr>
              <w:rPr>
                <w:rFonts w:ascii="Calibri" w:hAnsi="Calibri"/>
                <w:color w:val="000000"/>
              </w:rPr>
            </w:pPr>
          </w:p>
        </w:tc>
        <w:tc>
          <w:tcPr>
            <w:tcW w:w="51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6F27A9E" w14:textId="77777777" w:rsidR="00CA2ADF" w:rsidRPr="00C847AA" w:rsidRDefault="00CA2ADF" w:rsidP="00415CF5">
            <w:pPr>
              <w:rPr>
                <w:rFonts w:ascii="Calibri" w:hAnsi="Calibri"/>
                <w:b/>
                <w:color w:val="000000"/>
              </w:rPr>
            </w:pPr>
            <w:r w:rsidRPr="00C847AA">
              <w:rPr>
                <w:rFonts w:ascii="Calibri" w:hAnsi="Calibri"/>
                <w:b/>
                <w:color w:val="000000"/>
              </w:rPr>
              <w:t>BAT Member:</w:t>
            </w:r>
          </w:p>
        </w:tc>
      </w:tr>
      <w:tr w:rsidR="00CA2ADF" w:rsidRPr="00C847AA" w14:paraId="64423F70"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F2F2F2"/>
            <w:noWrap/>
            <w:vAlign w:val="bottom"/>
            <w:hideMark/>
          </w:tcPr>
          <w:p w14:paraId="1F2579FA" w14:textId="77777777" w:rsidR="00CA2ADF" w:rsidRPr="00C847AA" w:rsidRDefault="00CA2ADF" w:rsidP="00415CF5">
            <w:pPr>
              <w:jc w:val="center"/>
              <w:rPr>
                <w:rFonts w:ascii="Calibri" w:hAnsi="Calibri"/>
                <w:b/>
                <w:i/>
                <w:color w:val="000000"/>
              </w:rPr>
            </w:pPr>
            <w:r w:rsidRPr="00C847AA">
              <w:rPr>
                <w:rFonts w:ascii="Calibri" w:hAnsi="Calibri"/>
                <w:b/>
                <w:i/>
                <w:color w:val="000000"/>
              </w:rPr>
              <w:t>Name</w:t>
            </w:r>
          </w:p>
        </w:tc>
        <w:tc>
          <w:tcPr>
            <w:tcW w:w="1877" w:type="dxa"/>
            <w:tcBorders>
              <w:top w:val="nil"/>
              <w:left w:val="nil"/>
              <w:bottom w:val="single" w:sz="4" w:space="0" w:color="auto"/>
              <w:right w:val="single" w:sz="4" w:space="0" w:color="auto"/>
            </w:tcBorders>
            <w:shd w:val="clear" w:color="auto" w:fill="F2F2F2"/>
            <w:noWrap/>
            <w:vAlign w:val="bottom"/>
            <w:hideMark/>
          </w:tcPr>
          <w:p w14:paraId="7BC51BFF" w14:textId="77777777" w:rsidR="00CA2ADF" w:rsidRPr="00C847AA" w:rsidRDefault="00CA2ADF" w:rsidP="00415CF5">
            <w:pPr>
              <w:jc w:val="center"/>
              <w:rPr>
                <w:rFonts w:ascii="Calibri" w:hAnsi="Calibri"/>
                <w:b/>
                <w:i/>
                <w:color w:val="000000"/>
              </w:rPr>
            </w:pPr>
            <w:r w:rsidRPr="00C847AA">
              <w:rPr>
                <w:rFonts w:ascii="Calibri" w:hAnsi="Calibri"/>
                <w:b/>
                <w:i/>
                <w:color w:val="000000"/>
              </w:rPr>
              <w:t>Cell #</w:t>
            </w:r>
          </w:p>
        </w:tc>
        <w:tc>
          <w:tcPr>
            <w:tcW w:w="268" w:type="dxa"/>
            <w:tcBorders>
              <w:top w:val="nil"/>
              <w:left w:val="nil"/>
              <w:bottom w:val="nil"/>
              <w:right w:val="nil"/>
            </w:tcBorders>
            <w:shd w:val="clear" w:color="auto" w:fill="auto"/>
            <w:noWrap/>
            <w:vAlign w:val="bottom"/>
            <w:hideMark/>
          </w:tcPr>
          <w:p w14:paraId="53CFFDF8"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6D4F0881" w14:textId="77777777" w:rsidR="00CA2ADF" w:rsidRPr="00C847AA" w:rsidRDefault="00CA2ADF" w:rsidP="00415CF5">
            <w:pPr>
              <w:jc w:val="center"/>
              <w:rPr>
                <w:rFonts w:ascii="Calibri" w:hAnsi="Calibri"/>
                <w:b/>
                <w:i/>
                <w:color w:val="000000"/>
              </w:rPr>
            </w:pPr>
            <w:r w:rsidRPr="00C847AA">
              <w:rPr>
                <w:rFonts w:ascii="Calibri" w:hAnsi="Calibri"/>
                <w:b/>
                <w:i/>
                <w:color w:val="000000"/>
              </w:rPr>
              <w:t>Name</w:t>
            </w:r>
          </w:p>
        </w:tc>
        <w:tc>
          <w:tcPr>
            <w:tcW w:w="1840" w:type="dxa"/>
            <w:tcBorders>
              <w:top w:val="nil"/>
              <w:left w:val="nil"/>
              <w:bottom w:val="single" w:sz="4" w:space="0" w:color="auto"/>
              <w:right w:val="single" w:sz="4" w:space="0" w:color="auto"/>
            </w:tcBorders>
            <w:shd w:val="clear" w:color="auto" w:fill="auto"/>
            <w:noWrap/>
            <w:vAlign w:val="bottom"/>
            <w:hideMark/>
          </w:tcPr>
          <w:p w14:paraId="0C062EE8" w14:textId="77777777" w:rsidR="00CA2ADF" w:rsidRPr="00C847AA" w:rsidRDefault="00CA2ADF" w:rsidP="00415CF5">
            <w:pPr>
              <w:jc w:val="center"/>
              <w:rPr>
                <w:rFonts w:ascii="Calibri" w:hAnsi="Calibri"/>
                <w:b/>
                <w:i/>
                <w:color w:val="000000"/>
              </w:rPr>
            </w:pPr>
            <w:r w:rsidRPr="00C847AA">
              <w:rPr>
                <w:rFonts w:ascii="Calibri" w:hAnsi="Calibri"/>
                <w:b/>
                <w:i/>
                <w:color w:val="000000"/>
              </w:rPr>
              <w:t>Cell #</w:t>
            </w:r>
          </w:p>
        </w:tc>
      </w:tr>
      <w:tr w:rsidR="00CA2ADF" w:rsidRPr="00C847AA" w14:paraId="128A2BD1"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5C889EA0"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1.</w:t>
            </w:r>
          </w:p>
        </w:tc>
        <w:tc>
          <w:tcPr>
            <w:tcW w:w="1877" w:type="dxa"/>
            <w:tcBorders>
              <w:top w:val="nil"/>
              <w:left w:val="nil"/>
              <w:bottom w:val="single" w:sz="4" w:space="0" w:color="auto"/>
              <w:right w:val="single" w:sz="4" w:space="0" w:color="auto"/>
            </w:tcBorders>
            <w:shd w:val="clear" w:color="auto" w:fill="auto"/>
            <w:noWrap/>
            <w:vAlign w:val="bottom"/>
            <w:hideMark/>
          </w:tcPr>
          <w:p w14:paraId="003A5265"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5877A03E"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004B432B"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1.</w:t>
            </w:r>
          </w:p>
        </w:tc>
        <w:tc>
          <w:tcPr>
            <w:tcW w:w="1840" w:type="dxa"/>
            <w:tcBorders>
              <w:top w:val="nil"/>
              <w:left w:val="nil"/>
              <w:bottom w:val="single" w:sz="4" w:space="0" w:color="auto"/>
              <w:right w:val="single" w:sz="4" w:space="0" w:color="auto"/>
            </w:tcBorders>
            <w:shd w:val="clear" w:color="auto" w:fill="auto"/>
            <w:noWrap/>
            <w:vAlign w:val="bottom"/>
            <w:hideMark/>
          </w:tcPr>
          <w:p w14:paraId="625C85E9"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3909BD6C"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59BFAF91"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2.</w:t>
            </w:r>
          </w:p>
        </w:tc>
        <w:tc>
          <w:tcPr>
            <w:tcW w:w="1877" w:type="dxa"/>
            <w:tcBorders>
              <w:top w:val="nil"/>
              <w:left w:val="nil"/>
              <w:bottom w:val="single" w:sz="4" w:space="0" w:color="auto"/>
              <w:right w:val="single" w:sz="4" w:space="0" w:color="auto"/>
            </w:tcBorders>
            <w:shd w:val="clear" w:color="auto" w:fill="auto"/>
            <w:noWrap/>
            <w:vAlign w:val="bottom"/>
            <w:hideMark/>
          </w:tcPr>
          <w:p w14:paraId="29BF21D2"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24814E75"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0FAB97D4"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2.</w:t>
            </w:r>
          </w:p>
        </w:tc>
        <w:tc>
          <w:tcPr>
            <w:tcW w:w="1840" w:type="dxa"/>
            <w:tcBorders>
              <w:top w:val="nil"/>
              <w:left w:val="nil"/>
              <w:bottom w:val="single" w:sz="4" w:space="0" w:color="auto"/>
              <w:right w:val="single" w:sz="4" w:space="0" w:color="auto"/>
            </w:tcBorders>
            <w:shd w:val="clear" w:color="auto" w:fill="auto"/>
            <w:noWrap/>
            <w:vAlign w:val="bottom"/>
            <w:hideMark/>
          </w:tcPr>
          <w:p w14:paraId="44EC51C5"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1DAE5FAA"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45B49D51"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3.</w:t>
            </w:r>
          </w:p>
        </w:tc>
        <w:tc>
          <w:tcPr>
            <w:tcW w:w="1877" w:type="dxa"/>
            <w:tcBorders>
              <w:top w:val="nil"/>
              <w:left w:val="nil"/>
              <w:bottom w:val="single" w:sz="4" w:space="0" w:color="auto"/>
              <w:right w:val="single" w:sz="4" w:space="0" w:color="auto"/>
            </w:tcBorders>
            <w:shd w:val="clear" w:color="auto" w:fill="auto"/>
            <w:noWrap/>
            <w:vAlign w:val="bottom"/>
            <w:hideMark/>
          </w:tcPr>
          <w:p w14:paraId="3D041866"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6128D114"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75E9C5CD"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3.</w:t>
            </w:r>
          </w:p>
        </w:tc>
        <w:tc>
          <w:tcPr>
            <w:tcW w:w="1840" w:type="dxa"/>
            <w:tcBorders>
              <w:top w:val="nil"/>
              <w:left w:val="nil"/>
              <w:bottom w:val="single" w:sz="4" w:space="0" w:color="auto"/>
              <w:right w:val="single" w:sz="4" w:space="0" w:color="auto"/>
            </w:tcBorders>
            <w:shd w:val="clear" w:color="auto" w:fill="auto"/>
            <w:noWrap/>
            <w:vAlign w:val="bottom"/>
            <w:hideMark/>
          </w:tcPr>
          <w:p w14:paraId="24564C00"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0E500C87"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4598B10F"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4.</w:t>
            </w:r>
          </w:p>
        </w:tc>
        <w:tc>
          <w:tcPr>
            <w:tcW w:w="1877" w:type="dxa"/>
            <w:tcBorders>
              <w:top w:val="nil"/>
              <w:left w:val="nil"/>
              <w:bottom w:val="single" w:sz="4" w:space="0" w:color="auto"/>
              <w:right w:val="single" w:sz="4" w:space="0" w:color="auto"/>
            </w:tcBorders>
            <w:shd w:val="clear" w:color="auto" w:fill="auto"/>
            <w:noWrap/>
            <w:vAlign w:val="bottom"/>
            <w:hideMark/>
          </w:tcPr>
          <w:p w14:paraId="0DCD5E0D"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1A9DC4C8"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3192FF01"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4.</w:t>
            </w:r>
          </w:p>
        </w:tc>
        <w:tc>
          <w:tcPr>
            <w:tcW w:w="1840" w:type="dxa"/>
            <w:tcBorders>
              <w:top w:val="nil"/>
              <w:left w:val="nil"/>
              <w:bottom w:val="single" w:sz="4" w:space="0" w:color="auto"/>
              <w:right w:val="single" w:sz="4" w:space="0" w:color="auto"/>
            </w:tcBorders>
            <w:shd w:val="clear" w:color="auto" w:fill="auto"/>
            <w:noWrap/>
            <w:vAlign w:val="bottom"/>
            <w:hideMark/>
          </w:tcPr>
          <w:p w14:paraId="6F4D94BD"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1040817F"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2FFD3FE1"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5.</w:t>
            </w:r>
          </w:p>
        </w:tc>
        <w:tc>
          <w:tcPr>
            <w:tcW w:w="1877" w:type="dxa"/>
            <w:tcBorders>
              <w:top w:val="nil"/>
              <w:left w:val="nil"/>
              <w:bottom w:val="single" w:sz="4" w:space="0" w:color="auto"/>
              <w:right w:val="single" w:sz="4" w:space="0" w:color="auto"/>
            </w:tcBorders>
            <w:shd w:val="clear" w:color="auto" w:fill="auto"/>
            <w:noWrap/>
            <w:vAlign w:val="bottom"/>
            <w:hideMark/>
          </w:tcPr>
          <w:p w14:paraId="2188745B"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0AE483D4"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7BA21B67"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5.</w:t>
            </w:r>
          </w:p>
        </w:tc>
        <w:tc>
          <w:tcPr>
            <w:tcW w:w="1840" w:type="dxa"/>
            <w:tcBorders>
              <w:top w:val="nil"/>
              <w:left w:val="nil"/>
              <w:bottom w:val="single" w:sz="4" w:space="0" w:color="auto"/>
              <w:right w:val="single" w:sz="4" w:space="0" w:color="auto"/>
            </w:tcBorders>
            <w:shd w:val="clear" w:color="auto" w:fill="auto"/>
            <w:noWrap/>
            <w:vAlign w:val="bottom"/>
            <w:hideMark/>
          </w:tcPr>
          <w:p w14:paraId="150231E3"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2D9E4CAD"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15B4A92D"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6.</w:t>
            </w:r>
          </w:p>
        </w:tc>
        <w:tc>
          <w:tcPr>
            <w:tcW w:w="1877" w:type="dxa"/>
            <w:tcBorders>
              <w:top w:val="nil"/>
              <w:left w:val="nil"/>
              <w:bottom w:val="single" w:sz="4" w:space="0" w:color="auto"/>
              <w:right w:val="single" w:sz="4" w:space="0" w:color="auto"/>
            </w:tcBorders>
            <w:shd w:val="clear" w:color="auto" w:fill="auto"/>
            <w:noWrap/>
            <w:vAlign w:val="bottom"/>
            <w:hideMark/>
          </w:tcPr>
          <w:p w14:paraId="4ECAD420"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5638B2FB"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58371B7A"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6.</w:t>
            </w:r>
          </w:p>
        </w:tc>
        <w:tc>
          <w:tcPr>
            <w:tcW w:w="1840" w:type="dxa"/>
            <w:tcBorders>
              <w:top w:val="nil"/>
              <w:left w:val="nil"/>
              <w:bottom w:val="single" w:sz="4" w:space="0" w:color="auto"/>
              <w:right w:val="single" w:sz="4" w:space="0" w:color="auto"/>
            </w:tcBorders>
            <w:shd w:val="clear" w:color="auto" w:fill="auto"/>
            <w:noWrap/>
            <w:vAlign w:val="bottom"/>
            <w:hideMark/>
          </w:tcPr>
          <w:p w14:paraId="5525FE6C"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16CF2C50"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2CF061B7"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7.</w:t>
            </w:r>
          </w:p>
        </w:tc>
        <w:tc>
          <w:tcPr>
            <w:tcW w:w="1877" w:type="dxa"/>
            <w:tcBorders>
              <w:top w:val="nil"/>
              <w:left w:val="nil"/>
              <w:bottom w:val="single" w:sz="4" w:space="0" w:color="auto"/>
              <w:right w:val="single" w:sz="4" w:space="0" w:color="auto"/>
            </w:tcBorders>
            <w:shd w:val="clear" w:color="auto" w:fill="auto"/>
            <w:noWrap/>
            <w:vAlign w:val="bottom"/>
            <w:hideMark/>
          </w:tcPr>
          <w:p w14:paraId="1CE16D4B"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0F2A987C"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70289666"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7.</w:t>
            </w:r>
          </w:p>
        </w:tc>
        <w:tc>
          <w:tcPr>
            <w:tcW w:w="1840" w:type="dxa"/>
            <w:tcBorders>
              <w:top w:val="nil"/>
              <w:left w:val="nil"/>
              <w:bottom w:val="single" w:sz="4" w:space="0" w:color="auto"/>
              <w:right w:val="single" w:sz="4" w:space="0" w:color="auto"/>
            </w:tcBorders>
            <w:shd w:val="clear" w:color="auto" w:fill="auto"/>
            <w:noWrap/>
            <w:vAlign w:val="bottom"/>
            <w:hideMark/>
          </w:tcPr>
          <w:p w14:paraId="601EC096"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4CAD25D8"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24E3A92B"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8.</w:t>
            </w:r>
          </w:p>
        </w:tc>
        <w:tc>
          <w:tcPr>
            <w:tcW w:w="1877" w:type="dxa"/>
            <w:tcBorders>
              <w:top w:val="nil"/>
              <w:left w:val="nil"/>
              <w:bottom w:val="single" w:sz="4" w:space="0" w:color="auto"/>
              <w:right w:val="single" w:sz="4" w:space="0" w:color="auto"/>
            </w:tcBorders>
            <w:shd w:val="clear" w:color="auto" w:fill="auto"/>
            <w:noWrap/>
            <w:vAlign w:val="bottom"/>
            <w:hideMark/>
          </w:tcPr>
          <w:p w14:paraId="4CDDA1A0"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6D8E4A25"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06BF512D"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8.</w:t>
            </w:r>
          </w:p>
        </w:tc>
        <w:tc>
          <w:tcPr>
            <w:tcW w:w="1840" w:type="dxa"/>
            <w:tcBorders>
              <w:top w:val="nil"/>
              <w:left w:val="nil"/>
              <w:bottom w:val="single" w:sz="4" w:space="0" w:color="auto"/>
              <w:right w:val="single" w:sz="4" w:space="0" w:color="auto"/>
            </w:tcBorders>
            <w:shd w:val="clear" w:color="auto" w:fill="auto"/>
            <w:noWrap/>
            <w:vAlign w:val="bottom"/>
            <w:hideMark/>
          </w:tcPr>
          <w:p w14:paraId="7499D5D4"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7C4608D4"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2991A4D0"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9.</w:t>
            </w:r>
          </w:p>
        </w:tc>
        <w:tc>
          <w:tcPr>
            <w:tcW w:w="1877" w:type="dxa"/>
            <w:tcBorders>
              <w:top w:val="nil"/>
              <w:left w:val="nil"/>
              <w:bottom w:val="single" w:sz="4" w:space="0" w:color="auto"/>
              <w:right w:val="single" w:sz="4" w:space="0" w:color="auto"/>
            </w:tcBorders>
            <w:shd w:val="clear" w:color="auto" w:fill="auto"/>
            <w:noWrap/>
            <w:vAlign w:val="bottom"/>
            <w:hideMark/>
          </w:tcPr>
          <w:p w14:paraId="536C9521"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07A1FD77"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6C8575FA"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9.</w:t>
            </w:r>
          </w:p>
        </w:tc>
        <w:tc>
          <w:tcPr>
            <w:tcW w:w="1840" w:type="dxa"/>
            <w:tcBorders>
              <w:top w:val="nil"/>
              <w:left w:val="nil"/>
              <w:bottom w:val="single" w:sz="4" w:space="0" w:color="auto"/>
              <w:right w:val="single" w:sz="4" w:space="0" w:color="auto"/>
            </w:tcBorders>
            <w:shd w:val="clear" w:color="auto" w:fill="auto"/>
            <w:noWrap/>
            <w:vAlign w:val="bottom"/>
            <w:hideMark/>
          </w:tcPr>
          <w:p w14:paraId="570BD70E"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2DDA98A0"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tcPr>
          <w:p w14:paraId="25CD9791" w14:textId="77777777" w:rsidR="00CA2ADF" w:rsidRPr="00C847AA" w:rsidRDefault="00CA2ADF" w:rsidP="00415CF5">
            <w:pPr>
              <w:rPr>
                <w:rFonts w:ascii="Calibri" w:hAnsi="Calibri"/>
                <w:color w:val="000000"/>
              </w:rPr>
            </w:pPr>
            <w:r>
              <w:rPr>
                <w:rFonts w:ascii="Calibri" w:hAnsi="Calibri"/>
                <w:color w:val="000000"/>
              </w:rPr>
              <w:t>10.</w:t>
            </w:r>
          </w:p>
        </w:tc>
        <w:tc>
          <w:tcPr>
            <w:tcW w:w="1877" w:type="dxa"/>
            <w:tcBorders>
              <w:top w:val="nil"/>
              <w:left w:val="nil"/>
              <w:bottom w:val="single" w:sz="4" w:space="0" w:color="auto"/>
              <w:right w:val="single" w:sz="4" w:space="0" w:color="auto"/>
            </w:tcBorders>
            <w:shd w:val="clear" w:color="auto" w:fill="auto"/>
            <w:noWrap/>
            <w:vAlign w:val="bottom"/>
          </w:tcPr>
          <w:p w14:paraId="5B3C548A" w14:textId="77777777" w:rsidR="00CA2ADF" w:rsidRPr="00C847AA" w:rsidRDefault="00CA2ADF" w:rsidP="00415CF5">
            <w:pPr>
              <w:rPr>
                <w:rFonts w:ascii="Calibri" w:hAnsi="Calibri"/>
                <w:color w:val="000000"/>
              </w:rPr>
            </w:pPr>
          </w:p>
        </w:tc>
        <w:tc>
          <w:tcPr>
            <w:tcW w:w="268" w:type="dxa"/>
            <w:tcBorders>
              <w:top w:val="nil"/>
              <w:left w:val="nil"/>
              <w:bottom w:val="nil"/>
              <w:right w:val="nil"/>
            </w:tcBorders>
            <w:shd w:val="clear" w:color="auto" w:fill="auto"/>
            <w:noWrap/>
            <w:vAlign w:val="bottom"/>
          </w:tcPr>
          <w:p w14:paraId="34841B2F"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tcPr>
          <w:p w14:paraId="4B13A6E0" w14:textId="77777777" w:rsidR="00CA2ADF" w:rsidRPr="00C847AA" w:rsidRDefault="00CA2ADF" w:rsidP="00415CF5">
            <w:pPr>
              <w:rPr>
                <w:rFonts w:ascii="Calibri" w:hAnsi="Calibri"/>
                <w:color w:val="000000"/>
              </w:rPr>
            </w:pPr>
            <w:r>
              <w:rPr>
                <w:rFonts w:ascii="Calibri" w:hAnsi="Calibri"/>
                <w:color w:val="000000"/>
              </w:rPr>
              <w:t>10.</w:t>
            </w:r>
          </w:p>
        </w:tc>
        <w:tc>
          <w:tcPr>
            <w:tcW w:w="1840" w:type="dxa"/>
            <w:tcBorders>
              <w:top w:val="nil"/>
              <w:left w:val="nil"/>
              <w:bottom w:val="single" w:sz="4" w:space="0" w:color="auto"/>
              <w:right w:val="single" w:sz="4" w:space="0" w:color="auto"/>
            </w:tcBorders>
            <w:shd w:val="clear" w:color="auto" w:fill="auto"/>
            <w:noWrap/>
            <w:vAlign w:val="bottom"/>
          </w:tcPr>
          <w:p w14:paraId="4BF5C02F" w14:textId="77777777" w:rsidR="00CA2ADF" w:rsidRPr="00C847AA" w:rsidRDefault="00CA2ADF" w:rsidP="00415CF5">
            <w:pPr>
              <w:rPr>
                <w:rFonts w:ascii="Calibri" w:hAnsi="Calibri"/>
                <w:color w:val="000000"/>
              </w:rPr>
            </w:pPr>
          </w:p>
        </w:tc>
      </w:tr>
    </w:tbl>
    <w:p w14:paraId="01E500F1" w14:textId="40F56BB6" w:rsidR="005777F6" w:rsidRPr="008410B1" w:rsidRDefault="00926809" w:rsidP="00EE24CB">
      <w:pPr>
        <w:pBdr>
          <w:bottom w:val="single" w:sz="12" w:space="1" w:color="auto"/>
        </w:pBdr>
        <w:ind w:left="720"/>
        <w:rPr>
          <w:rFonts w:ascii="Franklin Gothic Heavy" w:hAnsi="Franklin Gothic Heavy"/>
          <w:b/>
          <w:sz w:val="76"/>
          <w:szCs w:val="76"/>
        </w:rPr>
      </w:pPr>
      <w:r>
        <w:rPr>
          <w:rFonts w:ascii="Trebuchet MS" w:hAnsi="Trebuchet MS"/>
          <w:color w:val="000000"/>
          <w:sz w:val="20"/>
          <w:szCs w:val="32"/>
        </w:rPr>
        <w:br w:type="page"/>
      </w:r>
      <w:r w:rsidR="00EE24CB">
        <w:rPr>
          <w:noProof/>
        </w:rPr>
        <w:drawing>
          <wp:anchor distT="0" distB="0" distL="114300" distR="114300" simplePos="0" relativeHeight="251742265" behindDoc="1" locked="0" layoutInCell="1" allowOverlap="1" wp14:anchorId="4ABA6736" wp14:editId="39F006A4">
            <wp:simplePos x="0" y="0"/>
            <wp:positionH relativeFrom="margin">
              <wp:posOffset>-9052</wp:posOffset>
            </wp:positionH>
            <wp:positionV relativeFrom="paragraph">
              <wp:posOffset>-90170</wp:posOffset>
            </wp:positionV>
            <wp:extent cx="616688" cy="616688"/>
            <wp:effectExtent l="0" t="0" r="0" b="0"/>
            <wp:wrapNone/>
            <wp:docPr id="63" name="Picture 63" descr="Image result for school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chool clipar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6688" cy="6166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24CB">
        <w:rPr>
          <w:rFonts w:ascii="Trebuchet MS" w:hAnsi="Trebuchet MS"/>
          <w:color w:val="000000"/>
          <w:sz w:val="20"/>
          <w:szCs w:val="32"/>
        </w:rPr>
        <w:t xml:space="preserve">     </w:t>
      </w:r>
      <w:r w:rsidR="005777F6" w:rsidRPr="008410B1">
        <w:rPr>
          <w:rFonts w:ascii="Franklin Gothic Heavy" w:hAnsi="Franklin Gothic Heavy"/>
          <w:b/>
          <w:sz w:val="76"/>
          <w:szCs w:val="76"/>
        </w:rPr>
        <w:t>School Organizing Squad</w:t>
      </w:r>
    </w:p>
    <w:p w14:paraId="4023A8AD" w14:textId="77777777" w:rsidR="00AE3DFB" w:rsidRDefault="00AE3DFB" w:rsidP="005777F6">
      <w:pPr>
        <w:rPr>
          <w:rFonts w:ascii="Arial" w:hAnsi="Arial" w:cs="Arial"/>
          <w:b/>
          <w:sz w:val="28"/>
          <w:szCs w:val="28"/>
        </w:rPr>
      </w:pPr>
    </w:p>
    <w:p w14:paraId="4961C8A2" w14:textId="582BD0BF" w:rsidR="005777F6" w:rsidRPr="00882420" w:rsidRDefault="005777F6" w:rsidP="005777F6">
      <w:pPr>
        <w:rPr>
          <w:rFonts w:ascii="Arial" w:hAnsi="Arial" w:cs="Arial"/>
        </w:rPr>
      </w:pPr>
      <w:r w:rsidRPr="00C26BB2">
        <w:rPr>
          <w:rFonts w:ascii="Arial" w:hAnsi="Arial" w:cs="Arial"/>
          <w:b/>
          <w:sz w:val="28"/>
          <w:szCs w:val="28"/>
        </w:rPr>
        <w:t xml:space="preserve">We are in a fight for the future of our students and our profession. </w:t>
      </w:r>
      <w:r w:rsidRPr="00E5232E">
        <w:rPr>
          <w:rFonts w:ascii="Arial" w:hAnsi="Arial" w:cs="Arial"/>
          <w:sz w:val="22"/>
          <w:szCs w:val="22"/>
        </w:rPr>
        <w:t xml:space="preserve">In order to build a strong </w:t>
      </w:r>
      <w:r w:rsidR="00AE3DFB" w:rsidRPr="00E5232E">
        <w:rPr>
          <w:rFonts w:ascii="Arial" w:hAnsi="Arial" w:cs="Arial"/>
          <w:sz w:val="22"/>
          <w:szCs w:val="22"/>
        </w:rPr>
        <w:t xml:space="preserve">local association </w:t>
      </w:r>
      <w:r w:rsidRPr="00E5232E">
        <w:rPr>
          <w:rFonts w:ascii="Arial" w:hAnsi="Arial" w:cs="Arial"/>
          <w:sz w:val="22"/>
          <w:szCs w:val="22"/>
        </w:rPr>
        <w:t>and win a strong union contract that both (a) moves our schools and our work lives forward, and (b) protects us against the DeVos privatization/</w:t>
      </w:r>
      <w:r w:rsidR="00AE3DFB" w:rsidRPr="00E5232E">
        <w:rPr>
          <w:rFonts w:ascii="Arial" w:hAnsi="Arial" w:cs="Arial"/>
          <w:sz w:val="22"/>
          <w:szCs w:val="22"/>
        </w:rPr>
        <w:t xml:space="preserve"> </w:t>
      </w:r>
      <w:r w:rsidRPr="00E5232E">
        <w:rPr>
          <w:rFonts w:ascii="Arial" w:hAnsi="Arial" w:cs="Arial"/>
          <w:sz w:val="22"/>
          <w:szCs w:val="22"/>
        </w:rPr>
        <w:t xml:space="preserve">charterization agenda, all members at every work site needs to be in this struggle, including union membership. </w:t>
      </w:r>
    </w:p>
    <w:p w14:paraId="33419879" w14:textId="77777777" w:rsidR="00EE24CB" w:rsidRDefault="00EE24CB" w:rsidP="005777F6">
      <w:pPr>
        <w:rPr>
          <w:rFonts w:ascii="Arial" w:hAnsi="Arial" w:cs="Arial"/>
          <w:b/>
          <w:sz w:val="28"/>
          <w:szCs w:val="28"/>
        </w:rPr>
      </w:pPr>
    </w:p>
    <w:p w14:paraId="475AD9B4" w14:textId="1C21F5A7" w:rsidR="005777F6" w:rsidRPr="00882420" w:rsidRDefault="005777F6" w:rsidP="005777F6">
      <w:pPr>
        <w:rPr>
          <w:rFonts w:ascii="Arial" w:hAnsi="Arial" w:cs="Arial"/>
        </w:rPr>
      </w:pPr>
      <w:r w:rsidRPr="00C26BB2">
        <w:rPr>
          <w:rFonts w:ascii="Arial" w:hAnsi="Arial" w:cs="Arial"/>
          <w:b/>
          <w:sz w:val="28"/>
          <w:szCs w:val="28"/>
        </w:rPr>
        <w:t xml:space="preserve">What happens at the bargaining table is only a small part of winning </w:t>
      </w:r>
      <w:r>
        <w:rPr>
          <w:rFonts w:ascii="Arial" w:hAnsi="Arial" w:cs="Arial"/>
          <w:b/>
          <w:sz w:val="28"/>
          <w:szCs w:val="28"/>
        </w:rPr>
        <w:t xml:space="preserve">and enforcing </w:t>
      </w:r>
      <w:r w:rsidRPr="00C26BB2">
        <w:rPr>
          <w:rFonts w:ascii="Arial" w:hAnsi="Arial" w:cs="Arial"/>
          <w:b/>
          <w:sz w:val="28"/>
          <w:szCs w:val="28"/>
        </w:rPr>
        <w:t xml:space="preserve">a </w:t>
      </w:r>
      <w:r>
        <w:rPr>
          <w:rFonts w:ascii="Arial" w:hAnsi="Arial" w:cs="Arial"/>
          <w:b/>
          <w:sz w:val="28"/>
          <w:szCs w:val="28"/>
        </w:rPr>
        <w:t xml:space="preserve">good </w:t>
      </w:r>
      <w:r w:rsidRPr="00C26BB2">
        <w:rPr>
          <w:rFonts w:ascii="Arial" w:hAnsi="Arial" w:cs="Arial"/>
          <w:b/>
          <w:sz w:val="28"/>
          <w:szCs w:val="28"/>
        </w:rPr>
        <w:t>contract</w:t>
      </w:r>
      <w:r>
        <w:rPr>
          <w:rFonts w:ascii="Arial" w:hAnsi="Arial" w:cs="Arial"/>
          <w:b/>
          <w:sz w:val="28"/>
          <w:szCs w:val="28"/>
        </w:rPr>
        <w:t xml:space="preserve"> and building a stronger union</w:t>
      </w:r>
      <w:r w:rsidRPr="00C26BB2">
        <w:rPr>
          <w:rFonts w:ascii="Arial" w:hAnsi="Arial" w:cs="Arial"/>
          <w:b/>
          <w:sz w:val="28"/>
          <w:szCs w:val="28"/>
        </w:rPr>
        <w:t xml:space="preserve">. </w:t>
      </w:r>
      <w:r w:rsidRPr="00E5232E">
        <w:rPr>
          <w:rFonts w:ascii="Arial" w:hAnsi="Arial" w:cs="Arial"/>
          <w:sz w:val="22"/>
          <w:szCs w:val="22"/>
        </w:rPr>
        <w:t>What truly moves the superintendent and school board to settle a strong union contract is our ability to act collectively.  When the superintendent and school board see that we are united and taking</w:t>
      </w:r>
      <w:r w:rsidR="007B5004" w:rsidRPr="00E5232E">
        <w:rPr>
          <w:rFonts w:ascii="Arial" w:hAnsi="Arial" w:cs="Arial"/>
          <w:sz w:val="22"/>
          <w:szCs w:val="22"/>
        </w:rPr>
        <w:t xml:space="preserve"> </w:t>
      </w:r>
      <w:r w:rsidRPr="00E5232E">
        <w:rPr>
          <w:rFonts w:ascii="Arial" w:hAnsi="Arial" w:cs="Arial"/>
          <w:sz w:val="22"/>
          <w:szCs w:val="22"/>
        </w:rPr>
        <w:t>action, bargaining will move</w:t>
      </w:r>
      <w:r w:rsidR="007B5004" w:rsidRPr="00E5232E">
        <w:rPr>
          <w:rFonts w:ascii="Arial" w:hAnsi="Arial" w:cs="Arial"/>
          <w:sz w:val="22"/>
          <w:szCs w:val="22"/>
        </w:rPr>
        <w:t xml:space="preserve">.  </w:t>
      </w:r>
      <w:r w:rsidRPr="00E5232E">
        <w:rPr>
          <w:rFonts w:ascii="Arial" w:hAnsi="Arial" w:cs="Arial"/>
          <w:sz w:val="22"/>
          <w:szCs w:val="22"/>
        </w:rPr>
        <w:t>Likewise, when we are all union members and act collectively with parents and community allies at our worksites, site administrators will respond favorably.</w:t>
      </w:r>
      <w:r>
        <w:rPr>
          <w:rFonts w:ascii="Arial" w:hAnsi="Arial" w:cs="Arial"/>
        </w:rPr>
        <w:t xml:space="preserve"> </w:t>
      </w:r>
    </w:p>
    <w:p w14:paraId="3C9CE86A" w14:textId="77777777" w:rsidR="00AE3DFB" w:rsidRDefault="00AE3DFB" w:rsidP="005777F6">
      <w:pPr>
        <w:rPr>
          <w:rFonts w:ascii="Arial" w:hAnsi="Arial" w:cs="Arial"/>
          <w:b/>
          <w:sz w:val="28"/>
          <w:szCs w:val="28"/>
        </w:rPr>
      </w:pPr>
    </w:p>
    <w:p w14:paraId="035E999F" w14:textId="13BBDFF5" w:rsidR="005777F6" w:rsidRPr="00882420" w:rsidRDefault="005777F6" w:rsidP="005777F6">
      <w:pPr>
        <w:rPr>
          <w:rFonts w:ascii="Arial" w:hAnsi="Arial" w:cs="Arial"/>
        </w:rPr>
      </w:pPr>
      <w:r w:rsidRPr="00C26BB2">
        <w:rPr>
          <w:rFonts w:ascii="Arial" w:hAnsi="Arial" w:cs="Arial"/>
          <w:b/>
          <w:sz w:val="28"/>
          <w:szCs w:val="28"/>
        </w:rPr>
        <w:t xml:space="preserve">That’s why </w:t>
      </w:r>
      <w:r>
        <w:rPr>
          <w:rFonts w:ascii="Arial" w:hAnsi="Arial" w:cs="Arial"/>
          <w:b/>
          <w:sz w:val="28"/>
          <w:szCs w:val="28"/>
        </w:rPr>
        <w:t>School Organizing Squad</w:t>
      </w:r>
      <w:r w:rsidRPr="00C26BB2">
        <w:rPr>
          <w:rFonts w:ascii="Arial" w:hAnsi="Arial" w:cs="Arial"/>
          <w:b/>
          <w:sz w:val="28"/>
          <w:szCs w:val="28"/>
        </w:rPr>
        <w:t xml:space="preserve"> </w:t>
      </w:r>
      <w:r>
        <w:rPr>
          <w:rFonts w:ascii="Arial" w:hAnsi="Arial" w:cs="Arial"/>
          <w:b/>
          <w:sz w:val="28"/>
          <w:szCs w:val="28"/>
        </w:rPr>
        <w:t>t</w:t>
      </w:r>
      <w:r w:rsidRPr="00C26BB2">
        <w:rPr>
          <w:rFonts w:ascii="Arial" w:hAnsi="Arial" w:cs="Arial"/>
          <w:b/>
          <w:sz w:val="28"/>
          <w:szCs w:val="28"/>
        </w:rPr>
        <w:t>eams (</w:t>
      </w:r>
      <w:r>
        <w:rPr>
          <w:rFonts w:ascii="Arial" w:hAnsi="Arial" w:cs="Arial"/>
          <w:b/>
          <w:sz w:val="28"/>
          <w:szCs w:val="28"/>
        </w:rPr>
        <w:t>SOS</w:t>
      </w:r>
      <w:r w:rsidRPr="00C26BB2">
        <w:rPr>
          <w:rFonts w:ascii="Arial" w:hAnsi="Arial" w:cs="Arial"/>
          <w:b/>
          <w:sz w:val="28"/>
          <w:szCs w:val="28"/>
        </w:rPr>
        <w:t>) are being formed at every school</w:t>
      </w:r>
      <w:r w:rsidR="005C7BCD">
        <w:rPr>
          <w:rFonts w:ascii="Arial" w:hAnsi="Arial" w:cs="Arial"/>
          <w:b/>
          <w:sz w:val="28"/>
          <w:szCs w:val="28"/>
        </w:rPr>
        <w:t xml:space="preserve">.  </w:t>
      </w:r>
      <w:r w:rsidRPr="00E5232E">
        <w:rPr>
          <w:rFonts w:ascii="Arial" w:hAnsi="Arial" w:cs="Arial"/>
          <w:sz w:val="22"/>
          <w:szCs w:val="22"/>
        </w:rPr>
        <w:t xml:space="preserve">SOS teams are networks of union members at a school (or worksite). </w:t>
      </w:r>
      <w:r w:rsidR="005C7BCD" w:rsidRPr="00E5232E">
        <w:rPr>
          <w:rFonts w:ascii="Arial" w:hAnsi="Arial" w:cs="Arial"/>
          <w:sz w:val="22"/>
          <w:szCs w:val="22"/>
        </w:rPr>
        <w:t xml:space="preserve"> </w:t>
      </w:r>
      <w:r w:rsidRPr="00E5232E">
        <w:rPr>
          <w:rFonts w:ascii="Arial" w:hAnsi="Arial" w:cs="Arial"/>
          <w:sz w:val="22"/>
          <w:szCs w:val="22"/>
        </w:rPr>
        <w:t xml:space="preserve">SOS leaders — in conjunction with site reps, union staff, and other </w:t>
      </w:r>
      <w:r w:rsidR="005C7BCD" w:rsidRPr="00E5232E">
        <w:rPr>
          <w:rFonts w:ascii="Arial" w:hAnsi="Arial" w:cs="Arial"/>
          <w:sz w:val="22"/>
          <w:szCs w:val="22"/>
        </w:rPr>
        <w:t xml:space="preserve">local association </w:t>
      </w:r>
      <w:r w:rsidRPr="00E5232E">
        <w:rPr>
          <w:rFonts w:ascii="Arial" w:hAnsi="Arial" w:cs="Arial"/>
          <w:sz w:val="22"/>
          <w:szCs w:val="22"/>
        </w:rPr>
        <w:t xml:space="preserve">leaders — will help colleagues in their network stay informed, help build unity and maintain union membership, as part of activating members to collectively address site issues and participate in </w:t>
      </w:r>
      <w:r w:rsidR="00EB1E01" w:rsidRPr="00E5232E">
        <w:rPr>
          <w:rFonts w:ascii="Arial" w:hAnsi="Arial" w:cs="Arial"/>
          <w:sz w:val="22"/>
          <w:szCs w:val="22"/>
        </w:rPr>
        <w:t>the</w:t>
      </w:r>
      <w:r w:rsidRPr="00E5232E">
        <w:rPr>
          <w:rFonts w:ascii="Arial" w:hAnsi="Arial" w:cs="Arial"/>
          <w:sz w:val="22"/>
          <w:szCs w:val="22"/>
        </w:rPr>
        <w:t xml:space="preserve"> contract campaign.</w:t>
      </w:r>
      <w:r>
        <w:rPr>
          <w:rFonts w:ascii="Arial" w:hAnsi="Arial" w:cs="Arial"/>
        </w:rPr>
        <w:t xml:space="preserve">  </w:t>
      </w:r>
    </w:p>
    <w:p w14:paraId="3C3ABB0B" w14:textId="77777777" w:rsidR="00AE3DFB" w:rsidRDefault="00AE3DFB" w:rsidP="005777F6">
      <w:pPr>
        <w:rPr>
          <w:rFonts w:ascii="Arial" w:hAnsi="Arial" w:cs="Arial"/>
          <w:b/>
          <w:sz w:val="28"/>
          <w:szCs w:val="28"/>
        </w:rPr>
      </w:pPr>
    </w:p>
    <w:p w14:paraId="5F382A53" w14:textId="074045D8" w:rsidR="005777F6" w:rsidRPr="00E5232E" w:rsidRDefault="005777F6" w:rsidP="005777F6">
      <w:pPr>
        <w:rPr>
          <w:rFonts w:ascii="Arial" w:hAnsi="Arial" w:cs="Arial"/>
          <w:sz w:val="22"/>
          <w:szCs w:val="22"/>
        </w:rPr>
      </w:pPr>
      <w:r w:rsidRPr="00C26BB2">
        <w:rPr>
          <w:rFonts w:ascii="Arial" w:hAnsi="Arial" w:cs="Arial"/>
          <w:b/>
          <w:sz w:val="28"/>
          <w:szCs w:val="28"/>
        </w:rPr>
        <w:t>A good rule of thumb is that a</w:t>
      </w:r>
      <w:r>
        <w:rPr>
          <w:rFonts w:ascii="Arial" w:hAnsi="Arial" w:cs="Arial"/>
          <w:b/>
          <w:sz w:val="28"/>
          <w:szCs w:val="28"/>
        </w:rPr>
        <w:t>n SOS</w:t>
      </w:r>
      <w:r w:rsidRPr="00C26BB2">
        <w:rPr>
          <w:rFonts w:ascii="Arial" w:hAnsi="Arial" w:cs="Arial"/>
          <w:b/>
          <w:sz w:val="28"/>
          <w:szCs w:val="28"/>
        </w:rPr>
        <w:t xml:space="preserve"> </w:t>
      </w:r>
      <w:r>
        <w:rPr>
          <w:rFonts w:ascii="Arial" w:hAnsi="Arial" w:cs="Arial"/>
          <w:b/>
          <w:sz w:val="28"/>
          <w:szCs w:val="28"/>
        </w:rPr>
        <w:t xml:space="preserve">team </w:t>
      </w:r>
      <w:r w:rsidRPr="00C26BB2">
        <w:rPr>
          <w:rFonts w:ascii="Arial" w:hAnsi="Arial" w:cs="Arial"/>
          <w:b/>
          <w:sz w:val="28"/>
          <w:szCs w:val="28"/>
        </w:rPr>
        <w:t xml:space="preserve">should be able to spread out and reach every member at </w:t>
      </w:r>
      <w:r w:rsidR="00EB1E01">
        <w:rPr>
          <w:rFonts w:ascii="Arial" w:hAnsi="Arial" w:cs="Arial"/>
          <w:b/>
          <w:sz w:val="28"/>
          <w:szCs w:val="28"/>
        </w:rPr>
        <w:t xml:space="preserve">the </w:t>
      </w:r>
      <w:r w:rsidRPr="00C26BB2">
        <w:rPr>
          <w:rFonts w:ascii="Arial" w:hAnsi="Arial" w:cs="Arial"/>
          <w:b/>
          <w:sz w:val="28"/>
          <w:szCs w:val="28"/>
        </w:rPr>
        <w:t xml:space="preserve">school face-to-face in a day’s time </w:t>
      </w:r>
      <w:r>
        <w:rPr>
          <w:rFonts w:ascii="Arial" w:hAnsi="Arial" w:cs="Arial"/>
          <w:b/>
          <w:sz w:val="28"/>
          <w:szCs w:val="28"/>
        </w:rPr>
        <w:t>for rapid response</w:t>
      </w:r>
      <w:r w:rsidRPr="00C26BB2">
        <w:rPr>
          <w:rFonts w:ascii="Arial" w:hAnsi="Arial" w:cs="Arial"/>
          <w:b/>
          <w:sz w:val="28"/>
          <w:szCs w:val="28"/>
        </w:rPr>
        <w:t>.</w:t>
      </w:r>
      <w:r w:rsidRPr="00882420">
        <w:rPr>
          <w:rFonts w:ascii="Arial" w:hAnsi="Arial" w:cs="Arial"/>
        </w:rPr>
        <w:t xml:space="preserve"> </w:t>
      </w:r>
      <w:r w:rsidRPr="00E5232E">
        <w:rPr>
          <w:rFonts w:ascii="Arial" w:hAnsi="Arial" w:cs="Arial"/>
          <w:sz w:val="22"/>
          <w:szCs w:val="22"/>
        </w:rPr>
        <w:t xml:space="preserve">That means: </w:t>
      </w:r>
    </w:p>
    <w:p w14:paraId="2CAD784A" w14:textId="77777777" w:rsidR="00EB1E01" w:rsidRPr="00E5232E" w:rsidRDefault="005777F6" w:rsidP="00EB1E01">
      <w:pPr>
        <w:pStyle w:val="ListParagraph"/>
        <w:numPr>
          <w:ilvl w:val="0"/>
          <w:numId w:val="60"/>
        </w:numPr>
        <w:spacing w:after="160" w:line="259" w:lineRule="auto"/>
        <w:contextualSpacing/>
        <w:rPr>
          <w:rFonts w:ascii="Arial" w:hAnsi="Arial" w:cs="Arial"/>
          <w:sz w:val="22"/>
          <w:szCs w:val="22"/>
        </w:rPr>
      </w:pPr>
      <w:r w:rsidRPr="00E5232E">
        <w:rPr>
          <w:rFonts w:ascii="Arial" w:hAnsi="Arial" w:cs="Arial"/>
          <w:sz w:val="22"/>
          <w:szCs w:val="22"/>
        </w:rPr>
        <w:t>Keep networks small. Each SOS leader should have responsibility for 5–10 members.</w:t>
      </w:r>
    </w:p>
    <w:p w14:paraId="2C31AF8F" w14:textId="07513EE7" w:rsidR="00EB1E01" w:rsidRPr="00E5232E" w:rsidRDefault="005777F6" w:rsidP="00EB1E01">
      <w:pPr>
        <w:pStyle w:val="ListParagraph"/>
        <w:numPr>
          <w:ilvl w:val="0"/>
          <w:numId w:val="60"/>
        </w:numPr>
        <w:spacing w:after="160" w:line="259" w:lineRule="auto"/>
        <w:contextualSpacing/>
        <w:rPr>
          <w:rFonts w:ascii="Arial" w:hAnsi="Arial" w:cs="Arial"/>
          <w:sz w:val="22"/>
          <w:szCs w:val="22"/>
        </w:rPr>
      </w:pPr>
      <w:r w:rsidRPr="00E5232E">
        <w:rPr>
          <w:rFonts w:ascii="Arial" w:hAnsi="Arial" w:cs="Arial"/>
          <w:sz w:val="22"/>
          <w:szCs w:val="22"/>
        </w:rPr>
        <w:t>Make networks organic. Who does an SOS leader already see on a daily basis</w:t>
      </w:r>
      <w:r w:rsidR="00BB0520" w:rsidRPr="00E5232E">
        <w:rPr>
          <w:rFonts w:ascii="Arial" w:hAnsi="Arial" w:cs="Arial"/>
          <w:sz w:val="22"/>
          <w:szCs w:val="22"/>
        </w:rPr>
        <w:t xml:space="preserve">?  </w:t>
      </w:r>
      <w:r w:rsidRPr="00E5232E">
        <w:rPr>
          <w:rFonts w:ascii="Arial" w:hAnsi="Arial" w:cs="Arial"/>
          <w:sz w:val="22"/>
          <w:szCs w:val="22"/>
        </w:rPr>
        <w:t>Tap into existing social network</w:t>
      </w:r>
      <w:r w:rsidR="00BB0520" w:rsidRPr="00E5232E">
        <w:rPr>
          <w:rFonts w:ascii="Arial" w:hAnsi="Arial" w:cs="Arial"/>
          <w:sz w:val="22"/>
          <w:szCs w:val="22"/>
        </w:rPr>
        <w:t xml:space="preserve">s.  </w:t>
      </w:r>
      <w:r w:rsidRPr="00E5232E">
        <w:rPr>
          <w:rFonts w:ascii="Arial" w:hAnsi="Arial" w:cs="Arial"/>
          <w:sz w:val="22"/>
          <w:szCs w:val="22"/>
        </w:rPr>
        <w:t>It builds more effective relationships and networks for our union.</w:t>
      </w:r>
    </w:p>
    <w:p w14:paraId="129A07E4" w14:textId="5DC83AA0" w:rsidR="005777F6" w:rsidRPr="00E5232E" w:rsidRDefault="005777F6" w:rsidP="00EB1E01">
      <w:pPr>
        <w:pStyle w:val="ListParagraph"/>
        <w:numPr>
          <w:ilvl w:val="0"/>
          <w:numId w:val="60"/>
        </w:numPr>
        <w:spacing w:after="160" w:line="259" w:lineRule="auto"/>
        <w:contextualSpacing/>
        <w:rPr>
          <w:rFonts w:ascii="Arial" w:hAnsi="Arial" w:cs="Arial"/>
          <w:sz w:val="22"/>
          <w:szCs w:val="22"/>
        </w:rPr>
      </w:pPr>
      <w:r w:rsidRPr="00E5232E">
        <w:rPr>
          <w:rFonts w:ascii="Arial" w:hAnsi="Arial" w:cs="Arial"/>
          <w:sz w:val="22"/>
          <w:szCs w:val="22"/>
        </w:rPr>
        <w:t xml:space="preserve">In order to maintain high union membership and unity, or to communicate urgent messages and/or to counter a false message by </w:t>
      </w:r>
      <w:r w:rsidR="00BB0520" w:rsidRPr="00E5232E">
        <w:rPr>
          <w:rFonts w:ascii="Arial" w:hAnsi="Arial" w:cs="Arial"/>
          <w:sz w:val="22"/>
          <w:szCs w:val="22"/>
        </w:rPr>
        <w:t xml:space="preserve">district </w:t>
      </w:r>
      <w:r w:rsidRPr="00E5232E">
        <w:rPr>
          <w:rFonts w:ascii="Arial" w:hAnsi="Arial" w:cs="Arial"/>
          <w:sz w:val="22"/>
          <w:szCs w:val="22"/>
        </w:rPr>
        <w:t xml:space="preserve">administration intended to confuse or scare people, every member needs to hear from their SOS leader right away. </w:t>
      </w:r>
    </w:p>
    <w:p w14:paraId="3A2D773E" w14:textId="77777777" w:rsidR="005777F6" w:rsidRPr="00C26BB2" w:rsidRDefault="005777F6" w:rsidP="005777F6">
      <w:pPr>
        <w:rPr>
          <w:rFonts w:ascii="Arial" w:hAnsi="Arial" w:cs="Arial"/>
          <w:b/>
          <w:sz w:val="28"/>
          <w:szCs w:val="28"/>
        </w:rPr>
      </w:pPr>
      <w:r w:rsidRPr="00C26BB2">
        <w:rPr>
          <w:rFonts w:ascii="Arial" w:hAnsi="Arial" w:cs="Arial"/>
          <w:b/>
          <w:sz w:val="28"/>
          <w:szCs w:val="28"/>
        </w:rPr>
        <w:t xml:space="preserve">The work of </w:t>
      </w:r>
      <w:r>
        <w:rPr>
          <w:rFonts w:ascii="Arial" w:hAnsi="Arial" w:cs="Arial"/>
          <w:b/>
          <w:sz w:val="28"/>
          <w:szCs w:val="28"/>
        </w:rPr>
        <w:t>SOS teams</w:t>
      </w:r>
      <w:r w:rsidRPr="00C26BB2">
        <w:rPr>
          <w:rFonts w:ascii="Arial" w:hAnsi="Arial" w:cs="Arial"/>
          <w:b/>
          <w:sz w:val="28"/>
          <w:szCs w:val="28"/>
        </w:rPr>
        <w:t xml:space="preserve"> will develop as the </w:t>
      </w:r>
      <w:r>
        <w:rPr>
          <w:rFonts w:ascii="Arial" w:hAnsi="Arial" w:cs="Arial"/>
          <w:b/>
          <w:sz w:val="28"/>
          <w:szCs w:val="28"/>
        </w:rPr>
        <w:t xml:space="preserve">chapter or site </w:t>
      </w:r>
      <w:r w:rsidRPr="00C26BB2">
        <w:rPr>
          <w:rFonts w:ascii="Arial" w:hAnsi="Arial" w:cs="Arial"/>
          <w:b/>
          <w:sz w:val="28"/>
          <w:szCs w:val="28"/>
        </w:rPr>
        <w:t xml:space="preserve">campaign moves forward, but </w:t>
      </w:r>
      <w:r>
        <w:rPr>
          <w:rFonts w:ascii="Arial" w:hAnsi="Arial" w:cs="Arial"/>
          <w:b/>
          <w:sz w:val="28"/>
          <w:szCs w:val="28"/>
        </w:rPr>
        <w:t>SOS</w:t>
      </w:r>
      <w:r w:rsidRPr="00C26BB2">
        <w:rPr>
          <w:rFonts w:ascii="Arial" w:hAnsi="Arial" w:cs="Arial"/>
          <w:b/>
          <w:sz w:val="28"/>
          <w:szCs w:val="28"/>
        </w:rPr>
        <w:t xml:space="preserve"> leaders’ role will include: </w:t>
      </w:r>
    </w:p>
    <w:p w14:paraId="7D444EF3" w14:textId="77777777" w:rsidR="005777F6" w:rsidRPr="00E5232E" w:rsidRDefault="005777F6" w:rsidP="005777F6">
      <w:pPr>
        <w:pStyle w:val="ListParagraph"/>
        <w:numPr>
          <w:ilvl w:val="0"/>
          <w:numId w:val="59"/>
        </w:numPr>
        <w:spacing w:after="160" w:line="259" w:lineRule="auto"/>
        <w:contextualSpacing/>
        <w:rPr>
          <w:rFonts w:ascii="Arial" w:hAnsi="Arial" w:cs="Arial"/>
          <w:sz w:val="22"/>
          <w:szCs w:val="22"/>
        </w:rPr>
      </w:pPr>
      <w:r w:rsidRPr="00E5232E">
        <w:rPr>
          <w:rFonts w:ascii="Arial" w:hAnsi="Arial" w:cs="Arial"/>
          <w:sz w:val="22"/>
          <w:szCs w:val="22"/>
        </w:rPr>
        <w:t xml:space="preserve">Meeting periodically with the site rep(s) to share information and strategize. </w:t>
      </w:r>
    </w:p>
    <w:p w14:paraId="4C117FEA" w14:textId="77777777" w:rsidR="005777F6" w:rsidRPr="00E5232E" w:rsidRDefault="005777F6" w:rsidP="005777F6">
      <w:pPr>
        <w:pStyle w:val="ListParagraph"/>
        <w:numPr>
          <w:ilvl w:val="0"/>
          <w:numId w:val="59"/>
        </w:numPr>
        <w:spacing w:after="160" w:line="259" w:lineRule="auto"/>
        <w:contextualSpacing/>
        <w:rPr>
          <w:rFonts w:ascii="Arial" w:hAnsi="Arial" w:cs="Arial"/>
          <w:sz w:val="22"/>
          <w:szCs w:val="22"/>
        </w:rPr>
      </w:pPr>
      <w:r w:rsidRPr="00E5232E">
        <w:rPr>
          <w:rFonts w:ascii="Arial" w:hAnsi="Arial" w:cs="Arial"/>
          <w:sz w:val="22"/>
          <w:szCs w:val="22"/>
        </w:rPr>
        <w:t xml:space="preserve">Having regular, short one-on-one conversations with each of the 5-10 members in their network. </w:t>
      </w:r>
    </w:p>
    <w:p w14:paraId="7C52C0B3" w14:textId="77777777" w:rsidR="005777F6" w:rsidRPr="00E5232E" w:rsidRDefault="005777F6" w:rsidP="005777F6">
      <w:pPr>
        <w:pStyle w:val="ListParagraph"/>
        <w:numPr>
          <w:ilvl w:val="0"/>
          <w:numId w:val="59"/>
        </w:numPr>
        <w:spacing w:after="160" w:line="259" w:lineRule="auto"/>
        <w:contextualSpacing/>
        <w:rPr>
          <w:rFonts w:ascii="Arial" w:hAnsi="Arial" w:cs="Arial"/>
          <w:sz w:val="22"/>
          <w:szCs w:val="22"/>
        </w:rPr>
      </w:pPr>
      <w:r w:rsidRPr="00E5232E">
        <w:rPr>
          <w:rFonts w:ascii="Arial" w:hAnsi="Arial" w:cs="Arial"/>
          <w:sz w:val="22"/>
          <w:szCs w:val="22"/>
        </w:rPr>
        <w:t>Maintaining union membership for their network and signing up potential members.</w:t>
      </w:r>
    </w:p>
    <w:p w14:paraId="582D5DDF" w14:textId="77777777" w:rsidR="005777F6" w:rsidRPr="00E5232E" w:rsidRDefault="005777F6" w:rsidP="005777F6">
      <w:pPr>
        <w:pStyle w:val="ListParagraph"/>
        <w:numPr>
          <w:ilvl w:val="0"/>
          <w:numId w:val="59"/>
        </w:numPr>
        <w:spacing w:after="160" w:line="259" w:lineRule="auto"/>
        <w:contextualSpacing/>
        <w:rPr>
          <w:rFonts w:ascii="Arial" w:hAnsi="Arial" w:cs="Arial"/>
          <w:sz w:val="22"/>
          <w:szCs w:val="22"/>
        </w:rPr>
      </w:pPr>
      <w:r w:rsidRPr="00E5232E">
        <w:rPr>
          <w:rFonts w:ascii="Arial" w:hAnsi="Arial" w:cs="Arial"/>
          <w:sz w:val="22"/>
          <w:szCs w:val="22"/>
        </w:rPr>
        <w:t xml:space="preserve">Assessing the support of each member/potential member in their network for union membership, our contract campaign and participating in local and district-wide actions. </w:t>
      </w:r>
    </w:p>
    <w:p w14:paraId="5F7707C8" w14:textId="77777777" w:rsidR="005777F6" w:rsidRPr="00E5232E" w:rsidRDefault="005777F6" w:rsidP="005777F6">
      <w:pPr>
        <w:pStyle w:val="ListParagraph"/>
        <w:rPr>
          <w:rFonts w:ascii="Arial" w:hAnsi="Arial" w:cs="Arial"/>
          <w:sz w:val="22"/>
          <w:szCs w:val="22"/>
        </w:rPr>
      </w:pPr>
    </w:p>
    <w:p w14:paraId="74726057" w14:textId="61D706F0" w:rsidR="005777F6" w:rsidRPr="00E5232E" w:rsidRDefault="005777F6" w:rsidP="005777F6">
      <w:pPr>
        <w:pStyle w:val="ListParagraph"/>
        <w:numPr>
          <w:ilvl w:val="0"/>
          <w:numId w:val="59"/>
        </w:numPr>
        <w:spacing w:after="160" w:line="259" w:lineRule="auto"/>
        <w:contextualSpacing/>
        <w:rPr>
          <w:rFonts w:ascii="Arial" w:hAnsi="Arial" w:cs="Arial"/>
          <w:sz w:val="22"/>
          <w:szCs w:val="22"/>
        </w:rPr>
      </w:pPr>
      <w:r w:rsidRPr="00E5232E">
        <w:rPr>
          <w:rFonts w:ascii="Arial" w:hAnsi="Arial" w:cs="Arial"/>
          <w:sz w:val="22"/>
          <w:szCs w:val="22"/>
        </w:rPr>
        <w:t>Mobilize members in their network to address site-based issues and/or to participate in union wide actions in support of</w:t>
      </w:r>
      <w:r w:rsidR="00E5232E" w:rsidRPr="00E5232E">
        <w:rPr>
          <w:rFonts w:ascii="Arial" w:hAnsi="Arial" w:cs="Arial"/>
          <w:sz w:val="22"/>
          <w:szCs w:val="22"/>
        </w:rPr>
        <w:t xml:space="preserve"> local association</w:t>
      </w:r>
      <w:r w:rsidRPr="00E5232E">
        <w:rPr>
          <w:rFonts w:ascii="Arial" w:hAnsi="Arial" w:cs="Arial"/>
          <w:sz w:val="22"/>
          <w:szCs w:val="22"/>
        </w:rPr>
        <w:t xml:space="preserve">’s contract/political action campaigns.   </w:t>
      </w:r>
    </w:p>
    <w:p w14:paraId="1762B8FF" w14:textId="77777777" w:rsidR="00A428BE" w:rsidRDefault="001778C0" w:rsidP="00B550B2">
      <w:pPr>
        <w:ind w:left="360" w:firstLine="720"/>
        <w:rPr>
          <w:rFonts w:ascii="Gill Sans Ultra Bold" w:hAnsi="Gill Sans Ultra Bold"/>
          <w:sz w:val="64"/>
          <w:szCs w:val="64"/>
        </w:rPr>
      </w:pPr>
      <w:r>
        <w:rPr>
          <w:rFonts w:ascii="Trebuchet MS" w:hAnsi="Trebuchet MS"/>
          <w:color w:val="000000"/>
          <w:sz w:val="20"/>
          <w:szCs w:val="32"/>
        </w:rPr>
        <w:br w:type="page"/>
      </w:r>
      <w:r w:rsidR="00B550B2">
        <w:rPr>
          <w:noProof/>
        </w:rPr>
        <w:drawing>
          <wp:anchor distT="0" distB="0" distL="114300" distR="114300" simplePos="0" relativeHeight="251744313" behindDoc="1" locked="0" layoutInCell="1" allowOverlap="1" wp14:anchorId="4983775A" wp14:editId="7E30B31D">
            <wp:simplePos x="0" y="0"/>
            <wp:positionH relativeFrom="margin">
              <wp:posOffset>31898</wp:posOffset>
            </wp:positionH>
            <wp:positionV relativeFrom="paragraph">
              <wp:posOffset>-170121</wp:posOffset>
            </wp:positionV>
            <wp:extent cx="616688" cy="616688"/>
            <wp:effectExtent l="0" t="0" r="0" b="0"/>
            <wp:wrapNone/>
            <wp:docPr id="66" name="Picture 66" descr="Image result for school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chool clipar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6688" cy="6166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0D17" w:rsidRPr="006026BA">
        <w:rPr>
          <w:rFonts w:ascii="Gill Sans Ultra Bold" w:hAnsi="Gill Sans Ultra Bold"/>
          <w:sz w:val="52"/>
          <w:szCs w:val="52"/>
        </w:rPr>
        <w:t>School Organizing Squad</w:t>
      </w:r>
      <w:r w:rsidR="00240D17" w:rsidRPr="00882420">
        <w:rPr>
          <w:rFonts w:ascii="Gill Sans Ultra Bold" w:hAnsi="Gill Sans Ultra Bold"/>
          <w:sz w:val="64"/>
          <w:szCs w:val="64"/>
        </w:rPr>
        <w:t xml:space="preserve"> </w:t>
      </w:r>
      <w:r w:rsidR="00240D17" w:rsidRPr="00882420">
        <w:rPr>
          <w:rFonts w:ascii="Gill Sans Ultra Bold" w:hAnsi="Gill Sans Ultra Bold"/>
          <w:sz w:val="96"/>
          <w:szCs w:val="96"/>
        </w:rPr>
        <w:t>Commitment</w:t>
      </w:r>
      <w:r w:rsidR="00240D17">
        <w:rPr>
          <w:rFonts w:ascii="Gill Sans Ultra Bold" w:hAnsi="Gill Sans Ultra Bold"/>
          <w:sz w:val="64"/>
          <w:szCs w:val="64"/>
        </w:rPr>
        <w:t xml:space="preserve"> </w:t>
      </w:r>
    </w:p>
    <w:p w14:paraId="43CF51BC" w14:textId="4D55B7DC" w:rsidR="00240D17" w:rsidRPr="009E440E" w:rsidRDefault="00240D17" w:rsidP="00A428BE">
      <w:pPr>
        <w:rPr>
          <w:rFonts w:ascii="Gill Sans Ultra Bold" w:hAnsi="Gill Sans Ultra Bold"/>
          <w:sz w:val="64"/>
          <w:szCs w:val="64"/>
        </w:rPr>
      </w:pPr>
      <w:r w:rsidRPr="00C26BB2">
        <w:rPr>
          <w:rFonts w:ascii="Arial" w:hAnsi="Arial" w:cs="Arial"/>
          <w:b/>
          <w:sz w:val="28"/>
          <w:szCs w:val="28"/>
        </w:rPr>
        <w:t>We are in a fight for the future of our students and our profession.</w:t>
      </w:r>
      <w:r w:rsidRPr="00C26BB2">
        <w:rPr>
          <w:rFonts w:ascii="Arial" w:hAnsi="Arial" w:cs="Arial"/>
        </w:rPr>
        <w:t xml:space="preserve"> </w:t>
      </w:r>
      <w:r w:rsidR="00445400">
        <w:rPr>
          <w:rFonts w:ascii="Arial" w:hAnsi="Arial" w:cs="Arial"/>
        </w:rPr>
        <w:t xml:space="preserve"> </w:t>
      </w:r>
      <w:r w:rsidRPr="00DC3786">
        <w:rPr>
          <w:rFonts w:ascii="Arial" w:hAnsi="Arial" w:cs="Arial"/>
          <w:sz w:val="22"/>
          <w:szCs w:val="22"/>
        </w:rPr>
        <w:t>In order to win and defend a good union contract and build a stronger union that both (a) moves our schools and our work lives forward, and (b) protects us against the DeVos privatization/ charterization agenda, every member in every corner of our union needs to be in this struggle.</w:t>
      </w:r>
      <w:r w:rsidRPr="00C26BB2">
        <w:rPr>
          <w:rFonts w:ascii="Arial" w:hAnsi="Arial" w:cs="Arial"/>
        </w:rPr>
        <w:t xml:space="preserve"> </w:t>
      </w:r>
    </w:p>
    <w:p w14:paraId="1621909C" w14:textId="77777777" w:rsidR="00A428BE" w:rsidRPr="00DC3786" w:rsidRDefault="00A428BE" w:rsidP="00240D17">
      <w:pPr>
        <w:rPr>
          <w:rFonts w:ascii="Arial" w:hAnsi="Arial" w:cs="Arial"/>
          <w:b/>
        </w:rPr>
      </w:pPr>
    </w:p>
    <w:p w14:paraId="037F8533" w14:textId="6AE14104" w:rsidR="00240D17" w:rsidRPr="00C26BB2" w:rsidRDefault="00240D17" w:rsidP="00240D17">
      <w:pPr>
        <w:rPr>
          <w:rFonts w:ascii="Arial" w:hAnsi="Arial" w:cs="Arial"/>
        </w:rPr>
      </w:pPr>
      <w:r>
        <w:rPr>
          <w:rFonts w:ascii="Arial" w:hAnsi="Arial" w:cs="Arial"/>
          <w:b/>
          <w:sz w:val="28"/>
          <w:szCs w:val="28"/>
        </w:rPr>
        <w:t>School Organizing Squads</w:t>
      </w:r>
      <w:r w:rsidRPr="00C26BB2">
        <w:rPr>
          <w:rFonts w:ascii="Arial" w:hAnsi="Arial" w:cs="Arial"/>
          <w:b/>
          <w:sz w:val="28"/>
          <w:szCs w:val="28"/>
        </w:rPr>
        <w:t xml:space="preserve"> (</w:t>
      </w:r>
      <w:r>
        <w:rPr>
          <w:rFonts w:ascii="Arial" w:hAnsi="Arial" w:cs="Arial"/>
          <w:b/>
          <w:sz w:val="28"/>
          <w:szCs w:val="28"/>
        </w:rPr>
        <w:t>SOS</w:t>
      </w:r>
      <w:r w:rsidRPr="00C26BB2">
        <w:rPr>
          <w:rFonts w:ascii="Arial" w:hAnsi="Arial" w:cs="Arial"/>
          <w:b/>
          <w:sz w:val="28"/>
          <w:szCs w:val="28"/>
        </w:rPr>
        <w:t>) are being formed at every school</w:t>
      </w:r>
      <w:r w:rsidR="00497F30">
        <w:rPr>
          <w:rFonts w:ascii="Arial" w:hAnsi="Arial" w:cs="Arial"/>
          <w:b/>
          <w:sz w:val="28"/>
          <w:szCs w:val="28"/>
        </w:rPr>
        <w:t xml:space="preserve">.  </w:t>
      </w:r>
      <w:r w:rsidRPr="00DC3786">
        <w:rPr>
          <w:rFonts w:ascii="Arial" w:hAnsi="Arial" w:cs="Arial"/>
          <w:sz w:val="22"/>
          <w:szCs w:val="22"/>
        </w:rPr>
        <w:t xml:space="preserve">SOS teams are networks of union members at a school (or worksite). </w:t>
      </w:r>
      <w:r w:rsidR="00497F30" w:rsidRPr="00DC3786">
        <w:rPr>
          <w:rFonts w:ascii="Arial" w:hAnsi="Arial" w:cs="Arial"/>
          <w:sz w:val="22"/>
          <w:szCs w:val="22"/>
        </w:rPr>
        <w:t xml:space="preserve"> </w:t>
      </w:r>
      <w:r w:rsidRPr="00DC3786">
        <w:rPr>
          <w:rFonts w:ascii="Arial" w:hAnsi="Arial" w:cs="Arial"/>
          <w:sz w:val="22"/>
          <w:szCs w:val="22"/>
        </w:rPr>
        <w:t xml:space="preserve">SOS leaders will have networks of union members who they see regularly. </w:t>
      </w:r>
      <w:r w:rsidR="00497F30" w:rsidRPr="00DC3786">
        <w:rPr>
          <w:rFonts w:ascii="Arial" w:hAnsi="Arial" w:cs="Arial"/>
          <w:sz w:val="22"/>
          <w:szCs w:val="22"/>
        </w:rPr>
        <w:t xml:space="preserve"> </w:t>
      </w:r>
      <w:r w:rsidRPr="00DC3786">
        <w:rPr>
          <w:rFonts w:ascii="Arial" w:hAnsi="Arial" w:cs="Arial"/>
          <w:sz w:val="22"/>
          <w:szCs w:val="22"/>
        </w:rPr>
        <w:t>With the support of site reps, union staff, and other union leaders, SOS leaders will organize colleagues in their network to stay informed, maintain union membership, and get engaged in addressing site issues and winning a strong contract.</w:t>
      </w:r>
    </w:p>
    <w:p w14:paraId="6A8AAF11" w14:textId="77777777" w:rsidR="00A428BE" w:rsidRPr="00DC3786" w:rsidRDefault="00A428BE" w:rsidP="00240D17">
      <w:pPr>
        <w:rPr>
          <w:rFonts w:ascii="Arial" w:hAnsi="Arial" w:cs="Arial"/>
          <w:b/>
        </w:rPr>
      </w:pPr>
    </w:p>
    <w:p w14:paraId="4E259838" w14:textId="20B56905" w:rsidR="00240D17" w:rsidRPr="00C26BB2" w:rsidRDefault="00240D17" w:rsidP="00240D17">
      <w:pPr>
        <w:rPr>
          <w:rFonts w:ascii="Arial" w:hAnsi="Arial" w:cs="Arial"/>
          <w:b/>
          <w:sz w:val="28"/>
          <w:szCs w:val="28"/>
        </w:rPr>
      </w:pPr>
      <w:r w:rsidRPr="00C26BB2">
        <w:rPr>
          <w:rFonts w:ascii="Arial" w:hAnsi="Arial" w:cs="Arial"/>
          <w:b/>
          <w:sz w:val="28"/>
          <w:szCs w:val="28"/>
        </w:rPr>
        <w:t xml:space="preserve">As a </w:t>
      </w:r>
      <w:r>
        <w:rPr>
          <w:rFonts w:ascii="Arial" w:hAnsi="Arial" w:cs="Arial"/>
          <w:b/>
          <w:sz w:val="28"/>
          <w:szCs w:val="28"/>
        </w:rPr>
        <w:t>School Organizing Squad</w:t>
      </w:r>
      <w:r w:rsidRPr="00C26BB2">
        <w:rPr>
          <w:rFonts w:ascii="Arial" w:hAnsi="Arial" w:cs="Arial"/>
          <w:b/>
          <w:sz w:val="28"/>
          <w:szCs w:val="28"/>
        </w:rPr>
        <w:t xml:space="preserve"> Leader, I commit to: </w:t>
      </w:r>
    </w:p>
    <w:p w14:paraId="134D7A02" w14:textId="2829261E" w:rsidR="00240D17" w:rsidRPr="00DC3786" w:rsidRDefault="00240D17" w:rsidP="00240D17">
      <w:pPr>
        <w:pStyle w:val="ListParagraph"/>
        <w:numPr>
          <w:ilvl w:val="0"/>
          <w:numId w:val="130"/>
        </w:numPr>
        <w:spacing w:after="160" w:line="259" w:lineRule="auto"/>
        <w:contextualSpacing/>
        <w:rPr>
          <w:rFonts w:ascii="Arial" w:hAnsi="Arial" w:cs="Arial"/>
          <w:sz w:val="22"/>
          <w:szCs w:val="22"/>
        </w:rPr>
      </w:pPr>
      <w:r w:rsidRPr="00DC3786">
        <w:rPr>
          <w:rFonts w:ascii="Arial" w:hAnsi="Arial" w:cs="Arial"/>
          <w:sz w:val="22"/>
          <w:szCs w:val="22"/>
        </w:rPr>
        <w:t>Welcome new educators</w:t>
      </w:r>
      <w:r w:rsidR="00F42962" w:rsidRPr="00DC3786">
        <w:rPr>
          <w:rFonts w:ascii="Arial" w:hAnsi="Arial" w:cs="Arial"/>
          <w:sz w:val="22"/>
          <w:szCs w:val="22"/>
        </w:rPr>
        <w:t>,</w:t>
      </w:r>
      <w:r w:rsidRPr="00DC3786">
        <w:rPr>
          <w:rFonts w:ascii="Arial" w:hAnsi="Arial" w:cs="Arial"/>
          <w:sz w:val="22"/>
          <w:szCs w:val="22"/>
        </w:rPr>
        <w:t xml:space="preserve"> sign up potential members and maintain union membership for educators in my network. </w:t>
      </w:r>
    </w:p>
    <w:p w14:paraId="1E4E5427" w14:textId="77777777" w:rsidR="00240D17" w:rsidRPr="00DC3786" w:rsidRDefault="00240D17" w:rsidP="00240D17">
      <w:pPr>
        <w:pStyle w:val="ListParagraph"/>
        <w:ind w:left="360"/>
        <w:rPr>
          <w:rFonts w:ascii="Arial" w:hAnsi="Arial" w:cs="Arial"/>
          <w:sz w:val="22"/>
          <w:szCs w:val="22"/>
        </w:rPr>
      </w:pPr>
    </w:p>
    <w:p w14:paraId="3DFF2333" w14:textId="6E8DCA00" w:rsidR="00240D17" w:rsidRPr="00DC3786" w:rsidRDefault="00240D17" w:rsidP="00240D17">
      <w:pPr>
        <w:pStyle w:val="ListParagraph"/>
        <w:numPr>
          <w:ilvl w:val="0"/>
          <w:numId w:val="130"/>
        </w:numPr>
        <w:spacing w:after="160" w:line="259" w:lineRule="auto"/>
        <w:contextualSpacing/>
        <w:rPr>
          <w:rFonts w:ascii="Arial" w:hAnsi="Arial" w:cs="Arial"/>
          <w:sz w:val="22"/>
          <w:szCs w:val="22"/>
        </w:rPr>
      </w:pPr>
      <w:r w:rsidRPr="00DC3786">
        <w:rPr>
          <w:rFonts w:ascii="Arial" w:hAnsi="Arial" w:cs="Arial"/>
          <w:sz w:val="22"/>
          <w:szCs w:val="22"/>
        </w:rPr>
        <w:t xml:space="preserve">Take responsibility for having regular, short organizing conversations with a set group of union members at my school about site-based issues and/or regarding </w:t>
      </w:r>
      <w:r w:rsidR="00DC3786" w:rsidRPr="00DC3786">
        <w:rPr>
          <w:rFonts w:ascii="Arial" w:hAnsi="Arial" w:cs="Arial"/>
          <w:sz w:val="22"/>
          <w:szCs w:val="22"/>
        </w:rPr>
        <w:t>local association</w:t>
      </w:r>
      <w:r w:rsidRPr="00DC3786">
        <w:rPr>
          <w:rFonts w:ascii="Arial" w:hAnsi="Arial" w:cs="Arial"/>
          <w:sz w:val="22"/>
          <w:szCs w:val="22"/>
        </w:rPr>
        <w:t>’s contract/political action campaigns and assessing their level of support and participation.</w:t>
      </w:r>
    </w:p>
    <w:p w14:paraId="7FF63CDB" w14:textId="77777777" w:rsidR="00240D17" w:rsidRPr="00DC3786" w:rsidRDefault="00240D17" w:rsidP="00240D17">
      <w:pPr>
        <w:pStyle w:val="ListParagraph"/>
        <w:ind w:left="360"/>
        <w:rPr>
          <w:rFonts w:ascii="Arial" w:hAnsi="Arial" w:cs="Arial"/>
          <w:sz w:val="22"/>
          <w:szCs w:val="22"/>
        </w:rPr>
      </w:pPr>
    </w:p>
    <w:p w14:paraId="24899BE4" w14:textId="65DBF134" w:rsidR="00240D17" w:rsidRPr="00DC3786" w:rsidRDefault="00240D17" w:rsidP="00240D17">
      <w:pPr>
        <w:pStyle w:val="ListParagraph"/>
        <w:numPr>
          <w:ilvl w:val="0"/>
          <w:numId w:val="130"/>
        </w:numPr>
        <w:spacing w:after="160" w:line="259" w:lineRule="auto"/>
        <w:contextualSpacing/>
        <w:rPr>
          <w:rFonts w:ascii="Arial" w:hAnsi="Arial" w:cs="Arial"/>
          <w:sz w:val="22"/>
          <w:szCs w:val="22"/>
        </w:rPr>
      </w:pPr>
      <w:r w:rsidRPr="00DC3786">
        <w:rPr>
          <w:rFonts w:ascii="Arial" w:hAnsi="Arial" w:cs="Arial"/>
          <w:sz w:val="22"/>
          <w:szCs w:val="22"/>
        </w:rPr>
        <w:t>Engage and mobilize co-workers in my network to take collective action to address site issues and to support our</w:t>
      </w:r>
      <w:r w:rsidR="00DC3786" w:rsidRPr="00DC3786">
        <w:rPr>
          <w:rFonts w:ascii="Arial" w:hAnsi="Arial" w:cs="Arial"/>
          <w:sz w:val="22"/>
          <w:szCs w:val="22"/>
        </w:rPr>
        <w:t xml:space="preserve"> local association </w:t>
      </w:r>
      <w:r w:rsidRPr="00DC3786">
        <w:rPr>
          <w:rFonts w:ascii="Arial" w:hAnsi="Arial" w:cs="Arial"/>
          <w:sz w:val="22"/>
          <w:szCs w:val="22"/>
        </w:rPr>
        <w:t>contract/political action campaigns.</w:t>
      </w:r>
    </w:p>
    <w:p w14:paraId="4E2E36E5" w14:textId="77777777" w:rsidR="00240D17" w:rsidRPr="00DC3786" w:rsidRDefault="00240D17" w:rsidP="00240D17">
      <w:pPr>
        <w:pStyle w:val="ListParagraph"/>
        <w:ind w:left="360"/>
        <w:rPr>
          <w:rFonts w:ascii="Arial" w:hAnsi="Arial" w:cs="Arial"/>
          <w:sz w:val="22"/>
          <w:szCs w:val="22"/>
        </w:rPr>
      </w:pPr>
    </w:p>
    <w:p w14:paraId="5DFCCA74" w14:textId="77777777" w:rsidR="00240D17" w:rsidRPr="00DC3786" w:rsidRDefault="00240D17" w:rsidP="00240D17">
      <w:pPr>
        <w:pStyle w:val="ListParagraph"/>
        <w:numPr>
          <w:ilvl w:val="0"/>
          <w:numId w:val="130"/>
        </w:numPr>
        <w:spacing w:after="160" w:line="259" w:lineRule="auto"/>
        <w:contextualSpacing/>
        <w:rPr>
          <w:rFonts w:ascii="Arial" w:hAnsi="Arial" w:cs="Arial"/>
          <w:sz w:val="22"/>
          <w:szCs w:val="22"/>
        </w:rPr>
      </w:pPr>
      <w:r w:rsidRPr="00DC3786">
        <w:rPr>
          <w:rFonts w:ascii="Arial" w:hAnsi="Arial" w:cs="Arial"/>
          <w:sz w:val="22"/>
          <w:szCs w:val="22"/>
        </w:rPr>
        <w:t>Meet periodically at my site with our elected Site Representative(s) and fellow SOS Leaders to share information and to coordinate organizing efforts.</w:t>
      </w:r>
    </w:p>
    <w:p w14:paraId="45EFA71F" w14:textId="77777777" w:rsidR="00240D17" w:rsidRPr="00FC28A6" w:rsidRDefault="00240D17" w:rsidP="00240D17">
      <w:pPr>
        <w:rPr>
          <w:rFonts w:ascii="Arial" w:hAnsi="Arial" w:cs="Arial"/>
          <w:sz w:val="4"/>
          <w:szCs w:val="4"/>
        </w:rPr>
      </w:pPr>
    </w:p>
    <w:p w14:paraId="15EB2815" w14:textId="5F45C6AF" w:rsidR="00240D17" w:rsidRDefault="00240D17" w:rsidP="00240D17">
      <w:pPr>
        <w:rPr>
          <w:rFonts w:ascii="Arial" w:hAnsi="Arial" w:cs="Arial"/>
        </w:rPr>
      </w:pPr>
      <w:r>
        <w:rPr>
          <w:rFonts w:ascii="Arial" w:hAnsi="Arial" w:cs="Arial"/>
        </w:rPr>
        <w:t>School:____________________________________________________________________</w:t>
      </w:r>
    </w:p>
    <w:p w14:paraId="12E40277" w14:textId="77777777" w:rsidR="00DC3786" w:rsidRDefault="00DC3786" w:rsidP="00240D17">
      <w:pPr>
        <w:rPr>
          <w:rFonts w:ascii="Arial" w:hAnsi="Arial" w:cs="Arial"/>
        </w:rPr>
      </w:pPr>
    </w:p>
    <w:tbl>
      <w:tblPr>
        <w:tblStyle w:val="TableGrid"/>
        <w:tblW w:w="10620" w:type="dxa"/>
        <w:tblInd w:w="-185" w:type="dxa"/>
        <w:tblLook w:val="04A0" w:firstRow="1" w:lastRow="0" w:firstColumn="1" w:lastColumn="0" w:noHBand="0" w:noVBand="1"/>
      </w:tblPr>
      <w:tblGrid>
        <w:gridCol w:w="2700"/>
        <w:gridCol w:w="2610"/>
        <w:gridCol w:w="2340"/>
        <w:gridCol w:w="2970"/>
      </w:tblGrid>
      <w:tr w:rsidR="00240D17" w14:paraId="73300AE8" w14:textId="77777777" w:rsidTr="00DC3786">
        <w:tc>
          <w:tcPr>
            <w:tcW w:w="2700" w:type="dxa"/>
            <w:shd w:val="clear" w:color="auto" w:fill="D9D9D9" w:themeFill="background1" w:themeFillShade="D9"/>
            <w:vAlign w:val="center"/>
          </w:tcPr>
          <w:p w14:paraId="7386A23D" w14:textId="598FA942" w:rsidR="00240D17" w:rsidRPr="00C26BB2" w:rsidRDefault="00240D17" w:rsidP="00DC3786">
            <w:pPr>
              <w:rPr>
                <w:rFonts w:ascii="Arial" w:hAnsi="Arial" w:cs="Arial"/>
                <w:b/>
              </w:rPr>
            </w:pPr>
            <w:r w:rsidRPr="00C26BB2">
              <w:rPr>
                <w:rFonts w:ascii="Arial" w:hAnsi="Arial" w:cs="Arial"/>
                <w:b/>
              </w:rPr>
              <w:t>Name</w:t>
            </w:r>
          </w:p>
        </w:tc>
        <w:tc>
          <w:tcPr>
            <w:tcW w:w="2610" w:type="dxa"/>
            <w:shd w:val="clear" w:color="auto" w:fill="D9D9D9" w:themeFill="background1" w:themeFillShade="D9"/>
            <w:vAlign w:val="center"/>
          </w:tcPr>
          <w:p w14:paraId="0F0AE8C9" w14:textId="77777777" w:rsidR="00240D17" w:rsidRPr="00C26BB2" w:rsidRDefault="00240D17" w:rsidP="00DC3786">
            <w:pPr>
              <w:rPr>
                <w:rFonts w:ascii="Arial" w:hAnsi="Arial" w:cs="Arial"/>
                <w:b/>
              </w:rPr>
            </w:pPr>
            <w:r w:rsidRPr="00C26BB2">
              <w:rPr>
                <w:rFonts w:ascii="Arial" w:hAnsi="Arial" w:cs="Arial"/>
                <w:b/>
              </w:rPr>
              <w:t>Signature</w:t>
            </w:r>
          </w:p>
        </w:tc>
        <w:tc>
          <w:tcPr>
            <w:tcW w:w="2340" w:type="dxa"/>
            <w:shd w:val="clear" w:color="auto" w:fill="D9D9D9" w:themeFill="background1" w:themeFillShade="D9"/>
            <w:vAlign w:val="center"/>
          </w:tcPr>
          <w:p w14:paraId="30912CC7" w14:textId="77777777" w:rsidR="00240D17" w:rsidRPr="00C26BB2" w:rsidRDefault="00240D17" w:rsidP="00DC3786">
            <w:pPr>
              <w:rPr>
                <w:rFonts w:ascii="Arial" w:hAnsi="Arial" w:cs="Arial"/>
                <w:b/>
              </w:rPr>
            </w:pPr>
            <w:r w:rsidRPr="00C26BB2">
              <w:rPr>
                <w:rFonts w:ascii="Arial" w:hAnsi="Arial" w:cs="Arial"/>
                <w:b/>
              </w:rPr>
              <w:t>Cell Phone</w:t>
            </w:r>
          </w:p>
        </w:tc>
        <w:tc>
          <w:tcPr>
            <w:tcW w:w="2970" w:type="dxa"/>
            <w:shd w:val="clear" w:color="auto" w:fill="D9D9D9" w:themeFill="background1" w:themeFillShade="D9"/>
            <w:vAlign w:val="center"/>
          </w:tcPr>
          <w:p w14:paraId="4C6FAC41" w14:textId="77777777" w:rsidR="00240D17" w:rsidRPr="00C26BB2" w:rsidRDefault="00240D17" w:rsidP="00DC3786">
            <w:pPr>
              <w:rPr>
                <w:rFonts w:ascii="Arial" w:hAnsi="Arial" w:cs="Arial"/>
                <w:b/>
              </w:rPr>
            </w:pPr>
            <w:r w:rsidRPr="00C26BB2">
              <w:rPr>
                <w:rFonts w:ascii="Arial" w:hAnsi="Arial" w:cs="Arial"/>
                <w:b/>
              </w:rPr>
              <w:t>Personal Email</w:t>
            </w:r>
          </w:p>
        </w:tc>
      </w:tr>
      <w:tr w:rsidR="00240D17" w14:paraId="0A803119" w14:textId="77777777" w:rsidTr="00DC3786">
        <w:tc>
          <w:tcPr>
            <w:tcW w:w="2700" w:type="dxa"/>
            <w:vAlign w:val="center"/>
          </w:tcPr>
          <w:p w14:paraId="151F698F" w14:textId="77777777" w:rsidR="00240D17" w:rsidRDefault="00240D17" w:rsidP="00DC3786">
            <w:pPr>
              <w:rPr>
                <w:rFonts w:ascii="Arial" w:hAnsi="Arial" w:cs="Arial"/>
              </w:rPr>
            </w:pPr>
          </w:p>
          <w:p w14:paraId="71214F6A" w14:textId="77777777" w:rsidR="00240D17" w:rsidRDefault="00240D17" w:rsidP="00DC3786">
            <w:pPr>
              <w:rPr>
                <w:rFonts w:ascii="Arial" w:hAnsi="Arial" w:cs="Arial"/>
              </w:rPr>
            </w:pPr>
          </w:p>
          <w:p w14:paraId="25F085C1" w14:textId="77777777" w:rsidR="00240D17" w:rsidRPr="002F1BE0" w:rsidRDefault="00240D17" w:rsidP="00DC3786">
            <w:pPr>
              <w:rPr>
                <w:rFonts w:ascii="Arial" w:hAnsi="Arial" w:cs="Arial"/>
                <w:sz w:val="16"/>
                <w:szCs w:val="16"/>
              </w:rPr>
            </w:pPr>
          </w:p>
        </w:tc>
        <w:tc>
          <w:tcPr>
            <w:tcW w:w="2610" w:type="dxa"/>
            <w:vAlign w:val="center"/>
          </w:tcPr>
          <w:p w14:paraId="1747F47D" w14:textId="77777777" w:rsidR="00240D17" w:rsidRDefault="00240D17" w:rsidP="00DC3786">
            <w:pPr>
              <w:rPr>
                <w:rFonts w:ascii="Arial" w:hAnsi="Arial" w:cs="Arial"/>
              </w:rPr>
            </w:pPr>
          </w:p>
        </w:tc>
        <w:tc>
          <w:tcPr>
            <w:tcW w:w="2340" w:type="dxa"/>
            <w:vAlign w:val="center"/>
          </w:tcPr>
          <w:p w14:paraId="3E7B1BCE" w14:textId="77777777" w:rsidR="00240D17" w:rsidRDefault="00240D17" w:rsidP="00DC3786">
            <w:pPr>
              <w:rPr>
                <w:rFonts w:ascii="Arial" w:hAnsi="Arial" w:cs="Arial"/>
              </w:rPr>
            </w:pPr>
          </w:p>
        </w:tc>
        <w:tc>
          <w:tcPr>
            <w:tcW w:w="2970" w:type="dxa"/>
            <w:vAlign w:val="center"/>
          </w:tcPr>
          <w:p w14:paraId="13E670C0" w14:textId="77777777" w:rsidR="00240D17" w:rsidRDefault="00240D17" w:rsidP="00DC3786">
            <w:pPr>
              <w:rPr>
                <w:rFonts w:ascii="Arial" w:hAnsi="Arial" w:cs="Arial"/>
              </w:rPr>
            </w:pPr>
          </w:p>
        </w:tc>
      </w:tr>
      <w:tr w:rsidR="00240D17" w14:paraId="00DC10D6" w14:textId="77777777" w:rsidTr="00DC3786">
        <w:tc>
          <w:tcPr>
            <w:tcW w:w="2700" w:type="dxa"/>
            <w:vAlign w:val="center"/>
          </w:tcPr>
          <w:p w14:paraId="72E83A29" w14:textId="77777777" w:rsidR="00240D17" w:rsidRDefault="00240D17" w:rsidP="00DC3786">
            <w:pPr>
              <w:rPr>
                <w:rFonts w:ascii="Arial" w:hAnsi="Arial" w:cs="Arial"/>
              </w:rPr>
            </w:pPr>
          </w:p>
          <w:p w14:paraId="520C2BEF" w14:textId="77777777" w:rsidR="00240D17" w:rsidRDefault="00240D17" w:rsidP="00DC3786">
            <w:pPr>
              <w:rPr>
                <w:rFonts w:ascii="Arial" w:hAnsi="Arial" w:cs="Arial"/>
              </w:rPr>
            </w:pPr>
          </w:p>
          <w:p w14:paraId="37FE3F2D" w14:textId="77777777" w:rsidR="00240D17" w:rsidRPr="00366125" w:rsidRDefault="00240D17" w:rsidP="00DC3786">
            <w:pPr>
              <w:rPr>
                <w:rFonts w:ascii="Arial" w:hAnsi="Arial" w:cs="Arial"/>
                <w:sz w:val="16"/>
                <w:szCs w:val="16"/>
              </w:rPr>
            </w:pPr>
          </w:p>
        </w:tc>
        <w:tc>
          <w:tcPr>
            <w:tcW w:w="2610" w:type="dxa"/>
            <w:vAlign w:val="center"/>
          </w:tcPr>
          <w:p w14:paraId="2FCA6289" w14:textId="77777777" w:rsidR="00240D17" w:rsidRDefault="00240D17" w:rsidP="00DC3786">
            <w:pPr>
              <w:rPr>
                <w:rFonts w:ascii="Arial" w:hAnsi="Arial" w:cs="Arial"/>
              </w:rPr>
            </w:pPr>
          </w:p>
        </w:tc>
        <w:tc>
          <w:tcPr>
            <w:tcW w:w="2340" w:type="dxa"/>
            <w:vAlign w:val="center"/>
          </w:tcPr>
          <w:p w14:paraId="0232FCA9" w14:textId="77777777" w:rsidR="00240D17" w:rsidRDefault="00240D17" w:rsidP="00DC3786">
            <w:pPr>
              <w:rPr>
                <w:rFonts w:ascii="Arial" w:hAnsi="Arial" w:cs="Arial"/>
              </w:rPr>
            </w:pPr>
          </w:p>
        </w:tc>
        <w:tc>
          <w:tcPr>
            <w:tcW w:w="2970" w:type="dxa"/>
            <w:vAlign w:val="center"/>
          </w:tcPr>
          <w:p w14:paraId="79139F88" w14:textId="77777777" w:rsidR="00240D17" w:rsidRDefault="00240D17" w:rsidP="00DC3786">
            <w:pPr>
              <w:rPr>
                <w:rFonts w:ascii="Arial" w:hAnsi="Arial" w:cs="Arial"/>
              </w:rPr>
            </w:pPr>
          </w:p>
        </w:tc>
      </w:tr>
      <w:tr w:rsidR="00240D17" w14:paraId="50749106" w14:textId="77777777" w:rsidTr="00DC3786">
        <w:tc>
          <w:tcPr>
            <w:tcW w:w="2700" w:type="dxa"/>
            <w:vAlign w:val="center"/>
          </w:tcPr>
          <w:p w14:paraId="157E7F7E" w14:textId="77777777" w:rsidR="00240D17" w:rsidRDefault="00240D17" w:rsidP="00DC3786">
            <w:pPr>
              <w:rPr>
                <w:rFonts w:ascii="Arial" w:hAnsi="Arial" w:cs="Arial"/>
              </w:rPr>
            </w:pPr>
          </w:p>
          <w:p w14:paraId="30EDBC86" w14:textId="77777777" w:rsidR="00240D17" w:rsidRDefault="00240D17" w:rsidP="00DC3786">
            <w:pPr>
              <w:rPr>
                <w:rFonts w:ascii="Arial" w:hAnsi="Arial" w:cs="Arial"/>
              </w:rPr>
            </w:pPr>
          </w:p>
          <w:p w14:paraId="2B66250E" w14:textId="77777777" w:rsidR="00240D17" w:rsidRPr="00565FF2" w:rsidRDefault="00240D17" w:rsidP="00DC3786">
            <w:pPr>
              <w:rPr>
                <w:rFonts w:ascii="Arial" w:hAnsi="Arial" w:cs="Arial"/>
                <w:sz w:val="16"/>
                <w:szCs w:val="16"/>
              </w:rPr>
            </w:pPr>
          </w:p>
        </w:tc>
        <w:tc>
          <w:tcPr>
            <w:tcW w:w="2610" w:type="dxa"/>
            <w:vAlign w:val="center"/>
          </w:tcPr>
          <w:p w14:paraId="08A8470B" w14:textId="77777777" w:rsidR="00240D17" w:rsidRDefault="00240D17" w:rsidP="00DC3786">
            <w:pPr>
              <w:rPr>
                <w:rFonts w:ascii="Arial" w:hAnsi="Arial" w:cs="Arial"/>
              </w:rPr>
            </w:pPr>
          </w:p>
        </w:tc>
        <w:tc>
          <w:tcPr>
            <w:tcW w:w="2340" w:type="dxa"/>
            <w:vAlign w:val="center"/>
          </w:tcPr>
          <w:p w14:paraId="3ABA2EA0" w14:textId="77777777" w:rsidR="00240D17" w:rsidRDefault="00240D17" w:rsidP="00DC3786">
            <w:pPr>
              <w:rPr>
                <w:rFonts w:ascii="Arial" w:hAnsi="Arial" w:cs="Arial"/>
              </w:rPr>
            </w:pPr>
          </w:p>
        </w:tc>
        <w:tc>
          <w:tcPr>
            <w:tcW w:w="2970" w:type="dxa"/>
            <w:vAlign w:val="center"/>
          </w:tcPr>
          <w:p w14:paraId="139B861C" w14:textId="77777777" w:rsidR="00240D17" w:rsidRDefault="00240D17" w:rsidP="00DC3786">
            <w:pPr>
              <w:rPr>
                <w:rFonts w:ascii="Arial" w:hAnsi="Arial" w:cs="Arial"/>
              </w:rPr>
            </w:pPr>
          </w:p>
        </w:tc>
      </w:tr>
      <w:tr w:rsidR="00240D17" w14:paraId="165E5804" w14:textId="77777777" w:rsidTr="00DC3786">
        <w:tc>
          <w:tcPr>
            <w:tcW w:w="2700" w:type="dxa"/>
            <w:vAlign w:val="center"/>
          </w:tcPr>
          <w:p w14:paraId="22EC7D81" w14:textId="77777777" w:rsidR="00240D17" w:rsidRDefault="00240D17" w:rsidP="00DC3786">
            <w:pPr>
              <w:rPr>
                <w:rFonts w:ascii="Arial" w:hAnsi="Arial" w:cs="Arial"/>
              </w:rPr>
            </w:pPr>
          </w:p>
          <w:p w14:paraId="65978E09" w14:textId="77777777" w:rsidR="00240D17" w:rsidRDefault="00240D17" w:rsidP="00DC3786">
            <w:pPr>
              <w:rPr>
                <w:rFonts w:ascii="Arial" w:hAnsi="Arial" w:cs="Arial"/>
              </w:rPr>
            </w:pPr>
          </w:p>
          <w:p w14:paraId="0230D6C0" w14:textId="77777777" w:rsidR="00240D17" w:rsidRPr="001A6702" w:rsidRDefault="00240D17" w:rsidP="00DC3786">
            <w:pPr>
              <w:rPr>
                <w:rFonts w:ascii="Arial" w:hAnsi="Arial" w:cs="Arial"/>
                <w:sz w:val="16"/>
                <w:szCs w:val="16"/>
              </w:rPr>
            </w:pPr>
          </w:p>
        </w:tc>
        <w:tc>
          <w:tcPr>
            <w:tcW w:w="2610" w:type="dxa"/>
            <w:vAlign w:val="center"/>
          </w:tcPr>
          <w:p w14:paraId="26AB314F" w14:textId="77777777" w:rsidR="00240D17" w:rsidRDefault="00240D17" w:rsidP="00DC3786">
            <w:pPr>
              <w:rPr>
                <w:rFonts w:ascii="Arial" w:hAnsi="Arial" w:cs="Arial"/>
              </w:rPr>
            </w:pPr>
          </w:p>
        </w:tc>
        <w:tc>
          <w:tcPr>
            <w:tcW w:w="2340" w:type="dxa"/>
            <w:vAlign w:val="center"/>
          </w:tcPr>
          <w:p w14:paraId="108F67F7" w14:textId="77777777" w:rsidR="00240D17" w:rsidRDefault="00240D17" w:rsidP="00DC3786">
            <w:pPr>
              <w:rPr>
                <w:rFonts w:ascii="Arial" w:hAnsi="Arial" w:cs="Arial"/>
              </w:rPr>
            </w:pPr>
          </w:p>
        </w:tc>
        <w:tc>
          <w:tcPr>
            <w:tcW w:w="2970" w:type="dxa"/>
            <w:vAlign w:val="center"/>
          </w:tcPr>
          <w:p w14:paraId="6894250D" w14:textId="77777777" w:rsidR="00240D17" w:rsidRDefault="00240D17" w:rsidP="00DC3786">
            <w:pPr>
              <w:rPr>
                <w:rFonts w:ascii="Arial" w:hAnsi="Arial" w:cs="Arial"/>
              </w:rPr>
            </w:pPr>
          </w:p>
        </w:tc>
      </w:tr>
      <w:tr w:rsidR="00240D17" w14:paraId="700786FD" w14:textId="77777777" w:rsidTr="000D0EA0">
        <w:trPr>
          <w:trHeight w:val="665"/>
        </w:trPr>
        <w:tc>
          <w:tcPr>
            <w:tcW w:w="10620" w:type="dxa"/>
            <w:gridSpan w:val="4"/>
            <w:vAlign w:val="center"/>
          </w:tcPr>
          <w:p w14:paraId="46CE3657" w14:textId="37D1F0F9" w:rsidR="000D0EA0" w:rsidRPr="00FC28A6" w:rsidRDefault="00240D17" w:rsidP="000D0EA0">
            <w:pPr>
              <w:rPr>
                <w:rFonts w:ascii="Arial" w:hAnsi="Arial" w:cs="Arial"/>
              </w:rPr>
            </w:pPr>
            <w:r>
              <w:rPr>
                <w:rFonts w:ascii="Arial" w:hAnsi="Arial" w:cs="Arial"/>
              </w:rPr>
              <w:t xml:space="preserve">Return to </w:t>
            </w:r>
          </w:p>
        </w:tc>
      </w:tr>
    </w:tbl>
    <w:p w14:paraId="3B3BE92F" w14:textId="6E4A240F" w:rsidR="00137B0E" w:rsidRDefault="00137B0E">
      <w:pPr>
        <w:rPr>
          <w:rFonts w:ascii="Trebuchet MS" w:hAnsi="Trebuchet MS"/>
          <w:color w:val="000000"/>
          <w:sz w:val="20"/>
          <w:szCs w:val="32"/>
        </w:rPr>
      </w:pPr>
    </w:p>
    <w:p w14:paraId="2D56481D" w14:textId="77777777" w:rsidR="001778C0" w:rsidRDefault="001778C0">
      <w:pPr>
        <w:rPr>
          <w:rFonts w:ascii="Trebuchet MS" w:hAnsi="Trebuchet MS" w:cs="Arial"/>
          <w:b/>
          <w:color w:val="000000"/>
          <w:sz w:val="20"/>
          <w:szCs w:val="32"/>
        </w:rPr>
      </w:pPr>
    </w:p>
    <w:p w14:paraId="08F886D6" w14:textId="77777777" w:rsidR="00662E02" w:rsidRDefault="00662E02" w:rsidP="00662E02">
      <w:pPr>
        <w:pStyle w:val="Title"/>
        <w:tabs>
          <w:tab w:val="left" w:pos="2070"/>
          <w:tab w:val="center" w:pos="4968"/>
        </w:tabs>
        <w:spacing w:before="360"/>
        <w:jc w:val="left"/>
        <w:rPr>
          <w:rFonts w:ascii="Trebuchet MS" w:hAnsi="Trebuchet MS"/>
          <w:color w:val="0000FF"/>
          <w:sz w:val="70"/>
          <w:szCs w:val="70"/>
        </w:rPr>
      </w:pPr>
      <w:r>
        <w:rPr>
          <w:rFonts w:ascii="Trebuchet MS" w:hAnsi="Trebuchet MS"/>
          <w:color w:val="0000FF"/>
          <w:sz w:val="70"/>
          <w:szCs w:val="70"/>
        </w:rPr>
        <w:tab/>
      </w:r>
    </w:p>
    <w:p w14:paraId="1D86B576" w14:textId="77777777" w:rsidR="00662E02" w:rsidRDefault="00662E02" w:rsidP="00662E02">
      <w:pPr>
        <w:pStyle w:val="Title"/>
        <w:tabs>
          <w:tab w:val="left" w:pos="2070"/>
          <w:tab w:val="center" w:pos="4968"/>
        </w:tabs>
        <w:spacing w:before="360"/>
        <w:jc w:val="left"/>
        <w:rPr>
          <w:rFonts w:ascii="Trebuchet MS" w:hAnsi="Trebuchet MS"/>
          <w:color w:val="0000FF"/>
          <w:sz w:val="70"/>
          <w:szCs w:val="70"/>
        </w:rPr>
      </w:pPr>
    </w:p>
    <w:p w14:paraId="1BB54E02" w14:textId="77777777" w:rsidR="00C207E7" w:rsidRDefault="00C207E7" w:rsidP="00C207E7">
      <w:pPr>
        <w:rPr>
          <w:rFonts w:ascii="Helvetica" w:hAnsi="Helvetica" w:cs="Helvetica"/>
          <w:color w:val="333333"/>
          <w:sz w:val="32"/>
          <w:szCs w:val="32"/>
        </w:rPr>
      </w:pPr>
    </w:p>
    <w:p w14:paraId="2BE5ED3E" w14:textId="77777777" w:rsidR="00C207E7" w:rsidRDefault="00C207E7" w:rsidP="00C207E7">
      <w:pPr>
        <w:rPr>
          <w:rFonts w:ascii="Helvetica" w:hAnsi="Helvetica" w:cs="Helvetica"/>
          <w:color w:val="333333"/>
          <w:sz w:val="32"/>
          <w:szCs w:val="32"/>
        </w:rPr>
      </w:pPr>
    </w:p>
    <w:p w14:paraId="458DCF80" w14:textId="77777777" w:rsidR="00C207E7" w:rsidRDefault="00C207E7" w:rsidP="00C207E7">
      <w:pPr>
        <w:rPr>
          <w:rFonts w:ascii="Helvetica" w:hAnsi="Helvetica" w:cs="Helvetica"/>
          <w:color w:val="333333"/>
          <w:sz w:val="32"/>
          <w:szCs w:val="32"/>
        </w:rPr>
      </w:pPr>
    </w:p>
    <w:p w14:paraId="771CDE81" w14:textId="77777777" w:rsidR="00C207E7" w:rsidRDefault="00C207E7" w:rsidP="00C207E7">
      <w:pPr>
        <w:rPr>
          <w:rFonts w:ascii="Helvetica" w:hAnsi="Helvetica" w:cs="Helvetica"/>
          <w:color w:val="333333"/>
          <w:sz w:val="32"/>
          <w:szCs w:val="32"/>
        </w:rPr>
      </w:pPr>
    </w:p>
    <w:p w14:paraId="3B38BEB3" w14:textId="77777777" w:rsidR="00C207E7" w:rsidRDefault="00C207E7" w:rsidP="00C207E7">
      <w:pPr>
        <w:rPr>
          <w:rFonts w:ascii="Helvetica" w:hAnsi="Helvetica" w:cs="Helvetica"/>
          <w:color w:val="333333"/>
          <w:sz w:val="32"/>
          <w:szCs w:val="32"/>
        </w:rPr>
      </w:pPr>
    </w:p>
    <w:p w14:paraId="0A394571" w14:textId="2991034F" w:rsidR="00C207E7" w:rsidRDefault="00C207E7" w:rsidP="00C207E7">
      <w:pPr>
        <w:rPr>
          <w:rFonts w:ascii="Helvetica" w:hAnsi="Helvetica" w:cs="Helvetica"/>
          <w:color w:val="333333"/>
          <w:sz w:val="32"/>
          <w:szCs w:val="32"/>
        </w:rPr>
      </w:pPr>
      <w:r>
        <w:rPr>
          <w:rFonts w:ascii="Helvetica" w:hAnsi="Helvetica" w:cs="Helvetica"/>
          <w:color w:val="333333"/>
          <w:sz w:val="32"/>
          <w:szCs w:val="32"/>
        </w:rPr>
        <w:t>“Struggle is a never ending process. Freedom is never really won, you earn it and win it in every generation.”</w:t>
      </w:r>
    </w:p>
    <w:p w14:paraId="1BFE97C2" w14:textId="6ECA54D2" w:rsidR="00662E02" w:rsidRDefault="00C207E7" w:rsidP="00C207E7">
      <w:pPr>
        <w:pStyle w:val="Title"/>
        <w:tabs>
          <w:tab w:val="left" w:pos="2070"/>
          <w:tab w:val="center" w:pos="4968"/>
        </w:tabs>
        <w:spacing w:before="360"/>
        <w:jc w:val="left"/>
        <w:rPr>
          <w:rFonts w:ascii="Trebuchet MS" w:hAnsi="Trebuchet MS"/>
          <w:color w:val="0000FF"/>
          <w:sz w:val="70"/>
          <w:szCs w:val="70"/>
        </w:rPr>
      </w:pPr>
      <w:r w:rsidRPr="00A6634A">
        <w:rPr>
          <w:rFonts w:ascii="Helvetica" w:hAnsi="Helvetica" w:cs="Helvetica"/>
          <w:color w:val="538135" w:themeColor="accent6" w:themeShade="BF"/>
          <w:sz w:val="32"/>
          <w:szCs w:val="32"/>
        </w:rPr>
        <w:t>Coretta Scott King</w:t>
      </w:r>
      <w:r w:rsidRPr="00A6634A">
        <w:rPr>
          <w:rFonts w:ascii="Helvetica" w:hAnsi="Helvetica" w:cs="Helvetica"/>
          <w:color w:val="333333"/>
          <w:sz w:val="32"/>
          <w:szCs w:val="32"/>
        </w:rPr>
        <w:br/>
      </w:r>
      <w:r w:rsidR="00662E02">
        <w:rPr>
          <w:rFonts w:ascii="Trebuchet MS" w:hAnsi="Trebuchet MS"/>
          <w:color w:val="0000FF"/>
          <w:sz w:val="70"/>
          <w:szCs w:val="70"/>
        </w:rPr>
        <w:br w:type="page"/>
      </w:r>
    </w:p>
    <w:p w14:paraId="3F5E38B8" w14:textId="2D463761" w:rsidR="00C0040E" w:rsidRPr="00A1124A" w:rsidRDefault="00662E02" w:rsidP="00662E02">
      <w:pPr>
        <w:pStyle w:val="Title"/>
        <w:tabs>
          <w:tab w:val="left" w:pos="2070"/>
          <w:tab w:val="center" w:pos="4968"/>
        </w:tabs>
        <w:spacing w:before="360"/>
        <w:jc w:val="left"/>
        <w:rPr>
          <w:rFonts w:ascii="Trebuchet MS" w:hAnsi="Trebuchet MS"/>
          <w:color w:val="0000FF"/>
          <w:sz w:val="70"/>
          <w:szCs w:val="70"/>
        </w:rPr>
      </w:pPr>
      <w:r>
        <w:rPr>
          <w:rFonts w:ascii="Trebuchet MS" w:hAnsi="Trebuchet MS"/>
          <w:color w:val="0000FF"/>
          <w:sz w:val="70"/>
          <w:szCs w:val="70"/>
        </w:rPr>
        <w:tab/>
      </w:r>
      <w:r w:rsidR="0024333A" w:rsidRPr="00A1124A">
        <w:rPr>
          <w:rFonts w:ascii="Trebuchet MS" w:hAnsi="Trebuchet MS"/>
          <w:color w:val="0000FF"/>
          <w:sz w:val="70"/>
          <w:szCs w:val="70"/>
        </w:rPr>
        <w:t>Union Organizer</w:t>
      </w:r>
    </w:p>
    <w:p w14:paraId="5978C834" w14:textId="77777777" w:rsidR="00A1124A" w:rsidRDefault="008C1ED4" w:rsidP="00C0040E">
      <w:pPr>
        <w:jc w:val="center"/>
        <w:rPr>
          <w:rFonts w:ascii="Trebuchet MS" w:hAnsi="Trebuchet MS"/>
          <w:bCs/>
          <w:sz w:val="48"/>
          <w:szCs w:val="48"/>
        </w:rPr>
      </w:pPr>
      <w:r w:rsidRPr="008C1ED4">
        <w:rPr>
          <w:rFonts w:ascii="Trebuchet MS" w:hAnsi="Trebuchet MS"/>
          <w:bCs/>
          <w:sz w:val="48"/>
          <w:szCs w:val="48"/>
        </w:rPr>
        <w:t xml:space="preserve">Super-majority Participation </w:t>
      </w:r>
    </w:p>
    <w:p w14:paraId="1CB2C549" w14:textId="4FE68492" w:rsidR="00C0040E" w:rsidRPr="008C1ED4" w:rsidRDefault="008C1ED4" w:rsidP="00C0040E">
      <w:pPr>
        <w:jc w:val="center"/>
        <w:rPr>
          <w:rFonts w:ascii="Trebuchet MS" w:hAnsi="Trebuchet MS"/>
          <w:u w:val="single"/>
        </w:rPr>
      </w:pPr>
      <w:r w:rsidRPr="008C1ED4">
        <w:rPr>
          <w:rFonts w:ascii="Trebuchet MS" w:hAnsi="Trebuchet MS"/>
          <w:bCs/>
          <w:sz w:val="48"/>
          <w:szCs w:val="48"/>
        </w:rPr>
        <w:t>(Members are engaged)</w:t>
      </w:r>
    </w:p>
    <w:p w14:paraId="11473E37" w14:textId="77777777" w:rsidR="00C0040E" w:rsidRPr="004468FB" w:rsidRDefault="00C0040E" w:rsidP="00C0040E">
      <w:pPr>
        <w:jc w:val="center"/>
        <w:rPr>
          <w:rFonts w:ascii="Trebuchet MS" w:hAnsi="Trebuchet MS"/>
          <w:b/>
          <w:u w:val="single"/>
        </w:rPr>
      </w:pPr>
    </w:p>
    <w:p w14:paraId="2FFACF20" w14:textId="77777777" w:rsidR="00063DE9" w:rsidRDefault="00063DE9" w:rsidP="00662E02">
      <w:pPr>
        <w:keepNext/>
        <w:outlineLvl w:val="0"/>
        <w:rPr>
          <w:rFonts w:ascii="Trebuchet MS" w:hAnsi="Trebuchet MS" w:cs="Tahoma"/>
          <w:bCs/>
          <w:sz w:val="40"/>
          <w:szCs w:val="48"/>
        </w:rPr>
      </w:pPr>
    </w:p>
    <w:p w14:paraId="752A7C66" w14:textId="01A0BC0E" w:rsidR="00C0040E" w:rsidRPr="00063DE9" w:rsidRDefault="00063DE9" w:rsidP="00191034">
      <w:pPr>
        <w:pStyle w:val="ListParagraph"/>
        <w:keepNext/>
        <w:numPr>
          <w:ilvl w:val="0"/>
          <w:numId w:val="52"/>
        </w:numPr>
        <w:ind w:left="-90" w:firstLine="0"/>
        <w:outlineLvl w:val="0"/>
        <w:rPr>
          <w:rFonts w:ascii="Trebuchet MS" w:hAnsi="Trebuchet MS" w:cs="Tahoma"/>
          <w:bCs/>
          <w:sz w:val="40"/>
          <w:szCs w:val="48"/>
        </w:rPr>
      </w:pPr>
      <w:r>
        <w:rPr>
          <w:rFonts w:ascii="Trebuchet MS" w:hAnsi="Trebuchet MS" w:cs="Tahoma"/>
          <w:bCs/>
          <w:sz w:val="40"/>
          <w:szCs w:val="48"/>
        </w:rPr>
        <w:t xml:space="preserve"> </w:t>
      </w:r>
      <w:r w:rsidR="004B122F" w:rsidRPr="00063DE9">
        <w:rPr>
          <w:rFonts w:ascii="Trebuchet MS" w:hAnsi="Trebuchet MS" w:cs="Tahoma"/>
          <w:bCs/>
          <w:sz w:val="40"/>
          <w:szCs w:val="48"/>
        </w:rPr>
        <w:t xml:space="preserve">ENGAGE </w:t>
      </w:r>
      <w:r w:rsidR="00791196">
        <w:rPr>
          <w:rFonts w:ascii="Trebuchet MS" w:hAnsi="Trebuchet MS" w:cs="Tahoma"/>
          <w:bCs/>
          <w:sz w:val="40"/>
          <w:szCs w:val="48"/>
        </w:rPr>
        <w:t xml:space="preserve">ALL </w:t>
      </w:r>
      <w:r w:rsidR="00393F2F" w:rsidRPr="00063DE9">
        <w:rPr>
          <w:rFonts w:ascii="Trebuchet MS" w:hAnsi="Trebuchet MS" w:cs="Tahoma"/>
          <w:bCs/>
          <w:sz w:val="40"/>
          <w:szCs w:val="48"/>
        </w:rPr>
        <w:t>BARGAINING UNIT</w:t>
      </w:r>
      <w:r w:rsidR="004B122F" w:rsidRPr="00063DE9">
        <w:rPr>
          <w:rFonts w:ascii="Trebuchet MS" w:hAnsi="Trebuchet MS" w:cs="Tahoma"/>
          <w:bCs/>
          <w:sz w:val="40"/>
          <w:szCs w:val="48"/>
        </w:rPr>
        <w:t xml:space="preserve"> MEMBERS</w:t>
      </w:r>
      <w:r w:rsidR="007520AD" w:rsidRPr="00063DE9">
        <w:rPr>
          <w:rFonts w:ascii="Trebuchet MS" w:hAnsi="Trebuchet MS" w:cs="Tahoma"/>
          <w:bCs/>
          <w:sz w:val="40"/>
          <w:szCs w:val="48"/>
        </w:rPr>
        <w:t xml:space="preserve">: PROMOTE </w:t>
      </w:r>
      <w:r w:rsidR="00A37451" w:rsidRPr="00063DE9">
        <w:rPr>
          <w:rFonts w:ascii="Trebuchet MS" w:hAnsi="Trebuchet MS" w:cs="Tahoma"/>
          <w:bCs/>
          <w:sz w:val="40"/>
          <w:szCs w:val="48"/>
        </w:rPr>
        <w:t xml:space="preserve">UNION </w:t>
      </w:r>
      <w:r w:rsidR="007520AD" w:rsidRPr="00063DE9">
        <w:rPr>
          <w:rFonts w:ascii="Trebuchet MS" w:hAnsi="Trebuchet MS" w:cs="Tahoma"/>
          <w:bCs/>
          <w:sz w:val="40"/>
          <w:szCs w:val="48"/>
        </w:rPr>
        <w:t>MEMBERSHIP</w:t>
      </w:r>
      <w:r w:rsidR="00006293">
        <w:rPr>
          <w:rFonts w:ascii="Trebuchet MS" w:hAnsi="Trebuchet MS" w:cs="Tahoma"/>
          <w:bCs/>
          <w:sz w:val="40"/>
          <w:szCs w:val="48"/>
        </w:rPr>
        <w:t xml:space="preserve"> AND</w:t>
      </w:r>
      <w:r w:rsidR="007A7F2A" w:rsidRPr="00063DE9">
        <w:rPr>
          <w:rFonts w:ascii="Trebuchet MS" w:hAnsi="Trebuchet MS" w:cs="Tahoma"/>
          <w:bCs/>
          <w:sz w:val="40"/>
          <w:szCs w:val="48"/>
        </w:rPr>
        <w:t xml:space="preserve"> </w:t>
      </w:r>
      <w:r w:rsidR="00BC0508" w:rsidRPr="00063DE9">
        <w:rPr>
          <w:rFonts w:ascii="Trebuchet MS" w:hAnsi="Trebuchet MS" w:cs="Tahoma"/>
          <w:bCs/>
          <w:sz w:val="40"/>
          <w:szCs w:val="48"/>
        </w:rPr>
        <w:t>RECRUIT NEW UNION MEMBERS</w:t>
      </w:r>
    </w:p>
    <w:p w14:paraId="6974814C" w14:textId="28FA7930" w:rsidR="00C0040E" w:rsidRPr="004468FB" w:rsidRDefault="00C0040E" w:rsidP="00C902EF">
      <w:pPr>
        <w:ind w:left="180"/>
        <w:rPr>
          <w:rFonts w:ascii="Trebuchet MS" w:hAnsi="Trebuchet MS"/>
          <w:b/>
        </w:rPr>
      </w:pPr>
      <w:r w:rsidRPr="004468FB">
        <w:rPr>
          <w:rFonts w:ascii="Trebuchet MS" w:hAnsi="Trebuchet MS"/>
          <w:b/>
          <w:noProof/>
          <w:sz w:val="20"/>
        </w:rPr>
        <w:t xml:space="preserve"> </w:t>
      </w:r>
      <w:r w:rsidRPr="004468FB">
        <w:rPr>
          <w:rFonts w:ascii="Trebuchet MS" w:hAnsi="Trebuchet MS"/>
          <w:b/>
          <w:noProof/>
          <w:sz w:val="20"/>
        </w:rPr>
        <mc:AlternateContent>
          <mc:Choice Requires="wps">
            <w:drawing>
              <wp:anchor distT="0" distB="0" distL="114300" distR="114300" simplePos="0" relativeHeight="251658257" behindDoc="0" locked="0" layoutInCell="1" allowOverlap="1" wp14:anchorId="673C9FA1" wp14:editId="1BC4E052">
                <wp:simplePos x="0" y="0"/>
                <wp:positionH relativeFrom="column">
                  <wp:posOffset>1651635</wp:posOffset>
                </wp:positionH>
                <wp:positionV relativeFrom="paragraph">
                  <wp:posOffset>252730</wp:posOffset>
                </wp:positionV>
                <wp:extent cx="1257300" cy="624205"/>
                <wp:effectExtent l="3810" t="1270" r="0" b="3175"/>
                <wp:wrapNone/>
                <wp:docPr id="105"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624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3366"/>
                              </a:solidFill>
                              <a:miter lim="800000"/>
                              <a:headEnd/>
                              <a:tailEnd/>
                            </a14:hiddenLine>
                          </a:ext>
                        </a:extLst>
                      </wps:spPr>
                      <wps:txbx>
                        <w:txbxContent>
                          <w:p w14:paraId="1D775322" w14:textId="518E915F" w:rsidR="000E6A26" w:rsidRPr="004468FB" w:rsidRDefault="000E6A26" w:rsidP="00C0040E">
                            <w:pPr>
                              <w:pStyle w:val="Heading9"/>
                              <w:jc w:val="center"/>
                              <w:rPr>
                                <w:color w:val="000080"/>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0169D1C">
              <v:shape w14:anchorId="673C9FA1" id="Text Box 108" o:spid="_x0000_s1045" type="#_x0000_t202" style="position:absolute;left:0;text-align:left;margin-left:130.05pt;margin-top:19.9pt;width:99pt;height:49.1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" filled="f" stroked="f" strokecolor="#036">
                <v:textbox>
                  <w:txbxContent>
                    <w:p w14:paraId="6A05A809" w14:textId="518E915F" w:rsidR="000E6A26" w:rsidRPr="004468FB" w:rsidRDefault="000E6A26" w:rsidP="00C0040E">
                      <w:pPr>
                        <w:pStyle w:val="Heading9"/>
                        <w:jc w:val="center"/>
                        <w:rPr>
                          <w:color w:val="000080"/>
                          <w:sz w:val="24"/>
                        </w:rPr>
                      </w:pPr>
                    </w:p>
                  </w:txbxContent>
                </v:textbox>
              </v:shape>
            </w:pict>
          </mc:Fallback>
        </mc:AlternateContent>
      </w:r>
    </w:p>
    <w:p w14:paraId="3663145B" w14:textId="7C5A6555" w:rsidR="007A7F2A" w:rsidRPr="00C902EF" w:rsidRDefault="007A7F2A" w:rsidP="00191034">
      <w:pPr>
        <w:pStyle w:val="ListParagraph"/>
        <w:numPr>
          <w:ilvl w:val="0"/>
          <w:numId w:val="77"/>
        </w:numPr>
        <w:tabs>
          <w:tab w:val="left" w:pos="1440"/>
        </w:tabs>
        <w:ind w:left="720"/>
        <w:rPr>
          <w:rFonts w:ascii="Trebuchet MS" w:hAnsi="Trebuchet MS"/>
          <w:b/>
          <w:sz w:val="26"/>
          <w:szCs w:val="26"/>
        </w:rPr>
      </w:pPr>
      <w:r w:rsidRPr="00C902EF">
        <w:rPr>
          <w:rFonts w:ascii="Trebuchet MS" w:hAnsi="Trebuchet MS"/>
          <w:b/>
          <w:sz w:val="26"/>
          <w:szCs w:val="26"/>
        </w:rPr>
        <w:t>Know the new bargaining unit members and be helpful to them</w:t>
      </w:r>
    </w:p>
    <w:p w14:paraId="3BC2E629" w14:textId="1C4BE0EA" w:rsidR="007A7F2A" w:rsidRPr="00C902EF" w:rsidRDefault="007A7F2A" w:rsidP="00191034">
      <w:pPr>
        <w:pStyle w:val="ListParagraph"/>
        <w:numPr>
          <w:ilvl w:val="0"/>
          <w:numId w:val="77"/>
        </w:numPr>
        <w:tabs>
          <w:tab w:val="left" w:pos="1440"/>
        </w:tabs>
        <w:ind w:left="720"/>
        <w:rPr>
          <w:rFonts w:ascii="Trebuchet MS" w:hAnsi="Trebuchet MS"/>
          <w:b/>
          <w:sz w:val="26"/>
          <w:szCs w:val="26"/>
        </w:rPr>
      </w:pPr>
      <w:r w:rsidRPr="00C902EF">
        <w:rPr>
          <w:rFonts w:ascii="Trebuchet MS" w:hAnsi="Trebuchet MS"/>
          <w:b/>
          <w:sz w:val="26"/>
          <w:szCs w:val="26"/>
        </w:rPr>
        <w:t>Know bargaining unit members’ status: union member or potential member</w:t>
      </w:r>
    </w:p>
    <w:p w14:paraId="56DB88B8" w14:textId="35775726" w:rsidR="00006293" w:rsidRPr="00C902EF" w:rsidRDefault="007A7F2A" w:rsidP="00191034">
      <w:pPr>
        <w:pStyle w:val="ListParagraph"/>
        <w:numPr>
          <w:ilvl w:val="0"/>
          <w:numId w:val="77"/>
        </w:numPr>
        <w:tabs>
          <w:tab w:val="left" w:pos="1440"/>
        </w:tabs>
        <w:ind w:left="720"/>
        <w:rPr>
          <w:rFonts w:ascii="Trebuchet MS" w:hAnsi="Trebuchet MS"/>
          <w:b/>
          <w:sz w:val="26"/>
          <w:szCs w:val="26"/>
        </w:rPr>
      </w:pPr>
      <w:r w:rsidRPr="00C902EF">
        <w:rPr>
          <w:rFonts w:ascii="Trebuchet MS" w:hAnsi="Trebuchet MS"/>
          <w:b/>
          <w:sz w:val="26"/>
          <w:szCs w:val="26"/>
        </w:rPr>
        <w:t>Be prepared to overcome objections and answer predictable questions</w:t>
      </w:r>
    </w:p>
    <w:p w14:paraId="6748EDA4" w14:textId="18867152" w:rsidR="007A7F2A" w:rsidRPr="00C902EF" w:rsidRDefault="007A7F2A" w:rsidP="00191034">
      <w:pPr>
        <w:pStyle w:val="ListParagraph"/>
        <w:numPr>
          <w:ilvl w:val="0"/>
          <w:numId w:val="77"/>
        </w:numPr>
        <w:tabs>
          <w:tab w:val="left" w:pos="1440"/>
        </w:tabs>
        <w:ind w:left="720"/>
        <w:rPr>
          <w:rFonts w:ascii="Trebuchet MS" w:hAnsi="Trebuchet MS"/>
          <w:b/>
          <w:sz w:val="26"/>
          <w:szCs w:val="26"/>
        </w:rPr>
      </w:pPr>
      <w:r w:rsidRPr="00C902EF">
        <w:rPr>
          <w:rFonts w:ascii="Trebuchet MS" w:hAnsi="Trebuchet MS"/>
          <w:b/>
          <w:sz w:val="26"/>
          <w:szCs w:val="26"/>
        </w:rPr>
        <w:t>Forward membership forms to your membership chair immediately</w:t>
      </w:r>
    </w:p>
    <w:p w14:paraId="2A21763B" w14:textId="30071129" w:rsidR="007A7F2A" w:rsidRPr="00C902EF" w:rsidRDefault="00423BB1" w:rsidP="00191034">
      <w:pPr>
        <w:pStyle w:val="ListParagraph"/>
        <w:numPr>
          <w:ilvl w:val="0"/>
          <w:numId w:val="77"/>
        </w:numPr>
        <w:tabs>
          <w:tab w:val="left" w:pos="1440"/>
        </w:tabs>
        <w:ind w:left="720"/>
        <w:rPr>
          <w:rFonts w:ascii="Trebuchet MS" w:hAnsi="Trebuchet MS"/>
          <w:b/>
          <w:sz w:val="26"/>
          <w:szCs w:val="26"/>
        </w:rPr>
      </w:pPr>
      <w:r w:rsidRPr="00C902EF">
        <w:rPr>
          <w:rFonts w:ascii="Trebuchet MS" w:hAnsi="Trebuchet MS"/>
          <w:b/>
          <w:sz w:val="26"/>
          <w:szCs w:val="26"/>
        </w:rPr>
        <w:t xml:space="preserve">Identify </w:t>
      </w:r>
      <w:r w:rsidR="007A7F2A" w:rsidRPr="00C902EF">
        <w:rPr>
          <w:rFonts w:ascii="Trebuchet MS" w:hAnsi="Trebuchet MS"/>
          <w:b/>
          <w:sz w:val="26"/>
          <w:szCs w:val="26"/>
        </w:rPr>
        <w:t>organic leaders</w:t>
      </w:r>
    </w:p>
    <w:p w14:paraId="32717151" w14:textId="5EC730D2" w:rsidR="004B122F" w:rsidRPr="00C902EF" w:rsidRDefault="007A7F2A" w:rsidP="00191034">
      <w:pPr>
        <w:pStyle w:val="ListParagraph"/>
        <w:numPr>
          <w:ilvl w:val="0"/>
          <w:numId w:val="77"/>
        </w:numPr>
        <w:tabs>
          <w:tab w:val="left" w:pos="1440"/>
        </w:tabs>
        <w:ind w:left="720"/>
        <w:rPr>
          <w:rFonts w:ascii="Trebuchet MS" w:hAnsi="Trebuchet MS"/>
          <w:b/>
          <w:sz w:val="26"/>
          <w:szCs w:val="26"/>
        </w:rPr>
      </w:pPr>
      <w:r w:rsidRPr="00C902EF">
        <w:rPr>
          <w:rFonts w:ascii="Trebuchet MS" w:hAnsi="Trebuchet MS"/>
          <w:b/>
          <w:sz w:val="26"/>
          <w:szCs w:val="26"/>
        </w:rPr>
        <w:t>Use CTA 360 as a resource</w:t>
      </w:r>
    </w:p>
    <w:p w14:paraId="0F3727D3" w14:textId="00F370CD" w:rsidR="00791196" w:rsidRDefault="00791196" w:rsidP="000E1885">
      <w:pPr>
        <w:tabs>
          <w:tab w:val="left" w:pos="3130"/>
        </w:tabs>
        <w:ind w:left="-90"/>
        <w:rPr>
          <w:rFonts w:ascii="Trebuchet MS" w:hAnsi="Trebuchet MS"/>
          <w:sz w:val="26"/>
          <w:szCs w:val="26"/>
        </w:rPr>
      </w:pPr>
    </w:p>
    <w:p w14:paraId="163B1D60" w14:textId="77777777" w:rsidR="0059474C" w:rsidRDefault="0059474C" w:rsidP="000E1885">
      <w:pPr>
        <w:tabs>
          <w:tab w:val="left" w:pos="3130"/>
        </w:tabs>
        <w:ind w:left="-90"/>
        <w:rPr>
          <w:rFonts w:ascii="Trebuchet MS" w:hAnsi="Trebuchet MS"/>
          <w:sz w:val="26"/>
          <w:szCs w:val="26"/>
        </w:rPr>
      </w:pPr>
    </w:p>
    <w:p w14:paraId="37CFDC8F" w14:textId="44FCF7EF" w:rsidR="00791196" w:rsidRPr="00063DE9" w:rsidRDefault="001C368D" w:rsidP="00191034">
      <w:pPr>
        <w:pStyle w:val="ListParagraph"/>
        <w:keepNext/>
        <w:numPr>
          <w:ilvl w:val="0"/>
          <w:numId w:val="52"/>
        </w:numPr>
        <w:ind w:left="-90" w:firstLine="0"/>
        <w:outlineLvl w:val="0"/>
        <w:rPr>
          <w:rFonts w:ascii="Trebuchet MS" w:hAnsi="Trebuchet MS" w:cs="Tahoma"/>
          <w:bCs/>
          <w:sz w:val="40"/>
          <w:szCs w:val="48"/>
        </w:rPr>
      </w:pPr>
      <w:r>
        <w:rPr>
          <w:rFonts w:ascii="Trebuchet MS" w:hAnsi="Trebuchet MS" w:cs="Tahoma"/>
          <w:bCs/>
          <w:sz w:val="40"/>
          <w:szCs w:val="48"/>
        </w:rPr>
        <w:t xml:space="preserve">HELP MEMBERS </w:t>
      </w:r>
      <w:r w:rsidR="0051217E">
        <w:rPr>
          <w:rFonts w:ascii="Trebuchet MS" w:hAnsi="Trebuchet MS" w:cs="Tahoma"/>
          <w:bCs/>
          <w:sz w:val="40"/>
          <w:szCs w:val="48"/>
        </w:rPr>
        <w:t xml:space="preserve">UNDERSTAND </w:t>
      </w:r>
      <w:r w:rsidR="006B2D92">
        <w:rPr>
          <w:rFonts w:ascii="Trebuchet MS" w:hAnsi="Trebuchet MS" w:cs="Tahoma"/>
          <w:bCs/>
          <w:sz w:val="40"/>
          <w:szCs w:val="48"/>
        </w:rPr>
        <w:t xml:space="preserve">THEIR </w:t>
      </w:r>
      <w:r w:rsidR="00990779">
        <w:rPr>
          <w:rFonts w:ascii="Trebuchet MS" w:hAnsi="Trebuchet MS" w:cs="Tahoma"/>
          <w:bCs/>
          <w:sz w:val="40"/>
          <w:szCs w:val="48"/>
        </w:rPr>
        <w:t xml:space="preserve">VITAL </w:t>
      </w:r>
      <w:r w:rsidR="006B2D92">
        <w:rPr>
          <w:rFonts w:ascii="Trebuchet MS" w:hAnsi="Trebuchet MS" w:cs="Tahoma"/>
          <w:bCs/>
          <w:sz w:val="40"/>
          <w:szCs w:val="48"/>
        </w:rPr>
        <w:t xml:space="preserve">ROLE IN BUILDING </w:t>
      </w:r>
      <w:r w:rsidR="00990779">
        <w:rPr>
          <w:rFonts w:ascii="Trebuchet MS" w:hAnsi="Trebuchet MS" w:cs="Tahoma"/>
          <w:bCs/>
          <w:sz w:val="40"/>
          <w:szCs w:val="48"/>
        </w:rPr>
        <w:t xml:space="preserve">UNION </w:t>
      </w:r>
      <w:r w:rsidR="006B2D92">
        <w:rPr>
          <w:rFonts w:ascii="Trebuchet MS" w:hAnsi="Trebuchet MS" w:cs="Tahoma"/>
          <w:bCs/>
          <w:sz w:val="40"/>
          <w:szCs w:val="48"/>
        </w:rPr>
        <w:t>POWER</w:t>
      </w:r>
    </w:p>
    <w:p w14:paraId="1B95531E" w14:textId="77777777" w:rsidR="00AE3A54" w:rsidRDefault="00AE3A54" w:rsidP="000E1885">
      <w:pPr>
        <w:pStyle w:val="ListParagraph"/>
        <w:tabs>
          <w:tab w:val="left" w:pos="3130"/>
        </w:tabs>
        <w:ind w:left="-90"/>
        <w:rPr>
          <w:rFonts w:ascii="Trebuchet MS" w:hAnsi="Trebuchet MS"/>
          <w:sz w:val="26"/>
          <w:szCs w:val="26"/>
        </w:rPr>
      </w:pPr>
    </w:p>
    <w:p w14:paraId="2C844173" w14:textId="6C507010" w:rsidR="004B122F" w:rsidRPr="00C902EF" w:rsidRDefault="004A5187" w:rsidP="00191034">
      <w:pPr>
        <w:pStyle w:val="ListParagraph"/>
        <w:numPr>
          <w:ilvl w:val="0"/>
          <w:numId w:val="78"/>
        </w:numPr>
        <w:tabs>
          <w:tab w:val="left" w:pos="3130"/>
        </w:tabs>
        <w:rPr>
          <w:rFonts w:ascii="Trebuchet MS" w:hAnsi="Trebuchet MS"/>
          <w:b/>
          <w:sz w:val="26"/>
          <w:szCs w:val="26"/>
        </w:rPr>
      </w:pPr>
      <w:r w:rsidRPr="00C902EF">
        <w:rPr>
          <w:rFonts w:ascii="Trebuchet MS" w:hAnsi="Trebuchet MS"/>
          <w:b/>
          <w:sz w:val="26"/>
          <w:szCs w:val="26"/>
        </w:rPr>
        <w:t>Connect the dots between Membership + Collective Action/High Participation</w:t>
      </w:r>
      <w:r w:rsidR="00682301" w:rsidRPr="00C902EF">
        <w:rPr>
          <w:rFonts w:ascii="Trebuchet MS" w:hAnsi="Trebuchet MS"/>
          <w:b/>
          <w:sz w:val="26"/>
          <w:szCs w:val="26"/>
        </w:rPr>
        <w:t xml:space="preserve"> including elections and electoral campaigns</w:t>
      </w:r>
    </w:p>
    <w:p w14:paraId="79CC8F91" w14:textId="4EA23BB9" w:rsidR="009E30E4" w:rsidRPr="00C902EF" w:rsidRDefault="00423BB1" w:rsidP="00191034">
      <w:pPr>
        <w:pStyle w:val="ListParagraph"/>
        <w:numPr>
          <w:ilvl w:val="0"/>
          <w:numId w:val="78"/>
        </w:numPr>
        <w:rPr>
          <w:rFonts w:ascii="Trebuchet MS" w:hAnsi="Trebuchet MS"/>
          <w:b/>
          <w:sz w:val="26"/>
          <w:szCs w:val="26"/>
        </w:rPr>
      </w:pPr>
      <w:r w:rsidRPr="00C902EF">
        <w:rPr>
          <w:rFonts w:ascii="Trebuchet MS" w:hAnsi="Trebuchet MS"/>
          <w:b/>
          <w:sz w:val="26"/>
          <w:szCs w:val="26"/>
        </w:rPr>
        <w:t xml:space="preserve">Seek out </w:t>
      </w:r>
      <w:r w:rsidR="003A3873" w:rsidRPr="00C902EF">
        <w:rPr>
          <w:rFonts w:ascii="Trebuchet MS" w:hAnsi="Trebuchet MS"/>
          <w:b/>
          <w:sz w:val="26"/>
          <w:szCs w:val="26"/>
        </w:rPr>
        <w:t>and develop organic leaders</w:t>
      </w:r>
      <w:r w:rsidRPr="00C902EF">
        <w:rPr>
          <w:rFonts w:ascii="Trebuchet MS" w:hAnsi="Trebuchet MS"/>
          <w:b/>
          <w:sz w:val="26"/>
          <w:szCs w:val="26"/>
        </w:rPr>
        <w:t xml:space="preserve"> </w:t>
      </w:r>
    </w:p>
    <w:p w14:paraId="6FB3AEBB" w14:textId="579E9525" w:rsidR="008F2A30" w:rsidRPr="00C902EF" w:rsidRDefault="008F2A30" w:rsidP="00191034">
      <w:pPr>
        <w:pStyle w:val="ListParagraph"/>
        <w:numPr>
          <w:ilvl w:val="0"/>
          <w:numId w:val="78"/>
        </w:numPr>
        <w:rPr>
          <w:rFonts w:ascii="Trebuchet MS" w:hAnsi="Trebuchet MS"/>
          <w:b/>
          <w:sz w:val="26"/>
          <w:szCs w:val="26"/>
        </w:rPr>
      </w:pPr>
      <w:r w:rsidRPr="00C902EF">
        <w:rPr>
          <w:rFonts w:ascii="Trebuchet MS" w:hAnsi="Trebuchet MS"/>
          <w:b/>
          <w:sz w:val="26"/>
          <w:szCs w:val="26"/>
        </w:rPr>
        <w:t xml:space="preserve">Assist members in identifying “organizational cost” </w:t>
      </w:r>
      <w:r w:rsidR="001A3986" w:rsidRPr="00C902EF">
        <w:rPr>
          <w:rFonts w:ascii="Trebuchet MS" w:hAnsi="Trebuchet MS"/>
          <w:b/>
          <w:sz w:val="26"/>
          <w:szCs w:val="26"/>
        </w:rPr>
        <w:t xml:space="preserve">for negotiations or district-wide issues </w:t>
      </w:r>
      <w:r w:rsidRPr="00C902EF">
        <w:rPr>
          <w:rFonts w:ascii="Trebuchet MS" w:hAnsi="Trebuchet MS"/>
          <w:b/>
          <w:sz w:val="26"/>
          <w:szCs w:val="26"/>
        </w:rPr>
        <w:t>– what is it going to take to get what you want?</w:t>
      </w:r>
    </w:p>
    <w:p w14:paraId="358D759E" w14:textId="25E20CE6" w:rsidR="00E62F59" w:rsidRPr="00C902EF" w:rsidRDefault="00E62F59" w:rsidP="00191034">
      <w:pPr>
        <w:pStyle w:val="ListParagraph"/>
        <w:numPr>
          <w:ilvl w:val="0"/>
          <w:numId w:val="78"/>
        </w:numPr>
        <w:rPr>
          <w:rFonts w:ascii="Trebuchet MS" w:hAnsi="Trebuchet MS"/>
          <w:b/>
          <w:sz w:val="26"/>
          <w:szCs w:val="26"/>
        </w:rPr>
      </w:pPr>
      <w:r w:rsidRPr="00C902EF">
        <w:rPr>
          <w:rFonts w:ascii="Trebuchet MS" w:hAnsi="Trebuchet MS"/>
          <w:b/>
          <w:sz w:val="26"/>
          <w:szCs w:val="26"/>
        </w:rPr>
        <w:br w:type="page"/>
      </w:r>
    </w:p>
    <w:p w14:paraId="479C55C2" w14:textId="77777777" w:rsidR="00747AFF" w:rsidRPr="00A043CF" w:rsidRDefault="00747AFF" w:rsidP="00747AFF">
      <w:pPr>
        <w:pStyle w:val="ListParagraph"/>
        <w:rPr>
          <w:rFonts w:ascii="Trebuchet MS" w:hAnsi="Trebuchet MS"/>
          <w:i/>
          <w:iCs/>
          <w:color w:val="4472C4" w:themeColor="accent1"/>
          <w:sz w:val="56"/>
          <w:szCs w:val="70"/>
        </w:rPr>
      </w:pPr>
      <w:r w:rsidRPr="00A043CF">
        <w:rPr>
          <w:rFonts w:ascii="Trebuchet MS" w:hAnsi="Trebuchet MS"/>
          <w:color w:val="4472C4" w:themeColor="accent1"/>
          <w:sz w:val="56"/>
          <w:szCs w:val="70"/>
        </w:rPr>
        <w:t xml:space="preserve">Members Are </w:t>
      </w:r>
      <w:r w:rsidRPr="00A043CF">
        <w:rPr>
          <w:rFonts w:ascii="Trebuchet MS" w:hAnsi="Trebuchet MS"/>
          <w:color w:val="4472C4" w:themeColor="accent1"/>
          <w:sz w:val="56"/>
          <w:szCs w:val="70"/>
          <w:u w:val="single"/>
        </w:rPr>
        <w:t>Engaged</w:t>
      </w:r>
      <w:r w:rsidRPr="00A043CF">
        <w:rPr>
          <w:rFonts w:ascii="Trebuchet MS" w:hAnsi="Trebuchet MS"/>
          <w:color w:val="4472C4" w:themeColor="accent1"/>
          <w:sz w:val="56"/>
          <w:szCs w:val="70"/>
        </w:rPr>
        <w:t xml:space="preserve"> – </w:t>
      </w:r>
      <w:r w:rsidRPr="00A043CF">
        <w:rPr>
          <w:rFonts w:ascii="Trebuchet MS" w:hAnsi="Trebuchet MS"/>
          <w:i/>
          <w:iCs/>
          <w:color w:val="4472C4" w:themeColor="accent1"/>
          <w:sz w:val="56"/>
          <w:szCs w:val="70"/>
        </w:rPr>
        <w:t>Super-majority Participation</w:t>
      </w:r>
    </w:p>
    <w:p w14:paraId="5392C23A" w14:textId="77777777" w:rsidR="00747AFF" w:rsidRPr="00163B22" w:rsidRDefault="00747AFF" w:rsidP="00747AFF">
      <w:pPr>
        <w:pStyle w:val="ListParagraph"/>
        <w:rPr>
          <w:rFonts w:ascii="Trebuchet MS" w:hAnsi="Trebuchet MS"/>
          <w:sz w:val="56"/>
          <w:szCs w:val="70"/>
        </w:rPr>
      </w:pPr>
    </w:p>
    <w:p w14:paraId="4032013D" w14:textId="77777777" w:rsidR="00747AFF" w:rsidRPr="000C29C6" w:rsidRDefault="00747AFF" w:rsidP="00747AFF">
      <w:pPr>
        <w:pStyle w:val="ListParagraph"/>
        <w:numPr>
          <w:ilvl w:val="0"/>
          <w:numId w:val="61"/>
        </w:numPr>
        <w:rPr>
          <w:rFonts w:ascii="Trebuchet MS" w:hAnsi="Trebuchet MS"/>
          <w:sz w:val="48"/>
          <w:szCs w:val="70"/>
        </w:rPr>
      </w:pPr>
      <w:r w:rsidRPr="000C29C6">
        <w:rPr>
          <w:rFonts w:ascii="Trebuchet MS" w:hAnsi="Trebuchet MS"/>
          <w:sz w:val="48"/>
          <w:szCs w:val="70"/>
        </w:rPr>
        <w:t>Identify organic leaders (at least one at every worksite)</w:t>
      </w:r>
    </w:p>
    <w:p w14:paraId="596656A7" w14:textId="77777777" w:rsidR="00747AFF" w:rsidRPr="000C29C6" w:rsidRDefault="00747AFF" w:rsidP="00747AFF">
      <w:pPr>
        <w:numPr>
          <w:ilvl w:val="0"/>
          <w:numId w:val="61"/>
        </w:numPr>
        <w:rPr>
          <w:rFonts w:ascii="Trebuchet MS" w:hAnsi="Trebuchet MS"/>
          <w:sz w:val="48"/>
          <w:szCs w:val="70"/>
        </w:rPr>
      </w:pPr>
      <w:r w:rsidRPr="000C29C6">
        <w:rPr>
          <w:rFonts w:ascii="Trebuchet MS" w:hAnsi="Trebuchet MS"/>
          <w:sz w:val="48"/>
          <w:szCs w:val="70"/>
        </w:rPr>
        <w:t>Members are active in their organizing committees, building action teams or contract action teams</w:t>
      </w:r>
    </w:p>
    <w:p w14:paraId="4617282C" w14:textId="77777777" w:rsidR="00747AFF" w:rsidRPr="000C29C6" w:rsidRDefault="00747AFF" w:rsidP="00747AFF">
      <w:pPr>
        <w:numPr>
          <w:ilvl w:val="0"/>
          <w:numId w:val="61"/>
        </w:numPr>
        <w:rPr>
          <w:rFonts w:ascii="Trebuchet MS" w:hAnsi="Trebuchet MS"/>
          <w:sz w:val="48"/>
          <w:szCs w:val="70"/>
        </w:rPr>
      </w:pPr>
      <w:r w:rsidRPr="000C29C6">
        <w:rPr>
          <w:rFonts w:ascii="Trebuchet MS" w:hAnsi="Trebuchet MS"/>
          <w:sz w:val="48"/>
          <w:szCs w:val="70"/>
        </w:rPr>
        <w:t>Site Reps are meeting and dialoguing regularly with members at their sites</w:t>
      </w:r>
    </w:p>
    <w:p w14:paraId="016D0238" w14:textId="77777777" w:rsidR="00747AFF" w:rsidRPr="000C29C6" w:rsidRDefault="00747AFF" w:rsidP="00747AFF">
      <w:pPr>
        <w:numPr>
          <w:ilvl w:val="0"/>
          <w:numId w:val="61"/>
        </w:numPr>
        <w:rPr>
          <w:rFonts w:ascii="Trebuchet MS" w:hAnsi="Trebuchet MS"/>
          <w:sz w:val="48"/>
          <w:szCs w:val="70"/>
        </w:rPr>
      </w:pPr>
      <w:r w:rsidRPr="000C29C6">
        <w:rPr>
          <w:rFonts w:ascii="Trebuchet MS" w:hAnsi="Trebuchet MS"/>
          <w:sz w:val="48"/>
          <w:szCs w:val="70"/>
        </w:rPr>
        <w:t>Members are asked, “What is it going to take to win what you want?” “Are you and your members willing to do what it will take to win?”</w:t>
      </w:r>
    </w:p>
    <w:p w14:paraId="4DFAD6D7" w14:textId="77777777" w:rsidR="00747AFF" w:rsidRPr="000C29C6" w:rsidRDefault="00747AFF" w:rsidP="00747AFF">
      <w:pPr>
        <w:numPr>
          <w:ilvl w:val="0"/>
          <w:numId w:val="61"/>
        </w:numPr>
        <w:rPr>
          <w:rFonts w:ascii="Trebuchet MS" w:hAnsi="Trebuchet MS"/>
          <w:sz w:val="48"/>
          <w:szCs w:val="70"/>
        </w:rPr>
      </w:pPr>
      <w:r w:rsidRPr="000C29C6">
        <w:rPr>
          <w:rFonts w:ascii="Trebuchet MS" w:hAnsi="Trebuchet MS"/>
          <w:sz w:val="48"/>
          <w:szCs w:val="70"/>
        </w:rPr>
        <w:t>Membership is high at each site.  Reps are having conversations with non-members and overcoming objections</w:t>
      </w:r>
    </w:p>
    <w:p w14:paraId="2B10CE4D" w14:textId="77777777" w:rsidR="00747AFF" w:rsidRPr="000C29C6" w:rsidRDefault="00747AFF" w:rsidP="00747AFF">
      <w:pPr>
        <w:numPr>
          <w:ilvl w:val="0"/>
          <w:numId w:val="61"/>
        </w:numPr>
        <w:rPr>
          <w:rFonts w:ascii="Trebuchet MS" w:hAnsi="Trebuchet MS"/>
          <w:b/>
          <w:sz w:val="48"/>
          <w:szCs w:val="70"/>
        </w:rPr>
      </w:pPr>
      <w:r w:rsidRPr="000C29C6">
        <w:rPr>
          <w:rFonts w:ascii="Trebuchet MS" w:hAnsi="Trebuchet MS"/>
          <w:b/>
          <w:sz w:val="48"/>
          <w:szCs w:val="70"/>
        </w:rPr>
        <w:t>Membership</w:t>
      </w:r>
      <w:r>
        <w:rPr>
          <w:rFonts w:ascii="Trebuchet MS" w:hAnsi="Trebuchet MS"/>
          <w:b/>
          <w:sz w:val="48"/>
          <w:szCs w:val="70"/>
        </w:rPr>
        <w:t xml:space="preserve"> +</w:t>
      </w:r>
      <w:r w:rsidRPr="000C29C6">
        <w:rPr>
          <w:rFonts w:ascii="Trebuchet MS" w:hAnsi="Trebuchet MS"/>
          <w:b/>
          <w:sz w:val="48"/>
          <w:szCs w:val="70"/>
        </w:rPr>
        <w:t xml:space="preserve"> collective action/high participation </w:t>
      </w:r>
      <w:r>
        <w:rPr>
          <w:rFonts w:ascii="Trebuchet MS" w:hAnsi="Trebuchet MS"/>
          <w:b/>
          <w:sz w:val="48"/>
          <w:szCs w:val="70"/>
        </w:rPr>
        <w:t>=</w:t>
      </w:r>
      <w:r w:rsidRPr="000C29C6">
        <w:rPr>
          <w:rFonts w:ascii="Trebuchet MS" w:hAnsi="Trebuchet MS"/>
          <w:b/>
          <w:sz w:val="48"/>
          <w:szCs w:val="70"/>
        </w:rPr>
        <w:t xml:space="preserve"> UNION POWER</w:t>
      </w:r>
    </w:p>
    <w:p w14:paraId="4E57B333" w14:textId="5CF4D6B6" w:rsidR="000B1094" w:rsidRDefault="000B1094" w:rsidP="00423BB1">
      <w:pPr>
        <w:tabs>
          <w:tab w:val="left" w:pos="3130"/>
        </w:tabs>
        <w:rPr>
          <w:rFonts w:ascii="Trebuchet MS" w:hAnsi="Trebuchet MS"/>
          <w:b/>
          <w:sz w:val="26"/>
          <w:szCs w:val="26"/>
        </w:rPr>
      </w:pPr>
    </w:p>
    <w:p w14:paraId="12076843" w14:textId="77777777" w:rsidR="000B1094" w:rsidRPr="000B1094" w:rsidRDefault="000B1094" w:rsidP="000B1094">
      <w:pPr>
        <w:rPr>
          <w:rFonts w:ascii="Trebuchet MS" w:hAnsi="Trebuchet MS"/>
          <w:sz w:val="26"/>
          <w:szCs w:val="26"/>
        </w:rPr>
      </w:pPr>
    </w:p>
    <w:p w14:paraId="0C711971" w14:textId="77777777" w:rsidR="000B1094" w:rsidRPr="000B1094" w:rsidRDefault="000B1094" w:rsidP="000B1094">
      <w:pPr>
        <w:rPr>
          <w:rFonts w:ascii="Trebuchet MS" w:hAnsi="Trebuchet MS"/>
          <w:sz w:val="26"/>
          <w:szCs w:val="26"/>
        </w:rPr>
      </w:pPr>
    </w:p>
    <w:p w14:paraId="57A9AC96" w14:textId="12338388" w:rsidR="00C41C76" w:rsidRDefault="007F6467">
      <w:pPr>
        <w:rPr>
          <w:rFonts w:ascii="Trebuchet MS" w:hAnsi="Trebuchet MS"/>
          <w:b/>
          <w:sz w:val="26"/>
          <w:szCs w:val="26"/>
        </w:rPr>
      </w:pPr>
      <w:r>
        <w:rPr>
          <w:rFonts w:ascii="Trebuchet MS" w:hAnsi="Trebuchet MS"/>
          <w:b/>
          <w:sz w:val="26"/>
          <w:szCs w:val="26"/>
        </w:rPr>
        <w:br w:type="page"/>
      </w:r>
    </w:p>
    <w:p w14:paraId="0DC71899" w14:textId="7CAC9B5C" w:rsidR="00630A23" w:rsidRPr="008E634D" w:rsidRDefault="00630A23" w:rsidP="00D67AE1">
      <w:pPr>
        <w:shd w:val="clear" w:color="auto" w:fill="000000" w:themeFill="text1"/>
        <w:jc w:val="center"/>
        <w:rPr>
          <w:rFonts w:ascii="Trebuchet MS" w:hAnsi="Trebuchet MS"/>
          <w:b/>
          <w:sz w:val="80"/>
          <w:szCs w:val="80"/>
        </w:rPr>
      </w:pPr>
      <w:r w:rsidRPr="008E634D">
        <w:rPr>
          <w:rFonts w:ascii="Trebuchet MS" w:hAnsi="Trebuchet MS"/>
          <w:b/>
          <w:sz w:val="80"/>
          <w:szCs w:val="80"/>
        </w:rPr>
        <w:t>Dealing with Objections</w:t>
      </w:r>
    </w:p>
    <w:p w14:paraId="702C8DA4" w14:textId="7F2D3554" w:rsidR="00630A23" w:rsidRDefault="00630A23">
      <w:pPr>
        <w:rPr>
          <w:rFonts w:ascii="Trebuchet MS" w:hAnsi="Trebuchet MS"/>
          <w:b/>
          <w:sz w:val="26"/>
          <w:szCs w:val="26"/>
        </w:rPr>
      </w:pPr>
    </w:p>
    <w:p w14:paraId="0463C870" w14:textId="39E70C33" w:rsidR="00630A23" w:rsidRDefault="00D67AE1">
      <w:pPr>
        <w:rPr>
          <w:rFonts w:ascii="Trebuchet MS" w:hAnsi="Trebuchet MS"/>
          <w:b/>
          <w:sz w:val="36"/>
          <w:szCs w:val="36"/>
        </w:rPr>
      </w:pPr>
      <w:r w:rsidRPr="008E634D">
        <w:rPr>
          <w:rFonts w:ascii="Trebuchet MS" w:hAnsi="Trebuchet MS"/>
          <w:b/>
          <w:sz w:val="36"/>
          <w:szCs w:val="36"/>
        </w:rPr>
        <w:t xml:space="preserve">Some typical reasons inactive members won’t participate: </w:t>
      </w:r>
    </w:p>
    <w:p w14:paraId="6FCBE142" w14:textId="77777777" w:rsidR="008E634D" w:rsidRPr="008E634D" w:rsidRDefault="008E634D">
      <w:pPr>
        <w:rPr>
          <w:rFonts w:ascii="Trebuchet MS" w:hAnsi="Trebuchet MS"/>
          <w:b/>
          <w:sz w:val="26"/>
          <w:szCs w:val="26"/>
        </w:rPr>
      </w:pPr>
    </w:p>
    <w:p w14:paraId="766203BE" w14:textId="2DEF3CF2" w:rsidR="00D67AE1" w:rsidRPr="00D67AE1" w:rsidRDefault="00D67AE1" w:rsidP="00D67AE1">
      <w:pPr>
        <w:pStyle w:val="ListParagraph"/>
        <w:numPr>
          <w:ilvl w:val="0"/>
          <w:numId w:val="123"/>
        </w:numPr>
        <w:rPr>
          <w:rFonts w:ascii="Trebuchet MS" w:hAnsi="Trebuchet MS"/>
          <w:b/>
          <w:sz w:val="26"/>
          <w:szCs w:val="26"/>
        </w:rPr>
      </w:pPr>
      <w:r>
        <w:rPr>
          <w:rFonts w:ascii="Trebuchet MS" w:hAnsi="Trebuchet MS"/>
          <w:b/>
          <w:sz w:val="26"/>
          <w:szCs w:val="26"/>
        </w:rPr>
        <w:t xml:space="preserve">Fear: </w:t>
      </w:r>
      <w:r>
        <w:rPr>
          <w:rFonts w:ascii="Trebuchet MS" w:hAnsi="Trebuchet MS"/>
          <w:sz w:val="26"/>
          <w:szCs w:val="26"/>
        </w:rPr>
        <w:t xml:space="preserve">is on probation, doesn’t like conflict, or has a bad administrator </w:t>
      </w:r>
    </w:p>
    <w:p w14:paraId="4E01DB5E" w14:textId="0CAA768F" w:rsidR="00D67AE1" w:rsidRPr="00D67AE1" w:rsidRDefault="00D67AE1" w:rsidP="00D67AE1">
      <w:pPr>
        <w:pStyle w:val="ListParagraph"/>
        <w:numPr>
          <w:ilvl w:val="0"/>
          <w:numId w:val="123"/>
        </w:numPr>
        <w:rPr>
          <w:rFonts w:ascii="Trebuchet MS" w:hAnsi="Trebuchet MS"/>
          <w:b/>
          <w:sz w:val="26"/>
          <w:szCs w:val="26"/>
        </w:rPr>
      </w:pPr>
      <w:r>
        <w:rPr>
          <w:rFonts w:ascii="Trebuchet MS" w:hAnsi="Trebuchet MS"/>
          <w:b/>
          <w:sz w:val="26"/>
          <w:szCs w:val="26"/>
        </w:rPr>
        <w:t xml:space="preserve">Hopelessness: </w:t>
      </w:r>
    </w:p>
    <w:p w14:paraId="0292FF94" w14:textId="12A9A0F0" w:rsidR="00D67AE1" w:rsidRPr="00D67AE1" w:rsidRDefault="00D67AE1" w:rsidP="00D67AE1">
      <w:pPr>
        <w:pStyle w:val="ListParagraph"/>
        <w:numPr>
          <w:ilvl w:val="1"/>
          <w:numId w:val="124"/>
        </w:numPr>
        <w:rPr>
          <w:rFonts w:ascii="Trebuchet MS" w:hAnsi="Trebuchet MS"/>
          <w:sz w:val="26"/>
          <w:szCs w:val="26"/>
        </w:rPr>
      </w:pPr>
      <w:r w:rsidRPr="00D67AE1">
        <w:rPr>
          <w:rFonts w:ascii="Trebuchet MS" w:hAnsi="Trebuchet MS"/>
          <w:sz w:val="26"/>
          <w:szCs w:val="26"/>
        </w:rPr>
        <w:t>Futility – “nothing is ever going to change”</w:t>
      </w:r>
    </w:p>
    <w:p w14:paraId="108FDA54" w14:textId="3585C8AD" w:rsidR="00D67AE1" w:rsidRPr="00D67AE1" w:rsidRDefault="00D67AE1" w:rsidP="00D67AE1">
      <w:pPr>
        <w:pStyle w:val="ListParagraph"/>
        <w:numPr>
          <w:ilvl w:val="1"/>
          <w:numId w:val="124"/>
        </w:numPr>
        <w:rPr>
          <w:rFonts w:ascii="Trebuchet MS" w:hAnsi="Trebuchet MS"/>
          <w:sz w:val="26"/>
          <w:szCs w:val="26"/>
        </w:rPr>
      </w:pPr>
      <w:r w:rsidRPr="00D67AE1">
        <w:rPr>
          <w:rFonts w:ascii="Trebuchet MS" w:hAnsi="Trebuchet MS"/>
          <w:sz w:val="26"/>
          <w:szCs w:val="26"/>
        </w:rPr>
        <w:t xml:space="preserve">They believe everyone else is apathetic </w:t>
      </w:r>
    </w:p>
    <w:p w14:paraId="576AA0D0" w14:textId="1A55F8A3" w:rsidR="00D67AE1" w:rsidRPr="00D67AE1" w:rsidRDefault="00D67AE1" w:rsidP="00D67AE1">
      <w:pPr>
        <w:pStyle w:val="ListParagraph"/>
        <w:numPr>
          <w:ilvl w:val="1"/>
          <w:numId w:val="124"/>
        </w:numPr>
        <w:rPr>
          <w:rFonts w:ascii="Trebuchet MS" w:hAnsi="Trebuchet MS"/>
          <w:sz w:val="26"/>
          <w:szCs w:val="26"/>
        </w:rPr>
      </w:pPr>
      <w:r w:rsidRPr="00D67AE1">
        <w:rPr>
          <w:rFonts w:ascii="Trebuchet MS" w:hAnsi="Trebuchet MS"/>
          <w:sz w:val="26"/>
          <w:szCs w:val="26"/>
        </w:rPr>
        <w:t xml:space="preserve">Looking for individual solutions </w:t>
      </w:r>
    </w:p>
    <w:p w14:paraId="6F304820" w14:textId="7546A474" w:rsidR="00D67AE1" w:rsidRPr="00D67AE1" w:rsidRDefault="00D67AE1" w:rsidP="00D67AE1">
      <w:pPr>
        <w:pStyle w:val="ListParagraph"/>
        <w:numPr>
          <w:ilvl w:val="1"/>
          <w:numId w:val="123"/>
        </w:numPr>
        <w:ind w:left="720"/>
        <w:rPr>
          <w:rFonts w:ascii="Trebuchet MS" w:hAnsi="Trebuchet MS"/>
          <w:b/>
          <w:sz w:val="26"/>
          <w:szCs w:val="26"/>
        </w:rPr>
      </w:pPr>
      <w:r>
        <w:rPr>
          <w:rFonts w:ascii="Trebuchet MS" w:hAnsi="Trebuchet MS"/>
          <w:b/>
          <w:sz w:val="26"/>
          <w:szCs w:val="26"/>
        </w:rPr>
        <w:t xml:space="preserve">Division: </w:t>
      </w:r>
      <w:r>
        <w:rPr>
          <w:rFonts w:ascii="Trebuchet MS" w:hAnsi="Trebuchet MS"/>
          <w:sz w:val="26"/>
          <w:szCs w:val="26"/>
        </w:rPr>
        <w:t xml:space="preserve">Groups pitted against one another or had a bad previous union experience </w:t>
      </w:r>
    </w:p>
    <w:p w14:paraId="321FE4E3" w14:textId="3FF7B11B" w:rsidR="00D67AE1" w:rsidRPr="00D67AE1" w:rsidRDefault="00D67AE1" w:rsidP="00D67AE1">
      <w:pPr>
        <w:pStyle w:val="ListParagraph"/>
        <w:numPr>
          <w:ilvl w:val="1"/>
          <w:numId w:val="123"/>
        </w:numPr>
        <w:ind w:left="720"/>
        <w:rPr>
          <w:rFonts w:ascii="Trebuchet MS" w:hAnsi="Trebuchet MS"/>
          <w:b/>
          <w:sz w:val="26"/>
          <w:szCs w:val="26"/>
        </w:rPr>
      </w:pPr>
      <w:r>
        <w:rPr>
          <w:rFonts w:ascii="Trebuchet MS" w:hAnsi="Trebuchet MS"/>
          <w:b/>
          <w:sz w:val="26"/>
          <w:szCs w:val="26"/>
        </w:rPr>
        <w:t xml:space="preserve">Confusion: </w:t>
      </w:r>
      <w:r>
        <w:rPr>
          <w:rFonts w:ascii="Trebuchet MS" w:hAnsi="Trebuchet MS"/>
          <w:sz w:val="26"/>
          <w:szCs w:val="26"/>
        </w:rPr>
        <w:t xml:space="preserve">The employer puts out alarming or distracting messages </w:t>
      </w:r>
    </w:p>
    <w:p w14:paraId="1C524109" w14:textId="1804925B" w:rsidR="00D67AE1" w:rsidRDefault="00D67AE1" w:rsidP="00D67AE1">
      <w:pPr>
        <w:pStyle w:val="ListParagraph"/>
        <w:numPr>
          <w:ilvl w:val="1"/>
          <w:numId w:val="123"/>
        </w:numPr>
        <w:ind w:left="720"/>
        <w:rPr>
          <w:rFonts w:ascii="Trebuchet MS" w:hAnsi="Trebuchet MS"/>
          <w:b/>
          <w:sz w:val="26"/>
          <w:szCs w:val="26"/>
        </w:rPr>
      </w:pPr>
      <w:r>
        <w:rPr>
          <w:rFonts w:ascii="Trebuchet MS" w:hAnsi="Trebuchet MS"/>
          <w:b/>
          <w:sz w:val="26"/>
          <w:szCs w:val="26"/>
        </w:rPr>
        <w:t>Inaction:</w:t>
      </w:r>
    </w:p>
    <w:p w14:paraId="026F5A8B" w14:textId="06073864" w:rsidR="00D67AE1" w:rsidRPr="00D67AE1" w:rsidRDefault="00D67AE1" w:rsidP="00D67AE1">
      <w:pPr>
        <w:pStyle w:val="ListParagraph"/>
        <w:numPr>
          <w:ilvl w:val="2"/>
          <w:numId w:val="125"/>
        </w:numPr>
        <w:ind w:left="1530" w:hanging="450"/>
        <w:rPr>
          <w:rFonts w:ascii="Trebuchet MS" w:hAnsi="Trebuchet MS"/>
          <w:sz w:val="26"/>
          <w:szCs w:val="26"/>
        </w:rPr>
      </w:pPr>
      <w:r w:rsidRPr="00D67AE1">
        <w:rPr>
          <w:rFonts w:ascii="Trebuchet MS" w:hAnsi="Trebuchet MS"/>
          <w:sz w:val="26"/>
          <w:szCs w:val="26"/>
        </w:rPr>
        <w:t xml:space="preserve">Doesn’t have time or know how to do it </w:t>
      </w:r>
    </w:p>
    <w:p w14:paraId="5E0B03C2" w14:textId="2F49A9ED" w:rsidR="00D67AE1" w:rsidRPr="00D67AE1" w:rsidRDefault="00D67AE1" w:rsidP="00D67AE1">
      <w:pPr>
        <w:pStyle w:val="ListParagraph"/>
        <w:numPr>
          <w:ilvl w:val="2"/>
          <w:numId w:val="125"/>
        </w:numPr>
        <w:ind w:left="1530" w:hanging="450"/>
        <w:rPr>
          <w:rFonts w:ascii="Trebuchet MS" w:hAnsi="Trebuchet MS"/>
          <w:sz w:val="26"/>
          <w:szCs w:val="26"/>
        </w:rPr>
      </w:pPr>
      <w:r w:rsidRPr="00D67AE1">
        <w:rPr>
          <w:rFonts w:ascii="Trebuchet MS" w:hAnsi="Trebuchet MS"/>
          <w:sz w:val="26"/>
          <w:szCs w:val="26"/>
        </w:rPr>
        <w:t>Believes someone else will do it</w:t>
      </w:r>
    </w:p>
    <w:p w14:paraId="3808B227" w14:textId="67105DDD" w:rsidR="00D67AE1" w:rsidRDefault="00D67AE1" w:rsidP="00D67AE1">
      <w:pPr>
        <w:pStyle w:val="ListParagraph"/>
        <w:numPr>
          <w:ilvl w:val="2"/>
          <w:numId w:val="125"/>
        </w:numPr>
        <w:ind w:left="1530" w:hanging="450"/>
        <w:rPr>
          <w:rFonts w:ascii="Trebuchet MS" w:hAnsi="Trebuchet MS"/>
          <w:sz w:val="26"/>
          <w:szCs w:val="26"/>
        </w:rPr>
      </w:pPr>
      <w:r w:rsidRPr="00D67AE1">
        <w:rPr>
          <w:rFonts w:ascii="Trebuchet MS" w:hAnsi="Trebuchet MS"/>
          <w:sz w:val="26"/>
          <w:szCs w:val="26"/>
        </w:rPr>
        <w:t xml:space="preserve">Needs to think about it </w:t>
      </w:r>
    </w:p>
    <w:p w14:paraId="72E08AC1" w14:textId="55C4B22C" w:rsidR="00D67AE1" w:rsidRDefault="00D67AE1" w:rsidP="00D67AE1">
      <w:pPr>
        <w:rPr>
          <w:rFonts w:ascii="Trebuchet MS" w:hAnsi="Trebuchet MS"/>
          <w:sz w:val="26"/>
          <w:szCs w:val="26"/>
        </w:rPr>
      </w:pPr>
    </w:p>
    <w:p w14:paraId="4EEDC91F" w14:textId="75F435E5" w:rsidR="00D67AE1" w:rsidRPr="00D67AE1" w:rsidRDefault="008E634D" w:rsidP="00D67AE1">
      <w:pPr>
        <w:rPr>
          <w:rFonts w:ascii="Trebuchet MS" w:hAnsi="Trebuchet MS"/>
          <w:sz w:val="26"/>
          <w:szCs w:val="26"/>
        </w:rPr>
      </w:pPr>
      <w:r w:rsidRPr="00D67AE1">
        <w:rPr>
          <w:rFonts w:ascii="Trebuchet MS" w:hAnsi="Trebuchet MS"/>
          <w:noProof/>
          <w:sz w:val="26"/>
          <w:szCs w:val="26"/>
        </w:rPr>
        <mc:AlternateContent>
          <mc:Choice Requires="wps">
            <w:drawing>
              <wp:anchor distT="45720" distB="45720" distL="114300" distR="114300" simplePos="0" relativeHeight="251737145" behindDoc="1" locked="0" layoutInCell="1" allowOverlap="1" wp14:anchorId="137DBC5D" wp14:editId="6DE70146">
                <wp:simplePos x="0" y="0"/>
                <wp:positionH relativeFrom="margin">
                  <wp:posOffset>3810</wp:posOffset>
                </wp:positionH>
                <wp:positionV relativeFrom="paragraph">
                  <wp:posOffset>15240</wp:posOffset>
                </wp:positionV>
                <wp:extent cx="6276975" cy="2362200"/>
                <wp:effectExtent l="0" t="0" r="28575" b="1905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2362200"/>
                        </a:xfrm>
                        <a:prstGeom prst="rect">
                          <a:avLst/>
                        </a:prstGeom>
                        <a:solidFill>
                          <a:srgbClr val="FFFFFF"/>
                        </a:solidFill>
                        <a:ln w="9525">
                          <a:solidFill>
                            <a:srgbClr val="000000"/>
                          </a:solidFill>
                          <a:miter lim="800000"/>
                          <a:headEnd/>
                          <a:tailEnd/>
                        </a:ln>
                      </wps:spPr>
                      <wps:txbx>
                        <w:txbxContent>
                          <w:p w14:paraId="6719FB92" w14:textId="2EA9371A" w:rsidR="000E6A26" w:rsidRDefault="000E6A26">
                            <w:pPr>
                              <w:rPr>
                                <w:rFonts w:ascii="Trebuchet MS" w:hAnsi="Trebuchet MS"/>
                                <w:b/>
                                <w:sz w:val="32"/>
                                <w:szCs w:val="32"/>
                              </w:rPr>
                            </w:pPr>
                            <w:r w:rsidRPr="00D67AE1">
                              <w:rPr>
                                <w:rFonts w:ascii="Trebuchet MS" w:hAnsi="Trebuchet MS"/>
                                <w:b/>
                                <w:sz w:val="32"/>
                                <w:szCs w:val="32"/>
                              </w:rPr>
                              <w:t xml:space="preserve">FORMULA FOR OVERCOMING OBJECTIONS </w:t>
                            </w:r>
                          </w:p>
                          <w:p w14:paraId="2CB3A7A1" w14:textId="3FC7E380" w:rsidR="000E6A26" w:rsidRDefault="000E6A26" w:rsidP="00D67AE1">
                            <w:pPr>
                              <w:pStyle w:val="ListParagraph"/>
                              <w:numPr>
                                <w:ilvl w:val="0"/>
                                <w:numId w:val="126"/>
                              </w:numPr>
                              <w:rPr>
                                <w:rFonts w:ascii="Trebuchet MS" w:hAnsi="Trebuchet MS"/>
                              </w:rPr>
                            </w:pPr>
                            <w:r w:rsidRPr="00D67AE1">
                              <w:rPr>
                                <w:rFonts w:ascii="Trebuchet MS" w:hAnsi="Trebuchet MS"/>
                                <w:b/>
                                <w:u w:val="single"/>
                              </w:rPr>
                              <w:t>Acknowledge:</w:t>
                            </w:r>
                            <w:r>
                              <w:rPr>
                                <w:rFonts w:ascii="Trebuchet MS" w:hAnsi="Trebuchet MS"/>
                              </w:rPr>
                              <w:t xml:space="preserve"> “I hear what you’re saying about… (your fear, nothing’s going to change, you don’t have time, etc.)” </w:t>
                            </w:r>
                          </w:p>
                          <w:p w14:paraId="726F8E06" w14:textId="77777777" w:rsidR="000E6A26" w:rsidRDefault="000E6A26" w:rsidP="00D67AE1">
                            <w:pPr>
                              <w:pStyle w:val="ListParagraph"/>
                              <w:rPr>
                                <w:rFonts w:ascii="Trebuchet MS" w:hAnsi="Trebuchet MS"/>
                              </w:rPr>
                            </w:pPr>
                          </w:p>
                          <w:p w14:paraId="157D94FA" w14:textId="3CA864EE" w:rsidR="000E6A26" w:rsidRDefault="000E6A26" w:rsidP="00D67AE1">
                            <w:pPr>
                              <w:pStyle w:val="ListParagraph"/>
                              <w:numPr>
                                <w:ilvl w:val="0"/>
                                <w:numId w:val="126"/>
                              </w:numPr>
                              <w:rPr>
                                <w:rFonts w:ascii="Trebuchet MS" w:hAnsi="Trebuchet MS"/>
                                <w:b/>
                              </w:rPr>
                            </w:pPr>
                            <w:r w:rsidRPr="00D67AE1">
                              <w:rPr>
                                <w:rFonts w:ascii="Trebuchet MS" w:hAnsi="Trebuchet MS"/>
                                <w:b/>
                                <w:u w:val="single"/>
                              </w:rPr>
                              <w:t>Answer</w:t>
                            </w:r>
                            <w:r w:rsidRPr="00D67AE1">
                              <w:rPr>
                                <w:rFonts w:ascii="Trebuchet MS" w:hAnsi="Trebuchet MS"/>
                                <w:b/>
                              </w:rPr>
                              <w:t xml:space="preserve"> their objection. [Educate]</w:t>
                            </w:r>
                          </w:p>
                          <w:p w14:paraId="2334D5E8" w14:textId="77777777" w:rsidR="000E6A26" w:rsidRPr="00D67AE1" w:rsidRDefault="000E6A26" w:rsidP="00D67AE1">
                            <w:pPr>
                              <w:rPr>
                                <w:rFonts w:ascii="Trebuchet MS" w:hAnsi="Trebuchet MS"/>
                                <w:b/>
                              </w:rPr>
                            </w:pPr>
                          </w:p>
                          <w:p w14:paraId="11FC39BB" w14:textId="1880EC23" w:rsidR="000E6A26" w:rsidRDefault="000E6A26" w:rsidP="00D67AE1">
                            <w:pPr>
                              <w:pStyle w:val="ListParagraph"/>
                              <w:numPr>
                                <w:ilvl w:val="0"/>
                                <w:numId w:val="126"/>
                              </w:numPr>
                              <w:rPr>
                                <w:rFonts w:ascii="Trebuchet MS" w:hAnsi="Trebuchet MS"/>
                              </w:rPr>
                            </w:pPr>
                            <w:r w:rsidRPr="00D67AE1">
                              <w:rPr>
                                <w:rFonts w:ascii="Trebuchet MS" w:hAnsi="Trebuchet MS"/>
                                <w:b/>
                                <w:u w:val="single"/>
                              </w:rPr>
                              <w:t>Redirect</w:t>
                            </w:r>
                            <w:r w:rsidRPr="00D67AE1">
                              <w:rPr>
                                <w:rFonts w:ascii="Trebuchet MS" w:hAnsi="Trebuchet MS"/>
                                <w:b/>
                              </w:rPr>
                              <w:t xml:space="preserve"> back to their issue and motivation:</w:t>
                            </w:r>
                            <w:r>
                              <w:rPr>
                                <w:rFonts w:ascii="Trebuchet MS" w:hAnsi="Trebuchet MS"/>
                              </w:rPr>
                              <w:t xml:space="preserve"> “You were telling me that (issue) is a concern and that it’s negatively impacting (motivation).”  </w:t>
                            </w:r>
                          </w:p>
                          <w:p w14:paraId="24EFCCC3" w14:textId="77777777" w:rsidR="000E6A26" w:rsidRPr="00D67AE1" w:rsidRDefault="000E6A26" w:rsidP="00D67AE1">
                            <w:pPr>
                              <w:rPr>
                                <w:rFonts w:ascii="Trebuchet MS" w:hAnsi="Trebuchet MS"/>
                              </w:rPr>
                            </w:pPr>
                          </w:p>
                          <w:p w14:paraId="788C7941" w14:textId="4BD83075" w:rsidR="000E6A26" w:rsidRPr="00D67AE1" w:rsidRDefault="000E6A26" w:rsidP="00D67AE1">
                            <w:pPr>
                              <w:pStyle w:val="ListParagraph"/>
                              <w:numPr>
                                <w:ilvl w:val="0"/>
                                <w:numId w:val="126"/>
                              </w:numPr>
                              <w:rPr>
                                <w:rFonts w:ascii="Trebuchet MS" w:hAnsi="Trebuchet MS"/>
                              </w:rPr>
                            </w:pPr>
                            <w:r w:rsidRPr="00D67AE1">
                              <w:rPr>
                                <w:rFonts w:ascii="Trebuchet MS" w:hAnsi="Trebuchet MS"/>
                                <w:b/>
                                <w:u w:val="single"/>
                              </w:rPr>
                              <w:t>Ask:</w:t>
                            </w:r>
                            <w:r>
                              <w:rPr>
                                <w:rFonts w:ascii="Trebuchet MS" w:hAnsi="Trebuchet MS"/>
                              </w:rPr>
                              <w:t xml:space="preserve"> “How will (issue) get better if we don’t act together now?”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C719543">
              <v:shape w14:anchorId="137DBC5D" id="_x0000_s1046" type="#_x0000_t202" style="position:absolute;margin-left:.3pt;margin-top:1.2pt;width:494.25pt;height:186pt;z-index:-25157933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">
                <v:textbox>
                  <w:txbxContent>
                    <w:p w14:paraId="6A86D09A" w14:textId="2EA9371A" w:rsidR="000E6A26" w:rsidRDefault="000E6A26">
                      <w:pPr>
                        <w:rPr>
                          <w:rFonts w:ascii="Trebuchet MS" w:hAnsi="Trebuchet MS"/>
                          <w:b/>
                          <w:sz w:val="32"/>
                          <w:szCs w:val="32"/>
                        </w:rPr>
                      </w:pPr>
                      <w:r w:rsidRPr="00D67AE1">
                        <w:rPr>
                          <w:rFonts w:ascii="Trebuchet MS" w:hAnsi="Trebuchet MS"/>
                          <w:b/>
                          <w:sz w:val="32"/>
                          <w:szCs w:val="32"/>
                        </w:rPr>
                        <w:t xml:space="preserve">FORMULA FOR OVERCOMING OBJECTIONS </w:t>
                      </w:r>
                    </w:p>
                    <w:p w14:paraId="5AD9D771" w14:textId="3FC7E380" w:rsidR="000E6A26" w:rsidRDefault="000E6A26" w:rsidP="00D67AE1">
                      <w:pPr>
                        <w:pStyle w:val="ListParagraph"/>
                        <w:numPr>
                          <w:ilvl w:val="0"/>
                          <w:numId w:val="126"/>
                        </w:numPr>
                        <w:rPr>
                          <w:rFonts w:ascii="Trebuchet MS" w:hAnsi="Trebuchet MS"/>
                        </w:rPr>
                      </w:pPr>
                      <w:r w:rsidRPr="00D67AE1">
                        <w:rPr>
                          <w:rFonts w:ascii="Trebuchet MS" w:hAnsi="Trebuchet MS"/>
                          <w:b/>
                          <w:u w:val="single"/>
                        </w:rPr>
                        <w:t>Acknowledge:</w:t>
                      </w:r>
                      <w:r>
                        <w:rPr>
                          <w:rFonts w:ascii="Trebuchet MS" w:hAnsi="Trebuchet MS"/>
                        </w:rPr>
                        <w:t xml:space="preserve"> “I hear what you’re saying about… (your fear, nothing’s going to change, you don’t have time, etc.)” </w:t>
                      </w:r>
                    </w:p>
                    <w:p w14:paraId="5A39BBE3" w14:textId="77777777" w:rsidR="000E6A26" w:rsidRDefault="000E6A26" w:rsidP="00D67AE1">
                      <w:pPr>
                        <w:pStyle w:val="ListParagraph"/>
                        <w:rPr>
                          <w:rFonts w:ascii="Trebuchet MS" w:hAnsi="Trebuchet MS"/>
                        </w:rPr>
                      </w:pPr>
                    </w:p>
                    <w:p w14:paraId="638D09F8" w14:textId="3CA864EE" w:rsidR="000E6A26" w:rsidRDefault="000E6A26" w:rsidP="00D67AE1">
                      <w:pPr>
                        <w:pStyle w:val="ListParagraph"/>
                        <w:numPr>
                          <w:ilvl w:val="0"/>
                          <w:numId w:val="126"/>
                        </w:numPr>
                        <w:rPr>
                          <w:rFonts w:ascii="Trebuchet MS" w:hAnsi="Trebuchet MS"/>
                          <w:b/>
                        </w:rPr>
                      </w:pPr>
                      <w:r w:rsidRPr="00D67AE1">
                        <w:rPr>
                          <w:rFonts w:ascii="Trebuchet MS" w:hAnsi="Trebuchet MS"/>
                          <w:b/>
                          <w:u w:val="single"/>
                        </w:rPr>
                        <w:t>Answer</w:t>
                      </w:r>
                      <w:r w:rsidRPr="00D67AE1">
                        <w:rPr>
                          <w:rFonts w:ascii="Trebuchet MS" w:hAnsi="Trebuchet MS"/>
                          <w:b/>
                        </w:rPr>
                        <w:t xml:space="preserve"> their objection. [Educate]</w:t>
                      </w:r>
                    </w:p>
                    <w:p w14:paraId="41C8F396" w14:textId="77777777" w:rsidR="000E6A26" w:rsidRPr="00D67AE1" w:rsidRDefault="000E6A26" w:rsidP="00D67AE1">
                      <w:pPr>
                        <w:rPr>
                          <w:rFonts w:ascii="Trebuchet MS" w:hAnsi="Trebuchet MS"/>
                          <w:b/>
                        </w:rPr>
                      </w:pPr>
                    </w:p>
                    <w:p w14:paraId="3B3BB215" w14:textId="1880EC23" w:rsidR="000E6A26" w:rsidRDefault="000E6A26" w:rsidP="00D67AE1">
                      <w:pPr>
                        <w:pStyle w:val="ListParagraph"/>
                        <w:numPr>
                          <w:ilvl w:val="0"/>
                          <w:numId w:val="126"/>
                        </w:numPr>
                        <w:rPr>
                          <w:rFonts w:ascii="Trebuchet MS" w:hAnsi="Trebuchet MS"/>
                        </w:rPr>
                      </w:pPr>
                      <w:r w:rsidRPr="00D67AE1">
                        <w:rPr>
                          <w:rFonts w:ascii="Trebuchet MS" w:hAnsi="Trebuchet MS"/>
                          <w:b/>
                          <w:u w:val="single"/>
                        </w:rPr>
                        <w:t>Redirect</w:t>
                      </w:r>
                      <w:r w:rsidRPr="00D67AE1">
                        <w:rPr>
                          <w:rFonts w:ascii="Trebuchet MS" w:hAnsi="Trebuchet MS"/>
                          <w:b/>
                        </w:rPr>
                        <w:t xml:space="preserve"> back to their issue and motivation:</w:t>
                      </w:r>
                      <w:r>
                        <w:rPr>
                          <w:rFonts w:ascii="Trebuchet MS" w:hAnsi="Trebuchet MS"/>
                        </w:rPr>
                        <w:t xml:space="preserve"> “You were telling me that (issue) is a concern and that it’s negatively impacting (motivation).”  </w:t>
                      </w:r>
                    </w:p>
                    <w:p w14:paraId="72A3D3EC" w14:textId="77777777" w:rsidR="000E6A26" w:rsidRPr="00D67AE1" w:rsidRDefault="000E6A26" w:rsidP="00D67AE1">
                      <w:pPr>
                        <w:rPr>
                          <w:rFonts w:ascii="Trebuchet MS" w:hAnsi="Trebuchet MS"/>
                        </w:rPr>
                      </w:pPr>
                    </w:p>
                    <w:p w14:paraId="697DC4AE" w14:textId="4BD83075" w:rsidR="000E6A26" w:rsidRPr="00D67AE1" w:rsidRDefault="000E6A26" w:rsidP="00D67AE1">
                      <w:pPr>
                        <w:pStyle w:val="ListParagraph"/>
                        <w:numPr>
                          <w:ilvl w:val="0"/>
                          <w:numId w:val="126"/>
                        </w:numPr>
                        <w:rPr>
                          <w:rFonts w:ascii="Trebuchet MS" w:hAnsi="Trebuchet MS"/>
                        </w:rPr>
                      </w:pPr>
                      <w:r w:rsidRPr="00D67AE1">
                        <w:rPr>
                          <w:rFonts w:ascii="Trebuchet MS" w:hAnsi="Trebuchet MS"/>
                          <w:b/>
                          <w:u w:val="single"/>
                        </w:rPr>
                        <w:t>Ask:</w:t>
                      </w:r>
                      <w:r>
                        <w:rPr>
                          <w:rFonts w:ascii="Trebuchet MS" w:hAnsi="Trebuchet MS"/>
                        </w:rPr>
                        <w:t xml:space="preserve"> “How will (issue) get better if we don’t act together now?” </w:t>
                      </w:r>
                    </w:p>
                  </w:txbxContent>
                </v:textbox>
                <w10:wrap anchorx="margin"/>
              </v:shape>
            </w:pict>
          </mc:Fallback>
        </mc:AlternateContent>
      </w:r>
    </w:p>
    <w:p w14:paraId="28AA4285" w14:textId="26C6B2B9" w:rsidR="00630A23" w:rsidRDefault="00630A23">
      <w:pPr>
        <w:rPr>
          <w:rFonts w:ascii="Trebuchet MS" w:hAnsi="Trebuchet MS"/>
          <w:b/>
          <w:sz w:val="26"/>
          <w:szCs w:val="26"/>
        </w:rPr>
      </w:pPr>
    </w:p>
    <w:p w14:paraId="2FC33BD9" w14:textId="6FDBC919" w:rsidR="00630A23" w:rsidRDefault="00630A23">
      <w:pPr>
        <w:rPr>
          <w:rFonts w:ascii="Trebuchet MS" w:hAnsi="Trebuchet MS"/>
          <w:b/>
          <w:sz w:val="26"/>
          <w:szCs w:val="26"/>
        </w:rPr>
      </w:pPr>
    </w:p>
    <w:p w14:paraId="5DBEB90B" w14:textId="78CDC9A9" w:rsidR="00630A23" w:rsidRDefault="00630A23">
      <w:pPr>
        <w:rPr>
          <w:rFonts w:ascii="Trebuchet MS" w:hAnsi="Trebuchet MS"/>
          <w:b/>
          <w:sz w:val="26"/>
          <w:szCs w:val="26"/>
        </w:rPr>
      </w:pPr>
    </w:p>
    <w:p w14:paraId="09BE6377" w14:textId="67FA8480" w:rsidR="00630A23" w:rsidRDefault="00630A23">
      <w:pPr>
        <w:rPr>
          <w:rFonts w:ascii="Trebuchet MS" w:hAnsi="Trebuchet MS"/>
          <w:b/>
          <w:sz w:val="26"/>
          <w:szCs w:val="26"/>
        </w:rPr>
      </w:pPr>
    </w:p>
    <w:p w14:paraId="10BA0C27" w14:textId="4C70EBFD" w:rsidR="00630A23" w:rsidRDefault="00630A23">
      <w:pPr>
        <w:rPr>
          <w:rFonts w:ascii="Trebuchet MS" w:hAnsi="Trebuchet MS"/>
          <w:b/>
          <w:sz w:val="26"/>
          <w:szCs w:val="26"/>
        </w:rPr>
      </w:pPr>
    </w:p>
    <w:p w14:paraId="231A2F1D" w14:textId="6DAE1824" w:rsidR="00630A23" w:rsidRDefault="00630A23">
      <w:pPr>
        <w:rPr>
          <w:rFonts w:ascii="Trebuchet MS" w:hAnsi="Trebuchet MS"/>
          <w:b/>
          <w:sz w:val="26"/>
          <w:szCs w:val="26"/>
        </w:rPr>
      </w:pPr>
    </w:p>
    <w:p w14:paraId="71A3D595" w14:textId="1B5A2B61" w:rsidR="00630A23" w:rsidRDefault="00630A23">
      <w:pPr>
        <w:rPr>
          <w:rFonts w:ascii="Trebuchet MS" w:hAnsi="Trebuchet MS"/>
          <w:b/>
          <w:sz w:val="26"/>
          <w:szCs w:val="26"/>
        </w:rPr>
      </w:pPr>
    </w:p>
    <w:p w14:paraId="4A50BD68" w14:textId="167F2031" w:rsidR="00630A23" w:rsidRDefault="00630A23">
      <w:pPr>
        <w:rPr>
          <w:rFonts w:ascii="Trebuchet MS" w:hAnsi="Trebuchet MS"/>
          <w:b/>
          <w:sz w:val="26"/>
          <w:szCs w:val="26"/>
        </w:rPr>
      </w:pPr>
    </w:p>
    <w:p w14:paraId="2602B060" w14:textId="50350BAC" w:rsidR="00630A23" w:rsidRDefault="00630A23">
      <w:pPr>
        <w:rPr>
          <w:rFonts w:ascii="Trebuchet MS" w:hAnsi="Trebuchet MS"/>
          <w:b/>
          <w:sz w:val="26"/>
          <w:szCs w:val="26"/>
        </w:rPr>
      </w:pPr>
    </w:p>
    <w:p w14:paraId="1E0D9330" w14:textId="09D459C7" w:rsidR="00630A23" w:rsidRDefault="00630A23">
      <w:pPr>
        <w:rPr>
          <w:rFonts w:ascii="Trebuchet MS" w:hAnsi="Trebuchet MS"/>
          <w:b/>
          <w:sz w:val="26"/>
          <w:szCs w:val="26"/>
        </w:rPr>
      </w:pPr>
    </w:p>
    <w:p w14:paraId="3284E9C1" w14:textId="30086F60" w:rsidR="00630A23" w:rsidRDefault="00630A23">
      <w:pPr>
        <w:rPr>
          <w:rFonts w:ascii="Trebuchet MS" w:hAnsi="Trebuchet MS"/>
          <w:b/>
          <w:sz w:val="26"/>
          <w:szCs w:val="26"/>
        </w:rPr>
      </w:pPr>
    </w:p>
    <w:p w14:paraId="4EA57CAF" w14:textId="3DAD1200" w:rsidR="00630A23" w:rsidRDefault="00630A23">
      <w:pPr>
        <w:rPr>
          <w:rFonts w:ascii="Trebuchet MS" w:hAnsi="Trebuchet MS"/>
          <w:b/>
          <w:sz w:val="26"/>
          <w:szCs w:val="26"/>
        </w:rPr>
      </w:pPr>
    </w:p>
    <w:p w14:paraId="591B9460" w14:textId="12180344" w:rsidR="00630A23" w:rsidRPr="008E634D" w:rsidRDefault="00630A23">
      <w:pPr>
        <w:rPr>
          <w:rFonts w:ascii="Trebuchet MS" w:hAnsi="Trebuchet MS"/>
          <w:b/>
          <w:sz w:val="26"/>
          <w:szCs w:val="26"/>
        </w:rPr>
      </w:pPr>
    </w:p>
    <w:p w14:paraId="0C2BDE12" w14:textId="7B8D8DEB" w:rsidR="00630A23" w:rsidRPr="008E634D" w:rsidRDefault="00D67AE1">
      <w:pPr>
        <w:rPr>
          <w:rFonts w:ascii="Trebuchet MS" w:hAnsi="Trebuchet MS"/>
          <w:b/>
          <w:sz w:val="36"/>
          <w:szCs w:val="36"/>
        </w:rPr>
      </w:pPr>
      <w:r w:rsidRPr="008E634D">
        <w:rPr>
          <w:rFonts w:ascii="Trebuchet MS" w:hAnsi="Trebuchet MS"/>
          <w:b/>
          <w:sz w:val="36"/>
          <w:szCs w:val="36"/>
        </w:rPr>
        <w:t>Emphasize the following TIPS, as well:</w:t>
      </w:r>
    </w:p>
    <w:p w14:paraId="008A74C6" w14:textId="77777777" w:rsidR="008E634D" w:rsidRDefault="008E634D">
      <w:pPr>
        <w:rPr>
          <w:rFonts w:ascii="Trebuchet MS" w:hAnsi="Trebuchet MS"/>
          <w:b/>
          <w:sz w:val="26"/>
          <w:szCs w:val="26"/>
        </w:rPr>
      </w:pPr>
    </w:p>
    <w:p w14:paraId="404AB8AE" w14:textId="612AA5AF" w:rsidR="00D67AE1" w:rsidRPr="008E634D" w:rsidRDefault="00D67AE1" w:rsidP="00D67AE1">
      <w:pPr>
        <w:pStyle w:val="ListParagraph"/>
        <w:numPr>
          <w:ilvl w:val="0"/>
          <w:numId w:val="127"/>
        </w:numPr>
        <w:rPr>
          <w:rFonts w:ascii="Trebuchet MS" w:hAnsi="Trebuchet MS"/>
          <w:sz w:val="26"/>
          <w:szCs w:val="26"/>
        </w:rPr>
      </w:pPr>
      <w:r w:rsidRPr="008E634D">
        <w:rPr>
          <w:rFonts w:ascii="Trebuchet MS" w:hAnsi="Trebuchet MS"/>
          <w:sz w:val="26"/>
          <w:szCs w:val="26"/>
        </w:rPr>
        <w:t>Use your active listening skills</w:t>
      </w:r>
    </w:p>
    <w:p w14:paraId="3C2309E2" w14:textId="3866C64C" w:rsidR="00D67AE1" w:rsidRPr="008E634D" w:rsidRDefault="00D67AE1" w:rsidP="00D67AE1">
      <w:pPr>
        <w:pStyle w:val="ListParagraph"/>
        <w:numPr>
          <w:ilvl w:val="0"/>
          <w:numId w:val="127"/>
        </w:numPr>
        <w:rPr>
          <w:rFonts w:ascii="Trebuchet MS" w:hAnsi="Trebuchet MS"/>
          <w:sz w:val="26"/>
          <w:szCs w:val="26"/>
        </w:rPr>
      </w:pPr>
      <w:r w:rsidRPr="008E634D">
        <w:rPr>
          <w:rFonts w:ascii="Trebuchet MS" w:hAnsi="Trebuchet MS"/>
          <w:sz w:val="26"/>
          <w:szCs w:val="26"/>
        </w:rPr>
        <w:t xml:space="preserve">Don’t be defensive or argue; be factual </w:t>
      </w:r>
    </w:p>
    <w:p w14:paraId="59D21D70" w14:textId="2045B754" w:rsidR="00D67AE1" w:rsidRPr="008E634D" w:rsidRDefault="00D67AE1" w:rsidP="00D67AE1">
      <w:pPr>
        <w:pStyle w:val="ListParagraph"/>
        <w:numPr>
          <w:ilvl w:val="0"/>
          <w:numId w:val="127"/>
        </w:numPr>
        <w:rPr>
          <w:rFonts w:ascii="Trebuchet MS" w:hAnsi="Trebuchet MS"/>
          <w:sz w:val="26"/>
          <w:szCs w:val="26"/>
        </w:rPr>
      </w:pPr>
      <w:r w:rsidRPr="008E634D">
        <w:rPr>
          <w:rFonts w:ascii="Trebuchet MS" w:hAnsi="Trebuchet MS"/>
          <w:sz w:val="26"/>
          <w:szCs w:val="26"/>
        </w:rPr>
        <w:t>Don’t 3</w:t>
      </w:r>
      <w:r w:rsidRPr="008E634D">
        <w:rPr>
          <w:rFonts w:ascii="Trebuchet MS" w:hAnsi="Trebuchet MS"/>
          <w:sz w:val="26"/>
          <w:szCs w:val="26"/>
          <w:vertAlign w:val="superscript"/>
        </w:rPr>
        <w:t>rd</w:t>
      </w:r>
      <w:r w:rsidRPr="008E634D">
        <w:rPr>
          <w:rFonts w:ascii="Trebuchet MS" w:hAnsi="Trebuchet MS"/>
          <w:sz w:val="26"/>
          <w:szCs w:val="26"/>
        </w:rPr>
        <w:t xml:space="preserve"> party – explain what this means: use “we” and what we’re trying to accomplish collectively instead of “the union” needs you to do x, y, and z</w:t>
      </w:r>
    </w:p>
    <w:p w14:paraId="3E5B7104" w14:textId="0EEFF4D7" w:rsidR="00D67AE1" w:rsidRPr="008E634D" w:rsidRDefault="00D67AE1" w:rsidP="00D67AE1">
      <w:pPr>
        <w:pStyle w:val="ListParagraph"/>
        <w:numPr>
          <w:ilvl w:val="0"/>
          <w:numId w:val="127"/>
        </w:numPr>
        <w:rPr>
          <w:rFonts w:ascii="Trebuchet MS" w:hAnsi="Trebuchet MS"/>
          <w:sz w:val="26"/>
          <w:szCs w:val="26"/>
        </w:rPr>
      </w:pPr>
      <w:r w:rsidRPr="008E634D">
        <w:rPr>
          <w:rFonts w:ascii="Trebuchet MS" w:hAnsi="Trebuchet MS"/>
          <w:sz w:val="26"/>
          <w:szCs w:val="26"/>
        </w:rPr>
        <w:t>If you have a helpful example, use it (a personal story on why you got involved and believed in collective action as the way to win)</w:t>
      </w:r>
    </w:p>
    <w:p w14:paraId="6E6DD078" w14:textId="7EA8F096" w:rsidR="00D67AE1" w:rsidRPr="008E634D" w:rsidRDefault="00D67AE1" w:rsidP="00D67AE1">
      <w:pPr>
        <w:pStyle w:val="ListParagraph"/>
        <w:numPr>
          <w:ilvl w:val="0"/>
          <w:numId w:val="127"/>
        </w:numPr>
        <w:rPr>
          <w:rFonts w:ascii="Trebuchet MS" w:hAnsi="Trebuchet MS"/>
          <w:sz w:val="26"/>
          <w:szCs w:val="26"/>
        </w:rPr>
      </w:pPr>
      <w:r w:rsidRPr="008E634D">
        <w:rPr>
          <w:rFonts w:ascii="Trebuchet MS" w:hAnsi="Trebuchet MS"/>
          <w:sz w:val="26"/>
          <w:szCs w:val="26"/>
        </w:rPr>
        <w:t>You don’t have to do it all in one conversation</w:t>
      </w:r>
    </w:p>
    <w:p w14:paraId="5BDF864E" w14:textId="73EBD8BF" w:rsidR="00C41C76" w:rsidRPr="008E634D" w:rsidRDefault="008E634D" w:rsidP="000E6A26">
      <w:pPr>
        <w:pStyle w:val="ListParagraph"/>
        <w:numPr>
          <w:ilvl w:val="0"/>
          <w:numId w:val="127"/>
        </w:numPr>
        <w:rPr>
          <w:rFonts w:ascii="Trebuchet MS" w:hAnsi="Trebuchet MS"/>
          <w:b/>
          <w:sz w:val="26"/>
          <w:szCs w:val="26"/>
        </w:rPr>
      </w:pPr>
      <w:r w:rsidRPr="008E634D">
        <w:rPr>
          <w:rFonts w:ascii="Trebuchet MS" w:hAnsi="Trebuchet MS"/>
          <w:sz w:val="26"/>
          <w:szCs w:val="26"/>
        </w:rPr>
        <w:t>Leave on a friendly note</w:t>
      </w:r>
      <w:r w:rsidRPr="008E634D">
        <w:rPr>
          <w:rFonts w:ascii="Trebuchet MS" w:hAnsi="Trebuchet MS"/>
          <w:b/>
          <w:sz w:val="26"/>
          <w:szCs w:val="26"/>
        </w:rPr>
        <w:t xml:space="preserve"> </w:t>
      </w:r>
      <w:r w:rsidR="00C41C76" w:rsidRPr="008E634D">
        <w:rPr>
          <w:rFonts w:ascii="Trebuchet MS" w:hAnsi="Trebuchet MS"/>
          <w:b/>
          <w:sz w:val="26"/>
          <w:szCs w:val="26"/>
        </w:rPr>
        <w:br w:type="page"/>
      </w:r>
    </w:p>
    <w:p w14:paraId="23D3CDAB" w14:textId="089BDA8D" w:rsidR="007F6467" w:rsidRDefault="007F6467">
      <w:pPr>
        <w:rPr>
          <w:rFonts w:ascii="Trebuchet MS" w:hAnsi="Trebuchet MS"/>
          <w:b/>
          <w:sz w:val="26"/>
          <w:szCs w:val="26"/>
        </w:rPr>
      </w:pPr>
    </w:p>
    <w:p w14:paraId="5E1C19CE" w14:textId="7716D1B8" w:rsidR="00630A23" w:rsidRDefault="00630A23">
      <w:pPr>
        <w:rPr>
          <w:rFonts w:ascii="Trebuchet MS" w:hAnsi="Trebuchet MS"/>
          <w:b/>
          <w:sz w:val="26"/>
          <w:szCs w:val="26"/>
        </w:rPr>
      </w:pPr>
    </w:p>
    <w:p w14:paraId="41787089" w14:textId="448218CD" w:rsidR="00630A23" w:rsidRDefault="00630A23">
      <w:pPr>
        <w:rPr>
          <w:rFonts w:ascii="Trebuchet MS" w:hAnsi="Trebuchet MS"/>
          <w:b/>
          <w:sz w:val="26"/>
          <w:szCs w:val="26"/>
        </w:rPr>
      </w:pPr>
    </w:p>
    <w:p w14:paraId="4DFE52EE" w14:textId="4AE107B3" w:rsidR="00333E63" w:rsidRDefault="00333E63">
      <w:pPr>
        <w:rPr>
          <w:rFonts w:ascii="Trebuchet MS" w:hAnsi="Trebuchet MS"/>
          <w:b/>
          <w:sz w:val="26"/>
          <w:szCs w:val="26"/>
        </w:rPr>
      </w:pPr>
      <w:r w:rsidRPr="00C41C76">
        <w:rPr>
          <w:rFonts w:ascii="Trebuchet MS" w:hAnsi="Trebuchet MS"/>
          <w:b/>
          <w:noProof/>
          <w:sz w:val="26"/>
          <w:szCs w:val="26"/>
        </w:rPr>
        <w:drawing>
          <wp:anchor distT="0" distB="0" distL="114300" distR="114300" simplePos="0" relativeHeight="251720761" behindDoc="1" locked="0" layoutInCell="1" allowOverlap="1" wp14:anchorId="602FF0E2" wp14:editId="62B0E916">
            <wp:simplePos x="0" y="0"/>
            <wp:positionH relativeFrom="margin">
              <wp:posOffset>-1823720</wp:posOffset>
            </wp:positionH>
            <wp:positionV relativeFrom="paragraph">
              <wp:posOffset>535940</wp:posOffset>
            </wp:positionV>
            <wp:extent cx="9610725" cy="6342029"/>
            <wp:effectExtent l="0" t="3810" r="5715" b="571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rot="5400000">
                      <a:off x="0" y="0"/>
                      <a:ext cx="9610725" cy="6342029"/>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b/>
          <w:sz w:val="26"/>
          <w:szCs w:val="26"/>
        </w:rPr>
        <w:br w:type="page"/>
      </w:r>
    </w:p>
    <w:p w14:paraId="2D465A63" w14:textId="166CBDFE" w:rsidR="00775345" w:rsidRPr="0095516B" w:rsidRDefault="00775345" w:rsidP="00775345">
      <w:pPr>
        <w:shd w:val="clear" w:color="auto" w:fill="F2F2F2" w:themeFill="background1" w:themeFillShade="F2"/>
        <w:jc w:val="center"/>
        <w:rPr>
          <w:b/>
          <w:sz w:val="32"/>
        </w:rPr>
      </w:pPr>
      <w:r w:rsidRPr="0095516B">
        <w:rPr>
          <w:b/>
          <w:sz w:val="32"/>
        </w:rPr>
        <w:t xml:space="preserve">Drop Request SAMPLE RAP </w:t>
      </w:r>
    </w:p>
    <w:p w14:paraId="7F064E9E" w14:textId="1CB19270" w:rsidR="00775345" w:rsidRPr="00775345" w:rsidRDefault="00775345" w:rsidP="00775345">
      <w:pPr>
        <w:shd w:val="clear" w:color="auto" w:fill="F2F2F2" w:themeFill="background1" w:themeFillShade="F2"/>
        <w:jc w:val="center"/>
        <w:rPr>
          <w:b/>
        </w:rPr>
      </w:pPr>
    </w:p>
    <w:p w14:paraId="7F520ED6" w14:textId="72D9E32F" w:rsidR="00630A23" w:rsidRDefault="00630A23" w:rsidP="00775345">
      <w:pPr>
        <w:jc w:val="both"/>
      </w:pPr>
    </w:p>
    <w:p w14:paraId="30030E9E" w14:textId="75B78587" w:rsidR="00775345" w:rsidRPr="00775345" w:rsidRDefault="00775345" w:rsidP="00775345">
      <w:pPr>
        <w:jc w:val="both"/>
      </w:pPr>
      <w:r w:rsidRPr="00775345">
        <w:t xml:space="preserve">I’m sure you know that our freedom to negotiate a fair return on our hard work and ensure we have the time to care for our loved ones comes from the strength of our union, and </w:t>
      </w:r>
      <w:r w:rsidRPr="00775345">
        <w:rPr>
          <w:u w:val="single"/>
        </w:rPr>
        <w:t>our strength comes directly from our membership</w:t>
      </w:r>
      <w:r w:rsidRPr="00775345">
        <w:t xml:space="preserve">. By dropping your membership, you diminish our ability to improve or even maintain professional pay, a manageable class size or case load, and a secure retirement. Are you still interested in protecting any of these? </w:t>
      </w:r>
    </w:p>
    <w:p w14:paraId="33EF0AA1" w14:textId="77777777" w:rsidR="00775345" w:rsidRDefault="00775345" w:rsidP="00775345">
      <w:pPr>
        <w:rPr>
          <w:b/>
          <w:i/>
          <w:u w:val="single"/>
        </w:rPr>
      </w:pPr>
    </w:p>
    <w:p w14:paraId="005489C3" w14:textId="7DE421BB" w:rsidR="00775345" w:rsidRPr="00775345" w:rsidRDefault="00775345" w:rsidP="00775345">
      <w:pPr>
        <w:rPr>
          <w:b/>
          <w:i/>
          <w:u w:val="single"/>
        </w:rPr>
      </w:pPr>
      <w:r w:rsidRPr="00775345">
        <w:rPr>
          <w:b/>
          <w:i/>
          <w:u w:val="single"/>
        </w:rPr>
        <w:t xml:space="preserve">(EDUCATE): </w:t>
      </w:r>
    </w:p>
    <w:p w14:paraId="4635A075" w14:textId="77777777" w:rsidR="00775345" w:rsidRPr="00775345" w:rsidRDefault="00775345" w:rsidP="00775345">
      <w:r w:rsidRPr="00775345">
        <w:t>I’m sure you care about: (choose what fits from the list below)</w:t>
      </w:r>
    </w:p>
    <w:p w14:paraId="12597F33" w14:textId="77777777" w:rsidR="00775345" w:rsidRPr="00775345" w:rsidRDefault="00775345" w:rsidP="00191034">
      <w:pPr>
        <w:pStyle w:val="ListParagraph"/>
        <w:numPr>
          <w:ilvl w:val="0"/>
          <w:numId w:val="71"/>
        </w:numPr>
        <w:spacing w:after="160" w:line="259" w:lineRule="auto"/>
        <w:contextualSpacing/>
      </w:pPr>
      <w:r w:rsidRPr="00775345">
        <w:t>Professional pay, benefits, and a secure retirement</w:t>
      </w:r>
    </w:p>
    <w:p w14:paraId="0E718F76" w14:textId="77777777" w:rsidR="00775345" w:rsidRPr="00775345" w:rsidRDefault="00775345" w:rsidP="00191034">
      <w:pPr>
        <w:pStyle w:val="ListParagraph"/>
        <w:numPr>
          <w:ilvl w:val="0"/>
          <w:numId w:val="71"/>
        </w:numPr>
        <w:spacing w:after="160" w:line="259" w:lineRule="auto"/>
        <w:contextualSpacing/>
      </w:pPr>
      <w:r w:rsidRPr="00775345">
        <w:t xml:space="preserve">Maintaining manageable class sizes, caseloads and workload. </w:t>
      </w:r>
    </w:p>
    <w:p w14:paraId="359963BB" w14:textId="77777777" w:rsidR="00775345" w:rsidRPr="00775345" w:rsidRDefault="00775345" w:rsidP="00191034">
      <w:pPr>
        <w:pStyle w:val="ListParagraph"/>
        <w:numPr>
          <w:ilvl w:val="0"/>
          <w:numId w:val="71"/>
        </w:numPr>
        <w:spacing w:after="160" w:line="259" w:lineRule="auto"/>
        <w:contextualSpacing/>
      </w:pPr>
      <w:r w:rsidRPr="00775345">
        <w:t xml:space="preserve">Our ability to advocate for the public education our students deserve, including securing adequate and sustainable funding, so you get the resources you need to do your job. </w:t>
      </w:r>
    </w:p>
    <w:p w14:paraId="5893C9CF" w14:textId="77777777" w:rsidR="00775345" w:rsidRPr="00775345" w:rsidRDefault="00775345" w:rsidP="00775345">
      <w:pPr>
        <w:rPr>
          <w:b/>
          <w:bCs/>
          <w:i/>
          <w:iCs/>
          <w:u w:val="single"/>
        </w:rPr>
      </w:pPr>
      <w:r w:rsidRPr="00775345">
        <w:rPr>
          <w:i/>
          <w:iCs/>
        </w:rPr>
        <w:t>See if member will continue membership: i.e."</w:t>
      </w:r>
      <w:r w:rsidRPr="00775345">
        <w:t>Will you continue your membership to help fight for (state what member is interested in achieving)?</w:t>
      </w:r>
      <w:r w:rsidRPr="00775345">
        <w:rPr>
          <w:i/>
          <w:iCs/>
        </w:rPr>
        <w:t>” If not…continue to AGITATE</w:t>
      </w:r>
    </w:p>
    <w:p w14:paraId="2B70174B" w14:textId="77777777" w:rsidR="00775345" w:rsidRDefault="00775345" w:rsidP="00775345">
      <w:pPr>
        <w:rPr>
          <w:b/>
          <w:bCs/>
          <w:i/>
          <w:iCs/>
          <w:u w:val="single"/>
        </w:rPr>
      </w:pPr>
    </w:p>
    <w:p w14:paraId="38B1F1FA" w14:textId="74779A87" w:rsidR="00775345" w:rsidRPr="00775345" w:rsidRDefault="00775345" w:rsidP="00775345">
      <w:pPr>
        <w:rPr>
          <w:b/>
          <w:bCs/>
          <w:i/>
          <w:iCs/>
          <w:u w:val="single"/>
        </w:rPr>
      </w:pPr>
      <w:r w:rsidRPr="00775345">
        <w:rPr>
          <w:b/>
          <w:bCs/>
          <w:i/>
          <w:iCs/>
          <w:u w:val="single"/>
        </w:rPr>
        <w:t xml:space="preserve">(AGITATE): </w:t>
      </w:r>
    </w:p>
    <w:p w14:paraId="1D9CCD41" w14:textId="77777777" w:rsidR="00775345" w:rsidRPr="00775345" w:rsidRDefault="00775345" w:rsidP="00775345">
      <w:r w:rsidRPr="00775345">
        <w:t>If the member still wants to drop…agitate. (Ideas below)</w:t>
      </w:r>
    </w:p>
    <w:p w14:paraId="237AEA64" w14:textId="77777777" w:rsidR="00775345" w:rsidRPr="00775345" w:rsidRDefault="00775345" w:rsidP="00191034">
      <w:pPr>
        <w:pStyle w:val="ListParagraph"/>
        <w:numPr>
          <w:ilvl w:val="0"/>
          <w:numId w:val="72"/>
        </w:numPr>
        <w:spacing w:after="160" w:line="259" w:lineRule="auto"/>
        <w:contextualSpacing/>
      </w:pPr>
      <w:r w:rsidRPr="00775345">
        <w:t xml:space="preserve">Our union’s power comes from our numbers, including membership. If you drop your membership, we will have </w:t>
      </w:r>
      <w:r w:rsidRPr="00775345">
        <w:rPr>
          <w:u w:val="single"/>
        </w:rPr>
        <w:t>less power</w:t>
      </w:r>
      <w:r w:rsidRPr="00775345">
        <w:t xml:space="preserve"> to win what you need to support your family / resources for your classroom / secure a safe retirement. [Will you be ok with having less power to achieve X?]</w:t>
      </w:r>
    </w:p>
    <w:p w14:paraId="3D7EC583" w14:textId="77777777" w:rsidR="00775345" w:rsidRPr="00775345" w:rsidRDefault="00775345" w:rsidP="00191034">
      <w:pPr>
        <w:pStyle w:val="ListParagraph"/>
        <w:numPr>
          <w:ilvl w:val="0"/>
          <w:numId w:val="72"/>
        </w:numPr>
        <w:spacing w:after="160" w:line="259" w:lineRule="auto"/>
        <w:contextualSpacing/>
      </w:pPr>
      <w:r w:rsidRPr="00775345">
        <w:t xml:space="preserve">Freedom isn’t free. We need to </w:t>
      </w:r>
      <w:r w:rsidRPr="00775345">
        <w:rPr>
          <w:u w:val="single"/>
        </w:rPr>
        <w:t>invest</w:t>
      </w:r>
      <w:r w:rsidRPr="00775345">
        <w:t xml:space="preserve"> in our secure future and protect our freedom to stand together. </w:t>
      </w:r>
    </w:p>
    <w:p w14:paraId="436BFB7F" w14:textId="77777777" w:rsidR="00775345" w:rsidRPr="00775345" w:rsidRDefault="00775345" w:rsidP="00191034">
      <w:pPr>
        <w:pStyle w:val="ListParagraph"/>
        <w:numPr>
          <w:ilvl w:val="0"/>
          <w:numId w:val="72"/>
        </w:numPr>
        <w:spacing w:after="160" w:line="259" w:lineRule="auto"/>
        <w:contextualSpacing/>
      </w:pPr>
      <w:r w:rsidRPr="00775345">
        <w:t>By not standing with us, you are telling the district that you don’t support [ what local is working to achieve ]. Are you ok with [describe current site/district issue]?</w:t>
      </w:r>
    </w:p>
    <w:p w14:paraId="209C06DD" w14:textId="77777777" w:rsidR="00775345" w:rsidRPr="00775345" w:rsidRDefault="00775345" w:rsidP="00775345">
      <w:pPr>
        <w:rPr>
          <w:b/>
          <w:i/>
          <w:u w:val="single"/>
        </w:rPr>
      </w:pPr>
      <w:r w:rsidRPr="00775345">
        <w:rPr>
          <w:b/>
          <w:i/>
          <w:u w:val="single"/>
        </w:rPr>
        <w:t>(INOCULATE):</w:t>
      </w:r>
    </w:p>
    <w:p w14:paraId="1CC009F4" w14:textId="77777777" w:rsidR="00775345" w:rsidRPr="00775345" w:rsidRDefault="00775345" w:rsidP="00191034">
      <w:pPr>
        <w:pStyle w:val="ListParagraph"/>
        <w:numPr>
          <w:ilvl w:val="0"/>
          <w:numId w:val="73"/>
        </w:numPr>
        <w:spacing w:after="160" w:line="259" w:lineRule="auto"/>
        <w:contextualSpacing/>
        <w:jc w:val="both"/>
      </w:pPr>
      <w:r w:rsidRPr="00775345">
        <w:t xml:space="preserve">Are you aware that there are groups associated with the Koch Brothers and Betsy DeVos working right now to weaken our power so that they can achieve their agenda of privatizing public education and diminishing our secure retirement? Only our collective power can prevent them from doing that. </w:t>
      </w:r>
    </w:p>
    <w:p w14:paraId="0E4A9BED" w14:textId="77777777" w:rsidR="00775345" w:rsidRPr="00775345" w:rsidRDefault="00775345" w:rsidP="00775345">
      <w:pPr>
        <w:rPr>
          <w:b/>
          <w:i/>
          <w:u w:val="single"/>
        </w:rPr>
      </w:pPr>
      <w:r w:rsidRPr="00775345">
        <w:rPr>
          <w:b/>
          <w:i/>
          <w:u w:val="single"/>
        </w:rPr>
        <w:t xml:space="preserve">(MOVE TO ACTION and ASSESS): </w:t>
      </w:r>
    </w:p>
    <w:p w14:paraId="5F4C951C" w14:textId="77777777" w:rsidR="00775345" w:rsidRPr="00775345" w:rsidRDefault="00775345" w:rsidP="00775345">
      <w:r w:rsidRPr="00775345">
        <w:t>Can I count on you to stand with us (your colleagues) and maintain your membership?</w:t>
      </w:r>
    </w:p>
    <w:p w14:paraId="18012DFD" w14:textId="77777777" w:rsidR="00775345" w:rsidRPr="00775345" w:rsidRDefault="00775345" w:rsidP="00775345">
      <w:r w:rsidRPr="00775345">
        <w:t xml:space="preserve">If </w:t>
      </w:r>
      <w:r w:rsidRPr="00775345">
        <w:rPr>
          <w:b/>
        </w:rPr>
        <w:t>yes</w:t>
      </w:r>
      <w:r w:rsidRPr="00775345">
        <w:t>, ask them if they want to get more involved/participate on a committee, etc.</w:t>
      </w:r>
    </w:p>
    <w:p w14:paraId="004DFC16" w14:textId="77777777" w:rsidR="00775345" w:rsidRPr="00775345" w:rsidRDefault="00775345" w:rsidP="00775345"/>
    <w:p w14:paraId="4ACC7BCF" w14:textId="77777777" w:rsidR="00775345" w:rsidRPr="00775345" w:rsidRDefault="00775345" w:rsidP="00775345">
      <w:r w:rsidRPr="00775345">
        <w:t xml:space="preserve">If </w:t>
      </w:r>
      <w:r w:rsidRPr="00775345">
        <w:rPr>
          <w:b/>
        </w:rPr>
        <w:t>no</w:t>
      </w:r>
      <w:r w:rsidRPr="00775345">
        <w:t xml:space="preserve">, walk them through the </w:t>
      </w:r>
      <w:r w:rsidRPr="00775345">
        <w:rPr>
          <w:b/>
          <w:bCs/>
          <w:i/>
          <w:iCs/>
        </w:rPr>
        <w:t xml:space="preserve">VOLUNTARY TERMINATION OF MEMBERSHIP </w:t>
      </w:r>
      <w:hyperlink r:id="rId52">
        <w:r w:rsidRPr="00775345">
          <w:rPr>
            <w:rStyle w:val="Hyperlink"/>
            <w:b/>
            <w:bCs/>
            <w:i/>
            <w:iCs/>
          </w:rPr>
          <w:t>FORM</w:t>
        </w:r>
      </w:hyperlink>
      <w:r w:rsidRPr="00775345">
        <w:rPr>
          <w:rStyle w:val="Hyperlink"/>
          <w:b/>
          <w:bCs/>
          <w:i/>
          <w:iCs/>
        </w:rPr>
        <w:t xml:space="preserve"> </w:t>
      </w:r>
      <w:r w:rsidRPr="00775345">
        <w:t xml:space="preserve">before you give them the President’s contact information </w:t>
      </w:r>
    </w:p>
    <w:p w14:paraId="21B6874C" w14:textId="77777777" w:rsidR="00775345" w:rsidRPr="00775345" w:rsidRDefault="00775345" w:rsidP="00775345"/>
    <w:p w14:paraId="72714154" w14:textId="77777777" w:rsidR="00775345" w:rsidRPr="00775345" w:rsidRDefault="00775345" w:rsidP="00191034">
      <w:pPr>
        <w:pStyle w:val="ListParagraph"/>
        <w:numPr>
          <w:ilvl w:val="0"/>
          <w:numId w:val="74"/>
        </w:numPr>
        <w:spacing w:after="160" w:line="259" w:lineRule="auto"/>
        <w:contextualSpacing/>
        <w:rPr>
          <w:b/>
          <w:sz w:val="28"/>
        </w:rPr>
      </w:pPr>
      <w:r w:rsidRPr="00775345">
        <w:rPr>
          <w:b/>
        </w:rPr>
        <w:t>Log your conversation on CTA360 – NOTES.</w:t>
      </w:r>
      <w:r w:rsidRPr="00775345">
        <w:rPr>
          <w:b/>
          <w:sz w:val="28"/>
        </w:rPr>
        <w:t xml:space="preserve"> </w:t>
      </w:r>
    </w:p>
    <w:p w14:paraId="79C81F6F" w14:textId="1288A6BD" w:rsidR="00CE391B" w:rsidRDefault="00CE391B">
      <w:pPr>
        <w:rPr>
          <w:rFonts w:ascii="Trebuchet MS" w:hAnsi="Trebuchet MS"/>
          <w:b/>
          <w:sz w:val="26"/>
          <w:szCs w:val="26"/>
        </w:rPr>
      </w:pPr>
      <w:r>
        <w:rPr>
          <w:rFonts w:ascii="Trebuchet MS" w:hAnsi="Trebuchet MS"/>
          <w:b/>
          <w:sz w:val="26"/>
          <w:szCs w:val="26"/>
        </w:rPr>
        <w:br w:type="page"/>
      </w:r>
    </w:p>
    <w:p w14:paraId="1F715556" w14:textId="0F93E0B1" w:rsidR="000B1094" w:rsidRPr="00423BB1" w:rsidRDefault="000B1094" w:rsidP="00423BB1">
      <w:pPr>
        <w:tabs>
          <w:tab w:val="left" w:pos="3130"/>
        </w:tabs>
        <w:rPr>
          <w:rFonts w:ascii="Trebuchet MS" w:hAnsi="Trebuchet MS"/>
          <w:b/>
          <w:sz w:val="26"/>
          <w:szCs w:val="26"/>
        </w:rPr>
      </w:pPr>
    </w:p>
    <w:p w14:paraId="685318E2" w14:textId="371F96A1" w:rsidR="00C0040E" w:rsidRDefault="00EA4676">
      <w:pPr>
        <w:rPr>
          <w:rFonts w:ascii="Trebuchet MS" w:hAnsi="Trebuchet MS"/>
          <w:b/>
          <w:sz w:val="26"/>
          <w:szCs w:val="26"/>
        </w:rPr>
      </w:pPr>
      <w:r>
        <w:rPr>
          <w:noProof/>
        </w:rPr>
        <w:drawing>
          <wp:anchor distT="0" distB="0" distL="114300" distR="114300" simplePos="0" relativeHeight="251658296" behindDoc="1" locked="0" layoutInCell="1" allowOverlap="1" wp14:anchorId="03DDC308" wp14:editId="0A273E83">
            <wp:simplePos x="0" y="0"/>
            <wp:positionH relativeFrom="margin">
              <wp:align>center</wp:align>
            </wp:positionH>
            <wp:positionV relativeFrom="paragraph">
              <wp:posOffset>224473</wp:posOffset>
            </wp:positionV>
            <wp:extent cx="9009216" cy="7074453"/>
            <wp:effectExtent l="0" t="4127" r="0" b="0"/>
            <wp:wrapNone/>
            <wp:docPr id="47" name="Picture 1">
              <a:extLst xmlns:a="http://schemas.openxmlformats.org/drawingml/2006/main">
                <a:ext uri="{FF2B5EF4-FFF2-40B4-BE49-F238E27FC236}">
                  <a16:creationId xmlns:a16="http://schemas.microsoft.com/office/drawing/2014/main" id="{3727F5C6-3ADB-4138-8BAC-5BEBBE8D69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727F5C6-3ADB-4138-8BAC-5BEBBE8D695A}"/>
                        </a:ext>
                      </a:extLst>
                    </pic:cNvPr>
                    <pic:cNvPicPr>
                      <a:picLocks noChangeAspect="1"/>
                    </pic:cNvPicPr>
                  </pic:nvPicPr>
                  <pic:blipFill rotWithShape="1">
                    <a:blip r:embed="rId53">
                      <a:extLst>
                        <a:ext uri="{28A0092B-C50C-407E-A947-70E740481C1C}">
                          <a14:useLocalDpi xmlns:a14="http://schemas.microsoft.com/office/drawing/2010/main" val="0"/>
                        </a:ext>
                      </a:extLst>
                    </a:blip>
                    <a:srcRect b="3774"/>
                    <a:stretch/>
                  </pic:blipFill>
                  <pic:spPr>
                    <a:xfrm rot="5400000">
                      <a:off x="0" y="0"/>
                      <a:ext cx="9009216" cy="7074453"/>
                    </a:xfrm>
                    <a:prstGeom prst="rect">
                      <a:avLst/>
                    </a:prstGeom>
                  </pic:spPr>
                </pic:pic>
              </a:graphicData>
            </a:graphic>
            <wp14:sizeRelH relativeFrom="margin">
              <wp14:pctWidth>0</wp14:pctWidth>
            </wp14:sizeRelH>
            <wp14:sizeRelV relativeFrom="margin">
              <wp14:pctHeight>0</wp14:pctHeight>
            </wp14:sizeRelV>
          </wp:anchor>
        </w:drawing>
      </w:r>
      <w:r w:rsidR="00C0040E">
        <w:rPr>
          <w:rFonts w:ascii="Trebuchet MS" w:hAnsi="Trebuchet MS"/>
          <w:b/>
          <w:sz w:val="26"/>
          <w:szCs w:val="26"/>
        </w:rPr>
        <w:br w:type="page"/>
      </w:r>
    </w:p>
    <w:p w14:paraId="72A8ED27" w14:textId="306F170F" w:rsidR="00AB00EF" w:rsidRPr="00AC0465" w:rsidRDefault="00AC0465" w:rsidP="00AB00EF">
      <w:pPr>
        <w:pBdr>
          <w:bottom w:val="single" w:sz="12" w:space="1" w:color="auto"/>
        </w:pBdr>
        <w:jc w:val="center"/>
        <w:rPr>
          <w:b/>
          <w:sz w:val="68"/>
          <w:szCs w:val="68"/>
        </w:rPr>
      </w:pPr>
      <w:r w:rsidRPr="001A7744">
        <w:rPr>
          <w:b/>
          <w:noProof/>
          <w:sz w:val="72"/>
          <w:szCs w:val="72"/>
        </w:rPr>
        <w:drawing>
          <wp:anchor distT="0" distB="0" distL="114300" distR="114300" simplePos="0" relativeHeight="251752505" behindDoc="1" locked="0" layoutInCell="1" allowOverlap="1" wp14:anchorId="09F292B6" wp14:editId="45734355">
            <wp:simplePos x="0" y="0"/>
            <wp:positionH relativeFrom="margin">
              <wp:posOffset>-30007</wp:posOffset>
            </wp:positionH>
            <wp:positionV relativeFrom="paragraph">
              <wp:posOffset>-114935</wp:posOffset>
            </wp:positionV>
            <wp:extent cx="603250" cy="603250"/>
            <wp:effectExtent l="0" t="0" r="6350" b="6350"/>
            <wp:wrapNone/>
            <wp:docPr id="68"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1"/>
                    <pic:cNvPicPr>
                      <a:picLocks noChangeAspect="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03250" cy="6032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Pr>
          <w:b/>
          <w:sz w:val="72"/>
          <w:szCs w:val="72"/>
        </w:rPr>
        <w:t xml:space="preserve">     </w:t>
      </w:r>
      <w:r w:rsidR="00AB00EF" w:rsidRPr="00AC0465">
        <w:rPr>
          <w:b/>
          <w:sz w:val="68"/>
          <w:szCs w:val="68"/>
        </w:rPr>
        <w:t>Benefits of Union Membership</w:t>
      </w:r>
    </w:p>
    <w:p w14:paraId="5A081C09" w14:textId="77777777" w:rsidR="00AC0465" w:rsidRDefault="00AC0465" w:rsidP="00AB00EF">
      <w:pPr>
        <w:ind w:left="1440" w:firstLine="720"/>
        <w:rPr>
          <w:b/>
          <w:sz w:val="28"/>
          <w:szCs w:val="28"/>
          <w:u w:val="single"/>
        </w:rPr>
      </w:pPr>
    </w:p>
    <w:p w14:paraId="559EDDE3" w14:textId="4E99A1CD" w:rsidR="00AB00EF" w:rsidRPr="001A7744" w:rsidRDefault="00AB00EF" w:rsidP="00AB00EF">
      <w:pPr>
        <w:ind w:left="1440" w:firstLine="720"/>
        <w:rPr>
          <w:b/>
          <w:sz w:val="28"/>
          <w:szCs w:val="28"/>
        </w:rPr>
      </w:pPr>
      <w:r w:rsidRPr="00455605">
        <w:rPr>
          <w:b/>
          <w:noProof/>
          <w:sz w:val="28"/>
          <w:szCs w:val="28"/>
          <w:u w:val="single"/>
        </w:rPr>
        <mc:AlternateContent>
          <mc:Choice Requires="wps">
            <w:drawing>
              <wp:anchor distT="0" distB="0" distL="114300" distR="114300" simplePos="0" relativeHeight="251748409" behindDoc="1" locked="0" layoutInCell="1" allowOverlap="1" wp14:anchorId="4DC4CB8E" wp14:editId="347E018B">
                <wp:simplePos x="0" y="0"/>
                <wp:positionH relativeFrom="column">
                  <wp:posOffset>4502150</wp:posOffset>
                </wp:positionH>
                <wp:positionV relativeFrom="paragraph">
                  <wp:posOffset>166370</wp:posOffset>
                </wp:positionV>
                <wp:extent cx="12700" cy="7620000"/>
                <wp:effectExtent l="19050" t="19050" r="25400" b="19050"/>
                <wp:wrapTight wrapText="bothSides">
                  <wp:wrapPolygon edited="0">
                    <wp:start x="-32400" y="-54"/>
                    <wp:lineTo x="-32400" y="21600"/>
                    <wp:lineTo x="32400" y="21600"/>
                    <wp:lineTo x="32400" y="-54"/>
                    <wp:lineTo x="-32400" y="-54"/>
                  </wp:wrapPolygon>
                </wp:wrapTight>
                <wp:docPr id="70" name="Straight Connector 70"/>
                <wp:cNvGraphicFramePr/>
                <a:graphic xmlns:a="http://schemas.openxmlformats.org/drawingml/2006/main">
                  <a:graphicData uri="http://schemas.microsoft.com/office/word/2010/wordprocessingShape">
                    <wps:wsp>
                      <wps:cNvCnPr/>
                      <wps:spPr>
                        <a:xfrm flipH="1">
                          <a:off x="0" y="0"/>
                          <a:ext cx="12700" cy="762000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C0AA7D8">
              <v:line w14:anchorId="28C722C7" id="Straight Connector 70" o:spid="_x0000_s1026" style="position:absolute;flip:x;z-index:-2515680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5pt,13.1pt" to="355.5pt,6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" strokecolor="black [3213]" strokeweight="3pt">
                <v:stroke joinstyle="miter"/>
                <w10:wrap type="tight"/>
              </v:line>
            </w:pict>
          </mc:Fallback>
        </mc:AlternateContent>
      </w:r>
      <w:r>
        <w:rPr>
          <w:b/>
          <w:sz w:val="28"/>
          <w:szCs w:val="28"/>
          <w:u w:val="single"/>
        </w:rPr>
        <w:t xml:space="preserve">Union </w:t>
      </w:r>
      <w:r w:rsidRPr="00455605">
        <w:rPr>
          <w:b/>
          <w:sz w:val="28"/>
          <w:szCs w:val="28"/>
          <w:u w:val="single"/>
        </w:rPr>
        <w:t>Members</w:t>
      </w:r>
      <w:r w:rsidRPr="001A7744">
        <w:rPr>
          <w:b/>
          <w:sz w:val="28"/>
          <w:szCs w:val="28"/>
        </w:rPr>
        <w:tab/>
      </w:r>
      <w:r w:rsidRPr="001A7744">
        <w:rPr>
          <w:b/>
          <w:sz w:val="28"/>
          <w:szCs w:val="28"/>
        </w:rPr>
        <w:tab/>
      </w:r>
      <w:r w:rsidRPr="001A7744">
        <w:rPr>
          <w:b/>
          <w:sz w:val="28"/>
          <w:szCs w:val="28"/>
        </w:rPr>
        <w:tab/>
      </w:r>
      <w:r w:rsidRPr="001A7744">
        <w:rPr>
          <w:b/>
          <w:sz w:val="28"/>
          <w:szCs w:val="28"/>
        </w:rPr>
        <w:tab/>
      </w:r>
      <w:r w:rsidRPr="001A7744">
        <w:rPr>
          <w:b/>
          <w:sz w:val="28"/>
          <w:szCs w:val="28"/>
        </w:rPr>
        <w:tab/>
      </w:r>
      <w:r w:rsidRPr="00455605">
        <w:rPr>
          <w:b/>
          <w:sz w:val="28"/>
          <w:szCs w:val="28"/>
          <w:u w:val="single"/>
        </w:rPr>
        <w:t>Non-Members</w:t>
      </w:r>
    </w:p>
    <w:p w14:paraId="4AB33CE2" w14:textId="505390A6" w:rsidR="00AB00EF" w:rsidRDefault="000D739D" w:rsidP="00AB00EF">
      <w:pPr>
        <w:ind w:left="1440" w:firstLine="720"/>
        <w:rPr>
          <w:b/>
          <w:sz w:val="28"/>
          <w:szCs w:val="28"/>
        </w:rPr>
      </w:pPr>
      <w:r>
        <w:rPr>
          <w:b/>
          <w:noProof/>
          <w:sz w:val="28"/>
          <w:szCs w:val="28"/>
        </w:rPr>
        <mc:AlternateContent>
          <mc:Choice Requires="wps">
            <w:drawing>
              <wp:anchor distT="0" distB="0" distL="114300" distR="114300" simplePos="0" relativeHeight="251750457" behindDoc="0" locked="0" layoutInCell="1" allowOverlap="1" wp14:anchorId="7B982A26" wp14:editId="02A90B4A">
                <wp:simplePos x="0" y="0"/>
                <wp:positionH relativeFrom="column">
                  <wp:posOffset>4610100</wp:posOffset>
                </wp:positionH>
                <wp:positionV relativeFrom="paragraph">
                  <wp:posOffset>152356</wp:posOffset>
                </wp:positionV>
                <wp:extent cx="2247900" cy="2209800"/>
                <wp:effectExtent l="0" t="0" r="0" b="0"/>
                <wp:wrapNone/>
                <wp:docPr id="72" name="Text Box 72"/>
                <wp:cNvGraphicFramePr/>
                <a:graphic xmlns:a="http://schemas.openxmlformats.org/drawingml/2006/main">
                  <a:graphicData uri="http://schemas.microsoft.com/office/word/2010/wordprocessingShape">
                    <wps:wsp>
                      <wps:cNvSpPr txBox="1"/>
                      <wps:spPr>
                        <a:xfrm>
                          <a:off x="0" y="0"/>
                          <a:ext cx="2247900" cy="2209800"/>
                        </a:xfrm>
                        <a:prstGeom prst="rect">
                          <a:avLst/>
                        </a:prstGeom>
                        <a:solidFill>
                          <a:schemeClr val="lt1"/>
                        </a:solidFill>
                        <a:ln w="6350">
                          <a:noFill/>
                        </a:ln>
                      </wps:spPr>
                      <wps:txbx>
                        <w:txbxContent>
                          <w:p w14:paraId="65A0A46B" w14:textId="77777777" w:rsidR="000E6A26" w:rsidRPr="00455605" w:rsidRDefault="000E6A26" w:rsidP="00AB00EF">
                            <w:pPr>
                              <w:pStyle w:val="ListParagraph"/>
                              <w:numPr>
                                <w:ilvl w:val="0"/>
                                <w:numId w:val="137"/>
                              </w:numPr>
                              <w:spacing w:after="160" w:line="259" w:lineRule="auto"/>
                              <w:contextualSpacing/>
                            </w:pPr>
                            <w:r w:rsidRPr="00455605">
                              <w:t>Receive the benefits of the collectively bargained contract</w:t>
                            </w:r>
                            <w:r>
                              <w:t>.</w:t>
                            </w:r>
                          </w:p>
                          <w:p w14:paraId="5ED07D4D" w14:textId="77777777" w:rsidR="000E6A26" w:rsidRPr="00455605" w:rsidRDefault="000E6A26" w:rsidP="00AB00EF">
                            <w:pPr>
                              <w:pStyle w:val="ListParagraph"/>
                              <w:ind w:left="360"/>
                            </w:pPr>
                          </w:p>
                          <w:p w14:paraId="7F63EA68" w14:textId="77777777" w:rsidR="000E6A26" w:rsidRPr="00455605" w:rsidRDefault="000E6A26" w:rsidP="00AB00EF">
                            <w:pPr>
                              <w:pStyle w:val="ListParagraph"/>
                              <w:numPr>
                                <w:ilvl w:val="0"/>
                                <w:numId w:val="137"/>
                              </w:numPr>
                              <w:spacing w:after="160" w:line="259" w:lineRule="auto"/>
                              <w:contextualSpacing/>
                            </w:pPr>
                            <w:r w:rsidRPr="00455605">
                              <w:t>Representation ONLY on matters pertaining to the collective bargaining agreement (contract)</w:t>
                            </w:r>
                            <w:r>
                              <w:t>.</w:t>
                            </w:r>
                          </w:p>
                          <w:p w14:paraId="37248627" w14:textId="77777777" w:rsidR="000E6A26" w:rsidRPr="00455605" w:rsidRDefault="000E6A26" w:rsidP="00AB00EF">
                            <w:pPr>
                              <w:pStyle w:val="ListParagraph"/>
                            </w:pPr>
                          </w:p>
                          <w:p w14:paraId="0F3B4F14" w14:textId="77777777" w:rsidR="000E6A26" w:rsidRPr="00455605" w:rsidRDefault="000E6A26" w:rsidP="00AB00EF">
                            <w:pPr>
                              <w:pStyle w:val="ListParagraph"/>
                              <w:numPr>
                                <w:ilvl w:val="0"/>
                                <w:numId w:val="137"/>
                              </w:numPr>
                              <w:spacing w:after="160" w:line="259" w:lineRule="auto"/>
                              <w:contextualSpacing/>
                            </w:pPr>
                            <w:r>
                              <w:t>G</w:t>
                            </w:r>
                            <w:r w:rsidRPr="00455605">
                              <w:t>ive input on proposals for contract negotiations</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8B4FF97">
              <v:shape w14:anchorId="7B982A26" id="Text Box 72" o:spid="_x0000_s1047" type="#_x0000_t202" style="position:absolute;left:0;text-align:left;margin-left:363pt;margin-top:12pt;width:177pt;height:174pt;z-index:2517504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" fillcolor="white [3201]" stroked="f" strokeweight=".5pt">
                <v:textbox>
                  <w:txbxContent>
                    <w:p w14:paraId="19F1A6B9" w14:textId="77777777" w:rsidR="000E6A26" w:rsidRPr="00455605" w:rsidRDefault="000E6A26" w:rsidP="00AB00EF">
                      <w:pPr>
                        <w:pStyle w:val="ListParagraph"/>
                        <w:numPr>
                          <w:ilvl w:val="0"/>
                          <w:numId w:val="137"/>
                        </w:numPr>
                        <w:spacing w:after="160" w:line="259" w:lineRule="auto"/>
                        <w:contextualSpacing/>
                      </w:pPr>
                      <w:r w:rsidRPr="00455605">
                        <w:t>Receive the benefits of the collectively bargained contract</w:t>
                      </w:r>
                      <w:r>
                        <w:t>.</w:t>
                      </w:r>
                    </w:p>
                    <w:p w14:paraId="0D0B940D" w14:textId="77777777" w:rsidR="000E6A26" w:rsidRPr="00455605" w:rsidRDefault="000E6A26" w:rsidP="00AB00EF">
                      <w:pPr>
                        <w:pStyle w:val="ListParagraph"/>
                        <w:ind w:left="360"/>
                      </w:pPr>
                    </w:p>
                    <w:p w14:paraId="63F638B5" w14:textId="77777777" w:rsidR="000E6A26" w:rsidRPr="00455605" w:rsidRDefault="000E6A26" w:rsidP="00AB00EF">
                      <w:pPr>
                        <w:pStyle w:val="ListParagraph"/>
                        <w:numPr>
                          <w:ilvl w:val="0"/>
                          <w:numId w:val="137"/>
                        </w:numPr>
                        <w:spacing w:after="160" w:line="259" w:lineRule="auto"/>
                        <w:contextualSpacing/>
                      </w:pPr>
                      <w:r w:rsidRPr="00455605">
                        <w:t>Representation ONLY on matters pertaining to the collective bargaining agreement (contract)</w:t>
                      </w:r>
                      <w:r>
                        <w:t>.</w:t>
                      </w:r>
                    </w:p>
                    <w:p w14:paraId="0E27B00A" w14:textId="77777777" w:rsidR="000E6A26" w:rsidRPr="00455605" w:rsidRDefault="000E6A26" w:rsidP="00AB00EF">
                      <w:pPr>
                        <w:pStyle w:val="ListParagraph"/>
                      </w:pPr>
                    </w:p>
                    <w:p w14:paraId="170FE836" w14:textId="77777777" w:rsidR="000E6A26" w:rsidRPr="00455605" w:rsidRDefault="000E6A26" w:rsidP="00AB00EF">
                      <w:pPr>
                        <w:pStyle w:val="ListParagraph"/>
                        <w:numPr>
                          <w:ilvl w:val="0"/>
                          <w:numId w:val="137"/>
                        </w:numPr>
                        <w:spacing w:after="160" w:line="259" w:lineRule="auto"/>
                        <w:contextualSpacing/>
                      </w:pPr>
                      <w:r>
                        <w:t>G</w:t>
                      </w:r>
                      <w:r w:rsidRPr="00455605">
                        <w:t>ive input on proposals for contract negotiations</w:t>
                      </w:r>
                      <w:r>
                        <w:t>.</w:t>
                      </w:r>
                    </w:p>
                  </w:txbxContent>
                </v:textbox>
              </v:shape>
            </w:pict>
          </mc:Fallback>
        </mc:AlternateContent>
      </w:r>
      <w:r>
        <w:rPr>
          <w:b/>
          <w:noProof/>
          <w:sz w:val="28"/>
          <w:szCs w:val="28"/>
        </w:rPr>
        <mc:AlternateContent>
          <mc:Choice Requires="wps">
            <w:drawing>
              <wp:anchor distT="0" distB="0" distL="114300" distR="114300" simplePos="0" relativeHeight="251749433" behindDoc="0" locked="0" layoutInCell="1" allowOverlap="1" wp14:anchorId="544498DB" wp14:editId="2C8E1AE8">
                <wp:simplePos x="0" y="0"/>
                <wp:positionH relativeFrom="column">
                  <wp:posOffset>140350</wp:posOffset>
                </wp:positionH>
                <wp:positionV relativeFrom="paragraph">
                  <wp:posOffset>106856</wp:posOffset>
                </wp:positionV>
                <wp:extent cx="4279900" cy="8175817"/>
                <wp:effectExtent l="0" t="0" r="6350" b="0"/>
                <wp:wrapNone/>
                <wp:docPr id="71" name="Text Box 71"/>
                <wp:cNvGraphicFramePr/>
                <a:graphic xmlns:a="http://schemas.openxmlformats.org/drawingml/2006/main">
                  <a:graphicData uri="http://schemas.microsoft.com/office/word/2010/wordprocessingShape">
                    <wps:wsp>
                      <wps:cNvSpPr txBox="1"/>
                      <wps:spPr>
                        <a:xfrm>
                          <a:off x="0" y="0"/>
                          <a:ext cx="4279900" cy="8175817"/>
                        </a:xfrm>
                        <a:prstGeom prst="rect">
                          <a:avLst/>
                        </a:prstGeom>
                        <a:solidFill>
                          <a:schemeClr val="lt1"/>
                        </a:solidFill>
                        <a:ln w="6350">
                          <a:noFill/>
                        </a:ln>
                      </wps:spPr>
                      <wps:txbx>
                        <w:txbxContent>
                          <w:p w14:paraId="06C111F6" w14:textId="77777777" w:rsidR="000E6A26" w:rsidRPr="000D739D" w:rsidRDefault="000E6A26" w:rsidP="00AB00EF">
                            <w:pPr>
                              <w:rPr>
                                <w:b/>
                                <w:sz w:val="22"/>
                                <w:szCs w:val="22"/>
                              </w:rPr>
                            </w:pPr>
                            <w:r w:rsidRPr="000D739D">
                              <w:rPr>
                                <w:b/>
                                <w:sz w:val="22"/>
                                <w:szCs w:val="22"/>
                              </w:rPr>
                              <w:t>For Public Education</w:t>
                            </w:r>
                          </w:p>
                          <w:p w14:paraId="37DAC569" w14:textId="77777777" w:rsidR="000E6A26" w:rsidRPr="000D739D" w:rsidRDefault="000E6A26" w:rsidP="00AB00EF">
                            <w:pPr>
                              <w:pStyle w:val="ListParagraph"/>
                              <w:numPr>
                                <w:ilvl w:val="0"/>
                                <w:numId w:val="131"/>
                              </w:numPr>
                              <w:spacing w:after="160"/>
                              <w:contextualSpacing/>
                              <w:rPr>
                                <w:sz w:val="22"/>
                                <w:szCs w:val="22"/>
                              </w:rPr>
                            </w:pPr>
                            <w:r w:rsidRPr="000D739D">
                              <w:rPr>
                                <w:sz w:val="22"/>
                                <w:szCs w:val="22"/>
                              </w:rPr>
                              <w:t>We’re a part of California’s leading education organization fighting for a better future and the public education all our students deserve.</w:t>
                            </w:r>
                          </w:p>
                          <w:p w14:paraId="5ED42C14" w14:textId="77777777" w:rsidR="000E6A26" w:rsidRPr="000D739D" w:rsidRDefault="000E6A26" w:rsidP="00AB00EF">
                            <w:pPr>
                              <w:pStyle w:val="ListParagraph"/>
                              <w:numPr>
                                <w:ilvl w:val="0"/>
                                <w:numId w:val="131"/>
                              </w:numPr>
                              <w:spacing w:after="160"/>
                              <w:contextualSpacing/>
                              <w:rPr>
                                <w:sz w:val="22"/>
                                <w:szCs w:val="22"/>
                              </w:rPr>
                            </w:pPr>
                            <w:r w:rsidRPr="000D739D">
                              <w:rPr>
                                <w:sz w:val="22"/>
                                <w:szCs w:val="22"/>
                              </w:rPr>
                              <w:t>We unite with colleagues in collective action to address concerns at our worksites, as well as during contract negotiations to win better salaries, benefits and teaching and working conditions for educators and education support professionals, to better support our students.</w:t>
                            </w:r>
                          </w:p>
                          <w:p w14:paraId="0CABDA6E" w14:textId="77777777" w:rsidR="000E6A26" w:rsidRPr="000D739D" w:rsidRDefault="000E6A26" w:rsidP="00AB00EF">
                            <w:pPr>
                              <w:pStyle w:val="ListParagraph"/>
                              <w:numPr>
                                <w:ilvl w:val="0"/>
                                <w:numId w:val="131"/>
                              </w:numPr>
                              <w:spacing w:after="160"/>
                              <w:contextualSpacing/>
                              <w:rPr>
                                <w:sz w:val="22"/>
                                <w:szCs w:val="22"/>
                              </w:rPr>
                            </w:pPr>
                            <w:r w:rsidRPr="000D739D">
                              <w:rPr>
                                <w:sz w:val="22"/>
                                <w:szCs w:val="22"/>
                              </w:rPr>
                              <w:t>We’re informed and play an active role in CTA’s local and statewide legislative and political advocacy to strengthen public education.</w:t>
                            </w:r>
                          </w:p>
                          <w:p w14:paraId="37E7554D" w14:textId="77777777" w:rsidR="000E6A26" w:rsidRPr="000D739D" w:rsidRDefault="000E6A26" w:rsidP="00AB00EF">
                            <w:pPr>
                              <w:pStyle w:val="ListParagraph"/>
                              <w:numPr>
                                <w:ilvl w:val="0"/>
                                <w:numId w:val="131"/>
                              </w:numPr>
                              <w:spacing w:after="160"/>
                              <w:contextualSpacing/>
                              <w:rPr>
                                <w:sz w:val="22"/>
                                <w:szCs w:val="22"/>
                              </w:rPr>
                            </w:pPr>
                            <w:r w:rsidRPr="000D739D">
                              <w:rPr>
                                <w:sz w:val="22"/>
                                <w:szCs w:val="22"/>
                              </w:rPr>
                              <w:t xml:space="preserve">We give input </w:t>
                            </w:r>
                            <w:r w:rsidRPr="000D739D">
                              <w:rPr>
                                <w:i/>
                                <w:sz w:val="22"/>
                                <w:szCs w:val="22"/>
                              </w:rPr>
                              <w:t>and</w:t>
                            </w:r>
                            <w:r w:rsidRPr="000D739D">
                              <w:rPr>
                                <w:sz w:val="22"/>
                                <w:szCs w:val="22"/>
                              </w:rPr>
                              <w:t xml:space="preserve"> determine priorities and focus for contract bargaining proposals; we vote at contract ratifications and for all our union officers, as well as can run for and hold elected union office in our local chapter.</w:t>
                            </w:r>
                          </w:p>
                          <w:p w14:paraId="40C02C4F" w14:textId="77777777" w:rsidR="000E6A26" w:rsidRPr="000D739D" w:rsidRDefault="000E6A26" w:rsidP="00AB00EF">
                            <w:pPr>
                              <w:rPr>
                                <w:b/>
                                <w:sz w:val="22"/>
                                <w:szCs w:val="22"/>
                              </w:rPr>
                            </w:pPr>
                            <w:r w:rsidRPr="000D739D">
                              <w:rPr>
                                <w:b/>
                                <w:sz w:val="22"/>
                                <w:szCs w:val="22"/>
                              </w:rPr>
                              <w:t>For Your Career</w:t>
                            </w:r>
                          </w:p>
                          <w:p w14:paraId="2770BB87" w14:textId="77777777" w:rsidR="000E6A26" w:rsidRPr="000D739D" w:rsidRDefault="000E6A26" w:rsidP="00AB00EF">
                            <w:pPr>
                              <w:pStyle w:val="ListParagraph"/>
                              <w:numPr>
                                <w:ilvl w:val="0"/>
                                <w:numId w:val="132"/>
                              </w:numPr>
                              <w:spacing w:after="160"/>
                              <w:contextualSpacing/>
                              <w:rPr>
                                <w:sz w:val="22"/>
                                <w:szCs w:val="22"/>
                              </w:rPr>
                            </w:pPr>
                            <w:r w:rsidRPr="000D739D">
                              <w:rPr>
                                <w:sz w:val="22"/>
                                <w:szCs w:val="22"/>
                              </w:rPr>
                              <w:t>Access to Leadership Development training opportunities sponsored by CTA at the local, regional and statewide levels.</w:t>
                            </w:r>
                          </w:p>
                          <w:p w14:paraId="2AD6E1F1" w14:textId="77777777" w:rsidR="000E6A26" w:rsidRPr="000D739D" w:rsidRDefault="000E6A26" w:rsidP="00AB00EF">
                            <w:pPr>
                              <w:pStyle w:val="ListParagraph"/>
                              <w:numPr>
                                <w:ilvl w:val="0"/>
                                <w:numId w:val="132"/>
                              </w:numPr>
                              <w:spacing w:after="160"/>
                              <w:contextualSpacing/>
                              <w:rPr>
                                <w:sz w:val="22"/>
                                <w:szCs w:val="22"/>
                              </w:rPr>
                            </w:pPr>
                            <w:r w:rsidRPr="000D739D">
                              <w:rPr>
                                <w:sz w:val="22"/>
                                <w:szCs w:val="22"/>
                              </w:rPr>
                              <w:t>Access to multiple CTA and NEA conferences, such as Good Teaching Conference, Issues Conference, GLBT Issues Conference, Human Rights Conference, ESP Conference and Summer Institute.</w:t>
                            </w:r>
                          </w:p>
                          <w:p w14:paraId="10A6A15C" w14:textId="77777777" w:rsidR="000E6A26" w:rsidRPr="000D739D" w:rsidRDefault="000E6A26" w:rsidP="00AB00EF">
                            <w:pPr>
                              <w:pStyle w:val="ListParagraph"/>
                              <w:numPr>
                                <w:ilvl w:val="0"/>
                                <w:numId w:val="132"/>
                              </w:numPr>
                              <w:spacing w:after="160"/>
                              <w:contextualSpacing/>
                              <w:rPr>
                                <w:sz w:val="22"/>
                                <w:szCs w:val="22"/>
                              </w:rPr>
                            </w:pPr>
                            <w:r w:rsidRPr="000D739D">
                              <w:rPr>
                                <w:sz w:val="22"/>
                                <w:szCs w:val="22"/>
                              </w:rPr>
                              <w:t xml:space="preserve">Professional Editorial subscriptions to the </w:t>
                            </w:r>
                            <w:r w:rsidRPr="000D739D">
                              <w:rPr>
                                <w:i/>
                                <w:sz w:val="22"/>
                                <w:szCs w:val="22"/>
                              </w:rPr>
                              <w:t>CTA Educator</w:t>
                            </w:r>
                            <w:r w:rsidRPr="000D739D">
                              <w:rPr>
                                <w:sz w:val="22"/>
                                <w:szCs w:val="22"/>
                              </w:rPr>
                              <w:t xml:space="preserve"> and </w:t>
                            </w:r>
                            <w:r w:rsidRPr="000D739D">
                              <w:rPr>
                                <w:i/>
                                <w:sz w:val="22"/>
                                <w:szCs w:val="22"/>
                              </w:rPr>
                              <w:t>NEA Today</w:t>
                            </w:r>
                            <w:r w:rsidRPr="000D739D">
                              <w:rPr>
                                <w:sz w:val="22"/>
                                <w:szCs w:val="22"/>
                              </w:rPr>
                              <w:t xml:space="preserve"> magazines.</w:t>
                            </w:r>
                          </w:p>
                          <w:p w14:paraId="638912D9" w14:textId="77777777" w:rsidR="000E6A26" w:rsidRPr="000D739D" w:rsidRDefault="000E6A26" w:rsidP="00AB00EF">
                            <w:pPr>
                              <w:rPr>
                                <w:b/>
                                <w:sz w:val="22"/>
                                <w:szCs w:val="22"/>
                              </w:rPr>
                            </w:pPr>
                            <w:r w:rsidRPr="000D739D">
                              <w:rPr>
                                <w:b/>
                                <w:sz w:val="22"/>
                                <w:szCs w:val="22"/>
                              </w:rPr>
                              <w:t>For Your Rights</w:t>
                            </w:r>
                          </w:p>
                          <w:p w14:paraId="1CA4F32A" w14:textId="77777777" w:rsidR="000E6A26" w:rsidRPr="000D739D" w:rsidRDefault="000E6A26" w:rsidP="00AB00EF">
                            <w:pPr>
                              <w:pStyle w:val="ListParagraph"/>
                              <w:numPr>
                                <w:ilvl w:val="0"/>
                                <w:numId w:val="133"/>
                              </w:numPr>
                              <w:spacing w:after="160"/>
                              <w:contextualSpacing/>
                              <w:rPr>
                                <w:sz w:val="22"/>
                                <w:szCs w:val="22"/>
                              </w:rPr>
                            </w:pPr>
                            <w:r w:rsidRPr="000D739D">
                              <w:rPr>
                                <w:sz w:val="22"/>
                                <w:szCs w:val="22"/>
                              </w:rPr>
                              <w:t>Representation on all matters related to enforcing the collective bargaining agreement (contract) with the employer.</w:t>
                            </w:r>
                          </w:p>
                          <w:p w14:paraId="7F114E0C" w14:textId="77777777" w:rsidR="000E6A26" w:rsidRPr="000D739D" w:rsidRDefault="000E6A26" w:rsidP="00AB00EF">
                            <w:pPr>
                              <w:pStyle w:val="ListParagraph"/>
                              <w:numPr>
                                <w:ilvl w:val="0"/>
                                <w:numId w:val="133"/>
                              </w:numPr>
                              <w:spacing w:after="160"/>
                              <w:contextualSpacing/>
                              <w:rPr>
                                <w:sz w:val="22"/>
                                <w:szCs w:val="22"/>
                              </w:rPr>
                            </w:pPr>
                            <w:r w:rsidRPr="000D739D">
                              <w:rPr>
                                <w:sz w:val="22"/>
                                <w:szCs w:val="22"/>
                              </w:rPr>
                              <w:t>Access to legal and professional representation and advice:</w:t>
                            </w:r>
                          </w:p>
                          <w:p w14:paraId="55EC209D" w14:textId="77777777" w:rsidR="000E6A26" w:rsidRPr="000D739D" w:rsidRDefault="000E6A26" w:rsidP="00AB00EF">
                            <w:pPr>
                              <w:pStyle w:val="ListParagraph"/>
                              <w:numPr>
                                <w:ilvl w:val="0"/>
                                <w:numId w:val="134"/>
                              </w:numPr>
                              <w:spacing w:after="160"/>
                              <w:contextualSpacing/>
                              <w:rPr>
                                <w:sz w:val="22"/>
                                <w:szCs w:val="22"/>
                              </w:rPr>
                            </w:pPr>
                            <w:r w:rsidRPr="000D739D">
                              <w:rPr>
                                <w:sz w:val="22"/>
                                <w:szCs w:val="22"/>
                              </w:rPr>
                              <w:t>Due process rights, wage &amp; hour issues, California Commission on Teacher Credentialing cases</w:t>
                            </w:r>
                          </w:p>
                          <w:p w14:paraId="5EAC036C" w14:textId="77777777" w:rsidR="000E6A26" w:rsidRPr="000D739D" w:rsidRDefault="000E6A26" w:rsidP="00AB00EF">
                            <w:pPr>
                              <w:pStyle w:val="ListParagraph"/>
                              <w:numPr>
                                <w:ilvl w:val="0"/>
                                <w:numId w:val="134"/>
                              </w:numPr>
                              <w:spacing w:after="160"/>
                              <w:contextualSpacing/>
                              <w:rPr>
                                <w:sz w:val="22"/>
                                <w:szCs w:val="22"/>
                              </w:rPr>
                            </w:pPr>
                            <w:r w:rsidRPr="000D739D">
                              <w:rPr>
                                <w:sz w:val="22"/>
                                <w:szCs w:val="22"/>
                              </w:rPr>
                              <w:t>Certification and classification issues</w:t>
                            </w:r>
                          </w:p>
                          <w:p w14:paraId="080C1EA7" w14:textId="77777777" w:rsidR="000E6A26" w:rsidRPr="000D739D" w:rsidRDefault="000E6A26" w:rsidP="00AB00EF">
                            <w:pPr>
                              <w:pStyle w:val="ListParagraph"/>
                              <w:numPr>
                                <w:ilvl w:val="0"/>
                                <w:numId w:val="134"/>
                              </w:numPr>
                              <w:spacing w:after="160"/>
                              <w:contextualSpacing/>
                              <w:rPr>
                                <w:sz w:val="22"/>
                                <w:szCs w:val="22"/>
                              </w:rPr>
                            </w:pPr>
                            <w:r w:rsidRPr="000D739D">
                              <w:rPr>
                                <w:sz w:val="22"/>
                                <w:szCs w:val="22"/>
                              </w:rPr>
                              <w:t>Discrimination cases under federal and state laws</w:t>
                            </w:r>
                          </w:p>
                          <w:p w14:paraId="5400AD08" w14:textId="77777777" w:rsidR="000E6A26" w:rsidRPr="000D739D" w:rsidRDefault="000E6A26" w:rsidP="00AB00EF">
                            <w:pPr>
                              <w:pStyle w:val="ListParagraph"/>
                              <w:numPr>
                                <w:ilvl w:val="0"/>
                                <w:numId w:val="134"/>
                              </w:numPr>
                              <w:spacing w:after="160"/>
                              <w:contextualSpacing/>
                              <w:rPr>
                                <w:sz w:val="22"/>
                                <w:szCs w:val="22"/>
                              </w:rPr>
                            </w:pPr>
                            <w:r w:rsidRPr="000D739D">
                              <w:rPr>
                                <w:sz w:val="22"/>
                                <w:szCs w:val="22"/>
                              </w:rPr>
                              <w:t>Discrimination based on union activity</w:t>
                            </w:r>
                          </w:p>
                          <w:p w14:paraId="38FAE6DF" w14:textId="77777777" w:rsidR="000E6A26" w:rsidRPr="000D739D" w:rsidRDefault="000E6A26" w:rsidP="00AB00EF">
                            <w:pPr>
                              <w:pStyle w:val="ListParagraph"/>
                              <w:numPr>
                                <w:ilvl w:val="0"/>
                                <w:numId w:val="134"/>
                              </w:numPr>
                              <w:spacing w:after="160"/>
                              <w:contextualSpacing/>
                              <w:rPr>
                                <w:sz w:val="22"/>
                                <w:szCs w:val="22"/>
                              </w:rPr>
                            </w:pPr>
                            <w:r w:rsidRPr="000D739D">
                              <w:rPr>
                                <w:sz w:val="22"/>
                                <w:szCs w:val="22"/>
                              </w:rPr>
                              <w:t>Retirement issues</w:t>
                            </w:r>
                          </w:p>
                          <w:p w14:paraId="0C77C01F" w14:textId="77777777" w:rsidR="000E6A26" w:rsidRPr="000D739D" w:rsidRDefault="000E6A26" w:rsidP="00AB00EF">
                            <w:pPr>
                              <w:pStyle w:val="ListParagraph"/>
                              <w:numPr>
                                <w:ilvl w:val="0"/>
                                <w:numId w:val="133"/>
                              </w:numPr>
                              <w:spacing w:after="160"/>
                              <w:contextualSpacing/>
                              <w:rPr>
                                <w:sz w:val="22"/>
                                <w:szCs w:val="22"/>
                              </w:rPr>
                            </w:pPr>
                            <w:r w:rsidRPr="000D739D">
                              <w:rPr>
                                <w:sz w:val="22"/>
                                <w:szCs w:val="22"/>
                              </w:rPr>
                              <w:t>$1 million in work-related liability insurance.</w:t>
                            </w:r>
                          </w:p>
                          <w:p w14:paraId="69122732" w14:textId="77777777" w:rsidR="000E6A26" w:rsidRPr="000D739D" w:rsidRDefault="000E6A26" w:rsidP="00AB00EF">
                            <w:pPr>
                              <w:rPr>
                                <w:b/>
                                <w:sz w:val="22"/>
                                <w:szCs w:val="22"/>
                              </w:rPr>
                            </w:pPr>
                            <w:r w:rsidRPr="000D739D">
                              <w:rPr>
                                <w:b/>
                                <w:sz w:val="22"/>
                                <w:szCs w:val="22"/>
                              </w:rPr>
                              <w:t>For Your Wallet</w:t>
                            </w:r>
                          </w:p>
                          <w:p w14:paraId="7876A35E" w14:textId="77777777" w:rsidR="000E6A26" w:rsidRPr="000D739D" w:rsidRDefault="000E6A26" w:rsidP="00AB00EF">
                            <w:pPr>
                              <w:pStyle w:val="ListParagraph"/>
                              <w:numPr>
                                <w:ilvl w:val="0"/>
                                <w:numId w:val="135"/>
                              </w:numPr>
                              <w:spacing w:after="160"/>
                              <w:contextualSpacing/>
                              <w:rPr>
                                <w:sz w:val="22"/>
                                <w:szCs w:val="22"/>
                              </w:rPr>
                            </w:pPr>
                            <w:r w:rsidRPr="000D739D">
                              <w:rPr>
                                <w:sz w:val="22"/>
                                <w:szCs w:val="22"/>
                              </w:rPr>
                              <w:t>NEA Life Insurance Coverage.</w:t>
                            </w:r>
                          </w:p>
                          <w:p w14:paraId="7A66572A" w14:textId="77777777" w:rsidR="000E6A26" w:rsidRPr="000D739D" w:rsidRDefault="000E6A26" w:rsidP="00AB00EF">
                            <w:pPr>
                              <w:pStyle w:val="ListParagraph"/>
                              <w:numPr>
                                <w:ilvl w:val="0"/>
                                <w:numId w:val="135"/>
                              </w:numPr>
                              <w:spacing w:after="160"/>
                              <w:contextualSpacing/>
                              <w:rPr>
                                <w:sz w:val="22"/>
                                <w:szCs w:val="22"/>
                              </w:rPr>
                            </w:pPr>
                            <w:r w:rsidRPr="000D739D">
                              <w:rPr>
                                <w:sz w:val="22"/>
                                <w:szCs w:val="22"/>
                              </w:rPr>
                              <w:t>CTA Disaster Relief Fund grants.</w:t>
                            </w:r>
                          </w:p>
                          <w:p w14:paraId="432AD693" w14:textId="77777777" w:rsidR="000E6A26" w:rsidRPr="000D739D" w:rsidRDefault="000E6A26" w:rsidP="00AB00EF">
                            <w:pPr>
                              <w:pStyle w:val="ListParagraph"/>
                              <w:numPr>
                                <w:ilvl w:val="0"/>
                                <w:numId w:val="135"/>
                              </w:numPr>
                              <w:spacing w:after="160"/>
                              <w:contextualSpacing/>
                              <w:rPr>
                                <w:sz w:val="22"/>
                                <w:szCs w:val="22"/>
                              </w:rPr>
                            </w:pPr>
                            <w:r w:rsidRPr="000D739D">
                              <w:rPr>
                                <w:sz w:val="22"/>
                                <w:szCs w:val="22"/>
                              </w:rPr>
                              <w:t>CTA Death &amp; Dismemberment Insurance.</w:t>
                            </w:r>
                          </w:p>
                          <w:p w14:paraId="5D76AA08" w14:textId="77777777" w:rsidR="000E6A26" w:rsidRPr="000D739D" w:rsidRDefault="000E6A26" w:rsidP="00AB00EF">
                            <w:pPr>
                              <w:pStyle w:val="ListParagraph"/>
                              <w:numPr>
                                <w:ilvl w:val="0"/>
                                <w:numId w:val="135"/>
                              </w:numPr>
                              <w:spacing w:after="160"/>
                              <w:contextualSpacing/>
                              <w:rPr>
                                <w:sz w:val="22"/>
                                <w:szCs w:val="22"/>
                              </w:rPr>
                            </w:pPr>
                            <w:r w:rsidRPr="000D739D">
                              <w:rPr>
                                <w:sz w:val="22"/>
                                <w:szCs w:val="22"/>
                              </w:rPr>
                              <w:t>Exclusive Discounted CTA &amp; NEA Member Benefits programs:</w:t>
                            </w:r>
                          </w:p>
                          <w:p w14:paraId="2C65CC93" w14:textId="77777777" w:rsidR="000E6A26" w:rsidRPr="000D739D" w:rsidRDefault="000E6A26" w:rsidP="00AB00EF">
                            <w:pPr>
                              <w:pStyle w:val="ListParagraph"/>
                              <w:numPr>
                                <w:ilvl w:val="0"/>
                                <w:numId w:val="136"/>
                              </w:numPr>
                              <w:spacing w:after="160"/>
                              <w:contextualSpacing/>
                              <w:rPr>
                                <w:sz w:val="22"/>
                                <w:szCs w:val="22"/>
                              </w:rPr>
                            </w:pPr>
                            <w:r w:rsidRPr="000D739D">
                              <w:rPr>
                                <w:sz w:val="22"/>
                                <w:szCs w:val="22"/>
                              </w:rPr>
                              <w:t>Auto &amp; home insurance</w:t>
                            </w:r>
                          </w:p>
                          <w:p w14:paraId="5865EACF" w14:textId="77777777" w:rsidR="000E6A26" w:rsidRPr="000D739D" w:rsidRDefault="000E6A26" w:rsidP="00AB00EF">
                            <w:pPr>
                              <w:pStyle w:val="ListParagraph"/>
                              <w:numPr>
                                <w:ilvl w:val="0"/>
                                <w:numId w:val="136"/>
                              </w:numPr>
                              <w:spacing w:after="160"/>
                              <w:contextualSpacing/>
                              <w:rPr>
                                <w:sz w:val="22"/>
                                <w:szCs w:val="22"/>
                              </w:rPr>
                            </w:pPr>
                            <w:r w:rsidRPr="000D739D">
                              <w:rPr>
                                <w:sz w:val="22"/>
                                <w:szCs w:val="22"/>
                              </w:rPr>
                              <w:t>Voluntary life &amp; disability insurance</w:t>
                            </w:r>
                          </w:p>
                          <w:p w14:paraId="58EDE502" w14:textId="77777777" w:rsidR="000E6A26" w:rsidRPr="000D739D" w:rsidRDefault="000E6A26" w:rsidP="00AB00EF">
                            <w:pPr>
                              <w:pStyle w:val="ListParagraph"/>
                              <w:numPr>
                                <w:ilvl w:val="0"/>
                                <w:numId w:val="136"/>
                              </w:numPr>
                              <w:spacing w:after="160"/>
                              <w:contextualSpacing/>
                              <w:rPr>
                                <w:sz w:val="22"/>
                                <w:szCs w:val="22"/>
                              </w:rPr>
                            </w:pPr>
                            <w:r w:rsidRPr="000D739D">
                              <w:rPr>
                                <w:sz w:val="22"/>
                                <w:szCs w:val="22"/>
                              </w:rPr>
                              <w:t>Investment &amp; financial tools and resources</w:t>
                            </w:r>
                          </w:p>
                          <w:p w14:paraId="39776773" w14:textId="77777777" w:rsidR="000E6A26" w:rsidRPr="000D739D" w:rsidRDefault="000E6A26" w:rsidP="00AB00EF">
                            <w:pPr>
                              <w:pStyle w:val="ListParagraph"/>
                              <w:numPr>
                                <w:ilvl w:val="0"/>
                                <w:numId w:val="136"/>
                              </w:numPr>
                              <w:spacing w:after="160"/>
                              <w:contextualSpacing/>
                              <w:rPr>
                                <w:sz w:val="22"/>
                                <w:szCs w:val="22"/>
                              </w:rPr>
                            </w:pPr>
                            <w:r w:rsidRPr="000D739D">
                              <w:rPr>
                                <w:sz w:val="22"/>
                                <w:szCs w:val="22"/>
                              </w:rPr>
                              <w:t>Travel, restaurant &amp; purchasing discounts, and many more</w:t>
                            </w:r>
                          </w:p>
                          <w:p w14:paraId="34C88BEE" w14:textId="77777777" w:rsidR="000E6A26" w:rsidRPr="000D739D" w:rsidRDefault="000E6A26" w:rsidP="00AB00EF">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CC5A194">
              <v:shape w14:anchorId="544498DB" id="Text Box 71" o:spid="_x0000_s1048" type="#_x0000_t202" style="position:absolute;left:0;text-align:left;margin-left:11.05pt;margin-top:8.4pt;width:337pt;height:643.75pt;z-index:2517494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" fillcolor="white [3201]" stroked="f" strokeweight=".5pt">
                <v:textbox>
                  <w:txbxContent>
                    <w:p w14:paraId="0617E0EA" w14:textId="77777777" w:rsidR="000E6A26" w:rsidRPr="000D739D" w:rsidRDefault="000E6A26" w:rsidP="00AB00EF">
                      <w:pPr>
                        <w:rPr>
                          <w:b/>
                          <w:sz w:val="22"/>
                          <w:szCs w:val="22"/>
                        </w:rPr>
                      </w:pPr>
                      <w:r w:rsidRPr="000D739D">
                        <w:rPr>
                          <w:b/>
                          <w:sz w:val="22"/>
                          <w:szCs w:val="22"/>
                        </w:rPr>
                        <w:t>For Public Education</w:t>
                      </w:r>
                    </w:p>
                    <w:p w14:paraId="2460B0BD" w14:textId="77777777" w:rsidR="000E6A26" w:rsidRPr="000D739D" w:rsidRDefault="000E6A26" w:rsidP="00AB00EF">
                      <w:pPr>
                        <w:pStyle w:val="ListParagraph"/>
                        <w:numPr>
                          <w:ilvl w:val="0"/>
                          <w:numId w:val="131"/>
                        </w:numPr>
                        <w:spacing w:after="160"/>
                        <w:contextualSpacing/>
                        <w:rPr>
                          <w:sz w:val="22"/>
                          <w:szCs w:val="22"/>
                        </w:rPr>
                      </w:pPr>
                      <w:r w:rsidRPr="000D739D">
                        <w:rPr>
                          <w:sz w:val="22"/>
                          <w:szCs w:val="22"/>
                        </w:rPr>
                        <w:t>We’re a part of California’s leading education organization fighting for a better future and the public education all our students deserve.</w:t>
                      </w:r>
                    </w:p>
                    <w:p w14:paraId="69299FB5" w14:textId="77777777" w:rsidR="000E6A26" w:rsidRPr="000D739D" w:rsidRDefault="000E6A26" w:rsidP="00AB00EF">
                      <w:pPr>
                        <w:pStyle w:val="ListParagraph"/>
                        <w:numPr>
                          <w:ilvl w:val="0"/>
                          <w:numId w:val="131"/>
                        </w:numPr>
                        <w:spacing w:after="160"/>
                        <w:contextualSpacing/>
                        <w:rPr>
                          <w:sz w:val="22"/>
                          <w:szCs w:val="22"/>
                        </w:rPr>
                      </w:pPr>
                      <w:r w:rsidRPr="000D739D">
                        <w:rPr>
                          <w:sz w:val="22"/>
                          <w:szCs w:val="22"/>
                        </w:rPr>
                        <w:t>We unite with colleagues in collective action to address concerns at our worksites, as well as during contract negotiations to win better salaries, benefits and teaching and working conditions for educators and education support professionals, to better support our students.</w:t>
                      </w:r>
                    </w:p>
                    <w:p w14:paraId="1766B478" w14:textId="77777777" w:rsidR="000E6A26" w:rsidRPr="000D739D" w:rsidRDefault="000E6A26" w:rsidP="00AB00EF">
                      <w:pPr>
                        <w:pStyle w:val="ListParagraph"/>
                        <w:numPr>
                          <w:ilvl w:val="0"/>
                          <w:numId w:val="131"/>
                        </w:numPr>
                        <w:spacing w:after="160"/>
                        <w:contextualSpacing/>
                        <w:rPr>
                          <w:sz w:val="22"/>
                          <w:szCs w:val="22"/>
                        </w:rPr>
                      </w:pPr>
                      <w:r w:rsidRPr="000D739D">
                        <w:rPr>
                          <w:sz w:val="22"/>
                          <w:szCs w:val="22"/>
                        </w:rPr>
                        <w:t>We’re informed and play an active role in CTA’s local and statewide legislative and political advocacy to strengthen public education.</w:t>
                      </w:r>
                    </w:p>
                    <w:p w14:paraId="37428ECD" w14:textId="77777777" w:rsidR="000E6A26" w:rsidRPr="000D739D" w:rsidRDefault="000E6A26" w:rsidP="00AB00EF">
                      <w:pPr>
                        <w:pStyle w:val="ListParagraph"/>
                        <w:numPr>
                          <w:ilvl w:val="0"/>
                          <w:numId w:val="131"/>
                        </w:numPr>
                        <w:spacing w:after="160"/>
                        <w:contextualSpacing/>
                        <w:rPr>
                          <w:sz w:val="22"/>
                          <w:szCs w:val="22"/>
                        </w:rPr>
                      </w:pPr>
                      <w:r w:rsidRPr="000D739D">
                        <w:rPr>
                          <w:sz w:val="22"/>
                          <w:szCs w:val="22"/>
                        </w:rPr>
                        <w:t xml:space="preserve">We give input </w:t>
                      </w:r>
                      <w:r w:rsidRPr="000D739D">
                        <w:rPr>
                          <w:i/>
                          <w:sz w:val="22"/>
                          <w:szCs w:val="22"/>
                        </w:rPr>
                        <w:t>and</w:t>
                      </w:r>
                      <w:r w:rsidRPr="000D739D">
                        <w:rPr>
                          <w:sz w:val="22"/>
                          <w:szCs w:val="22"/>
                        </w:rPr>
                        <w:t xml:space="preserve"> determine priorities and focus for contract bargaining proposals; we vote at contract ratifications and for all our union officers, as well as can run for and hold elected union office in our local chapter.</w:t>
                      </w:r>
                    </w:p>
                    <w:p w14:paraId="54414DF2" w14:textId="77777777" w:rsidR="000E6A26" w:rsidRPr="000D739D" w:rsidRDefault="000E6A26" w:rsidP="00AB00EF">
                      <w:pPr>
                        <w:rPr>
                          <w:b/>
                          <w:sz w:val="22"/>
                          <w:szCs w:val="22"/>
                        </w:rPr>
                      </w:pPr>
                      <w:r w:rsidRPr="000D739D">
                        <w:rPr>
                          <w:b/>
                          <w:sz w:val="22"/>
                          <w:szCs w:val="22"/>
                        </w:rPr>
                        <w:t>For Your Career</w:t>
                      </w:r>
                    </w:p>
                    <w:p w14:paraId="35752327" w14:textId="77777777" w:rsidR="000E6A26" w:rsidRPr="000D739D" w:rsidRDefault="000E6A26" w:rsidP="00AB00EF">
                      <w:pPr>
                        <w:pStyle w:val="ListParagraph"/>
                        <w:numPr>
                          <w:ilvl w:val="0"/>
                          <w:numId w:val="132"/>
                        </w:numPr>
                        <w:spacing w:after="160"/>
                        <w:contextualSpacing/>
                        <w:rPr>
                          <w:sz w:val="22"/>
                          <w:szCs w:val="22"/>
                        </w:rPr>
                      </w:pPr>
                      <w:r w:rsidRPr="000D739D">
                        <w:rPr>
                          <w:sz w:val="22"/>
                          <w:szCs w:val="22"/>
                        </w:rPr>
                        <w:t>Access to Leadership Development training opportunities sponsored by CTA at the local, regional and statewide levels.</w:t>
                      </w:r>
                    </w:p>
                    <w:p w14:paraId="03A177EA" w14:textId="77777777" w:rsidR="000E6A26" w:rsidRPr="000D739D" w:rsidRDefault="000E6A26" w:rsidP="00AB00EF">
                      <w:pPr>
                        <w:pStyle w:val="ListParagraph"/>
                        <w:numPr>
                          <w:ilvl w:val="0"/>
                          <w:numId w:val="132"/>
                        </w:numPr>
                        <w:spacing w:after="160"/>
                        <w:contextualSpacing/>
                        <w:rPr>
                          <w:sz w:val="22"/>
                          <w:szCs w:val="22"/>
                        </w:rPr>
                      </w:pPr>
                      <w:r w:rsidRPr="000D739D">
                        <w:rPr>
                          <w:sz w:val="22"/>
                          <w:szCs w:val="22"/>
                        </w:rPr>
                        <w:t>Access to multiple CTA and NEA conferences, such as Good Teaching Conference, Issues Conference, GLBT Issues Conference, Human Rights Conference, ESP Conference and Summer Institute.</w:t>
                      </w:r>
                    </w:p>
                    <w:p w14:paraId="1ED9F9CF" w14:textId="77777777" w:rsidR="000E6A26" w:rsidRPr="000D739D" w:rsidRDefault="000E6A26" w:rsidP="00AB00EF">
                      <w:pPr>
                        <w:pStyle w:val="ListParagraph"/>
                        <w:numPr>
                          <w:ilvl w:val="0"/>
                          <w:numId w:val="132"/>
                        </w:numPr>
                        <w:spacing w:after="160"/>
                        <w:contextualSpacing/>
                        <w:rPr>
                          <w:sz w:val="22"/>
                          <w:szCs w:val="22"/>
                        </w:rPr>
                      </w:pPr>
                      <w:r w:rsidRPr="000D739D">
                        <w:rPr>
                          <w:sz w:val="22"/>
                          <w:szCs w:val="22"/>
                        </w:rPr>
                        <w:t xml:space="preserve">Professional Editorial subscriptions to the </w:t>
                      </w:r>
                      <w:r w:rsidRPr="000D739D">
                        <w:rPr>
                          <w:i/>
                          <w:sz w:val="22"/>
                          <w:szCs w:val="22"/>
                        </w:rPr>
                        <w:t>CTA Educator</w:t>
                      </w:r>
                      <w:r w:rsidRPr="000D739D">
                        <w:rPr>
                          <w:sz w:val="22"/>
                          <w:szCs w:val="22"/>
                        </w:rPr>
                        <w:t xml:space="preserve"> and </w:t>
                      </w:r>
                      <w:r w:rsidRPr="000D739D">
                        <w:rPr>
                          <w:i/>
                          <w:sz w:val="22"/>
                          <w:szCs w:val="22"/>
                        </w:rPr>
                        <w:t>NEA Today</w:t>
                      </w:r>
                      <w:r w:rsidRPr="000D739D">
                        <w:rPr>
                          <w:sz w:val="22"/>
                          <w:szCs w:val="22"/>
                        </w:rPr>
                        <w:t xml:space="preserve"> magazines.</w:t>
                      </w:r>
                    </w:p>
                    <w:p w14:paraId="06365922" w14:textId="77777777" w:rsidR="000E6A26" w:rsidRPr="000D739D" w:rsidRDefault="000E6A26" w:rsidP="00AB00EF">
                      <w:pPr>
                        <w:rPr>
                          <w:b/>
                          <w:sz w:val="22"/>
                          <w:szCs w:val="22"/>
                        </w:rPr>
                      </w:pPr>
                      <w:r w:rsidRPr="000D739D">
                        <w:rPr>
                          <w:b/>
                          <w:sz w:val="22"/>
                          <w:szCs w:val="22"/>
                        </w:rPr>
                        <w:t>For Your Rights</w:t>
                      </w:r>
                    </w:p>
                    <w:p w14:paraId="30123338" w14:textId="77777777" w:rsidR="000E6A26" w:rsidRPr="000D739D" w:rsidRDefault="000E6A26" w:rsidP="00AB00EF">
                      <w:pPr>
                        <w:pStyle w:val="ListParagraph"/>
                        <w:numPr>
                          <w:ilvl w:val="0"/>
                          <w:numId w:val="133"/>
                        </w:numPr>
                        <w:spacing w:after="160"/>
                        <w:contextualSpacing/>
                        <w:rPr>
                          <w:sz w:val="22"/>
                          <w:szCs w:val="22"/>
                        </w:rPr>
                      </w:pPr>
                      <w:r w:rsidRPr="000D739D">
                        <w:rPr>
                          <w:sz w:val="22"/>
                          <w:szCs w:val="22"/>
                        </w:rPr>
                        <w:t>Representation on all matters related to enforcing the collective bargaining agreement (contract) with the employer.</w:t>
                      </w:r>
                    </w:p>
                    <w:p w14:paraId="787AAC48" w14:textId="77777777" w:rsidR="000E6A26" w:rsidRPr="000D739D" w:rsidRDefault="000E6A26" w:rsidP="00AB00EF">
                      <w:pPr>
                        <w:pStyle w:val="ListParagraph"/>
                        <w:numPr>
                          <w:ilvl w:val="0"/>
                          <w:numId w:val="133"/>
                        </w:numPr>
                        <w:spacing w:after="160"/>
                        <w:contextualSpacing/>
                        <w:rPr>
                          <w:sz w:val="22"/>
                          <w:szCs w:val="22"/>
                        </w:rPr>
                      </w:pPr>
                      <w:r w:rsidRPr="000D739D">
                        <w:rPr>
                          <w:sz w:val="22"/>
                          <w:szCs w:val="22"/>
                        </w:rPr>
                        <w:t>Access to legal and professional representation and advice:</w:t>
                      </w:r>
                    </w:p>
                    <w:p w14:paraId="791AED81" w14:textId="77777777" w:rsidR="000E6A26" w:rsidRPr="000D739D" w:rsidRDefault="000E6A26" w:rsidP="00AB00EF">
                      <w:pPr>
                        <w:pStyle w:val="ListParagraph"/>
                        <w:numPr>
                          <w:ilvl w:val="0"/>
                          <w:numId w:val="134"/>
                        </w:numPr>
                        <w:spacing w:after="160"/>
                        <w:contextualSpacing/>
                        <w:rPr>
                          <w:sz w:val="22"/>
                          <w:szCs w:val="22"/>
                        </w:rPr>
                      </w:pPr>
                      <w:r w:rsidRPr="000D739D">
                        <w:rPr>
                          <w:sz w:val="22"/>
                          <w:szCs w:val="22"/>
                        </w:rPr>
                        <w:t>Due process rights, wage &amp; hour issues, California Commission on Teacher Credentialing cases</w:t>
                      </w:r>
                    </w:p>
                    <w:p w14:paraId="5B2FA469" w14:textId="77777777" w:rsidR="000E6A26" w:rsidRPr="000D739D" w:rsidRDefault="000E6A26" w:rsidP="00AB00EF">
                      <w:pPr>
                        <w:pStyle w:val="ListParagraph"/>
                        <w:numPr>
                          <w:ilvl w:val="0"/>
                          <w:numId w:val="134"/>
                        </w:numPr>
                        <w:spacing w:after="160"/>
                        <w:contextualSpacing/>
                        <w:rPr>
                          <w:sz w:val="22"/>
                          <w:szCs w:val="22"/>
                        </w:rPr>
                      </w:pPr>
                      <w:r w:rsidRPr="000D739D">
                        <w:rPr>
                          <w:sz w:val="22"/>
                          <w:szCs w:val="22"/>
                        </w:rPr>
                        <w:t>Certification and classification issues</w:t>
                      </w:r>
                    </w:p>
                    <w:p w14:paraId="7B27528C" w14:textId="77777777" w:rsidR="000E6A26" w:rsidRPr="000D739D" w:rsidRDefault="000E6A26" w:rsidP="00AB00EF">
                      <w:pPr>
                        <w:pStyle w:val="ListParagraph"/>
                        <w:numPr>
                          <w:ilvl w:val="0"/>
                          <w:numId w:val="134"/>
                        </w:numPr>
                        <w:spacing w:after="160"/>
                        <w:contextualSpacing/>
                        <w:rPr>
                          <w:sz w:val="22"/>
                          <w:szCs w:val="22"/>
                        </w:rPr>
                      </w:pPr>
                      <w:r w:rsidRPr="000D739D">
                        <w:rPr>
                          <w:sz w:val="22"/>
                          <w:szCs w:val="22"/>
                        </w:rPr>
                        <w:t>Discrimination cases under federal and state laws</w:t>
                      </w:r>
                    </w:p>
                    <w:p w14:paraId="4E9E89DD" w14:textId="77777777" w:rsidR="000E6A26" w:rsidRPr="000D739D" w:rsidRDefault="000E6A26" w:rsidP="00AB00EF">
                      <w:pPr>
                        <w:pStyle w:val="ListParagraph"/>
                        <w:numPr>
                          <w:ilvl w:val="0"/>
                          <w:numId w:val="134"/>
                        </w:numPr>
                        <w:spacing w:after="160"/>
                        <w:contextualSpacing/>
                        <w:rPr>
                          <w:sz w:val="22"/>
                          <w:szCs w:val="22"/>
                        </w:rPr>
                      </w:pPr>
                      <w:r w:rsidRPr="000D739D">
                        <w:rPr>
                          <w:sz w:val="22"/>
                          <w:szCs w:val="22"/>
                        </w:rPr>
                        <w:t>Discrimination based on union activity</w:t>
                      </w:r>
                    </w:p>
                    <w:p w14:paraId="626E6EC7" w14:textId="77777777" w:rsidR="000E6A26" w:rsidRPr="000D739D" w:rsidRDefault="000E6A26" w:rsidP="00AB00EF">
                      <w:pPr>
                        <w:pStyle w:val="ListParagraph"/>
                        <w:numPr>
                          <w:ilvl w:val="0"/>
                          <w:numId w:val="134"/>
                        </w:numPr>
                        <w:spacing w:after="160"/>
                        <w:contextualSpacing/>
                        <w:rPr>
                          <w:sz w:val="22"/>
                          <w:szCs w:val="22"/>
                        </w:rPr>
                      </w:pPr>
                      <w:r w:rsidRPr="000D739D">
                        <w:rPr>
                          <w:sz w:val="22"/>
                          <w:szCs w:val="22"/>
                        </w:rPr>
                        <w:t>Retirement issues</w:t>
                      </w:r>
                    </w:p>
                    <w:p w14:paraId="7B828E95" w14:textId="77777777" w:rsidR="000E6A26" w:rsidRPr="000D739D" w:rsidRDefault="000E6A26" w:rsidP="00AB00EF">
                      <w:pPr>
                        <w:pStyle w:val="ListParagraph"/>
                        <w:numPr>
                          <w:ilvl w:val="0"/>
                          <w:numId w:val="133"/>
                        </w:numPr>
                        <w:spacing w:after="160"/>
                        <w:contextualSpacing/>
                        <w:rPr>
                          <w:sz w:val="22"/>
                          <w:szCs w:val="22"/>
                        </w:rPr>
                      </w:pPr>
                      <w:r w:rsidRPr="000D739D">
                        <w:rPr>
                          <w:sz w:val="22"/>
                          <w:szCs w:val="22"/>
                        </w:rPr>
                        <w:t>$1 million in work-related liability insurance.</w:t>
                      </w:r>
                    </w:p>
                    <w:p w14:paraId="168F4C00" w14:textId="77777777" w:rsidR="000E6A26" w:rsidRPr="000D739D" w:rsidRDefault="000E6A26" w:rsidP="00AB00EF">
                      <w:pPr>
                        <w:rPr>
                          <w:b/>
                          <w:sz w:val="22"/>
                          <w:szCs w:val="22"/>
                        </w:rPr>
                      </w:pPr>
                      <w:r w:rsidRPr="000D739D">
                        <w:rPr>
                          <w:b/>
                          <w:sz w:val="22"/>
                          <w:szCs w:val="22"/>
                        </w:rPr>
                        <w:t>For Your Wallet</w:t>
                      </w:r>
                    </w:p>
                    <w:p w14:paraId="1B539215" w14:textId="77777777" w:rsidR="000E6A26" w:rsidRPr="000D739D" w:rsidRDefault="000E6A26" w:rsidP="00AB00EF">
                      <w:pPr>
                        <w:pStyle w:val="ListParagraph"/>
                        <w:numPr>
                          <w:ilvl w:val="0"/>
                          <w:numId w:val="135"/>
                        </w:numPr>
                        <w:spacing w:after="160"/>
                        <w:contextualSpacing/>
                        <w:rPr>
                          <w:sz w:val="22"/>
                          <w:szCs w:val="22"/>
                        </w:rPr>
                      </w:pPr>
                      <w:r w:rsidRPr="000D739D">
                        <w:rPr>
                          <w:sz w:val="22"/>
                          <w:szCs w:val="22"/>
                        </w:rPr>
                        <w:t>NEA Life Insurance Coverage.</w:t>
                      </w:r>
                    </w:p>
                    <w:p w14:paraId="342CEEC9" w14:textId="77777777" w:rsidR="000E6A26" w:rsidRPr="000D739D" w:rsidRDefault="000E6A26" w:rsidP="00AB00EF">
                      <w:pPr>
                        <w:pStyle w:val="ListParagraph"/>
                        <w:numPr>
                          <w:ilvl w:val="0"/>
                          <w:numId w:val="135"/>
                        </w:numPr>
                        <w:spacing w:after="160"/>
                        <w:contextualSpacing/>
                        <w:rPr>
                          <w:sz w:val="22"/>
                          <w:szCs w:val="22"/>
                        </w:rPr>
                      </w:pPr>
                      <w:r w:rsidRPr="000D739D">
                        <w:rPr>
                          <w:sz w:val="22"/>
                          <w:szCs w:val="22"/>
                        </w:rPr>
                        <w:t>CTA Disaster Relief Fund grants.</w:t>
                      </w:r>
                    </w:p>
                    <w:p w14:paraId="2B2E4C08" w14:textId="77777777" w:rsidR="000E6A26" w:rsidRPr="000D739D" w:rsidRDefault="000E6A26" w:rsidP="00AB00EF">
                      <w:pPr>
                        <w:pStyle w:val="ListParagraph"/>
                        <w:numPr>
                          <w:ilvl w:val="0"/>
                          <w:numId w:val="135"/>
                        </w:numPr>
                        <w:spacing w:after="160"/>
                        <w:contextualSpacing/>
                        <w:rPr>
                          <w:sz w:val="22"/>
                          <w:szCs w:val="22"/>
                        </w:rPr>
                      </w:pPr>
                      <w:r w:rsidRPr="000D739D">
                        <w:rPr>
                          <w:sz w:val="22"/>
                          <w:szCs w:val="22"/>
                        </w:rPr>
                        <w:t>CTA Death &amp; Dismemberment Insurance.</w:t>
                      </w:r>
                    </w:p>
                    <w:p w14:paraId="655E6F4E" w14:textId="77777777" w:rsidR="000E6A26" w:rsidRPr="000D739D" w:rsidRDefault="000E6A26" w:rsidP="00AB00EF">
                      <w:pPr>
                        <w:pStyle w:val="ListParagraph"/>
                        <w:numPr>
                          <w:ilvl w:val="0"/>
                          <w:numId w:val="135"/>
                        </w:numPr>
                        <w:spacing w:after="160"/>
                        <w:contextualSpacing/>
                        <w:rPr>
                          <w:sz w:val="22"/>
                          <w:szCs w:val="22"/>
                        </w:rPr>
                      </w:pPr>
                      <w:r w:rsidRPr="000D739D">
                        <w:rPr>
                          <w:sz w:val="22"/>
                          <w:szCs w:val="22"/>
                        </w:rPr>
                        <w:t>Exclusive Discounted CTA &amp; NEA Member Benefits programs:</w:t>
                      </w:r>
                    </w:p>
                    <w:p w14:paraId="3FFEEAC7" w14:textId="77777777" w:rsidR="000E6A26" w:rsidRPr="000D739D" w:rsidRDefault="000E6A26" w:rsidP="00AB00EF">
                      <w:pPr>
                        <w:pStyle w:val="ListParagraph"/>
                        <w:numPr>
                          <w:ilvl w:val="0"/>
                          <w:numId w:val="136"/>
                        </w:numPr>
                        <w:spacing w:after="160"/>
                        <w:contextualSpacing/>
                        <w:rPr>
                          <w:sz w:val="22"/>
                          <w:szCs w:val="22"/>
                        </w:rPr>
                      </w:pPr>
                      <w:r w:rsidRPr="000D739D">
                        <w:rPr>
                          <w:sz w:val="22"/>
                          <w:szCs w:val="22"/>
                        </w:rPr>
                        <w:t>Auto &amp; home insurance</w:t>
                      </w:r>
                    </w:p>
                    <w:p w14:paraId="46798DE7" w14:textId="77777777" w:rsidR="000E6A26" w:rsidRPr="000D739D" w:rsidRDefault="000E6A26" w:rsidP="00AB00EF">
                      <w:pPr>
                        <w:pStyle w:val="ListParagraph"/>
                        <w:numPr>
                          <w:ilvl w:val="0"/>
                          <w:numId w:val="136"/>
                        </w:numPr>
                        <w:spacing w:after="160"/>
                        <w:contextualSpacing/>
                        <w:rPr>
                          <w:sz w:val="22"/>
                          <w:szCs w:val="22"/>
                        </w:rPr>
                      </w:pPr>
                      <w:r w:rsidRPr="000D739D">
                        <w:rPr>
                          <w:sz w:val="22"/>
                          <w:szCs w:val="22"/>
                        </w:rPr>
                        <w:t>Voluntary life &amp; disability insurance</w:t>
                      </w:r>
                    </w:p>
                    <w:p w14:paraId="13B1E2DB" w14:textId="77777777" w:rsidR="000E6A26" w:rsidRPr="000D739D" w:rsidRDefault="000E6A26" w:rsidP="00AB00EF">
                      <w:pPr>
                        <w:pStyle w:val="ListParagraph"/>
                        <w:numPr>
                          <w:ilvl w:val="0"/>
                          <w:numId w:val="136"/>
                        </w:numPr>
                        <w:spacing w:after="160"/>
                        <w:contextualSpacing/>
                        <w:rPr>
                          <w:sz w:val="22"/>
                          <w:szCs w:val="22"/>
                        </w:rPr>
                      </w:pPr>
                      <w:r w:rsidRPr="000D739D">
                        <w:rPr>
                          <w:sz w:val="22"/>
                          <w:szCs w:val="22"/>
                        </w:rPr>
                        <w:t>Investment &amp; financial tools and resources</w:t>
                      </w:r>
                    </w:p>
                    <w:p w14:paraId="05EB8FF0" w14:textId="77777777" w:rsidR="000E6A26" w:rsidRPr="000D739D" w:rsidRDefault="000E6A26" w:rsidP="00AB00EF">
                      <w:pPr>
                        <w:pStyle w:val="ListParagraph"/>
                        <w:numPr>
                          <w:ilvl w:val="0"/>
                          <w:numId w:val="136"/>
                        </w:numPr>
                        <w:spacing w:after="160"/>
                        <w:contextualSpacing/>
                        <w:rPr>
                          <w:sz w:val="22"/>
                          <w:szCs w:val="22"/>
                        </w:rPr>
                      </w:pPr>
                      <w:r w:rsidRPr="000D739D">
                        <w:rPr>
                          <w:sz w:val="22"/>
                          <w:szCs w:val="22"/>
                        </w:rPr>
                        <w:t>Travel, restaurant &amp; purchasing discounts, and many more</w:t>
                      </w:r>
                    </w:p>
                    <w:p w14:paraId="60061E4C" w14:textId="77777777" w:rsidR="000E6A26" w:rsidRPr="000D739D" w:rsidRDefault="000E6A26" w:rsidP="00AB00EF">
                      <w:pPr>
                        <w:rPr>
                          <w:sz w:val="22"/>
                          <w:szCs w:val="22"/>
                        </w:rPr>
                      </w:pPr>
                    </w:p>
                  </w:txbxContent>
                </v:textbox>
              </v:shape>
            </w:pict>
          </mc:Fallback>
        </mc:AlternateContent>
      </w:r>
    </w:p>
    <w:p w14:paraId="593387C3" w14:textId="77777777" w:rsidR="00AB00EF" w:rsidRDefault="00AB00EF" w:rsidP="00AB00EF">
      <w:pPr>
        <w:ind w:left="1440" w:firstLine="720"/>
        <w:rPr>
          <w:b/>
          <w:sz w:val="28"/>
          <w:szCs w:val="28"/>
        </w:rPr>
      </w:pPr>
    </w:p>
    <w:p w14:paraId="28EC1FA1" w14:textId="77777777" w:rsidR="00AB00EF" w:rsidRDefault="00AB00EF" w:rsidP="00AB00EF">
      <w:pPr>
        <w:ind w:left="1440" w:firstLine="720"/>
        <w:rPr>
          <w:b/>
          <w:sz w:val="28"/>
          <w:szCs w:val="28"/>
        </w:rPr>
      </w:pPr>
    </w:p>
    <w:p w14:paraId="05862A86" w14:textId="77777777" w:rsidR="00AB00EF" w:rsidRDefault="00AB00EF" w:rsidP="00AB00EF">
      <w:pPr>
        <w:ind w:left="1440" w:firstLine="720"/>
        <w:rPr>
          <w:b/>
          <w:sz w:val="28"/>
          <w:szCs w:val="28"/>
        </w:rPr>
      </w:pPr>
    </w:p>
    <w:p w14:paraId="071A11A7" w14:textId="77777777" w:rsidR="00AB00EF" w:rsidRDefault="00AB00EF" w:rsidP="00AB00EF">
      <w:pPr>
        <w:ind w:left="1440" w:firstLine="720"/>
        <w:rPr>
          <w:b/>
          <w:sz w:val="28"/>
          <w:szCs w:val="28"/>
        </w:rPr>
      </w:pPr>
    </w:p>
    <w:p w14:paraId="0E23E546" w14:textId="77777777" w:rsidR="00AB00EF" w:rsidRDefault="00AB00EF" w:rsidP="00AB00EF">
      <w:pPr>
        <w:ind w:left="1440" w:firstLine="720"/>
        <w:rPr>
          <w:b/>
          <w:sz w:val="28"/>
          <w:szCs w:val="28"/>
        </w:rPr>
      </w:pPr>
    </w:p>
    <w:p w14:paraId="121F6B59" w14:textId="77777777" w:rsidR="00AB00EF" w:rsidRDefault="00AB00EF" w:rsidP="00AB00EF">
      <w:pPr>
        <w:ind w:left="1440" w:firstLine="720"/>
        <w:rPr>
          <w:b/>
          <w:sz w:val="28"/>
          <w:szCs w:val="28"/>
        </w:rPr>
      </w:pPr>
    </w:p>
    <w:p w14:paraId="5A6602A8" w14:textId="77777777" w:rsidR="00AB00EF" w:rsidRDefault="00AB00EF" w:rsidP="00AB00EF">
      <w:pPr>
        <w:ind w:left="1440" w:firstLine="720"/>
        <w:rPr>
          <w:b/>
          <w:sz w:val="28"/>
          <w:szCs w:val="28"/>
        </w:rPr>
      </w:pPr>
    </w:p>
    <w:p w14:paraId="1680D242" w14:textId="77777777" w:rsidR="00AB00EF" w:rsidRDefault="00AB00EF" w:rsidP="00AB00EF">
      <w:pPr>
        <w:ind w:left="1440" w:firstLine="720"/>
        <w:rPr>
          <w:b/>
          <w:sz w:val="28"/>
          <w:szCs w:val="28"/>
        </w:rPr>
      </w:pPr>
    </w:p>
    <w:p w14:paraId="670EDEAE" w14:textId="77777777" w:rsidR="00AB00EF" w:rsidRDefault="00AB00EF" w:rsidP="00AB00EF">
      <w:pPr>
        <w:ind w:left="1440" w:firstLine="720"/>
        <w:rPr>
          <w:b/>
          <w:sz w:val="28"/>
          <w:szCs w:val="28"/>
        </w:rPr>
      </w:pPr>
    </w:p>
    <w:p w14:paraId="40819599" w14:textId="77777777" w:rsidR="00AB00EF" w:rsidRDefault="00AB00EF" w:rsidP="00AB00EF">
      <w:pPr>
        <w:ind w:left="1440" w:firstLine="720"/>
        <w:rPr>
          <w:b/>
          <w:sz w:val="28"/>
          <w:szCs w:val="28"/>
        </w:rPr>
      </w:pPr>
    </w:p>
    <w:p w14:paraId="4654E6FF" w14:textId="77777777" w:rsidR="00AB00EF" w:rsidRDefault="00AB00EF" w:rsidP="00AB00EF">
      <w:pPr>
        <w:ind w:left="1440" w:firstLine="720"/>
        <w:rPr>
          <w:b/>
          <w:sz w:val="28"/>
          <w:szCs w:val="28"/>
        </w:rPr>
      </w:pPr>
    </w:p>
    <w:p w14:paraId="422EAB5D" w14:textId="77777777" w:rsidR="00AB00EF" w:rsidRDefault="00AB00EF" w:rsidP="00AB00EF">
      <w:pPr>
        <w:ind w:left="1440" w:firstLine="720"/>
        <w:rPr>
          <w:b/>
          <w:sz w:val="28"/>
          <w:szCs w:val="28"/>
        </w:rPr>
      </w:pPr>
    </w:p>
    <w:p w14:paraId="1370E9C0" w14:textId="77777777" w:rsidR="00AB00EF" w:rsidRDefault="00AB00EF" w:rsidP="00AB00EF">
      <w:pPr>
        <w:ind w:left="1440" w:firstLine="720"/>
        <w:rPr>
          <w:b/>
          <w:sz w:val="28"/>
          <w:szCs w:val="28"/>
        </w:rPr>
      </w:pPr>
    </w:p>
    <w:p w14:paraId="6DC431DB" w14:textId="77777777" w:rsidR="00AB00EF" w:rsidRDefault="00AB00EF" w:rsidP="00AB00EF">
      <w:pPr>
        <w:ind w:left="1440" w:firstLine="720"/>
        <w:rPr>
          <w:b/>
          <w:sz w:val="28"/>
          <w:szCs w:val="28"/>
        </w:rPr>
      </w:pPr>
    </w:p>
    <w:p w14:paraId="1AB986DD" w14:textId="77777777" w:rsidR="00AB00EF" w:rsidRDefault="00AB00EF" w:rsidP="00AB00EF">
      <w:pPr>
        <w:ind w:left="1440" w:firstLine="720"/>
        <w:rPr>
          <w:b/>
          <w:sz w:val="28"/>
          <w:szCs w:val="28"/>
        </w:rPr>
      </w:pPr>
    </w:p>
    <w:p w14:paraId="5A7779C4" w14:textId="77777777" w:rsidR="00AB00EF" w:rsidRDefault="00AB00EF" w:rsidP="00AB00EF">
      <w:pPr>
        <w:ind w:left="1440" w:firstLine="720"/>
        <w:rPr>
          <w:b/>
          <w:sz w:val="28"/>
          <w:szCs w:val="28"/>
        </w:rPr>
      </w:pPr>
    </w:p>
    <w:p w14:paraId="348737DC" w14:textId="77777777" w:rsidR="00AB00EF" w:rsidRDefault="00AB00EF" w:rsidP="00AB00EF">
      <w:pPr>
        <w:ind w:left="1440" w:firstLine="720"/>
        <w:rPr>
          <w:b/>
          <w:sz w:val="28"/>
          <w:szCs w:val="28"/>
        </w:rPr>
      </w:pPr>
    </w:p>
    <w:p w14:paraId="4276BCBA" w14:textId="77777777" w:rsidR="00AB00EF" w:rsidRDefault="00AB00EF" w:rsidP="00AB00EF">
      <w:pPr>
        <w:ind w:left="1440" w:firstLine="720"/>
        <w:rPr>
          <w:b/>
          <w:sz w:val="28"/>
          <w:szCs w:val="28"/>
        </w:rPr>
      </w:pPr>
    </w:p>
    <w:p w14:paraId="60330230" w14:textId="77777777" w:rsidR="00AB00EF" w:rsidRDefault="00AB00EF" w:rsidP="00AB00EF">
      <w:pPr>
        <w:ind w:left="1440" w:firstLine="720"/>
        <w:rPr>
          <w:b/>
          <w:sz w:val="28"/>
          <w:szCs w:val="28"/>
        </w:rPr>
      </w:pPr>
    </w:p>
    <w:p w14:paraId="1FE7C461" w14:textId="77777777" w:rsidR="00AB00EF" w:rsidRDefault="00AB00EF" w:rsidP="00AB00EF">
      <w:pPr>
        <w:ind w:left="1440" w:firstLine="720"/>
        <w:rPr>
          <w:b/>
          <w:sz w:val="28"/>
          <w:szCs w:val="28"/>
        </w:rPr>
      </w:pPr>
    </w:p>
    <w:p w14:paraId="19658805" w14:textId="77777777" w:rsidR="00AB00EF" w:rsidRDefault="00AB00EF" w:rsidP="00AB00EF">
      <w:pPr>
        <w:ind w:left="1440" w:firstLine="720"/>
        <w:rPr>
          <w:b/>
          <w:sz w:val="28"/>
          <w:szCs w:val="28"/>
        </w:rPr>
      </w:pPr>
    </w:p>
    <w:p w14:paraId="671FE5EE" w14:textId="600F3BC9" w:rsidR="00AB00EF" w:rsidRPr="006B634B" w:rsidRDefault="00AB00EF" w:rsidP="00AB00EF">
      <w:pPr>
        <w:rPr>
          <w:b/>
        </w:rPr>
      </w:pPr>
    </w:p>
    <w:p w14:paraId="5E6CFB29" w14:textId="43758AC6" w:rsidR="00652C62" w:rsidRDefault="00D44AC2">
      <w:pPr>
        <w:rPr>
          <w:rFonts w:ascii="Trebuchet MS" w:hAnsi="Trebuchet MS"/>
          <w:b/>
          <w:color w:val="FF0000"/>
          <w:sz w:val="22"/>
          <w:szCs w:val="36"/>
          <w:u w:val="single"/>
        </w:rPr>
      </w:pPr>
      <w:r w:rsidRPr="00D44AC2">
        <w:rPr>
          <w:rFonts w:ascii="Trebuchet MS" w:hAnsi="Trebuchet MS"/>
          <w:b/>
          <w:noProof/>
          <w:color w:val="FF0000"/>
          <w:sz w:val="22"/>
          <w:szCs w:val="36"/>
          <w:u w:val="single"/>
        </w:rPr>
        <mc:AlternateContent>
          <mc:Choice Requires="wps">
            <w:drawing>
              <wp:anchor distT="45720" distB="45720" distL="114300" distR="114300" simplePos="0" relativeHeight="251754553" behindDoc="0" locked="0" layoutInCell="1" allowOverlap="1" wp14:anchorId="3E43A827" wp14:editId="3DE99716">
                <wp:simplePos x="0" y="0"/>
                <wp:positionH relativeFrom="margin">
                  <wp:posOffset>-646460</wp:posOffset>
                </wp:positionH>
                <wp:positionV relativeFrom="paragraph">
                  <wp:posOffset>2706562</wp:posOffset>
                </wp:positionV>
                <wp:extent cx="4433305" cy="871870"/>
                <wp:effectExtent l="0" t="0" r="5715" b="4445"/>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3305" cy="871870"/>
                        </a:xfrm>
                        <a:prstGeom prst="rect">
                          <a:avLst/>
                        </a:prstGeom>
                        <a:solidFill>
                          <a:srgbClr val="FFFFFF"/>
                        </a:solidFill>
                        <a:ln w="9525">
                          <a:noFill/>
                          <a:miter lim="800000"/>
                          <a:headEnd/>
                          <a:tailEnd/>
                        </a:ln>
                      </wps:spPr>
                      <wps:txbx>
                        <w:txbxContent>
                          <w:p w14:paraId="7A077AE5" w14:textId="196CD7ED" w:rsidR="000E6A26" w:rsidRPr="000C354F" w:rsidRDefault="000E6A26" w:rsidP="00D44AC2">
                            <w:pPr>
                              <w:ind w:left="720"/>
                              <w:rPr>
                                <w:rFonts w:eastAsiaTheme="minorEastAsia"/>
                                <w:i/>
                                <w:noProof/>
                                <w:sz w:val="16"/>
                                <w:szCs w:val="16"/>
                              </w:rPr>
                            </w:pPr>
                            <w:r w:rsidRPr="000C354F">
                              <w:rPr>
                                <w:rFonts w:ascii="Trebuchet MS" w:hAnsi="Trebuchet MS" w:eastAsiaTheme="minorEastAsia"/>
                                <w:b/>
                                <w:i/>
                                <w:noProof/>
                                <w:sz w:val="16"/>
                                <w:szCs w:val="16"/>
                              </w:rPr>
                              <w:t>CTA Mission Statement:</w:t>
                            </w:r>
                            <w:r w:rsidRPr="000C354F">
                              <w:rPr>
                                <w:rFonts w:ascii="Trebuchet MS" w:hAnsi="Trebuchet MS" w:eastAsiaTheme="minorEastAsia"/>
                                <w:i/>
                                <w:noProof/>
                                <w:sz w:val="16"/>
                                <w:szCs w:val="16"/>
                              </w:rPr>
                              <w:t xml:space="preserve"> The California Teachers Association</w:t>
                            </w:r>
                            <w:r w:rsidRPr="000C354F">
                              <w:rPr>
                                <w:rFonts w:ascii="Trebuchet MS" w:hAnsi="Trebuchet MS" w:eastAsiaTheme="minorEastAsia"/>
                                <w:b/>
                                <w:bCs/>
                                <w:i/>
                                <w:noProof/>
                                <w:sz w:val="16"/>
                                <w:szCs w:val="16"/>
                              </w:rPr>
                              <w:t xml:space="preserve"> </w:t>
                            </w:r>
                            <w:r w:rsidRPr="000C354F">
                              <w:rPr>
                                <w:rFonts w:ascii="Trebuchet MS" w:hAnsi="Trebuchet MS" w:eastAsiaTheme="minorEastAsia"/>
                                <w:i/>
                                <w:noProof/>
                                <w:sz w:val="16"/>
                                <w:szCs w:val="16"/>
                              </w:rPr>
                              <w:t>exists to protect and promote the well-being of its members; to improve the conditions of teaching and learning; to advance the cause of free, universal, and quality public education; to ensure that the human dignity and civil rights of all children and youth are protected; and to secure a more just, equitable, and</w:t>
                            </w:r>
                            <w:r w:rsidRPr="000C354F">
                              <w:rPr>
                                <w:rFonts w:eastAsiaTheme="minorEastAsia"/>
                                <w:i/>
                                <w:noProof/>
                                <w:sz w:val="16"/>
                                <w:szCs w:val="16"/>
                              </w:rPr>
                              <w:t xml:space="preserve"> democratic society.</w:t>
                            </w:r>
                          </w:p>
                          <w:p w14:paraId="4E0AD60B" w14:textId="5F09197E" w:rsidR="000E6A26" w:rsidRDefault="000E6A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E982BC3">
              <v:shape w14:anchorId="3E43A827" id="_x0000_s1049" type="#_x0000_t202" style="position:absolute;margin-left:-50.9pt;margin-top:213.1pt;width:349.1pt;height:68.65pt;z-index:2517545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" stroked="f">
                <v:textbox>
                  <w:txbxContent>
                    <w:p w14:paraId="3293CAE6" w14:textId="196CD7ED" w:rsidR="000E6A26" w:rsidRPr="000C354F" w:rsidRDefault="000E6A26" w:rsidP="00D44AC2">
                      <w:pPr>
                        <w:ind w:left="720"/>
                        <w:rPr>
                          <w:rFonts w:eastAsiaTheme="minorEastAsia"/>
                          <w:i/>
                          <w:noProof/>
                          <w:sz w:val="16"/>
                          <w:szCs w:val="16"/>
                        </w:rPr>
                      </w:pPr>
                      <w:r w:rsidRPr="000C354F">
                        <w:rPr>
                          <w:rFonts w:ascii="Trebuchet MS" w:hAnsi="Trebuchet MS" w:eastAsiaTheme="minorEastAsia"/>
                          <w:b/>
                          <w:i/>
                          <w:noProof/>
                          <w:sz w:val="16"/>
                          <w:szCs w:val="16"/>
                        </w:rPr>
                        <w:t>CTA Mission Statement:</w:t>
                      </w:r>
                      <w:r w:rsidRPr="000C354F">
                        <w:rPr>
                          <w:rFonts w:ascii="Trebuchet MS" w:hAnsi="Trebuchet MS" w:eastAsiaTheme="minorEastAsia"/>
                          <w:i/>
                          <w:noProof/>
                          <w:sz w:val="16"/>
                          <w:szCs w:val="16"/>
                        </w:rPr>
                        <w:t xml:space="preserve"> The California Teachers Association</w:t>
                      </w:r>
                      <w:r w:rsidRPr="000C354F">
                        <w:rPr>
                          <w:rFonts w:ascii="Trebuchet MS" w:hAnsi="Trebuchet MS" w:eastAsiaTheme="minorEastAsia"/>
                          <w:b/>
                          <w:bCs/>
                          <w:i/>
                          <w:noProof/>
                          <w:sz w:val="16"/>
                          <w:szCs w:val="16"/>
                        </w:rPr>
                        <w:t xml:space="preserve"> </w:t>
                      </w:r>
                      <w:r w:rsidRPr="000C354F">
                        <w:rPr>
                          <w:rFonts w:ascii="Trebuchet MS" w:hAnsi="Trebuchet MS" w:eastAsiaTheme="minorEastAsia"/>
                          <w:i/>
                          <w:noProof/>
                          <w:sz w:val="16"/>
                          <w:szCs w:val="16"/>
                        </w:rPr>
                        <w:t>exists to protect and promote the well-being of its members; to improve the conditions of teaching and learning; to advance the cause of free, universal, and quality public education; to ensure that the human dignity and civil rights of all children and youth are protected; and to secure a more just, equitable, and</w:t>
                      </w:r>
                      <w:r w:rsidRPr="000C354F">
                        <w:rPr>
                          <w:rFonts w:eastAsiaTheme="minorEastAsia"/>
                          <w:i/>
                          <w:noProof/>
                          <w:sz w:val="16"/>
                          <w:szCs w:val="16"/>
                        </w:rPr>
                        <w:t xml:space="preserve"> democratic society.</w:t>
                      </w:r>
                    </w:p>
                    <w:p w14:paraId="44EAFD9C" w14:textId="5F09197E" w:rsidR="000E6A26" w:rsidRDefault="000E6A26"/>
                  </w:txbxContent>
                </v:textbox>
                <w10:wrap anchorx="margin"/>
              </v:shape>
            </w:pict>
          </mc:Fallback>
        </mc:AlternateContent>
      </w:r>
      <w:r w:rsidR="00652C62">
        <w:rPr>
          <w:rFonts w:ascii="Trebuchet MS" w:hAnsi="Trebuchet MS"/>
          <w:b/>
          <w:color w:val="FF0000"/>
          <w:sz w:val="22"/>
          <w:szCs w:val="36"/>
          <w:u w:val="single"/>
        </w:rPr>
        <w:br w:type="page"/>
      </w:r>
    </w:p>
    <w:tbl>
      <w:tblPr>
        <w:tblpPr w:leftFromText="180" w:rightFromText="180" w:vertAnchor="page" w:horzAnchor="margin" w:tblpXSpec="center" w:tblpY="1831"/>
        <w:tblW w:w="10890" w:type="dxa"/>
        <w:tblBorders>
          <w:insideH w:val="single" w:sz="4" w:space="0" w:color="auto"/>
          <w:insideV w:val="single" w:sz="4" w:space="0" w:color="auto"/>
        </w:tblBorders>
        <w:tblLook w:val="01E0" w:firstRow="1" w:lastRow="1" w:firstColumn="1" w:lastColumn="1" w:noHBand="0" w:noVBand="0"/>
      </w:tblPr>
      <w:tblGrid>
        <w:gridCol w:w="2628"/>
        <w:gridCol w:w="2610"/>
        <w:gridCol w:w="2880"/>
        <w:gridCol w:w="2772"/>
      </w:tblGrid>
      <w:tr w:rsidR="00652C62" w:rsidRPr="002A2F92" w14:paraId="7C3FD745" w14:textId="77777777" w:rsidTr="00F62C92">
        <w:trPr>
          <w:trHeight w:val="13433"/>
        </w:trPr>
        <w:tc>
          <w:tcPr>
            <w:tcW w:w="2628" w:type="dxa"/>
            <w:shd w:val="clear" w:color="auto" w:fill="auto"/>
          </w:tcPr>
          <w:p w14:paraId="0BABBAB7" w14:textId="7C1E1EAD" w:rsidR="00652C62" w:rsidRPr="00B05253" w:rsidRDefault="001D7CE8" w:rsidP="00F62C92">
            <w:pPr>
              <w:jc w:val="center"/>
              <w:rPr>
                <w:rFonts w:ascii="Trebuchet MS" w:hAnsi="Trebuchet MS"/>
                <w:b/>
                <w:sz w:val="20"/>
                <w:szCs w:val="20"/>
                <w:u w:val="single"/>
              </w:rPr>
            </w:pPr>
            <w:r>
              <w:rPr>
                <w:rFonts w:ascii="Trebuchet MS" w:hAnsi="Trebuchet MS"/>
                <w:b/>
                <w:sz w:val="20"/>
                <w:szCs w:val="20"/>
                <w:u w:val="single"/>
              </w:rPr>
              <w:t>[   ]</w:t>
            </w:r>
            <w:r w:rsidR="00652C62">
              <w:rPr>
                <w:rFonts w:ascii="Trebuchet MS" w:hAnsi="Trebuchet MS"/>
                <w:b/>
                <w:sz w:val="20"/>
                <w:szCs w:val="20"/>
                <w:u w:val="single"/>
              </w:rPr>
              <w:t xml:space="preserve">: YOUR </w:t>
            </w:r>
            <w:r w:rsidR="00652C62" w:rsidRPr="00B05253">
              <w:rPr>
                <w:rFonts w:ascii="Trebuchet MS" w:hAnsi="Trebuchet MS"/>
                <w:b/>
                <w:sz w:val="20"/>
                <w:szCs w:val="20"/>
                <w:u w:val="single"/>
              </w:rPr>
              <w:t xml:space="preserve">LOCAL </w:t>
            </w:r>
            <w:r w:rsidR="00652C62">
              <w:rPr>
                <w:rFonts w:ascii="Trebuchet MS" w:hAnsi="Trebuchet MS"/>
                <w:b/>
                <w:sz w:val="20"/>
                <w:szCs w:val="20"/>
                <w:u w:val="single"/>
              </w:rPr>
              <w:t>UNION</w:t>
            </w:r>
          </w:p>
          <w:p w14:paraId="5626BDCB" w14:textId="77777777" w:rsidR="00652C62" w:rsidRPr="00B05253" w:rsidRDefault="00652C62" w:rsidP="00F62C92">
            <w:pPr>
              <w:jc w:val="center"/>
              <w:rPr>
                <w:rFonts w:ascii="Trebuchet MS" w:hAnsi="Trebuchet MS"/>
                <w:b/>
                <w:sz w:val="20"/>
                <w:szCs w:val="20"/>
                <w:u w:val="single"/>
              </w:rPr>
            </w:pPr>
          </w:p>
          <w:p w14:paraId="274C013E" w14:textId="77777777" w:rsidR="00652C62" w:rsidRPr="00B05253" w:rsidRDefault="00652C62" w:rsidP="00F62C92">
            <w:pPr>
              <w:numPr>
                <w:ilvl w:val="0"/>
                <w:numId w:val="3"/>
              </w:numPr>
              <w:tabs>
                <w:tab w:val="clear" w:pos="720"/>
                <w:tab w:val="num" w:pos="292"/>
              </w:tabs>
              <w:ind w:left="252" w:hanging="230"/>
              <w:jc w:val="center"/>
              <w:rPr>
                <w:rFonts w:ascii="Trebuchet MS" w:hAnsi="Trebuchet MS"/>
                <w:sz w:val="20"/>
                <w:szCs w:val="20"/>
              </w:rPr>
            </w:pPr>
            <w:r w:rsidRPr="00B05253">
              <w:rPr>
                <w:rFonts w:ascii="Trebuchet MS" w:hAnsi="Trebuchet MS"/>
                <w:sz w:val="20"/>
                <w:szCs w:val="20"/>
              </w:rPr>
              <w:t>Individual and group representation by leaders and professional staff</w:t>
            </w:r>
          </w:p>
          <w:p w14:paraId="29D881F7" w14:textId="77777777" w:rsidR="00652C62" w:rsidRPr="00B05253" w:rsidRDefault="00652C62" w:rsidP="00F62C92">
            <w:pPr>
              <w:tabs>
                <w:tab w:val="num" w:pos="292"/>
              </w:tabs>
              <w:ind w:left="252" w:hanging="230"/>
              <w:jc w:val="center"/>
              <w:rPr>
                <w:rFonts w:ascii="Trebuchet MS" w:hAnsi="Trebuchet MS"/>
                <w:sz w:val="20"/>
                <w:szCs w:val="20"/>
              </w:rPr>
            </w:pPr>
          </w:p>
          <w:p w14:paraId="71FE9D6B" w14:textId="77777777" w:rsidR="00652C62" w:rsidRPr="00B05253" w:rsidRDefault="00652C62" w:rsidP="00F62C92">
            <w:pPr>
              <w:numPr>
                <w:ilvl w:val="0"/>
                <w:numId w:val="3"/>
              </w:numPr>
              <w:tabs>
                <w:tab w:val="clear" w:pos="720"/>
                <w:tab w:val="num" w:pos="292"/>
              </w:tabs>
              <w:ind w:left="252" w:hanging="230"/>
              <w:jc w:val="center"/>
              <w:rPr>
                <w:rFonts w:ascii="Trebuchet MS" w:hAnsi="Trebuchet MS"/>
                <w:sz w:val="20"/>
                <w:szCs w:val="20"/>
              </w:rPr>
            </w:pPr>
            <w:r w:rsidRPr="00B05253">
              <w:rPr>
                <w:rFonts w:ascii="Trebuchet MS" w:hAnsi="Trebuchet MS"/>
                <w:sz w:val="20"/>
                <w:szCs w:val="20"/>
              </w:rPr>
              <w:t>Promotion of economic and professional benefits</w:t>
            </w:r>
          </w:p>
          <w:p w14:paraId="4FEA1705" w14:textId="77777777" w:rsidR="00652C62" w:rsidRPr="00B05253" w:rsidRDefault="00652C62" w:rsidP="00F62C92">
            <w:pPr>
              <w:tabs>
                <w:tab w:val="num" w:pos="292"/>
              </w:tabs>
              <w:ind w:left="252" w:hanging="230"/>
              <w:jc w:val="center"/>
              <w:rPr>
                <w:rFonts w:ascii="Trebuchet MS" w:hAnsi="Trebuchet MS"/>
                <w:sz w:val="20"/>
                <w:szCs w:val="20"/>
              </w:rPr>
            </w:pPr>
          </w:p>
          <w:p w14:paraId="6281EC1D" w14:textId="77777777" w:rsidR="00652C62" w:rsidRPr="00B05253" w:rsidRDefault="00652C62" w:rsidP="00F62C92">
            <w:pPr>
              <w:numPr>
                <w:ilvl w:val="0"/>
                <w:numId w:val="3"/>
              </w:numPr>
              <w:tabs>
                <w:tab w:val="clear" w:pos="720"/>
                <w:tab w:val="num" w:pos="292"/>
              </w:tabs>
              <w:ind w:left="252" w:hanging="230"/>
              <w:jc w:val="center"/>
              <w:rPr>
                <w:rFonts w:ascii="Trebuchet MS" w:hAnsi="Trebuchet MS"/>
                <w:sz w:val="20"/>
                <w:szCs w:val="20"/>
              </w:rPr>
            </w:pPr>
            <w:r w:rsidRPr="00B05253">
              <w:rPr>
                <w:rFonts w:ascii="Trebuchet MS" w:hAnsi="Trebuchet MS"/>
                <w:sz w:val="20"/>
                <w:szCs w:val="20"/>
              </w:rPr>
              <w:t>Exclusive Bargaining Agent in Employer-Employee Relations</w:t>
            </w:r>
          </w:p>
          <w:p w14:paraId="2D4BF173" w14:textId="77777777" w:rsidR="00652C62" w:rsidRPr="00B05253" w:rsidRDefault="00652C62" w:rsidP="00F62C92">
            <w:pPr>
              <w:tabs>
                <w:tab w:val="num" w:pos="292"/>
              </w:tabs>
              <w:ind w:left="252" w:hanging="230"/>
              <w:jc w:val="center"/>
              <w:rPr>
                <w:rFonts w:ascii="Trebuchet MS" w:hAnsi="Trebuchet MS"/>
                <w:sz w:val="20"/>
                <w:szCs w:val="20"/>
              </w:rPr>
            </w:pPr>
          </w:p>
          <w:p w14:paraId="557A853E" w14:textId="77777777" w:rsidR="00652C62" w:rsidRPr="00B05253" w:rsidRDefault="00652C62" w:rsidP="00F62C92">
            <w:pPr>
              <w:numPr>
                <w:ilvl w:val="0"/>
                <w:numId w:val="3"/>
              </w:numPr>
              <w:tabs>
                <w:tab w:val="clear" w:pos="720"/>
                <w:tab w:val="num" w:pos="292"/>
              </w:tabs>
              <w:ind w:left="252" w:hanging="230"/>
              <w:jc w:val="center"/>
              <w:rPr>
                <w:rFonts w:ascii="Trebuchet MS" w:hAnsi="Trebuchet MS"/>
                <w:sz w:val="20"/>
                <w:szCs w:val="20"/>
              </w:rPr>
            </w:pPr>
            <w:r w:rsidRPr="00B05253">
              <w:rPr>
                <w:rFonts w:ascii="Trebuchet MS" w:hAnsi="Trebuchet MS"/>
                <w:sz w:val="20"/>
                <w:szCs w:val="20"/>
              </w:rPr>
              <w:t>Negotiated salary increases and fringe benefits</w:t>
            </w:r>
          </w:p>
          <w:p w14:paraId="58568BC4" w14:textId="77777777" w:rsidR="00652C62" w:rsidRPr="00B05253" w:rsidRDefault="00652C62" w:rsidP="00F62C92">
            <w:pPr>
              <w:tabs>
                <w:tab w:val="num" w:pos="292"/>
              </w:tabs>
              <w:ind w:left="252" w:hanging="230"/>
              <w:jc w:val="center"/>
              <w:rPr>
                <w:rFonts w:ascii="Trebuchet MS" w:hAnsi="Trebuchet MS"/>
                <w:sz w:val="20"/>
                <w:szCs w:val="20"/>
              </w:rPr>
            </w:pPr>
          </w:p>
          <w:p w14:paraId="0B3CBBCB" w14:textId="77777777" w:rsidR="00652C62" w:rsidRPr="00B05253" w:rsidRDefault="00652C62" w:rsidP="00F62C92">
            <w:pPr>
              <w:numPr>
                <w:ilvl w:val="0"/>
                <w:numId w:val="3"/>
              </w:numPr>
              <w:tabs>
                <w:tab w:val="clear" w:pos="720"/>
                <w:tab w:val="num" w:pos="292"/>
              </w:tabs>
              <w:ind w:left="252" w:hanging="230"/>
              <w:jc w:val="center"/>
              <w:rPr>
                <w:rFonts w:ascii="Trebuchet MS" w:hAnsi="Trebuchet MS"/>
                <w:sz w:val="20"/>
                <w:szCs w:val="20"/>
              </w:rPr>
            </w:pPr>
            <w:r w:rsidRPr="00B05253">
              <w:rPr>
                <w:rFonts w:ascii="Trebuchet MS" w:hAnsi="Trebuchet MS"/>
                <w:sz w:val="20"/>
                <w:szCs w:val="20"/>
              </w:rPr>
              <w:t>Professional programs: teacher education, standards, curriculum and instruction, professional rights and responsibilities, human relations, legislation, public relations, salaries, insurance and retirement</w:t>
            </w:r>
          </w:p>
          <w:p w14:paraId="33FD0934" w14:textId="77777777" w:rsidR="00652C62" w:rsidRPr="00B05253" w:rsidRDefault="00652C62" w:rsidP="00F62C92">
            <w:pPr>
              <w:tabs>
                <w:tab w:val="num" w:pos="292"/>
              </w:tabs>
              <w:ind w:left="252" w:hanging="230"/>
              <w:jc w:val="center"/>
              <w:rPr>
                <w:rFonts w:ascii="Trebuchet MS" w:hAnsi="Trebuchet MS"/>
                <w:sz w:val="20"/>
                <w:szCs w:val="20"/>
              </w:rPr>
            </w:pPr>
          </w:p>
          <w:p w14:paraId="0D56DB0C" w14:textId="77777777" w:rsidR="00652C62" w:rsidRPr="00B05253" w:rsidRDefault="00652C62" w:rsidP="00F62C92">
            <w:pPr>
              <w:numPr>
                <w:ilvl w:val="0"/>
                <w:numId w:val="3"/>
              </w:numPr>
              <w:tabs>
                <w:tab w:val="clear" w:pos="720"/>
                <w:tab w:val="num" w:pos="292"/>
              </w:tabs>
              <w:ind w:left="252" w:hanging="230"/>
              <w:jc w:val="center"/>
              <w:rPr>
                <w:rFonts w:ascii="Trebuchet MS" w:hAnsi="Trebuchet MS"/>
                <w:sz w:val="20"/>
                <w:szCs w:val="20"/>
              </w:rPr>
            </w:pPr>
            <w:r w:rsidRPr="00B05253">
              <w:rPr>
                <w:rFonts w:ascii="Trebuchet MS" w:hAnsi="Trebuchet MS"/>
                <w:sz w:val="20"/>
                <w:szCs w:val="20"/>
              </w:rPr>
              <w:t>Protection of employee rights and privileges under District policy and State law, including legal consultation</w:t>
            </w:r>
          </w:p>
          <w:p w14:paraId="581E15F4" w14:textId="77777777" w:rsidR="00652C62" w:rsidRPr="00B05253" w:rsidRDefault="00652C62" w:rsidP="00F62C92">
            <w:pPr>
              <w:tabs>
                <w:tab w:val="num" w:pos="292"/>
              </w:tabs>
              <w:ind w:left="252" w:hanging="230"/>
              <w:jc w:val="center"/>
              <w:rPr>
                <w:rFonts w:ascii="Trebuchet MS" w:hAnsi="Trebuchet MS"/>
                <w:sz w:val="20"/>
                <w:szCs w:val="20"/>
              </w:rPr>
            </w:pPr>
          </w:p>
          <w:p w14:paraId="153D0D22" w14:textId="77777777" w:rsidR="00652C62" w:rsidRPr="00B05253" w:rsidRDefault="00652C62" w:rsidP="00F62C92">
            <w:pPr>
              <w:numPr>
                <w:ilvl w:val="0"/>
                <w:numId w:val="3"/>
              </w:numPr>
              <w:tabs>
                <w:tab w:val="clear" w:pos="720"/>
                <w:tab w:val="num" w:pos="292"/>
              </w:tabs>
              <w:ind w:left="252" w:hanging="230"/>
              <w:jc w:val="center"/>
              <w:rPr>
                <w:rFonts w:ascii="Trebuchet MS" w:hAnsi="Trebuchet MS"/>
                <w:sz w:val="20"/>
                <w:szCs w:val="20"/>
              </w:rPr>
            </w:pPr>
            <w:r>
              <w:rPr>
                <w:rFonts w:ascii="Trebuchet MS" w:hAnsi="Trebuchet MS"/>
                <w:sz w:val="20"/>
                <w:szCs w:val="20"/>
              </w:rPr>
              <w:t>Union</w:t>
            </w:r>
            <w:r w:rsidRPr="00B05253">
              <w:rPr>
                <w:rFonts w:ascii="Trebuchet MS" w:hAnsi="Trebuchet MS"/>
                <w:sz w:val="20"/>
                <w:szCs w:val="20"/>
              </w:rPr>
              <w:t xml:space="preserve"> publication</w:t>
            </w:r>
            <w:r>
              <w:rPr>
                <w:rFonts w:ascii="Trebuchet MS" w:hAnsi="Trebuchet MS"/>
                <w:sz w:val="20"/>
                <w:szCs w:val="20"/>
              </w:rPr>
              <w:t>s: Newsletter, special bulletins, &amp; more</w:t>
            </w:r>
          </w:p>
          <w:p w14:paraId="622D7C82" w14:textId="77777777" w:rsidR="00652C62" w:rsidRPr="00B05253" w:rsidRDefault="00652C62" w:rsidP="00F62C92">
            <w:pPr>
              <w:ind w:left="360"/>
              <w:jc w:val="center"/>
              <w:rPr>
                <w:rFonts w:ascii="Trebuchet MS" w:hAnsi="Trebuchet MS"/>
                <w:b/>
                <w:sz w:val="20"/>
                <w:szCs w:val="20"/>
                <w:u w:val="single"/>
              </w:rPr>
            </w:pPr>
          </w:p>
        </w:tc>
        <w:tc>
          <w:tcPr>
            <w:tcW w:w="2610" w:type="dxa"/>
            <w:shd w:val="clear" w:color="auto" w:fill="auto"/>
          </w:tcPr>
          <w:p w14:paraId="060E790C" w14:textId="32DE9FAF" w:rsidR="00652C62" w:rsidRPr="00B05253" w:rsidRDefault="00652C62" w:rsidP="00F62C92">
            <w:pPr>
              <w:jc w:val="center"/>
              <w:rPr>
                <w:rFonts w:ascii="Trebuchet MS" w:hAnsi="Trebuchet MS"/>
                <w:b/>
                <w:sz w:val="20"/>
                <w:szCs w:val="20"/>
                <w:u w:val="single"/>
              </w:rPr>
            </w:pPr>
            <w:r>
              <w:rPr>
                <w:rFonts w:ascii="Trebuchet MS" w:hAnsi="Trebuchet MS"/>
                <w:b/>
                <w:sz w:val="20"/>
                <w:szCs w:val="20"/>
                <w:u w:val="single"/>
              </w:rPr>
              <w:t>ALCOSTA Service Center Council (SCC)</w:t>
            </w:r>
            <w:r w:rsidRPr="00B05253">
              <w:rPr>
                <w:rFonts w:ascii="Trebuchet MS" w:hAnsi="Trebuchet MS"/>
                <w:b/>
                <w:sz w:val="20"/>
                <w:szCs w:val="20"/>
                <w:u w:val="single"/>
              </w:rPr>
              <w:t xml:space="preserve"> /</w:t>
            </w:r>
            <w:r>
              <w:rPr>
                <w:rFonts w:ascii="Trebuchet MS" w:hAnsi="Trebuchet MS"/>
                <w:b/>
                <w:sz w:val="20"/>
                <w:szCs w:val="20"/>
                <w:u w:val="single"/>
              </w:rPr>
              <w:t xml:space="preserve"> Concord Regional Resource Center (RRC)</w:t>
            </w:r>
          </w:p>
          <w:p w14:paraId="74467176" w14:textId="77777777" w:rsidR="00652C62" w:rsidRPr="00B05253" w:rsidRDefault="00652C62" w:rsidP="00F62C92">
            <w:pPr>
              <w:tabs>
                <w:tab w:val="left" w:pos="399"/>
              </w:tabs>
              <w:jc w:val="center"/>
              <w:rPr>
                <w:rFonts w:ascii="Trebuchet MS" w:hAnsi="Trebuchet MS"/>
                <w:b/>
                <w:sz w:val="20"/>
                <w:szCs w:val="20"/>
                <w:u w:val="single"/>
              </w:rPr>
            </w:pPr>
          </w:p>
          <w:p w14:paraId="4D7BAD3C" w14:textId="77777777" w:rsidR="00652C62" w:rsidRPr="00B05253" w:rsidRDefault="00652C62" w:rsidP="00F62C92">
            <w:pPr>
              <w:numPr>
                <w:ilvl w:val="0"/>
                <w:numId w:val="4"/>
              </w:numPr>
              <w:tabs>
                <w:tab w:val="clear" w:pos="720"/>
                <w:tab w:val="left" w:pos="399"/>
              </w:tabs>
              <w:ind w:left="399" w:hanging="270"/>
              <w:jc w:val="center"/>
              <w:rPr>
                <w:rFonts w:ascii="Trebuchet MS" w:hAnsi="Trebuchet MS"/>
                <w:sz w:val="20"/>
                <w:szCs w:val="20"/>
              </w:rPr>
            </w:pPr>
            <w:r w:rsidRPr="00B05253">
              <w:rPr>
                <w:rFonts w:ascii="Trebuchet MS" w:hAnsi="Trebuchet MS"/>
                <w:sz w:val="20"/>
                <w:szCs w:val="20"/>
              </w:rPr>
              <w:t>Enhanced professional staff assistance</w:t>
            </w:r>
          </w:p>
          <w:p w14:paraId="1CB1A9E5" w14:textId="77777777" w:rsidR="00652C62" w:rsidRPr="00B05253" w:rsidRDefault="00652C62" w:rsidP="00F62C92">
            <w:pPr>
              <w:tabs>
                <w:tab w:val="left" w:pos="399"/>
              </w:tabs>
              <w:ind w:left="399" w:hanging="270"/>
              <w:jc w:val="center"/>
              <w:rPr>
                <w:rFonts w:ascii="Trebuchet MS" w:hAnsi="Trebuchet MS"/>
                <w:sz w:val="20"/>
                <w:szCs w:val="20"/>
              </w:rPr>
            </w:pPr>
          </w:p>
          <w:p w14:paraId="66CF7A86" w14:textId="300F971F" w:rsidR="00652C62" w:rsidRPr="00B05253" w:rsidRDefault="00652C62" w:rsidP="00F62C92">
            <w:pPr>
              <w:numPr>
                <w:ilvl w:val="0"/>
                <w:numId w:val="4"/>
              </w:numPr>
              <w:tabs>
                <w:tab w:val="clear" w:pos="720"/>
                <w:tab w:val="left" w:pos="399"/>
              </w:tabs>
              <w:ind w:left="399" w:hanging="270"/>
              <w:jc w:val="center"/>
              <w:rPr>
                <w:rFonts w:ascii="Trebuchet MS" w:hAnsi="Trebuchet MS"/>
                <w:sz w:val="20"/>
                <w:szCs w:val="20"/>
              </w:rPr>
            </w:pPr>
            <w:r w:rsidRPr="00B05253">
              <w:rPr>
                <w:rFonts w:ascii="Trebuchet MS" w:hAnsi="Trebuchet MS"/>
                <w:sz w:val="20"/>
                <w:szCs w:val="20"/>
              </w:rPr>
              <w:t>Assistance with contract preparation</w:t>
            </w:r>
          </w:p>
          <w:p w14:paraId="409C59B2" w14:textId="77777777" w:rsidR="00652C62" w:rsidRPr="00B05253" w:rsidRDefault="00652C62" w:rsidP="00F62C92">
            <w:pPr>
              <w:tabs>
                <w:tab w:val="left" w:pos="399"/>
                <w:tab w:val="left" w:pos="849"/>
              </w:tabs>
              <w:ind w:left="399" w:hanging="270"/>
              <w:jc w:val="center"/>
              <w:rPr>
                <w:rFonts w:ascii="Trebuchet MS" w:hAnsi="Trebuchet MS"/>
                <w:sz w:val="20"/>
                <w:szCs w:val="20"/>
              </w:rPr>
            </w:pPr>
          </w:p>
          <w:p w14:paraId="4929D489" w14:textId="77777777" w:rsidR="00652C62" w:rsidRPr="00B05253" w:rsidRDefault="00652C62" w:rsidP="00F62C92">
            <w:pPr>
              <w:numPr>
                <w:ilvl w:val="0"/>
                <w:numId w:val="4"/>
              </w:numPr>
              <w:tabs>
                <w:tab w:val="clear" w:pos="720"/>
                <w:tab w:val="left" w:pos="399"/>
                <w:tab w:val="left" w:pos="849"/>
              </w:tabs>
              <w:ind w:left="399" w:hanging="270"/>
              <w:jc w:val="center"/>
              <w:rPr>
                <w:rFonts w:ascii="Trebuchet MS" w:hAnsi="Trebuchet MS"/>
                <w:sz w:val="20"/>
                <w:szCs w:val="20"/>
              </w:rPr>
            </w:pPr>
            <w:r w:rsidRPr="00B05253">
              <w:rPr>
                <w:rFonts w:ascii="Trebuchet MS" w:hAnsi="Trebuchet MS"/>
                <w:sz w:val="20"/>
                <w:szCs w:val="20"/>
              </w:rPr>
              <w:t xml:space="preserve">Local </w:t>
            </w:r>
            <w:r>
              <w:rPr>
                <w:rFonts w:ascii="Trebuchet MS" w:hAnsi="Trebuchet MS"/>
                <w:sz w:val="20"/>
                <w:szCs w:val="20"/>
              </w:rPr>
              <w:t xml:space="preserve">training and </w:t>
            </w:r>
            <w:r w:rsidRPr="00B05253">
              <w:rPr>
                <w:rFonts w:ascii="Trebuchet MS" w:hAnsi="Trebuchet MS"/>
                <w:sz w:val="20"/>
                <w:szCs w:val="20"/>
              </w:rPr>
              <w:t>workshops provided in:</w:t>
            </w:r>
          </w:p>
          <w:p w14:paraId="64CB618F" w14:textId="77777777" w:rsidR="00652C62" w:rsidRPr="00B05253" w:rsidRDefault="00652C62" w:rsidP="00F62C92">
            <w:pPr>
              <w:tabs>
                <w:tab w:val="left" w:pos="399"/>
                <w:tab w:val="left" w:pos="849"/>
              </w:tabs>
              <w:ind w:hanging="591"/>
              <w:jc w:val="center"/>
              <w:rPr>
                <w:rFonts w:ascii="Trebuchet MS" w:hAnsi="Trebuchet MS"/>
                <w:sz w:val="20"/>
                <w:szCs w:val="20"/>
              </w:rPr>
            </w:pPr>
          </w:p>
          <w:p w14:paraId="696AAA53" w14:textId="77777777" w:rsidR="00652C62" w:rsidRPr="00B05253" w:rsidRDefault="00652C62" w:rsidP="00F62C92">
            <w:pPr>
              <w:numPr>
                <w:ilvl w:val="0"/>
                <w:numId w:val="5"/>
              </w:numPr>
              <w:tabs>
                <w:tab w:val="left" w:pos="399"/>
                <w:tab w:val="left" w:pos="759"/>
              </w:tabs>
              <w:ind w:left="1152" w:hanging="753"/>
              <w:jc w:val="center"/>
              <w:rPr>
                <w:rFonts w:ascii="Trebuchet MS" w:hAnsi="Trebuchet MS"/>
                <w:sz w:val="20"/>
                <w:szCs w:val="20"/>
              </w:rPr>
            </w:pPr>
            <w:r w:rsidRPr="00B05253">
              <w:rPr>
                <w:rFonts w:ascii="Trebuchet MS" w:hAnsi="Trebuchet MS"/>
                <w:sz w:val="20"/>
                <w:szCs w:val="20"/>
              </w:rPr>
              <w:t>Bargaining</w:t>
            </w:r>
          </w:p>
          <w:p w14:paraId="3C152A43" w14:textId="77777777" w:rsidR="00652C62" w:rsidRPr="00B05253" w:rsidRDefault="00652C62" w:rsidP="00F62C92">
            <w:pPr>
              <w:tabs>
                <w:tab w:val="left" w:pos="399"/>
                <w:tab w:val="left" w:pos="759"/>
              </w:tabs>
              <w:ind w:left="720" w:hanging="753"/>
              <w:jc w:val="center"/>
              <w:rPr>
                <w:rFonts w:ascii="Trebuchet MS" w:hAnsi="Trebuchet MS"/>
                <w:sz w:val="20"/>
                <w:szCs w:val="20"/>
              </w:rPr>
            </w:pPr>
          </w:p>
          <w:p w14:paraId="13032CB3" w14:textId="77777777" w:rsidR="00652C62" w:rsidRPr="00B05253" w:rsidRDefault="00652C62" w:rsidP="00F62C92">
            <w:pPr>
              <w:numPr>
                <w:ilvl w:val="0"/>
                <w:numId w:val="6"/>
              </w:numPr>
              <w:tabs>
                <w:tab w:val="left" w:pos="399"/>
                <w:tab w:val="left" w:pos="759"/>
              </w:tabs>
              <w:ind w:left="1152" w:hanging="753"/>
              <w:jc w:val="center"/>
              <w:rPr>
                <w:rFonts w:ascii="Trebuchet MS" w:hAnsi="Trebuchet MS"/>
                <w:sz w:val="20"/>
                <w:szCs w:val="20"/>
              </w:rPr>
            </w:pPr>
            <w:r w:rsidRPr="00B05253">
              <w:rPr>
                <w:rFonts w:ascii="Trebuchet MS" w:hAnsi="Trebuchet MS"/>
                <w:sz w:val="20"/>
                <w:szCs w:val="20"/>
              </w:rPr>
              <w:t>Membership</w:t>
            </w:r>
          </w:p>
          <w:p w14:paraId="7BD69921" w14:textId="77777777" w:rsidR="00652C62" w:rsidRPr="00B05253" w:rsidRDefault="00652C62" w:rsidP="00F62C92">
            <w:pPr>
              <w:tabs>
                <w:tab w:val="left" w:pos="399"/>
                <w:tab w:val="left" w:pos="759"/>
              </w:tabs>
              <w:ind w:left="720" w:hanging="753"/>
              <w:jc w:val="center"/>
              <w:rPr>
                <w:rFonts w:ascii="Trebuchet MS" w:hAnsi="Trebuchet MS"/>
                <w:sz w:val="20"/>
                <w:szCs w:val="20"/>
              </w:rPr>
            </w:pPr>
          </w:p>
          <w:p w14:paraId="72BD797A" w14:textId="77777777" w:rsidR="00652C62" w:rsidRPr="00B05253" w:rsidRDefault="00652C62" w:rsidP="00F62C92">
            <w:pPr>
              <w:numPr>
                <w:ilvl w:val="0"/>
                <w:numId w:val="6"/>
              </w:numPr>
              <w:tabs>
                <w:tab w:val="left" w:pos="399"/>
                <w:tab w:val="left" w:pos="759"/>
              </w:tabs>
              <w:ind w:left="809" w:hanging="410"/>
              <w:jc w:val="center"/>
              <w:rPr>
                <w:rFonts w:ascii="Trebuchet MS" w:hAnsi="Trebuchet MS"/>
                <w:sz w:val="20"/>
                <w:szCs w:val="20"/>
              </w:rPr>
            </w:pPr>
            <w:r>
              <w:rPr>
                <w:rFonts w:ascii="Trebuchet MS" w:hAnsi="Trebuchet MS"/>
                <w:sz w:val="20"/>
                <w:szCs w:val="20"/>
              </w:rPr>
              <w:t xml:space="preserve">Grievance </w:t>
            </w:r>
            <w:r w:rsidRPr="00B05253">
              <w:rPr>
                <w:rFonts w:ascii="Trebuchet MS" w:hAnsi="Trebuchet MS"/>
                <w:sz w:val="20"/>
                <w:szCs w:val="20"/>
              </w:rPr>
              <w:t>Processing</w:t>
            </w:r>
          </w:p>
          <w:p w14:paraId="69EA2C23" w14:textId="77777777" w:rsidR="00652C62" w:rsidRPr="00B05253" w:rsidRDefault="00652C62" w:rsidP="00F62C92">
            <w:pPr>
              <w:tabs>
                <w:tab w:val="left" w:pos="399"/>
                <w:tab w:val="left" w:pos="759"/>
              </w:tabs>
              <w:ind w:left="720" w:hanging="753"/>
              <w:jc w:val="center"/>
              <w:rPr>
                <w:rFonts w:ascii="Trebuchet MS" w:hAnsi="Trebuchet MS"/>
                <w:sz w:val="20"/>
                <w:szCs w:val="20"/>
              </w:rPr>
            </w:pPr>
          </w:p>
          <w:p w14:paraId="57AC2D6E" w14:textId="77777777" w:rsidR="00652C62" w:rsidRPr="00B05253" w:rsidRDefault="00652C62" w:rsidP="00F62C92">
            <w:pPr>
              <w:numPr>
                <w:ilvl w:val="0"/>
                <w:numId w:val="6"/>
              </w:numPr>
              <w:tabs>
                <w:tab w:val="left" w:pos="399"/>
                <w:tab w:val="left" w:pos="759"/>
              </w:tabs>
              <w:ind w:left="809" w:hanging="410"/>
              <w:jc w:val="center"/>
              <w:rPr>
                <w:rFonts w:ascii="Trebuchet MS" w:hAnsi="Trebuchet MS"/>
                <w:sz w:val="20"/>
                <w:szCs w:val="20"/>
              </w:rPr>
            </w:pPr>
            <w:r w:rsidRPr="00B05253">
              <w:rPr>
                <w:rFonts w:ascii="Trebuchet MS" w:hAnsi="Trebuchet MS"/>
                <w:sz w:val="20"/>
                <w:szCs w:val="20"/>
              </w:rPr>
              <w:t>Contract Preparation</w:t>
            </w:r>
          </w:p>
          <w:p w14:paraId="0357B253" w14:textId="77777777" w:rsidR="00652C62" w:rsidRPr="00B05253" w:rsidRDefault="00652C62" w:rsidP="00F62C92">
            <w:pPr>
              <w:tabs>
                <w:tab w:val="left" w:pos="399"/>
                <w:tab w:val="left" w:pos="759"/>
              </w:tabs>
              <w:ind w:left="720" w:hanging="753"/>
              <w:jc w:val="center"/>
              <w:rPr>
                <w:rFonts w:ascii="Trebuchet MS" w:hAnsi="Trebuchet MS"/>
                <w:sz w:val="20"/>
                <w:szCs w:val="20"/>
              </w:rPr>
            </w:pPr>
          </w:p>
          <w:p w14:paraId="5660DA11" w14:textId="77777777" w:rsidR="00652C62" w:rsidRPr="00B05253" w:rsidRDefault="00652C62" w:rsidP="00F62C92">
            <w:pPr>
              <w:numPr>
                <w:ilvl w:val="0"/>
                <w:numId w:val="6"/>
              </w:numPr>
              <w:tabs>
                <w:tab w:val="left" w:pos="399"/>
                <w:tab w:val="left" w:pos="759"/>
              </w:tabs>
              <w:ind w:left="1152" w:hanging="753"/>
              <w:jc w:val="center"/>
              <w:rPr>
                <w:rFonts w:ascii="Trebuchet MS" w:hAnsi="Trebuchet MS"/>
                <w:sz w:val="20"/>
                <w:szCs w:val="20"/>
              </w:rPr>
            </w:pPr>
            <w:r w:rsidRPr="00B05253">
              <w:rPr>
                <w:rFonts w:ascii="Trebuchet MS" w:hAnsi="Trebuchet MS"/>
                <w:sz w:val="20"/>
                <w:szCs w:val="20"/>
              </w:rPr>
              <w:t>Retirement</w:t>
            </w:r>
          </w:p>
          <w:p w14:paraId="5C9A95B1" w14:textId="77777777" w:rsidR="00652C62" w:rsidRPr="00B05253" w:rsidRDefault="00652C62" w:rsidP="00F62C92">
            <w:pPr>
              <w:tabs>
                <w:tab w:val="left" w:pos="399"/>
                <w:tab w:val="left" w:pos="759"/>
              </w:tabs>
              <w:ind w:left="720" w:hanging="753"/>
              <w:jc w:val="center"/>
              <w:rPr>
                <w:rFonts w:ascii="Trebuchet MS" w:hAnsi="Trebuchet MS"/>
                <w:sz w:val="20"/>
                <w:szCs w:val="20"/>
              </w:rPr>
            </w:pPr>
          </w:p>
          <w:p w14:paraId="316D8723" w14:textId="77777777" w:rsidR="00652C62" w:rsidRPr="00B05253" w:rsidRDefault="00652C62" w:rsidP="00F62C92">
            <w:pPr>
              <w:numPr>
                <w:ilvl w:val="0"/>
                <w:numId w:val="6"/>
              </w:numPr>
              <w:tabs>
                <w:tab w:val="left" w:pos="399"/>
                <w:tab w:val="left" w:pos="759"/>
              </w:tabs>
              <w:ind w:left="1152" w:hanging="753"/>
              <w:jc w:val="center"/>
              <w:rPr>
                <w:rFonts w:ascii="Trebuchet MS" w:hAnsi="Trebuchet MS"/>
                <w:sz w:val="20"/>
                <w:szCs w:val="20"/>
              </w:rPr>
            </w:pPr>
            <w:r w:rsidRPr="00B05253">
              <w:rPr>
                <w:rFonts w:ascii="Trebuchet MS" w:hAnsi="Trebuchet MS"/>
                <w:sz w:val="20"/>
                <w:szCs w:val="20"/>
              </w:rPr>
              <w:t>Organizing</w:t>
            </w:r>
          </w:p>
          <w:p w14:paraId="51E60967" w14:textId="77777777" w:rsidR="00652C62" w:rsidRPr="00B05253" w:rsidRDefault="00652C62" w:rsidP="00F62C92">
            <w:pPr>
              <w:tabs>
                <w:tab w:val="left" w:pos="399"/>
                <w:tab w:val="left" w:pos="759"/>
              </w:tabs>
              <w:ind w:left="720" w:hanging="753"/>
              <w:jc w:val="center"/>
              <w:rPr>
                <w:rFonts w:ascii="Trebuchet MS" w:hAnsi="Trebuchet MS"/>
                <w:sz w:val="20"/>
                <w:szCs w:val="20"/>
              </w:rPr>
            </w:pPr>
          </w:p>
          <w:p w14:paraId="01039D66" w14:textId="77777777" w:rsidR="00652C62" w:rsidRPr="00B05253" w:rsidRDefault="00652C62" w:rsidP="00F62C92">
            <w:pPr>
              <w:numPr>
                <w:ilvl w:val="0"/>
                <w:numId w:val="6"/>
              </w:numPr>
              <w:tabs>
                <w:tab w:val="left" w:pos="399"/>
                <w:tab w:val="left" w:pos="759"/>
              </w:tabs>
              <w:ind w:left="809" w:hanging="410"/>
              <w:jc w:val="center"/>
              <w:rPr>
                <w:rFonts w:ascii="Trebuchet MS" w:hAnsi="Trebuchet MS"/>
                <w:sz w:val="20"/>
                <w:szCs w:val="20"/>
              </w:rPr>
            </w:pPr>
            <w:r w:rsidRPr="00B05253">
              <w:rPr>
                <w:rFonts w:ascii="Trebuchet MS" w:hAnsi="Trebuchet MS"/>
                <w:sz w:val="20"/>
                <w:szCs w:val="20"/>
              </w:rPr>
              <w:t>Professional Growth</w:t>
            </w:r>
          </w:p>
          <w:p w14:paraId="02B9F187" w14:textId="77777777" w:rsidR="00652C62" w:rsidRPr="00B05253" w:rsidRDefault="00652C62" w:rsidP="00F62C92">
            <w:pPr>
              <w:tabs>
                <w:tab w:val="left" w:pos="399"/>
                <w:tab w:val="left" w:pos="759"/>
              </w:tabs>
              <w:ind w:left="720" w:hanging="753"/>
              <w:jc w:val="center"/>
              <w:rPr>
                <w:rFonts w:ascii="Trebuchet MS" w:hAnsi="Trebuchet MS"/>
                <w:sz w:val="20"/>
                <w:szCs w:val="20"/>
              </w:rPr>
            </w:pPr>
          </w:p>
          <w:p w14:paraId="3273869C" w14:textId="77777777" w:rsidR="00652C62" w:rsidRPr="00B05253" w:rsidRDefault="00652C62" w:rsidP="00F62C92">
            <w:pPr>
              <w:numPr>
                <w:ilvl w:val="0"/>
                <w:numId w:val="6"/>
              </w:numPr>
              <w:tabs>
                <w:tab w:val="left" w:pos="399"/>
                <w:tab w:val="left" w:pos="759"/>
              </w:tabs>
              <w:ind w:left="1152" w:hanging="753"/>
              <w:jc w:val="center"/>
              <w:rPr>
                <w:rFonts w:ascii="Trebuchet MS" w:hAnsi="Trebuchet MS"/>
                <w:sz w:val="20"/>
                <w:szCs w:val="20"/>
              </w:rPr>
            </w:pPr>
            <w:r w:rsidRPr="00B05253">
              <w:rPr>
                <w:rFonts w:ascii="Trebuchet MS" w:hAnsi="Trebuchet MS"/>
                <w:sz w:val="20"/>
                <w:szCs w:val="20"/>
              </w:rPr>
              <w:t>Fringe Benefits</w:t>
            </w:r>
          </w:p>
          <w:p w14:paraId="14FFE75A" w14:textId="77777777" w:rsidR="00652C62" w:rsidRPr="00B05253" w:rsidRDefault="00652C62" w:rsidP="00F62C92">
            <w:pPr>
              <w:tabs>
                <w:tab w:val="num" w:pos="399"/>
              </w:tabs>
              <w:ind w:left="720" w:hanging="591"/>
              <w:jc w:val="center"/>
              <w:rPr>
                <w:rFonts w:ascii="Trebuchet MS" w:hAnsi="Trebuchet MS"/>
                <w:sz w:val="20"/>
                <w:szCs w:val="20"/>
              </w:rPr>
            </w:pPr>
          </w:p>
          <w:p w14:paraId="385B1644" w14:textId="77777777" w:rsidR="00652C62" w:rsidRPr="00B05253" w:rsidRDefault="00652C62" w:rsidP="00F62C92">
            <w:pPr>
              <w:tabs>
                <w:tab w:val="num" w:pos="399"/>
              </w:tabs>
              <w:ind w:left="720" w:hanging="591"/>
              <w:jc w:val="center"/>
              <w:rPr>
                <w:rFonts w:ascii="Trebuchet MS" w:hAnsi="Trebuchet MS"/>
                <w:sz w:val="20"/>
                <w:szCs w:val="20"/>
              </w:rPr>
            </w:pPr>
            <w:r>
              <w:rPr>
                <w:rFonts w:ascii="Trebuchet MS" w:hAnsi="Trebuchet MS"/>
                <w:sz w:val="20"/>
                <w:szCs w:val="20"/>
              </w:rPr>
              <w:t>…</w:t>
            </w:r>
            <w:r w:rsidRPr="00B05253">
              <w:rPr>
                <w:rFonts w:ascii="Trebuchet MS" w:hAnsi="Trebuchet MS"/>
                <w:sz w:val="20"/>
                <w:szCs w:val="20"/>
              </w:rPr>
              <w:t>and more</w:t>
            </w:r>
            <w:r>
              <w:rPr>
                <w:rFonts w:ascii="Trebuchet MS" w:hAnsi="Trebuchet MS"/>
                <w:sz w:val="20"/>
                <w:szCs w:val="20"/>
              </w:rPr>
              <w:t>!</w:t>
            </w:r>
          </w:p>
        </w:tc>
        <w:tc>
          <w:tcPr>
            <w:tcW w:w="2880" w:type="dxa"/>
            <w:shd w:val="clear" w:color="auto" w:fill="auto"/>
          </w:tcPr>
          <w:p w14:paraId="1971F121" w14:textId="3273D080" w:rsidR="00652C62" w:rsidRPr="00B05253" w:rsidRDefault="00652C62" w:rsidP="00F62C92">
            <w:pPr>
              <w:jc w:val="center"/>
              <w:rPr>
                <w:rFonts w:ascii="Trebuchet MS" w:hAnsi="Trebuchet MS"/>
                <w:b/>
                <w:sz w:val="20"/>
                <w:szCs w:val="20"/>
                <w:u w:val="single"/>
              </w:rPr>
            </w:pPr>
            <w:r w:rsidRPr="00B05253">
              <w:rPr>
                <w:rFonts w:ascii="Trebuchet MS" w:hAnsi="Trebuchet MS"/>
                <w:b/>
                <w:sz w:val="20"/>
                <w:szCs w:val="20"/>
                <w:u w:val="single"/>
              </w:rPr>
              <w:t>STATE LEVEL – CTA</w:t>
            </w:r>
          </w:p>
          <w:p w14:paraId="433C469F" w14:textId="77777777" w:rsidR="00652C62" w:rsidRPr="00B05253" w:rsidRDefault="00652C62" w:rsidP="00F62C92">
            <w:pPr>
              <w:jc w:val="center"/>
              <w:rPr>
                <w:rFonts w:ascii="Trebuchet MS" w:hAnsi="Trebuchet MS"/>
                <w:b/>
                <w:sz w:val="20"/>
                <w:szCs w:val="20"/>
                <w:u w:val="single"/>
              </w:rPr>
            </w:pPr>
          </w:p>
          <w:p w14:paraId="7A6E0E1C" w14:textId="77777777" w:rsidR="00652C62" w:rsidRPr="00B05253" w:rsidRDefault="00652C62" w:rsidP="00F62C92">
            <w:pPr>
              <w:numPr>
                <w:ilvl w:val="0"/>
                <w:numId w:val="7"/>
              </w:numPr>
              <w:tabs>
                <w:tab w:val="clear" w:pos="720"/>
                <w:tab w:val="num" w:pos="442"/>
              </w:tabs>
              <w:ind w:left="442" w:right="-83"/>
              <w:jc w:val="center"/>
              <w:rPr>
                <w:rFonts w:ascii="Trebuchet MS" w:hAnsi="Trebuchet MS"/>
                <w:sz w:val="20"/>
                <w:szCs w:val="20"/>
              </w:rPr>
            </w:pPr>
            <w:r w:rsidRPr="00B05253">
              <w:rPr>
                <w:rFonts w:ascii="Trebuchet MS" w:hAnsi="Trebuchet MS"/>
                <w:sz w:val="20"/>
                <w:szCs w:val="20"/>
              </w:rPr>
              <w:t>Legal Services (both personal and job-related matters)</w:t>
            </w:r>
          </w:p>
          <w:p w14:paraId="6B204BE5" w14:textId="77777777" w:rsidR="00652C62" w:rsidRPr="004869C6" w:rsidRDefault="00652C62" w:rsidP="00F62C92">
            <w:pPr>
              <w:tabs>
                <w:tab w:val="num" w:pos="442"/>
              </w:tabs>
              <w:ind w:left="442" w:hanging="360"/>
              <w:jc w:val="center"/>
              <w:rPr>
                <w:rFonts w:ascii="Trebuchet MS" w:hAnsi="Trebuchet MS"/>
                <w:sz w:val="14"/>
                <w:szCs w:val="16"/>
              </w:rPr>
            </w:pPr>
          </w:p>
          <w:p w14:paraId="510C769E" w14:textId="77777777" w:rsidR="00652C62" w:rsidRPr="00B05253" w:rsidRDefault="00652C62" w:rsidP="00F62C92">
            <w:pPr>
              <w:numPr>
                <w:ilvl w:val="0"/>
                <w:numId w:val="7"/>
              </w:numPr>
              <w:tabs>
                <w:tab w:val="clear" w:pos="720"/>
                <w:tab w:val="num" w:pos="442"/>
              </w:tabs>
              <w:ind w:left="442"/>
              <w:jc w:val="center"/>
              <w:rPr>
                <w:rFonts w:ascii="Trebuchet MS" w:hAnsi="Trebuchet MS"/>
                <w:sz w:val="20"/>
                <w:szCs w:val="20"/>
              </w:rPr>
            </w:pPr>
            <w:r w:rsidRPr="00B05253">
              <w:rPr>
                <w:rFonts w:ascii="Trebuchet MS" w:hAnsi="Trebuchet MS"/>
                <w:sz w:val="20"/>
                <w:szCs w:val="20"/>
              </w:rPr>
              <w:t>CTA Scholarship Programs</w:t>
            </w:r>
          </w:p>
          <w:p w14:paraId="662F70ED" w14:textId="77777777" w:rsidR="00652C62" w:rsidRPr="004869C6" w:rsidRDefault="00652C62" w:rsidP="00F62C92">
            <w:pPr>
              <w:tabs>
                <w:tab w:val="num" w:pos="442"/>
              </w:tabs>
              <w:ind w:left="442" w:hanging="360"/>
              <w:jc w:val="center"/>
              <w:rPr>
                <w:rFonts w:ascii="Trebuchet MS" w:hAnsi="Trebuchet MS"/>
                <w:sz w:val="14"/>
                <w:szCs w:val="16"/>
              </w:rPr>
            </w:pPr>
          </w:p>
          <w:p w14:paraId="450C12A8" w14:textId="77777777" w:rsidR="00652C62" w:rsidRPr="00B05253" w:rsidRDefault="00652C62" w:rsidP="00F62C92">
            <w:pPr>
              <w:numPr>
                <w:ilvl w:val="0"/>
                <w:numId w:val="7"/>
              </w:numPr>
              <w:tabs>
                <w:tab w:val="clear" w:pos="720"/>
                <w:tab w:val="num" w:pos="442"/>
              </w:tabs>
              <w:ind w:left="442"/>
              <w:jc w:val="center"/>
              <w:rPr>
                <w:rFonts w:ascii="Trebuchet MS" w:hAnsi="Trebuchet MS"/>
                <w:sz w:val="20"/>
                <w:szCs w:val="20"/>
              </w:rPr>
            </w:pPr>
            <w:r w:rsidRPr="00B05253">
              <w:rPr>
                <w:rFonts w:ascii="Trebuchet MS" w:hAnsi="Trebuchet MS"/>
                <w:sz w:val="20"/>
                <w:szCs w:val="20"/>
              </w:rPr>
              <w:t>State consultants and individual representation</w:t>
            </w:r>
          </w:p>
          <w:p w14:paraId="7B3499B5" w14:textId="77777777" w:rsidR="00652C62" w:rsidRPr="004869C6" w:rsidRDefault="00652C62" w:rsidP="00F62C92">
            <w:pPr>
              <w:tabs>
                <w:tab w:val="num" w:pos="442"/>
              </w:tabs>
              <w:ind w:left="442" w:hanging="360"/>
              <w:jc w:val="center"/>
              <w:rPr>
                <w:rFonts w:ascii="Trebuchet MS" w:hAnsi="Trebuchet MS"/>
                <w:sz w:val="14"/>
                <w:szCs w:val="16"/>
              </w:rPr>
            </w:pPr>
          </w:p>
          <w:p w14:paraId="2BF9BD6D" w14:textId="612547F7" w:rsidR="00652C62" w:rsidRPr="005F6F3E" w:rsidRDefault="00652C62" w:rsidP="00F62C92">
            <w:pPr>
              <w:numPr>
                <w:ilvl w:val="0"/>
                <w:numId w:val="7"/>
              </w:numPr>
              <w:tabs>
                <w:tab w:val="clear" w:pos="720"/>
                <w:tab w:val="num" w:pos="442"/>
              </w:tabs>
              <w:ind w:left="442"/>
              <w:jc w:val="center"/>
              <w:rPr>
                <w:rFonts w:ascii="Trebuchet MS" w:hAnsi="Trebuchet MS"/>
                <w:sz w:val="20"/>
                <w:szCs w:val="20"/>
              </w:rPr>
            </w:pPr>
            <w:r w:rsidRPr="005F6F3E">
              <w:rPr>
                <w:rFonts w:ascii="Trebuchet MS" w:hAnsi="Trebuchet MS"/>
                <w:sz w:val="20"/>
              </w:rPr>
              <w:t>Increases in salaries through greater financial support from state legislation and programs</w:t>
            </w:r>
          </w:p>
          <w:p w14:paraId="26E4BE10" w14:textId="77777777" w:rsidR="00652C62" w:rsidRPr="004869C6" w:rsidRDefault="00652C62" w:rsidP="00F62C92">
            <w:pPr>
              <w:pStyle w:val="ListParagraph"/>
              <w:jc w:val="center"/>
              <w:rPr>
                <w:rFonts w:ascii="Trebuchet MS" w:hAnsi="Trebuchet MS"/>
                <w:sz w:val="14"/>
                <w:szCs w:val="16"/>
              </w:rPr>
            </w:pPr>
          </w:p>
          <w:p w14:paraId="305C3FE2" w14:textId="77777777" w:rsidR="00652C62" w:rsidRPr="00B53C9E" w:rsidRDefault="00652C62" w:rsidP="00F62C92">
            <w:pPr>
              <w:numPr>
                <w:ilvl w:val="0"/>
                <w:numId w:val="7"/>
              </w:numPr>
              <w:tabs>
                <w:tab w:val="clear" w:pos="720"/>
                <w:tab w:val="num" w:pos="442"/>
              </w:tabs>
              <w:ind w:left="442"/>
              <w:jc w:val="center"/>
              <w:rPr>
                <w:rFonts w:ascii="Trebuchet MS" w:hAnsi="Trebuchet MS"/>
                <w:sz w:val="20"/>
                <w:szCs w:val="20"/>
              </w:rPr>
            </w:pPr>
            <w:r w:rsidRPr="00B53C9E">
              <w:rPr>
                <w:rFonts w:ascii="Trebuchet MS" w:hAnsi="Trebuchet MS"/>
                <w:sz w:val="20"/>
              </w:rPr>
              <w:t>Public Relations: News releases, radio programs, television</w:t>
            </w:r>
            <w:r>
              <w:rPr>
                <w:rFonts w:ascii="Trebuchet MS" w:hAnsi="Trebuchet MS"/>
                <w:sz w:val="20"/>
              </w:rPr>
              <w:t xml:space="preserve"> programs, speaker services &amp; publications</w:t>
            </w:r>
          </w:p>
          <w:p w14:paraId="5E0B934C" w14:textId="77777777" w:rsidR="00652C62" w:rsidRPr="004869C6" w:rsidRDefault="00652C62" w:rsidP="00F62C92">
            <w:pPr>
              <w:jc w:val="center"/>
              <w:rPr>
                <w:rFonts w:ascii="Trebuchet MS" w:hAnsi="Trebuchet MS"/>
                <w:sz w:val="14"/>
                <w:szCs w:val="16"/>
              </w:rPr>
            </w:pPr>
          </w:p>
          <w:p w14:paraId="7D1EAE69" w14:textId="6E46C869" w:rsidR="00652C62" w:rsidRPr="00B05253" w:rsidRDefault="00652C62" w:rsidP="00F62C92">
            <w:pPr>
              <w:numPr>
                <w:ilvl w:val="0"/>
                <w:numId w:val="7"/>
              </w:numPr>
              <w:tabs>
                <w:tab w:val="clear" w:pos="720"/>
                <w:tab w:val="num" w:pos="442"/>
              </w:tabs>
              <w:ind w:left="442"/>
              <w:jc w:val="center"/>
              <w:rPr>
                <w:rFonts w:ascii="Trebuchet MS" w:hAnsi="Trebuchet MS"/>
                <w:sz w:val="20"/>
                <w:szCs w:val="20"/>
              </w:rPr>
            </w:pPr>
            <w:r w:rsidRPr="00B05253">
              <w:rPr>
                <w:rFonts w:ascii="Trebuchet MS" w:hAnsi="Trebuchet MS"/>
                <w:sz w:val="20"/>
                <w:szCs w:val="20"/>
              </w:rPr>
              <w:t xml:space="preserve">Weight of the State </w:t>
            </w:r>
            <w:r>
              <w:rPr>
                <w:rFonts w:ascii="Trebuchet MS" w:hAnsi="Trebuchet MS"/>
                <w:sz w:val="20"/>
                <w:szCs w:val="20"/>
              </w:rPr>
              <w:t>Union</w:t>
            </w:r>
            <w:r w:rsidRPr="00B05253">
              <w:rPr>
                <w:rFonts w:ascii="Trebuchet MS" w:hAnsi="Trebuchet MS"/>
                <w:sz w:val="20"/>
                <w:szCs w:val="20"/>
              </w:rPr>
              <w:t xml:space="preserve"> (300,000+ represented members) on local or individual programs</w:t>
            </w:r>
          </w:p>
          <w:p w14:paraId="1D15F040" w14:textId="77777777" w:rsidR="00652C62" w:rsidRPr="004869C6" w:rsidRDefault="00652C62" w:rsidP="00F62C92">
            <w:pPr>
              <w:tabs>
                <w:tab w:val="num" w:pos="442"/>
              </w:tabs>
              <w:ind w:left="442" w:hanging="360"/>
              <w:jc w:val="center"/>
              <w:rPr>
                <w:rFonts w:ascii="Trebuchet MS" w:hAnsi="Trebuchet MS"/>
                <w:sz w:val="14"/>
                <w:szCs w:val="16"/>
              </w:rPr>
            </w:pPr>
          </w:p>
          <w:p w14:paraId="6DAE95B3" w14:textId="77777777" w:rsidR="00652C62" w:rsidRPr="00B05253" w:rsidRDefault="00652C62" w:rsidP="00F62C92">
            <w:pPr>
              <w:numPr>
                <w:ilvl w:val="0"/>
                <w:numId w:val="7"/>
              </w:numPr>
              <w:tabs>
                <w:tab w:val="clear" w:pos="720"/>
                <w:tab w:val="num" w:pos="442"/>
              </w:tabs>
              <w:ind w:left="442"/>
              <w:jc w:val="center"/>
              <w:rPr>
                <w:rFonts w:ascii="Trebuchet MS" w:hAnsi="Trebuchet MS"/>
                <w:sz w:val="20"/>
                <w:szCs w:val="20"/>
              </w:rPr>
            </w:pPr>
            <w:r w:rsidRPr="00B05253">
              <w:rPr>
                <w:rFonts w:ascii="Trebuchet MS" w:hAnsi="Trebuchet MS"/>
                <w:sz w:val="20"/>
                <w:szCs w:val="20"/>
              </w:rPr>
              <w:t>CTA Endorsed Special Services Programs: Group Term Life Insurance, Group Disability Insurance, Credit Unions, and Auto and Homeowner’s Insurance</w:t>
            </w:r>
          </w:p>
          <w:p w14:paraId="5DB1D4AF" w14:textId="77777777" w:rsidR="00652C62" w:rsidRPr="004869C6" w:rsidRDefault="00652C62" w:rsidP="00F62C92">
            <w:pPr>
              <w:tabs>
                <w:tab w:val="num" w:pos="442"/>
              </w:tabs>
              <w:ind w:left="442" w:hanging="360"/>
              <w:jc w:val="center"/>
              <w:rPr>
                <w:rFonts w:ascii="Trebuchet MS" w:hAnsi="Trebuchet MS"/>
                <w:sz w:val="14"/>
                <w:szCs w:val="16"/>
              </w:rPr>
            </w:pPr>
          </w:p>
          <w:p w14:paraId="0A3923B5" w14:textId="77777777" w:rsidR="00652C62" w:rsidRPr="00B05253" w:rsidRDefault="00652C62" w:rsidP="00F62C92">
            <w:pPr>
              <w:numPr>
                <w:ilvl w:val="0"/>
                <w:numId w:val="7"/>
              </w:numPr>
              <w:tabs>
                <w:tab w:val="clear" w:pos="720"/>
                <w:tab w:val="num" w:pos="442"/>
              </w:tabs>
              <w:ind w:left="442"/>
              <w:jc w:val="center"/>
              <w:rPr>
                <w:rFonts w:ascii="Trebuchet MS" w:hAnsi="Trebuchet MS"/>
                <w:sz w:val="20"/>
                <w:szCs w:val="20"/>
              </w:rPr>
            </w:pPr>
            <w:r w:rsidRPr="00B05253">
              <w:rPr>
                <w:rFonts w:ascii="Trebuchet MS" w:hAnsi="Trebuchet MS"/>
                <w:sz w:val="20"/>
                <w:szCs w:val="20"/>
              </w:rPr>
              <w:t>CTA special services benefits for members are : discounts on travel and entertainment, new automobile purchasing, automobile extended warranty insurance, automobile quotation service, national automobile club, and hotel discount programs</w:t>
            </w:r>
          </w:p>
          <w:p w14:paraId="4D1B79F8" w14:textId="77777777" w:rsidR="00652C62" w:rsidRPr="004869C6" w:rsidRDefault="00652C62" w:rsidP="00F62C92">
            <w:pPr>
              <w:tabs>
                <w:tab w:val="num" w:pos="442"/>
              </w:tabs>
              <w:ind w:left="442" w:hanging="360"/>
              <w:jc w:val="center"/>
              <w:rPr>
                <w:rFonts w:ascii="Trebuchet MS" w:hAnsi="Trebuchet MS"/>
                <w:sz w:val="14"/>
                <w:szCs w:val="16"/>
              </w:rPr>
            </w:pPr>
          </w:p>
          <w:p w14:paraId="3223072C" w14:textId="77777777" w:rsidR="00652C62" w:rsidRPr="00B05253" w:rsidRDefault="00652C62" w:rsidP="00F62C92">
            <w:pPr>
              <w:numPr>
                <w:ilvl w:val="0"/>
                <w:numId w:val="7"/>
              </w:numPr>
              <w:tabs>
                <w:tab w:val="clear" w:pos="720"/>
                <w:tab w:val="num" w:pos="442"/>
              </w:tabs>
              <w:ind w:left="442"/>
              <w:jc w:val="center"/>
              <w:rPr>
                <w:rFonts w:ascii="Trebuchet MS" w:hAnsi="Trebuchet MS"/>
                <w:sz w:val="20"/>
                <w:szCs w:val="20"/>
              </w:rPr>
            </w:pPr>
            <w:r w:rsidRPr="00B05253">
              <w:rPr>
                <w:rFonts w:ascii="Trebuchet MS" w:hAnsi="Trebuchet MS"/>
                <w:sz w:val="20"/>
                <w:szCs w:val="20"/>
              </w:rPr>
              <w:t xml:space="preserve">State </w:t>
            </w:r>
            <w:r>
              <w:rPr>
                <w:rFonts w:ascii="Trebuchet MS" w:hAnsi="Trebuchet MS"/>
                <w:sz w:val="20"/>
                <w:szCs w:val="20"/>
              </w:rPr>
              <w:t>Union</w:t>
            </w:r>
            <w:r w:rsidRPr="00B05253">
              <w:rPr>
                <w:rFonts w:ascii="Trebuchet MS" w:hAnsi="Trebuchet MS"/>
                <w:sz w:val="20"/>
                <w:szCs w:val="20"/>
              </w:rPr>
              <w:t xml:space="preserve"> publications: </w:t>
            </w:r>
            <w:r>
              <w:rPr>
                <w:rFonts w:ascii="Trebuchet MS" w:hAnsi="Trebuchet MS"/>
                <w:sz w:val="20"/>
                <w:szCs w:val="20"/>
                <w:u w:val="single"/>
              </w:rPr>
              <w:t>California Educator</w:t>
            </w:r>
            <w:r>
              <w:rPr>
                <w:rFonts w:ascii="Trebuchet MS" w:hAnsi="Trebuchet MS"/>
                <w:sz w:val="20"/>
                <w:szCs w:val="20"/>
              </w:rPr>
              <w:t>, &amp; more.</w:t>
            </w:r>
          </w:p>
        </w:tc>
        <w:tc>
          <w:tcPr>
            <w:tcW w:w="2772" w:type="dxa"/>
            <w:shd w:val="clear" w:color="auto" w:fill="auto"/>
          </w:tcPr>
          <w:p w14:paraId="04D6E1EE" w14:textId="02124E4F" w:rsidR="00652C62" w:rsidRPr="00B05253" w:rsidRDefault="00652C62" w:rsidP="00F62C92">
            <w:pPr>
              <w:jc w:val="center"/>
              <w:rPr>
                <w:rFonts w:ascii="Trebuchet MS" w:hAnsi="Trebuchet MS"/>
                <w:b/>
                <w:sz w:val="20"/>
                <w:szCs w:val="20"/>
                <w:u w:val="single"/>
              </w:rPr>
            </w:pPr>
            <w:r w:rsidRPr="00B05253">
              <w:rPr>
                <w:rFonts w:ascii="Trebuchet MS" w:hAnsi="Trebuchet MS"/>
                <w:b/>
                <w:sz w:val="20"/>
                <w:szCs w:val="20"/>
                <w:u w:val="single"/>
              </w:rPr>
              <w:t>NATIONAL LEVEL</w:t>
            </w:r>
            <w:r>
              <w:rPr>
                <w:rFonts w:ascii="Trebuchet MS" w:hAnsi="Trebuchet MS"/>
                <w:b/>
                <w:sz w:val="20"/>
                <w:szCs w:val="20"/>
                <w:u w:val="single"/>
              </w:rPr>
              <w:t xml:space="preserve"> </w:t>
            </w:r>
            <w:r w:rsidRPr="00B05253">
              <w:rPr>
                <w:rFonts w:ascii="Trebuchet MS" w:hAnsi="Trebuchet MS"/>
                <w:b/>
                <w:sz w:val="20"/>
                <w:szCs w:val="20"/>
                <w:u w:val="single"/>
              </w:rPr>
              <w:t>-</w:t>
            </w:r>
            <w:r>
              <w:rPr>
                <w:rFonts w:ascii="Trebuchet MS" w:hAnsi="Trebuchet MS"/>
                <w:b/>
                <w:sz w:val="20"/>
                <w:szCs w:val="20"/>
                <w:u w:val="single"/>
              </w:rPr>
              <w:t xml:space="preserve"> </w:t>
            </w:r>
            <w:r w:rsidRPr="00B05253">
              <w:rPr>
                <w:rFonts w:ascii="Trebuchet MS" w:hAnsi="Trebuchet MS"/>
                <w:b/>
                <w:sz w:val="20"/>
                <w:szCs w:val="20"/>
                <w:u w:val="single"/>
              </w:rPr>
              <w:t>NEA</w:t>
            </w:r>
          </w:p>
          <w:p w14:paraId="42A60AC1" w14:textId="77777777" w:rsidR="00652C62" w:rsidRPr="00B05253" w:rsidRDefault="00652C62" w:rsidP="00F62C92">
            <w:pPr>
              <w:jc w:val="center"/>
              <w:rPr>
                <w:rFonts w:ascii="Trebuchet MS" w:hAnsi="Trebuchet MS"/>
                <w:b/>
                <w:sz w:val="20"/>
                <w:szCs w:val="20"/>
                <w:u w:val="single"/>
              </w:rPr>
            </w:pPr>
          </w:p>
          <w:p w14:paraId="76F756CA" w14:textId="77777777" w:rsidR="00652C62" w:rsidRPr="00B05253" w:rsidRDefault="00652C62" w:rsidP="00F62C92">
            <w:pPr>
              <w:numPr>
                <w:ilvl w:val="0"/>
                <w:numId w:val="8"/>
              </w:numPr>
              <w:tabs>
                <w:tab w:val="clear" w:pos="720"/>
                <w:tab w:val="num" w:pos="462"/>
              </w:tabs>
              <w:ind w:left="462" w:hanging="270"/>
              <w:jc w:val="center"/>
              <w:rPr>
                <w:rFonts w:ascii="Trebuchet MS" w:hAnsi="Trebuchet MS"/>
                <w:sz w:val="20"/>
                <w:szCs w:val="20"/>
              </w:rPr>
            </w:pPr>
            <w:r>
              <w:rPr>
                <w:rFonts w:ascii="Trebuchet MS" w:hAnsi="Trebuchet MS"/>
                <w:sz w:val="20"/>
                <w:szCs w:val="20"/>
              </w:rPr>
              <w:t>O</w:t>
            </w:r>
            <w:r w:rsidRPr="00B05253">
              <w:rPr>
                <w:rFonts w:ascii="Trebuchet MS" w:hAnsi="Trebuchet MS"/>
                <w:sz w:val="20"/>
                <w:szCs w:val="20"/>
              </w:rPr>
              <w:t>n-the-job Liability Policy ($1,000,000) for each member for each occurrence</w:t>
            </w:r>
          </w:p>
          <w:p w14:paraId="09C98AEF" w14:textId="77777777" w:rsidR="00652C62" w:rsidRPr="008F159B" w:rsidRDefault="00652C62" w:rsidP="00F62C92">
            <w:pPr>
              <w:tabs>
                <w:tab w:val="num" w:pos="552"/>
              </w:tabs>
              <w:ind w:left="245" w:right="144" w:hanging="180"/>
              <w:jc w:val="center"/>
              <w:rPr>
                <w:rFonts w:ascii="Trebuchet MS" w:hAnsi="Trebuchet MS"/>
                <w:sz w:val="16"/>
                <w:szCs w:val="16"/>
              </w:rPr>
            </w:pPr>
          </w:p>
          <w:p w14:paraId="13E39691" w14:textId="2C8363C0" w:rsidR="00652C62" w:rsidRPr="00B05253" w:rsidRDefault="00652C62" w:rsidP="00F62C92">
            <w:pPr>
              <w:numPr>
                <w:ilvl w:val="0"/>
                <w:numId w:val="8"/>
              </w:numPr>
              <w:tabs>
                <w:tab w:val="clear" w:pos="720"/>
              </w:tabs>
              <w:ind w:left="462" w:hanging="270"/>
              <w:jc w:val="center"/>
              <w:rPr>
                <w:rFonts w:ascii="Trebuchet MS" w:hAnsi="Trebuchet MS"/>
                <w:sz w:val="20"/>
                <w:szCs w:val="20"/>
              </w:rPr>
            </w:pPr>
            <w:r w:rsidRPr="00B05253">
              <w:rPr>
                <w:rFonts w:ascii="Trebuchet MS" w:hAnsi="Trebuchet MS"/>
                <w:sz w:val="20"/>
                <w:szCs w:val="20"/>
              </w:rPr>
              <w:t>Dues-Tab Life Insurance</w:t>
            </w:r>
          </w:p>
          <w:p w14:paraId="1D1404CE" w14:textId="77777777" w:rsidR="00652C62" w:rsidRPr="008F159B" w:rsidRDefault="00652C62" w:rsidP="00F62C92">
            <w:pPr>
              <w:ind w:left="462" w:hanging="270"/>
              <w:jc w:val="center"/>
              <w:rPr>
                <w:rFonts w:ascii="Trebuchet MS" w:hAnsi="Trebuchet MS"/>
                <w:sz w:val="16"/>
                <w:szCs w:val="16"/>
              </w:rPr>
            </w:pPr>
          </w:p>
          <w:p w14:paraId="24091B4B" w14:textId="77777777" w:rsidR="00652C62" w:rsidRPr="00B05253" w:rsidRDefault="00652C62" w:rsidP="00F62C92">
            <w:pPr>
              <w:numPr>
                <w:ilvl w:val="0"/>
                <w:numId w:val="8"/>
              </w:numPr>
              <w:tabs>
                <w:tab w:val="clear" w:pos="720"/>
              </w:tabs>
              <w:ind w:left="462" w:hanging="270"/>
              <w:jc w:val="center"/>
              <w:rPr>
                <w:rFonts w:ascii="Trebuchet MS" w:hAnsi="Trebuchet MS"/>
                <w:sz w:val="20"/>
                <w:szCs w:val="20"/>
              </w:rPr>
            </w:pPr>
            <w:r w:rsidRPr="00B05253">
              <w:rPr>
                <w:rFonts w:ascii="Trebuchet MS" w:hAnsi="Trebuchet MS"/>
                <w:sz w:val="20"/>
                <w:szCs w:val="20"/>
              </w:rPr>
              <w:t>National recognition for research in education</w:t>
            </w:r>
          </w:p>
          <w:p w14:paraId="0C68D887" w14:textId="77777777" w:rsidR="00652C62" w:rsidRPr="00B05253" w:rsidRDefault="00652C62" w:rsidP="00F62C92">
            <w:pPr>
              <w:ind w:left="462" w:hanging="270"/>
              <w:jc w:val="center"/>
              <w:rPr>
                <w:rFonts w:ascii="Trebuchet MS" w:hAnsi="Trebuchet MS"/>
                <w:sz w:val="20"/>
                <w:szCs w:val="20"/>
              </w:rPr>
            </w:pPr>
          </w:p>
          <w:p w14:paraId="2D476313" w14:textId="47967D1D" w:rsidR="00652C62" w:rsidRPr="00B05253" w:rsidRDefault="00652C62" w:rsidP="00F62C92">
            <w:pPr>
              <w:numPr>
                <w:ilvl w:val="0"/>
                <w:numId w:val="8"/>
              </w:numPr>
              <w:tabs>
                <w:tab w:val="clear" w:pos="720"/>
              </w:tabs>
              <w:ind w:left="462" w:hanging="270"/>
              <w:jc w:val="center"/>
              <w:rPr>
                <w:rFonts w:ascii="Trebuchet MS" w:hAnsi="Trebuchet MS"/>
                <w:sz w:val="20"/>
                <w:szCs w:val="20"/>
              </w:rPr>
            </w:pPr>
            <w:r w:rsidRPr="00B05253">
              <w:rPr>
                <w:rFonts w:ascii="Trebuchet MS" w:hAnsi="Trebuchet MS"/>
                <w:sz w:val="20"/>
                <w:szCs w:val="20"/>
              </w:rPr>
              <w:t>Representation in the U.S. Congress for federal aid to education and legislation</w:t>
            </w:r>
          </w:p>
          <w:p w14:paraId="26B093F0" w14:textId="77777777" w:rsidR="00652C62" w:rsidRPr="008F159B" w:rsidRDefault="00652C62" w:rsidP="00F62C92">
            <w:pPr>
              <w:ind w:left="462" w:hanging="270"/>
              <w:jc w:val="center"/>
              <w:rPr>
                <w:rFonts w:ascii="Trebuchet MS" w:hAnsi="Trebuchet MS"/>
                <w:sz w:val="16"/>
                <w:szCs w:val="16"/>
              </w:rPr>
            </w:pPr>
          </w:p>
          <w:p w14:paraId="5F283554" w14:textId="77777777" w:rsidR="00652C62" w:rsidRPr="00B05253" w:rsidRDefault="00652C62" w:rsidP="00F62C92">
            <w:pPr>
              <w:numPr>
                <w:ilvl w:val="0"/>
                <w:numId w:val="8"/>
              </w:numPr>
              <w:tabs>
                <w:tab w:val="clear" w:pos="720"/>
              </w:tabs>
              <w:ind w:left="462" w:hanging="270"/>
              <w:jc w:val="center"/>
              <w:rPr>
                <w:rFonts w:ascii="Trebuchet MS" w:hAnsi="Trebuchet MS"/>
                <w:sz w:val="20"/>
                <w:szCs w:val="20"/>
              </w:rPr>
            </w:pPr>
            <w:r w:rsidRPr="00B05253">
              <w:rPr>
                <w:rFonts w:ascii="Trebuchet MS" w:hAnsi="Trebuchet MS"/>
                <w:sz w:val="20"/>
                <w:szCs w:val="20"/>
              </w:rPr>
              <w:t>Protection and promotion of federal incom</w:t>
            </w:r>
            <w:r>
              <w:rPr>
                <w:rFonts w:ascii="Trebuchet MS" w:hAnsi="Trebuchet MS"/>
                <w:sz w:val="20"/>
                <w:szCs w:val="20"/>
              </w:rPr>
              <w:t xml:space="preserve">e tax benefits and allowances </w:t>
            </w:r>
            <w:r w:rsidRPr="00B05253">
              <w:rPr>
                <w:rFonts w:ascii="Trebuchet MS" w:hAnsi="Trebuchet MS"/>
                <w:sz w:val="20"/>
                <w:szCs w:val="20"/>
              </w:rPr>
              <w:t>for employees</w:t>
            </w:r>
          </w:p>
          <w:p w14:paraId="2492BADF" w14:textId="77777777" w:rsidR="00652C62" w:rsidRPr="008F159B" w:rsidRDefault="00652C62" w:rsidP="00F62C92">
            <w:pPr>
              <w:ind w:left="462" w:hanging="270"/>
              <w:jc w:val="center"/>
              <w:rPr>
                <w:rFonts w:ascii="Trebuchet MS" w:hAnsi="Trebuchet MS"/>
                <w:sz w:val="16"/>
                <w:szCs w:val="16"/>
              </w:rPr>
            </w:pPr>
          </w:p>
          <w:p w14:paraId="2C17D14F" w14:textId="77777777" w:rsidR="00652C62" w:rsidRPr="00B05253" w:rsidRDefault="00652C62" w:rsidP="00F62C92">
            <w:pPr>
              <w:numPr>
                <w:ilvl w:val="0"/>
                <w:numId w:val="8"/>
              </w:numPr>
              <w:tabs>
                <w:tab w:val="clear" w:pos="720"/>
              </w:tabs>
              <w:ind w:left="462" w:hanging="270"/>
              <w:jc w:val="center"/>
              <w:rPr>
                <w:rFonts w:ascii="Trebuchet MS" w:hAnsi="Trebuchet MS"/>
                <w:sz w:val="20"/>
                <w:szCs w:val="20"/>
              </w:rPr>
            </w:pPr>
            <w:r w:rsidRPr="00B05253">
              <w:rPr>
                <w:rFonts w:ascii="Trebuchet MS" w:hAnsi="Trebuchet MS"/>
                <w:sz w:val="20"/>
                <w:szCs w:val="20"/>
              </w:rPr>
              <w:t>Promotion of federal financing of teacher scholarship programs</w:t>
            </w:r>
          </w:p>
          <w:p w14:paraId="28C58470" w14:textId="77777777" w:rsidR="00652C62" w:rsidRPr="008F159B" w:rsidRDefault="00652C62" w:rsidP="00F62C92">
            <w:pPr>
              <w:ind w:left="462" w:hanging="270"/>
              <w:jc w:val="center"/>
              <w:rPr>
                <w:rFonts w:ascii="Trebuchet MS" w:hAnsi="Trebuchet MS"/>
                <w:sz w:val="16"/>
                <w:szCs w:val="16"/>
              </w:rPr>
            </w:pPr>
          </w:p>
          <w:p w14:paraId="3C769421" w14:textId="77777777" w:rsidR="00652C62" w:rsidRPr="00B05253" w:rsidRDefault="00652C62" w:rsidP="00F62C92">
            <w:pPr>
              <w:numPr>
                <w:ilvl w:val="0"/>
                <w:numId w:val="8"/>
              </w:numPr>
              <w:tabs>
                <w:tab w:val="clear" w:pos="720"/>
              </w:tabs>
              <w:ind w:left="462" w:hanging="270"/>
              <w:jc w:val="center"/>
              <w:rPr>
                <w:rFonts w:ascii="Trebuchet MS" w:hAnsi="Trebuchet MS"/>
                <w:sz w:val="20"/>
                <w:szCs w:val="20"/>
              </w:rPr>
            </w:pPr>
            <w:r w:rsidRPr="00B05253">
              <w:rPr>
                <w:rFonts w:ascii="Trebuchet MS" w:hAnsi="Trebuchet MS"/>
                <w:sz w:val="20"/>
                <w:szCs w:val="20"/>
              </w:rPr>
              <w:t>Exclusive national voice of the teaching profession in the U.S.</w:t>
            </w:r>
          </w:p>
          <w:p w14:paraId="2C1D8EDB" w14:textId="77777777" w:rsidR="00652C62" w:rsidRPr="008F159B" w:rsidRDefault="00652C62" w:rsidP="00F62C92">
            <w:pPr>
              <w:ind w:left="462" w:hanging="270"/>
              <w:jc w:val="center"/>
              <w:rPr>
                <w:rFonts w:ascii="Trebuchet MS" w:hAnsi="Trebuchet MS"/>
                <w:sz w:val="16"/>
                <w:szCs w:val="16"/>
              </w:rPr>
            </w:pPr>
          </w:p>
          <w:p w14:paraId="04FE2B5F" w14:textId="77777777" w:rsidR="00652C62" w:rsidRPr="00B05253" w:rsidRDefault="00652C62" w:rsidP="00F62C92">
            <w:pPr>
              <w:numPr>
                <w:ilvl w:val="0"/>
                <w:numId w:val="8"/>
              </w:numPr>
              <w:tabs>
                <w:tab w:val="clear" w:pos="720"/>
              </w:tabs>
              <w:ind w:left="462" w:hanging="270"/>
              <w:jc w:val="center"/>
              <w:rPr>
                <w:rFonts w:ascii="Trebuchet MS" w:hAnsi="Trebuchet MS"/>
                <w:sz w:val="20"/>
                <w:szCs w:val="20"/>
              </w:rPr>
            </w:pPr>
            <w:r w:rsidRPr="00B05253">
              <w:rPr>
                <w:rFonts w:ascii="Trebuchet MS" w:hAnsi="Trebuchet MS"/>
                <w:sz w:val="20"/>
                <w:szCs w:val="20"/>
              </w:rPr>
              <w:t>NEA special services benefits for members are: life insurance plans, NEA book program, car rental program, credit card program, unified magazine service, tax-deferred annuity plan</w:t>
            </w:r>
          </w:p>
          <w:p w14:paraId="25D29DC0" w14:textId="77777777" w:rsidR="00652C62" w:rsidRPr="00B05253" w:rsidRDefault="00652C62" w:rsidP="00F62C92">
            <w:pPr>
              <w:ind w:left="462" w:hanging="270"/>
              <w:jc w:val="center"/>
              <w:rPr>
                <w:rFonts w:ascii="Trebuchet MS" w:hAnsi="Trebuchet MS"/>
                <w:sz w:val="20"/>
                <w:szCs w:val="20"/>
              </w:rPr>
            </w:pPr>
          </w:p>
          <w:p w14:paraId="1BFA981B" w14:textId="77777777" w:rsidR="00652C62" w:rsidRPr="00B05253" w:rsidRDefault="00652C62" w:rsidP="00F62C92">
            <w:pPr>
              <w:numPr>
                <w:ilvl w:val="0"/>
                <w:numId w:val="8"/>
              </w:numPr>
              <w:tabs>
                <w:tab w:val="clear" w:pos="720"/>
              </w:tabs>
              <w:ind w:left="462" w:hanging="270"/>
              <w:jc w:val="center"/>
              <w:rPr>
                <w:rFonts w:ascii="Trebuchet MS" w:hAnsi="Trebuchet MS"/>
                <w:sz w:val="20"/>
                <w:szCs w:val="20"/>
              </w:rPr>
            </w:pPr>
            <w:r w:rsidRPr="00B05253">
              <w:rPr>
                <w:rFonts w:ascii="Trebuchet MS" w:hAnsi="Trebuchet MS"/>
                <w:sz w:val="20"/>
                <w:szCs w:val="20"/>
              </w:rPr>
              <w:t>DuShane Fund for the advancement and protection of employees’ rights nationally</w:t>
            </w:r>
          </w:p>
          <w:p w14:paraId="77AA16FA" w14:textId="77777777" w:rsidR="00652C62" w:rsidRPr="008F159B" w:rsidRDefault="00652C62" w:rsidP="00F62C92">
            <w:pPr>
              <w:ind w:left="462" w:hanging="270"/>
              <w:jc w:val="center"/>
              <w:rPr>
                <w:rFonts w:ascii="Trebuchet MS" w:hAnsi="Trebuchet MS"/>
                <w:sz w:val="16"/>
                <w:szCs w:val="16"/>
              </w:rPr>
            </w:pPr>
          </w:p>
          <w:p w14:paraId="5340667C" w14:textId="77777777" w:rsidR="00652C62" w:rsidRPr="002A2F92" w:rsidRDefault="00652C62" w:rsidP="00F62C92">
            <w:pPr>
              <w:numPr>
                <w:ilvl w:val="0"/>
                <w:numId w:val="8"/>
              </w:numPr>
              <w:tabs>
                <w:tab w:val="clear" w:pos="720"/>
              </w:tabs>
              <w:ind w:left="462" w:hanging="270"/>
              <w:jc w:val="center"/>
              <w:rPr>
                <w:rFonts w:ascii="Trebuchet MS" w:hAnsi="Trebuchet MS"/>
                <w:sz w:val="20"/>
                <w:szCs w:val="20"/>
              </w:rPr>
            </w:pPr>
            <w:r w:rsidRPr="00B05253">
              <w:rPr>
                <w:rFonts w:ascii="Trebuchet MS" w:hAnsi="Trebuchet MS"/>
                <w:sz w:val="20"/>
                <w:szCs w:val="20"/>
              </w:rPr>
              <w:t xml:space="preserve">National publications: </w:t>
            </w:r>
            <w:r w:rsidRPr="00B05253">
              <w:rPr>
                <w:rFonts w:ascii="Trebuchet MS" w:hAnsi="Trebuchet MS"/>
                <w:sz w:val="20"/>
                <w:szCs w:val="20"/>
                <w:u w:val="single"/>
              </w:rPr>
              <w:t>NEA NOW, NEA Today, NEA Travel Guide</w:t>
            </w:r>
          </w:p>
          <w:p w14:paraId="68A89203" w14:textId="77777777" w:rsidR="00652C62" w:rsidRPr="008F159B" w:rsidRDefault="00652C62" w:rsidP="00F62C92">
            <w:pPr>
              <w:pStyle w:val="ListParagraph"/>
              <w:jc w:val="center"/>
              <w:rPr>
                <w:rFonts w:ascii="Trebuchet MS" w:hAnsi="Trebuchet MS"/>
                <w:sz w:val="16"/>
                <w:szCs w:val="16"/>
              </w:rPr>
            </w:pPr>
          </w:p>
          <w:p w14:paraId="25F67DAB" w14:textId="77777777" w:rsidR="00652C62" w:rsidRPr="002A2F92" w:rsidRDefault="00546542" w:rsidP="00F62C92">
            <w:pPr>
              <w:numPr>
                <w:ilvl w:val="0"/>
                <w:numId w:val="8"/>
              </w:numPr>
              <w:tabs>
                <w:tab w:val="clear" w:pos="720"/>
              </w:tabs>
              <w:ind w:left="462" w:hanging="270"/>
              <w:jc w:val="center"/>
              <w:rPr>
                <w:rFonts w:ascii="Trebuchet MS" w:hAnsi="Trebuchet MS"/>
                <w:sz w:val="20"/>
                <w:szCs w:val="20"/>
              </w:rPr>
            </w:pPr>
            <w:hyperlink r:id="rId55" w:history="1">
              <w:r w:rsidR="00652C62" w:rsidRPr="002A2F92">
                <w:rPr>
                  <w:rStyle w:val="Hyperlink"/>
                  <w:rFonts w:ascii="Calibri" w:hAnsi="Calibri"/>
                  <w:sz w:val="20"/>
                  <w:szCs w:val="20"/>
                </w:rPr>
                <w:t>http://www.neamb.com/</w:t>
              </w:r>
            </w:hyperlink>
          </w:p>
        </w:tc>
      </w:tr>
    </w:tbl>
    <w:p w14:paraId="63EAEA87" w14:textId="06A7A4C6" w:rsidR="00652C62" w:rsidRDefault="00652C62" w:rsidP="00090375">
      <w:pPr>
        <w:rPr>
          <w:rFonts w:ascii="Trebuchet MS" w:hAnsi="Trebuchet MS"/>
          <w:b/>
          <w:color w:val="FF0000"/>
          <w:sz w:val="22"/>
          <w:szCs w:val="36"/>
          <w:u w:val="single"/>
        </w:rPr>
      </w:pPr>
      <w:r>
        <w:rPr>
          <w:rFonts w:ascii="Arial" w:hAnsi="Arial" w:cs="Arial"/>
          <w:b/>
          <w:noProof/>
          <w:sz w:val="40"/>
          <w:u w:val="single"/>
        </w:rPr>
        <mc:AlternateContent>
          <mc:Choice Requires="wps">
            <w:drawing>
              <wp:anchor distT="0" distB="0" distL="114300" distR="114300" simplePos="0" relativeHeight="251658258" behindDoc="0" locked="0" layoutInCell="1" allowOverlap="1" wp14:anchorId="1560DCF0" wp14:editId="4CEAD898">
                <wp:simplePos x="0" y="0"/>
                <wp:positionH relativeFrom="margin">
                  <wp:posOffset>-33655</wp:posOffset>
                </wp:positionH>
                <wp:positionV relativeFrom="paragraph">
                  <wp:posOffset>-318135</wp:posOffset>
                </wp:positionV>
                <wp:extent cx="5925820" cy="421005"/>
                <wp:effectExtent l="0" t="0" r="0" b="0"/>
                <wp:wrapNone/>
                <wp:docPr id="107"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42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36AECA" w14:textId="672E56CB" w:rsidR="000E6A26" w:rsidRPr="005D0F76" w:rsidRDefault="000E6A26" w:rsidP="00C0040E">
                            <w:pPr>
                              <w:jc w:val="center"/>
                              <w:rPr>
                                <w:rFonts w:ascii="Times New Roman MT Extra Bold" w:hAnsi="Times New Roman MT Extra Bold"/>
                                <w:b/>
                                <w:spacing w:val="20"/>
                                <w:sz w:val="36"/>
                                <w:szCs w:val="36"/>
                                <w:u w:val="single"/>
                              </w:rPr>
                            </w:pPr>
                            <w:r w:rsidRPr="005D0F76">
                              <w:rPr>
                                <w:rFonts w:ascii="Times New Roman MT Extra Bold" w:hAnsi="Times New Roman MT Extra Bold"/>
                                <w:b/>
                                <w:spacing w:val="20"/>
                                <w:sz w:val="36"/>
                                <w:szCs w:val="36"/>
                                <w:u w:val="single"/>
                              </w:rPr>
                              <w:t xml:space="preserve">BENEFITS OF BELONGING TO </w:t>
                            </w:r>
                            <w:r>
                              <w:rPr>
                                <w:rFonts w:ascii="Times New Roman MT Extra Bold" w:hAnsi="Times New Roman MT Extra Bold"/>
                                <w:b/>
                                <w:spacing w:val="20"/>
                                <w:sz w:val="36"/>
                                <w:szCs w:val="36"/>
                                <w:u w:val="single"/>
                              </w:rPr>
                              <w:t>[LOCAL ASSN]</w:t>
                            </w:r>
                            <w:r w:rsidRPr="005D0F76">
                              <w:rPr>
                                <w:rFonts w:ascii="Times New Roman MT Extra Bold" w:hAnsi="Times New Roman MT Extra Bold"/>
                                <w:b/>
                                <w:spacing w:val="20"/>
                                <w:sz w:val="36"/>
                                <w:szCs w:val="36"/>
                                <w:u w:val="single"/>
                              </w:rPr>
                              <w:t xml:space="preserve"> / CTA / NEA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566ED57">
              <v:shape w14:anchorId="1560DCF0" id="Text Box 155" o:spid="_x0000_s1050" type="#_x0000_t202" style="position:absolute;margin-left:-2.65pt;margin-top:-25.05pt;width:466.6pt;height:33.15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" stroked="f">
                <v:textbox>
                  <w:txbxContent>
                    <w:p w14:paraId="5867362A" w14:textId="672E56CB" w:rsidR="000E6A26" w:rsidRPr="005D0F76" w:rsidRDefault="000E6A26" w:rsidP="00C0040E">
                      <w:pPr>
                        <w:jc w:val="center"/>
                        <w:rPr>
                          <w:rFonts w:ascii="Times New Roman MT Extra Bold" w:hAnsi="Times New Roman MT Extra Bold"/>
                          <w:b/>
                          <w:spacing w:val="20"/>
                          <w:sz w:val="36"/>
                          <w:szCs w:val="36"/>
                          <w:u w:val="single"/>
                        </w:rPr>
                      </w:pPr>
                      <w:r w:rsidRPr="005D0F76">
                        <w:rPr>
                          <w:rFonts w:ascii="Times New Roman MT Extra Bold" w:hAnsi="Times New Roman MT Extra Bold"/>
                          <w:b/>
                          <w:spacing w:val="20"/>
                          <w:sz w:val="36"/>
                          <w:szCs w:val="36"/>
                          <w:u w:val="single"/>
                        </w:rPr>
                        <w:t xml:space="preserve">BENEFITS OF BELONGING TO </w:t>
                      </w:r>
                      <w:r>
                        <w:rPr>
                          <w:rFonts w:ascii="Times New Roman MT Extra Bold" w:hAnsi="Times New Roman MT Extra Bold"/>
                          <w:b/>
                          <w:spacing w:val="20"/>
                          <w:sz w:val="36"/>
                          <w:szCs w:val="36"/>
                          <w:u w:val="single"/>
                        </w:rPr>
                        <w:t>[LOCAL ASSN]</w:t>
                      </w:r>
                      <w:r w:rsidRPr="005D0F76">
                        <w:rPr>
                          <w:rFonts w:ascii="Times New Roman MT Extra Bold" w:hAnsi="Times New Roman MT Extra Bold"/>
                          <w:b/>
                          <w:spacing w:val="20"/>
                          <w:sz w:val="36"/>
                          <w:szCs w:val="36"/>
                          <w:u w:val="single"/>
                        </w:rPr>
                        <w:t xml:space="preserve"> / CTA / NEA</w:t>
                      </w:r>
                    </w:p>
                  </w:txbxContent>
                </v:textbox>
                <w10:wrap anchorx="margin"/>
              </v:shape>
            </w:pict>
          </mc:Fallback>
        </mc:AlternateContent>
      </w:r>
    </w:p>
    <w:p w14:paraId="0DEB01AB" w14:textId="77777777" w:rsidR="00652C62" w:rsidRDefault="00652C62" w:rsidP="00090375">
      <w:pPr>
        <w:rPr>
          <w:rFonts w:ascii="Trebuchet MS" w:hAnsi="Trebuchet MS"/>
          <w:b/>
          <w:color w:val="FF0000"/>
          <w:sz w:val="22"/>
          <w:szCs w:val="36"/>
          <w:u w:val="single"/>
        </w:rPr>
      </w:pPr>
    </w:p>
    <w:p w14:paraId="6423C188" w14:textId="32E6FDC6" w:rsidR="00A1257A" w:rsidRPr="00090375" w:rsidRDefault="001D7CE8" w:rsidP="00090375">
      <w:pPr>
        <w:rPr>
          <w:rFonts w:ascii="Trebuchet MS" w:hAnsi="Trebuchet MS"/>
          <w:b/>
          <w:color w:val="FF0000"/>
          <w:sz w:val="22"/>
          <w:szCs w:val="36"/>
          <w:u w:val="single"/>
        </w:rPr>
      </w:pPr>
      <w:r>
        <w:rPr>
          <w:noProof/>
        </w:rPr>
        <w:drawing>
          <wp:anchor distT="0" distB="0" distL="114300" distR="114300" simplePos="0" relativeHeight="251664441" behindDoc="0" locked="0" layoutInCell="1" allowOverlap="1" wp14:anchorId="584EA10E" wp14:editId="4399F2BD">
            <wp:simplePos x="0" y="0"/>
            <wp:positionH relativeFrom="column">
              <wp:posOffset>-619125</wp:posOffset>
            </wp:positionH>
            <wp:positionV relativeFrom="paragraph">
              <wp:posOffset>-521970</wp:posOffset>
            </wp:positionV>
            <wp:extent cx="7248525" cy="8839200"/>
            <wp:effectExtent l="0" t="0" r="9525" b="0"/>
            <wp:wrapNone/>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7248525" cy="8839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89" behindDoc="0" locked="0" layoutInCell="1" allowOverlap="1" wp14:anchorId="03117AB8" wp14:editId="31535871">
            <wp:simplePos x="0" y="0"/>
            <wp:positionH relativeFrom="margin">
              <wp:posOffset>0</wp:posOffset>
            </wp:positionH>
            <wp:positionV relativeFrom="paragraph">
              <wp:posOffset>8336280</wp:posOffset>
            </wp:positionV>
            <wp:extent cx="5676900" cy="527050"/>
            <wp:effectExtent l="0" t="0" r="0" b="635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676900" cy="527050"/>
                    </a:xfrm>
                    <a:prstGeom prst="rect">
                      <a:avLst/>
                    </a:prstGeom>
                  </pic:spPr>
                </pic:pic>
              </a:graphicData>
            </a:graphic>
            <wp14:sizeRelH relativeFrom="margin">
              <wp14:pctWidth>0</wp14:pctWidth>
            </wp14:sizeRelH>
          </wp:anchor>
        </w:drawing>
      </w:r>
    </w:p>
    <w:tbl>
      <w:tblPr>
        <w:tblpPr w:vertAnchor="text" w:horzAnchor="page" w:tblpX="3913" w:tblpY="-503"/>
        <w:tblOverlap w:val="never"/>
        <w:tblW w:w="0" w:type="auto"/>
        <w:tblLook w:val="0480" w:firstRow="0" w:lastRow="0" w:firstColumn="1" w:lastColumn="0" w:noHBand="0" w:noVBand="1"/>
      </w:tblPr>
      <w:tblGrid>
        <w:gridCol w:w="779"/>
        <w:gridCol w:w="7069"/>
      </w:tblGrid>
      <w:tr w:rsidR="006B1B55" w14:paraId="256F2A78" w14:textId="77777777" w:rsidTr="006B1B55">
        <w:tc>
          <w:tcPr>
            <w:tcW w:w="779" w:type="dxa"/>
            <w:shd w:val="clear" w:color="auto" w:fill="auto"/>
          </w:tcPr>
          <w:p w14:paraId="7E6B3726" w14:textId="77777777" w:rsidR="006B1B55" w:rsidRPr="002F5081" w:rsidRDefault="006B1B55" w:rsidP="006B1B55">
            <w:pPr>
              <w:pStyle w:val="Default"/>
              <w:spacing w:before="120"/>
              <w:rPr>
                <w:rFonts w:ascii="Franklin Gothic Heavy" w:hAnsi="Franklin Gothic Heavy"/>
                <w:bCs/>
                <w:color w:val="C5E0B3"/>
                <w:sz w:val="96"/>
                <w:szCs w:val="96"/>
              </w:rPr>
            </w:pPr>
            <w:r w:rsidRPr="002F5081">
              <w:rPr>
                <w:rFonts w:ascii="Franklin Gothic Heavy" w:hAnsi="Franklin Gothic Heavy"/>
                <w:bCs/>
                <w:color w:val="C5E0B3"/>
                <w:sz w:val="96"/>
                <w:szCs w:val="96"/>
              </w:rPr>
              <w:t>1</w:t>
            </w:r>
          </w:p>
          <w:p w14:paraId="722FACEE" w14:textId="77777777" w:rsidR="006B1B55" w:rsidRPr="00F176B7" w:rsidRDefault="006B1B55" w:rsidP="006B1B55"/>
          <w:p w14:paraId="2A0A17AE" w14:textId="77777777" w:rsidR="006B1B55" w:rsidRPr="00F176B7" w:rsidRDefault="006B1B55" w:rsidP="006B1B55"/>
          <w:p w14:paraId="603B335E" w14:textId="77777777" w:rsidR="006B1B55" w:rsidRPr="00F176B7" w:rsidRDefault="006B1B55" w:rsidP="006B1B55"/>
        </w:tc>
        <w:tc>
          <w:tcPr>
            <w:tcW w:w="7069" w:type="dxa"/>
            <w:shd w:val="clear" w:color="auto" w:fill="auto"/>
          </w:tcPr>
          <w:p w14:paraId="5A2E9016" w14:textId="77777777" w:rsidR="006B1B55" w:rsidRPr="002F5081" w:rsidRDefault="006B1B55" w:rsidP="006B1B55">
            <w:pPr>
              <w:pStyle w:val="Default"/>
              <w:tabs>
                <w:tab w:val="left" w:pos="6264"/>
              </w:tabs>
              <w:spacing w:before="240"/>
              <w:rPr>
                <w:rFonts w:ascii="Franklin Gothic Demi Cond" w:hAnsi="Franklin Gothic Demi Cond"/>
                <w:bCs/>
                <w:caps/>
                <w:color w:val="auto"/>
                <w:sz w:val="28"/>
                <w:szCs w:val="28"/>
              </w:rPr>
            </w:pPr>
            <w:r w:rsidRPr="002F5081">
              <w:rPr>
                <w:rFonts w:ascii="Franklin Gothic Demi Cond" w:hAnsi="Franklin Gothic Demi Cond"/>
                <w:bCs/>
                <w:caps/>
                <w:color w:val="auto"/>
                <w:sz w:val="28"/>
                <w:szCs w:val="28"/>
              </w:rPr>
              <w:t>You will make positive changes for your students and your profession.</w:t>
            </w:r>
          </w:p>
          <w:p w14:paraId="475A8E42" w14:textId="19AA6D03" w:rsidR="006B1B55" w:rsidRPr="002F5081" w:rsidRDefault="006B1B55" w:rsidP="006B1B55">
            <w:pPr>
              <w:pStyle w:val="Default"/>
              <w:spacing w:before="120" w:after="120"/>
              <w:rPr>
                <w:rFonts w:ascii="Calibri" w:hAnsi="Calibri"/>
                <w:color w:val="auto"/>
                <w:sz w:val="21"/>
                <w:szCs w:val="21"/>
              </w:rPr>
            </w:pPr>
            <w:r w:rsidRPr="002F5081">
              <w:rPr>
                <w:rFonts w:ascii="Calibri" w:hAnsi="Calibri"/>
                <w:color w:val="auto"/>
                <w:sz w:val="21"/>
                <w:szCs w:val="21"/>
              </w:rPr>
              <w:t xml:space="preserve">All members have the right to participate in the decision-making </w:t>
            </w:r>
            <w:r w:rsidRPr="002F5081">
              <w:rPr>
                <w:rFonts w:ascii="Calibri" w:hAnsi="Calibri"/>
                <w:bCs/>
                <w:color w:val="auto"/>
                <w:sz w:val="21"/>
                <w:szCs w:val="21"/>
              </w:rPr>
              <w:t>process</w:t>
            </w:r>
            <w:r w:rsidRPr="002F5081">
              <w:rPr>
                <w:rFonts w:ascii="Calibri" w:hAnsi="Calibri"/>
                <w:color w:val="auto"/>
                <w:sz w:val="21"/>
                <w:szCs w:val="21"/>
              </w:rPr>
              <w:t xml:space="preserve"> of our local, state and national </w:t>
            </w:r>
            <w:r w:rsidR="0072670E">
              <w:rPr>
                <w:rFonts w:ascii="Calibri" w:hAnsi="Calibri"/>
                <w:color w:val="auto"/>
                <w:sz w:val="21"/>
                <w:szCs w:val="21"/>
              </w:rPr>
              <w:t>union</w:t>
            </w:r>
            <w:r w:rsidRPr="002F5081">
              <w:rPr>
                <w:rFonts w:ascii="Calibri" w:hAnsi="Calibri"/>
                <w:color w:val="auto"/>
                <w:sz w:val="21"/>
                <w:szCs w:val="21"/>
              </w:rPr>
              <w:t>s. Together, we decide the issues we will champion, such as improving the quality of education for our students and working conditions for educators in schools and colleges.</w:t>
            </w:r>
          </w:p>
          <w:p w14:paraId="781053E3" w14:textId="77777777" w:rsidR="006B1B55" w:rsidRPr="002F5081" w:rsidRDefault="006B1B55" w:rsidP="006B1B55">
            <w:pPr>
              <w:pStyle w:val="Default"/>
              <w:spacing w:before="120" w:after="80"/>
              <w:rPr>
                <w:rFonts w:ascii="Franklin Gothic Book" w:hAnsi="Franklin Gothic Book"/>
                <w:bCs/>
                <w:caps/>
                <w:color w:val="auto"/>
                <w:spacing w:val="-4"/>
                <w:sz w:val="28"/>
                <w:szCs w:val="28"/>
              </w:rPr>
            </w:pPr>
            <w:r w:rsidRPr="002F5081">
              <w:rPr>
                <w:rFonts w:ascii="Calibri" w:hAnsi="Calibri"/>
                <w:color w:val="auto"/>
                <w:spacing w:val="-4"/>
                <w:sz w:val="21"/>
                <w:szCs w:val="21"/>
              </w:rPr>
              <w:t>With CTA, you are guaranteed a strong and credible voice with your local school district and in public policy discussions to advance legislation and policies that benefit our students, public education and the middle class.</w:t>
            </w:r>
            <w:r w:rsidRPr="002F5081">
              <w:rPr>
                <w:rFonts w:ascii="Franklin Gothic Book" w:hAnsi="Franklin Gothic Book"/>
                <w:bCs/>
                <w:caps/>
                <w:color w:val="auto"/>
                <w:spacing w:val="-4"/>
                <w:sz w:val="28"/>
                <w:szCs w:val="28"/>
              </w:rPr>
              <w:t xml:space="preserve"> </w:t>
            </w:r>
          </w:p>
        </w:tc>
      </w:tr>
      <w:tr w:rsidR="006B1B55" w14:paraId="42CF9F2E" w14:textId="77777777" w:rsidTr="006B1B55">
        <w:tc>
          <w:tcPr>
            <w:tcW w:w="779" w:type="dxa"/>
            <w:shd w:val="clear" w:color="auto" w:fill="auto"/>
          </w:tcPr>
          <w:p w14:paraId="34BD12F0" w14:textId="77777777" w:rsidR="006B1B55" w:rsidRPr="002F5081" w:rsidRDefault="006B1B55" w:rsidP="006B1B55">
            <w:pPr>
              <w:pStyle w:val="Default"/>
              <w:spacing w:before="120"/>
              <w:rPr>
                <w:rFonts w:ascii="Franklin Gothic Heavy" w:hAnsi="Franklin Gothic Heavy"/>
                <w:bCs/>
                <w:color w:val="C5E0B3"/>
                <w:sz w:val="96"/>
                <w:szCs w:val="96"/>
              </w:rPr>
            </w:pPr>
            <w:r w:rsidRPr="002F5081">
              <w:rPr>
                <w:rFonts w:ascii="Franklin Gothic Heavy" w:hAnsi="Franklin Gothic Heavy"/>
                <w:bCs/>
                <w:color w:val="C5E0B3"/>
                <w:sz w:val="96"/>
                <w:szCs w:val="96"/>
              </w:rPr>
              <w:t>2</w:t>
            </w:r>
          </w:p>
        </w:tc>
        <w:tc>
          <w:tcPr>
            <w:tcW w:w="7069" w:type="dxa"/>
            <w:shd w:val="clear" w:color="auto" w:fill="auto"/>
          </w:tcPr>
          <w:p w14:paraId="548C56C1" w14:textId="77777777" w:rsidR="006B1B55" w:rsidRPr="002F5081" w:rsidRDefault="006B1B55" w:rsidP="006B1B55">
            <w:pPr>
              <w:pStyle w:val="Default"/>
              <w:spacing w:before="240"/>
              <w:rPr>
                <w:rFonts w:ascii="Franklin Gothic Demi Cond" w:hAnsi="Franklin Gothic Demi Cond"/>
                <w:bCs/>
                <w:caps/>
                <w:color w:val="auto"/>
                <w:sz w:val="28"/>
                <w:szCs w:val="28"/>
              </w:rPr>
            </w:pPr>
            <w:r w:rsidRPr="002F5081">
              <w:rPr>
                <w:rFonts w:ascii="Franklin Gothic Demi Cond" w:hAnsi="Franklin Gothic Demi Cond"/>
                <w:bCs/>
                <w:caps/>
                <w:color w:val="auto"/>
                <w:sz w:val="28"/>
                <w:szCs w:val="28"/>
              </w:rPr>
              <w:t>You will become a better teacher and be awarded for innovation.</w:t>
            </w:r>
          </w:p>
          <w:p w14:paraId="26E91497" w14:textId="77777777" w:rsidR="006B1B55" w:rsidRPr="002F5081" w:rsidRDefault="006B1B55" w:rsidP="006B1B55">
            <w:pPr>
              <w:pStyle w:val="Default"/>
              <w:spacing w:before="120" w:after="120"/>
              <w:rPr>
                <w:rFonts w:ascii="Calibri" w:hAnsi="Calibri"/>
                <w:bCs/>
                <w:color w:val="auto"/>
                <w:sz w:val="21"/>
                <w:szCs w:val="21"/>
              </w:rPr>
            </w:pPr>
            <w:r w:rsidRPr="002F5081">
              <w:rPr>
                <w:rFonts w:ascii="Calibri" w:hAnsi="Calibri"/>
                <w:bCs/>
                <w:color w:val="auto"/>
                <w:sz w:val="21"/>
                <w:szCs w:val="21"/>
              </w:rPr>
              <w:t>Whether it’s attending one of CTA’s annual conferences, participating in some of the many trainings or workshops offered throughout the year, or </w:t>
            </w:r>
            <w:r w:rsidRPr="002F5081">
              <w:rPr>
                <w:rFonts w:ascii="Calibri" w:hAnsi="Calibri"/>
                <w:bCs/>
                <w:sz w:val="21"/>
                <w:szCs w:val="21"/>
              </w:rPr>
              <w:t>learning from the true experts in the field – your colleagues</w:t>
            </w:r>
            <w:r w:rsidRPr="002F5081">
              <w:rPr>
                <w:rFonts w:ascii="Calibri" w:hAnsi="Calibri"/>
                <w:bCs/>
                <w:color w:val="auto"/>
                <w:sz w:val="21"/>
                <w:szCs w:val="21"/>
              </w:rPr>
              <w:t xml:space="preserve">, you will have access to a </w:t>
            </w:r>
            <w:r>
              <w:rPr>
                <w:rFonts w:ascii="Calibri" w:hAnsi="Calibri"/>
                <w:bCs/>
                <w:color w:val="auto"/>
                <w:sz w:val="21"/>
                <w:szCs w:val="21"/>
              </w:rPr>
              <w:t>wea</w:t>
            </w:r>
            <w:r w:rsidRPr="002F5081">
              <w:rPr>
                <w:rFonts w:ascii="Calibri" w:hAnsi="Calibri"/>
                <w:bCs/>
                <w:color w:val="auto"/>
                <w:sz w:val="21"/>
                <w:szCs w:val="21"/>
              </w:rPr>
              <w:t>lth of practical information and resources to improve your professional skills and be the best educator you can be.</w:t>
            </w:r>
          </w:p>
          <w:p w14:paraId="56C79C9A" w14:textId="77777777" w:rsidR="006B1B55" w:rsidRPr="002F5081" w:rsidRDefault="006B1B55" w:rsidP="006B1B55">
            <w:pPr>
              <w:pStyle w:val="Default"/>
              <w:spacing w:before="120" w:after="80"/>
              <w:ind w:right="504"/>
              <w:rPr>
                <w:rFonts w:ascii="Calibri" w:hAnsi="Calibri"/>
                <w:bCs/>
                <w:color w:val="auto"/>
              </w:rPr>
            </w:pPr>
            <w:r w:rsidRPr="002F5081">
              <w:rPr>
                <w:rFonts w:ascii="Calibri" w:hAnsi="Calibri"/>
                <w:bCs/>
                <w:color w:val="auto"/>
                <w:sz w:val="21"/>
                <w:szCs w:val="21"/>
              </w:rPr>
              <w:t xml:space="preserve">And what if you have an innovative idea for your students, but need a little financial help to get it off the ground? CTA can help you bring your idea to life through a grant from CTA’s Institute For Teaching. </w:t>
            </w:r>
          </w:p>
        </w:tc>
      </w:tr>
      <w:tr w:rsidR="006B1B55" w14:paraId="058D4D5E" w14:textId="77777777" w:rsidTr="006B1B55">
        <w:tc>
          <w:tcPr>
            <w:tcW w:w="779" w:type="dxa"/>
            <w:shd w:val="clear" w:color="auto" w:fill="auto"/>
          </w:tcPr>
          <w:p w14:paraId="321A7C62" w14:textId="77777777" w:rsidR="006B1B55" w:rsidRPr="002F5081" w:rsidRDefault="006B1B55" w:rsidP="006B1B55">
            <w:pPr>
              <w:pStyle w:val="Default"/>
              <w:spacing w:before="120"/>
              <w:rPr>
                <w:rFonts w:ascii="Franklin Gothic Heavy" w:hAnsi="Franklin Gothic Heavy"/>
                <w:bCs/>
                <w:color w:val="C5E0B3"/>
                <w:sz w:val="96"/>
                <w:szCs w:val="96"/>
              </w:rPr>
            </w:pPr>
            <w:r w:rsidRPr="002F5081">
              <w:rPr>
                <w:rFonts w:ascii="Franklin Gothic Heavy" w:hAnsi="Franklin Gothic Heavy"/>
                <w:bCs/>
                <w:color w:val="C5E0B3"/>
                <w:sz w:val="96"/>
                <w:szCs w:val="96"/>
              </w:rPr>
              <w:t>3</w:t>
            </w:r>
          </w:p>
        </w:tc>
        <w:tc>
          <w:tcPr>
            <w:tcW w:w="7069" w:type="dxa"/>
            <w:shd w:val="clear" w:color="auto" w:fill="auto"/>
          </w:tcPr>
          <w:p w14:paraId="3D2278D2" w14:textId="77777777" w:rsidR="006B1B55" w:rsidRPr="002F5081" w:rsidRDefault="006B1B55" w:rsidP="006B1B55">
            <w:pPr>
              <w:pStyle w:val="Default"/>
              <w:spacing w:before="240"/>
              <w:rPr>
                <w:rFonts w:ascii="Franklin Gothic Demi Cond" w:hAnsi="Franklin Gothic Demi Cond"/>
                <w:bCs/>
                <w:caps/>
                <w:color w:val="auto"/>
                <w:sz w:val="28"/>
                <w:szCs w:val="28"/>
              </w:rPr>
            </w:pPr>
            <w:r w:rsidRPr="002F5081">
              <w:rPr>
                <w:rFonts w:ascii="Franklin Gothic Demi Cond" w:hAnsi="Franklin Gothic Demi Cond"/>
                <w:bCs/>
                <w:caps/>
                <w:color w:val="auto"/>
                <w:sz w:val="28"/>
                <w:szCs w:val="28"/>
              </w:rPr>
              <w:t>You will make your community and the world a better place.</w:t>
            </w:r>
          </w:p>
          <w:p w14:paraId="6E81D31F" w14:textId="77777777" w:rsidR="006B1B55" w:rsidRPr="002F5081" w:rsidRDefault="006B1B55" w:rsidP="006B1B55">
            <w:pPr>
              <w:pStyle w:val="Default"/>
              <w:spacing w:before="120" w:after="80"/>
              <w:rPr>
                <w:rFonts w:ascii="Franklin Gothic Heavy" w:hAnsi="Franklin Gothic Heavy"/>
                <w:bCs/>
                <w:color w:val="auto"/>
                <w:sz w:val="21"/>
                <w:szCs w:val="21"/>
              </w:rPr>
            </w:pPr>
            <w:r w:rsidRPr="002F5081">
              <w:rPr>
                <w:rFonts w:ascii="Calibri" w:hAnsi="Calibri"/>
                <w:bCs/>
                <w:color w:val="auto"/>
                <w:sz w:val="21"/>
                <w:szCs w:val="21"/>
              </w:rPr>
              <w:t xml:space="preserve">CTA members have a long history of social justice advocacy, such as fighting for universal free public schools for all California students, standing up for civil and human rights, and securing protections against arbitrary or unfair treatment of educators. Your membership in the union supports a more just, equitable community, state and world…and helps build a brighter future for all of us.     </w:t>
            </w:r>
          </w:p>
        </w:tc>
      </w:tr>
      <w:tr w:rsidR="006B1B55" w14:paraId="47AA057B" w14:textId="77777777" w:rsidTr="006B1B55">
        <w:tc>
          <w:tcPr>
            <w:tcW w:w="779" w:type="dxa"/>
            <w:shd w:val="clear" w:color="auto" w:fill="auto"/>
          </w:tcPr>
          <w:p w14:paraId="18DDC16E" w14:textId="77777777" w:rsidR="006B1B55" w:rsidRPr="002F5081" w:rsidRDefault="006B1B55" w:rsidP="006B1B55">
            <w:pPr>
              <w:pStyle w:val="Default"/>
              <w:spacing w:before="120"/>
              <w:rPr>
                <w:rFonts w:ascii="Franklin Gothic Heavy" w:hAnsi="Franklin Gothic Heavy"/>
                <w:bCs/>
                <w:color w:val="C5E0B3"/>
                <w:sz w:val="96"/>
                <w:szCs w:val="96"/>
              </w:rPr>
            </w:pPr>
            <w:r w:rsidRPr="002F5081">
              <w:rPr>
                <w:rFonts w:ascii="Franklin Gothic Heavy" w:hAnsi="Franklin Gothic Heavy"/>
                <w:bCs/>
                <w:color w:val="C5E0B3"/>
                <w:sz w:val="96"/>
                <w:szCs w:val="96"/>
              </w:rPr>
              <w:t>4</w:t>
            </w:r>
          </w:p>
        </w:tc>
        <w:tc>
          <w:tcPr>
            <w:tcW w:w="7069" w:type="dxa"/>
            <w:shd w:val="clear" w:color="auto" w:fill="auto"/>
          </w:tcPr>
          <w:p w14:paraId="0E5247DF" w14:textId="77777777" w:rsidR="006B1B55" w:rsidRPr="002F5081" w:rsidRDefault="006B1B55" w:rsidP="006B1B55">
            <w:pPr>
              <w:pStyle w:val="Default"/>
              <w:spacing w:before="240"/>
              <w:rPr>
                <w:rFonts w:ascii="Franklin Gothic Demi Cond" w:hAnsi="Franklin Gothic Demi Cond"/>
                <w:bCs/>
                <w:caps/>
                <w:color w:val="auto"/>
                <w:sz w:val="28"/>
                <w:szCs w:val="28"/>
              </w:rPr>
            </w:pPr>
            <w:r w:rsidRPr="002F5081">
              <w:rPr>
                <w:rFonts w:ascii="Franklin Gothic Demi Cond" w:hAnsi="Franklin Gothic Demi Cond"/>
                <w:bCs/>
                <w:caps/>
                <w:color w:val="auto"/>
                <w:sz w:val="28"/>
                <w:szCs w:val="28"/>
              </w:rPr>
              <w:t>You can save time and money with cta and nea member benefits</w:t>
            </w:r>
          </w:p>
          <w:p w14:paraId="059BDE41" w14:textId="77777777" w:rsidR="006B1B55" w:rsidRPr="00325D93" w:rsidRDefault="006B1B55" w:rsidP="006B1B55">
            <w:pPr>
              <w:spacing w:before="120" w:after="120"/>
              <w:rPr>
                <w:rFonts w:ascii="Calibri" w:hAnsi="Calibri"/>
                <w:bCs/>
                <w:spacing w:val="-4"/>
                <w:sz w:val="21"/>
                <w:szCs w:val="21"/>
              </w:rPr>
            </w:pPr>
            <w:r w:rsidRPr="00325D93">
              <w:rPr>
                <w:rFonts w:ascii="Calibri" w:hAnsi="Calibri"/>
                <w:spacing w:val="-4"/>
                <w:sz w:val="21"/>
                <w:szCs w:val="21"/>
              </w:rPr>
              <w:t xml:space="preserve">CTA and NEA Member Benefits offer almost 50 different voluntary programs and services for you to enjoy—many with exclusive benefits designed for members.  Take advantage of special life, disability, auto and home insurances available to you.  You'll also find discounts for travel, shopping, entertainment, magazines, car and home purchases, and more. CTAInvest.org also provides financial and investment education for members, including preparing for retirement.   </w:t>
            </w:r>
          </w:p>
        </w:tc>
      </w:tr>
      <w:tr w:rsidR="006B1B55" w14:paraId="1235B5C4" w14:textId="77777777" w:rsidTr="006B1B55">
        <w:tc>
          <w:tcPr>
            <w:tcW w:w="779" w:type="dxa"/>
            <w:shd w:val="clear" w:color="auto" w:fill="auto"/>
          </w:tcPr>
          <w:p w14:paraId="60A11D6B" w14:textId="77777777" w:rsidR="006B1B55" w:rsidRPr="002F5081" w:rsidRDefault="006B1B55" w:rsidP="006B1B55">
            <w:pPr>
              <w:pStyle w:val="Default"/>
              <w:spacing w:before="120"/>
              <w:rPr>
                <w:rFonts w:ascii="Franklin Gothic Heavy" w:hAnsi="Franklin Gothic Heavy"/>
                <w:bCs/>
                <w:color w:val="C5E0B3"/>
                <w:sz w:val="96"/>
                <w:szCs w:val="96"/>
              </w:rPr>
            </w:pPr>
            <w:r w:rsidRPr="002F5081">
              <w:rPr>
                <w:rFonts w:ascii="Franklin Gothic Heavy" w:hAnsi="Franklin Gothic Heavy"/>
                <w:bCs/>
                <w:color w:val="C5E0B3"/>
                <w:sz w:val="96"/>
                <w:szCs w:val="96"/>
              </w:rPr>
              <w:t>5</w:t>
            </w:r>
          </w:p>
        </w:tc>
        <w:tc>
          <w:tcPr>
            <w:tcW w:w="7069" w:type="dxa"/>
            <w:shd w:val="clear" w:color="auto" w:fill="auto"/>
          </w:tcPr>
          <w:p w14:paraId="1FF274A1" w14:textId="77777777" w:rsidR="006B1B55" w:rsidRPr="002F5081" w:rsidRDefault="006B1B55" w:rsidP="006B1B55">
            <w:pPr>
              <w:pStyle w:val="Default"/>
              <w:spacing w:before="240"/>
              <w:rPr>
                <w:rFonts w:ascii="Franklin Gothic Demi Cond" w:hAnsi="Franklin Gothic Demi Cond"/>
                <w:bCs/>
                <w:caps/>
                <w:color w:val="auto"/>
                <w:sz w:val="28"/>
                <w:szCs w:val="28"/>
              </w:rPr>
            </w:pPr>
            <w:r w:rsidRPr="002F5081">
              <w:rPr>
                <w:rFonts w:ascii="Franklin Gothic Demi Cond" w:hAnsi="Franklin Gothic Demi Cond"/>
                <w:bCs/>
                <w:caps/>
                <w:color w:val="auto"/>
                <w:sz w:val="28"/>
                <w:szCs w:val="28"/>
              </w:rPr>
              <w:t>You will have the confidence and peace of mind to speak your mind.</w:t>
            </w:r>
          </w:p>
          <w:p w14:paraId="33710766" w14:textId="77777777" w:rsidR="006B1B55" w:rsidRPr="002F5081" w:rsidRDefault="006B1B55" w:rsidP="006B1B55">
            <w:pPr>
              <w:pStyle w:val="Default"/>
              <w:spacing w:before="120" w:after="120"/>
              <w:rPr>
                <w:rFonts w:ascii="Calibri" w:hAnsi="Calibri"/>
                <w:bCs/>
                <w:color w:val="auto"/>
                <w:spacing w:val="-2"/>
                <w:sz w:val="21"/>
                <w:szCs w:val="21"/>
              </w:rPr>
            </w:pPr>
            <w:r w:rsidRPr="002F5081">
              <w:rPr>
                <w:rFonts w:ascii="Calibri" w:hAnsi="Calibri"/>
                <w:bCs/>
                <w:color w:val="auto"/>
                <w:spacing w:val="-2"/>
                <w:sz w:val="21"/>
                <w:szCs w:val="21"/>
              </w:rPr>
              <w:t>You are the expert, and you know what’s best for your students. Work in confidence knowing that CTA Legal Protection and Liability Coverage safeguards you as you make a difference. We’re here to make sure you can advocate for your students without being scared your job is at risk.</w:t>
            </w:r>
          </w:p>
        </w:tc>
      </w:tr>
    </w:tbl>
    <w:p w14:paraId="318ACE49" w14:textId="77777777" w:rsidR="00F26769" w:rsidRPr="00B05253" w:rsidRDefault="006B1B55" w:rsidP="00F26769">
      <w:pPr>
        <w:rPr>
          <w:rFonts w:ascii="Trebuchet MS" w:hAnsi="Trebuchet MS"/>
        </w:rPr>
      </w:pPr>
      <w:r>
        <w:rPr>
          <w:rFonts w:ascii="Aeolus" w:hAnsi="Aeolus" w:cs="Arial"/>
          <w:b/>
          <w:noProof/>
          <w:color w:val="0000FF"/>
          <w:sz w:val="70"/>
          <w:szCs w:val="70"/>
        </w:rPr>
        <mc:AlternateContent>
          <mc:Choice Requires="wpg">
            <w:drawing>
              <wp:anchor distT="0" distB="0" distL="114300" distR="114300" simplePos="0" relativeHeight="251658259" behindDoc="0" locked="0" layoutInCell="1" allowOverlap="1" wp14:anchorId="232FD8F3" wp14:editId="7DA2B778">
                <wp:simplePos x="0" y="0"/>
                <wp:positionH relativeFrom="column">
                  <wp:posOffset>-483870</wp:posOffset>
                </wp:positionH>
                <wp:positionV relativeFrom="paragraph">
                  <wp:posOffset>-148590</wp:posOffset>
                </wp:positionV>
                <wp:extent cx="2007870" cy="7912735"/>
                <wp:effectExtent l="0" t="0" r="11430" b="0"/>
                <wp:wrapNone/>
                <wp:docPr id="118" name="Group 118"/>
                <wp:cNvGraphicFramePr/>
                <a:graphic xmlns:a="http://schemas.openxmlformats.org/drawingml/2006/main">
                  <a:graphicData uri="http://schemas.microsoft.com/office/word/2010/wordprocessingGroup">
                    <wpg:wgp>
                      <wpg:cNvGrpSpPr/>
                      <wpg:grpSpPr>
                        <a:xfrm>
                          <a:off x="0" y="0"/>
                          <a:ext cx="2007870" cy="7912735"/>
                          <a:chOff x="0" y="0"/>
                          <a:chExt cx="2007870" cy="7912735"/>
                        </a:xfrm>
                      </wpg:grpSpPr>
                      <pic:pic xmlns:pic="http://schemas.openxmlformats.org/drawingml/2006/picture">
                        <pic:nvPicPr>
                          <pic:cNvPr id="119" name="Picture 10"/>
                          <pic:cNvPicPr>
                            <a:picLocks noChangeAspect="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98980" cy="3971925"/>
                          </a:xfrm>
                          <a:prstGeom prst="rect">
                            <a:avLst/>
                          </a:prstGeom>
                          <a:noFill/>
                          <a:ln>
                            <a:noFill/>
                          </a:ln>
                        </pic:spPr>
                      </pic:pic>
                      <pic:pic xmlns:pic="http://schemas.openxmlformats.org/drawingml/2006/picture">
                        <pic:nvPicPr>
                          <pic:cNvPr id="120" name="Picture 3"/>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60960" y="6339840"/>
                            <a:ext cx="1946910" cy="1572895"/>
                          </a:xfrm>
                          <a:prstGeom prst="rect">
                            <a:avLst/>
                          </a:prstGeom>
                          <a:noFill/>
                          <a:ln>
                            <a:noFill/>
                          </a:ln>
                        </pic:spPr>
                      </pic:pic>
                      <wps:wsp>
                        <wps:cNvPr id="121" name="Text Box 2"/>
                        <wps:cNvSpPr txBox="1">
                          <a:spLocks noChangeArrowheads="1"/>
                        </wps:cNvSpPr>
                        <wps:spPr bwMode="auto">
                          <a:xfrm>
                            <a:off x="45720" y="3886200"/>
                            <a:ext cx="1962150" cy="2105025"/>
                          </a:xfrm>
                          <a:prstGeom prst="rect">
                            <a:avLst/>
                          </a:prstGeom>
                          <a:solidFill>
                            <a:srgbClr val="FFFFFF"/>
                          </a:solidFill>
                          <a:ln w="9525">
                            <a:solidFill>
                              <a:sysClr val="windowText" lastClr="000000"/>
                            </a:solidFill>
                            <a:miter lim="800000"/>
                            <a:headEnd/>
                            <a:tailEnd/>
                          </a:ln>
                        </wps:spPr>
                        <wps:txbx>
                          <w:txbxContent>
                            <w:p w14:paraId="0A225667" w14:textId="77777777" w:rsidR="000E6A26" w:rsidRPr="003F723F" w:rsidRDefault="000E6A26" w:rsidP="00F26769">
                              <w:pPr>
                                <w:jc w:val="center"/>
                                <w:rPr>
                                  <w:rFonts w:ascii="Franklin Gothic Demi Cond" w:hAnsi="Franklin Gothic Demi Cond"/>
                                  <w:sz w:val="32"/>
                                </w:rPr>
                              </w:pPr>
                            </w:p>
                            <w:p w14:paraId="6259567A" w14:textId="5633CF34" w:rsidR="000E6A26" w:rsidRPr="003F723F" w:rsidRDefault="000E6A26" w:rsidP="00F26769">
                              <w:pPr>
                                <w:jc w:val="center"/>
                                <w:rPr>
                                  <w:rFonts w:ascii="Franklin Gothic Demi Cond" w:hAnsi="Franklin Gothic Demi Cond"/>
                                  <w:sz w:val="32"/>
                                </w:rPr>
                              </w:pPr>
                              <w:r>
                                <w:rPr>
                                  <w:rFonts w:ascii="Franklin Gothic Demi Cond" w:hAnsi="Franklin Gothic Demi Cond"/>
                                  <w:sz w:val="32"/>
                                </w:rPr>
                                <w:t>Lafayette Education Association</w:t>
                              </w:r>
                            </w:p>
                            <w:p w14:paraId="185774D8" w14:textId="77777777" w:rsidR="000E6A26" w:rsidRDefault="000E6A26" w:rsidP="00F26769"/>
                            <w:p w14:paraId="6E2A32DF" w14:textId="77777777" w:rsidR="000E6A26" w:rsidRDefault="000E6A26" w:rsidP="00F26769">
                              <w:pPr>
                                <w:jc w:val="center"/>
                                <w:rPr>
                                  <w:rFonts w:ascii="Franklin Gothic Book" w:hAnsi="Franklin Gothic Book"/>
                                  <w:b/>
                                </w:rPr>
                              </w:pPr>
                            </w:p>
                            <w:p w14:paraId="63EE7BE3" w14:textId="77777777" w:rsidR="000E6A26" w:rsidRDefault="000E6A26" w:rsidP="00F26769">
                              <w:pPr>
                                <w:jc w:val="center"/>
                                <w:rPr>
                                  <w:rFonts w:ascii="Franklin Gothic Book" w:hAnsi="Franklin Gothic Book"/>
                                  <w:b/>
                                </w:rPr>
                              </w:pPr>
                              <w:r w:rsidRPr="00C16791">
                                <w:rPr>
                                  <w:rFonts w:ascii="Franklin Gothic Book" w:hAnsi="Franklin Gothic Book"/>
                                  <w:b/>
                                </w:rPr>
                                <w:t>cta.org</w:t>
                              </w:r>
                            </w:p>
                            <w:p w14:paraId="4F139C70" w14:textId="77777777" w:rsidR="000E6A26" w:rsidRDefault="000E6A26" w:rsidP="00F26769">
                              <w:pPr>
                                <w:jc w:val="center"/>
                                <w:rPr>
                                  <w:rFonts w:ascii="Franklin Gothic Book" w:hAnsi="Franklin Gothic Book"/>
                                  <w:b/>
                                </w:rPr>
                              </w:pPr>
                            </w:p>
                            <w:p w14:paraId="3E6560E2" w14:textId="77777777" w:rsidR="000E6A26" w:rsidRPr="00C16791" w:rsidRDefault="000E6A26" w:rsidP="00F26769">
                              <w:pPr>
                                <w:jc w:val="center"/>
                                <w:rPr>
                                  <w:rFonts w:ascii="Franklin Gothic Book" w:hAnsi="Franklin Gothic Book"/>
                                  <w:b/>
                                </w:rPr>
                              </w:pPr>
                              <w:r w:rsidRPr="00C16791">
                                <w:rPr>
                                  <w:rFonts w:ascii="Franklin Gothic Book" w:hAnsi="Franklin Gothic Book"/>
                                  <w:b/>
                                </w:rPr>
                                <w:t>nea.org</w:t>
                              </w:r>
                            </w:p>
                          </w:txbxContent>
                        </wps:txbx>
                        <wps:bodyPr rot="0" vert="horz" wrap="square" lIns="91440" tIns="45720" rIns="91440" bIns="45720" anchor="t" anchorCtr="0">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DEECFC4">
              <v:group w14:anchorId="232FD8F3" id="Group 118" o:spid="_x0000_s1051" style="position:absolute;margin-left:-38.1pt;margin-top:-11.7pt;width:158.1pt;height:623.05pt;z-index:251658259" coordsize="20078,7912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cooor+Sz58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52" type="#_x0000_t75" style="position:absolute;width:19989;height:39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">
                  <v:imagedata r:id="rId59" o:title=""/>
                </v:shape>
                <v:shape id="Picture 3" o:spid="_x0000_s1053" type="#_x0000_t75" style="position:absolute;left:609;top:63398;width:19469;height:15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">
                  <v:imagedata r:id="rId60" o:title=""/>
                </v:shape>
                <v:shape id="_x0000_s1054" type="#_x0000_t202" style="position:absolute;left:457;top:38862;width:19621;height:21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" strokecolor="windowText">
                  <v:textbox>
                    <w:txbxContent>
                      <w:p w14:paraId="4B94D5A5" w14:textId="77777777" w:rsidR="000E6A26" w:rsidRPr="003F723F" w:rsidRDefault="000E6A26" w:rsidP="00F26769">
                        <w:pPr>
                          <w:jc w:val="center"/>
                          <w:rPr>
                            <w:rFonts w:ascii="Franklin Gothic Demi Cond" w:hAnsi="Franklin Gothic Demi Cond"/>
                            <w:sz w:val="32"/>
                          </w:rPr>
                        </w:pPr>
                      </w:p>
                      <w:p w14:paraId="5C10A600" w14:textId="5633CF34" w:rsidR="000E6A26" w:rsidRPr="003F723F" w:rsidRDefault="000E6A26" w:rsidP="00F26769">
                        <w:pPr>
                          <w:jc w:val="center"/>
                          <w:rPr>
                            <w:rFonts w:ascii="Franklin Gothic Demi Cond" w:hAnsi="Franklin Gothic Demi Cond"/>
                            <w:sz w:val="32"/>
                          </w:rPr>
                        </w:pPr>
                        <w:r>
                          <w:rPr>
                            <w:rFonts w:ascii="Franklin Gothic Demi Cond" w:hAnsi="Franklin Gothic Demi Cond"/>
                            <w:sz w:val="32"/>
                          </w:rPr>
                          <w:t>Lafayette Education Association</w:t>
                        </w:r>
                      </w:p>
                      <w:p w14:paraId="3DEEC669" w14:textId="77777777" w:rsidR="000E6A26" w:rsidRDefault="000E6A26" w:rsidP="00F26769"/>
                      <w:p w14:paraId="3656B9AB" w14:textId="77777777" w:rsidR="000E6A26" w:rsidRDefault="000E6A26" w:rsidP="00F26769">
                        <w:pPr>
                          <w:jc w:val="center"/>
                          <w:rPr>
                            <w:rFonts w:ascii="Franklin Gothic Book" w:hAnsi="Franklin Gothic Book"/>
                            <w:b/>
                          </w:rPr>
                        </w:pPr>
                      </w:p>
                      <w:p w14:paraId="43A31705" w14:textId="77777777" w:rsidR="000E6A26" w:rsidRDefault="000E6A26" w:rsidP="00F26769">
                        <w:pPr>
                          <w:jc w:val="center"/>
                          <w:rPr>
                            <w:rFonts w:ascii="Franklin Gothic Book" w:hAnsi="Franklin Gothic Book"/>
                            <w:b/>
                          </w:rPr>
                        </w:pPr>
                        <w:r w:rsidRPr="00C16791">
                          <w:rPr>
                            <w:rFonts w:ascii="Franklin Gothic Book" w:hAnsi="Franklin Gothic Book"/>
                            <w:b/>
                          </w:rPr>
                          <w:t>cta.org</w:t>
                        </w:r>
                      </w:p>
                      <w:p w14:paraId="45FB0818" w14:textId="77777777" w:rsidR="000E6A26" w:rsidRDefault="000E6A26" w:rsidP="00F26769">
                        <w:pPr>
                          <w:jc w:val="center"/>
                          <w:rPr>
                            <w:rFonts w:ascii="Franklin Gothic Book" w:hAnsi="Franklin Gothic Book"/>
                            <w:b/>
                          </w:rPr>
                        </w:pPr>
                      </w:p>
                      <w:p w14:paraId="4F366F8E" w14:textId="77777777" w:rsidR="000E6A26" w:rsidRPr="00C16791" w:rsidRDefault="000E6A26" w:rsidP="00F26769">
                        <w:pPr>
                          <w:jc w:val="center"/>
                          <w:rPr>
                            <w:rFonts w:ascii="Franklin Gothic Book" w:hAnsi="Franklin Gothic Book"/>
                            <w:b/>
                          </w:rPr>
                        </w:pPr>
                        <w:r w:rsidRPr="00C16791">
                          <w:rPr>
                            <w:rFonts w:ascii="Franklin Gothic Book" w:hAnsi="Franklin Gothic Book"/>
                            <w:b/>
                          </w:rPr>
                          <w:t>nea.org</w:t>
                        </w:r>
                      </w:p>
                    </w:txbxContent>
                  </v:textbox>
                </v:shape>
              </v:group>
            </w:pict>
          </mc:Fallback>
        </mc:AlternateContent>
      </w:r>
    </w:p>
    <w:p w14:paraId="35189532" w14:textId="77777777" w:rsidR="00C0040E" w:rsidRDefault="00C0040E">
      <w:pPr>
        <w:rPr>
          <w:rFonts w:ascii="Trebuchet MS" w:hAnsi="Trebuchet MS"/>
          <w:b/>
          <w:sz w:val="26"/>
          <w:szCs w:val="26"/>
        </w:rPr>
      </w:pPr>
    </w:p>
    <w:p w14:paraId="5887697E" w14:textId="79C7451F" w:rsidR="003A6212" w:rsidRPr="00662E02" w:rsidRDefault="00F26769" w:rsidP="00662E02">
      <w:pPr>
        <w:rPr>
          <w:rStyle w:val="Strong"/>
          <w:rFonts w:ascii="Trebuchet MS" w:hAnsi="Trebuchet MS"/>
          <w:bCs w:val="0"/>
          <w:sz w:val="26"/>
          <w:szCs w:val="26"/>
        </w:rPr>
      </w:pPr>
      <w:r>
        <w:rPr>
          <w:rFonts w:ascii="Trebuchet MS" w:hAnsi="Trebuchet MS"/>
          <w:b/>
          <w:sz w:val="26"/>
          <w:szCs w:val="26"/>
        </w:rPr>
        <w:br w:type="page"/>
      </w:r>
    </w:p>
    <w:p w14:paraId="7CCDDE02" w14:textId="77777777" w:rsidR="003A6212" w:rsidRDefault="003A6212" w:rsidP="003A6212">
      <w:pPr>
        <w:pStyle w:val="Style1"/>
        <w:adjustRightInd/>
        <w:rPr>
          <w:rStyle w:val="Strong"/>
          <w:rFonts w:ascii="Script MT Bold" w:hAnsi="Script MT Bold"/>
          <w:b w:val="0"/>
          <w:color w:val="002060"/>
          <w:sz w:val="36"/>
        </w:rPr>
      </w:pPr>
    </w:p>
    <w:p w14:paraId="4FC5FD17" w14:textId="2756ACE6" w:rsidR="001D307F" w:rsidRPr="00A1124A" w:rsidRDefault="001D307F" w:rsidP="003A6212">
      <w:pPr>
        <w:jc w:val="center"/>
        <w:rPr>
          <w:rFonts w:ascii="Trebuchet MS" w:hAnsi="Trebuchet MS"/>
          <w:color w:val="0000FF"/>
          <w:sz w:val="70"/>
          <w:szCs w:val="70"/>
        </w:rPr>
      </w:pPr>
      <w:r w:rsidRPr="00A1124A">
        <w:rPr>
          <w:rFonts w:ascii="Trebuchet MS" w:hAnsi="Trebuchet MS"/>
          <w:color w:val="0000FF"/>
          <w:sz w:val="70"/>
          <w:szCs w:val="70"/>
        </w:rPr>
        <w:t>Union Organizer</w:t>
      </w:r>
    </w:p>
    <w:p w14:paraId="006E414B" w14:textId="77777777" w:rsidR="003A6212" w:rsidRDefault="003A6212" w:rsidP="001D307F">
      <w:pPr>
        <w:jc w:val="center"/>
        <w:rPr>
          <w:rFonts w:ascii="Trebuchet MS" w:hAnsi="Trebuchet MS"/>
          <w:bCs/>
          <w:sz w:val="48"/>
          <w:szCs w:val="48"/>
        </w:rPr>
      </w:pPr>
    </w:p>
    <w:p w14:paraId="798B289A" w14:textId="28BD478A" w:rsidR="001D307F" w:rsidRDefault="00066DF9" w:rsidP="001D307F">
      <w:pPr>
        <w:jc w:val="center"/>
        <w:rPr>
          <w:rFonts w:ascii="Trebuchet MS" w:hAnsi="Trebuchet MS"/>
          <w:bCs/>
          <w:sz w:val="48"/>
          <w:szCs w:val="48"/>
        </w:rPr>
      </w:pPr>
      <w:r>
        <w:rPr>
          <w:rFonts w:ascii="Trebuchet MS" w:hAnsi="Trebuchet MS"/>
          <w:bCs/>
          <w:sz w:val="48"/>
          <w:szCs w:val="48"/>
        </w:rPr>
        <w:t>Union</w:t>
      </w:r>
      <w:r w:rsidR="00D626D9">
        <w:rPr>
          <w:rFonts w:ascii="Trebuchet MS" w:hAnsi="Trebuchet MS"/>
          <w:bCs/>
          <w:sz w:val="48"/>
          <w:szCs w:val="48"/>
        </w:rPr>
        <w:t xml:space="preserve"> </w:t>
      </w:r>
      <w:r>
        <w:rPr>
          <w:rFonts w:ascii="Trebuchet MS" w:hAnsi="Trebuchet MS"/>
          <w:bCs/>
          <w:sz w:val="48"/>
          <w:szCs w:val="48"/>
        </w:rPr>
        <w:t>C</w:t>
      </w:r>
      <w:r w:rsidR="00480518">
        <w:rPr>
          <w:rFonts w:ascii="Trebuchet MS" w:hAnsi="Trebuchet MS"/>
          <w:bCs/>
          <w:sz w:val="48"/>
          <w:szCs w:val="48"/>
        </w:rPr>
        <w:t>ommunication</w:t>
      </w:r>
    </w:p>
    <w:p w14:paraId="6AA1A68F" w14:textId="3AA2DC10" w:rsidR="001D307F" w:rsidRPr="008C1ED4" w:rsidRDefault="001D307F" w:rsidP="001D307F">
      <w:pPr>
        <w:jc w:val="center"/>
        <w:rPr>
          <w:rFonts w:ascii="Trebuchet MS" w:hAnsi="Trebuchet MS"/>
          <w:u w:val="single"/>
        </w:rPr>
      </w:pPr>
      <w:r w:rsidRPr="008C1ED4">
        <w:rPr>
          <w:rFonts w:ascii="Trebuchet MS" w:hAnsi="Trebuchet MS"/>
          <w:bCs/>
          <w:sz w:val="48"/>
          <w:szCs w:val="48"/>
        </w:rPr>
        <w:t xml:space="preserve">(Members </w:t>
      </w:r>
      <w:r w:rsidR="00C534F6">
        <w:rPr>
          <w:rFonts w:ascii="Trebuchet MS" w:hAnsi="Trebuchet MS"/>
          <w:bCs/>
          <w:sz w:val="48"/>
          <w:szCs w:val="48"/>
        </w:rPr>
        <w:t>control the narrative</w:t>
      </w:r>
      <w:r w:rsidRPr="008C1ED4">
        <w:rPr>
          <w:rFonts w:ascii="Trebuchet MS" w:hAnsi="Trebuchet MS"/>
          <w:bCs/>
          <w:sz w:val="48"/>
          <w:szCs w:val="48"/>
        </w:rPr>
        <w:t>)</w:t>
      </w:r>
    </w:p>
    <w:p w14:paraId="51F1E8FD" w14:textId="77777777" w:rsidR="00F26769" w:rsidRPr="00963C76" w:rsidRDefault="00F26769" w:rsidP="00F26769">
      <w:pPr>
        <w:rPr>
          <w:rFonts w:ascii="Trebuchet MS" w:hAnsi="Trebuchet MS"/>
        </w:rPr>
      </w:pPr>
      <w:r w:rsidRPr="00963C76">
        <w:rPr>
          <w:rFonts w:ascii="Trebuchet MS" w:hAnsi="Trebuchet MS"/>
        </w:rPr>
        <w:tab/>
      </w:r>
      <w:r w:rsidRPr="00963C76">
        <w:rPr>
          <w:rFonts w:ascii="Trebuchet MS" w:hAnsi="Trebuchet MS"/>
        </w:rPr>
        <w:tab/>
      </w:r>
      <w:r w:rsidRPr="00963C76">
        <w:rPr>
          <w:rFonts w:ascii="Trebuchet MS" w:hAnsi="Trebuchet MS"/>
        </w:rPr>
        <w:tab/>
      </w:r>
    </w:p>
    <w:p w14:paraId="4884041B" w14:textId="77777777" w:rsidR="00F26769" w:rsidRPr="00963C76" w:rsidRDefault="00F26769" w:rsidP="00F26769">
      <w:pPr>
        <w:jc w:val="center"/>
        <w:rPr>
          <w:rFonts w:ascii="Trebuchet MS" w:hAnsi="Trebuchet MS"/>
        </w:rPr>
      </w:pPr>
    </w:p>
    <w:p w14:paraId="4A4A762E" w14:textId="19D56A8E" w:rsidR="00DC779F" w:rsidRPr="00DC779F" w:rsidRDefault="00232FB5" w:rsidP="00191034">
      <w:pPr>
        <w:numPr>
          <w:ilvl w:val="0"/>
          <w:numId w:val="26"/>
        </w:numPr>
        <w:rPr>
          <w:rFonts w:ascii="Trebuchet MS" w:hAnsi="Trebuchet MS"/>
          <w:b/>
        </w:rPr>
      </w:pPr>
      <w:r>
        <w:rPr>
          <w:rFonts w:ascii="Trebuchet MS" w:hAnsi="Trebuchet MS"/>
          <w:b/>
        </w:rPr>
        <w:t>Use</w:t>
      </w:r>
      <w:r w:rsidR="00372018">
        <w:rPr>
          <w:rFonts w:ascii="Trebuchet MS" w:hAnsi="Trebuchet MS"/>
          <w:b/>
        </w:rPr>
        <w:t xml:space="preserve"> </w:t>
      </w:r>
      <w:r>
        <w:rPr>
          <w:rFonts w:ascii="Trebuchet MS" w:hAnsi="Trebuchet MS"/>
          <w:b/>
        </w:rPr>
        <w:t>appropriate union message frame(s) in all internal &amp; external communication</w:t>
      </w:r>
    </w:p>
    <w:p w14:paraId="37405C33" w14:textId="77777777" w:rsidR="008C7F93" w:rsidRDefault="008C7F93" w:rsidP="008C7F93">
      <w:pPr>
        <w:rPr>
          <w:rFonts w:ascii="Trebuchet MS" w:hAnsi="Trebuchet MS"/>
          <w:b/>
        </w:rPr>
      </w:pPr>
    </w:p>
    <w:p w14:paraId="262FD959" w14:textId="2E0138EB" w:rsidR="000C4AB7" w:rsidRDefault="00232FB5" w:rsidP="00191034">
      <w:pPr>
        <w:numPr>
          <w:ilvl w:val="0"/>
          <w:numId w:val="26"/>
        </w:numPr>
        <w:rPr>
          <w:rFonts w:ascii="Trebuchet MS" w:hAnsi="Trebuchet MS"/>
          <w:b/>
        </w:rPr>
      </w:pPr>
      <w:r w:rsidRPr="00963C76">
        <w:rPr>
          <w:rFonts w:ascii="Trebuchet MS" w:hAnsi="Trebuchet MS"/>
          <w:b/>
        </w:rPr>
        <w:t xml:space="preserve">Attend monthly </w:t>
      </w:r>
      <w:r w:rsidR="0072670E">
        <w:rPr>
          <w:rFonts w:ascii="Trebuchet MS" w:hAnsi="Trebuchet MS"/>
          <w:b/>
        </w:rPr>
        <w:t>union</w:t>
      </w:r>
      <w:r w:rsidRPr="00963C76">
        <w:rPr>
          <w:rFonts w:ascii="Trebuchet MS" w:hAnsi="Trebuchet MS"/>
          <w:b/>
        </w:rPr>
        <w:t xml:space="preserve"> rep council meetings</w:t>
      </w:r>
    </w:p>
    <w:p w14:paraId="321AFB6C" w14:textId="77777777" w:rsidR="000C4AB7" w:rsidRDefault="000C4AB7" w:rsidP="000C4AB7">
      <w:pPr>
        <w:ind w:left="720" w:firstLine="720"/>
        <w:rPr>
          <w:rFonts w:ascii="Trebuchet MS" w:hAnsi="Trebuchet MS"/>
          <w:b/>
        </w:rPr>
      </w:pPr>
    </w:p>
    <w:p w14:paraId="13BC98CC" w14:textId="6E54467F" w:rsidR="00F26769" w:rsidRPr="000C4AB7" w:rsidRDefault="00232FB5" w:rsidP="00191034">
      <w:pPr>
        <w:pStyle w:val="ListParagraph"/>
        <w:numPr>
          <w:ilvl w:val="0"/>
          <w:numId w:val="54"/>
        </w:numPr>
        <w:rPr>
          <w:rFonts w:ascii="Trebuchet MS" w:hAnsi="Trebuchet MS"/>
          <w:b/>
        </w:rPr>
      </w:pPr>
      <w:r w:rsidRPr="000C4AB7">
        <w:rPr>
          <w:rFonts w:ascii="Trebuchet MS" w:hAnsi="Trebuchet MS"/>
          <w:b/>
        </w:rPr>
        <w:t>Bring membership concerns to the rep council/officers</w:t>
      </w:r>
      <w:r w:rsidR="00F26769" w:rsidRPr="000C4AB7">
        <w:rPr>
          <w:rFonts w:ascii="Trebuchet MS" w:hAnsi="Trebuchet MS"/>
          <w:b/>
        </w:rPr>
        <w:br/>
      </w:r>
    </w:p>
    <w:p w14:paraId="453E98EF" w14:textId="0EA2AC1B" w:rsidR="00F26769" w:rsidRPr="008A6868" w:rsidRDefault="00232FB5" w:rsidP="00191034">
      <w:pPr>
        <w:pStyle w:val="ListParagraph"/>
        <w:numPr>
          <w:ilvl w:val="0"/>
          <w:numId w:val="26"/>
        </w:numPr>
        <w:rPr>
          <w:rFonts w:ascii="Trebuchet MS" w:hAnsi="Trebuchet MS"/>
          <w:b/>
        </w:rPr>
      </w:pPr>
      <w:r w:rsidRPr="008A6868">
        <w:rPr>
          <w:rFonts w:ascii="Trebuchet MS" w:hAnsi="Trebuchet MS"/>
          <w:b/>
        </w:rPr>
        <w:t xml:space="preserve">Hold regular </w:t>
      </w:r>
      <w:r w:rsidR="00AF7539">
        <w:rPr>
          <w:rFonts w:ascii="Trebuchet MS" w:hAnsi="Trebuchet MS"/>
          <w:b/>
        </w:rPr>
        <w:t xml:space="preserve">union </w:t>
      </w:r>
      <w:r w:rsidRPr="008A6868">
        <w:rPr>
          <w:rFonts w:ascii="Trebuchet MS" w:hAnsi="Trebuchet MS"/>
          <w:b/>
        </w:rPr>
        <w:t xml:space="preserve">site meetings </w:t>
      </w:r>
      <w:r w:rsidRPr="008A6868">
        <w:rPr>
          <w:rFonts w:ascii="Trebuchet MS" w:hAnsi="Trebuchet MS"/>
          <w:b/>
        </w:rPr>
        <w:br/>
      </w:r>
    </w:p>
    <w:p w14:paraId="24206193" w14:textId="58C361D0" w:rsidR="000C4AB7" w:rsidRDefault="00232FB5" w:rsidP="00191034">
      <w:pPr>
        <w:pStyle w:val="ListParagraph"/>
        <w:numPr>
          <w:ilvl w:val="0"/>
          <w:numId w:val="53"/>
        </w:numPr>
        <w:rPr>
          <w:rFonts w:ascii="Trebuchet MS" w:hAnsi="Trebuchet MS"/>
          <w:b/>
        </w:rPr>
      </w:pPr>
      <w:r w:rsidRPr="000C4AB7">
        <w:rPr>
          <w:rFonts w:ascii="Trebuchet MS" w:hAnsi="Trebuchet MS"/>
          <w:b/>
        </w:rPr>
        <w:t>Actively listen to members</w:t>
      </w:r>
    </w:p>
    <w:p w14:paraId="72983ECA" w14:textId="5C7C3921" w:rsidR="000C4AB7" w:rsidRDefault="00232FB5" w:rsidP="00191034">
      <w:pPr>
        <w:pStyle w:val="ListParagraph"/>
        <w:numPr>
          <w:ilvl w:val="0"/>
          <w:numId w:val="53"/>
        </w:numPr>
        <w:rPr>
          <w:rFonts w:ascii="Trebuchet MS" w:hAnsi="Trebuchet MS"/>
          <w:b/>
        </w:rPr>
      </w:pPr>
      <w:r w:rsidRPr="000C4AB7">
        <w:rPr>
          <w:rFonts w:ascii="Trebuchet MS" w:hAnsi="Trebuchet MS"/>
          <w:b/>
        </w:rPr>
        <w:t>Be aware of “hot” issues</w:t>
      </w:r>
    </w:p>
    <w:p w14:paraId="2B1F8692" w14:textId="6B02126D" w:rsidR="00842D8D" w:rsidRDefault="00232FB5" w:rsidP="00191034">
      <w:pPr>
        <w:pStyle w:val="ListParagraph"/>
        <w:numPr>
          <w:ilvl w:val="0"/>
          <w:numId w:val="53"/>
        </w:numPr>
        <w:rPr>
          <w:rFonts w:ascii="Trebuchet MS" w:hAnsi="Trebuchet MS"/>
          <w:b/>
        </w:rPr>
      </w:pPr>
      <w:r w:rsidRPr="000C4AB7">
        <w:rPr>
          <w:rFonts w:ascii="Trebuchet MS" w:hAnsi="Trebuchet MS"/>
          <w:b/>
        </w:rPr>
        <w:t xml:space="preserve">Deliver </w:t>
      </w:r>
      <w:r w:rsidR="0072670E">
        <w:rPr>
          <w:rFonts w:ascii="Trebuchet MS" w:hAnsi="Trebuchet MS"/>
          <w:b/>
        </w:rPr>
        <w:t>union</w:t>
      </w:r>
      <w:r w:rsidRPr="000C4AB7">
        <w:rPr>
          <w:rFonts w:ascii="Trebuchet MS" w:hAnsi="Trebuchet MS"/>
          <w:b/>
        </w:rPr>
        <w:t xml:space="preserve"> correspondence to members</w:t>
      </w:r>
    </w:p>
    <w:p w14:paraId="4DF341D7" w14:textId="0A933A62" w:rsidR="00F26769" w:rsidRPr="00842D8D" w:rsidRDefault="00232FB5" w:rsidP="00191034">
      <w:pPr>
        <w:pStyle w:val="ListParagraph"/>
        <w:numPr>
          <w:ilvl w:val="0"/>
          <w:numId w:val="53"/>
        </w:numPr>
        <w:rPr>
          <w:rFonts w:ascii="Trebuchet MS" w:hAnsi="Trebuchet MS"/>
          <w:b/>
        </w:rPr>
      </w:pPr>
      <w:r>
        <w:rPr>
          <w:rFonts w:ascii="Trebuchet MS" w:hAnsi="Trebuchet MS"/>
          <w:b/>
        </w:rPr>
        <w:t>Model</w:t>
      </w:r>
      <w:r w:rsidR="00842D8D">
        <w:rPr>
          <w:rFonts w:ascii="Trebuchet MS" w:hAnsi="Trebuchet MS"/>
          <w:b/>
        </w:rPr>
        <w:t xml:space="preserve"> </w:t>
      </w:r>
      <w:r>
        <w:rPr>
          <w:rFonts w:ascii="Trebuchet MS" w:hAnsi="Trebuchet MS"/>
          <w:b/>
        </w:rPr>
        <w:t>&amp; encourage message frame discipline</w:t>
      </w:r>
      <w:r w:rsidR="00F26769" w:rsidRPr="00842D8D">
        <w:rPr>
          <w:rFonts w:ascii="Trebuchet MS" w:hAnsi="Trebuchet MS"/>
          <w:b/>
        </w:rPr>
        <w:br/>
      </w:r>
    </w:p>
    <w:p w14:paraId="0831C5BA" w14:textId="4986F8CB" w:rsidR="00F26769" w:rsidRPr="007500A7" w:rsidRDefault="00232FB5" w:rsidP="00191034">
      <w:pPr>
        <w:pStyle w:val="ListParagraph"/>
        <w:numPr>
          <w:ilvl w:val="0"/>
          <w:numId w:val="26"/>
        </w:numPr>
        <w:rPr>
          <w:rFonts w:ascii="Trebuchet MS" w:hAnsi="Trebuchet MS"/>
          <w:b/>
        </w:rPr>
      </w:pPr>
      <w:r w:rsidRPr="007500A7">
        <w:rPr>
          <w:rFonts w:ascii="Trebuchet MS" w:hAnsi="Trebuchet MS"/>
          <w:b/>
        </w:rPr>
        <w:t>Manage member surveys</w:t>
      </w:r>
      <w:r w:rsidRPr="007500A7">
        <w:rPr>
          <w:rFonts w:ascii="Trebuchet MS" w:hAnsi="Trebuchet MS"/>
          <w:b/>
        </w:rPr>
        <w:br/>
      </w:r>
    </w:p>
    <w:p w14:paraId="787B2445" w14:textId="26AEADCB" w:rsidR="00F26769" w:rsidRPr="007500A7" w:rsidRDefault="00232FB5" w:rsidP="00191034">
      <w:pPr>
        <w:pStyle w:val="ListParagraph"/>
        <w:numPr>
          <w:ilvl w:val="0"/>
          <w:numId w:val="26"/>
        </w:numPr>
        <w:rPr>
          <w:rFonts w:ascii="Trebuchet MS" w:hAnsi="Trebuchet MS"/>
          <w:b/>
        </w:rPr>
      </w:pPr>
      <w:r w:rsidRPr="007500A7">
        <w:rPr>
          <w:rFonts w:ascii="Trebuchet MS" w:hAnsi="Trebuchet MS"/>
          <w:b/>
        </w:rPr>
        <w:t xml:space="preserve">Collect member </w:t>
      </w:r>
      <w:r w:rsidR="00E62E9F">
        <w:rPr>
          <w:rFonts w:ascii="Trebuchet MS" w:hAnsi="Trebuchet MS"/>
          <w:b/>
        </w:rPr>
        <w:t>personal</w:t>
      </w:r>
      <w:r w:rsidRPr="007500A7">
        <w:rPr>
          <w:rFonts w:ascii="Trebuchet MS" w:hAnsi="Trebuchet MS"/>
          <w:b/>
        </w:rPr>
        <w:t xml:space="preserve"> email addresses</w:t>
      </w:r>
    </w:p>
    <w:p w14:paraId="272B51A5" w14:textId="77777777" w:rsidR="00372018" w:rsidRDefault="00372018" w:rsidP="00372018">
      <w:pPr>
        <w:rPr>
          <w:rFonts w:ascii="Trebuchet MS" w:hAnsi="Trebuchet MS"/>
          <w:b/>
        </w:rPr>
      </w:pPr>
    </w:p>
    <w:p w14:paraId="43E7F40B" w14:textId="461432FC" w:rsidR="00F26769" w:rsidRPr="00372018" w:rsidRDefault="00232FB5" w:rsidP="00191034">
      <w:pPr>
        <w:pStyle w:val="ListParagraph"/>
        <w:numPr>
          <w:ilvl w:val="0"/>
          <w:numId w:val="26"/>
        </w:numPr>
        <w:rPr>
          <w:rFonts w:ascii="Trebuchet MS" w:hAnsi="Trebuchet MS"/>
          <w:b/>
        </w:rPr>
      </w:pPr>
      <w:r w:rsidRPr="00372018">
        <w:rPr>
          <w:rFonts w:ascii="Trebuchet MS" w:hAnsi="Trebuchet MS"/>
          <w:b/>
        </w:rPr>
        <w:t xml:space="preserve">Keep </w:t>
      </w:r>
      <w:r w:rsidR="0072670E">
        <w:rPr>
          <w:rFonts w:ascii="Trebuchet MS" w:hAnsi="Trebuchet MS"/>
          <w:b/>
        </w:rPr>
        <w:t>union</w:t>
      </w:r>
      <w:r w:rsidRPr="00372018">
        <w:rPr>
          <w:rFonts w:ascii="Trebuchet MS" w:hAnsi="Trebuchet MS"/>
          <w:b/>
        </w:rPr>
        <w:t xml:space="preserve"> bulletin board up-to-date </w:t>
      </w:r>
    </w:p>
    <w:p w14:paraId="348A2051" w14:textId="77777777" w:rsidR="00F26769" w:rsidRPr="00963C76" w:rsidRDefault="00F26769" w:rsidP="00A72AEB">
      <w:pPr>
        <w:rPr>
          <w:rFonts w:ascii="Trebuchet MS" w:hAnsi="Trebuchet MS"/>
          <w:b/>
        </w:rPr>
      </w:pPr>
    </w:p>
    <w:p w14:paraId="3206807E" w14:textId="6855C54B" w:rsidR="00F26769" w:rsidRPr="00372018" w:rsidRDefault="00232FB5" w:rsidP="00191034">
      <w:pPr>
        <w:pStyle w:val="ListParagraph"/>
        <w:numPr>
          <w:ilvl w:val="0"/>
          <w:numId w:val="26"/>
        </w:numPr>
        <w:ind w:right="-720"/>
        <w:rPr>
          <w:rFonts w:ascii="Trebuchet MS" w:hAnsi="Trebuchet MS"/>
          <w:b/>
        </w:rPr>
      </w:pPr>
      <w:r w:rsidRPr="00372018">
        <w:rPr>
          <w:rFonts w:ascii="Trebuchet MS" w:hAnsi="Trebuchet MS"/>
          <w:b/>
        </w:rPr>
        <w:t xml:space="preserve">Encourage members to use </w:t>
      </w:r>
      <w:r w:rsidRPr="00232FB5">
        <w:rPr>
          <w:rFonts w:ascii="Trebuchet MS" w:hAnsi="Trebuchet MS"/>
          <w:b/>
          <w:u w:val="single"/>
        </w:rPr>
        <w:t>cta.org</w:t>
      </w:r>
      <w:r w:rsidRPr="00372018">
        <w:rPr>
          <w:rFonts w:ascii="Trebuchet MS" w:hAnsi="Trebuchet MS"/>
          <w:b/>
        </w:rPr>
        <w:t xml:space="preserve"> and </w:t>
      </w:r>
      <w:r w:rsidRPr="00232FB5">
        <w:rPr>
          <w:rFonts w:ascii="Trebuchet MS" w:hAnsi="Trebuchet MS"/>
          <w:b/>
          <w:u w:val="single"/>
        </w:rPr>
        <w:t>nea.org</w:t>
      </w:r>
      <w:r w:rsidRPr="00372018">
        <w:rPr>
          <w:rFonts w:ascii="Trebuchet MS" w:hAnsi="Trebuchet MS"/>
          <w:b/>
        </w:rPr>
        <w:t xml:space="preserve"> websites</w:t>
      </w:r>
    </w:p>
    <w:p w14:paraId="3E7C3D09" w14:textId="77777777" w:rsidR="00F26769" w:rsidRDefault="00F26769" w:rsidP="00F26769">
      <w:pPr>
        <w:pStyle w:val="ListParagraph"/>
        <w:rPr>
          <w:rFonts w:ascii="Trebuchet MS" w:hAnsi="Trebuchet MS"/>
          <w:bCs/>
          <w:sz w:val="26"/>
        </w:rPr>
      </w:pPr>
    </w:p>
    <w:p w14:paraId="57BF2011" w14:textId="77777777" w:rsidR="00F26769" w:rsidRPr="00963C76" w:rsidRDefault="00F26769" w:rsidP="00F26769">
      <w:pPr>
        <w:rPr>
          <w:rFonts w:ascii="Trebuchet MS" w:hAnsi="Trebuchet MS"/>
          <w:bdr w:val="dashSmallGap" w:sz="4" w:space="0" w:color="auto" w:shadow="1"/>
        </w:rPr>
        <w:sectPr w:rsidR="00F26769" w:rsidRPr="00963C76" w:rsidSect="00EA4676">
          <w:pgSz w:w="12240" w:h="15840"/>
          <w:pgMar w:top="1152" w:right="1152" w:bottom="1152" w:left="1152" w:header="720" w:footer="432" w:gutter="0"/>
          <w:cols w:space="720"/>
          <w:docGrid w:linePitch="360"/>
        </w:sectPr>
      </w:pPr>
      <w:r w:rsidRPr="00963C76">
        <w:rPr>
          <w:rFonts w:ascii="Trebuchet MS" w:hAnsi="Trebuchet MS"/>
          <w:bdr w:val="dashSmallGap" w:color="auto" w:sz="4" w:space="0" w:shadow="1"/>
        </w:rPr>
        <w:t xml:space="preserve"> </w:t>
      </w:r>
    </w:p>
    <w:p w14:paraId="5A3E0185" w14:textId="4CCC9803" w:rsidR="00F26769" w:rsidRPr="00963C76" w:rsidRDefault="00F26769" w:rsidP="00F26769">
      <w:pPr>
        <w:rPr>
          <w:rFonts w:ascii="Trebuchet MS" w:hAnsi="Trebuchet MS"/>
        </w:rPr>
      </w:pPr>
    </w:p>
    <w:p w14:paraId="17CD20E3" w14:textId="79D6FC59" w:rsidR="00F26769" w:rsidRPr="00B05253" w:rsidRDefault="00F26769" w:rsidP="00F26769">
      <w:pPr>
        <w:pStyle w:val="Title"/>
        <w:rPr>
          <w:rFonts w:ascii="Trebuchet MS" w:hAnsi="Trebuchet MS"/>
          <w:color w:val="1F497D"/>
          <w:sz w:val="56"/>
        </w:rPr>
      </w:pPr>
    </w:p>
    <w:p w14:paraId="33736893" w14:textId="77777777" w:rsidR="00F26769" w:rsidRDefault="00F26769" w:rsidP="00F26769">
      <w:pPr>
        <w:pStyle w:val="Title"/>
        <w:rPr>
          <w:rFonts w:ascii="Trebuchet MS" w:hAnsi="Trebuchet MS"/>
          <w:color w:val="1F497D"/>
          <w:sz w:val="56"/>
        </w:rPr>
        <w:sectPr w:rsidR="00F26769" w:rsidSect="003061DB">
          <w:type w:val="continuous"/>
          <w:pgSz w:w="12240" w:h="15840"/>
          <w:pgMar w:top="1152" w:right="1152" w:bottom="1152" w:left="1152" w:header="720" w:footer="720" w:gutter="0"/>
          <w:cols w:space="720"/>
          <w:docGrid w:linePitch="360"/>
        </w:sectPr>
      </w:pPr>
    </w:p>
    <w:p w14:paraId="3EAC5BCE" w14:textId="5FF0957D" w:rsidR="003130D3" w:rsidRDefault="003A6212" w:rsidP="007F2281">
      <w:pPr>
        <w:jc w:val="center"/>
        <w:rPr>
          <w:rFonts w:ascii="Trebuchet MS" w:hAnsi="Trebuchet MS"/>
          <w:color w:val="1F497D"/>
          <w:sz w:val="56"/>
        </w:rPr>
      </w:pPr>
      <w:r>
        <w:rPr>
          <w:rFonts w:ascii="Trebuchet MS" w:hAnsi="Trebuchet MS"/>
          <w:noProof/>
          <w:color w:val="1F497D"/>
          <w:sz w:val="56"/>
        </w:rPr>
        <w:drawing>
          <wp:anchor distT="0" distB="0" distL="114300" distR="114300" simplePos="0" relativeHeight="251658260" behindDoc="0" locked="0" layoutInCell="1" allowOverlap="1" wp14:anchorId="39845C30" wp14:editId="16EF4339">
            <wp:simplePos x="0" y="0"/>
            <wp:positionH relativeFrom="column">
              <wp:posOffset>2451735</wp:posOffset>
            </wp:positionH>
            <wp:positionV relativeFrom="paragraph">
              <wp:posOffset>239439</wp:posOffset>
            </wp:positionV>
            <wp:extent cx="1666240" cy="1242695"/>
            <wp:effectExtent l="0" t="0" r="0" b="0"/>
            <wp:wrapSquare wrapText="bothSides"/>
            <wp:docPr id="124" name="Picture 124" descr="ANNOU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ANNOUNC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666240" cy="1242695"/>
                    </a:xfrm>
                    <a:prstGeom prst="rect">
                      <a:avLst/>
                    </a:prstGeom>
                    <a:noFill/>
                    <a:ln>
                      <a:noFill/>
                    </a:ln>
                  </pic:spPr>
                </pic:pic>
              </a:graphicData>
            </a:graphic>
            <wp14:sizeRelH relativeFrom="page">
              <wp14:pctWidth>0</wp14:pctWidth>
            </wp14:sizeRelH>
            <wp14:sizeRelV relativeFrom="page">
              <wp14:pctHeight>0</wp14:pctHeight>
            </wp14:sizeRelV>
          </wp:anchor>
        </w:drawing>
      </w:r>
      <w:r w:rsidR="00F26769">
        <w:rPr>
          <w:rFonts w:ascii="Trebuchet MS" w:hAnsi="Trebuchet MS"/>
          <w:color w:val="1F497D"/>
          <w:sz w:val="56"/>
        </w:rPr>
        <w:br w:type="page"/>
      </w:r>
      <w:r w:rsidR="007F2281" w:rsidRPr="001B3167">
        <w:rPr>
          <w:rFonts w:ascii="Trebuchet MS" w:hAnsi="Trebuchet MS"/>
          <w:color w:val="1F497D"/>
          <w:sz w:val="44"/>
        </w:rPr>
        <w:t>Local EA M</w:t>
      </w:r>
      <w:r w:rsidR="005A4210" w:rsidRPr="001B3167">
        <w:rPr>
          <w:rFonts w:ascii="Trebuchet MS" w:hAnsi="Trebuchet MS"/>
          <w:color w:val="1F497D"/>
          <w:sz w:val="44"/>
        </w:rPr>
        <w:t>essage Frame</w:t>
      </w:r>
    </w:p>
    <w:p w14:paraId="15E631AA" w14:textId="339EC25B" w:rsidR="007F2281" w:rsidRPr="00062878" w:rsidRDefault="007F2281" w:rsidP="007F2281">
      <w:pPr>
        <w:rPr>
          <w:rFonts w:ascii="Arial" w:hAnsi="Arial" w:cs="Arial"/>
          <w:b/>
          <w:i/>
          <w:sz w:val="28"/>
          <w:szCs w:val="28"/>
        </w:rPr>
      </w:pP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09"/>
        <w:gridCol w:w="3112"/>
        <w:gridCol w:w="3109"/>
      </w:tblGrid>
      <w:tr w:rsidR="007F2281" w:rsidRPr="00062878" w14:paraId="69908897" w14:textId="77777777" w:rsidTr="007F2281">
        <w:trPr>
          <w:jc w:val="center"/>
        </w:trPr>
        <w:tc>
          <w:tcPr>
            <w:tcW w:w="9330" w:type="dxa"/>
            <w:gridSpan w:val="3"/>
            <w:shd w:val="clear" w:color="auto" w:fill="B4C6E7" w:themeFill="accent1" w:themeFillTint="66"/>
          </w:tcPr>
          <w:p w14:paraId="3B0BF524" w14:textId="0C593395" w:rsidR="007F2281" w:rsidRPr="00062878" w:rsidRDefault="007F2281" w:rsidP="00BB3C71">
            <w:pPr>
              <w:jc w:val="center"/>
              <w:rPr>
                <w:rFonts w:ascii="Arial" w:hAnsi="Arial" w:cs="Arial"/>
                <w:b/>
                <w:sz w:val="32"/>
                <w:szCs w:val="32"/>
              </w:rPr>
            </w:pPr>
          </w:p>
          <w:p w14:paraId="54C82A43" w14:textId="7373C194" w:rsidR="007F2281" w:rsidRPr="00062878" w:rsidRDefault="007F2281" w:rsidP="00BB3C71">
            <w:pPr>
              <w:jc w:val="center"/>
              <w:rPr>
                <w:rFonts w:ascii="Arial" w:hAnsi="Arial" w:cs="Arial"/>
                <w:b/>
                <w:sz w:val="32"/>
                <w:szCs w:val="32"/>
              </w:rPr>
            </w:pPr>
            <w:r w:rsidRPr="00062878">
              <w:rPr>
                <w:rFonts w:ascii="Arial" w:hAnsi="Arial" w:cs="Arial"/>
                <w:b/>
                <w:sz w:val="32"/>
                <w:szCs w:val="32"/>
              </w:rPr>
              <w:t xml:space="preserve">Students are at the center of everything we do. </w:t>
            </w:r>
          </w:p>
          <w:p w14:paraId="1E0A316C" w14:textId="7DD5C1F1" w:rsidR="007F2281" w:rsidRPr="00062878" w:rsidRDefault="007F2281" w:rsidP="00BB3C71">
            <w:pPr>
              <w:jc w:val="center"/>
              <w:rPr>
                <w:rFonts w:ascii="Arial" w:hAnsi="Arial" w:cs="Arial"/>
                <w:b/>
                <w:sz w:val="32"/>
                <w:szCs w:val="32"/>
              </w:rPr>
            </w:pPr>
            <w:r w:rsidRPr="00062878">
              <w:rPr>
                <w:rFonts w:ascii="Arial" w:hAnsi="Arial" w:cs="Arial"/>
                <w:b/>
                <w:sz w:val="32"/>
                <w:szCs w:val="32"/>
              </w:rPr>
              <w:t>As a [L</w:t>
            </w:r>
            <w:r w:rsidR="00A31CB0">
              <w:rPr>
                <w:rFonts w:ascii="Arial" w:hAnsi="Arial" w:cs="Arial"/>
                <w:b/>
                <w:sz w:val="32"/>
                <w:szCs w:val="32"/>
              </w:rPr>
              <w:t>OCAL ASSN</w:t>
            </w:r>
            <w:r w:rsidRPr="00062878">
              <w:rPr>
                <w:rFonts w:ascii="Arial" w:hAnsi="Arial" w:cs="Arial"/>
                <w:b/>
                <w:sz w:val="32"/>
                <w:szCs w:val="32"/>
              </w:rPr>
              <w:t xml:space="preserve">]/CTA member, I am deeply committed to the success of every student. </w:t>
            </w:r>
          </w:p>
          <w:p w14:paraId="0816B0FD" w14:textId="77777777" w:rsidR="007F2281" w:rsidRPr="00062878" w:rsidRDefault="007F2281" w:rsidP="00BB3C71">
            <w:pPr>
              <w:jc w:val="center"/>
              <w:rPr>
                <w:rFonts w:ascii="Arial" w:hAnsi="Arial" w:cs="Arial"/>
                <w:b/>
                <w:sz w:val="32"/>
                <w:szCs w:val="32"/>
              </w:rPr>
            </w:pPr>
          </w:p>
        </w:tc>
      </w:tr>
      <w:tr w:rsidR="007F2281" w:rsidRPr="00062878" w14:paraId="6707D830" w14:textId="77777777" w:rsidTr="00D44910">
        <w:trPr>
          <w:trHeight w:val="1572"/>
          <w:jc w:val="center"/>
        </w:trPr>
        <w:tc>
          <w:tcPr>
            <w:tcW w:w="3109" w:type="dxa"/>
            <w:shd w:val="clear" w:color="auto" w:fill="E2EFD9" w:themeFill="accent6" w:themeFillTint="33"/>
            <w:vAlign w:val="center"/>
          </w:tcPr>
          <w:p w14:paraId="68D4E8E9" w14:textId="77777777" w:rsidR="007F2281" w:rsidRPr="00062878" w:rsidRDefault="007F2281" w:rsidP="00D44910">
            <w:pPr>
              <w:jc w:val="center"/>
              <w:rPr>
                <w:rFonts w:ascii="Arial" w:hAnsi="Arial" w:cs="Arial"/>
                <w:b/>
                <w:sz w:val="28"/>
                <w:szCs w:val="28"/>
              </w:rPr>
            </w:pPr>
            <w:r w:rsidRPr="00062878">
              <w:rPr>
                <w:rFonts w:ascii="Arial" w:hAnsi="Arial" w:cs="Arial"/>
                <w:b/>
                <w:sz w:val="28"/>
                <w:szCs w:val="28"/>
              </w:rPr>
              <w:t>SUCCESS</w:t>
            </w:r>
          </w:p>
          <w:p w14:paraId="4AF82D9A" w14:textId="77777777" w:rsidR="007F2281" w:rsidRPr="00062878" w:rsidRDefault="007F2281" w:rsidP="00D44910">
            <w:pPr>
              <w:jc w:val="center"/>
              <w:rPr>
                <w:rFonts w:ascii="Arial" w:hAnsi="Arial" w:cs="Arial"/>
              </w:rPr>
            </w:pPr>
            <w:r w:rsidRPr="00062878">
              <w:rPr>
                <w:rFonts w:ascii="Arial" w:hAnsi="Arial" w:cs="Arial"/>
              </w:rPr>
              <w:t>Good education inspires students’ natural curiosity and builds their desire to learn.</w:t>
            </w:r>
          </w:p>
        </w:tc>
        <w:tc>
          <w:tcPr>
            <w:tcW w:w="3112" w:type="dxa"/>
            <w:shd w:val="clear" w:color="auto" w:fill="E2EFD9" w:themeFill="accent6" w:themeFillTint="33"/>
            <w:vAlign w:val="center"/>
          </w:tcPr>
          <w:p w14:paraId="2DFA498F" w14:textId="65795746" w:rsidR="007F2281" w:rsidRPr="00062878" w:rsidRDefault="007F2281" w:rsidP="00D44910">
            <w:pPr>
              <w:jc w:val="center"/>
              <w:rPr>
                <w:rFonts w:ascii="Arial" w:hAnsi="Arial" w:cs="Arial"/>
                <w:b/>
                <w:sz w:val="28"/>
                <w:szCs w:val="28"/>
              </w:rPr>
            </w:pPr>
            <w:r w:rsidRPr="00062878">
              <w:rPr>
                <w:rFonts w:ascii="Arial" w:hAnsi="Arial" w:cs="Arial"/>
                <w:b/>
                <w:sz w:val="28"/>
                <w:szCs w:val="28"/>
              </w:rPr>
              <w:t>OPPORTUNITY</w:t>
            </w:r>
          </w:p>
          <w:p w14:paraId="75E4B9E7" w14:textId="77777777" w:rsidR="007F2281" w:rsidRPr="00062878" w:rsidRDefault="007F2281" w:rsidP="00D44910">
            <w:pPr>
              <w:jc w:val="center"/>
              <w:rPr>
                <w:rFonts w:ascii="Arial" w:hAnsi="Arial" w:cs="Arial"/>
              </w:rPr>
            </w:pPr>
            <w:r w:rsidRPr="00062878">
              <w:rPr>
                <w:rFonts w:ascii="Arial" w:hAnsi="Arial" w:cs="Arial"/>
              </w:rPr>
              <w:t>All students, regardless of their zip code, deserve the support, tools, &amp; time to learn.</w:t>
            </w:r>
          </w:p>
        </w:tc>
        <w:tc>
          <w:tcPr>
            <w:tcW w:w="3109" w:type="dxa"/>
            <w:shd w:val="clear" w:color="auto" w:fill="E2EFD9" w:themeFill="accent6" w:themeFillTint="33"/>
            <w:vAlign w:val="center"/>
          </w:tcPr>
          <w:p w14:paraId="62BCD3A5" w14:textId="60BD03EB" w:rsidR="007F2281" w:rsidRPr="00062878" w:rsidRDefault="007F2281" w:rsidP="00D44910">
            <w:pPr>
              <w:jc w:val="center"/>
              <w:rPr>
                <w:rFonts w:ascii="Arial" w:hAnsi="Arial" w:cs="Arial"/>
                <w:b/>
                <w:sz w:val="28"/>
                <w:szCs w:val="28"/>
              </w:rPr>
            </w:pPr>
            <w:r w:rsidRPr="00062878">
              <w:rPr>
                <w:rFonts w:ascii="Arial" w:hAnsi="Arial" w:cs="Arial"/>
                <w:b/>
                <w:sz w:val="28"/>
                <w:szCs w:val="28"/>
              </w:rPr>
              <w:t>QUALITY</w:t>
            </w:r>
          </w:p>
          <w:p w14:paraId="01103D2F" w14:textId="37CE0853" w:rsidR="007F2281" w:rsidRPr="00062878" w:rsidRDefault="007F2281" w:rsidP="00D44910">
            <w:pPr>
              <w:jc w:val="center"/>
              <w:rPr>
                <w:rFonts w:ascii="Arial" w:hAnsi="Arial" w:cs="Arial"/>
              </w:rPr>
            </w:pPr>
            <w:r w:rsidRPr="00062878">
              <w:rPr>
                <w:rFonts w:ascii="Arial" w:hAnsi="Arial" w:cs="Arial"/>
              </w:rPr>
              <w:t>Ensure every student has a caring, qualified, committed teacher.</w:t>
            </w:r>
          </w:p>
        </w:tc>
      </w:tr>
      <w:tr w:rsidR="007F2281" w:rsidRPr="00062878" w14:paraId="3E895791" w14:textId="77777777" w:rsidTr="007F2281">
        <w:trPr>
          <w:jc w:val="center"/>
        </w:trPr>
        <w:tc>
          <w:tcPr>
            <w:tcW w:w="3109" w:type="dxa"/>
          </w:tcPr>
          <w:p w14:paraId="083D8B22" w14:textId="77777777" w:rsidR="00D44910" w:rsidRDefault="00D44910" w:rsidP="00D44910">
            <w:pPr>
              <w:pStyle w:val="ListParagraph"/>
              <w:ind w:left="360"/>
              <w:contextualSpacing/>
              <w:rPr>
                <w:rFonts w:ascii="Arial" w:hAnsi="Arial" w:cs="Arial"/>
              </w:rPr>
            </w:pPr>
          </w:p>
          <w:p w14:paraId="32FD9869" w14:textId="78AFB848" w:rsidR="007F2281" w:rsidRPr="00062878" w:rsidRDefault="00A31CB0" w:rsidP="00191034">
            <w:pPr>
              <w:pStyle w:val="ListParagraph"/>
              <w:numPr>
                <w:ilvl w:val="0"/>
                <w:numId w:val="85"/>
              </w:numPr>
              <w:contextualSpacing/>
              <w:rPr>
                <w:rFonts w:ascii="Arial" w:hAnsi="Arial" w:cs="Arial"/>
              </w:rPr>
            </w:pPr>
            <w:r>
              <w:rPr>
                <w:rFonts w:ascii="Arial" w:hAnsi="Arial" w:cs="Arial"/>
              </w:rPr>
              <w:t>[</w:t>
            </w:r>
            <w:r w:rsidR="00D44910">
              <w:rPr>
                <w:rFonts w:ascii="Arial" w:hAnsi="Arial" w:cs="Arial"/>
              </w:rPr>
              <w:t>LOCAL ASSN</w:t>
            </w:r>
            <w:r>
              <w:rPr>
                <w:rFonts w:ascii="Arial" w:hAnsi="Arial" w:cs="Arial"/>
              </w:rPr>
              <w:t>]</w:t>
            </w:r>
            <w:r w:rsidR="007F2281" w:rsidRPr="00062878">
              <w:rPr>
                <w:rFonts w:ascii="Arial" w:hAnsi="Arial" w:cs="Arial"/>
              </w:rPr>
              <w:t xml:space="preserve"> members work tirelessly to ensure all our students have the Public Education they deserve. </w:t>
            </w:r>
          </w:p>
          <w:p w14:paraId="45CCB375" w14:textId="77777777" w:rsidR="007F2281" w:rsidRPr="00062878" w:rsidRDefault="007F2281" w:rsidP="00191034">
            <w:pPr>
              <w:pStyle w:val="ListParagraph"/>
              <w:numPr>
                <w:ilvl w:val="0"/>
                <w:numId w:val="85"/>
              </w:numPr>
              <w:contextualSpacing/>
              <w:rPr>
                <w:rFonts w:ascii="Arial" w:hAnsi="Arial" w:cs="Arial"/>
              </w:rPr>
            </w:pPr>
            <w:r w:rsidRPr="00062878">
              <w:rPr>
                <w:rFonts w:ascii="Arial" w:hAnsi="Arial" w:cs="Arial"/>
              </w:rPr>
              <w:t>California Teachers Association (CTA) works for the initiatives described in our THE PUBLIC EDUCATION OUR STUDENTS DESERVE document.</w:t>
            </w:r>
          </w:p>
          <w:p w14:paraId="590D7C00" w14:textId="77777777" w:rsidR="007F2281" w:rsidRPr="00062878" w:rsidRDefault="007F2281" w:rsidP="00191034">
            <w:pPr>
              <w:pStyle w:val="ListParagraph"/>
              <w:numPr>
                <w:ilvl w:val="0"/>
                <w:numId w:val="85"/>
              </w:numPr>
              <w:contextualSpacing/>
              <w:rPr>
                <w:rFonts w:ascii="Arial" w:hAnsi="Arial" w:cs="Arial"/>
              </w:rPr>
            </w:pPr>
            <w:r w:rsidRPr="00062878">
              <w:rPr>
                <w:rFonts w:ascii="Arial" w:hAnsi="Arial" w:cs="Arial"/>
              </w:rPr>
              <w:t xml:space="preserve">Other talking points… </w:t>
            </w:r>
          </w:p>
          <w:p w14:paraId="755AE66F" w14:textId="77777777" w:rsidR="007F2281" w:rsidRPr="00062878" w:rsidRDefault="007F2281" w:rsidP="00BB3C71">
            <w:pPr>
              <w:rPr>
                <w:rFonts w:ascii="Arial" w:hAnsi="Arial" w:cs="Arial"/>
              </w:rPr>
            </w:pPr>
          </w:p>
          <w:p w14:paraId="3B4739BE" w14:textId="77777777" w:rsidR="007F2281" w:rsidRPr="00062878" w:rsidRDefault="007F2281" w:rsidP="00BB3C71">
            <w:pPr>
              <w:jc w:val="center"/>
              <w:rPr>
                <w:rFonts w:ascii="Arial" w:hAnsi="Arial" w:cs="Arial"/>
              </w:rPr>
            </w:pPr>
          </w:p>
          <w:p w14:paraId="367F0CF5" w14:textId="77777777" w:rsidR="007F2281" w:rsidRPr="00062878" w:rsidRDefault="007F2281" w:rsidP="00BB3C71">
            <w:pPr>
              <w:jc w:val="center"/>
              <w:rPr>
                <w:rFonts w:ascii="Arial" w:hAnsi="Arial" w:cs="Arial"/>
              </w:rPr>
            </w:pPr>
          </w:p>
          <w:p w14:paraId="4320F22A" w14:textId="77777777" w:rsidR="007F2281" w:rsidRPr="00062878" w:rsidRDefault="007F2281" w:rsidP="00BB3C71">
            <w:pPr>
              <w:jc w:val="center"/>
              <w:rPr>
                <w:rFonts w:ascii="Arial" w:hAnsi="Arial" w:cs="Arial"/>
              </w:rPr>
            </w:pPr>
          </w:p>
          <w:p w14:paraId="61F702F5" w14:textId="77777777" w:rsidR="007F2281" w:rsidRPr="00062878" w:rsidRDefault="007F2281" w:rsidP="00BB3C71">
            <w:pPr>
              <w:jc w:val="center"/>
              <w:rPr>
                <w:rFonts w:ascii="Arial" w:hAnsi="Arial" w:cs="Arial"/>
              </w:rPr>
            </w:pPr>
          </w:p>
          <w:p w14:paraId="5C3958B4" w14:textId="77777777" w:rsidR="007F2281" w:rsidRPr="00062878" w:rsidRDefault="007F2281" w:rsidP="00BB3C71">
            <w:pPr>
              <w:jc w:val="center"/>
              <w:rPr>
                <w:rFonts w:ascii="Arial" w:hAnsi="Arial" w:cs="Arial"/>
              </w:rPr>
            </w:pPr>
          </w:p>
          <w:p w14:paraId="1F0CDA38" w14:textId="77777777" w:rsidR="007F2281" w:rsidRPr="00062878" w:rsidRDefault="007F2281" w:rsidP="00BB3C71">
            <w:pPr>
              <w:jc w:val="center"/>
              <w:rPr>
                <w:rFonts w:ascii="Arial" w:hAnsi="Arial" w:cs="Arial"/>
              </w:rPr>
            </w:pPr>
          </w:p>
          <w:p w14:paraId="4B1C4E3D" w14:textId="77777777" w:rsidR="007F2281" w:rsidRPr="00062878" w:rsidRDefault="007F2281" w:rsidP="00BB3C71">
            <w:pPr>
              <w:jc w:val="center"/>
              <w:rPr>
                <w:rFonts w:ascii="Arial" w:hAnsi="Arial" w:cs="Arial"/>
              </w:rPr>
            </w:pPr>
          </w:p>
          <w:p w14:paraId="17F26755" w14:textId="77777777" w:rsidR="007F2281" w:rsidRPr="00062878" w:rsidRDefault="007F2281" w:rsidP="00BB3C71">
            <w:pPr>
              <w:jc w:val="center"/>
              <w:rPr>
                <w:rFonts w:ascii="Arial" w:hAnsi="Arial" w:cs="Arial"/>
              </w:rPr>
            </w:pPr>
          </w:p>
          <w:p w14:paraId="4972F44E" w14:textId="77777777" w:rsidR="007F2281" w:rsidRPr="00062878" w:rsidRDefault="007F2281" w:rsidP="00BB3C71">
            <w:pPr>
              <w:jc w:val="center"/>
              <w:rPr>
                <w:rFonts w:ascii="Arial" w:hAnsi="Arial" w:cs="Arial"/>
              </w:rPr>
            </w:pPr>
          </w:p>
          <w:p w14:paraId="5A1338AA" w14:textId="77777777" w:rsidR="007F2281" w:rsidRPr="00062878" w:rsidRDefault="007F2281" w:rsidP="00BB3C71">
            <w:pPr>
              <w:jc w:val="center"/>
              <w:rPr>
                <w:rFonts w:ascii="Arial" w:hAnsi="Arial" w:cs="Arial"/>
              </w:rPr>
            </w:pPr>
          </w:p>
          <w:p w14:paraId="2E71B3EA" w14:textId="77777777" w:rsidR="007F2281" w:rsidRPr="00062878" w:rsidRDefault="007F2281" w:rsidP="00BB3C71">
            <w:pPr>
              <w:jc w:val="center"/>
              <w:rPr>
                <w:rFonts w:ascii="Arial" w:hAnsi="Arial" w:cs="Arial"/>
              </w:rPr>
            </w:pPr>
          </w:p>
        </w:tc>
        <w:tc>
          <w:tcPr>
            <w:tcW w:w="3112" w:type="dxa"/>
          </w:tcPr>
          <w:p w14:paraId="70013088" w14:textId="77777777" w:rsidR="00D44910" w:rsidRDefault="00D44910" w:rsidP="00D44910">
            <w:pPr>
              <w:pStyle w:val="ListParagraph"/>
              <w:ind w:left="360"/>
              <w:contextualSpacing/>
              <w:rPr>
                <w:rFonts w:ascii="Arial" w:hAnsi="Arial" w:cs="Arial"/>
              </w:rPr>
            </w:pPr>
          </w:p>
          <w:p w14:paraId="5B0FEFE6" w14:textId="309C1C94" w:rsidR="007F2281" w:rsidRPr="00062878" w:rsidRDefault="007F2281" w:rsidP="00191034">
            <w:pPr>
              <w:pStyle w:val="ListParagraph"/>
              <w:numPr>
                <w:ilvl w:val="0"/>
                <w:numId w:val="85"/>
              </w:numPr>
              <w:contextualSpacing/>
              <w:rPr>
                <w:rFonts w:ascii="Arial" w:hAnsi="Arial" w:cs="Arial"/>
              </w:rPr>
            </w:pPr>
            <w:r w:rsidRPr="00062878">
              <w:rPr>
                <w:rFonts w:ascii="Arial" w:hAnsi="Arial" w:cs="Arial"/>
              </w:rPr>
              <w:t xml:space="preserve">Our </w:t>
            </w:r>
            <w:r w:rsidR="00D44910">
              <w:rPr>
                <w:rFonts w:ascii="Arial" w:hAnsi="Arial" w:cs="Arial"/>
              </w:rPr>
              <w:t>[LOCAL ASSN]</w:t>
            </w:r>
            <w:r w:rsidRPr="00062878">
              <w:rPr>
                <w:rFonts w:ascii="Arial" w:hAnsi="Arial" w:cs="Arial"/>
              </w:rPr>
              <w:t xml:space="preserve"> Time to Teach campaign is focused on reducing workload, caseloads and class sizes to ensure that our members have time to give our students individual attention. </w:t>
            </w:r>
          </w:p>
        </w:tc>
        <w:tc>
          <w:tcPr>
            <w:tcW w:w="3109" w:type="dxa"/>
          </w:tcPr>
          <w:p w14:paraId="14F9075C" w14:textId="77777777" w:rsidR="00D44910" w:rsidRDefault="00D44910" w:rsidP="00D44910">
            <w:pPr>
              <w:pStyle w:val="ListParagraph"/>
              <w:ind w:left="360"/>
              <w:contextualSpacing/>
              <w:rPr>
                <w:rFonts w:ascii="Arial" w:hAnsi="Arial" w:cs="Arial"/>
              </w:rPr>
            </w:pPr>
          </w:p>
          <w:p w14:paraId="0D7326DF" w14:textId="7B15F8DC" w:rsidR="007F2281" w:rsidRPr="00062878" w:rsidRDefault="007F2281" w:rsidP="00191034">
            <w:pPr>
              <w:pStyle w:val="ListParagraph"/>
              <w:numPr>
                <w:ilvl w:val="0"/>
                <w:numId w:val="85"/>
              </w:numPr>
              <w:contextualSpacing/>
              <w:rPr>
                <w:rFonts w:ascii="Arial" w:hAnsi="Arial" w:cs="Arial"/>
              </w:rPr>
            </w:pPr>
            <w:r w:rsidRPr="00062878">
              <w:rPr>
                <w:rFonts w:ascii="Arial" w:hAnsi="Arial" w:cs="Arial"/>
              </w:rPr>
              <w:t xml:space="preserve">Great teachers are attracted to and stay in districts where they are appreciated and supported. Our </w:t>
            </w:r>
            <w:r w:rsidR="00D44910">
              <w:rPr>
                <w:rFonts w:ascii="Arial" w:hAnsi="Arial" w:cs="Arial"/>
              </w:rPr>
              <w:t xml:space="preserve">[LOCAL ASSN] </w:t>
            </w:r>
            <w:r w:rsidRPr="00062878">
              <w:rPr>
                <w:rFonts w:ascii="Arial" w:hAnsi="Arial" w:cs="Arial"/>
              </w:rPr>
              <w:t xml:space="preserve">ensures that. </w:t>
            </w:r>
          </w:p>
          <w:p w14:paraId="15A6E419" w14:textId="42F9F851" w:rsidR="007F2281" w:rsidRPr="00062878" w:rsidRDefault="007F2281" w:rsidP="00191034">
            <w:pPr>
              <w:pStyle w:val="ListParagraph"/>
              <w:numPr>
                <w:ilvl w:val="0"/>
                <w:numId w:val="85"/>
              </w:numPr>
              <w:contextualSpacing/>
              <w:rPr>
                <w:rFonts w:ascii="Arial" w:hAnsi="Arial" w:cs="Arial"/>
              </w:rPr>
            </w:pPr>
            <w:r w:rsidRPr="00062878">
              <w:rPr>
                <w:rFonts w:ascii="Arial" w:hAnsi="Arial" w:cs="Arial"/>
              </w:rPr>
              <w:t xml:space="preserve">Our </w:t>
            </w:r>
            <w:r w:rsidR="00D44910">
              <w:rPr>
                <w:rFonts w:ascii="Arial" w:hAnsi="Arial" w:cs="Arial"/>
              </w:rPr>
              <w:t>[LOCAL ASSN]</w:t>
            </w:r>
            <w:r w:rsidRPr="00062878">
              <w:rPr>
                <w:rFonts w:ascii="Arial" w:hAnsi="Arial" w:cs="Arial"/>
              </w:rPr>
              <w:t xml:space="preserve">/CTA helps provide our members with the tools necessary to help students and to be successful. </w:t>
            </w:r>
          </w:p>
        </w:tc>
      </w:tr>
    </w:tbl>
    <w:p w14:paraId="35F13044" w14:textId="4AC5241C" w:rsidR="007F2281" w:rsidRDefault="007F2281" w:rsidP="007F2281">
      <w:pPr>
        <w:tabs>
          <w:tab w:val="left" w:pos="1410"/>
          <w:tab w:val="center" w:pos="4680"/>
        </w:tabs>
        <w:jc w:val="center"/>
        <w:rPr>
          <w:rFonts w:ascii="Arial" w:hAnsi="Arial" w:cs="Arial"/>
          <w:sz w:val="28"/>
          <w:szCs w:val="28"/>
        </w:rPr>
      </w:pPr>
    </w:p>
    <w:p w14:paraId="00D56B56" w14:textId="1AA7FDB8" w:rsidR="007F2281" w:rsidRDefault="007F2281" w:rsidP="007F2281">
      <w:pPr>
        <w:tabs>
          <w:tab w:val="left" w:pos="1410"/>
          <w:tab w:val="center" w:pos="4680"/>
        </w:tabs>
        <w:jc w:val="center"/>
        <w:rPr>
          <w:rFonts w:ascii="Arial" w:hAnsi="Arial" w:cs="Arial"/>
          <w:sz w:val="28"/>
          <w:szCs w:val="28"/>
        </w:rPr>
      </w:pPr>
      <w:r>
        <w:rPr>
          <w:rFonts w:ascii="Arial" w:hAnsi="Arial" w:cs="Arial"/>
          <w:sz w:val="28"/>
          <w:szCs w:val="28"/>
        </w:rPr>
        <w:t>#StandTogetherWinTogether</w:t>
      </w:r>
    </w:p>
    <w:p w14:paraId="1683726D" w14:textId="2CA226CD" w:rsidR="007F2281" w:rsidRPr="00062878" w:rsidRDefault="007F2281" w:rsidP="007F2281">
      <w:pPr>
        <w:tabs>
          <w:tab w:val="left" w:pos="1410"/>
          <w:tab w:val="center" w:pos="4680"/>
        </w:tabs>
        <w:jc w:val="center"/>
        <w:rPr>
          <w:rFonts w:ascii="Arial" w:hAnsi="Arial" w:cs="Arial"/>
        </w:rPr>
      </w:pPr>
      <w:r>
        <w:rPr>
          <w:rFonts w:ascii="Arial" w:hAnsi="Arial" w:cs="Arial"/>
          <w:sz w:val="28"/>
          <w:szCs w:val="28"/>
        </w:rPr>
        <w:t>#WeAreCTA</w:t>
      </w:r>
    </w:p>
    <w:p w14:paraId="773C9903" w14:textId="4D995876" w:rsidR="00D66D87" w:rsidRDefault="001B3167" w:rsidP="00770CB7">
      <w:pPr>
        <w:jc w:val="center"/>
        <w:rPr>
          <w:rFonts w:ascii="Trebuchet MS" w:hAnsi="Trebuchet MS"/>
          <w:color w:val="1F497D"/>
          <w:sz w:val="44"/>
        </w:rPr>
      </w:pPr>
      <w:r>
        <w:rPr>
          <w:rFonts w:ascii="Trebuchet MS" w:hAnsi="Trebuchet MS"/>
          <w:color w:val="1F497D"/>
          <w:sz w:val="56"/>
        </w:rPr>
        <w:br w:type="page"/>
      </w:r>
      <w:r>
        <w:rPr>
          <w:rFonts w:ascii="Trebuchet MS" w:hAnsi="Trebuchet MS"/>
          <w:color w:val="1F497D"/>
          <w:sz w:val="44"/>
        </w:rPr>
        <w:t>Union</w:t>
      </w:r>
      <w:r w:rsidRPr="001B3167">
        <w:rPr>
          <w:rFonts w:ascii="Trebuchet MS" w:hAnsi="Trebuchet MS"/>
          <w:color w:val="1F497D"/>
          <w:sz w:val="44"/>
        </w:rPr>
        <w:t xml:space="preserve"> Message Frame</w:t>
      </w:r>
    </w:p>
    <w:p w14:paraId="72770248" w14:textId="77777777" w:rsidR="001B3167" w:rsidRDefault="001B3167" w:rsidP="001B3167">
      <w:pPr>
        <w:tabs>
          <w:tab w:val="left" w:pos="4380"/>
        </w:tabs>
        <w:jc w:val="center"/>
        <w:rPr>
          <w:rFonts w:ascii="Trebuchet MS" w:hAnsi="Trebuchet MS"/>
          <w:color w:val="1F497D"/>
          <w:sz w:val="56"/>
        </w:rPr>
      </w:pPr>
    </w:p>
    <w:tbl>
      <w:tblPr>
        <w:tblW w:w="9999"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3577"/>
        <w:gridCol w:w="3420"/>
        <w:gridCol w:w="3002"/>
      </w:tblGrid>
      <w:tr w:rsidR="001B3167" w14:paraId="233EAF7D" w14:textId="77777777" w:rsidTr="001B3167">
        <w:trPr>
          <w:trHeight w:val="1519"/>
          <w:jc w:val="center"/>
        </w:trPr>
        <w:tc>
          <w:tcPr>
            <w:tcW w:w="9999" w:type="dxa"/>
            <w:gridSpan w:val="3"/>
            <w:shd w:val="clear" w:color="auto" w:fill="BDD6EE" w:themeFill="accent5" w:themeFillTint="66"/>
          </w:tcPr>
          <w:p w14:paraId="5C20077C" w14:textId="45958069" w:rsidR="001B3167" w:rsidRDefault="007F2281" w:rsidP="00BB3C71">
            <w:pPr>
              <w:jc w:val="center"/>
              <w:rPr>
                <w:rFonts w:ascii="Arial" w:hAnsi="Arial" w:cs="Arial"/>
                <w:b/>
                <w:i/>
                <w:sz w:val="44"/>
                <w:szCs w:val="32"/>
              </w:rPr>
            </w:pPr>
            <w:r>
              <w:rPr>
                <w:rFonts w:ascii="Trebuchet MS" w:hAnsi="Trebuchet MS"/>
                <w:color w:val="1F497D"/>
                <w:sz w:val="56"/>
              </w:rPr>
              <w:br w:type="page"/>
            </w:r>
            <w:r w:rsidR="001B3167">
              <w:rPr>
                <w:rFonts w:ascii="Trebuchet MS" w:hAnsi="Trebuchet MS"/>
                <w:color w:val="1F497D"/>
                <w:sz w:val="56"/>
              </w:rPr>
              <w:br w:type="page"/>
            </w:r>
          </w:p>
          <w:p w14:paraId="53CC0A12" w14:textId="77777777" w:rsidR="001B3167" w:rsidRDefault="001B3167" w:rsidP="00BB3C71">
            <w:pPr>
              <w:jc w:val="center"/>
              <w:rPr>
                <w:rFonts w:ascii="Arial" w:hAnsi="Arial" w:cs="Arial"/>
                <w:b/>
                <w:i/>
                <w:sz w:val="44"/>
                <w:szCs w:val="32"/>
              </w:rPr>
            </w:pPr>
            <w:r>
              <w:rPr>
                <w:rFonts w:ascii="Arial" w:hAnsi="Arial" w:cs="Arial"/>
                <w:b/>
                <w:i/>
                <w:sz w:val="44"/>
                <w:szCs w:val="32"/>
              </w:rPr>
              <w:t>Our Union</w:t>
            </w:r>
            <w:r w:rsidRPr="004C1D6A">
              <w:rPr>
                <w:rFonts w:ascii="Arial" w:hAnsi="Arial" w:cs="Arial"/>
                <w:b/>
                <w:i/>
                <w:sz w:val="44"/>
                <w:szCs w:val="32"/>
              </w:rPr>
              <w:t xml:space="preserve"> </w:t>
            </w:r>
            <w:r>
              <w:rPr>
                <w:rFonts w:ascii="Arial" w:hAnsi="Arial" w:cs="Arial"/>
                <w:b/>
                <w:i/>
                <w:sz w:val="44"/>
                <w:szCs w:val="32"/>
              </w:rPr>
              <w:t>G</w:t>
            </w:r>
            <w:r w:rsidRPr="004C1D6A">
              <w:rPr>
                <w:rFonts w:ascii="Arial" w:hAnsi="Arial" w:cs="Arial"/>
                <w:b/>
                <w:i/>
                <w:sz w:val="44"/>
                <w:szCs w:val="32"/>
              </w:rPr>
              <w:t xml:space="preserve">uarantees </w:t>
            </w:r>
            <w:r>
              <w:rPr>
                <w:rFonts w:ascii="Arial" w:hAnsi="Arial" w:cs="Arial"/>
                <w:b/>
                <w:i/>
                <w:sz w:val="44"/>
                <w:szCs w:val="32"/>
              </w:rPr>
              <w:t>O</w:t>
            </w:r>
            <w:r w:rsidRPr="004C1D6A">
              <w:rPr>
                <w:rFonts w:ascii="Arial" w:hAnsi="Arial" w:cs="Arial"/>
                <w:b/>
                <w:i/>
                <w:sz w:val="44"/>
                <w:szCs w:val="32"/>
              </w:rPr>
              <w:t xml:space="preserve">ur </w:t>
            </w:r>
            <w:r>
              <w:rPr>
                <w:rFonts w:ascii="Arial" w:hAnsi="Arial" w:cs="Arial"/>
                <w:b/>
                <w:i/>
                <w:sz w:val="44"/>
                <w:szCs w:val="32"/>
              </w:rPr>
              <w:t>Freedom</w:t>
            </w:r>
          </w:p>
          <w:p w14:paraId="55AB2F34" w14:textId="77777777" w:rsidR="001B3167" w:rsidRPr="00EE2D30" w:rsidRDefault="001B3167" w:rsidP="00BB3C71">
            <w:pPr>
              <w:jc w:val="center"/>
              <w:rPr>
                <w:rFonts w:ascii="Arial" w:hAnsi="Arial" w:cs="Arial"/>
                <w:b/>
                <w:i/>
                <w:sz w:val="32"/>
                <w:szCs w:val="32"/>
              </w:rPr>
            </w:pPr>
          </w:p>
        </w:tc>
      </w:tr>
      <w:tr w:rsidR="001B3167" w14:paraId="263800C7" w14:textId="77777777" w:rsidTr="00213B2F">
        <w:trPr>
          <w:trHeight w:val="1557"/>
          <w:jc w:val="center"/>
        </w:trPr>
        <w:tc>
          <w:tcPr>
            <w:tcW w:w="3577" w:type="dxa"/>
            <w:shd w:val="clear" w:color="auto" w:fill="FFF2CC" w:themeFill="accent4" w:themeFillTint="33"/>
            <w:vAlign w:val="center"/>
          </w:tcPr>
          <w:p w14:paraId="36DF20D5" w14:textId="77777777" w:rsidR="001B3167" w:rsidRPr="00EE2D30" w:rsidRDefault="001B3167" w:rsidP="00BB3C71">
            <w:pPr>
              <w:jc w:val="center"/>
              <w:rPr>
                <w:rFonts w:ascii="Arial" w:hAnsi="Arial" w:cs="Arial"/>
                <w:b/>
                <w:sz w:val="28"/>
                <w:szCs w:val="28"/>
              </w:rPr>
            </w:pPr>
            <w:r w:rsidRPr="00EE2D30">
              <w:rPr>
                <w:rFonts w:ascii="Arial" w:hAnsi="Arial" w:cs="Arial"/>
                <w:b/>
                <w:sz w:val="28"/>
                <w:szCs w:val="28"/>
              </w:rPr>
              <w:t>Freedom to achieve the Public Education All Our Students Deserve</w:t>
            </w:r>
          </w:p>
        </w:tc>
        <w:tc>
          <w:tcPr>
            <w:tcW w:w="3420" w:type="dxa"/>
            <w:shd w:val="clear" w:color="auto" w:fill="FFF2CC" w:themeFill="accent4" w:themeFillTint="33"/>
            <w:vAlign w:val="center"/>
          </w:tcPr>
          <w:p w14:paraId="28FB5DBA" w14:textId="77777777" w:rsidR="001B3167" w:rsidRPr="00EE2D30" w:rsidRDefault="001B3167" w:rsidP="00BB3C71">
            <w:pPr>
              <w:jc w:val="center"/>
              <w:rPr>
                <w:rFonts w:ascii="Arial" w:hAnsi="Arial" w:cs="Arial"/>
                <w:b/>
                <w:sz w:val="28"/>
                <w:szCs w:val="28"/>
              </w:rPr>
            </w:pPr>
            <w:r w:rsidRPr="00EE2D30">
              <w:rPr>
                <w:rFonts w:ascii="Arial" w:hAnsi="Arial" w:cs="Arial"/>
                <w:b/>
                <w:sz w:val="28"/>
                <w:szCs w:val="28"/>
              </w:rPr>
              <w:t>Freedom to negotiate a fair return for our hard work.</w:t>
            </w:r>
          </w:p>
        </w:tc>
        <w:tc>
          <w:tcPr>
            <w:tcW w:w="3002" w:type="dxa"/>
            <w:shd w:val="clear" w:color="auto" w:fill="FFF2CC" w:themeFill="accent4" w:themeFillTint="33"/>
            <w:vAlign w:val="center"/>
          </w:tcPr>
          <w:p w14:paraId="4E4773F3" w14:textId="77777777" w:rsidR="001B3167" w:rsidRPr="00EE2D30" w:rsidRDefault="001B3167" w:rsidP="00BB3C71">
            <w:pPr>
              <w:jc w:val="center"/>
              <w:rPr>
                <w:rFonts w:ascii="Arial" w:hAnsi="Arial" w:cs="Arial"/>
                <w:b/>
                <w:sz w:val="28"/>
                <w:szCs w:val="28"/>
              </w:rPr>
            </w:pPr>
            <w:r w:rsidRPr="00EE2D30">
              <w:rPr>
                <w:rFonts w:ascii="Arial" w:hAnsi="Arial" w:cs="Arial"/>
                <w:b/>
                <w:sz w:val="28"/>
                <w:szCs w:val="28"/>
              </w:rPr>
              <w:t>Freedom to guarantee that we all can care for our loved ones.</w:t>
            </w:r>
          </w:p>
        </w:tc>
      </w:tr>
      <w:tr w:rsidR="001B3167" w14:paraId="3E880A7B" w14:textId="77777777" w:rsidTr="0030508A">
        <w:trPr>
          <w:trHeight w:val="5599"/>
          <w:jc w:val="center"/>
        </w:trPr>
        <w:tc>
          <w:tcPr>
            <w:tcW w:w="3577" w:type="dxa"/>
            <w:shd w:val="clear" w:color="auto" w:fill="auto"/>
          </w:tcPr>
          <w:p w14:paraId="3C8A3794" w14:textId="77777777" w:rsidR="00213B2F" w:rsidRDefault="00213B2F" w:rsidP="00213B2F">
            <w:pPr>
              <w:ind w:left="360"/>
              <w:rPr>
                <w:rFonts w:ascii="Arial" w:hAnsi="Arial" w:cs="Arial"/>
              </w:rPr>
            </w:pPr>
          </w:p>
          <w:p w14:paraId="4D82A16B" w14:textId="34A1C187" w:rsidR="001B3167" w:rsidRPr="00EE2D30" w:rsidRDefault="001B3167" w:rsidP="00191034">
            <w:pPr>
              <w:numPr>
                <w:ilvl w:val="0"/>
                <w:numId w:val="87"/>
              </w:numPr>
              <w:rPr>
                <w:rFonts w:ascii="Arial" w:hAnsi="Arial" w:cs="Arial"/>
              </w:rPr>
            </w:pPr>
            <w:r w:rsidRPr="00EE2D30">
              <w:rPr>
                <w:rFonts w:ascii="Arial" w:hAnsi="Arial" w:cs="Arial"/>
              </w:rPr>
              <w:t>Highlight items from the CTA Advocacy Agenda (</w:t>
            </w:r>
            <w:hyperlink r:id="rId62" w:history="1">
              <w:r>
                <w:rPr>
                  <w:rStyle w:val="Hyperlink"/>
                  <w:rFonts w:ascii="Arial" w:hAnsi="Arial" w:cs="Arial"/>
                </w:rPr>
                <w:t>advocacyagenda.cta.org</w:t>
              </w:r>
            </w:hyperlink>
            <w:r w:rsidRPr="00EE2D30">
              <w:rPr>
                <w:rFonts w:ascii="Arial" w:hAnsi="Arial" w:cs="Arial"/>
              </w:rPr>
              <w:t xml:space="preserve">) </w:t>
            </w:r>
          </w:p>
          <w:p w14:paraId="27775885" w14:textId="77777777" w:rsidR="001B3167" w:rsidRPr="00EE2D30" w:rsidRDefault="001B3167" w:rsidP="00191034">
            <w:pPr>
              <w:numPr>
                <w:ilvl w:val="0"/>
                <w:numId w:val="87"/>
              </w:numPr>
              <w:rPr>
                <w:rFonts w:ascii="Arial" w:hAnsi="Arial" w:cs="Arial"/>
              </w:rPr>
            </w:pPr>
            <w:r w:rsidRPr="00EE2D30">
              <w:rPr>
                <w:rFonts w:ascii="Arial" w:hAnsi="Arial" w:cs="Arial"/>
              </w:rPr>
              <w:t>Manageable class size/ caseload/workload</w:t>
            </w:r>
          </w:p>
          <w:p w14:paraId="288BA735" w14:textId="77777777" w:rsidR="001B3167" w:rsidRDefault="001B3167" w:rsidP="00191034">
            <w:pPr>
              <w:numPr>
                <w:ilvl w:val="0"/>
                <w:numId w:val="87"/>
              </w:numPr>
              <w:rPr>
                <w:rFonts w:ascii="Arial" w:hAnsi="Arial" w:cs="Arial"/>
              </w:rPr>
            </w:pPr>
            <w:r w:rsidRPr="00EE2D30">
              <w:rPr>
                <w:rFonts w:ascii="Arial" w:hAnsi="Arial" w:cs="Arial"/>
              </w:rPr>
              <w:t xml:space="preserve">More time to work individually with our students </w:t>
            </w:r>
          </w:p>
          <w:p w14:paraId="109A5B46" w14:textId="77777777" w:rsidR="001B3167" w:rsidRPr="00EE2D30" w:rsidRDefault="001B3167" w:rsidP="00191034">
            <w:pPr>
              <w:numPr>
                <w:ilvl w:val="0"/>
                <w:numId w:val="87"/>
              </w:numPr>
              <w:rPr>
                <w:rFonts w:ascii="Arial" w:hAnsi="Arial" w:cs="Arial"/>
              </w:rPr>
            </w:pPr>
            <w:r>
              <w:rPr>
                <w:rFonts w:ascii="Arial" w:hAnsi="Arial" w:cs="Arial"/>
              </w:rPr>
              <w:t>Funding &amp; resources for our students</w:t>
            </w:r>
          </w:p>
          <w:p w14:paraId="0CAC36B1" w14:textId="77777777" w:rsidR="001B3167" w:rsidRPr="00EE2D30" w:rsidRDefault="001B3167" w:rsidP="00191034">
            <w:pPr>
              <w:numPr>
                <w:ilvl w:val="0"/>
                <w:numId w:val="87"/>
              </w:numPr>
              <w:rPr>
                <w:rFonts w:ascii="Arial" w:hAnsi="Arial" w:cs="Arial"/>
              </w:rPr>
            </w:pPr>
            <w:r>
              <w:rPr>
                <w:rFonts w:ascii="Arial" w:hAnsi="Arial" w:cs="Arial"/>
              </w:rPr>
              <w:t>Our local union</w:t>
            </w:r>
            <w:r w:rsidRPr="00EE2D30">
              <w:rPr>
                <w:rFonts w:ascii="Arial" w:hAnsi="Arial" w:cs="Arial"/>
              </w:rPr>
              <w:t xml:space="preserve">/CTA leaders </w:t>
            </w:r>
            <w:r>
              <w:rPr>
                <w:rFonts w:ascii="Arial" w:hAnsi="Arial" w:cs="Arial"/>
              </w:rPr>
              <w:t>fight for quality public education for all students regardless of their background or zip code</w:t>
            </w:r>
            <w:r w:rsidRPr="00EE2D30">
              <w:rPr>
                <w:rFonts w:ascii="Arial" w:hAnsi="Arial" w:cs="Arial"/>
              </w:rPr>
              <w:t xml:space="preserve"> (</w:t>
            </w:r>
            <w:hyperlink r:id="rId63" w:history="1">
              <w:r w:rsidRPr="00EE2D30">
                <w:rPr>
                  <w:rStyle w:val="Hyperlink"/>
                  <w:rFonts w:ascii="Arial" w:hAnsi="Arial" w:cs="Arial"/>
                </w:rPr>
                <w:t>www.cta.org/forallstudents</w:t>
              </w:r>
            </w:hyperlink>
            <w:r w:rsidRPr="00EE2D30">
              <w:rPr>
                <w:rFonts w:ascii="Arial" w:hAnsi="Arial" w:cs="Arial"/>
              </w:rPr>
              <w:t xml:space="preserve">) </w:t>
            </w:r>
          </w:p>
          <w:p w14:paraId="45BAE8DC" w14:textId="77777777" w:rsidR="001B3167" w:rsidRPr="00EE2D30" w:rsidRDefault="001B3167" w:rsidP="00191034">
            <w:pPr>
              <w:numPr>
                <w:ilvl w:val="0"/>
                <w:numId w:val="87"/>
              </w:numPr>
              <w:rPr>
                <w:rFonts w:ascii="Arial" w:hAnsi="Arial" w:cs="Arial"/>
              </w:rPr>
            </w:pPr>
            <w:r w:rsidRPr="00EE2D30">
              <w:rPr>
                <w:rFonts w:ascii="Arial" w:hAnsi="Arial" w:cs="Arial"/>
              </w:rPr>
              <w:t>Other talking points…</w:t>
            </w:r>
          </w:p>
        </w:tc>
        <w:tc>
          <w:tcPr>
            <w:tcW w:w="3420" w:type="dxa"/>
            <w:shd w:val="clear" w:color="auto" w:fill="auto"/>
          </w:tcPr>
          <w:p w14:paraId="43AF0102" w14:textId="77777777" w:rsidR="00213B2F" w:rsidRDefault="00213B2F" w:rsidP="00213B2F">
            <w:pPr>
              <w:ind w:left="360"/>
              <w:rPr>
                <w:rFonts w:ascii="Arial" w:hAnsi="Arial" w:cs="Arial"/>
              </w:rPr>
            </w:pPr>
          </w:p>
          <w:p w14:paraId="2E84217B" w14:textId="1D82F2F2" w:rsidR="001B3167" w:rsidRPr="00EE2D30" w:rsidRDefault="001B3167" w:rsidP="00191034">
            <w:pPr>
              <w:numPr>
                <w:ilvl w:val="0"/>
                <w:numId w:val="87"/>
              </w:numPr>
              <w:rPr>
                <w:rFonts w:ascii="Arial" w:hAnsi="Arial" w:cs="Arial"/>
              </w:rPr>
            </w:pPr>
            <w:r>
              <w:rPr>
                <w:rFonts w:ascii="Arial" w:hAnsi="Arial" w:cs="Arial"/>
              </w:rPr>
              <w:t>Our local union</w:t>
            </w:r>
            <w:r w:rsidRPr="00EE2D30">
              <w:rPr>
                <w:rFonts w:ascii="Arial" w:hAnsi="Arial" w:cs="Arial"/>
              </w:rPr>
              <w:t xml:space="preserve">/CTA members passed Prop 55 and we need the freedom to ensure that those monies go to our classrooms and worksites. </w:t>
            </w:r>
          </w:p>
          <w:p w14:paraId="1E053232" w14:textId="77777777" w:rsidR="001B3167" w:rsidRPr="00EE2D30" w:rsidRDefault="001B3167" w:rsidP="00191034">
            <w:pPr>
              <w:numPr>
                <w:ilvl w:val="0"/>
                <w:numId w:val="87"/>
              </w:numPr>
              <w:rPr>
                <w:rFonts w:ascii="Arial" w:hAnsi="Arial" w:cs="Arial"/>
              </w:rPr>
            </w:pPr>
            <w:r w:rsidRPr="00EE2D30">
              <w:rPr>
                <w:rFonts w:ascii="Arial" w:hAnsi="Arial" w:cs="Arial"/>
              </w:rPr>
              <w:t xml:space="preserve">We must have competitive salaries that attract </w:t>
            </w:r>
            <w:r>
              <w:rPr>
                <w:rFonts w:ascii="Arial" w:hAnsi="Arial" w:cs="Arial"/>
              </w:rPr>
              <w:t xml:space="preserve">and retain </w:t>
            </w:r>
            <w:r w:rsidRPr="00EE2D30">
              <w:rPr>
                <w:rFonts w:ascii="Arial" w:hAnsi="Arial" w:cs="Arial"/>
              </w:rPr>
              <w:t xml:space="preserve">the best educators for our students. </w:t>
            </w:r>
          </w:p>
          <w:p w14:paraId="486358B8" w14:textId="77777777" w:rsidR="001B3167" w:rsidRPr="00EE2D30" w:rsidRDefault="001B3167" w:rsidP="00191034">
            <w:pPr>
              <w:numPr>
                <w:ilvl w:val="0"/>
                <w:numId w:val="87"/>
              </w:numPr>
              <w:rPr>
                <w:rFonts w:ascii="Arial" w:hAnsi="Arial" w:cs="Arial"/>
              </w:rPr>
            </w:pPr>
            <w:r>
              <w:rPr>
                <w:rFonts w:ascii="Arial" w:hAnsi="Arial" w:cs="Arial"/>
              </w:rPr>
              <w:t>Our local union</w:t>
            </w:r>
            <w:r w:rsidRPr="00EE2D30">
              <w:rPr>
                <w:rFonts w:ascii="Arial" w:hAnsi="Arial" w:cs="Arial"/>
              </w:rPr>
              <w:t xml:space="preserve">/CTA guarantees we all have the freedom to have a VOICE at our worksites, district, state and nation. </w:t>
            </w:r>
          </w:p>
          <w:p w14:paraId="264F594C" w14:textId="77777777" w:rsidR="001B3167" w:rsidRPr="00EE2D30" w:rsidRDefault="001B3167" w:rsidP="00191034">
            <w:pPr>
              <w:numPr>
                <w:ilvl w:val="0"/>
                <w:numId w:val="87"/>
              </w:numPr>
              <w:rPr>
                <w:rFonts w:ascii="Arial" w:hAnsi="Arial" w:cs="Arial"/>
              </w:rPr>
            </w:pPr>
            <w:r w:rsidRPr="00EE2D30">
              <w:rPr>
                <w:rFonts w:ascii="Arial" w:hAnsi="Arial" w:cs="Arial"/>
              </w:rPr>
              <w:t>Other talking points…</w:t>
            </w:r>
          </w:p>
        </w:tc>
        <w:tc>
          <w:tcPr>
            <w:tcW w:w="3002" w:type="dxa"/>
            <w:shd w:val="clear" w:color="auto" w:fill="auto"/>
          </w:tcPr>
          <w:p w14:paraId="6A6C9334" w14:textId="77777777" w:rsidR="00213B2F" w:rsidRDefault="00213B2F" w:rsidP="00213B2F">
            <w:pPr>
              <w:ind w:left="360"/>
              <w:rPr>
                <w:rFonts w:ascii="Arial" w:hAnsi="Arial" w:cs="Arial"/>
              </w:rPr>
            </w:pPr>
          </w:p>
          <w:p w14:paraId="4D2172E7" w14:textId="2DE5F81F" w:rsidR="001B3167" w:rsidRPr="00EE2D30" w:rsidRDefault="001B3167" w:rsidP="00191034">
            <w:pPr>
              <w:numPr>
                <w:ilvl w:val="0"/>
                <w:numId w:val="87"/>
              </w:numPr>
              <w:rPr>
                <w:rFonts w:ascii="Arial" w:hAnsi="Arial" w:cs="Arial"/>
              </w:rPr>
            </w:pPr>
            <w:r>
              <w:rPr>
                <w:rFonts w:ascii="Arial" w:hAnsi="Arial" w:cs="Arial"/>
              </w:rPr>
              <w:t>Our local union</w:t>
            </w:r>
            <w:r w:rsidRPr="00EE2D30">
              <w:rPr>
                <w:rFonts w:ascii="Arial" w:hAnsi="Arial" w:cs="Arial"/>
              </w:rPr>
              <w:t xml:space="preserve">/CTA guarantees that we all can ensure we have quality health care for our families. </w:t>
            </w:r>
          </w:p>
          <w:p w14:paraId="1741EDE6" w14:textId="77777777" w:rsidR="001B3167" w:rsidRPr="00EE2D30" w:rsidRDefault="001B3167" w:rsidP="00191034">
            <w:pPr>
              <w:numPr>
                <w:ilvl w:val="0"/>
                <w:numId w:val="87"/>
              </w:numPr>
              <w:rPr>
                <w:rFonts w:ascii="Arial" w:hAnsi="Arial" w:cs="Arial"/>
              </w:rPr>
            </w:pPr>
            <w:r>
              <w:rPr>
                <w:rFonts w:ascii="Arial" w:hAnsi="Arial" w:cs="Arial"/>
              </w:rPr>
              <w:t>Our local union</w:t>
            </w:r>
            <w:r w:rsidRPr="00EE2D30">
              <w:rPr>
                <w:rFonts w:ascii="Arial" w:hAnsi="Arial" w:cs="Arial"/>
              </w:rPr>
              <w:t xml:space="preserve">/CTA ensures we can take leave to be with our loved ones when needed. </w:t>
            </w:r>
          </w:p>
          <w:p w14:paraId="57504C32" w14:textId="77777777" w:rsidR="001B3167" w:rsidRPr="00EE2D30" w:rsidRDefault="001B3167" w:rsidP="00191034">
            <w:pPr>
              <w:numPr>
                <w:ilvl w:val="0"/>
                <w:numId w:val="87"/>
              </w:numPr>
              <w:rPr>
                <w:rFonts w:ascii="Arial" w:hAnsi="Arial" w:cs="Arial"/>
              </w:rPr>
            </w:pPr>
            <w:r w:rsidRPr="00EE2D30">
              <w:rPr>
                <w:rFonts w:ascii="Arial" w:hAnsi="Arial" w:cs="Arial"/>
              </w:rPr>
              <w:t>Other talking points…</w:t>
            </w:r>
          </w:p>
        </w:tc>
      </w:tr>
    </w:tbl>
    <w:p w14:paraId="578886AB" w14:textId="066F38A0" w:rsidR="001B3167" w:rsidRDefault="001B3167">
      <w:pPr>
        <w:rPr>
          <w:rFonts w:ascii="Trebuchet MS" w:hAnsi="Trebuchet MS"/>
          <w:color w:val="1F497D"/>
          <w:sz w:val="56"/>
        </w:rPr>
      </w:pPr>
    </w:p>
    <w:p w14:paraId="61C61061" w14:textId="0F2E2DFF" w:rsidR="001B3167" w:rsidRDefault="00A043CF">
      <w:pPr>
        <w:rPr>
          <w:rFonts w:ascii="Trebuchet MS" w:hAnsi="Trebuchet MS"/>
          <w:color w:val="1F497D"/>
          <w:sz w:val="56"/>
        </w:rPr>
      </w:pPr>
      <w:r w:rsidRPr="00062878">
        <w:rPr>
          <w:rFonts w:ascii="Arial" w:hAnsi="Arial" w:cs="Arial"/>
          <w:noProof/>
        </w:rPr>
        <w:drawing>
          <wp:anchor distT="0" distB="0" distL="114300" distR="114300" simplePos="0" relativeHeight="251680825" behindDoc="0" locked="0" layoutInCell="1" allowOverlap="1" wp14:anchorId="06E5440C" wp14:editId="3714B8E5">
            <wp:simplePos x="0" y="0"/>
            <wp:positionH relativeFrom="column">
              <wp:posOffset>2601310</wp:posOffset>
            </wp:positionH>
            <wp:positionV relativeFrom="paragraph">
              <wp:posOffset>536028</wp:posOffset>
            </wp:positionV>
            <wp:extent cx="1391285" cy="1121410"/>
            <wp:effectExtent l="0" t="0" r="0" b="2540"/>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urVoice.png"/>
                    <pic:cNvPicPr/>
                  </pic:nvPicPr>
                  <pic:blipFill>
                    <a:blip r:embed="rId64">
                      <a:extLst>
                        <a:ext uri="{28A0092B-C50C-407E-A947-70E740481C1C}">
                          <a14:useLocalDpi xmlns:a14="http://schemas.microsoft.com/office/drawing/2010/main" val="0"/>
                        </a:ext>
                      </a:extLst>
                    </a:blip>
                    <a:stretch>
                      <a:fillRect/>
                    </a:stretch>
                  </pic:blipFill>
                  <pic:spPr>
                    <a:xfrm>
                      <a:off x="0" y="0"/>
                      <a:ext cx="1391285" cy="1121410"/>
                    </a:xfrm>
                    <a:prstGeom prst="rect">
                      <a:avLst/>
                    </a:prstGeom>
                  </pic:spPr>
                </pic:pic>
              </a:graphicData>
            </a:graphic>
            <wp14:sizeRelH relativeFrom="page">
              <wp14:pctWidth>0</wp14:pctWidth>
            </wp14:sizeRelH>
            <wp14:sizeRelV relativeFrom="page">
              <wp14:pctHeight>0</wp14:pctHeight>
            </wp14:sizeRelV>
          </wp:anchor>
        </w:drawing>
      </w:r>
      <w:r w:rsidR="001B3167">
        <w:rPr>
          <w:rFonts w:ascii="Trebuchet MS" w:hAnsi="Trebuchet MS"/>
          <w:color w:val="1F497D"/>
          <w:sz w:val="56"/>
        </w:rPr>
        <w:br w:type="page"/>
      </w:r>
    </w:p>
    <w:p w14:paraId="7B069969" w14:textId="517EE0F7" w:rsidR="001B3167" w:rsidRPr="00BB3C71" w:rsidRDefault="001B3167" w:rsidP="00652017">
      <w:pPr>
        <w:spacing w:after="100"/>
        <w:jc w:val="center"/>
        <w:rPr>
          <w:rFonts w:ascii="Trebuchet MS" w:hAnsi="Trebuchet MS"/>
          <w:b/>
          <w:color w:val="1F497D"/>
          <w:sz w:val="40"/>
        </w:rPr>
      </w:pPr>
      <w:r w:rsidRPr="00BB3C71">
        <w:rPr>
          <w:rFonts w:ascii="Trebuchet MS" w:hAnsi="Trebuchet MS"/>
          <w:b/>
          <w:color w:val="1F497D"/>
          <w:sz w:val="40"/>
        </w:rPr>
        <w:t>Dues Message Frame</w:t>
      </w:r>
    </w:p>
    <w:tbl>
      <w:tblPr>
        <w:tblStyle w:val="TableGrid"/>
        <w:tblpPr w:leftFromText="180" w:rightFromText="180" w:vertAnchor="text" w:horzAnchor="page" w:tblpX="908" w:tblpY="1"/>
        <w:tblW w:w="10435" w:type="dxa"/>
        <w:tblLook w:val="04A0" w:firstRow="1" w:lastRow="0" w:firstColumn="1" w:lastColumn="0" w:noHBand="0" w:noVBand="1"/>
      </w:tblPr>
      <w:tblGrid>
        <w:gridCol w:w="3685"/>
        <w:gridCol w:w="3425"/>
        <w:gridCol w:w="3325"/>
      </w:tblGrid>
      <w:tr w:rsidR="003E7AB0" w:rsidRPr="003170B2" w14:paraId="54D88B0F" w14:textId="77777777" w:rsidTr="00BB3C71">
        <w:trPr>
          <w:trHeight w:val="1972"/>
        </w:trPr>
        <w:tc>
          <w:tcPr>
            <w:tcW w:w="10435" w:type="dxa"/>
            <w:gridSpan w:val="3"/>
            <w:shd w:val="clear" w:color="auto" w:fill="B4C6E7" w:themeFill="accent1" w:themeFillTint="66"/>
          </w:tcPr>
          <w:p w14:paraId="2BA327A9" w14:textId="77777777" w:rsidR="003E7AB0" w:rsidRPr="00BB3C71" w:rsidRDefault="003E7AB0" w:rsidP="00E4229C">
            <w:pPr>
              <w:jc w:val="center"/>
              <w:rPr>
                <w:rFonts w:ascii="Arial" w:hAnsi="Arial" w:cs="Arial"/>
                <w:sz w:val="22"/>
              </w:rPr>
            </w:pPr>
          </w:p>
          <w:p w14:paraId="2D355A8F" w14:textId="77777777" w:rsidR="003E7AB0" w:rsidRPr="005130C7" w:rsidRDefault="003E7AB0" w:rsidP="00E4229C">
            <w:pPr>
              <w:jc w:val="center"/>
              <w:rPr>
                <w:rFonts w:ascii="Arial" w:hAnsi="Arial" w:cs="Arial"/>
                <w:b/>
                <w:sz w:val="40"/>
              </w:rPr>
            </w:pPr>
            <w:r w:rsidRPr="005130C7">
              <w:rPr>
                <w:rFonts w:ascii="Arial" w:hAnsi="Arial" w:cs="Arial"/>
                <w:b/>
                <w:sz w:val="40"/>
              </w:rPr>
              <w:t>Our Dues Dollars are a Collective Investment in Our Students, Our Freedom and Our Future!</w:t>
            </w:r>
          </w:p>
          <w:p w14:paraId="72DFE375" w14:textId="77777777" w:rsidR="003E7AB0" w:rsidRPr="005130C7" w:rsidRDefault="003E7AB0" w:rsidP="00E4229C">
            <w:pPr>
              <w:jc w:val="center"/>
              <w:rPr>
                <w:rFonts w:ascii="Arial" w:hAnsi="Arial" w:cs="Arial"/>
                <w:b/>
                <w:i/>
              </w:rPr>
            </w:pPr>
          </w:p>
          <w:p w14:paraId="1225F299" w14:textId="77777777" w:rsidR="003E7AB0" w:rsidRPr="000346F1" w:rsidRDefault="003E7AB0" w:rsidP="00E4229C">
            <w:pPr>
              <w:jc w:val="center"/>
              <w:rPr>
                <w:rFonts w:ascii="Arial" w:hAnsi="Arial" w:cs="Arial"/>
                <w:i/>
                <w:sz w:val="32"/>
              </w:rPr>
            </w:pPr>
            <w:r w:rsidRPr="005130C7">
              <w:rPr>
                <w:rFonts w:ascii="Arial" w:hAnsi="Arial" w:cs="Arial"/>
                <w:b/>
                <w:i/>
                <w:sz w:val="32"/>
              </w:rPr>
              <w:t>Protecting our freedom and our future isn’t free!</w:t>
            </w:r>
            <w:r w:rsidRPr="00A3317D">
              <w:rPr>
                <w:rFonts w:ascii="Arial" w:hAnsi="Arial" w:cs="Arial"/>
                <w:i/>
                <w:sz w:val="32"/>
              </w:rPr>
              <w:t xml:space="preserve"> </w:t>
            </w:r>
          </w:p>
        </w:tc>
      </w:tr>
      <w:tr w:rsidR="003E7AB0" w:rsidRPr="007826DD" w14:paraId="18C2AC95" w14:textId="77777777" w:rsidTr="00E4229C">
        <w:trPr>
          <w:trHeight w:val="685"/>
        </w:trPr>
        <w:tc>
          <w:tcPr>
            <w:tcW w:w="3685" w:type="dxa"/>
            <w:shd w:val="clear" w:color="auto" w:fill="F2F2F2" w:themeFill="background1" w:themeFillShade="F2"/>
          </w:tcPr>
          <w:p w14:paraId="125B9020" w14:textId="77777777" w:rsidR="003E7AB0" w:rsidRPr="007826DD" w:rsidRDefault="003E7AB0" w:rsidP="00E4229C">
            <w:pPr>
              <w:jc w:val="center"/>
              <w:rPr>
                <w:rFonts w:ascii="Arial" w:hAnsi="Arial" w:cs="Arial"/>
                <w:b/>
                <w:i/>
                <w:sz w:val="18"/>
              </w:rPr>
            </w:pPr>
          </w:p>
          <w:p w14:paraId="5DB4CEA6" w14:textId="77777777" w:rsidR="003E7AB0" w:rsidRPr="007826DD" w:rsidRDefault="003E7AB0" w:rsidP="00E4229C">
            <w:pPr>
              <w:jc w:val="center"/>
              <w:rPr>
                <w:rFonts w:ascii="Arial" w:hAnsi="Arial" w:cs="Arial"/>
                <w:b/>
                <w:i/>
                <w:sz w:val="28"/>
              </w:rPr>
            </w:pPr>
            <w:r w:rsidRPr="007826DD">
              <w:rPr>
                <w:rFonts w:ascii="Arial" w:hAnsi="Arial" w:cs="Arial"/>
                <w:b/>
                <w:i/>
                <w:sz w:val="28"/>
              </w:rPr>
              <w:t>Our secure profession</w:t>
            </w:r>
          </w:p>
        </w:tc>
        <w:tc>
          <w:tcPr>
            <w:tcW w:w="3425" w:type="dxa"/>
            <w:shd w:val="clear" w:color="auto" w:fill="F2F2F2" w:themeFill="background1" w:themeFillShade="F2"/>
          </w:tcPr>
          <w:p w14:paraId="7C68AAE4" w14:textId="77777777" w:rsidR="003E7AB0" w:rsidRPr="007826DD" w:rsidRDefault="003E7AB0" w:rsidP="00E4229C">
            <w:pPr>
              <w:jc w:val="center"/>
              <w:rPr>
                <w:rFonts w:ascii="Arial" w:hAnsi="Arial" w:cs="Arial"/>
                <w:b/>
                <w:i/>
                <w:sz w:val="20"/>
              </w:rPr>
            </w:pPr>
          </w:p>
          <w:p w14:paraId="5670DEF1" w14:textId="77777777" w:rsidR="003E7AB0" w:rsidRPr="007826DD" w:rsidRDefault="003E7AB0" w:rsidP="00E4229C">
            <w:pPr>
              <w:jc w:val="center"/>
              <w:rPr>
                <w:rFonts w:ascii="Arial" w:hAnsi="Arial" w:cs="Arial"/>
                <w:b/>
                <w:i/>
                <w:sz w:val="28"/>
              </w:rPr>
            </w:pPr>
            <w:r w:rsidRPr="007826DD">
              <w:rPr>
                <w:rFonts w:ascii="Arial" w:hAnsi="Arial" w:cs="Arial"/>
                <w:b/>
                <w:i/>
                <w:sz w:val="28"/>
              </w:rPr>
              <w:t>Our secure retirement</w:t>
            </w:r>
          </w:p>
        </w:tc>
        <w:tc>
          <w:tcPr>
            <w:tcW w:w="3325" w:type="dxa"/>
            <w:shd w:val="clear" w:color="auto" w:fill="F2F2F2" w:themeFill="background1" w:themeFillShade="F2"/>
          </w:tcPr>
          <w:p w14:paraId="4325B5F7" w14:textId="77777777" w:rsidR="003E7AB0" w:rsidRPr="007826DD" w:rsidRDefault="003E7AB0" w:rsidP="00E4229C">
            <w:pPr>
              <w:jc w:val="center"/>
              <w:rPr>
                <w:rFonts w:ascii="Arial" w:hAnsi="Arial" w:cs="Arial"/>
                <w:b/>
                <w:i/>
                <w:sz w:val="28"/>
              </w:rPr>
            </w:pPr>
            <w:r w:rsidRPr="007826DD">
              <w:rPr>
                <w:rFonts w:ascii="Arial" w:hAnsi="Arial" w:cs="Arial"/>
                <w:b/>
                <w:i/>
                <w:sz w:val="28"/>
              </w:rPr>
              <w:t>Quality neighborhood schools for our students</w:t>
            </w:r>
          </w:p>
        </w:tc>
      </w:tr>
      <w:tr w:rsidR="003E7AB0" w:rsidRPr="003170B2" w14:paraId="23D487CA" w14:textId="77777777" w:rsidTr="00CD20B7">
        <w:trPr>
          <w:trHeight w:val="10160"/>
        </w:trPr>
        <w:tc>
          <w:tcPr>
            <w:tcW w:w="3685" w:type="dxa"/>
          </w:tcPr>
          <w:p w14:paraId="7F63A086"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 xml:space="preserve">Our collective dues provide the resources to secure union member POWER EQUALITY. Power equality means life-altering improvements in members’ contracts. </w:t>
            </w:r>
          </w:p>
          <w:p w14:paraId="2C123110" w14:textId="77777777" w:rsidR="003E7AB0" w:rsidRDefault="003E7AB0" w:rsidP="00191034">
            <w:pPr>
              <w:pStyle w:val="ListParagraph"/>
              <w:numPr>
                <w:ilvl w:val="0"/>
                <w:numId w:val="86"/>
              </w:numPr>
              <w:contextualSpacing/>
              <w:rPr>
                <w:rFonts w:ascii="Arial" w:hAnsi="Arial" w:cs="Arial"/>
                <w:sz w:val="25"/>
                <w:szCs w:val="25"/>
              </w:rPr>
            </w:pPr>
            <w:r>
              <w:rPr>
                <w:rFonts w:ascii="Arial" w:hAnsi="Arial" w:cs="Arial"/>
                <w:sz w:val="25"/>
                <w:szCs w:val="25"/>
              </w:rPr>
              <w:t>Freedom to negotiate a fair return on our work and guarantee that we can care for our loved ones.</w:t>
            </w:r>
          </w:p>
          <w:p w14:paraId="50F0FA5E"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Higher wages and benefits</w:t>
            </w:r>
          </w:p>
          <w:p w14:paraId="47C1D3E5" w14:textId="77777777" w:rsidR="003E7AB0" w:rsidRDefault="003E7AB0" w:rsidP="00191034">
            <w:pPr>
              <w:pStyle w:val="ListParagraph"/>
              <w:numPr>
                <w:ilvl w:val="0"/>
                <w:numId w:val="86"/>
              </w:numPr>
              <w:contextualSpacing/>
              <w:rPr>
                <w:rFonts w:ascii="Arial" w:hAnsi="Arial" w:cs="Arial"/>
                <w:sz w:val="25"/>
                <w:szCs w:val="25"/>
              </w:rPr>
            </w:pPr>
            <w:r>
              <w:rPr>
                <w:rFonts w:ascii="Arial" w:hAnsi="Arial" w:cs="Arial"/>
                <w:sz w:val="25"/>
                <w:szCs w:val="25"/>
              </w:rPr>
              <w:t>Paid leave</w:t>
            </w:r>
          </w:p>
          <w:p w14:paraId="71EAD9AC"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Professional development</w:t>
            </w:r>
          </w:p>
          <w:p w14:paraId="59AD8163"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 xml:space="preserve">Certification guidance/ National Board Certification. Prevents weakening credentialing standards. </w:t>
            </w:r>
          </w:p>
          <w:p w14:paraId="70498E00"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CTA conferences and trainings</w:t>
            </w:r>
          </w:p>
          <w:p w14:paraId="50D98A70"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Professional staff to help us negotiate strong contracts for educators &amp; our students</w:t>
            </w:r>
          </w:p>
          <w:p w14:paraId="44A0CF04" w14:textId="77777777" w:rsidR="003E7AB0" w:rsidRPr="00E35E20"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Excellent legal representation</w:t>
            </w:r>
          </w:p>
          <w:p w14:paraId="6832AE9B"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Access to experts on educator rights</w:t>
            </w:r>
          </w:p>
          <w:p w14:paraId="7B616E8F"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$1 million in work-related NEA liability insurance</w:t>
            </w:r>
          </w:p>
          <w:p w14:paraId="63DB669F"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Legislative advocates working fulltime on our behalf</w:t>
            </w:r>
          </w:p>
        </w:tc>
        <w:tc>
          <w:tcPr>
            <w:tcW w:w="3425" w:type="dxa"/>
          </w:tcPr>
          <w:p w14:paraId="72FCD992"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Secure defined benefit at the end of our careers</w:t>
            </w:r>
          </w:p>
          <w:p w14:paraId="6933A0E2"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Ability to retire with dignity</w:t>
            </w:r>
          </w:p>
          <w:p w14:paraId="7CAFFF33"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Combats the millions of dollars our opponents spend to destroy our defined benefit retirement.</w:t>
            </w:r>
          </w:p>
          <w:p w14:paraId="06DE4676"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Provides legislative advocates, political organizers and campaigns to elect great decision-makers who ultimately control our retirement security.</w:t>
            </w:r>
          </w:p>
        </w:tc>
        <w:tc>
          <w:tcPr>
            <w:tcW w:w="3325" w:type="dxa"/>
          </w:tcPr>
          <w:p w14:paraId="1841C4F5"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 xml:space="preserve">Great teachers build great public schools that build great communities. </w:t>
            </w:r>
          </w:p>
          <w:p w14:paraId="2E2DA54D" w14:textId="77777777" w:rsidR="003E7AB0" w:rsidRDefault="003E7AB0" w:rsidP="00191034">
            <w:pPr>
              <w:pStyle w:val="ListParagraph"/>
              <w:numPr>
                <w:ilvl w:val="0"/>
                <w:numId w:val="86"/>
              </w:numPr>
              <w:contextualSpacing/>
              <w:rPr>
                <w:rFonts w:ascii="Arial" w:hAnsi="Arial" w:cs="Arial"/>
                <w:sz w:val="25"/>
                <w:szCs w:val="25"/>
              </w:rPr>
            </w:pPr>
            <w:r>
              <w:rPr>
                <w:rFonts w:ascii="Arial" w:hAnsi="Arial" w:cs="Arial"/>
                <w:sz w:val="25"/>
                <w:szCs w:val="25"/>
              </w:rPr>
              <w:t>Secure funding for our schools.</w:t>
            </w:r>
          </w:p>
          <w:p w14:paraId="282B3A97" w14:textId="77777777" w:rsidR="003E7AB0" w:rsidRDefault="003E7AB0" w:rsidP="00191034">
            <w:pPr>
              <w:pStyle w:val="ListParagraph"/>
              <w:numPr>
                <w:ilvl w:val="0"/>
                <w:numId w:val="86"/>
              </w:numPr>
              <w:contextualSpacing/>
              <w:rPr>
                <w:rFonts w:ascii="Arial" w:hAnsi="Arial" w:cs="Arial"/>
                <w:sz w:val="25"/>
                <w:szCs w:val="25"/>
              </w:rPr>
            </w:pPr>
            <w:r>
              <w:rPr>
                <w:rFonts w:ascii="Arial" w:hAnsi="Arial" w:cs="Arial"/>
                <w:sz w:val="25"/>
                <w:szCs w:val="25"/>
              </w:rPr>
              <w:t>Freedom to participate in decision-making at school sites</w:t>
            </w:r>
          </w:p>
          <w:p w14:paraId="1D736E80"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Better teaching &amp; learning conditions</w:t>
            </w:r>
          </w:p>
          <w:p w14:paraId="7062EE74"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Smaller class sizes / caseload</w:t>
            </w:r>
          </w:p>
          <w:p w14:paraId="1E62BCB2"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Safe, stable, and supportive schools for our kids</w:t>
            </w:r>
          </w:p>
          <w:p w14:paraId="4CEDC983"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 xml:space="preserve">Helps protect valuable educational programs for our students. </w:t>
            </w:r>
          </w:p>
          <w:p w14:paraId="5958800E"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 xml:space="preserve">Ensures accountability for all public schools. </w:t>
            </w:r>
          </w:p>
          <w:p w14:paraId="33356E48"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 xml:space="preserve">Combats the millions of dollars our opponents are pouring into anti-public education movements.  </w:t>
            </w:r>
          </w:p>
        </w:tc>
      </w:tr>
    </w:tbl>
    <w:p w14:paraId="6D7FAD83" w14:textId="24B382B6" w:rsidR="00306D23" w:rsidRPr="00B823BE" w:rsidRDefault="00306D23" w:rsidP="00306D23">
      <w:pPr>
        <w:jc w:val="center"/>
        <w:rPr>
          <w:rFonts w:ascii="Comic Sans MS" w:hAnsi="Comic Sans MS"/>
          <w:b/>
          <w:color w:val="4472C4" w:themeColor="accent1"/>
          <w:sz w:val="36"/>
          <w:szCs w:val="48"/>
        </w:rPr>
      </w:pPr>
      <w:r w:rsidRPr="00B823BE">
        <w:rPr>
          <w:rFonts w:ascii="Comic Sans MS" w:hAnsi="Comic Sans MS"/>
          <w:b/>
          <w:color w:val="4472C4" w:themeColor="accent1"/>
          <w:sz w:val="36"/>
          <w:szCs w:val="48"/>
        </w:rPr>
        <w:t xml:space="preserve">AS A </w:t>
      </w:r>
      <w:r w:rsidR="00CB5EE8" w:rsidRPr="00B823BE">
        <w:rPr>
          <w:rFonts w:ascii="Comic Sans MS" w:hAnsi="Comic Sans MS"/>
          <w:b/>
          <w:color w:val="4472C4" w:themeColor="accent1"/>
          <w:sz w:val="36"/>
          <w:szCs w:val="48"/>
        </w:rPr>
        <w:t>UNION</w:t>
      </w:r>
      <w:r w:rsidRPr="00B823BE">
        <w:rPr>
          <w:rFonts w:ascii="Comic Sans MS" w:hAnsi="Comic Sans MS"/>
          <w:b/>
          <w:color w:val="4472C4" w:themeColor="accent1"/>
          <w:sz w:val="36"/>
          <w:szCs w:val="48"/>
        </w:rPr>
        <w:t xml:space="preserve"> REPRESENTATIVE YOU CAN</w:t>
      </w:r>
    </w:p>
    <w:p w14:paraId="563059D3" w14:textId="77777777" w:rsidR="00306D23" w:rsidRPr="00A068C2" w:rsidRDefault="00306D23" w:rsidP="00306D23">
      <w:pPr>
        <w:keepNext/>
        <w:ind w:left="-270" w:right="-540"/>
        <w:jc w:val="center"/>
        <w:outlineLvl w:val="0"/>
        <w:rPr>
          <w:rFonts w:ascii="Comic Sans MS" w:hAnsi="Comic Sans MS"/>
          <w:b/>
          <w:bCs/>
          <w:color w:val="000000"/>
          <w:sz w:val="36"/>
          <w:szCs w:val="48"/>
        </w:rPr>
      </w:pPr>
      <w:r w:rsidRPr="00B823BE">
        <w:rPr>
          <w:rFonts w:ascii="Comic Sans MS" w:hAnsi="Comic Sans MS"/>
          <w:b/>
          <w:color w:val="4472C4" w:themeColor="accent1"/>
          <w:sz w:val="36"/>
          <w:szCs w:val="48"/>
        </w:rPr>
        <w:t xml:space="preserve">HELP </w:t>
      </w:r>
      <w:r w:rsidRPr="00B823BE">
        <w:rPr>
          <w:rFonts w:ascii="Comic Sans MS" w:hAnsi="Comic Sans MS"/>
          <w:b/>
          <w:bCs/>
          <w:color w:val="4472C4" w:themeColor="accent1"/>
          <w:sz w:val="36"/>
          <w:szCs w:val="48"/>
        </w:rPr>
        <w:t>TO MAINTAIN COMMUNICATIONS BY:</w:t>
      </w:r>
    </w:p>
    <w:p w14:paraId="17F2C866"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Communicating with members on a person-to-person basis as often as possible.</w:t>
      </w:r>
    </w:p>
    <w:p w14:paraId="57FEB53D"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Keeping in mind that members are busy people and that a written communication often requires a personal follow-up.</w:t>
      </w:r>
    </w:p>
    <w:p w14:paraId="617BCA3D"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Remembering that many of the people who most need to have information will not read the written communications.</w:t>
      </w:r>
    </w:p>
    <w:p w14:paraId="650A6145" w14:textId="5C66A3DB"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 xml:space="preserve">Letting the members of your faculty know what times you are available to discuss </w:t>
      </w:r>
      <w:r w:rsidR="00CB5EE8">
        <w:rPr>
          <w:rFonts w:ascii="Trebuchet MS" w:hAnsi="Trebuchet MS"/>
          <w:sz w:val="32"/>
        </w:rPr>
        <w:t>our union</w:t>
      </w:r>
      <w:r w:rsidRPr="00A068C2">
        <w:rPr>
          <w:rFonts w:ascii="Trebuchet MS" w:hAnsi="Trebuchet MS"/>
          <w:sz w:val="32"/>
        </w:rPr>
        <w:t xml:space="preserve"> as it relates to them.</w:t>
      </w:r>
    </w:p>
    <w:p w14:paraId="5A428F79"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Recognizing small issues before they become problems.</w:t>
      </w:r>
    </w:p>
    <w:p w14:paraId="4686F504"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Giving special attention to new staff members in explaining issues and in giving background information on programs and policies.</w:t>
      </w:r>
    </w:p>
    <w:p w14:paraId="42726F0C"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Inviting members to respond to existing policies and proposed changes.</w:t>
      </w:r>
    </w:p>
    <w:p w14:paraId="3B1AFBF9"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Being readily available to members who want to express their views.</w:t>
      </w:r>
    </w:p>
    <w:p w14:paraId="1541466B"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Gaining the respect of those you represent through honesty, integrity, and a willingness to accept the confidence of those who seek your friendship or services.</w:t>
      </w:r>
    </w:p>
    <w:p w14:paraId="04372AE0" w14:textId="77777777" w:rsidR="00306D23" w:rsidRPr="00A068C2" w:rsidRDefault="00306D23" w:rsidP="00191034">
      <w:pPr>
        <w:numPr>
          <w:ilvl w:val="0"/>
          <w:numId w:val="27"/>
        </w:numPr>
        <w:tabs>
          <w:tab w:val="clear" w:pos="1440"/>
          <w:tab w:val="num" w:pos="540"/>
        </w:tabs>
        <w:spacing w:before="240" w:after="240"/>
        <w:ind w:left="540" w:right="-90" w:hanging="810"/>
        <w:rPr>
          <w:rFonts w:ascii="Trebuchet MS" w:hAnsi="Trebuchet MS"/>
          <w:sz w:val="32"/>
        </w:rPr>
      </w:pPr>
      <w:r w:rsidRPr="00A068C2">
        <w:rPr>
          <w:rFonts w:ascii="Trebuchet MS" w:hAnsi="Trebuchet MS"/>
          <w:sz w:val="32"/>
        </w:rPr>
        <w:t>A constant line of communication between you and the elected leaders on any problem that may be developing.</w:t>
      </w:r>
    </w:p>
    <w:p w14:paraId="53748919" w14:textId="77777777" w:rsidR="00306D23" w:rsidRPr="00A068C2" w:rsidRDefault="00306D23" w:rsidP="00191034">
      <w:pPr>
        <w:numPr>
          <w:ilvl w:val="0"/>
          <w:numId w:val="27"/>
        </w:numPr>
        <w:tabs>
          <w:tab w:val="clear" w:pos="1440"/>
          <w:tab w:val="num" w:pos="540"/>
          <w:tab w:val="num" w:pos="720"/>
        </w:tabs>
        <w:ind w:left="540" w:right="-90" w:hanging="810"/>
        <w:rPr>
          <w:rFonts w:ascii="Trebuchet MS" w:hAnsi="Trebuchet MS"/>
          <w:sz w:val="32"/>
        </w:rPr>
      </w:pPr>
      <w:r w:rsidRPr="00A068C2">
        <w:rPr>
          <w:rFonts w:ascii="Trebuchet MS" w:hAnsi="Trebuchet MS"/>
          <w:sz w:val="32"/>
        </w:rPr>
        <w:t>Being aware of what is in your contract</w:t>
      </w:r>
      <w:r w:rsidRPr="00A068C2">
        <w:rPr>
          <w:rFonts w:ascii="Trebuchet MS" w:hAnsi="Trebuchet MS"/>
          <w:sz w:val="36"/>
        </w:rPr>
        <w:t>.</w:t>
      </w:r>
    </w:p>
    <w:p w14:paraId="38BC66FD" w14:textId="77777777" w:rsidR="00306D23" w:rsidRDefault="00306D23">
      <w:pPr>
        <w:rPr>
          <w:color w:val="0000FF"/>
          <w:sz w:val="70"/>
        </w:rPr>
      </w:pPr>
      <w:r>
        <w:rPr>
          <w:color w:val="0000FF"/>
          <w:sz w:val="70"/>
        </w:rPr>
        <w:br w:type="page"/>
      </w:r>
    </w:p>
    <w:p w14:paraId="2EC7C8C2" w14:textId="77777777" w:rsidR="00306D23" w:rsidRPr="002E0444" w:rsidRDefault="00306D23" w:rsidP="00306D23">
      <w:pPr>
        <w:pStyle w:val="Title"/>
        <w:rPr>
          <w:rFonts w:ascii="Trebuchet MS" w:hAnsi="Trebuchet MS"/>
          <w:color w:val="1F497D"/>
          <w:sz w:val="52"/>
        </w:rPr>
      </w:pPr>
      <w:r w:rsidRPr="002E0444">
        <w:rPr>
          <w:rFonts w:ascii="Trebuchet MS" w:hAnsi="Trebuchet MS"/>
          <w:color w:val="1F497D"/>
          <w:sz w:val="52"/>
        </w:rPr>
        <w:t>TRY A 10-MINUTE MEETING</w:t>
      </w:r>
    </w:p>
    <w:p w14:paraId="416D93F1" w14:textId="77777777" w:rsidR="00306D23" w:rsidRPr="002E0444" w:rsidRDefault="00306D23" w:rsidP="00306D23">
      <w:pPr>
        <w:rPr>
          <w:rFonts w:ascii="Trebuchet MS" w:hAnsi="Trebuchet MS"/>
          <w:sz w:val="22"/>
        </w:rPr>
      </w:pPr>
    </w:p>
    <w:p w14:paraId="23D159BF" w14:textId="718B34AC" w:rsidR="00306D23" w:rsidRPr="008A1473" w:rsidRDefault="00CB5EE8" w:rsidP="00306D23">
      <w:pPr>
        <w:rPr>
          <w:rFonts w:ascii="Trebuchet MS" w:hAnsi="Trebuchet MS"/>
          <w:b/>
          <w:i/>
          <w:color w:val="7030A0"/>
          <w:sz w:val="22"/>
        </w:rPr>
      </w:pPr>
      <w:r>
        <w:rPr>
          <w:rFonts w:ascii="Trebuchet MS" w:hAnsi="Trebuchet MS"/>
          <w:b/>
          <w:i/>
          <w:color w:val="7030A0"/>
          <w:sz w:val="22"/>
        </w:rPr>
        <w:t>Union</w:t>
      </w:r>
      <w:r w:rsidR="00306D23" w:rsidRPr="008A1473">
        <w:rPr>
          <w:rFonts w:ascii="Trebuchet MS" w:hAnsi="Trebuchet MS"/>
          <w:b/>
          <w:i/>
          <w:color w:val="7030A0"/>
          <w:sz w:val="22"/>
        </w:rPr>
        <w:t xml:space="preserve"> representatives who hold regular building meetings – especially in difficult times – have the best shot at strengthening membership rapport.</w:t>
      </w:r>
    </w:p>
    <w:p w14:paraId="316CBC05" w14:textId="77777777" w:rsidR="00306D23" w:rsidRPr="002E0444" w:rsidRDefault="00306D23" w:rsidP="00306D23">
      <w:pPr>
        <w:rPr>
          <w:rFonts w:ascii="Trebuchet MS" w:hAnsi="Trebuchet MS"/>
          <w:sz w:val="22"/>
        </w:rPr>
      </w:pPr>
    </w:p>
    <w:p w14:paraId="3375D82B" w14:textId="77777777" w:rsidR="00306D23" w:rsidRPr="002E0444" w:rsidRDefault="00306D23" w:rsidP="00306D23">
      <w:pPr>
        <w:rPr>
          <w:rFonts w:ascii="Trebuchet MS" w:hAnsi="Trebuchet MS"/>
          <w:sz w:val="22"/>
        </w:rPr>
      </w:pPr>
      <w:r w:rsidRPr="002E0444">
        <w:rPr>
          <w:rFonts w:ascii="Trebuchet MS" w:hAnsi="Trebuchet MS"/>
          <w:sz w:val="22"/>
        </w:rPr>
        <w:t>“But they won’t stay for a building meeting,” you complain.  “They say they’re too busy.”</w:t>
      </w:r>
    </w:p>
    <w:p w14:paraId="4AF2C6FB" w14:textId="77777777" w:rsidR="00306D23" w:rsidRPr="002E0444" w:rsidRDefault="00306D23" w:rsidP="00306D23">
      <w:pPr>
        <w:rPr>
          <w:rFonts w:ascii="Trebuchet MS" w:hAnsi="Trebuchet MS"/>
          <w:sz w:val="22"/>
        </w:rPr>
      </w:pPr>
    </w:p>
    <w:p w14:paraId="5EC87176" w14:textId="77777777" w:rsidR="00306D23" w:rsidRPr="002E0444" w:rsidRDefault="00306D23" w:rsidP="00306D23">
      <w:pPr>
        <w:pStyle w:val="BodyText"/>
        <w:rPr>
          <w:rFonts w:ascii="Trebuchet MS" w:hAnsi="Trebuchet MS"/>
          <w:sz w:val="22"/>
        </w:rPr>
      </w:pPr>
      <w:r w:rsidRPr="002E0444">
        <w:rPr>
          <w:rFonts w:ascii="Trebuchet MS" w:hAnsi="Trebuchet MS"/>
          <w:sz w:val="22"/>
        </w:rPr>
        <w:t>Try promising a 10-minute building meeting – timed by the clock.  You have to rule with an “iron hand” and few words, but you can do it.</w:t>
      </w:r>
    </w:p>
    <w:p w14:paraId="4AB59362" w14:textId="77777777" w:rsidR="00306D23" w:rsidRPr="002E0444" w:rsidRDefault="00306D23" w:rsidP="00306D23">
      <w:pPr>
        <w:rPr>
          <w:rFonts w:ascii="Trebuchet MS" w:hAnsi="Trebuchet MS"/>
          <w:sz w:val="22"/>
        </w:rPr>
      </w:pPr>
    </w:p>
    <w:p w14:paraId="32E3F670" w14:textId="77777777" w:rsidR="00306D23" w:rsidRPr="002E0444" w:rsidRDefault="00306D23" w:rsidP="00306D23">
      <w:pPr>
        <w:rPr>
          <w:rFonts w:ascii="Trebuchet MS" w:hAnsi="Trebuchet MS"/>
          <w:sz w:val="22"/>
        </w:rPr>
      </w:pPr>
      <w:r w:rsidRPr="002E0444">
        <w:rPr>
          <w:rFonts w:ascii="Trebuchet MS" w:hAnsi="Trebuchet MS"/>
          <w:sz w:val="22"/>
        </w:rPr>
        <w:t>Below is a sample mailbox announcement of the 10-minute meeting and a sample agenda to distribute at the start of each one.</w:t>
      </w:r>
    </w:p>
    <w:p w14:paraId="6E71E660" w14:textId="77777777" w:rsidR="00306D23" w:rsidRPr="002E0444" w:rsidRDefault="00306D23" w:rsidP="00306D23">
      <w:pPr>
        <w:rPr>
          <w:rFonts w:ascii="Trebuchet MS" w:hAnsi="Trebuchet MS"/>
          <w:sz w:val="22"/>
        </w:rPr>
      </w:pPr>
    </w:p>
    <w:p w14:paraId="229FD9DA" w14:textId="4EAD387A" w:rsidR="00306D23" w:rsidRPr="002E0444" w:rsidRDefault="00306D23" w:rsidP="00306D23">
      <w:pPr>
        <w:pStyle w:val="BodyText"/>
        <w:rPr>
          <w:rFonts w:ascii="Trebuchet MS" w:hAnsi="Trebuchet MS"/>
          <w:sz w:val="22"/>
        </w:rPr>
      </w:pPr>
      <w:r w:rsidRPr="002E0444">
        <w:rPr>
          <w:rFonts w:ascii="Trebuchet MS" w:hAnsi="Trebuchet MS"/>
          <w:color w:val="1F497D"/>
          <w:sz w:val="22"/>
        </w:rPr>
        <w:t xml:space="preserve">Of course, it’s easier for the </w:t>
      </w:r>
      <w:r w:rsidR="0072670E">
        <w:rPr>
          <w:rFonts w:ascii="Trebuchet MS" w:hAnsi="Trebuchet MS"/>
          <w:color w:val="1F497D"/>
          <w:sz w:val="22"/>
        </w:rPr>
        <w:t>union</w:t>
      </w:r>
      <w:r w:rsidRPr="002E0444">
        <w:rPr>
          <w:rFonts w:ascii="Trebuchet MS" w:hAnsi="Trebuchet MS"/>
          <w:color w:val="1F497D"/>
          <w:sz w:val="22"/>
        </w:rPr>
        <w:t xml:space="preserve"> representative to vote in Rep Council by merely “sensing” the opinion of members, but have you really done anything to build member consensus?  Ask members their opinions on </w:t>
      </w:r>
      <w:r w:rsidR="0072670E">
        <w:rPr>
          <w:rFonts w:ascii="Trebuchet MS" w:hAnsi="Trebuchet MS"/>
          <w:color w:val="1F497D"/>
          <w:sz w:val="22"/>
        </w:rPr>
        <w:t>union</w:t>
      </w:r>
      <w:r w:rsidRPr="002E0444">
        <w:rPr>
          <w:rFonts w:ascii="Trebuchet MS" w:hAnsi="Trebuchet MS"/>
          <w:color w:val="1F497D"/>
          <w:sz w:val="22"/>
        </w:rPr>
        <w:t xml:space="preserve"> matters.  Let them have a voice and the feeling that their opinions count in the decision-making process</w:t>
      </w:r>
      <w:r w:rsidRPr="002E0444">
        <w:rPr>
          <w:rFonts w:ascii="Trebuchet MS" w:hAnsi="Trebuchet MS"/>
          <w:sz w:val="22"/>
        </w:rPr>
        <w:t>.</w:t>
      </w:r>
    </w:p>
    <w:p w14:paraId="6975461A" w14:textId="77777777" w:rsidR="00306D23" w:rsidRPr="002E0444" w:rsidRDefault="00306D23" w:rsidP="00306D23">
      <w:pPr>
        <w:rPr>
          <w:rFonts w:ascii="Trebuchet MS" w:hAnsi="Trebuchet MS"/>
          <w:sz w:val="22"/>
        </w:rPr>
      </w:pPr>
    </w:p>
    <w:p w14:paraId="530F3F57" w14:textId="07034ED6" w:rsidR="00306D23" w:rsidRPr="002E0444" w:rsidRDefault="00306D23" w:rsidP="00306D23">
      <w:pPr>
        <w:rPr>
          <w:rFonts w:ascii="Trebuchet MS" w:hAnsi="Trebuchet MS"/>
          <w:sz w:val="22"/>
        </w:rPr>
      </w:pPr>
      <w:r w:rsidRPr="002E0444">
        <w:rPr>
          <w:rFonts w:ascii="Trebuchet MS" w:hAnsi="Trebuchet MS"/>
          <w:sz w:val="22"/>
        </w:rPr>
        <w:t xml:space="preserve">Note on the sample agenda members still have the opportunity to “let off steam” through the tear-off   on the bottom.  The </w:t>
      </w:r>
      <w:r w:rsidR="0072670E">
        <w:rPr>
          <w:rFonts w:ascii="Trebuchet MS" w:hAnsi="Trebuchet MS"/>
          <w:sz w:val="22"/>
        </w:rPr>
        <w:t>union</w:t>
      </w:r>
      <w:r w:rsidRPr="002E0444">
        <w:rPr>
          <w:rFonts w:ascii="Trebuchet MS" w:hAnsi="Trebuchet MS"/>
          <w:sz w:val="22"/>
        </w:rPr>
        <w:t xml:space="preserve"> rep can then talk on an individual basis to those who write down their concerns.</w:t>
      </w:r>
    </w:p>
    <w:p w14:paraId="0AFDDC07" w14:textId="77777777" w:rsidR="00306D23" w:rsidRPr="002E0444" w:rsidRDefault="00306D23" w:rsidP="00306D23">
      <w:pPr>
        <w:rPr>
          <w:rFonts w:ascii="Trebuchet MS" w:hAnsi="Trebuchet MS"/>
          <w:sz w:val="22"/>
        </w:rPr>
      </w:pPr>
    </w:p>
    <w:p w14:paraId="47EEAFD7" w14:textId="4188FEC0" w:rsidR="00306D23" w:rsidRPr="002E0444" w:rsidRDefault="00306D23" w:rsidP="00306D23">
      <w:pPr>
        <w:rPr>
          <w:rFonts w:ascii="Trebuchet MS" w:hAnsi="Trebuchet MS"/>
          <w:sz w:val="22"/>
        </w:rPr>
      </w:pPr>
      <w:r w:rsidRPr="002E0444">
        <w:rPr>
          <w:rFonts w:ascii="Trebuchet MS" w:hAnsi="Trebuchet MS"/>
          <w:sz w:val="22"/>
        </w:rPr>
        <w:t xml:space="preserve">Make </w:t>
      </w:r>
      <w:r w:rsidR="0072670E">
        <w:rPr>
          <w:rFonts w:ascii="Trebuchet MS" w:hAnsi="Trebuchet MS"/>
          <w:sz w:val="22"/>
        </w:rPr>
        <w:t>union</w:t>
      </w:r>
      <w:r w:rsidRPr="002E0444">
        <w:rPr>
          <w:rFonts w:ascii="Trebuchet MS" w:hAnsi="Trebuchet MS"/>
          <w:sz w:val="22"/>
        </w:rPr>
        <w:t xml:space="preserve"> meetings snappy and businesslike.  Try the 10-minute meeting!</w:t>
      </w:r>
    </w:p>
    <w:p w14:paraId="2ADCA6E5" w14:textId="77777777" w:rsidR="00306D23" w:rsidRPr="00B05253" w:rsidRDefault="00306D23" w:rsidP="00306D23">
      <w:pPr>
        <w:ind w:firstLine="720"/>
        <w:rPr>
          <w:rFonts w:ascii="Trebuchet MS" w:hAnsi="Trebuchet MS"/>
          <w:sz w:val="16"/>
        </w:rPr>
      </w:pPr>
    </w:p>
    <w:p w14:paraId="6DFB6639" w14:textId="77777777" w:rsidR="00306D23" w:rsidRPr="00B05253" w:rsidRDefault="00306D23" w:rsidP="00306D23">
      <w:pPr>
        <w:rPr>
          <w:rFonts w:ascii="Trebuchet MS" w:hAnsi="Trebuchet MS"/>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14"/>
        <w:gridCol w:w="4914"/>
      </w:tblGrid>
      <w:tr w:rsidR="00306D23" w:rsidRPr="002E0444" w14:paraId="586D15BB" w14:textId="77777777" w:rsidTr="00415CF5">
        <w:trPr>
          <w:jc w:val="center"/>
        </w:trPr>
        <w:tc>
          <w:tcPr>
            <w:tcW w:w="4914" w:type="dxa"/>
            <w:tcBorders>
              <w:top w:val="nil"/>
              <w:left w:val="nil"/>
              <w:right w:val="nil"/>
            </w:tcBorders>
          </w:tcPr>
          <w:p w14:paraId="608D7A0A" w14:textId="77777777" w:rsidR="00306D23" w:rsidRPr="002E0444" w:rsidRDefault="00306D23" w:rsidP="00415CF5">
            <w:pPr>
              <w:jc w:val="center"/>
              <w:rPr>
                <w:rFonts w:ascii="Trebuchet MS" w:hAnsi="Trebuchet MS"/>
                <w:b/>
                <w:bCs/>
                <w:sz w:val="20"/>
              </w:rPr>
            </w:pPr>
            <w:r w:rsidRPr="002E0444">
              <w:rPr>
                <w:rFonts w:ascii="Trebuchet MS" w:hAnsi="Trebuchet MS"/>
                <w:b/>
                <w:bCs/>
                <w:sz w:val="20"/>
              </w:rPr>
              <w:t>SAMPLE ANNOUNCEMENT</w:t>
            </w:r>
          </w:p>
        </w:tc>
        <w:tc>
          <w:tcPr>
            <w:tcW w:w="4914" w:type="dxa"/>
            <w:tcBorders>
              <w:top w:val="nil"/>
              <w:left w:val="nil"/>
              <w:right w:val="nil"/>
            </w:tcBorders>
          </w:tcPr>
          <w:p w14:paraId="2E8FA9AD" w14:textId="77777777" w:rsidR="00306D23" w:rsidRPr="002E0444" w:rsidRDefault="00306D23" w:rsidP="00415CF5">
            <w:pPr>
              <w:jc w:val="center"/>
              <w:rPr>
                <w:rFonts w:ascii="Trebuchet MS" w:hAnsi="Trebuchet MS"/>
                <w:b/>
                <w:bCs/>
                <w:sz w:val="20"/>
              </w:rPr>
            </w:pPr>
            <w:r w:rsidRPr="002E0444">
              <w:rPr>
                <w:rFonts w:ascii="Trebuchet MS" w:hAnsi="Trebuchet MS"/>
                <w:b/>
                <w:bCs/>
                <w:sz w:val="20"/>
              </w:rPr>
              <w:t>SAMPLE AGENDA</w:t>
            </w:r>
          </w:p>
        </w:tc>
      </w:tr>
      <w:tr w:rsidR="00306D23" w:rsidRPr="002E0444" w14:paraId="1146D6BD" w14:textId="77777777" w:rsidTr="00415CF5">
        <w:trPr>
          <w:cantSplit/>
          <w:trHeight w:val="3697"/>
          <w:jc w:val="center"/>
        </w:trPr>
        <w:tc>
          <w:tcPr>
            <w:tcW w:w="4914" w:type="dxa"/>
            <w:vMerge w:val="restart"/>
          </w:tcPr>
          <w:p w14:paraId="6BE79680" w14:textId="77777777" w:rsidR="00306D23" w:rsidRPr="002E0444" w:rsidRDefault="00306D23" w:rsidP="00415CF5">
            <w:pPr>
              <w:jc w:val="center"/>
              <w:rPr>
                <w:rFonts w:ascii="Trebuchet MS" w:hAnsi="Trebuchet MS"/>
                <w:sz w:val="20"/>
              </w:rPr>
            </w:pPr>
          </w:p>
          <w:p w14:paraId="2E859819" w14:textId="634103DB" w:rsidR="00306D23" w:rsidRPr="002E0444" w:rsidRDefault="00306D23" w:rsidP="00415CF5">
            <w:pPr>
              <w:jc w:val="center"/>
              <w:rPr>
                <w:rFonts w:ascii="Trebuchet MS" w:hAnsi="Trebuchet MS"/>
                <w:b/>
                <w:bCs/>
                <w:sz w:val="20"/>
              </w:rPr>
            </w:pPr>
            <w:r w:rsidRPr="002E0444">
              <w:rPr>
                <w:rFonts w:ascii="Trebuchet MS" w:hAnsi="Trebuchet MS"/>
                <w:b/>
                <w:bCs/>
                <w:sz w:val="20"/>
              </w:rPr>
              <w:t xml:space="preserve">10-MINUTE </w:t>
            </w:r>
            <w:r w:rsidR="007664B3">
              <w:rPr>
                <w:rFonts w:ascii="Trebuchet MS" w:hAnsi="Trebuchet MS"/>
                <w:b/>
                <w:bCs/>
                <w:sz w:val="20"/>
              </w:rPr>
              <w:t>[LOCAL]</w:t>
            </w:r>
            <w:r w:rsidRPr="002E0444">
              <w:rPr>
                <w:rFonts w:ascii="Trebuchet MS" w:hAnsi="Trebuchet MS"/>
                <w:b/>
                <w:bCs/>
                <w:sz w:val="20"/>
              </w:rPr>
              <w:t xml:space="preserve"> MEETING on</w:t>
            </w:r>
          </w:p>
          <w:p w14:paraId="5628CAA0" w14:textId="77777777" w:rsidR="00306D23" w:rsidRPr="002E0444" w:rsidRDefault="00306D23" w:rsidP="00415CF5">
            <w:pPr>
              <w:pStyle w:val="Heading5"/>
              <w:rPr>
                <w:rFonts w:ascii="Trebuchet MS" w:hAnsi="Trebuchet MS"/>
                <w:color w:val="FF0000"/>
              </w:rPr>
            </w:pPr>
            <w:r>
              <w:rPr>
                <w:rFonts w:ascii="Trebuchet MS" w:hAnsi="Trebuchet MS"/>
                <w:color w:val="FF0000"/>
              </w:rPr>
              <w:t>(Day &amp; date)</w:t>
            </w:r>
          </w:p>
          <w:p w14:paraId="75F24A44" w14:textId="77777777" w:rsidR="00306D23" w:rsidRPr="002E0444" w:rsidRDefault="00306D23" w:rsidP="00415CF5">
            <w:pPr>
              <w:jc w:val="center"/>
              <w:rPr>
                <w:rFonts w:ascii="Trebuchet MS" w:hAnsi="Trebuchet MS"/>
                <w:sz w:val="20"/>
              </w:rPr>
            </w:pPr>
            <w:r w:rsidRPr="002E0444">
              <w:rPr>
                <w:rFonts w:ascii="Trebuchet MS" w:hAnsi="Trebuchet MS"/>
                <w:noProof/>
                <w:sz w:val="20"/>
              </w:rPr>
              <mc:AlternateContent>
                <mc:Choice Requires="wps">
                  <w:drawing>
                    <wp:anchor distT="0" distB="0" distL="114300" distR="114300" simplePos="0" relativeHeight="251658262" behindDoc="0" locked="0" layoutInCell="1" allowOverlap="1" wp14:anchorId="6D390EBA" wp14:editId="40F6D434">
                      <wp:simplePos x="0" y="0"/>
                      <wp:positionH relativeFrom="column">
                        <wp:posOffset>457835</wp:posOffset>
                      </wp:positionH>
                      <wp:positionV relativeFrom="paragraph">
                        <wp:posOffset>44450</wp:posOffset>
                      </wp:positionV>
                      <wp:extent cx="2149475" cy="635"/>
                      <wp:effectExtent l="6350" t="8255" r="6350" b="10160"/>
                      <wp:wrapNone/>
                      <wp:docPr id="125"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94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F6DF990">
                    <v:shapetype w14:anchorId="589EDA23" id="_x0000_t32" coordsize="21600,21600" o:spt="32" o:oned="t" path="m,l21600,21600e" filled="f">
                      <v:path arrowok="t" fillok="f" o:connecttype="none"/>
                      <o:lock v:ext="edit" shapetype="t"/>
                    </v:shapetype>
                    <v:shape id="AutoShape 42" o:spid="_x0000_s1026" type="#_x0000_t32" style="position:absolute;margin-left:36.05pt;margin-top:3.5pt;width:169.25pt;height:.0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"/>
                  </w:pict>
                </mc:Fallback>
              </mc:AlternateContent>
            </w:r>
          </w:p>
          <w:p w14:paraId="6B18135A" w14:textId="77777777" w:rsidR="00306D23" w:rsidRPr="002E0444" w:rsidRDefault="00306D23" w:rsidP="00415CF5">
            <w:pPr>
              <w:pStyle w:val="BodyText2"/>
              <w:spacing w:line="240" w:lineRule="auto"/>
              <w:jc w:val="center"/>
              <w:rPr>
                <w:rFonts w:ascii="Trebuchet MS" w:hAnsi="Trebuchet MS" w:cs="Arial"/>
                <w:sz w:val="20"/>
              </w:rPr>
            </w:pPr>
            <w:r w:rsidRPr="002E0444">
              <w:rPr>
                <w:rFonts w:ascii="Trebuchet MS" w:hAnsi="Trebuchet MS" w:cs="Arial"/>
                <w:sz w:val="20"/>
              </w:rPr>
              <w:t xml:space="preserve">(10 minutes!  You don’t believe it?  </w:t>
            </w:r>
            <w:r w:rsidRPr="002E0444">
              <w:rPr>
                <w:rFonts w:ascii="Trebuchet MS" w:hAnsi="Trebuchet MS" w:cs="Arial"/>
                <w:sz w:val="20"/>
              </w:rPr>
              <w:br/>
            </w:r>
            <w:r w:rsidRPr="002E0444">
              <w:rPr>
                <w:rFonts w:ascii="Trebuchet MS" w:hAnsi="Trebuchet MS" w:cs="Arial"/>
                <w:sz w:val="20"/>
              </w:rPr>
              <w:t>Then bring along your stop watch.)</w:t>
            </w:r>
          </w:p>
          <w:p w14:paraId="15AB5F41" w14:textId="77777777" w:rsidR="00306D23" w:rsidRPr="002E0444" w:rsidRDefault="00306D23" w:rsidP="00415CF5">
            <w:pPr>
              <w:rPr>
                <w:rFonts w:ascii="Trebuchet MS" w:hAnsi="Trebuchet MS"/>
                <w:sz w:val="20"/>
              </w:rPr>
            </w:pPr>
            <w:r w:rsidRPr="002E0444">
              <w:rPr>
                <w:rFonts w:ascii="Trebuchet MS" w:hAnsi="Trebuchet MS" w:cs="Arial"/>
                <w:noProof/>
                <w:sz w:val="20"/>
              </w:rPr>
              <mc:AlternateContent>
                <mc:Choice Requires="wps">
                  <w:drawing>
                    <wp:anchor distT="0" distB="0" distL="114300" distR="114300" simplePos="0" relativeHeight="251658261" behindDoc="0" locked="0" layoutInCell="1" allowOverlap="1" wp14:anchorId="5837B89D" wp14:editId="6CB24430">
                      <wp:simplePos x="0" y="0"/>
                      <wp:positionH relativeFrom="column">
                        <wp:posOffset>950595</wp:posOffset>
                      </wp:positionH>
                      <wp:positionV relativeFrom="paragraph">
                        <wp:posOffset>-5715</wp:posOffset>
                      </wp:positionV>
                      <wp:extent cx="1028700" cy="872490"/>
                      <wp:effectExtent l="13335" t="9525" r="5715" b="13335"/>
                      <wp:wrapNone/>
                      <wp:docPr id="12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872490"/>
                              </a:xfrm>
                              <a:prstGeom prst="rect">
                                <a:avLst/>
                              </a:prstGeom>
                              <a:solidFill>
                                <a:srgbClr val="FFFFFF"/>
                              </a:solidFill>
                              <a:ln w="9525">
                                <a:solidFill>
                                  <a:srgbClr val="FFFFFF"/>
                                </a:solidFill>
                                <a:miter lim="800000"/>
                                <a:headEnd/>
                                <a:tailEnd/>
                              </a:ln>
                            </wps:spPr>
                            <wps:txbx>
                              <w:txbxContent>
                                <w:p w14:paraId="67EFD951" w14:textId="77777777" w:rsidR="000E6A26" w:rsidRDefault="000E6A26" w:rsidP="00306D23">
                                  <w:r>
                                    <w:rPr>
                                      <w:noProof/>
                                    </w:rPr>
                                    <w:drawing>
                                      <wp:inline distT="0" distB="0" distL="0" distR="0" wp14:anchorId="692A7FD0" wp14:editId="1E764FF7">
                                        <wp:extent cx="838200" cy="774700"/>
                                        <wp:effectExtent l="0" t="0" r="0" b="0"/>
                                        <wp:docPr id="230" name="Picture 230" descr="10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0 minutes"/>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38200" cy="774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6E6268E">
                    <v:shape w14:anchorId="5837B89D" id="Text Box 16" o:spid="_x0000_s1055" type="#_x0000_t202" style="position:absolute;margin-left:74.85pt;margin-top:-.45pt;width:81pt;height:68.7pt;z-index:25165826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" strokecolor="white">
                      <v:textbox style="mso-fit-shape-to-text:t">
                        <w:txbxContent>
                          <w:p w14:paraId="049F31CB" w14:textId="77777777" w:rsidR="000E6A26" w:rsidRDefault="000E6A26" w:rsidP="00306D23">
                            <w:r>
                              <w:rPr>
                                <w:noProof/>
                              </w:rPr>
                              <w:drawing>
                                <wp:inline distT="0" distB="0" distL="0" distR="0" wp14:anchorId="739C66AF" wp14:editId="1E764FF7">
                                  <wp:extent cx="838200" cy="774700"/>
                                  <wp:effectExtent l="0" t="0" r="0" b="0"/>
                                  <wp:docPr id="1246723919" name="Picture 230" descr="10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0 minutes"/>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0" cy="774700"/>
                                          </a:xfrm>
                                          <a:prstGeom prst="rect">
                                            <a:avLst/>
                                          </a:prstGeom>
                                          <a:noFill/>
                                          <a:ln>
                                            <a:noFill/>
                                          </a:ln>
                                        </pic:spPr>
                                      </pic:pic>
                                    </a:graphicData>
                                  </a:graphic>
                                </wp:inline>
                              </w:drawing>
                            </w:r>
                          </w:p>
                        </w:txbxContent>
                      </v:textbox>
                    </v:shape>
                  </w:pict>
                </mc:Fallback>
              </mc:AlternateContent>
            </w:r>
          </w:p>
          <w:p w14:paraId="6A720851" w14:textId="77777777" w:rsidR="00306D23" w:rsidRPr="002E0444" w:rsidRDefault="00306D23" w:rsidP="00415CF5">
            <w:pPr>
              <w:rPr>
                <w:rFonts w:ascii="Trebuchet MS" w:hAnsi="Trebuchet MS"/>
                <w:sz w:val="20"/>
              </w:rPr>
            </w:pPr>
          </w:p>
          <w:p w14:paraId="33B6051C" w14:textId="77777777" w:rsidR="00306D23" w:rsidRPr="002E0444" w:rsidRDefault="00306D23" w:rsidP="00415CF5">
            <w:pPr>
              <w:rPr>
                <w:rFonts w:ascii="Trebuchet MS" w:hAnsi="Trebuchet MS"/>
                <w:sz w:val="20"/>
              </w:rPr>
            </w:pPr>
          </w:p>
          <w:p w14:paraId="68EEDC69" w14:textId="77777777" w:rsidR="00306D23" w:rsidRPr="002E0444" w:rsidRDefault="00306D23" w:rsidP="00415CF5">
            <w:pPr>
              <w:rPr>
                <w:rFonts w:ascii="Trebuchet MS" w:hAnsi="Trebuchet MS"/>
                <w:sz w:val="20"/>
              </w:rPr>
            </w:pPr>
          </w:p>
          <w:p w14:paraId="2E8A8ECC" w14:textId="77777777" w:rsidR="00306D23" w:rsidRPr="002E0444" w:rsidRDefault="00306D23" w:rsidP="00415CF5">
            <w:pPr>
              <w:rPr>
                <w:rFonts w:ascii="Trebuchet MS" w:hAnsi="Trebuchet MS"/>
                <w:sz w:val="20"/>
              </w:rPr>
            </w:pPr>
          </w:p>
          <w:p w14:paraId="1494FC1B" w14:textId="77777777" w:rsidR="00306D23" w:rsidRPr="002E0444" w:rsidRDefault="00306D23" w:rsidP="00415CF5">
            <w:pPr>
              <w:rPr>
                <w:rFonts w:ascii="Trebuchet MS" w:hAnsi="Trebuchet MS"/>
                <w:sz w:val="20"/>
              </w:rPr>
            </w:pPr>
          </w:p>
          <w:p w14:paraId="3298630A" w14:textId="4F9D2DA5" w:rsidR="00306D23" w:rsidRPr="002E0444" w:rsidRDefault="00CE1672" w:rsidP="00415CF5">
            <w:pPr>
              <w:pStyle w:val="BodyText3"/>
              <w:jc w:val="center"/>
              <w:rPr>
                <w:rFonts w:ascii="Trebuchet MS" w:hAnsi="Trebuchet MS" w:cs="Arial"/>
                <w:sz w:val="20"/>
              </w:rPr>
            </w:pPr>
            <w:r>
              <w:rPr>
                <w:rFonts w:ascii="Trebuchet MS" w:hAnsi="Trebuchet MS" w:cs="Arial"/>
                <w:sz w:val="20"/>
              </w:rPr>
              <w:t>[LOCAL]</w:t>
            </w:r>
            <w:r w:rsidR="00306D23" w:rsidRPr="002E0444">
              <w:rPr>
                <w:rFonts w:ascii="Trebuchet MS" w:hAnsi="Trebuchet MS" w:cs="Arial"/>
                <w:sz w:val="20"/>
              </w:rPr>
              <w:t xml:space="preserve"> leaders need your ideas!  </w:t>
            </w:r>
            <w:r w:rsidR="00306D23" w:rsidRPr="002E0444">
              <w:rPr>
                <w:rFonts w:ascii="Trebuchet MS" w:hAnsi="Trebuchet MS" w:cs="Arial"/>
                <w:sz w:val="20"/>
              </w:rPr>
              <w:br/>
            </w:r>
            <w:r w:rsidR="00306D23" w:rsidRPr="002E0444">
              <w:rPr>
                <w:rFonts w:ascii="Trebuchet MS" w:hAnsi="Trebuchet MS" w:cs="Arial"/>
                <w:sz w:val="20"/>
              </w:rPr>
              <w:t>We’re trying to keep you informed!</w:t>
            </w:r>
          </w:p>
          <w:p w14:paraId="1B1C3833" w14:textId="77777777" w:rsidR="00306D23" w:rsidRPr="002E0444" w:rsidRDefault="00306D23" w:rsidP="00415CF5">
            <w:pPr>
              <w:pStyle w:val="BodyText3"/>
              <w:tabs>
                <w:tab w:val="left" w:pos="2791"/>
              </w:tabs>
              <w:jc w:val="center"/>
              <w:rPr>
                <w:rFonts w:ascii="Trebuchet MS" w:hAnsi="Trebuchet MS" w:cs="Arial"/>
                <w:sz w:val="20"/>
              </w:rPr>
            </w:pPr>
            <w:r w:rsidRPr="002E0444">
              <w:rPr>
                <w:rFonts w:ascii="Trebuchet MS" w:hAnsi="Trebuchet MS" w:cs="Arial"/>
                <w:sz w:val="20"/>
              </w:rPr>
              <w:t>Remember, only 10-Minutes!</w:t>
            </w:r>
          </w:p>
          <w:p w14:paraId="24A4AD88" w14:textId="77777777" w:rsidR="00306D23" w:rsidRPr="002E0444" w:rsidRDefault="00306D23" w:rsidP="00415CF5">
            <w:pPr>
              <w:rPr>
                <w:rFonts w:ascii="Trebuchet MS" w:hAnsi="Trebuchet MS"/>
                <w:sz w:val="20"/>
              </w:rPr>
            </w:pPr>
          </w:p>
          <w:p w14:paraId="5CA20C4D" w14:textId="77777777" w:rsidR="00306D23" w:rsidRPr="002E0444" w:rsidRDefault="00306D23" w:rsidP="00415CF5">
            <w:pPr>
              <w:rPr>
                <w:rFonts w:ascii="Trebuchet MS" w:hAnsi="Trebuchet MS"/>
                <w:sz w:val="20"/>
              </w:rPr>
            </w:pPr>
            <w:r w:rsidRPr="002E0444">
              <w:rPr>
                <w:rFonts w:ascii="Trebuchet MS" w:hAnsi="Trebuchet MS"/>
                <w:sz w:val="20"/>
              </w:rPr>
              <w:t>We begin at ___</w:t>
            </w:r>
            <w:r w:rsidRPr="002E0444">
              <w:rPr>
                <w:rFonts w:ascii="Trebuchet MS" w:hAnsi="Trebuchet MS"/>
                <w:sz w:val="20"/>
                <w:u w:val="single"/>
              </w:rPr>
              <w:t>time</w:t>
            </w:r>
            <w:r w:rsidRPr="002E0444">
              <w:rPr>
                <w:rFonts w:ascii="Trebuchet MS" w:hAnsi="Trebuchet MS"/>
                <w:sz w:val="20"/>
              </w:rPr>
              <w:t>_____ sharp.</w:t>
            </w:r>
          </w:p>
          <w:p w14:paraId="4FBED444" w14:textId="77777777" w:rsidR="00306D23" w:rsidRPr="002E0444" w:rsidRDefault="00306D23" w:rsidP="00415CF5">
            <w:pPr>
              <w:spacing w:before="60"/>
              <w:rPr>
                <w:rFonts w:ascii="Trebuchet MS" w:hAnsi="Trebuchet MS"/>
                <w:sz w:val="20"/>
              </w:rPr>
            </w:pPr>
            <w:r w:rsidRPr="002E0444">
              <w:rPr>
                <w:rFonts w:ascii="Trebuchet MS" w:hAnsi="Trebuchet MS"/>
                <w:sz w:val="20"/>
              </w:rPr>
              <w:t>We meet at __________</w:t>
            </w:r>
            <w:r w:rsidRPr="002E0444">
              <w:rPr>
                <w:rFonts w:ascii="Trebuchet MS" w:hAnsi="Trebuchet MS"/>
                <w:sz w:val="20"/>
                <w:u w:val="single"/>
              </w:rPr>
              <w:t>place</w:t>
            </w:r>
            <w:r w:rsidRPr="002E0444">
              <w:rPr>
                <w:rFonts w:ascii="Trebuchet MS" w:hAnsi="Trebuchet MS"/>
                <w:sz w:val="20"/>
              </w:rPr>
              <w:t>_______________.</w:t>
            </w:r>
          </w:p>
          <w:p w14:paraId="66E21CED" w14:textId="77777777" w:rsidR="00306D23" w:rsidRPr="002E0444" w:rsidRDefault="00306D23" w:rsidP="00415CF5">
            <w:pPr>
              <w:spacing w:before="60"/>
              <w:rPr>
                <w:rFonts w:ascii="Trebuchet MS" w:hAnsi="Trebuchet MS"/>
                <w:sz w:val="20"/>
              </w:rPr>
            </w:pPr>
            <w:r w:rsidRPr="002E0444">
              <w:rPr>
                <w:rFonts w:ascii="Trebuchet MS" w:hAnsi="Trebuchet MS"/>
                <w:sz w:val="20"/>
              </w:rPr>
              <w:t>We wind up at ___</w:t>
            </w:r>
            <w:r w:rsidRPr="002E0444">
              <w:rPr>
                <w:rFonts w:ascii="Trebuchet MS" w:hAnsi="Trebuchet MS"/>
                <w:sz w:val="20"/>
                <w:u w:val="single"/>
              </w:rPr>
              <w:t>time</w:t>
            </w:r>
            <w:r w:rsidRPr="002E0444">
              <w:rPr>
                <w:rFonts w:ascii="Trebuchet MS" w:hAnsi="Trebuchet MS"/>
                <w:sz w:val="20"/>
              </w:rPr>
              <w:t>_____ sharp.</w:t>
            </w:r>
          </w:p>
          <w:p w14:paraId="0B7CA357" w14:textId="77777777" w:rsidR="00306D23" w:rsidRPr="002E0444" w:rsidRDefault="00306D23" w:rsidP="00415CF5">
            <w:pPr>
              <w:rPr>
                <w:rFonts w:ascii="Trebuchet MS" w:hAnsi="Trebuchet MS"/>
                <w:sz w:val="20"/>
              </w:rPr>
            </w:pPr>
          </w:p>
          <w:p w14:paraId="47930205" w14:textId="77777777" w:rsidR="00306D23" w:rsidRPr="002E0444" w:rsidRDefault="00306D23" w:rsidP="00415CF5">
            <w:pPr>
              <w:ind w:right="-108"/>
              <w:jc w:val="center"/>
              <w:rPr>
                <w:rFonts w:ascii="Trebuchet MS" w:hAnsi="Trebuchet MS"/>
                <w:sz w:val="20"/>
              </w:rPr>
            </w:pPr>
            <w:r w:rsidRPr="002E0444">
              <w:rPr>
                <w:rFonts w:ascii="Trebuchet MS" w:hAnsi="Trebuchet MS"/>
                <w:i/>
                <w:iCs/>
                <w:sz w:val="20"/>
              </w:rPr>
              <w:t>Honest, it really is a 10-minute meeting on ______________</w:t>
            </w:r>
            <w:r>
              <w:rPr>
                <w:rFonts w:ascii="Trebuchet MS" w:hAnsi="Trebuchet MS"/>
                <w:i/>
                <w:iCs/>
                <w:sz w:val="20"/>
              </w:rPr>
              <w:t>!</w:t>
            </w:r>
          </w:p>
          <w:p w14:paraId="6DC1433E" w14:textId="77777777" w:rsidR="00306D23" w:rsidRPr="002E0444" w:rsidRDefault="00306D23" w:rsidP="00415CF5">
            <w:pPr>
              <w:ind w:right="-108"/>
              <w:jc w:val="center"/>
              <w:rPr>
                <w:rFonts w:ascii="Trebuchet MS" w:hAnsi="Trebuchet MS"/>
                <w:sz w:val="20"/>
              </w:rPr>
            </w:pPr>
          </w:p>
        </w:tc>
        <w:tc>
          <w:tcPr>
            <w:tcW w:w="4914" w:type="dxa"/>
            <w:tcBorders>
              <w:bottom w:val="dotDash" w:sz="4" w:space="0" w:color="auto"/>
            </w:tcBorders>
          </w:tcPr>
          <w:p w14:paraId="2A3DA207" w14:textId="77777777" w:rsidR="00306D23" w:rsidRPr="002E0444" w:rsidRDefault="00306D23" w:rsidP="00415CF5">
            <w:pPr>
              <w:rPr>
                <w:rFonts w:ascii="Trebuchet MS" w:hAnsi="Trebuchet MS"/>
                <w:sz w:val="20"/>
              </w:rPr>
            </w:pPr>
          </w:p>
          <w:p w14:paraId="197DADCD" w14:textId="5C5F712E" w:rsidR="00306D23" w:rsidRPr="002E0444" w:rsidRDefault="0072670E" w:rsidP="00415CF5">
            <w:pPr>
              <w:pStyle w:val="Heading1"/>
              <w:rPr>
                <w:rFonts w:ascii="Trebuchet MS" w:hAnsi="Trebuchet MS" w:cs="Arial"/>
              </w:rPr>
            </w:pPr>
            <w:r>
              <w:rPr>
                <w:rFonts w:ascii="Trebuchet MS" w:hAnsi="Trebuchet MS" w:cs="Arial"/>
              </w:rPr>
              <w:t>UNION</w:t>
            </w:r>
            <w:r w:rsidR="00306D23" w:rsidRPr="002E0444">
              <w:rPr>
                <w:rFonts w:ascii="Trebuchet MS" w:hAnsi="Trebuchet MS" w:cs="Arial"/>
              </w:rPr>
              <w:t xml:space="preserve"> Meeting Agenda</w:t>
            </w:r>
          </w:p>
          <w:p w14:paraId="0581615A" w14:textId="77777777" w:rsidR="00306D23" w:rsidRPr="002E0444" w:rsidRDefault="00306D23" w:rsidP="00415CF5">
            <w:pPr>
              <w:rPr>
                <w:rFonts w:ascii="Trebuchet MS" w:hAnsi="Trebuchet MS"/>
                <w:sz w:val="20"/>
              </w:rPr>
            </w:pPr>
          </w:p>
          <w:p w14:paraId="4F805EEF" w14:textId="77777777" w:rsidR="00306D23" w:rsidRPr="002E0444" w:rsidRDefault="00306D23" w:rsidP="00415CF5">
            <w:pPr>
              <w:spacing w:after="120"/>
              <w:ind w:left="432" w:hanging="432"/>
              <w:rPr>
                <w:rFonts w:ascii="Trebuchet MS" w:hAnsi="Trebuchet MS"/>
                <w:sz w:val="20"/>
              </w:rPr>
            </w:pPr>
            <w:r w:rsidRPr="002E0444">
              <w:rPr>
                <w:rFonts w:ascii="Trebuchet MS" w:hAnsi="Trebuchet MS"/>
                <w:sz w:val="20"/>
              </w:rPr>
              <w:t>A.</w:t>
            </w:r>
            <w:r w:rsidRPr="002E0444">
              <w:rPr>
                <w:rFonts w:ascii="Trebuchet MS" w:hAnsi="Trebuchet MS"/>
                <w:sz w:val="20"/>
              </w:rPr>
              <w:tab/>
            </w:r>
            <w:r w:rsidRPr="002E0444">
              <w:rPr>
                <w:rFonts w:ascii="Trebuchet MS" w:hAnsi="Trebuchet MS"/>
                <w:sz w:val="20"/>
              </w:rPr>
              <w:t>What was discussed at Rep Council meeting last time</w:t>
            </w:r>
            <w:r w:rsidRPr="002E0444">
              <w:rPr>
                <w:rFonts w:ascii="Trebuchet MS" w:hAnsi="Trebuchet MS"/>
                <w:sz w:val="20"/>
                <w:szCs w:val="22"/>
              </w:rPr>
              <w:t xml:space="preserve"> (2 minutes)?</w:t>
            </w:r>
          </w:p>
          <w:p w14:paraId="0AC6DB3B" w14:textId="77777777" w:rsidR="00306D23" w:rsidRPr="002E0444" w:rsidRDefault="00306D23" w:rsidP="00415CF5">
            <w:pPr>
              <w:pStyle w:val="BodyTextIndent"/>
              <w:tabs>
                <w:tab w:val="left" w:pos="432"/>
              </w:tabs>
              <w:ind w:left="432" w:hanging="432"/>
              <w:rPr>
                <w:rFonts w:ascii="Trebuchet MS" w:hAnsi="Trebuchet MS"/>
                <w:sz w:val="20"/>
              </w:rPr>
            </w:pPr>
            <w:r w:rsidRPr="002E0444">
              <w:rPr>
                <w:rFonts w:ascii="Trebuchet MS" w:hAnsi="Trebuchet MS"/>
                <w:sz w:val="20"/>
              </w:rPr>
              <w:t>B.</w:t>
            </w:r>
            <w:r w:rsidRPr="002E0444">
              <w:rPr>
                <w:rFonts w:ascii="Trebuchet MS" w:hAnsi="Trebuchet MS"/>
                <w:sz w:val="20"/>
              </w:rPr>
              <w:tab/>
            </w:r>
            <w:r w:rsidRPr="002E0444">
              <w:rPr>
                <w:rFonts w:ascii="Trebuchet MS" w:hAnsi="Trebuchet MS"/>
                <w:sz w:val="20"/>
              </w:rPr>
              <w:t>We need your opinion on ______________.</w:t>
            </w:r>
            <w:r w:rsidRPr="002E0444">
              <w:rPr>
                <w:rFonts w:ascii="Trebuchet MS" w:hAnsi="Trebuchet MS"/>
                <w:sz w:val="20"/>
              </w:rPr>
              <w:br/>
            </w:r>
            <w:r w:rsidRPr="002E0444">
              <w:rPr>
                <w:rFonts w:ascii="Trebuchet MS" w:hAnsi="Trebuchet MS"/>
                <w:sz w:val="20"/>
              </w:rPr>
              <w:t>Your views will be presented at the next Rep Council meeting (4 minutes).</w:t>
            </w:r>
          </w:p>
          <w:p w14:paraId="09D52933" w14:textId="77777777" w:rsidR="00306D23" w:rsidRDefault="00306D23" w:rsidP="00415CF5">
            <w:pPr>
              <w:pStyle w:val="BodyTextIndent"/>
              <w:tabs>
                <w:tab w:val="left" w:pos="0"/>
                <w:tab w:val="left" w:pos="432"/>
              </w:tabs>
              <w:ind w:left="0" w:hanging="14"/>
              <w:rPr>
                <w:rFonts w:ascii="Trebuchet MS" w:hAnsi="Trebuchet MS"/>
                <w:sz w:val="20"/>
              </w:rPr>
            </w:pPr>
            <w:r w:rsidRPr="002E0444">
              <w:rPr>
                <w:rFonts w:ascii="Trebuchet MS" w:hAnsi="Trebuchet MS"/>
                <w:sz w:val="20"/>
              </w:rPr>
              <w:t>C.</w:t>
            </w:r>
            <w:r w:rsidRPr="002E0444">
              <w:rPr>
                <w:rFonts w:ascii="Trebuchet MS" w:hAnsi="Trebuchet MS"/>
                <w:sz w:val="20"/>
              </w:rPr>
              <w:tab/>
            </w:r>
            <w:r w:rsidRPr="002E0444">
              <w:rPr>
                <w:rFonts w:ascii="Trebuchet MS" w:hAnsi="Trebuchet MS"/>
                <w:sz w:val="20"/>
              </w:rPr>
              <w:t xml:space="preserve">Latest developments on the problems of </w:t>
            </w:r>
            <w:r>
              <w:rPr>
                <w:rFonts w:ascii="Trebuchet MS" w:hAnsi="Trebuchet MS"/>
                <w:sz w:val="20"/>
              </w:rPr>
              <w:t xml:space="preserve">  </w:t>
            </w:r>
          </w:p>
          <w:p w14:paraId="519A36EF" w14:textId="77777777" w:rsidR="00306D23" w:rsidRPr="002E0444" w:rsidRDefault="00306D23" w:rsidP="00415CF5">
            <w:pPr>
              <w:pStyle w:val="BodyTextIndent"/>
              <w:tabs>
                <w:tab w:val="left" w:pos="0"/>
                <w:tab w:val="left" w:pos="432"/>
              </w:tabs>
              <w:ind w:left="0" w:hanging="14"/>
              <w:rPr>
                <w:rFonts w:ascii="Trebuchet MS" w:hAnsi="Trebuchet MS"/>
                <w:sz w:val="20"/>
              </w:rPr>
            </w:pPr>
            <w:r>
              <w:rPr>
                <w:rFonts w:ascii="Trebuchet MS" w:hAnsi="Trebuchet MS"/>
                <w:sz w:val="20"/>
              </w:rPr>
              <w:t xml:space="preserve">        </w:t>
            </w:r>
            <w:r w:rsidRPr="002E0444">
              <w:rPr>
                <w:rFonts w:ascii="Trebuchet MS" w:hAnsi="Trebuchet MS"/>
                <w:sz w:val="20"/>
              </w:rPr>
              <w:t>_________________________. (3 minutes)</w:t>
            </w:r>
          </w:p>
          <w:p w14:paraId="243A4B83" w14:textId="1EB1EAA4" w:rsidR="00306D23" w:rsidRPr="002E0444" w:rsidRDefault="00306D23" w:rsidP="00415CF5">
            <w:pPr>
              <w:tabs>
                <w:tab w:val="left" w:pos="432"/>
              </w:tabs>
              <w:spacing w:before="40"/>
              <w:ind w:left="432" w:hanging="432"/>
              <w:rPr>
                <w:rFonts w:ascii="Trebuchet MS" w:hAnsi="Trebuchet MS"/>
                <w:sz w:val="20"/>
              </w:rPr>
            </w:pPr>
            <w:r w:rsidRPr="002E0444">
              <w:rPr>
                <w:rFonts w:ascii="Trebuchet MS" w:hAnsi="Trebuchet MS"/>
                <w:sz w:val="20"/>
              </w:rPr>
              <w:t>D.</w:t>
            </w:r>
            <w:r w:rsidRPr="002E0444">
              <w:rPr>
                <w:rFonts w:ascii="Trebuchet MS" w:hAnsi="Trebuchet MS"/>
                <w:sz w:val="20"/>
              </w:rPr>
              <w:tab/>
            </w:r>
            <w:r w:rsidRPr="002E0444">
              <w:rPr>
                <w:rFonts w:ascii="Trebuchet MS" w:hAnsi="Trebuchet MS"/>
                <w:sz w:val="20"/>
              </w:rPr>
              <w:t>A</w:t>
            </w:r>
            <w:r w:rsidR="004A1075">
              <w:rPr>
                <w:rFonts w:ascii="Trebuchet MS" w:hAnsi="Trebuchet MS"/>
                <w:sz w:val="20"/>
              </w:rPr>
              <w:t xml:space="preserve">n LEA </w:t>
            </w:r>
            <w:r w:rsidRPr="002E0444">
              <w:rPr>
                <w:rFonts w:ascii="Trebuchet MS" w:hAnsi="Trebuchet MS"/>
                <w:sz w:val="20"/>
              </w:rPr>
              <w:t>victory you should be proud of (1 minute).</w:t>
            </w:r>
          </w:p>
          <w:p w14:paraId="6B6FAE83" w14:textId="77777777" w:rsidR="00306D23" w:rsidRPr="002E0444" w:rsidRDefault="00306D23" w:rsidP="00415CF5">
            <w:pPr>
              <w:tabs>
                <w:tab w:val="left" w:pos="432"/>
              </w:tabs>
              <w:spacing w:before="40"/>
              <w:ind w:left="612" w:hanging="612"/>
              <w:rPr>
                <w:rFonts w:ascii="Trebuchet MS" w:hAnsi="Trebuchet MS"/>
                <w:sz w:val="20"/>
              </w:rPr>
            </w:pPr>
          </w:p>
          <w:p w14:paraId="3686D432" w14:textId="77777777" w:rsidR="00306D23" w:rsidRDefault="00306D23" w:rsidP="00415CF5">
            <w:pPr>
              <w:spacing w:before="40"/>
              <w:jc w:val="center"/>
              <w:rPr>
                <w:rFonts w:ascii="Trebuchet MS" w:hAnsi="Trebuchet MS"/>
                <w:b/>
                <w:sz w:val="20"/>
              </w:rPr>
            </w:pPr>
            <w:r w:rsidRPr="002E0444">
              <w:rPr>
                <w:rFonts w:ascii="Trebuchet MS" w:hAnsi="Trebuchet MS"/>
                <w:b/>
                <w:sz w:val="20"/>
              </w:rPr>
              <w:t xml:space="preserve">Time’s Up!  </w:t>
            </w:r>
          </w:p>
          <w:p w14:paraId="6D875EB3" w14:textId="77777777" w:rsidR="00306D23" w:rsidRPr="002E0444" w:rsidRDefault="00306D23" w:rsidP="00415CF5">
            <w:pPr>
              <w:spacing w:before="40"/>
              <w:jc w:val="center"/>
              <w:rPr>
                <w:rFonts w:ascii="Trebuchet MS" w:hAnsi="Trebuchet MS"/>
                <w:b/>
                <w:sz w:val="20"/>
              </w:rPr>
            </w:pPr>
            <w:r w:rsidRPr="002E0444">
              <w:rPr>
                <w:rFonts w:ascii="Trebuchet MS" w:hAnsi="Trebuchet MS"/>
                <w:b/>
                <w:sz w:val="20"/>
              </w:rPr>
              <w:t>We told you we could do it in 10-minutes!</w:t>
            </w:r>
          </w:p>
          <w:p w14:paraId="7D48DF60" w14:textId="77777777" w:rsidR="00306D23" w:rsidRPr="00C17A0E" w:rsidRDefault="00306D23" w:rsidP="00415CF5">
            <w:pPr>
              <w:spacing w:before="40"/>
              <w:jc w:val="center"/>
              <w:rPr>
                <w:rFonts w:ascii="Trebuchet MS" w:hAnsi="Trebuchet MS"/>
                <w:i/>
                <w:sz w:val="20"/>
              </w:rPr>
            </w:pPr>
            <w:r w:rsidRPr="00C17A0E">
              <w:rPr>
                <w:rFonts w:ascii="Trebuchet MS" w:hAnsi="Trebuchet MS"/>
                <w:i/>
                <w:sz w:val="20"/>
              </w:rPr>
              <w:t>Don’t forget to leave your questions and suggestions at the door.</w:t>
            </w:r>
          </w:p>
          <w:p w14:paraId="6FAE6ADF" w14:textId="77777777" w:rsidR="00306D23" w:rsidRPr="002E0444" w:rsidRDefault="00306D23" w:rsidP="00415CF5">
            <w:pPr>
              <w:spacing w:before="40"/>
              <w:rPr>
                <w:rFonts w:ascii="Trebuchet MS" w:hAnsi="Trebuchet MS"/>
                <w:sz w:val="20"/>
              </w:rPr>
            </w:pPr>
          </w:p>
        </w:tc>
      </w:tr>
      <w:tr w:rsidR="00306D23" w:rsidRPr="002E0444" w14:paraId="7164277A" w14:textId="77777777" w:rsidTr="004A1075">
        <w:trPr>
          <w:cantSplit/>
          <w:trHeight w:val="1655"/>
          <w:jc w:val="center"/>
        </w:trPr>
        <w:tc>
          <w:tcPr>
            <w:tcW w:w="4914" w:type="dxa"/>
            <w:vMerge/>
          </w:tcPr>
          <w:p w14:paraId="65A8CF86" w14:textId="77777777" w:rsidR="00306D23" w:rsidRPr="002E0444" w:rsidRDefault="00306D23" w:rsidP="00415CF5">
            <w:pPr>
              <w:jc w:val="center"/>
              <w:rPr>
                <w:rFonts w:ascii="Trebuchet MS" w:hAnsi="Trebuchet MS"/>
                <w:sz w:val="20"/>
              </w:rPr>
            </w:pPr>
          </w:p>
        </w:tc>
        <w:tc>
          <w:tcPr>
            <w:tcW w:w="4914" w:type="dxa"/>
            <w:tcBorders>
              <w:top w:val="dotDash" w:sz="4" w:space="0" w:color="auto"/>
            </w:tcBorders>
          </w:tcPr>
          <w:p w14:paraId="182E30BB" w14:textId="77777777" w:rsidR="00306D23" w:rsidRPr="002E0444" w:rsidRDefault="00306D23" w:rsidP="00415CF5">
            <w:pPr>
              <w:rPr>
                <w:rFonts w:ascii="Trebuchet MS" w:hAnsi="Trebuchet MS"/>
                <w:sz w:val="20"/>
              </w:rPr>
            </w:pPr>
          </w:p>
          <w:p w14:paraId="3F1042BC" w14:textId="77777777" w:rsidR="00306D23" w:rsidRPr="002E0444" w:rsidRDefault="00306D23" w:rsidP="00415CF5">
            <w:pPr>
              <w:tabs>
                <w:tab w:val="right" w:leader="underscore" w:pos="4550"/>
              </w:tabs>
              <w:rPr>
                <w:rFonts w:ascii="Trebuchet MS" w:hAnsi="Trebuchet MS"/>
                <w:sz w:val="20"/>
              </w:rPr>
            </w:pPr>
            <w:r w:rsidRPr="002E0444">
              <w:rPr>
                <w:rFonts w:ascii="Trebuchet MS" w:hAnsi="Trebuchet MS"/>
                <w:sz w:val="20"/>
              </w:rPr>
              <w:t xml:space="preserve">I’d like a meeting about </w:t>
            </w:r>
            <w:r w:rsidRPr="002E0444">
              <w:rPr>
                <w:rFonts w:ascii="Trebuchet MS" w:hAnsi="Trebuchet MS"/>
                <w:sz w:val="20"/>
              </w:rPr>
              <w:tab/>
            </w:r>
          </w:p>
          <w:p w14:paraId="6DDD071A" w14:textId="77777777" w:rsidR="00306D23" w:rsidRPr="002E0444" w:rsidRDefault="00306D23" w:rsidP="00415CF5">
            <w:pPr>
              <w:tabs>
                <w:tab w:val="left" w:pos="0"/>
                <w:tab w:val="right" w:leader="underscore" w:pos="4550"/>
              </w:tabs>
              <w:rPr>
                <w:rFonts w:ascii="Trebuchet MS" w:hAnsi="Trebuchet MS"/>
                <w:sz w:val="20"/>
              </w:rPr>
            </w:pPr>
            <w:r w:rsidRPr="002E0444">
              <w:rPr>
                <w:rFonts w:ascii="Trebuchet MS" w:hAnsi="Trebuchet MS"/>
                <w:sz w:val="20"/>
              </w:rPr>
              <w:tab/>
            </w:r>
          </w:p>
          <w:p w14:paraId="5366645C" w14:textId="77777777" w:rsidR="00306D23" w:rsidRPr="002E0444" w:rsidRDefault="00306D23" w:rsidP="00415CF5">
            <w:pPr>
              <w:tabs>
                <w:tab w:val="left" w:pos="0"/>
                <w:tab w:val="right" w:leader="underscore" w:pos="4550"/>
              </w:tabs>
              <w:rPr>
                <w:rFonts w:ascii="Trebuchet MS" w:hAnsi="Trebuchet MS"/>
                <w:sz w:val="20"/>
              </w:rPr>
            </w:pPr>
            <w:r w:rsidRPr="002E0444">
              <w:rPr>
                <w:rFonts w:ascii="Trebuchet MS" w:hAnsi="Trebuchet MS"/>
                <w:sz w:val="20"/>
              </w:rPr>
              <w:tab/>
            </w:r>
          </w:p>
          <w:p w14:paraId="1A24F743" w14:textId="77777777" w:rsidR="00306D23" w:rsidRPr="002E0444" w:rsidRDefault="00306D23" w:rsidP="00415CF5">
            <w:pPr>
              <w:tabs>
                <w:tab w:val="left" w:pos="0"/>
                <w:tab w:val="right" w:leader="underscore" w:pos="4550"/>
              </w:tabs>
              <w:rPr>
                <w:rFonts w:ascii="Trebuchet MS" w:hAnsi="Trebuchet MS"/>
                <w:sz w:val="20"/>
              </w:rPr>
            </w:pPr>
            <w:r w:rsidRPr="002E0444">
              <w:rPr>
                <w:rFonts w:ascii="Trebuchet MS" w:hAnsi="Trebuchet MS"/>
                <w:sz w:val="20"/>
              </w:rPr>
              <w:tab/>
            </w:r>
          </w:p>
          <w:p w14:paraId="172E9704" w14:textId="77777777" w:rsidR="00306D23" w:rsidRPr="002E0444" w:rsidRDefault="00306D23" w:rsidP="00415CF5">
            <w:pPr>
              <w:tabs>
                <w:tab w:val="left" w:pos="72"/>
                <w:tab w:val="right" w:leader="underscore" w:pos="4550"/>
              </w:tabs>
              <w:rPr>
                <w:rFonts w:ascii="Trebuchet MS" w:hAnsi="Trebuchet MS"/>
                <w:sz w:val="20"/>
              </w:rPr>
            </w:pPr>
            <w:r w:rsidRPr="002E0444">
              <w:rPr>
                <w:rFonts w:ascii="Trebuchet MS" w:hAnsi="Trebuchet MS"/>
                <w:sz w:val="20"/>
              </w:rPr>
              <w:tab/>
            </w:r>
            <w:r w:rsidRPr="002E0444">
              <w:rPr>
                <w:rFonts w:ascii="Trebuchet MS" w:hAnsi="Trebuchet MS"/>
                <w:sz w:val="20"/>
              </w:rPr>
              <w:t>Name/E-mail</w:t>
            </w:r>
            <w:r w:rsidRPr="002E0444">
              <w:rPr>
                <w:rFonts w:ascii="Trebuchet MS" w:hAnsi="Trebuchet MS"/>
                <w:sz w:val="20"/>
              </w:rPr>
              <w:tab/>
            </w:r>
          </w:p>
        </w:tc>
      </w:tr>
    </w:tbl>
    <w:p w14:paraId="2A4B67E9" w14:textId="77777777" w:rsidR="00306D23" w:rsidRPr="00B05253" w:rsidRDefault="00306D23" w:rsidP="00306D23">
      <w:pPr>
        <w:rPr>
          <w:rFonts w:ascii="Trebuchet MS" w:hAnsi="Trebuchet MS"/>
          <w:b/>
          <w:bCs/>
          <w:sz w:val="60"/>
        </w:rPr>
        <w:sectPr w:rsidR="00306D23" w:rsidRPr="00B05253" w:rsidSect="00B1776D">
          <w:type w:val="continuous"/>
          <w:pgSz w:w="12240" w:h="15840"/>
          <w:pgMar w:top="864" w:right="1152" w:bottom="1152" w:left="1152" w:header="288" w:footer="720" w:gutter="0"/>
          <w:cols w:space="720"/>
          <w:docGrid w:linePitch="360"/>
        </w:sectPr>
      </w:pPr>
    </w:p>
    <w:p w14:paraId="29DE2166" w14:textId="77777777" w:rsidR="00306D23" w:rsidRPr="00B05253" w:rsidRDefault="00306D23" w:rsidP="00306D23">
      <w:pPr>
        <w:jc w:val="center"/>
        <w:rPr>
          <w:rFonts w:ascii="Trebuchet MS" w:hAnsi="Trebuchet MS" w:cs="Tahoma"/>
          <w:b/>
          <w:bCs/>
          <w:color w:val="1F497D"/>
          <w:sz w:val="56"/>
        </w:rPr>
      </w:pPr>
      <w:r w:rsidRPr="00B05253">
        <w:rPr>
          <w:rFonts w:ascii="Trebuchet MS" w:hAnsi="Trebuchet MS" w:cs="Tahoma"/>
          <w:b/>
          <w:bCs/>
          <w:color w:val="1F497D"/>
          <w:sz w:val="56"/>
        </w:rPr>
        <w:t>PLANNING THE 10-MINUTE MEETING</w:t>
      </w:r>
    </w:p>
    <w:p w14:paraId="49B41208" w14:textId="77777777" w:rsidR="00306D23" w:rsidRPr="00B05253" w:rsidRDefault="00306D23" w:rsidP="00306D23">
      <w:pPr>
        <w:jc w:val="center"/>
        <w:rPr>
          <w:rFonts w:ascii="Trebuchet MS" w:hAnsi="Trebuchet MS" w:cs="Tahoma"/>
          <w:b/>
          <w:bCs/>
          <w:sz w:val="60"/>
        </w:rPr>
      </w:pPr>
    </w:p>
    <w:tbl>
      <w:tblPr>
        <w:tblW w:w="10568" w:type="dxa"/>
        <w:jc w:val="center"/>
        <w:tblLook w:val="0000" w:firstRow="0" w:lastRow="0" w:firstColumn="0" w:lastColumn="0" w:noHBand="0" w:noVBand="0"/>
      </w:tblPr>
      <w:tblGrid>
        <w:gridCol w:w="1900"/>
        <w:gridCol w:w="1800"/>
        <w:gridCol w:w="3060"/>
        <w:gridCol w:w="3808"/>
      </w:tblGrid>
      <w:tr w:rsidR="00306D23" w:rsidRPr="00B05253" w14:paraId="7BC21B8A" w14:textId="77777777" w:rsidTr="00F9615C">
        <w:trPr>
          <w:jc w:val="center"/>
        </w:trPr>
        <w:tc>
          <w:tcPr>
            <w:tcW w:w="1900" w:type="dxa"/>
          </w:tcPr>
          <w:p w14:paraId="1C249DCB" w14:textId="77777777" w:rsidR="00306D23" w:rsidRPr="00B05253" w:rsidRDefault="00306D23" w:rsidP="00415CF5">
            <w:pPr>
              <w:rPr>
                <w:rFonts w:ascii="Trebuchet MS" w:hAnsi="Trebuchet MS"/>
                <w:b/>
                <w:sz w:val="32"/>
              </w:rPr>
            </w:pPr>
          </w:p>
          <w:p w14:paraId="43C622E7" w14:textId="77777777" w:rsidR="00306D23" w:rsidRPr="00B05253" w:rsidRDefault="00306D23" w:rsidP="00415CF5">
            <w:pPr>
              <w:rPr>
                <w:rFonts w:ascii="Trebuchet MS" w:hAnsi="Trebuchet MS"/>
                <w:b/>
                <w:sz w:val="32"/>
              </w:rPr>
            </w:pPr>
            <w:r w:rsidRPr="00B05253">
              <w:rPr>
                <w:rFonts w:ascii="Trebuchet MS" w:hAnsi="Trebuchet MS"/>
                <w:b/>
                <w:sz w:val="32"/>
              </w:rPr>
              <w:t>Time</w:t>
            </w:r>
          </w:p>
        </w:tc>
        <w:tc>
          <w:tcPr>
            <w:tcW w:w="1800" w:type="dxa"/>
          </w:tcPr>
          <w:p w14:paraId="2335CD90" w14:textId="77777777" w:rsidR="00306D23" w:rsidRPr="00B05253" w:rsidRDefault="00306D23" w:rsidP="00415CF5">
            <w:pPr>
              <w:rPr>
                <w:rFonts w:ascii="Trebuchet MS" w:hAnsi="Trebuchet MS"/>
                <w:b/>
                <w:sz w:val="32"/>
              </w:rPr>
            </w:pPr>
            <w:r w:rsidRPr="00B05253">
              <w:rPr>
                <w:rFonts w:ascii="Trebuchet MS" w:hAnsi="Trebuchet MS"/>
                <w:b/>
                <w:sz w:val="32"/>
              </w:rPr>
              <w:t>Agenda</w:t>
            </w:r>
            <w:r w:rsidRPr="00B05253">
              <w:rPr>
                <w:rFonts w:ascii="Trebuchet MS" w:hAnsi="Trebuchet MS"/>
                <w:b/>
                <w:sz w:val="32"/>
              </w:rPr>
              <w:br/>
            </w:r>
            <w:r w:rsidRPr="00B05253">
              <w:rPr>
                <w:rFonts w:ascii="Trebuchet MS" w:hAnsi="Trebuchet MS"/>
                <w:b/>
                <w:sz w:val="32"/>
              </w:rPr>
              <w:t>Category</w:t>
            </w:r>
          </w:p>
          <w:p w14:paraId="621BD864" w14:textId="77777777" w:rsidR="00306D23" w:rsidRPr="00B05253" w:rsidRDefault="00306D23" w:rsidP="00415CF5">
            <w:pPr>
              <w:rPr>
                <w:rFonts w:ascii="Trebuchet MS" w:hAnsi="Trebuchet MS"/>
                <w:b/>
                <w:sz w:val="16"/>
              </w:rPr>
            </w:pPr>
          </w:p>
        </w:tc>
        <w:tc>
          <w:tcPr>
            <w:tcW w:w="3060" w:type="dxa"/>
          </w:tcPr>
          <w:p w14:paraId="61494E51" w14:textId="77777777" w:rsidR="00306D23" w:rsidRPr="00B05253" w:rsidRDefault="00306D23" w:rsidP="00415CF5">
            <w:pPr>
              <w:pStyle w:val="Heading2"/>
              <w:jc w:val="left"/>
              <w:rPr>
                <w:rFonts w:ascii="Trebuchet MS" w:hAnsi="Trebuchet MS" w:cs="Arial"/>
                <w:b/>
              </w:rPr>
            </w:pPr>
          </w:p>
          <w:p w14:paraId="544E5909" w14:textId="77777777" w:rsidR="00306D23" w:rsidRPr="00B05253" w:rsidRDefault="00306D23" w:rsidP="00415CF5">
            <w:pPr>
              <w:pStyle w:val="Heading2"/>
              <w:jc w:val="left"/>
              <w:rPr>
                <w:rFonts w:ascii="Trebuchet MS" w:hAnsi="Trebuchet MS" w:cs="Arial"/>
                <w:b/>
              </w:rPr>
            </w:pPr>
            <w:r w:rsidRPr="00B05253">
              <w:rPr>
                <w:rFonts w:ascii="Trebuchet MS" w:hAnsi="Trebuchet MS" w:cs="Arial"/>
                <w:b/>
              </w:rPr>
              <w:t>Topic</w:t>
            </w:r>
          </w:p>
        </w:tc>
        <w:tc>
          <w:tcPr>
            <w:tcW w:w="3808" w:type="dxa"/>
          </w:tcPr>
          <w:p w14:paraId="5CBA7F6A" w14:textId="77777777" w:rsidR="00306D23" w:rsidRPr="00B05253" w:rsidRDefault="00306D23" w:rsidP="00415CF5">
            <w:pPr>
              <w:jc w:val="center"/>
              <w:rPr>
                <w:rFonts w:ascii="Trebuchet MS" w:hAnsi="Trebuchet MS"/>
                <w:b/>
                <w:sz w:val="32"/>
              </w:rPr>
            </w:pPr>
          </w:p>
          <w:p w14:paraId="79B6FAD8" w14:textId="77777777" w:rsidR="00306D23" w:rsidRPr="00B05253" w:rsidRDefault="00306D23" w:rsidP="00415CF5">
            <w:pPr>
              <w:pStyle w:val="Heading3"/>
              <w:rPr>
                <w:rFonts w:ascii="Trebuchet MS" w:hAnsi="Trebuchet MS" w:cs="Arial"/>
                <w:b/>
              </w:rPr>
            </w:pPr>
            <w:r w:rsidRPr="00B05253">
              <w:rPr>
                <w:rFonts w:ascii="Trebuchet MS" w:hAnsi="Trebuchet MS" w:cs="Arial"/>
                <w:b/>
              </w:rPr>
              <w:t>Rationale</w:t>
            </w:r>
          </w:p>
        </w:tc>
      </w:tr>
      <w:tr w:rsidR="00306D23" w:rsidRPr="00B05253" w14:paraId="1CDFD7B6" w14:textId="77777777" w:rsidTr="00F9615C">
        <w:trPr>
          <w:jc w:val="center"/>
        </w:trPr>
        <w:tc>
          <w:tcPr>
            <w:tcW w:w="1900" w:type="dxa"/>
          </w:tcPr>
          <w:p w14:paraId="60A76CB3" w14:textId="77777777" w:rsidR="00306D23" w:rsidRPr="00B05253" w:rsidRDefault="00306D23" w:rsidP="00415CF5">
            <w:pPr>
              <w:spacing w:before="120"/>
              <w:rPr>
                <w:rFonts w:ascii="Trebuchet MS" w:hAnsi="Trebuchet MS"/>
                <w:sz w:val="21"/>
              </w:rPr>
            </w:pPr>
            <w:r w:rsidRPr="00B05253">
              <w:rPr>
                <w:rFonts w:ascii="Trebuchet MS" w:hAnsi="Trebuchet MS"/>
                <w:sz w:val="21"/>
              </w:rPr>
              <w:t>2 Minutes:</w:t>
            </w:r>
            <w:r w:rsidRPr="00B05253">
              <w:rPr>
                <w:rFonts w:ascii="Trebuchet MS" w:hAnsi="Trebuchet MS"/>
                <w:sz w:val="21"/>
              </w:rPr>
              <w:br/>
            </w:r>
            <w:r w:rsidRPr="00B05253">
              <w:rPr>
                <w:rFonts w:ascii="Trebuchet MS" w:hAnsi="Trebuchet MS"/>
                <w:sz w:val="21"/>
              </w:rPr>
              <w:t>(minutes 1-2)</w:t>
            </w:r>
          </w:p>
        </w:tc>
        <w:tc>
          <w:tcPr>
            <w:tcW w:w="1800" w:type="dxa"/>
          </w:tcPr>
          <w:p w14:paraId="1201FAB4" w14:textId="77777777" w:rsidR="00306D23" w:rsidRPr="00B05253" w:rsidRDefault="00306D23" w:rsidP="00415CF5">
            <w:pPr>
              <w:tabs>
                <w:tab w:val="left" w:pos="432"/>
              </w:tabs>
              <w:spacing w:before="120"/>
              <w:ind w:left="432" w:hanging="432"/>
              <w:rPr>
                <w:rFonts w:ascii="Trebuchet MS" w:hAnsi="Trebuchet MS"/>
                <w:sz w:val="21"/>
              </w:rPr>
            </w:pPr>
            <w:r w:rsidRPr="00B05253">
              <w:rPr>
                <w:rFonts w:ascii="Trebuchet MS" w:hAnsi="Trebuchet MS"/>
                <w:sz w:val="21"/>
              </w:rPr>
              <w:t>A.</w:t>
            </w:r>
            <w:r w:rsidRPr="00B05253">
              <w:rPr>
                <w:rFonts w:ascii="Trebuchet MS" w:hAnsi="Trebuchet MS"/>
                <w:sz w:val="21"/>
              </w:rPr>
              <w:tab/>
            </w:r>
            <w:r w:rsidRPr="00B05253">
              <w:rPr>
                <w:rFonts w:ascii="Trebuchet MS" w:hAnsi="Trebuchet MS"/>
                <w:sz w:val="21"/>
              </w:rPr>
              <w:t>Current Issues Update</w:t>
            </w:r>
          </w:p>
        </w:tc>
        <w:tc>
          <w:tcPr>
            <w:tcW w:w="3060" w:type="dxa"/>
          </w:tcPr>
          <w:p w14:paraId="70FB7F8A" w14:textId="77777777" w:rsidR="00306D23" w:rsidRPr="00B05253" w:rsidRDefault="00306D23" w:rsidP="00415CF5">
            <w:pPr>
              <w:spacing w:before="120"/>
              <w:rPr>
                <w:rFonts w:ascii="Trebuchet MS" w:hAnsi="Trebuchet MS"/>
                <w:sz w:val="21"/>
              </w:rPr>
            </w:pPr>
            <w:r w:rsidRPr="00B05253">
              <w:rPr>
                <w:rFonts w:ascii="Trebuchet MS" w:hAnsi="Trebuchet MS"/>
                <w:sz w:val="21"/>
              </w:rPr>
              <w:t>Brief review of major topics discussed at last month’s Rep Council Meeting.</w:t>
            </w:r>
          </w:p>
        </w:tc>
        <w:tc>
          <w:tcPr>
            <w:tcW w:w="3808" w:type="dxa"/>
          </w:tcPr>
          <w:p w14:paraId="7B58BB27" w14:textId="54EFEF90" w:rsidR="00306D23" w:rsidRPr="00B05253" w:rsidRDefault="00306D23" w:rsidP="00415CF5">
            <w:pPr>
              <w:spacing w:before="120"/>
              <w:jc w:val="both"/>
              <w:rPr>
                <w:rFonts w:ascii="Trebuchet MS" w:hAnsi="Trebuchet MS"/>
                <w:sz w:val="21"/>
              </w:rPr>
            </w:pPr>
            <w:r w:rsidRPr="00B05253">
              <w:rPr>
                <w:rFonts w:ascii="Trebuchet MS" w:hAnsi="Trebuchet MS"/>
                <w:sz w:val="21"/>
              </w:rPr>
              <w:t>We’re keeping members informed.  We try to reduce the back</w:t>
            </w:r>
            <w:r w:rsidR="004A1075">
              <w:rPr>
                <w:rFonts w:ascii="Trebuchet MS" w:hAnsi="Trebuchet MS"/>
                <w:sz w:val="21"/>
              </w:rPr>
              <w:t xml:space="preserve"> </w:t>
            </w:r>
            <w:r w:rsidRPr="00B05253">
              <w:rPr>
                <w:rFonts w:ascii="Trebuchet MS" w:hAnsi="Trebuchet MS"/>
                <w:sz w:val="21"/>
              </w:rPr>
              <w:t xml:space="preserve">room attitude so often prevalent during negotiations.  Keeping members informed is not a matter of how much they are told.  Rather, it’s a matter of feeling that leaders are working to inform them.  Personal contact prevents rumors from “hurting” staff morale or </w:t>
            </w:r>
            <w:r w:rsidR="0072670E">
              <w:rPr>
                <w:rFonts w:ascii="Trebuchet MS" w:hAnsi="Trebuchet MS"/>
                <w:sz w:val="21"/>
              </w:rPr>
              <w:t>Union</w:t>
            </w:r>
            <w:r w:rsidRPr="00B05253">
              <w:rPr>
                <w:rFonts w:ascii="Trebuchet MS" w:hAnsi="Trebuchet MS"/>
                <w:sz w:val="21"/>
              </w:rPr>
              <w:t xml:space="preserve"> credibility.</w:t>
            </w:r>
          </w:p>
          <w:p w14:paraId="1610C846" w14:textId="77777777" w:rsidR="00306D23" w:rsidRPr="00B05253" w:rsidRDefault="00306D23" w:rsidP="00415CF5">
            <w:pPr>
              <w:spacing w:before="120"/>
              <w:jc w:val="both"/>
              <w:rPr>
                <w:rFonts w:ascii="Trebuchet MS" w:hAnsi="Trebuchet MS"/>
                <w:sz w:val="21"/>
              </w:rPr>
            </w:pPr>
          </w:p>
        </w:tc>
      </w:tr>
      <w:tr w:rsidR="00306D23" w:rsidRPr="00B05253" w14:paraId="3D27B46E" w14:textId="77777777" w:rsidTr="00F9615C">
        <w:trPr>
          <w:jc w:val="center"/>
        </w:trPr>
        <w:tc>
          <w:tcPr>
            <w:tcW w:w="1900" w:type="dxa"/>
          </w:tcPr>
          <w:p w14:paraId="52631006" w14:textId="77777777" w:rsidR="00306D23" w:rsidRPr="00B05253" w:rsidRDefault="00306D23" w:rsidP="00415CF5">
            <w:pPr>
              <w:spacing w:before="120"/>
              <w:rPr>
                <w:rFonts w:ascii="Trebuchet MS" w:hAnsi="Trebuchet MS"/>
                <w:sz w:val="21"/>
              </w:rPr>
            </w:pPr>
            <w:r w:rsidRPr="00B05253">
              <w:rPr>
                <w:rFonts w:ascii="Trebuchet MS" w:hAnsi="Trebuchet MS"/>
                <w:sz w:val="21"/>
              </w:rPr>
              <w:t xml:space="preserve">4 Minutes </w:t>
            </w:r>
            <w:r w:rsidRPr="00B05253">
              <w:rPr>
                <w:rFonts w:ascii="Trebuchet MS" w:hAnsi="Trebuchet MS"/>
                <w:sz w:val="21"/>
              </w:rPr>
              <w:br/>
            </w:r>
            <w:r w:rsidRPr="00B05253">
              <w:rPr>
                <w:rFonts w:ascii="Trebuchet MS" w:hAnsi="Trebuchet MS"/>
                <w:sz w:val="21"/>
              </w:rPr>
              <w:t>(minutes 3-6)</w:t>
            </w:r>
          </w:p>
        </w:tc>
        <w:tc>
          <w:tcPr>
            <w:tcW w:w="1800" w:type="dxa"/>
          </w:tcPr>
          <w:p w14:paraId="3D6A84C8" w14:textId="77777777" w:rsidR="00306D23" w:rsidRPr="00B05253" w:rsidRDefault="00306D23" w:rsidP="00415CF5">
            <w:pPr>
              <w:tabs>
                <w:tab w:val="left" w:pos="432"/>
              </w:tabs>
              <w:spacing w:before="120"/>
              <w:ind w:left="432" w:hanging="432"/>
              <w:rPr>
                <w:rFonts w:ascii="Trebuchet MS" w:hAnsi="Trebuchet MS"/>
                <w:sz w:val="21"/>
              </w:rPr>
            </w:pPr>
            <w:r w:rsidRPr="00B05253">
              <w:rPr>
                <w:rFonts w:ascii="Trebuchet MS" w:hAnsi="Trebuchet MS"/>
                <w:sz w:val="21"/>
              </w:rPr>
              <w:t>B:</w:t>
            </w:r>
            <w:r w:rsidRPr="00B05253">
              <w:rPr>
                <w:rFonts w:ascii="Trebuchet MS" w:hAnsi="Trebuchet MS"/>
                <w:sz w:val="21"/>
              </w:rPr>
              <w:tab/>
            </w:r>
            <w:r w:rsidRPr="00B05253">
              <w:rPr>
                <w:rFonts w:ascii="Trebuchet MS" w:hAnsi="Trebuchet MS"/>
                <w:sz w:val="21"/>
              </w:rPr>
              <w:t>Our Hot Issue</w:t>
            </w:r>
          </w:p>
        </w:tc>
        <w:tc>
          <w:tcPr>
            <w:tcW w:w="3060" w:type="dxa"/>
          </w:tcPr>
          <w:p w14:paraId="3A74B4E3" w14:textId="77777777" w:rsidR="00306D23" w:rsidRPr="00B05253" w:rsidRDefault="00306D23" w:rsidP="00415CF5">
            <w:pPr>
              <w:spacing w:before="120"/>
              <w:rPr>
                <w:rFonts w:ascii="Trebuchet MS" w:hAnsi="Trebuchet MS"/>
                <w:sz w:val="21"/>
              </w:rPr>
            </w:pPr>
            <w:r w:rsidRPr="00B05253">
              <w:rPr>
                <w:rFonts w:ascii="Trebuchet MS" w:hAnsi="Trebuchet MS"/>
                <w:sz w:val="21"/>
              </w:rPr>
              <w:t>Here is a current issue.  We need your ideas before we go to the next Rep Council meeting.</w:t>
            </w:r>
          </w:p>
        </w:tc>
        <w:tc>
          <w:tcPr>
            <w:tcW w:w="3808" w:type="dxa"/>
          </w:tcPr>
          <w:p w14:paraId="2A4C4634" w14:textId="77777777" w:rsidR="00306D23" w:rsidRPr="00B05253" w:rsidRDefault="00306D23" w:rsidP="00415CF5">
            <w:pPr>
              <w:spacing w:before="120"/>
              <w:jc w:val="both"/>
              <w:rPr>
                <w:rFonts w:ascii="Trebuchet MS" w:hAnsi="Trebuchet MS"/>
                <w:sz w:val="21"/>
              </w:rPr>
            </w:pPr>
            <w:r w:rsidRPr="00B05253">
              <w:rPr>
                <w:rFonts w:ascii="Trebuchet MS" w:hAnsi="Trebuchet MS"/>
                <w:sz w:val="21"/>
              </w:rPr>
              <w:t>This reinforces in members’ minds that their opinions are actively sought and presented to the Council meeting.</w:t>
            </w:r>
          </w:p>
          <w:p w14:paraId="4B2DF548" w14:textId="77777777" w:rsidR="00306D23" w:rsidRPr="00B05253" w:rsidRDefault="00306D23" w:rsidP="00415CF5">
            <w:pPr>
              <w:spacing w:before="120"/>
              <w:jc w:val="both"/>
              <w:rPr>
                <w:rFonts w:ascii="Trebuchet MS" w:hAnsi="Trebuchet MS"/>
                <w:sz w:val="21"/>
              </w:rPr>
            </w:pPr>
          </w:p>
        </w:tc>
      </w:tr>
      <w:tr w:rsidR="00306D23" w:rsidRPr="00B05253" w14:paraId="2E7BC8C0" w14:textId="77777777" w:rsidTr="00F9615C">
        <w:trPr>
          <w:jc w:val="center"/>
        </w:trPr>
        <w:tc>
          <w:tcPr>
            <w:tcW w:w="1900" w:type="dxa"/>
          </w:tcPr>
          <w:p w14:paraId="3741C1AB" w14:textId="77777777" w:rsidR="00306D23" w:rsidRPr="00B05253" w:rsidRDefault="00306D23" w:rsidP="00415CF5">
            <w:pPr>
              <w:spacing w:before="120"/>
              <w:rPr>
                <w:rFonts w:ascii="Trebuchet MS" w:hAnsi="Trebuchet MS"/>
                <w:sz w:val="21"/>
              </w:rPr>
            </w:pPr>
            <w:r w:rsidRPr="00B05253">
              <w:rPr>
                <w:rFonts w:ascii="Trebuchet MS" w:hAnsi="Trebuchet MS"/>
                <w:sz w:val="21"/>
              </w:rPr>
              <w:t xml:space="preserve">3 Minutes </w:t>
            </w:r>
            <w:r w:rsidRPr="00B05253">
              <w:rPr>
                <w:rFonts w:ascii="Trebuchet MS" w:hAnsi="Trebuchet MS"/>
                <w:sz w:val="21"/>
              </w:rPr>
              <w:br/>
            </w:r>
            <w:r w:rsidRPr="00B05253">
              <w:rPr>
                <w:rFonts w:ascii="Trebuchet MS" w:hAnsi="Trebuchet MS"/>
                <w:sz w:val="21"/>
              </w:rPr>
              <w:t>(minutes 7-9)</w:t>
            </w:r>
          </w:p>
        </w:tc>
        <w:tc>
          <w:tcPr>
            <w:tcW w:w="1800" w:type="dxa"/>
          </w:tcPr>
          <w:p w14:paraId="70AF9190" w14:textId="77777777" w:rsidR="00306D23" w:rsidRPr="00B05253" w:rsidRDefault="00306D23" w:rsidP="00415CF5">
            <w:pPr>
              <w:tabs>
                <w:tab w:val="left" w:pos="432"/>
              </w:tabs>
              <w:spacing w:before="120"/>
              <w:ind w:left="432" w:hanging="432"/>
              <w:rPr>
                <w:rFonts w:ascii="Trebuchet MS" w:hAnsi="Trebuchet MS"/>
                <w:sz w:val="21"/>
              </w:rPr>
            </w:pPr>
            <w:r w:rsidRPr="00B05253">
              <w:rPr>
                <w:rFonts w:ascii="Trebuchet MS" w:hAnsi="Trebuchet MS"/>
                <w:sz w:val="21"/>
              </w:rPr>
              <w:t>C:</w:t>
            </w:r>
            <w:r w:rsidRPr="00B05253">
              <w:rPr>
                <w:rFonts w:ascii="Trebuchet MS" w:hAnsi="Trebuchet MS"/>
                <w:sz w:val="21"/>
              </w:rPr>
              <w:tab/>
            </w:r>
            <w:r w:rsidRPr="00B05253">
              <w:rPr>
                <w:rFonts w:ascii="Trebuchet MS" w:hAnsi="Trebuchet MS"/>
                <w:sz w:val="21"/>
              </w:rPr>
              <w:t>What’s on Your Mind?</w:t>
            </w:r>
          </w:p>
        </w:tc>
        <w:tc>
          <w:tcPr>
            <w:tcW w:w="3060" w:type="dxa"/>
          </w:tcPr>
          <w:p w14:paraId="1A70365A" w14:textId="77777777" w:rsidR="00306D23" w:rsidRPr="00B05253" w:rsidRDefault="00306D23" w:rsidP="00415CF5">
            <w:pPr>
              <w:spacing w:before="120"/>
              <w:rPr>
                <w:rFonts w:ascii="Trebuchet MS" w:hAnsi="Trebuchet MS"/>
                <w:sz w:val="21"/>
              </w:rPr>
            </w:pPr>
            <w:r w:rsidRPr="00B05253">
              <w:rPr>
                <w:rFonts w:ascii="Trebuchet MS" w:hAnsi="Trebuchet MS"/>
                <w:sz w:val="21"/>
              </w:rPr>
              <w:t>A review of a current issue that concerns members in this building.</w:t>
            </w:r>
          </w:p>
        </w:tc>
        <w:tc>
          <w:tcPr>
            <w:tcW w:w="3808" w:type="dxa"/>
          </w:tcPr>
          <w:p w14:paraId="5DE1EA0B" w14:textId="265D6981" w:rsidR="00306D23" w:rsidRPr="00B05253" w:rsidRDefault="00306D23" w:rsidP="00415CF5">
            <w:pPr>
              <w:spacing w:before="120"/>
              <w:rPr>
                <w:rFonts w:ascii="Trebuchet MS" w:hAnsi="Trebuchet MS"/>
                <w:sz w:val="21"/>
              </w:rPr>
            </w:pPr>
            <w:r w:rsidRPr="00B05253">
              <w:rPr>
                <w:rFonts w:ascii="Trebuchet MS" w:hAnsi="Trebuchet MS"/>
                <w:sz w:val="21"/>
              </w:rPr>
              <w:t xml:space="preserve">This may be the most important issue to come up at Rep Council.  Members need to feel that the </w:t>
            </w:r>
            <w:r w:rsidR="0072670E">
              <w:rPr>
                <w:rFonts w:ascii="Trebuchet MS" w:hAnsi="Trebuchet MS"/>
                <w:sz w:val="21"/>
              </w:rPr>
              <w:t>Union</w:t>
            </w:r>
            <w:r w:rsidRPr="00B05253">
              <w:rPr>
                <w:rFonts w:ascii="Trebuchet MS" w:hAnsi="Trebuchet MS"/>
                <w:sz w:val="21"/>
              </w:rPr>
              <w:t xml:space="preserve"> is conscious of their needs.  Often just talking about a problem gives considerable relief.</w:t>
            </w:r>
          </w:p>
          <w:p w14:paraId="3EDC8F8C" w14:textId="77777777" w:rsidR="00306D23" w:rsidRPr="00B05253" w:rsidRDefault="00306D23" w:rsidP="00415CF5">
            <w:pPr>
              <w:spacing w:before="120"/>
              <w:rPr>
                <w:rFonts w:ascii="Trebuchet MS" w:hAnsi="Trebuchet MS"/>
                <w:sz w:val="21"/>
              </w:rPr>
            </w:pPr>
          </w:p>
        </w:tc>
      </w:tr>
      <w:tr w:rsidR="00306D23" w:rsidRPr="00B05253" w14:paraId="4E7766F7" w14:textId="77777777" w:rsidTr="00F9615C">
        <w:trPr>
          <w:jc w:val="center"/>
        </w:trPr>
        <w:tc>
          <w:tcPr>
            <w:tcW w:w="1900" w:type="dxa"/>
          </w:tcPr>
          <w:p w14:paraId="5DD12DE3" w14:textId="77777777" w:rsidR="00306D23" w:rsidRPr="00B05253" w:rsidRDefault="00306D23" w:rsidP="00415CF5">
            <w:pPr>
              <w:spacing w:before="120"/>
              <w:rPr>
                <w:rFonts w:ascii="Trebuchet MS" w:hAnsi="Trebuchet MS"/>
                <w:sz w:val="21"/>
              </w:rPr>
            </w:pPr>
            <w:r w:rsidRPr="00B05253">
              <w:rPr>
                <w:rFonts w:ascii="Trebuchet MS" w:hAnsi="Trebuchet MS"/>
                <w:sz w:val="21"/>
              </w:rPr>
              <w:t>1 Minute:</w:t>
            </w:r>
          </w:p>
        </w:tc>
        <w:tc>
          <w:tcPr>
            <w:tcW w:w="1800" w:type="dxa"/>
          </w:tcPr>
          <w:p w14:paraId="3CDA49E3" w14:textId="77777777" w:rsidR="00306D23" w:rsidRPr="00B05253" w:rsidRDefault="00306D23" w:rsidP="00415CF5">
            <w:pPr>
              <w:tabs>
                <w:tab w:val="left" w:pos="432"/>
              </w:tabs>
              <w:spacing w:before="120"/>
              <w:ind w:left="432" w:hanging="432"/>
              <w:rPr>
                <w:rFonts w:ascii="Trebuchet MS" w:hAnsi="Trebuchet MS"/>
                <w:sz w:val="21"/>
              </w:rPr>
            </w:pPr>
            <w:r w:rsidRPr="00B05253">
              <w:rPr>
                <w:rFonts w:ascii="Trebuchet MS" w:hAnsi="Trebuchet MS"/>
                <w:sz w:val="21"/>
              </w:rPr>
              <w:t>D:</w:t>
            </w:r>
            <w:r w:rsidRPr="00B05253">
              <w:rPr>
                <w:rFonts w:ascii="Trebuchet MS" w:hAnsi="Trebuchet MS"/>
                <w:sz w:val="21"/>
              </w:rPr>
              <w:tab/>
            </w:r>
            <w:r w:rsidRPr="00B05253">
              <w:rPr>
                <w:rFonts w:ascii="Trebuchet MS" w:hAnsi="Trebuchet MS"/>
                <w:sz w:val="21"/>
              </w:rPr>
              <w:t>A Success</w:t>
            </w:r>
            <w:r w:rsidRPr="00B05253">
              <w:rPr>
                <w:rFonts w:ascii="Trebuchet MS" w:hAnsi="Trebuchet MS"/>
                <w:sz w:val="21"/>
              </w:rPr>
              <w:br/>
            </w:r>
            <w:r w:rsidRPr="00B05253">
              <w:rPr>
                <w:rFonts w:ascii="Trebuchet MS" w:hAnsi="Trebuchet MS"/>
                <w:sz w:val="21"/>
              </w:rPr>
              <w:t xml:space="preserve">or Problem </w:t>
            </w:r>
            <w:smartTag w:uri="urn:schemas:contacts" w:element="GivenName">
              <w:r w:rsidRPr="00B05253">
                <w:rPr>
                  <w:rFonts w:ascii="Trebuchet MS" w:hAnsi="Trebuchet MS"/>
                  <w:sz w:val="21"/>
                </w:rPr>
                <w:t>Story</w:t>
              </w:r>
            </w:smartTag>
          </w:p>
        </w:tc>
        <w:tc>
          <w:tcPr>
            <w:tcW w:w="3060" w:type="dxa"/>
          </w:tcPr>
          <w:p w14:paraId="1D515CF0" w14:textId="77777777" w:rsidR="00306D23" w:rsidRPr="00B05253" w:rsidRDefault="00306D23" w:rsidP="00415CF5">
            <w:pPr>
              <w:spacing w:before="120"/>
              <w:rPr>
                <w:rFonts w:ascii="Trebuchet MS" w:hAnsi="Trebuchet MS"/>
                <w:sz w:val="21"/>
              </w:rPr>
            </w:pPr>
            <w:r w:rsidRPr="00B05253">
              <w:rPr>
                <w:rFonts w:ascii="Trebuchet MS" w:hAnsi="Trebuchet MS"/>
                <w:sz w:val="21"/>
              </w:rPr>
              <w:t>We’re having some success in this area, or, we’re optimistic in this area – thanks to YOUR efforts.  Keep up the good work.</w:t>
            </w:r>
          </w:p>
          <w:p w14:paraId="55672400" w14:textId="77777777" w:rsidR="00306D23" w:rsidRPr="00B05253" w:rsidRDefault="00306D23" w:rsidP="00415CF5">
            <w:pPr>
              <w:spacing w:before="120"/>
              <w:rPr>
                <w:rFonts w:ascii="Trebuchet MS" w:hAnsi="Trebuchet MS"/>
                <w:sz w:val="21"/>
              </w:rPr>
            </w:pPr>
          </w:p>
          <w:p w14:paraId="70DCF268" w14:textId="77777777" w:rsidR="00306D23" w:rsidRPr="00B05253" w:rsidRDefault="00306D23" w:rsidP="00415CF5">
            <w:pPr>
              <w:spacing w:before="120"/>
              <w:rPr>
                <w:rFonts w:ascii="Trebuchet MS" w:hAnsi="Trebuchet MS"/>
                <w:sz w:val="21"/>
              </w:rPr>
            </w:pPr>
            <w:r w:rsidRPr="00B05253">
              <w:rPr>
                <w:rFonts w:ascii="Trebuchet MS" w:hAnsi="Trebuchet MS"/>
                <w:sz w:val="21"/>
              </w:rPr>
              <w:t>or</w:t>
            </w:r>
          </w:p>
          <w:p w14:paraId="674C7AE3" w14:textId="77777777" w:rsidR="00306D23" w:rsidRPr="00B05253" w:rsidRDefault="00306D23" w:rsidP="00415CF5">
            <w:pPr>
              <w:spacing w:before="120"/>
              <w:rPr>
                <w:rFonts w:ascii="Trebuchet MS" w:hAnsi="Trebuchet MS"/>
                <w:sz w:val="4"/>
              </w:rPr>
            </w:pPr>
          </w:p>
          <w:p w14:paraId="7C134116" w14:textId="77777777" w:rsidR="00306D23" w:rsidRPr="00B05253" w:rsidRDefault="00306D23" w:rsidP="00415CF5">
            <w:pPr>
              <w:spacing w:before="120"/>
              <w:rPr>
                <w:rFonts w:ascii="Trebuchet MS" w:hAnsi="Trebuchet MS"/>
                <w:sz w:val="21"/>
              </w:rPr>
            </w:pPr>
            <w:r w:rsidRPr="00B05253">
              <w:rPr>
                <w:rFonts w:ascii="Trebuchet MS" w:hAnsi="Trebuchet MS"/>
                <w:sz w:val="21"/>
              </w:rPr>
              <w:t xml:space="preserve">We are having a problem in this area.  We need your help in dealing with this </w:t>
            </w:r>
          </w:p>
        </w:tc>
        <w:tc>
          <w:tcPr>
            <w:tcW w:w="3808" w:type="dxa"/>
          </w:tcPr>
          <w:p w14:paraId="09B4D50B" w14:textId="25F3FB52" w:rsidR="00306D23" w:rsidRPr="00B05253" w:rsidRDefault="00306D23" w:rsidP="00415CF5">
            <w:pPr>
              <w:spacing w:before="120"/>
              <w:rPr>
                <w:rFonts w:ascii="Trebuchet MS" w:hAnsi="Trebuchet MS"/>
                <w:sz w:val="21"/>
              </w:rPr>
            </w:pPr>
            <w:r w:rsidRPr="00B05253">
              <w:rPr>
                <w:rFonts w:ascii="Trebuchet MS" w:hAnsi="Trebuchet MS"/>
                <w:sz w:val="21"/>
              </w:rPr>
              <w:t xml:space="preserve">Praise.  Encourage.  Nourish the members.  Develop a spirit of optimism.  Low morale kills support for </w:t>
            </w:r>
            <w:r w:rsidR="0072670E">
              <w:rPr>
                <w:rFonts w:ascii="Trebuchet MS" w:hAnsi="Trebuchet MS"/>
                <w:sz w:val="21"/>
              </w:rPr>
              <w:t>Union</w:t>
            </w:r>
            <w:r w:rsidRPr="00B05253">
              <w:rPr>
                <w:rFonts w:ascii="Trebuchet MS" w:hAnsi="Trebuchet MS"/>
                <w:sz w:val="21"/>
              </w:rPr>
              <w:t xml:space="preserve"> goals, especially during a prolonged impasse or crises.  Personal contact builds confidence.</w:t>
            </w:r>
          </w:p>
          <w:p w14:paraId="795DB7C5" w14:textId="77777777" w:rsidR="00306D23" w:rsidRPr="00B05253" w:rsidRDefault="00306D23" w:rsidP="00415CF5">
            <w:pPr>
              <w:spacing w:before="120"/>
              <w:rPr>
                <w:rFonts w:ascii="Trebuchet MS" w:hAnsi="Trebuchet MS"/>
                <w:sz w:val="21"/>
              </w:rPr>
            </w:pPr>
          </w:p>
          <w:p w14:paraId="1B600A4A" w14:textId="77777777" w:rsidR="00306D23" w:rsidRPr="00B05253" w:rsidRDefault="00306D23" w:rsidP="00415CF5">
            <w:pPr>
              <w:spacing w:before="120"/>
              <w:rPr>
                <w:rFonts w:ascii="Trebuchet MS" w:hAnsi="Trebuchet MS"/>
                <w:sz w:val="21"/>
              </w:rPr>
            </w:pPr>
            <w:r w:rsidRPr="00B05253">
              <w:rPr>
                <w:rFonts w:ascii="Trebuchet MS" w:hAnsi="Trebuchet MS"/>
                <w:sz w:val="21"/>
              </w:rPr>
              <w:t>Level with the members.  Obtain their creative ideas in approaching the problem.  Ask them to think of solutions between now and the next 10-minute meeting.</w:t>
            </w:r>
          </w:p>
        </w:tc>
      </w:tr>
      <w:tr w:rsidR="00306D23" w:rsidRPr="00B05253" w14:paraId="38B0373E" w14:textId="77777777" w:rsidTr="00F9615C">
        <w:trPr>
          <w:cantSplit/>
          <w:jc w:val="center"/>
        </w:trPr>
        <w:tc>
          <w:tcPr>
            <w:tcW w:w="10568" w:type="dxa"/>
            <w:gridSpan w:val="4"/>
          </w:tcPr>
          <w:p w14:paraId="55B5E067" w14:textId="77777777" w:rsidR="00306D23" w:rsidRPr="00B05253" w:rsidRDefault="00306D23" w:rsidP="00415CF5">
            <w:pPr>
              <w:spacing w:before="120"/>
              <w:rPr>
                <w:rFonts w:ascii="Trebuchet MS" w:hAnsi="Trebuchet MS"/>
                <w:sz w:val="22"/>
              </w:rPr>
            </w:pPr>
          </w:p>
          <w:p w14:paraId="3D6EC4FB" w14:textId="77777777" w:rsidR="00306D23" w:rsidRPr="00B05253" w:rsidRDefault="00306D23" w:rsidP="00415CF5">
            <w:pPr>
              <w:spacing w:before="120"/>
              <w:jc w:val="center"/>
              <w:rPr>
                <w:rFonts w:ascii="Trebuchet MS" w:hAnsi="Trebuchet MS"/>
                <w:b/>
              </w:rPr>
            </w:pPr>
            <w:r w:rsidRPr="00B05253">
              <w:rPr>
                <w:rFonts w:ascii="Trebuchet MS" w:hAnsi="Trebuchet MS"/>
                <w:b/>
              </w:rPr>
              <w:t>“Time’s up!  We told you we could do it in 10-Minutes!</w:t>
            </w:r>
          </w:p>
          <w:p w14:paraId="5D87AACC" w14:textId="77777777" w:rsidR="00306D23" w:rsidRPr="00B05253" w:rsidRDefault="00306D23" w:rsidP="00415CF5">
            <w:pPr>
              <w:jc w:val="center"/>
              <w:rPr>
                <w:rFonts w:ascii="Trebuchet MS" w:hAnsi="Trebuchet MS"/>
                <w:sz w:val="22"/>
              </w:rPr>
            </w:pPr>
            <w:r w:rsidRPr="00B05253">
              <w:rPr>
                <w:rFonts w:ascii="Trebuchet MS" w:hAnsi="Trebuchet MS"/>
                <w:b/>
              </w:rPr>
              <w:t>Don’t forget to leave your questions and suggestions at the door.”</w:t>
            </w:r>
          </w:p>
        </w:tc>
      </w:tr>
    </w:tbl>
    <w:p w14:paraId="5B4404E9" w14:textId="77777777" w:rsidR="00306D23" w:rsidRDefault="00306D23" w:rsidP="00306D23">
      <w:pPr>
        <w:rPr>
          <w:rFonts w:ascii="Trebuchet MS" w:hAnsi="Trebuchet MS"/>
          <w:b/>
          <w:sz w:val="26"/>
          <w:szCs w:val="26"/>
        </w:rPr>
      </w:pPr>
    </w:p>
    <w:p w14:paraId="5B7D521C" w14:textId="30324B6B" w:rsidR="001A4026" w:rsidRPr="00EA0A19" w:rsidRDefault="001A4026" w:rsidP="001A4026">
      <w:pPr>
        <w:spacing w:after="240"/>
        <w:jc w:val="center"/>
        <w:rPr>
          <w:rFonts w:ascii="Trebuchet MS" w:hAnsi="Trebuchet MS"/>
          <w:b/>
          <w:bCs/>
          <w:color w:val="1F497D"/>
          <w:sz w:val="72"/>
        </w:rPr>
      </w:pPr>
      <w:r w:rsidRPr="00EA0A19">
        <w:rPr>
          <w:rFonts w:ascii="Trebuchet MS" w:hAnsi="Trebuchet MS"/>
          <w:b/>
          <w:bCs/>
          <w:color w:val="1F497D"/>
          <w:sz w:val="72"/>
        </w:rPr>
        <w:t>1</w:t>
      </w:r>
      <w:r>
        <w:rPr>
          <w:rFonts w:ascii="Trebuchet MS" w:hAnsi="Trebuchet MS"/>
          <w:b/>
          <w:bCs/>
          <w:color w:val="1F497D"/>
          <w:sz w:val="72"/>
        </w:rPr>
        <w:t>0-</w:t>
      </w:r>
      <w:r w:rsidRPr="00EA0A19">
        <w:rPr>
          <w:rFonts w:ascii="Trebuchet MS" w:hAnsi="Trebuchet MS"/>
          <w:b/>
          <w:bCs/>
          <w:color w:val="1F497D"/>
          <w:sz w:val="72"/>
        </w:rPr>
        <w:t xml:space="preserve">MINUTE </w:t>
      </w:r>
      <w:r w:rsidR="00533F63">
        <w:rPr>
          <w:rFonts w:ascii="Trebuchet MS" w:hAnsi="Trebuchet MS"/>
          <w:b/>
          <w:bCs/>
          <w:color w:val="1F497D"/>
          <w:sz w:val="72"/>
        </w:rPr>
        <w:t>[LOCAL]</w:t>
      </w:r>
      <w:r w:rsidRPr="00EA0A19">
        <w:rPr>
          <w:rFonts w:ascii="Trebuchet MS" w:hAnsi="Trebuchet MS"/>
          <w:b/>
          <w:bCs/>
          <w:color w:val="1F497D"/>
          <w:sz w:val="72"/>
        </w:rPr>
        <w:t xml:space="preserve"> MEETING</w:t>
      </w:r>
    </w:p>
    <w:p w14:paraId="71C3D27D" w14:textId="77777777" w:rsidR="001A4026" w:rsidRPr="00B05253" w:rsidRDefault="001A4026" w:rsidP="001A4026">
      <w:pPr>
        <w:jc w:val="center"/>
        <w:rPr>
          <w:rFonts w:ascii="Trebuchet MS" w:hAnsi="Trebuchet MS"/>
          <w:b/>
          <w:sz w:val="36"/>
        </w:rPr>
      </w:pPr>
      <w:r w:rsidRPr="00B05253">
        <w:rPr>
          <w:rFonts w:ascii="Trebuchet MS" w:hAnsi="Trebuchet MS"/>
          <w:b/>
          <w:sz w:val="36"/>
        </w:rPr>
        <w:t>ON</w:t>
      </w:r>
    </w:p>
    <w:p w14:paraId="006EE8D8" w14:textId="77777777" w:rsidR="001A4026" w:rsidRPr="00B05253" w:rsidRDefault="001A4026" w:rsidP="001A4026">
      <w:pPr>
        <w:jc w:val="center"/>
        <w:rPr>
          <w:rFonts w:ascii="Trebuchet MS" w:hAnsi="Trebuchet MS"/>
          <w:b/>
          <w:sz w:val="36"/>
        </w:rPr>
      </w:pPr>
    </w:p>
    <w:p w14:paraId="39E75B72" w14:textId="77777777" w:rsidR="001A4026" w:rsidRPr="00B05253" w:rsidRDefault="001A4026" w:rsidP="001A4026">
      <w:pPr>
        <w:rPr>
          <w:rFonts w:ascii="Trebuchet MS" w:hAnsi="Trebuchet MS"/>
        </w:rPr>
      </w:pPr>
    </w:p>
    <w:p w14:paraId="7BABE7FF" w14:textId="77777777" w:rsidR="001A4026" w:rsidRPr="00B05253" w:rsidRDefault="001A4026" w:rsidP="001A4026">
      <w:pPr>
        <w:rPr>
          <w:rFonts w:ascii="Trebuchet MS" w:hAnsi="Trebuchet MS"/>
        </w:rPr>
      </w:pPr>
      <w:r w:rsidRPr="00B05253">
        <w:rPr>
          <w:rFonts w:ascii="Trebuchet MS" w:hAnsi="Trebuchet MS"/>
          <w:noProof/>
        </w:rPr>
        <mc:AlternateContent>
          <mc:Choice Requires="wps">
            <w:drawing>
              <wp:anchor distT="0" distB="0" distL="114300" distR="114300" simplePos="0" relativeHeight="251658263" behindDoc="0" locked="0" layoutInCell="1" allowOverlap="1" wp14:anchorId="0DEEC786" wp14:editId="1C690A51">
                <wp:simplePos x="0" y="0"/>
                <wp:positionH relativeFrom="column">
                  <wp:posOffset>274320</wp:posOffset>
                </wp:positionH>
                <wp:positionV relativeFrom="paragraph">
                  <wp:posOffset>110490</wp:posOffset>
                </wp:positionV>
                <wp:extent cx="6315710" cy="0"/>
                <wp:effectExtent l="7620" t="10160" r="10795" b="8890"/>
                <wp:wrapNone/>
                <wp:docPr id="144"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57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6204D74">
              <v:shape w14:anchorId="1FB31B8D" id="AutoShape 38" o:spid="_x0000_s1026" type="#_x0000_t32" style="position:absolute;margin-left:21.6pt;margin-top:8.7pt;width:497.3pt;height:0;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"/>
            </w:pict>
          </mc:Fallback>
        </mc:AlternateContent>
      </w:r>
    </w:p>
    <w:p w14:paraId="0CF0272A" w14:textId="77777777" w:rsidR="001A4026" w:rsidRPr="00260C57" w:rsidRDefault="001A4026" w:rsidP="001A4026">
      <w:pPr>
        <w:jc w:val="center"/>
        <w:rPr>
          <w:rFonts w:ascii="Trebuchet MS" w:hAnsi="Trebuchet MS"/>
          <w:b/>
          <w:color w:val="FF0000"/>
        </w:rPr>
      </w:pPr>
      <w:r w:rsidRPr="00260C57">
        <w:rPr>
          <w:rFonts w:ascii="Trebuchet MS" w:hAnsi="Trebuchet MS"/>
          <w:b/>
          <w:color w:val="FF0000"/>
        </w:rPr>
        <w:t>Day &amp; Date</w:t>
      </w:r>
    </w:p>
    <w:p w14:paraId="741B1DBE" w14:textId="77777777" w:rsidR="001A4026" w:rsidRPr="00B05253" w:rsidRDefault="001A4026" w:rsidP="001A4026">
      <w:pPr>
        <w:jc w:val="center"/>
        <w:rPr>
          <w:rFonts w:ascii="Trebuchet MS" w:hAnsi="Trebuchet MS"/>
          <w:sz w:val="20"/>
        </w:rPr>
      </w:pPr>
    </w:p>
    <w:p w14:paraId="4F50F7A9" w14:textId="77777777" w:rsidR="001A4026" w:rsidRPr="00B05253" w:rsidRDefault="001A4026" w:rsidP="001A4026">
      <w:pPr>
        <w:pStyle w:val="BodyText2"/>
        <w:jc w:val="center"/>
        <w:rPr>
          <w:rFonts w:ascii="Trebuchet MS" w:hAnsi="Trebuchet MS" w:cs="Arial"/>
          <w:b/>
          <w:bCs/>
          <w:sz w:val="28"/>
        </w:rPr>
      </w:pPr>
      <w:r w:rsidRPr="00B05253">
        <w:rPr>
          <w:rFonts w:ascii="Trebuchet MS" w:hAnsi="Trebuchet MS" w:cs="Arial"/>
          <w:b/>
          <w:bCs/>
          <w:sz w:val="28"/>
        </w:rPr>
        <w:t>(10 minutes!  You don’t believe it?  Then bring along your stop watch.)</w:t>
      </w:r>
    </w:p>
    <w:p w14:paraId="7039EF20" w14:textId="77777777" w:rsidR="001A4026" w:rsidRDefault="001A4026" w:rsidP="001A4026">
      <w:pPr>
        <w:pStyle w:val="BodyText3"/>
        <w:tabs>
          <w:tab w:val="left" w:pos="2791"/>
        </w:tabs>
        <w:jc w:val="center"/>
        <w:rPr>
          <w:rFonts w:ascii="Trebuchet MS" w:hAnsi="Trebuchet MS" w:cs="Arial"/>
          <w:b/>
          <w:bCs/>
          <w:sz w:val="36"/>
        </w:rPr>
      </w:pPr>
      <w:r>
        <w:rPr>
          <w:rFonts w:ascii="Trebuchet MS" w:hAnsi="Trebuchet MS"/>
          <w:noProof/>
          <w:sz w:val="18"/>
        </w:rPr>
        <mc:AlternateContent>
          <mc:Choice Requires="wpg">
            <w:drawing>
              <wp:inline distT="0" distB="0" distL="0" distR="0" wp14:anchorId="04BD8678" wp14:editId="1EEC58D4">
                <wp:extent cx="5753100" cy="1860550"/>
                <wp:effectExtent l="0" t="0" r="19050" b="25400"/>
                <wp:docPr id="146" name="Group 146"/>
                <wp:cNvGraphicFramePr/>
                <a:graphic xmlns:a="http://schemas.openxmlformats.org/drawingml/2006/main">
                  <a:graphicData uri="http://schemas.microsoft.com/office/word/2010/wordprocessingGroup">
                    <wpg:wgp>
                      <wpg:cNvGrpSpPr/>
                      <wpg:grpSpPr>
                        <a:xfrm>
                          <a:off x="0" y="0"/>
                          <a:ext cx="5753100" cy="1860550"/>
                          <a:chOff x="0" y="0"/>
                          <a:chExt cx="5753100" cy="1860550"/>
                        </a:xfrm>
                      </wpg:grpSpPr>
                      <pic:pic xmlns:pic="http://schemas.openxmlformats.org/drawingml/2006/picture">
                        <pic:nvPicPr>
                          <pic:cNvPr id="148" name="Picture 18" descr="10 minutes"/>
                          <pic:cNvPicPr>
                            <a:picLocks noChangeAspect="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925320" cy="1728470"/>
                          </a:xfrm>
                          <a:prstGeom prst="rect">
                            <a:avLst/>
                          </a:prstGeom>
                          <a:noFill/>
                          <a:ln>
                            <a:noFill/>
                          </a:ln>
                        </pic:spPr>
                      </pic:pic>
                      <wps:wsp>
                        <wps:cNvPr id="150" name="Text Box 39"/>
                        <wps:cNvSpPr txBox="1">
                          <a:spLocks noChangeArrowheads="1"/>
                        </wps:cNvSpPr>
                        <wps:spPr bwMode="auto">
                          <a:xfrm>
                            <a:off x="2619375" y="228600"/>
                            <a:ext cx="3133725" cy="1631950"/>
                          </a:xfrm>
                          <a:prstGeom prst="rect">
                            <a:avLst/>
                          </a:prstGeom>
                          <a:solidFill>
                            <a:srgbClr val="DBE5F1">
                              <a:alpha val="33000"/>
                            </a:srgbClr>
                          </a:solidFill>
                          <a:ln w="9525">
                            <a:solidFill>
                              <a:srgbClr val="FFFFFF"/>
                            </a:solidFill>
                            <a:miter lim="800000"/>
                            <a:headEnd/>
                            <a:tailEnd/>
                          </a:ln>
                        </wps:spPr>
                        <wps:txbx>
                          <w:txbxContent>
                            <w:p w14:paraId="3E844946" w14:textId="77777777" w:rsidR="000E6A26" w:rsidRPr="00260C57" w:rsidRDefault="000E6A26" w:rsidP="001A4026">
                              <w:pPr>
                                <w:pStyle w:val="BodyText3"/>
                                <w:ind w:left="90"/>
                                <w:jc w:val="center"/>
                                <w:rPr>
                                  <w:rFonts w:ascii="Arial" w:hAnsi="Arial" w:cs="Arial"/>
                                  <w:b/>
                                  <w:bCs/>
                                  <w:sz w:val="12"/>
                                  <w:szCs w:val="12"/>
                                </w:rPr>
                              </w:pPr>
                            </w:p>
                            <w:p w14:paraId="03AE4046" w14:textId="4E72FE43" w:rsidR="000E6A26" w:rsidRDefault="000E6A26" w:rsidP="001C5637">
                              <w:pPr>
                                <w:pStyle w:val="BodyText3"/>
                                <w:spacing w:after="0"/>
                                <w:ind w:left="86"/>
                                <w:jc w:val="center"/>
                                <w:rPr>
                                  <w:rFonts w:ascii="Arial" w:hAnsi="Arial" w:cs="Arial"/>
                                  <w:b/>
                                  <w:bCs/>
                                  <w:sz w:val="36"/>
                                  <w:szCs w:val="36"/>
                                </w:rPr>
                              </w:pPr>
                              <w:r>
                                <w:rPr>
                                  <w:rFonts w:ascii="Arial" w:hAnsi="Arial" w:cs="Arial"/>
                                  <w:b/>
                                  <w:bCs/>
                                  <w:sz w:val="36"/>
                                  <w:szCs w:val="36"/>
                                </w:rPr>
                                <w:t>[LOCAL]</w:t>
                              </w:r>
                              <w:r w:rsidRPr="001C5637">
                                <w:rPr>
                                  <w:rFonts w:ascii="Arial" w:hAnsi="Arial" w:cs="Arial"/>
                                  <w:b/>
                                  <w:bCs/>
                                  <w:sz w:val="36"/>
                                  <w:szCs w:val="36"/>
                                </w:rPr>
                                <w:t xml:space="preserve"> leaders </w:t>
                              </w:r>
                            </w:p>
                            <w:p w14:paraId="011C8AA5" w14:textId="77777777" w:rsidR="000E6A26" w:rsidRDefault="000E6A26" w:rsidP="001C5637">
                              <w:pPr>
                                <w:pStyle w:val="BodyText3"/>
                                <w:spacing w:after="0"/>
                                <w:ind w:left="86"/>
                                <w:jc w:val="center"/>
                                <w:rPr>
                                  <w:rFonts w:ascii="Arial" w:hAnsi="Arial" w:cs="Arial"/>
                                  <w:b/>
                                  <w:bCs/>
                                  <w:sz w:val="36"/>
                                  <w:szCs w:val="36"/>
                                </w:rPr>
                              </w:pPr>
                              <w:r w:rsidRPr="001C5637">
                                <w:rPr>
                                  <w:rFonts w:ascii="Arial" w:hAnsi="Arial" w:cs="Arial"/>
                                  <w:b/>
                                  <w:bCs/>
                                  <w:sz w:val="36"/>
                                  <w:szCs w:val="36"/>
                                </w:rPr>
                                <w:t xml:space="preserve">want to keep </w:t>
                              </w:r>
                            </w:p>
                            <w:p w14:paraId="1CDFBB8A" w14:textId="42603D4D" w:rsidR="000E6A26" w:rsidRPr="001C5637" w:rsidRDefault="000E6A26" w:rsidP="001C5637">
                              <w:pPr>
                                <w:pStyle w:val="BodyText3"/>
                                <w:spacing w:after="0"/>
                                <w:ind w:left="86"/>
                                <w:jc w:val="center"/>
                                <w:rPr>
                                  <w:rFonts w:ascii="Arial" w:hAnsi="Arial" w:cs="Arial"/>
                                  <w:b/>
                                  <w:bCs/>
                                  <w:sz w:val="36"/>
                                  <w:szCs w:val="36"/>
                                </w:rPr>
                              </w:pPr>
                              <w:r w:rsidRPr="001C5637">
                                <w:rPr>
                                  <w:rFonts w:ascii="Arial" w:hAnsi="Arial" w:cs="Arial"/>
                                  <w:b/>
                                  <w:bCs/>
                                  <w:sz w:val="36"/>
                                  <w:szCs w:val="36"/>
                                </w:rPr>
                                <w:t>you informed!</w:t>
                              </w:r>
                            </w:p>
                            <w:p w14:paraId="4E2A5900" w14:textId="77777777" w:rsidR="000E6A26" w:rsidRDefault="000E6A26" w:rsidP="001A4026"/>
                          </w:txbxContent>
                        </wps:txbx>
                        <wps:bodyPr rot="0" vert="horz" wrap="square" lIns="91440" tIns="45720" rIns="91440" bIns="45720" anchor="t" anchorCtr="0" upright="1">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510A88C">
              <v:group w14:anchorId="04BD8678" id="Group 146" o:spid="_x0000_s1056" style="width:453pt;height:146.5pt;mso-position-horizontal-relative:char;mso-position-vertical-relative:line" coordsize="57531,18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">
                <v:shape id="Picture 18" o:spid="_x0000_s1057" type="#_x0000_t75" alt="10 minutes" style="position:absolute;width:19253;height:17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">
                  <v:imagedata r:id="rId67" o:title="10 minutes"/>
                </v:shape>
                <v:shape id="Text Box 39" o:spid="_x0000_s1058" type="#_x0000_t202" style="position:absolute;left:26193;top:2286;width:31338;height:16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" fillcolor="#dbe5f1" strokecolor="white">
                  <v:fill opacity="21588f"/>
                  <v:textbox>
                    <w:txbxContent>
                      <w:p w14:paraId="53128261" w14:textId="77777777" w:rsidR="000E6A26" w:rsidRPr="00260C57" w:rsidRDefault="000E6A26" w:rsidP="001A4026">
                        <w:pPr>
                          <w:pStyle w:val="BodyText3"/>
                          <w:ind w:left="90"/>
                          <w:jc w:val="center"/>
                          <w:rPr>
                            <w:rFonts w:ascii="Arial" w:hAnsi="Arial" w:cs="Arial"/>
                            <w:b/>
                            <w:bCs/>
                            <w:sz w:val="12"/>
                            <w:szCs w:val="12"/>
                          </w:rPr>
                        </w:pPr>
                      </w:p>
                      <w:p w14:paraId="022BE292" w14:textId="4E72FE43" w:rsidR="000E6A26" w:rsidRDefault="000E6A26" w:rsidP="001C5637">
                        <w:pPr>
                          <w:pStyle w:val="BodyText3"/>
                          <w:spacing w:after="0"/>
                          <w:ind w:left="86"/>
                          <w:jc w:val="center"/>
                          <w:rPr>
                            <w:rFonts w:ascii="Arial" w:hAnsi="Arial" w:cs="Arial"/>
                            <w:b/>
                            <w:bCs/>
                            <w:sz w:val="36"/>
                            <w:szCs w:val="36"/>
                          </w:rPr>
                        </w:pPr>
                        <w:r>
                          <w:rPr>
                            <w:rFonts w:ascii="Arial" w:hAnsi="Arial" w:cs="Arial"/>
                            <w:b/>
                            <w:bCs/>
                            <w:sz w:val="36"/>
                            <w:szCs w:val="36"/>
                          </w:rPr>
                          <w:t>[LOCAL]</w:t>
                        </w:r>
                        <w:r w:rsidRPr="001C5637">
                          <w:rPr>
                            <w:rFonts w:ascii="Arial" w:hAnsi="Arial" w:cs="Arial"/>
                            <w:b/>
                            <w:bCs/>
                            <w:sz w:val="36"/>
                            <w:szCs w:val="36"/>
                          </w:rPr>
                          <w:t xml:space="preserve"> leaders </w:t>
                        </w:r>
                      </w:p>
                      <w:p w14:paraId="1BBF6A61" w14:textId="77777777" w:rsidR="000E6A26" w:rsidRDefault="000E6A26" w:rsidP="001C5637">
                        <w:pPr>
                          <w:pStyle w:val="BodyText3"/>
                          <w:spacing w:after="0"/>
                          <w:ind w:left="86"/>
                          <w:jc w:val="center"/>
                          <w:rPr>
                            <w:rFonts w:ascii="Arial" w:hAnsi="Arial" w:cs="Arial"/>
                            <w:b/>
                            <w:bCs/>
                            <w:sz w:val="36"/>
                            <w:szCs w:val="36"/>
                          </w:rPr>
                        </w:pPr>
                        <w:r w:rsidRPr="001C5637">
                          <w:rPr>
                            <w:rFonts w:ascii="Arial" w:hAnsi="Arial" w:cs="Arial"/>
                            <w:b/>
                            <w:bCs/>
                            <w:sz w:val="36"/>
                            <w:szCs w:val="36"/>
                          </w:rPr>
                          <w:t xml:space="preserve">want to keep </w:t>
                        </w:r>
                      </w:p>
                      <w:p w14:paraId="115E8819" w14:textId="42603D4D" w:rsidR="000E6A26" w:rsidRPr="001C5637" w:rsidRDefault="000E6A26" w:rsidP="001C5637">
                        <w:pPr>
                          <w:pStyle w:val="BodyText3"/>
                          <w:spacing w:after="0"/>
                          <w:ind w:left="86"/>
                          <w:jc w:val="center"/>
                          <w:rPr>
                            <w:rFonts w:ascii="Arial" w:hAnsi="Arial" w:cs="Arial"/>
                            <w:b/>
                            <w:bCs/>
                            <w:sz w:val="36"/>
                            <w:szCs w:val="36"/>
                          </w:rPr>
                        </w:pPr>
                        <w:r w:rsidRPr="001C5637">
                          <w:rPr>
                            <w:rFonts w:ascii="Arial" w:hAnsi="Arial" w:cs="Arial"/>
                            <w:b/>
                            <w:bCs/>
                            <w:sz w:val="36"/>
                            <w:szCs w:val="36"/>
                          </w:rPr>
                          <w:t>you informed!</w:t>
                        </w:r>
                      </w:p>
                      <w:p w14:paraId="62486C05" w14:textId="77777777" w:rsidR="000E6A26" w:rsidRDefault="000E6A26" w:rsidP="001A4026"/>
                    </w:txbxContent>
                  </v:textbox>
                </v:shape>
                <w10:anchorlock/>
              </v:group>
            </w:pict>
          </mc:Fallback>
        </mc:AlternateContent>
      </w:r>
    </w:p>
    <w:p w14:paraId="79978B91" w14:textId="77777777" w:rsidR="001A4026" w:rsidRDefault="001A4026" w:rsidP="001A4026">
      <w:pPr>
        <w:pStyle w:val="BodyText3"/>
        <w:tabs>
          <w:tab w:val="left" w:pos="2791"/>
        </w:tabs>
        <w:jc w:val="center"/>
        <w:rPr>
          <w:rFonts w:ascii="Trebuchet MS" w:hAnsi="Trebuchet MS" w:cs="Arial"/>
          <w:b/>
          <w:bCs/>
          <w:sz w:val="36"/>
        </w:rPr>
      </w:pPr>
    </w:p>
    <w:p w14:paraId="45D23E13" w14:textId="77777777" w:rsidR="001A4026" w:rsidRDefault="001A4026" w:rsidP="001A4026">
      <w:pPr>
        <w:pStyle w:val="BodyText3"/>
        <w:tabs>
          <w:tab w:val="left" w:pos="2791"/>
        </w:tabs>
        <w:jc w:val="center"/>
        <w:rPr>
          <w:rFonts w:ascii="Trebuchet MS" w:hAnsi="Trebuchet MS" w:cs="Arial"/>
          <w:b/>
          <w:bCs/>
          <w:sz w:val="36"/>
        </w:rPr>
      </w:pPr>
      <w:r w:rsidRPr="00B05253">
        <w:rPr>
          <w:rFonts w:ascii="Trebuchet MS" w:hAnsi="Trebuchet MS" w:cs="Arial"/>
          <w:b/>
          <w:bCs/>
          <w:sz w:val="36"/>
        </w:rPr>
        <w:t>Remember, only 10-Minutes!</w:t>
      </w:r>
    </w:p>
    <w:p w14:paraId="2DA4373F" w14:textId="77777777" w:rsidR="001A4026" w:rsidRPr="00B05253" w:rsidRDefault="001A4026" w:rsidP="001A4026">
      <w:pPr>
        <w:pStyle w:val="BodyText3"/>
        <w:tabs>
          <w:tab w:val="left" w:pos="2791"/>
        </w:tabs>
        <w:jc w:val="center"/>
        <w:rPr>
          <w:rFonts w:ascii="Trebuchet MS" w:hAnsi="Trebuchet MS" w:cs="Arial"/>
          <w:b/>
          <w:bCs/>
          <w:sz w:val="36"/>
        </w:rPr>
      </w:pPr>
    </w:p>
    <w:tbl>
      <w:tblPr>
        <w:tblW w:w="9630" w:type="dxa"/>
        <w:tblInd w:w="168" w:type="dxa"/>
        <w:tblLayout w:type="fixed"/>
        <w:tblLook w:val="04A0" w:firstRow="1" w:lastRow="0" w:firstColumn="1" w:lastColumn="0" w:noHBand="0" w:noVBand="1"/>
      </w:tblPr>
      <w:tblGrid>
        <w:gridCol w:w="9630"/>
      </w:tblGrid>
      <w:tr w:rsidR="001A4026" w:rsidRPr="00B05253" w14:paraId="386A4070" w14:textId="77777777" w:rsidTr="001A4026">
        <w:trPr>
          <w:trHeight w:val="720"/>
        </w:trPr>
        <w:tc>
          <w:tcPr>
            <w:tcW w:w="9630" w:type="dxa"/>
            <w:shd w:val="clear" w:color="auto" w:fill="auto"/>
            <w:vAlign w:val="center"/>
          </w:tcPr>
          <w:p w14:paraId="0FE82549" w14:textId="77777777" w:rsidR="001A4026" w:rsidRPr="00B05253" w:rsidRDefault="006B1B55" w:rsidP="00415CF5">
            <w:pPr>
              <w:ind w:left="540"/>
              <w:rPr>
                <w:rFonts w:ascii="Trebuchet MS" w:hAnsi="Trebuchet MS"/>
                <w:b/>
                <w:bCs/>
                <w:sz w:val="36"/>
              </w:rPr>
            </w:pPr>
            <w:r>
              <w:rPr>
                <w:rFonts w:ascii="Trebuchet MS" w:hAnsi="Trebuchet MS"/>
                <w:b/>
                <w:sz w:val="26"/>
                <w:szCs w:val="26"/>
              </w:rPr>
              <w:br w:type="page"/>
            </w:r>
            <w:r w:rsidR="001A4026" w:rsidRPr="00B05253">
              <w:rPr>
                <w:rFonts w:ascii="Trebuchet MS" w:hAnsi="Trebuchet MS"/>
                <w:b/>
                <w:bCs/>
                <w:sz w:val="36"/>
              </w:rPr>
              <w:t>We begin at ______ sharp!</w:t>
            </w:r>
          </w:p>
          <w:p w14:paraId="57EB1A3D" w14:textId="77777777" w:rsidR="001A4026" w:rsidRPr="00B05253" w:rsidRDefault="001A4026" w:rsidP="00415CF5">
            <w:pPr>
              <w:ind w:left="540"/>
              <w:rPr>
                <w:rFonts w:ascii="Trebuchet MS" w:hAnsi="Trebuchet MS"/>
                <w:b/>
                <w:bCs/>
                <w:sz w:val="22"/>
              </w:rPr>
            </w:pPr>
            <w:r w:rsidRPr="00B05253">
              <w:rPr>
                <w:rFonts w:ascii="Trebuchet MS" w:hAnsi="Trebuchet MS"/>
                <w:b/>
                <w:bCs/>
                <w:sz w:val="36"/>
              </w:rPr>
              <w:t xml:space="preserve">                       </w:t>
            </w:r>
            <w:r w:rsidRPr="00B05253">
              <w:rPr>
                <w:rFonts w:ascii="Trebuchet MS" w:hAnsi="Trebuchet MS"/>
                <w:b/>
                <w:bCs/>
                <w:sz w:val="22"/>
              </w:rPr>
              <w:t>(Time)</w:t>
            </w:r>
          </w:p>
          <w:p w14:paraId="715A8341" w14:textId="77777777" w:rsidR="001A4026" w:rsidRPr="00B05253" w:rsidRDefault="001A4026" w:rsidP="00415CF5">
            <w:pPr>
              <w:ind w:left="540"/>
              <w:rPr>
                <w:rFonts w:ascii="Trebuchet MS" w:hAnsi="Trebuchet MS"/>
                <w:b/>
                <w:bCs/>
                <w:sz w:val="36"/>
              </w:rPr>
            </w:pPr>
          </w:p>
        </w:tc>
      </w:tr>
      <w:tr w:rsidR="001A4026" w:rsidRPr="00B05253" w14:paraId="0A4B202B" w14:textId="77777777" w:rsidTr="001A4026">
        <w:trPr>
          <w:trHeight w:val="720"/>
        </w:trPr>
        <w:tc>
          <w:tcPr>
            <w:tcW w:w="9630" w:type="dxa"/>
            <w:shd w:val="clear" w:color="auto" w:fill="auto"/>
            <w:vAlign w:val="center"/>
          </w:tcPr>
          <w:p w14:paraId="5F36CAD9" w14:textId="77777777" w:rsidR="001A4026" w:rsidRPr="00B05253" w:rsidRDefault="001A4026" w:rsidP="00415CF5">
            <w:pPr>
              <w:spacing w:before="240"/>
              <w:ind w:left="547"/>
              <w:rPr>
                <w:rFonts w:ascii="Trebuchet MS" w:hAnsi="Trebuchet MS"/>
                <w:b/>
                <w:bCs/>
                <w:sz w:val="36"/>
              </w:rPr>
            </w:pPr>
            <w:r w:rsidRPr="00B05253">
              <w:rPr>
                <w:rFonts w:ascii="Trebuchet MS" w:hAnsi="Trebuchet MS"/>
                <w:b/>
                <w:bCs/>
                <w:sz w:val="36"/>
              </w:rPr>
              <w:t>We meet at  ____________________________</w:t>
            </w:r>
          </w:p>
          <w:p w14:paraId="5410CF95" w14:textId="77777777" w:rsidR="001A4026" w:rsidRPr="00B05253" w:rsidRDefault="001A4026" w:rsidP="00415CF5">
            <w:pPr>
              <w:ind w:left="547"/>
              <w:rPr>
                <w:rFonts w:ascii="Trebuchet MS" w:hAnsi="Trebuchet MS"/>
                <w:b/>
                <w:bCs/>
              </w:rPr>
            </w:pPr>
            <w:r w:rsidRPr="00B05253">
              <w:rPr>
                <w:rFonts w:ascii="Trebuchet MS" w:hAnsi="Trebuchet MS"/>
                <w:b/>
                <w:bCs/>
              </w:rPr>
              <w:t xml:space="preserve">                                  ( Name/Place/Location)</w:t>
            </w:r>
          </w:p>
          <w:p w14:paraId="23F85E6C" w14:textId="77777777" w:rsidR="001A4026" w:rsidRPr="00B05253" w:rsidRDefault="001A4026" w:rsidP="00415CF5">
            <w:pPr>
              <w:ind w:left="547"/>
              <w:rPr>
                <w:rFonts w:ascii="Trebuchet MS" w:hAnsi="Trebuchet MS"/>
                <w:b/>
                <w:bCs/>
              </w:rPr>
            </w:pPr>
          </w:p>
        </w:tc>
      </w:tr>
      <w:tr w:rsidR="001A4026" w:rsidRPr="00B05253" w14:paraId="5484B785" w14:textId="77777777" w:rsidTr="001A4026">
        <w:trPr>
          <w:trHeight w:val="720"/>
        </w:trPr>
        <w:tc>
          <w:tcPr>
            <w:tcW w:w="9630" w:type="dxa"/>
            <w:shd w:val="clear" w:color="auto" w:fill="auto"/>
            <w:vAlign w:val="center"/>
          </w:tcPr>
          <w:p w14:paraId="7F1DB74E" w14:textId="77777777" w:rsidR="001A4026" w:rsidRPr="00B05253" w:rsidRDefault="001A4026" w:rsidP="00415CF5">
            <w:pPr>
              <w:spacing w:before="240"/>
              <w:ind w:left="540"/>
              <w:rPr>
                <w:rFonts w:ascii="Trebuchet MS" w:hAnsi="Trebuchet MS"/>
                <w:b/>
                <w:bCs/>
                <w:sz w:val="36"/>
              </w:rPr>
            </w:pPr>
            <w:r w:rsidRPr="00B05253">
              <w:rPr>
                <w:rFonts w:ascii="Trebuchet MS" w:hAnsi="Trebuchet MS"/>
                <w:b/>
                <w:bCs/>
                <w:sz w:val="36"/>
              </w:rPr>
              <w:t>We wind up at ____________!</w:t>
            </w:r>
          </w:p>
          <w:p w14:paraId="320E398D" w14:textId="77777777" w:rsidR="001A4026" w:rsidRPr="00260C57" w:rsidRDefault="001A4026" w:rsidP="00415CF5">
            <w:pPr>
              <w:ind w:left="547"/>
              <w:rPr>
                <w:rFonts w:ascii="Trebuchet MS" w:hAnsi="Trebuchet MS"/>
                <w:b/>
                <w:bCs/>
                <w:sz w:val="22"/>
                <w:szCs w:val="22"/>
              </w:rPr>
            </w:pPr>
            <w:r w:rsidRPr="00260C57">
              <w:rPr>
                <w:rFonts w:ascii="Trebuchet MS" w:hAnsi="Trebuchet MS"/>
                <w:b/>
                <w:bCs/>
                <w:sz w:val="22"/>
                <w:szCs w:val="22"/>
              </w:rPr>
              <w:t xml:space="preserve">                          </w:t>
            </w:r>
            <w:r>
              <w:rPr>
                <w:rFonts w:ascii="Trebuchet MS" w:hAnsi="Trebuchet MS"/>
                <w:b/>
                <w:bCs/>
                <w:sz w:val="22"/>
                <w:szCs w:val="22"/>
              </w:rPr>
              <w:t xml:space="preserve">               </w:t>
            </w:r>
            <w:r w:rsidRPr="00260C57">
              <w:rPr>
                <w:rFonts w:ascii="Trebuchet MS" w:hAnsi="Trebuchet MS"/>
                <w:b/>
                <w:bCs/>
                <w:sz w:val="22"/>
                <w:szCs w:val="22"/>
              </w:rPr>
              <w:t>(insert ending time)</w:t>
            </w:r>
          </w:p>
          <w:p w14:paraId="66C2A6C5" w14:textId="77777777" w:rsidR="001A4026" w:rsidRPr="00B05253" w:rsidRDefault="001A4026" w:rsidP="00415CF5">
            <w:pPr>
              <w:ind w:left="547"/>
              <w:rPr>
                <w:rFonts w:ascii="Trebuchet MS" w:hAnsi="Trebuchet MS"/>
                <w:b/>
                <w:bCs/>
                <w:sz w:val="36"/>
              </w:rPr>
            </w:pPr>
          </w:p>
        </w:tc>
      </w:tr>
    </w:tbl>
    <w:p w14:paraId="02814F00" w14:textId="77777777" w:rsidR="001A4026" w:rsidRDefault="001A4026" w:rsidP="001A4026">
      <w:pPr>
        <w:rPr>
          <w:rFonts w:ascii="Trebuchet MS" w:hAnsi="Trebuchet MS"/>
          <w:sz w:val="40"/>
        </w:rPr>
      </w:pPr>
    </w:p>
    <w:p w14:paraId="35C052C5" w14:textId="77777777" w:rsidR="001A4026" w:rsidRPr="00B05253" w:rsidRDefault="001A4026" w:rsidP="001A4026">
      <w:pPr>
        <w:ind w:left="-450" w:right="-432"/>
        <w:rPr>
          <w:rFonts w:ascii="Trebuchet MS" w:hAnsi="Trebuchet MS"/>
          <w:sz w:val="40"/>
        </w:rPr>
      </w:pPr>
      <w:r w:rsidRPr="00B05253">
        <w:rPr>
          <w:rFonts w:ascii="Trebuchet MS" w:hAnsi="Trebuchet MS"/>
          <w:sz w:val="40"/>
        </w:rPr>
        <w:t xml:space="preserve">Honestly, it really is a 10-Minute Meeting on </w:t>
      </w:r>
      <w:r>
        <w:rPr>
          <w:rFonts w:ascii="Trebuchet MS" w:hAnsi="Trebuchet MS"/>
          <w:sz w:val="40"/>
        </w:rPr>
        <w:t>___________</w:t>
      </w:r>
      <w:r w:rsidRPr="00B05253">
        <w:rPr>
          <w:rFonts w:ascii="Trebuchet MS" w:hAnsi="Trebuchet MS"/>
          <w:sz w:val="40"/>
        </w:rPr>
        <w:t>_</w:t>
      </w:r>
      <w:r>
        <w:rPr>
          <w:rFonts w:ascii="Trebuchet MS" w:hAnsi="Trebuchet MS"/>
          <w:sz w:val="40"/>
        </w:rPr>
        <w:t>!</w:t>
      </w:r>
    </w:p>
    <w:p w14:paraId="2E342A02" w14:textId="77777777" w:rsidR="00ED7C2B" w:rsidRDefault="00ED7C2B">
      <w:pPr>
        <w:rPr>
          <w:rFonts w:ascii="Trebuchet MS" w:hAnsi="Trebuchet MS"/>
          <w:b/>
          <w:sz w:val="26"/>
          <w:szCs w:val="26"/>
        </w:rPr>
      </w:pPr>
      <w:r>
        <w:rPr>
          <w:rFonts w:ascii="Trebuchet MS" w:hAnsi="Trebuchet MS"/>
          <w:b/>
          <w:sz w:val="26"/>
          <w:szCs w:val="26"/>
        </w:rPr>
        <w:br w:type="page"/>
      </w:r>
    </w:p>
    <w:p w14:paraId="223C626C" w14:textId="53EE86F3" w:rsidR="00ED7C2B" w:rsidRPr="006D4EB2" w:rsidRDefault="00F34BC6" w:rsidP="00ED7C2B">
      <w:pPr>
        <w:pStyle w:val="Heading1"/>
        <w:tabs>
          <w:tab w:val="left" w:pos="900"/>
        </w:tabs>
        <w:ind w:left="990" w:hanging="450"/>
        <w:rPr>
          <w:rFonts w:ascii="Trebuchet MS" w:hAnsi="Trebuchet MS" w:cs="Arial"/>
          <w:color w:val="000000"/>
          <w:sz w:val="7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Trebuchet MS" w:hAnsi="Trebuchet MS" w:cs="Arial"/>
          <w:color w:val="000000"/>
          <w:sz w:val="7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[LOCAL]</w:t>
      </w:r>
      <w:r w:rsidR="00ED7C2B" w:rsidRPr="006D4EB2">
        <w:rPr>
          <w:rFonts w:ascii="Trebuchet MS" w:hAnsi="Trebuchet MS" w:cs="Arial"/>
          <w:color w:val="000000"/>
          <w:sz w:val="7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Meeting Agenda</w:t>
      </w:r>
    </w:p>
    <w:p w14:paraId="01989EF5" w14:textId="77777777" w:rsidR="00ED7C2B" w:rsidRPr="00B05253" w:rsidRDefault="00ED7C2B" w:rsidP="00ED7C2B">
      <w:pPr>
        <w:tabs>
          <w:tab w:val="left" w:pos="900"/>
        </w:tabs>
        <w:ind w:left="990" w:hanging="450"/>
        <w:rPr>
          <w:rFonts w:ascii="Trebuchet MS" w:hAnsi="Trebuchet MS"/>
          <w:sz w:val="12"/>
        </w:rPr>
      </w:pPr>
    </w:p>
    <w:p w14:paraId="5716C8B0" w14:textId="77777777" w:rsidR="00ED7C2B" w:rsidRPr="00B05253" w:rsidRDefault="00ED7C2B" w:rsidP="00ED7C2B">
      <w:pPr>
        <w:tabs>
          <w:tab w:val="left" w:pos="900"/>
        </w:tabs>
        <w:ind w:left="990" w:hanging="450"/>
        <w:rPr>
          <w:rFonts w:ascii="Trebuchet MS" w:hAnsi="Trebuchet MS"/>
          <w:sz w:val="12"/>
        </w:rPr>
      </w:pPr>
    </w:p>
    <w:p w14:paraId="201DDDCF" w14:textId="77777777" w:rsidR="00ED7C2B" w:rsidRPr="00B05253" w:rsidRDefault="00ED7C2B" w:rsidP="00ED7C2B">
      <w:pPr>
        <w:tabs>
          <w:tab w:val="left" w:pos="900"/>
        </w:tabs>
        <w:ind w:left="990" w:hanging="450"/>
        <w:rPr>
          <w:rFonts w:ascii="Trebuchet MS" w:hAnsi="Trebuchet MS"/>
          <w:sz w:val="12"/>
        </w:rPr>
      </w:pPr>
    </w:p>
    <w:p w14:paraId="34D31349" w14:textId="77777777" w:rsidR="00ED7C2B" w:rsidRDefault="00ED7C2B" w:rsidP="00191034">
      <w:pPr>
        <w:pStyle w:val="BodyTextIndent2"/>
        <w:numPr>
          <w:ilvl w:val="0"/>
          <w:numId w:val="28"/>
        </w:numPr>
        <w:tabs>
          <w:tab w:val="left" w:pos="990"/>
          <w:tab w:val="left" w:pos="1170"/>
        </w:tabs>
        <w:spacing w:after="0" w:line="240" w:lineRule="auto"/>
        <w:ind w:right="-90"/>
        <w:rPr>
          <w:rFonts w:ascii="Trebuchet MS" w:hAnsi="Trebuchet MS" w:cs="Arial"/>
          <w:bCs/>
          <w:sz w:val="32"/>
          <w:szCs w:val="32"/>
        </w:rPr>
      </w:pPr>
      <w:r w:rsidRPr="00B05253">
        <w:rPr>
          <w:rFonts w:ascii="Trebuchet MS" w:hAnsi="Trebuchet MS" w:cs="Arial"/>
          <w:bCs/>
          <w:sz w:val="32"/>
          <w:szCs w:val="32"/>
        </w:rPr>
        <w:t>What was discussed at Rep Council meeting last time</w:t>
      </w:r>
      <w:r>
        <w:rPr>
          <w:rFonts w:ascii="Trebuchet MS" w:hAnsi="Trebuchet MS" w:cs="Arial"/>
          <w:bCs/>
          <w:sz w:val="32"/>
          <w:szCs w:val="32"/>
        </w:rPr>
        <w:t xml:space="preserve">? </w:t>
      </w:r>
    </w:p>
    <w:p w14:paraId="20979D21" w14:textId="77777777" w:rsidR="00ED7C2B" w:rsidRPr="00B05253" w:rsidRDefault="00ED7C2B" w:rsidP="00ED7C2B">
      <w:pPr>
        <w:pStyle w:val="BodyTextIndent2"/>
        <w:tabs>
          <w:tab w:val="left" w:pos="1170"/>
        </w:tabs>
        <w:spacing w:after="0" w:line="240" w:lineRule="auto"/>
        <w:ind w:left="990" w:right="-90"/>
        <w:rPr>
          <w:rFonts w:ascii="Trebuchet MS" w:hAnsi="Trebuchet MS" w:cs="Arial"/>
          <w:bCs/>
          <w:sz w:val="32"/>
          <w:szCs w:val="32"/>
        </w:rPr>
      </w:pPr>
      <w:r>
        <w:rPr>
          <w:rFonts w:ascii="Trebuchet MS" w:hAnsi="Trebuchet MS" w:cs="Arial"/>
          <w:bCs/>
          <w:sz w:val="32"/>
          <w:szCs w:val="32"/>
        </w:rPr>
        <w:t xml:space="preserve"> </w:t>
      </w:r>
      <w:r w:rsidRPr="00B05253">
        <w:rPr>
          <w:rFonts w:ascii="Trebuchet MS" w:hAnsi="Trebuchet MS" w:cs="Arial"/>
          <w:bCs/>
          <w:sz w:val="32"/>
          <w:szCs w:val="32"/>
        </w:rPr>
        <w:t>(2 minutes)</w:t>
      </w:r>
    </w:p>
    <w:p w14:paraId="7373CB02" w14:textId="77777777" w:rsidR="00ED7C2B" w:rsidRPr="00B05253" w:rsidRDefault="00ED7C2B" w:rsidP="00ED7C2B">
      <w:pPr>
        <w:pStyle w:val="BodyTextIndent"/>
        <w:tabs>
          <w:tab w:val="left" w:pos="990"/>
          <w:tab w:val="left" w:pos="1080"/>
          <w:tab w:val="left" w:pos="1170"/>
        </w:tabs>
        <w:spacing w:before="240"/>
        <w:ind w:left="990" w:right="-90" w:hanging="540"/>
        <w:rPr>
          <w:rFonts w:ascii="Trebuchet MS" w:hAnsi="Trebuchet MS" w:cs="Arial"/>
          <w:sz w:val="32"/>
        </w:rPr>
      </w:pPr>
      <w:r w:rsidRPr="00B05253">
        <w:rPr>
          <w:rFonts w:ascii="Trebuchet MS" w:hAnsi="Trebuchet MS" w:cs="Arial"/>
          <w:sz w:val="32"/>
        </w:rPr>
        <w:t>B.</w:t>
      </w:r>
      <w:r w:rsidRPr="00B05253">
        <w:rPr>
          <w:rFonts w:ascii="Trebuchet MS" w:hAnsi="Trebuchet MS" w:cs="Arial"/>
          <w:sz w:val="32"/>
        </w:rPr>
        <w:tab/>
      </w:r>
      <w:r w:rsidRPr="00B05253">
        <w:rPr>
          <w:rFonts w:ascii="Trebuchet MS" w:hAnsi="Trebuchet MS" w:cs="Arial"/>
          <w:sz w:val="32"/>
        </w:rPr>
        <w:t>We</w:t>
      </w:r>
      <w:r>
        <w:rPr>
          <w:rFonts w:ascii="Trebuchet MS" w:hAnsi="Trebuchet MS" w:cs="Arial"/>
          <w:sz w:val="32"/>
        </w:rPr>
        <w:t xml:space="preserve"> need your opinion on _</w:t>
      </w:r>
      <w:r w:rsidRPr="00B05253">
        <w:rPr>
          <w:rFonts w:ascii="Trebuchet MS" w:hAnsi="Trebuchet MS" w:cs="Arial"/>
          <w:sz w:val="32"/>
        </w:rPr>
        <w:t>___________________.</w:t>
      </w:r>
      <w:r w:rsidRPr="00B05253">
        <w:rPr>
          <w:rFonts w:ascii="Trebuchet MS" w:hAnsi="Trebuchet MS" w:cs="Arial"/>
          <w:sz w:val="32"/>
        </w:rPr>
        <w:br/>
      </w:r>
      <w:r w:rsidRPr="00B05253">
        <w:rPr>
          <w:rFonts w:ascii="Trebuchet MS" w:hAnsi="Trebuchet MS" w:cs="Arial"/>
          <w:sz w:val="32"/>
        </w:rPr>
        <w:t>Your views will be presented at the next Rep Council meeting</w:t>
      </w:r>
      <w:r>
        <w:rPr>
          <w:rFonts w:ascii="Trebuchet MS" w:hAnsi="Trebuchet MS" w:cs="Arial"/>
          <w:sz w:val="32"/>
        </w:rPr>
        <w:t>.</w:t>
      </w:r>
      <w:r w:rsidRPr="00B05253">
        <w:rPr>
          <w:rFonts w:ascii="Trebuchet MS" w:hAnsi="Trebuchet MS" w:cs="Arial"/>
          <w:sz w:val="32"/>
        </w:rPr>
        <w:t xml:space="preserve"> (4 minutes)</w:t>
      </w:r>
    </w:p>
    <w:p w14:paraId="3C400BA1" w14:textId="77777777" w:rsidR="00ED7C2B" w:rsidRPr="00B05253" w:rsidRDefault="00ED7C2B" w:rsidP="00ED7C2B">
      <w:pPr>
        <w:pStyle w:val="BodyTextIndent"/>
        <w:tabs>
          <w:tab w:val="left" w:pos="1080"/>
          <w:tab w:val="left" w:pos="1170"/>
        </w:tabs>
        <w:spacing w:before="240"/>
        <w:ind w:left="990" w:right="-90" w:hanging="540"/>
        <w:rPr>
          <w:rFonts w:ascii="Trebuchet MS" w:hAnsi="Trebuchet MS" w:cs="Arial"/>
          <w:sz w:val="32"/>
        </w:rPr>
      </w:pPr>
      <w:r w:rsidRPr="00B05253">
        <w:rPr>
          <w:rFonts w:ascii="Trebuchet MS" w:hAnsi="Trebuchet MS" w:cs="Arial"/>
          <w:sz w:val="32"/>
        </w:rPr>
        <w:t>C.</w:t>
      </w:r>
      <w:r w:rsidRPr="00B05253">
        <w:rPr>
          <w:rFonts w:ascii="Trebuchet MS" w:hAnsi="Trebuchet MS" w:cs="Arial"/>
          <w:sz w:val="32"/>
        </w:rPr>
        <w:tab/>
      </w:r>
      <w:r w:rsidRPr="00B05253">
        <w:rPr>
          <w:rFonts w:ascii="Trebuchet MS" w:hAnsi="Trebuchet MS" w:cs="Arial"/>
          <w:sz w:val="32"/>
        </w:rPr>
        <w:t>Latest developments on the problems of _________________</w:t>
      </w:r>
      <w:r>
        <w:rPr>
          <w:rFonts w:ascii="Trebuchet MS" w:hAnsi="Trebuchet MS" w:cs="Arial"/>
          <w:sz w:val="32"/>
        </w:rPr>
        <w:t>.</w:t>
      </w:r>
      <w:r w:rsidRPr="00B05253">
        <w:rPr>
          <w:rFonts w:ascii="Trebuchet MS" w:hAnsi="Trebuchet MS" w:cs="Arial"/>
          <w:sz w:val="32"/>
        </w:rPr>
        <w:t xml:space="preserve">  (3 minutes).</w:t>
      </w:r>
    </w:p>
    <w:p w14:paraId="000AFBBB" w14:textId="487B4787" w:rsidR="00ED7C2B" w:rsidRPr="00B05253" w:rsidRDefault="00ED7C2B" w:rsidP="00ED7C2B">
      <w:pPr>
        <w:pStyle w:val="BodyTextIndent2"/>
        <w:tabs>
          <w:tab w:val="left" w:pos="1080"/>
          <w:tab w:val="left" w:pos="1170"/>
        </w:tabs>
        <w:spacing w:after="0" w:line="240" w:lineRule="auto"/>
        <w:ind w:left="990" w:right="-90" w:hanging="540"/>
        <w:rPr>
          <w:rFonts w:ascii="Trebuchet MS" w:hAnsi="Trebuchet MS" w:cs="Arial"/>
          <w:bCs/>
          <w:sz w:val="32"/>
          <w:szCs w:val="32"/>
        </w:rPr>
      </w:pPr>
      <w:r w:rsidRPr="00B05253">
        <w:rPr>
          <w:rFonts w:ascii="Trebuchet MS" w:hAnsi="Trebuchet MS" w:cs="Arial"/>
          <w:bCs/>
          <w:sz w:val="32"/>
          <w:szCs w:val="32"/>
        </w:rPr>
        <w:t>D.</w:t>
      </w:r>
      <w:r w:rsidRPr="00B05253">
        <w:rPr>
          <w:rFonts w:ascii="Trebuchet MS" w:hAnsi="Trebuchet MS" w:cs="Arial"/>
          <w:bCs/>
          <w:sz w:val="32"/>
          <w:szCs w:val="32"/>
        </w:rPr>
        <w:tab/>
      </w:r>
      <w:r w:rsidRPr="00B05253">
        <w:rPr>
          <w:rFonts w:ascii="Trebuchet MS" w:hAnsi="Trebuchet MS" w:cs="Arial"/>
          <w:bCs/>
          <w:sz w:val="32"/>
          <w:szCs w:val="32"/>
        </w:rPr>
        <w:t>A</w:t>
      </w:r>
      <w:r w:rsidR="00F34BC6">
        <w:rPr>
          <w:rFonts w:ascii="Trebuchet MS" w:hAnsi="Trebuchet MS" w:cs="Arial"/>
          <w:bCs/>
          <w:sz w:val="32"/>
          <w:szCs w:val="32"/>
        </w:rPr>
        <w:t xml:space="preserve"> [LOCAL]</w:t>
      </w:r>
      <w:r>
        <w:rPr>
          <w:rFonts w:ascii="Trebuchet MS" w:hAnsi="Trebuchet MS" w:cs="Arial"/>
          <w:bCs/>
          <w:sz w:val="32"/>
          <w:szCs w:val="32"/>
        </w:rPr>
        <w:t xml:space="preserve"> </w:t>
      </w:r>
      <w:r w:rsidRPr="00B05253">
        <w:rPr>
          <w:rFonts w:ascii="Trebuchet MS" w:hAnsi="Trebuchet MS" w:cs="Arial"/>
          <w:bCs/>
          <w:sz w:val="32"/>
          <w:szCs w:val="32"/>
        </w:rPr>
        <w:t>victory you should be proud of</w:t>
      </w:r>
      <w:r>
        <w:rPr>
          <w:rFonts w:ascii="Trebuchet MS" w:hAnsi="Trebuchet MS" w:cs="Arial"/>
          <w:bCs/>
          <w:sz w:val="32"/>
          <w:szCs w:val="32"/>
        </w:rPr>
        <w:t xml:space="preserve"> (1</w:t>
      </w:r>
      <w:r w:rsidRPr="00B05253">
        <w:rPr>
          <w:rFonts w:ascii="Trebuchet MS" w:hAnsi="Trebuchet MS" w:cs="Arial"/>
          <w:bCs/>
          <w:sz w:val="32"/>
          <w:szCs w:val="32"/>
        </w:rPr>
        <w:t>minute).</w:t>
      </w:r>
    </w:p>
    <w:p w14:paraId="4067D90D" w14:textId="77777777" w:rsidR="00ED7C2B" w:rsidRDefault="00ED7C2B" w:rsidP="00ED7C2B">
      <w:pPr>
        <w:tabs>
          <w:tab w:val="left" w:pos="900"/>
        </w:tabs>
        <w:spacing w:before="40"/>
        <w:ind w:left="990" w:right="-90" w:hanging="540"/>
        <w:jc w:val="center"/>
        <w:rPr>
          <w:rFonts w:ascii="Trebuchet MS" w:hAnsi="Trebuchet MS"/>
          <w:b/>
          <w:bCs/>
          <w:iCs/>
          <w:sz w:val="32"/>
        </w:rPr>
      </w:pPr>
    </w:p>
    <w:p w14:paraId="6AFE9054" w14:textId="77777777" w:rsidR="00ED7C2B" w:rsidRPr="00B05253" w:rsidRDefault="00ED7C2B" w:rsidP="00ED7C2B">
      <w:pPr>
        <w:tabs>
          <w:tab w:val="left" w:pos="900"/>
        </w:tabs>
        <w:spacing w:before="40"/>
        <w:ind w:left="990" w:right="-90" w:hanging="540"/>
        <w:jc w:val="center"/>
        <w:rPr>
          <w:rFonts w:ascii="Trebuchet MS" w:hAnsi="Trebuchet MS"/>
          <w:b/>
          <w:bCs/>
          <w:iCs/>
          <w:sz w:val="32"/>
        </w:rPr>
      </w:pPr>
      <w:r w:rsidRPr="00B05253">
        <w:rPr>
          <w:rFonts w:ascii="Trebuchet MS" w:hAnsi="Trebuchet MS"/>
          <w:b/>
          <w:bCs/>
          <w:iCs/>
          <w:sz w:val="32"/>
        </w:rPr>
        <w:t>Time’s Up!  We told you we could do it in 10-minutes!</w:t>
      </w:r>
    </w:p>
    <w:p w14:paraId="42F3CE5E" w14:textId="77777777" w:rsidR="00ED7C2B" w:rsidRPr="00B05253" w:rsidRDefault="00ED7C2B" w:rsidP="00ED7C2B">
      <w:pPr>
        <w:tabs>
          <w:tab w:val="left" w:pos="900"/>
        </w:tabs>
        <w:spacing w:before="40"/>
        <w:ind w:left="990" w:right="-720" w:hanging="450"/>
        <w:jc w:val="center"/>
        <w:rPr>
          <w:rFonts w:ascii="Trebuchet MS" w:hAnsi="Trebuchet MS"/>
          <w:sz w:val="36"/>
        </w:rPr>
      </w:pPr>
      <w:r w:rsidRPr="00B05253">
        <w:rPr>
          <w:rFonts w:ascii="Trebuchet MS" w:hAnsi="Trebuchet MS" w:cs="Arial"/>
          <w:noProof/>
          <w:sz w:val="32"/>
        </w:rPr>
        <mc:AlternateContent>
          <mc:Choice Requires="wps">
            <w:drawing>
              <wp:anchor distT="0" distB="0" distL="114300" distR="114300" simplePos="0" relativeHeight="251658264" behindDoc="0" locked="0" layoutInCell="1" allowOverlap="1" wp14:anchorId="1FFCE375" wp14:editId="43AEC4F6">
                <wp:simplePos x="0" y="0"/>
                <wp:positionH relativeFrom="column">
                  <wp:posOffset>-264795</wp:posOffset>
                </wp:positionH>
                <wp:positionV relativeFrom="paragraph">
                  <wp:posOffset>367665</wp:posOffset>
                </wp:positionV>
                <wp:extent cx="6791325" cy="0"/>
                <wp:effectExtent l="11430" t="12065" r="7620" b="6985"/>
                <wp:wrapNone/>
                <wp:docPr id="15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132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366B848">
              <v:shape w14:anchorId="6C82ABA9" id="AutoShape 22" o:spid="_x0000_s1026" type="#_x0000_t32" style="position:absolute;margin-left:-20.85pt;margin-top:28.95pt;width:534.75pt;height:0;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">
                <v:stroke dashstyle="dash"/>
              </v:shape>
            </w:pict>
          </mc:Fallback>
        </mc:AlternateContent>
      </w:r>
    </w:p>
    <w:p w14:paraId="1E40BCB3" w14:textId="77777777" w:rsidR="00ED7C2B" w:rsidRPr="00B05253" w:rsidRDefault="00ED7C2B" w:rsidP="00ED7C2B">
      <w:pPr>
        <w:tabs>
          <w:tab w:val="left" w:pos="900"/>
        </w:tabs>
        <w:spacing w:before="40"/>
        <w:ind w:left="990" w:right="-720" w:hanging="450"/>
        <w:jc w:val="center"/>
        <w:rPr>
          <w:rFonts w:ascii="Trebuchet MS" w:hAnsi="Trebuchet MS"/>
          <w:b/>
          <w:bCs/>
          <w:i/>
          <w:iCs/>
          <w:sz w:val="32"/>
        </w:rPr>
      </w:pPr>
    </w:p>
    <w:p w14:paraId="3493DC9F" w14:textId="77777777" w:rsidR="00ED7C2B" w:rsidRDefault="00ED7C2B" w:rsidP="00ED7C2B">
      <w:pPr>
        <w:tabs>
          <w:tab w:val="left" w:pos="900"/>
        </w:tabs>
        <w:spacing w:before="40"/>
        <w:ind w:left="990" w:right="-288" w:hanging="450"/>
        <w:jc w:val="center"/>
        <w:rPr>
          <w:rFonts w:ascii="Trebuchet MS" w:hAnsi="Trebuchet MS"/>
          <w:b/>
          <w:bCs/>
          <w:i/>
          <w:iCs/>
          <w:sz w:val="32"/>
        </w:rPr>
      </w:pPr>
      <w:r w:rsidRPr="00B05253">
        <w:rPr>
          <w:rFonts w:ascii="Trebuchet MS" w:hAnsi="Trebuchet MS"/>
          <w:b/>
          <w:bCs/>
          <w:i/>
          <w:iCs/>
          <w:sz w:val="32"/>
        </w:rPr>
        <w:t xml:space="preserve">Don’t forget to leave your questions and </w:t>
      </w:r>
    </w:p>
    <w:p w14:paraId="27837F14" w14:textId="77777777" w:rsidR="00ED7C2B" w:rsidRPr="00B05253" w:rsidRDefault="00ED7C2B" w:rsidP="00ED7C2B">
      <w:pPr>
        <w:tabs>
          <w:tab w:val="left" w:pos="900"/>
        </w:tabs>
        <w:spacing w:before="40"/>
        <w:ind w:left="990" w:right="-288" w:hanging="450"/>
        <w:jc w:val="center"/>
        <w:rPr>
          <w:rFonts w:ascii="Trebuchet MS" w:hAnsi="Trebuchet MS"/>
          <w:b/>
          <w:bCs/>
          <w:i/>
          <w:iCs/>
          <w:sz w:val="32"/>
        </w:rPr>
      </w:pPr>
      <w:r w:rsidRPr="00B05253">
        <w:rPr>
          <w:rFonts w:ascii="Trebuchet MS" w:hAnsi="Trebuchet MS"/>
          <w:b/>
          <w:bCs/>
          <w:i/>
          <w:iCs/>
          <w:sz w:val="32"/>
        </w:rPr>
        <w:t>suggestions at the door!</w:t>
      </w:r>
    </w:p>
    <w:p w14:paraId="7AAEE865" w14:textId="77777777" w:rsidR="00ED7C2B" w:rsidRPr="00B05253" w:rsidRDefault="00ED7C2B" w:rsidP="00ED7C2B">
      <w:pPr>
        <w:tabs>
          <w:tab w:val="left" w:pos="900"/>
        </w:tabs>
        <w:spacing w:before="40"/>
        <w:ind w:left="990" w:right="-720" w:hanging="450"/>
        <w:jc w:val="center"/>
        <w:rPr>
          <w:rFonts w:ascii="Trebuchet MS" w:hAnsi="Trebuchet MS" w:cs="Arial"/>
          <w:smallCaps/>
        </w:rPr>
      </w:pPr>
      <w:r w:rsidRPr="00B05253">
        <w:rPr>
          <w:rFonts w:ascii="Trebuchet MS" w:hAnsi="Trebuchet MS" w:cs="Arial"/>
          <w:smallCaps/>
        </w:rPr>
        <w:t xml:space="preserve"> </w:t>
      </w:r>
    </w:p>
    <w:p w14:paraId="23166B7F" w14:textId="77777777" w:rsidR="00ED7C2B" w:rsidRPr="00B05253" w:rsidRDefault="00ED7C2B" w:rsidP="00ED7C2B">
      <w:pPr>
        <w:pStyle w:val="BodyTextIndent3"/>
        <w:tabs>
          <w:tab w:val="left" w:pos="900"/>
          <w:tab w:val="right" w:leader="underscore" w:pos="9360"/>
        </w:tabs>
        <w:ind w:left="990" w:hanging="450"/>
        <w:rPr>
          <w:rFonts w:ascii="Trebuchet MS" w:hAnsi="Trebuchet MS" w:cs="Arial"/>
          <w:sz w:val="12"/>
        </w:rPr>
      </w:pPr>
    </w:p>
    <w:p w14:paraId="2E26A3E8" w14:textId="77777777" w:rsidR="00ED7C2B" w:rsidRDefault="00ED7C2B" w:rsidP="00ED7C2B">
      <w:pPr>
        <w:pStyle w:val="BodyTextIndent3"/>
        <w:tabs>
          <w:tab w:val="left" w:pos="900"/>
          <w:tab w:val="right" w:leader="underscore" w:pos="10620"/>
        </w:tabs>
        <w:spacing w:after="0" w:line="360" w:lineRule="auto"/>
        <w:ind w:left="90"/>
        <w:rPr>
          <w:rFonts w:ascii="Trebuchet MS" w:hAnsi="Trebuchet MS" w:cs="Arial"/>
          <w:sz w:val="32"/>
        </w:rPr>
      </w:pPr>
      <w:r w:rsidRPr="00B05253">
        <w:rPr>
          <w:rFonts w:ascii="Trebuchet MS" w:hAnsi="Trebuchet MS" w:cs="Arial"/>
          <w:sz w:val="32"/>
        </w:rPr>
        <w:t>I’d like a meeting about: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6ABAAC" w14:textId="77777777" w:rsidR="00ED7C2B" w:rsidRPr="00B05253" w:rsidRDefault="00ED7C2B" w:rsidP="00ED7C2B">
      <w:pPr>
        <w:pStyle w:val="BodyTextIndent3"/>
        <w:tabs>
          <w:tab w:val="left" w:pos="900"/>
          <w:tab w:val="right" w:leader="underscore" w:pos="10620"/>
        </w:tabs>
        <w:spacing w:after="0" w:line="360" w:lineRule="auto"/>
        <w:ind w:left="90"/>
        <w:rPr>
          <w:rFonts w:ascii="Trebuchet MS" w:hAnsi="Trebuchet MS"/>
        </w:rPr>
      </w:pPr>
    </w:p>
    <w:p w14:paraId="68882595" w14:textId="77777777" w:rsidR="00ED7C2B" w:rsidRPr="00B05253" w:rsidRDefault="00ED7C2B" w:rsidP="00ED7C2B">
      <w:pPr>
        <w:pStyle w:val="Title"/>
        <w:tabs>
          <w:tab w:val="left" w:pos="720"/>
          <w:tab w:val="left" w:pos="900"/>
          <w:tab w:val="center" w:pos="4590"/>
        </w:tabs>
        <w:ind w:left="90" w:hanging="450"/>
        <w:jc w:val="left"/>
        <w:rPr>
          <w:rFonts w:ascii="Trebuchet MS" w:hAnsi="Trebuchet MS" w:cs="Times New Roman"/>
          <w:sz w:val="32"/>
        </w:rPr>
      </w:pPr>
      <w:r>
        <w:rPr>
          <w:rFonts w:ascii="Trebuchet MS" w:hAnsi="Trebuchet MS" w:cs="Times New Roman"/>
          <w:sz w:val="32"/>
        </w:rPr>
        <w:tab/>
      </w:r>
      <w:r>
        <w:rPr>
          <w:rFonts w:ascii="Trebuchet MS" w:hAnsi="Trebuchet MS" w:cs="Times New Roman"/>
          <w:sz w:val="32"/>
        </w:rPr>
        <w:t>__________________________</w:t>
      </w:r>
    </w:p>
    <w:p w14:paraId="4A16C1CF" w14:textId="77777777" w:rsidR="00BF40FC" w:rsidRDefault="00ED7C2B" w:rsidP="00ED7C2B">
      <w:pPr>
        <w:pStyle w:val="Title"/>
        <w:tabs>
          <w:tab w:val="left" w:pos="900"/>
        </w:tabs>
        <w:ind w:left="90"/>
        <w:jc w:val="left"/>
        <w:rPr>
          <w:rFonts w:ascii="Trebuchet MS" w:hAnsi="Trebuchet MS" w:cs="Times New Roman"/>
          <w:sz w:val="24"/>
        </w:rPr>
        <w:sectPr w:rsidR="00BF40FC" w:rsidSect="003061DB">
          <w:type w:val="continuous"/>
          <w:pgSz w:w="12240" w:h="15840"/>
          <w:pgMar w:top="1152" w:right="1152" w:bottom="1152" w:left="1152" w:header="720" w:footer="720" w:gutter="0"/>
          <w:cols w:space="720"/>
          <w:docGrid w:linePitch="360"/>
        </w:sectPr>
      </w:pPr>
      <w:r w:rsidRPr="00B05253">
        <w:rPr>
          <w:rFonts w:ascii="Trebuchet MS" w:hAnsi="Trebuchet MS" w:cs="Times New Roman"/>
          <w:sz w:val="24"/>
        </w:rPr>
        <w:t xml:space="preserve">(Name and </w:t>
      </w:r>
      <w:r>
        <w:rPr>
          <w:rFonts w:ascii="Trebuchet MS" w:hAnsi="Trebuchet MS" w:cs="Times New Roman"/>
          <w:sz w:val="24"/>
        </w:rPr>
        <w:t>personal e</w:t>
      </w:r>
      <w:r w:rsidRPr="00B05253">
        <w:rPr>
          <w:rFonts w:ascii="Trebuchet MS" w:hAnsi="Trebuchet MS" w:cs="Times New Roman"/>
          <w:sz w:val="24"/>
        </w:rPr>
        <w:t>-mail)</w:t>
      </w:r>
    </w:p>
    <w:p w14:paraId="2BD79B38" w14:textId="77777777" w:rsidR="00F64EE1" w:rsidRDefault="00F64EE1" w:rsidP="00BF40FC">
      <w:pPr>
        <w:jc w:val="center"/>
        <w:rPr>
          <w:rFonts w:ascii="Trebuchet MS" w:hAnsi="Trebuchet MS" w:cs="Arial"/>
          <w:b/>
          <w:color w:val="0000FF"/>
          <w:sz w:val="70"/>
          <w:szCs w:val="70"/>
        </w:rPr>
      </w:pPr>
    </w:p>
    <w:p w14:paraId="559B6D30" w14:textId="27D31251" w:rsidR="00F64EE1" w:rsidRDefault="001B3167" w:rsidP="00C82160">
      <w:pPr>
        <w:tabs>
          <w:tab w:val="left" w:pos="360"/>
        </w:tabs>
        <w:rPr>
          <w:rFonts w:ascii="Trebuchet MS" w:hAnsi="Trebuchet MS" w:cs="Arial"/>
          <w:b/>
          <w:color w:val="0000FF"/>
          <w:sz w:val="70"/>
          <w:szCs w:val="70"/>
        </w:rPr>
      </w:pPr>
      <w:r>
        <w:rPr>
          <w:noProof/>
        </w:rPr>
        <mc:AlternateContent>
          <mc:Choice Requires="wps">
            <w:drawing>
              <wp:anchor distT="0" distB="0" distL="114300" distR="114300" simplePos="0" relativeHeight="251672633" behindDoc="0" locked="0" layoutInCell="1" allowOverlap="1" wp14:anchorId="5493A7BD" wp14:editId="0D7FB65A">
                <wp:simplePos x="0" y="0"/>
                <wp:positionH relativeFrom="margin">
                  <wp:posOffset>63500</wp:posOffset>
                </wp:positionH>
                <wp:positionV relativeFrom="margin">
                  <wp:posOffset>3291446</wp:posOffset>
                </wp:positionV>
                <wp:extent cx="1828800" cy="1828800"/>
                <wp:effectExtent l="0" t="0" r="0" b="0"/>
                <wp:wrapSquare wrapText="bothSides"/>
                <wp:docPr id="43" name="Text Box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D7C943F" w14:textId="77777777" w:rsidR="000E6A26" w:rsidRDefault="000E6A26" w:rsidP="001B3167">
                            <w:pPr>
                              <w:pStyle w:val="Title"/>
                              <w:rPr>
                                <w:rStyle w:val="Strong"/>
                                <w:rFonts w:ascii="Script MT Bold" w:hAnsi="Script MT Bold"/>
                                <w:color w:val="002060"/>
                                <w:sz w:val="44"/>
                              </w:rPr>
                            </w:pPr>
                            <w:r w:rsidRPr="00654A1C">
                              <w:rPr>
                                <w:rStyle w:val="Strong"/>
                                <w:rFonts w:ascii="Script MT Bold" w:hAnsi="Script MT Bold"/>
                                <w:color w:val="002060"/>
                                <w:sz w:val="44"/>
                              </w:rPr>
                              <w:t>“Labor can not stand still. It must not retreat.</w:t>
                            </w:r>
                          </w:p>
                          <w:p w14:paraId="4F4FE644" w14:textId="77777777" w:rsidR="000E6A26" w:rsidRPr="00654A1C" w:rsidRDefault="000E6A26" w:rsidP="001B3167">
                            <w:pPr>
                              <w:pStyle w:val="Title"/>
                              <w:rPr>
                                <w:rStyle w:val="Emphasis"/>
                                <w:rFonts w:ascii="Script MT Bold" w:hAnsi="Script MT Bold"/>
                                <w:color w:val="002060"/>
                                <w:sz w:val="44"/>
                              </w:rPr>
                            </w:pPr>
                            <w:r w:rsidRPr="00654A1C">
                              <w:rPr>
                                <w:rStyle w:val="Strong"/>
                                <w:rFonts w:ascii="Script MT Bold" w:hAnsi="Script MT Bold"/>
                                <w:color w:val="002060"/>
                                <w:sz w:val="44"/>
                              </w:rPr>
                              <w:t>It must go on, or go under.”</w:t>
                            </w:r>
                          </w:p>
                          <w:p w14:paraId="47418D14" w14:textId="77777777" w:rsidR="000E6A26" w:rsidRPr="003E761A" w:rsidRDefault="000E6A26" w:rsidP="001B3167">
                            <w:pPr>
                              <w:pStyle w:val="Style1"/>
                              <w:tabs>
                                <w:tab w:val="left" w:pos="360"/>
                              </w:tabs>
                              <w:spacing w:after="120"/>
                              <w:ind w:left="360" w:right="-450"/>
                              <w:jc w:val="center"/>
                              <w:rPr>
                                <w:rFonts w:ascii="Script MT Bold" w:hAnsi="Script MT Bold"/>
                                <w:b/>
                                <w:i/>
                                <w:iCs/>
                                <w:color w:val="002060"/>
                                <w:sz w:val="44"/>
                              </w:rPr>
                            </w:pPr>
                            <w:r w:rsidRPr="00654A1C">
                              <w:rPr>
                                <w:rStyle w:val="Emphasis"/>
                                <w:rFonts w:ascii="Script MT Bold" w:hAnsi="Script MT Bold"/>
                                <w:b/>
                                <w:color w:val="002060"/>
                                <w:sz w:val="44"/>
                              </w:rPr>
                              <w:t>-</w:t>
                            </w:r>
                            <w:r w:rsidRPr="00654A1C">
                              <w:rPr>
                                <w:rStyle w:val="Emphasis"/>
                                <w:rFonts w:ascii="Script MT Bold" w:hAnsi="Script MT Bold"/>
                                <w:b/>
                                <w:i w:val="0"/>
                                <w:color w:val="002060"/>
                                <w:sz w:val="44"/>
                              </w:rPr>
                              <w:t>Harry Bridges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729CC87">
              <v:shape w14:anchorId="5493A7BD" id="Text Box 43" o:spid="_x0000_s1059" type="#_x0000_t202" style="position:absolute;margin-left:5pt;margin-top:259.15pt;width:2in;height:2in;z-index:251672633;visibility:visible;mso-wrap-style:non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" filled="f" stroked="f" strokeweight=".5pt">
                <v:textbox style="mso-fit-shape-to-text:t">
                  <w:txbxContent>
                    <w:p w14:paraId="404022CC" w14:textId="77777777" w:rsidR="000E6A26" w:rsidRDefault="000E6A26" w:rsidP="001B3167">
                      <w:pPr>
                        <w:pStyle w:val="Title"/>
                        <w:rPr>
                          <w:rStyle w:val="Strong"/>
                          <w:rFonts w:ascii="Script MT Bold" w:hAnsi="Script MT Bold"/>
                          <w:color w:val="002060"/>
                          <w:sz w:val="44"/>
                        </w:rPr>
                      </w:pPr>
                      <w:r w:rsidRPr="00654A1C">
                        <w:rPr>
                          <w:rStyle w:val="Strong"/>
                          <w:rFonts w:ascii="Script MT Bold" w:hAnsi="Script MT Bold"/>
                          <w:color w:val="002060"/>
                          <w:sz w:val="44"/>
                        </w:rPr>
                        <w:t>“Labor can not stand still. It must not retreat.</w:t>
                      </w:r>
                    </w:p>
                    <w:p w14:paraId="5E30AAEE" w14:textId="77777777" w:rsidR="000E6A26" w:rsidRPr="00654A1C" w:rsidRDefault="000E6A26" w:rsidP="001B3167">
                      <w:pPr>
                        <w:pStyle w:val="Title"/>
                        <w:rPr>
                          <w:rStyle w:val="Emphasis"/>
                          <w:rFonts w:ascii="Script MT Bold" w:hAnsi="Script MT Bold"/>
                          <w:color w:val="002060"/>
                          <w:sz w:val="44"/>
                        </w:rPr>
                      </w:pPr>
                      <w:r w:rsidRPr="00654A1C">
                        <w:rPr>
                          <w:rStyle w:val="Strong"/>
                          <w:rFonts w:ascii="Script MT Bold" w:hAnsi="Script MT Bold"/>
                          <w:color w:val="002060"/>
                          <w:sz w:val="44"/>
                        </w:rPr>
                        <w:t>It must go on, or go under.”</w:t>
                      </w:r>
                    </w:p>
                    <w:p w14:paraId="6E3CB7F2" w14:textId="77777777" w:rsidR="000E6A26" w:rsidRPr="003E761A" w:rsidRDefault="000E6A26" w:rsidP="001B3167">
                      <w:pPr>
                        <w:pStyle w:val="Style1"/>
                        <w:tabs>
                          <w:tab w:val="left" w:pos="360"/>
                        </w:tabs>
                        <w:spacing w:after="120"/>
                        <w:ind w:left="360" w:right="-450"/>
                        <w:jc w:val="center"/>
                        <w:rPr>
                          <w:rFonts w:ascii="Script MT Bold" w:hAnsi="Script MT Bold"/>
                          <w:b/>
                          <w:i/>
                          <w:iCs/>
                          <w:color w:val="002060"/>
                          <w:sz w:val="44"/>
                        </w:rPr>
                      </w:pPr>
                      <w:r w:rsidRPr="00654A1C">
                        <w:rPr>
                          <w:rStyle w:val="Emphasis"/>
                          <w:rFonts w:ascii="Script MT Bold" w:hAnsi="Script MT Bold"/>
                          <w:b/>
                          <w:color w:val="002060"/>
                          <w:sz w:val="44"/>
                        </w:rPr>
                        <w:t>-</w:t>
                      </w:r>
                      <w:r w:rsidRPr="00654A1C">
                        <w:rPr>
                          <w:rStyle w:val="Emphasis"/>
                          <w:rFonts w:ascii="Script MT Bold" w:hAnsi="Script MT Bold"/>
                          <w:b/>
                          <w:i w:val="0"/>
                          <w:color w:val="002060"/>
                          <w:sz w:val="44"/>
                        </w:rPr>
                        <w:t>Harry Bridges</w:t>
                      </w:r>
                    </w:p>
                  </w:txbxContent>
                </v:textbox>
                <w10:wrap type="square" anchorx="margin" anchory="margin"/>
              </v:shape>
            </w:pict>
          </mc:Fallback>
        </mc:AlternateContent>
      </w:r>
      <w:r w:rsidR="00F64EE1">
        <w:rPr>
          <w:rFonts w:ascii="Trebuchet MS" w:hAnsi="Trebuchet MS" w:cs="Arial"/>
          <w:b/>
          <w:color w:val="0000FF"/>
          <w:sz w:val="70"/>
          <w:szCs w:val="70"/>
        </w:rPr>
        <w:br w:type="page"/>
      </w:r>
      <w:r w:rsidR="00C82160">
        <w:rPr>
          <w:rFonts w:ascii="Trebuchet MS" w:hAnsi="Trebuchet MS" w:cs="Arial"/>
          <w:b/>
          <w:color w:val="0000FF"/>
          <w:sz w:val="70"/>
          <w:szCs w:val="70"/>
        </w:rPr>
        <w:t xml:space="preserve"> </w:t>
      </w:r>
    </w:p>
    <w:p w14:paraId="661605A1" w14:textId="096A7BA7" w:rsidR="00BF40FC" w:rsidRPr="00AF4CFE" w:rsidRDefault="00681D0C" w:rsidP="00BF40FC">
      <w:pPr>
        <w:jc w:val="center"/>
        <w:rPr>
          <w:rFonts w:ascii="Trebuchet MS" w:hAnsi="Trebuchet MS" w:cs="Arial"/>
          <w:b/>
          <w:color w:val="0000FF"/>
          <w:sz w:val="70"/>
          <w:szCs w:val="70"/>
        </w:rPr>
      </w:pPr>
      <w:r>
        <w:rPr>
          <w:rFonts w:ascii="Trebuchet MS" w:hAnsi="Trebuchet MS" w:cs="Arial"/>
          <w:b/>
          <w:color w:val="0000FF"/>
          <w:sz w:val="70"/>
          <w:szCs w:val="70"/>
        </w:rPr>
        <w:t xml:space="preserve">Member </w:t>
      </w:r>
      <w:r w:rsidR="004F60E9">
        <w:rPr>
          <w:rFonts w:ascii="Trebuchet MS" w:hAnsi="Trebuchet MS" w:cs="Arial"/>
          <w:b/>
          <w:color w:val="0000FF"/>
          <w:sz w:val="70"/>
          <w:szCs w:val="70"/>
        </w:rPr>
        <w:t>Advocate</w:t>
      </w:r>
    </w:p>
    <w:p w14:paraId="75E2CCBF" w14:textId="77777777" w:rsidR="00BF40FC" w:rsidRPr="000405CB" w:rsidRDefault="00BF40FC" w:rsidP="00BF40FC">
      <w:pPr>
        <w:jc w:val="center"/>
        <w:rPr>
          <w:rFonts w:ascii="Trebuchet MS" w:hAnsi="Trebuchet MS"/>
          <w:b/>
          <w:u w:val="single"/>
        </w:rPr>
      </w:pPr>
    </w:p>
    <w:p w14:paraId="18D5C4BC" w14:textId="77777777" w:rsidR="00BF40FC" w:rsidRPr="00E6316F" w:rsidRDefault="00BF40FC" w:rsidP="00BF40FC">
      <w:pPr>
        <w:jc w:val="center"/>
        <w:rPr>
          <w:rFonts w:ascii="Trebuchet MS" w:hAnsi="Trebuchet MS"/>
          <w:b/>
          <w:u w:val="single"/>
        </w:rPr>
      </w:pPr>
    </w:p>
    <w:p w14:paraId="5BE911D3" w14:textId="5126B687" w:rsidR="00BF40FC" w:rsidRPr="002B7F43" w:rsidRDefault="00BF40FC" w:rsidP="00F8609A">
      <w:pPr>
        <w:keepNext/>
        <w:jc w:val="center"/>
        <w:outlineLvl w:val="0"/>
        <w:rPr>
          <w:rFonts w:ascii="Trebuchet MS" w:hAnsi="Trebuchet MS"/>
          <w:b/>
          <w:bCs/>
          <w:sz w:val="40"/>
          <w:szCs w:val="48"/>
        </w:rPr>
      </w:pPr>
      <w:r w:rsidRPr="002B7F43">
        <w:rPr>
          <w:rFonts w:ascii="Trebuchet MS" w:hAnsi="Trebuchet MS"/>
          <w:b/>
          <w:bCs/>
          <w:sz w:val="40"/>
          <w:szCs w:val="48"/>
        </w:rPr>
        <w:t xml:space="preserve">CONTRACT </w:t>
      </w:r>
      <w:r>
        <w:rPr>
          <w:rFonts w:ascii="Trebuchet MS" w:hAnsi="Trebuchet MS"/>
          <w:b/>
          <w:bCs/>
          <w:sz w:val="40"/>
          <w:szCs w:val="48"/>
        </w:rPr>
        <w:t>ENFORCER</w:t>
      </w:r>
    </w:p>
    <w:p w14:paraId="175DA7F8" w14:textId="37184FBC" w:rsidR="00BF40FC" w:rsidRPr="000405CB" w:rsidRDefault="00BF40FC" w:rsidP="00BF40FC">
      <w:pPr>
        <w:rPr>
          <w:rFonts w:ascii="Trebuchet MS" w:hAnsi="Trebuchet MS"/>
          <w:b/>
          <w:bCs/>
          <w:sz w:val="40"/>
        </w:rPr>
      </w:pPr>
      <w:r w:rsidRPr="000405CB">
        <w:rPr>
          <w:rFonts w:ascii="Trebuchet MS" w:hAnsi="Trebuchet MS"/>
          <w:b/>
          <w:noProof/>
          <w:sz w:val="20"/>
        </w:rPr>
        <mc:AlternateContent>
          <mc:Choice Requires="wps">
            <w:drawing>
              <wp:anchor distT="0" distB="0" distL="114300" distR="114300" simplePos="0" relativeHeight="251658265" behindDoc="0" locked="0" layoutInCell="1" allowOverlap="1" wp14:anchorId="04D7032C" wp14:editId="47A1532D">
                <wp:simplePos x="0" y="0"/>
                <wp:positionH relativeFrom="column">
                  <wp:posOffset>2108835</wp:posOffset>
                </wp:positionH>
                <wp:positionV relativeFrom="paragraph">
                  <wp:posOffset>313690</wp:posOffset>
                </wp:positionV>
                <wp:extent cx="1257300" cy="728980"/>
                <wp:effectExtent l="3810" t="2540" r="0" b="1905"/>
                <wp:wrapNone/>
                <wp:docPr id="4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72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4C62E" w14:textId="77777777" w:rsidR="000E6A26" w:rsidRDefault="000E6A26" w:rsidP="00BF40FC"/>
                        </w:txbxContent>
                      </wps:txbx>
                      <wps:bodyPr rot="0" vert="horz" wrap="square" lIns="91440" tIns="9144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98AB03E">
              <v:shape w14:anchorId="04D7032C" id="Text Box 63" o:spid="_x0000_s1060" type="#_x0000_t202" style="position:absolute;margin-left:166.05pt;margin-top:24.7pt;width:99pt;height:57.4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" filled="f" stroked="f">
                <v:textbox inset=",7.2pt">
                  <w:txbxContent>
                    <w:p w14:paraId="4101652C" w14:textId="77777777" w:rsidR="000E6A26" w:rsidRDefault="000E6A26" w:rsidP="00BF40FC"/>
                  </w:txbxContent>
                </v:textbox>
              </v:shape>
            </w:pict>
          </mc:Fallback>
        </mc:AlternateContent>
      </w:r>
    </w:p>
    <w:p w14:paraId="3F706118" w14:textId="3263EB94" w:rsidR="00BF40FC" w:rsidRPr="000405CB" w:rsidRDefault="00BF40FC" w:rsidP="00BF40FC">
      <w:pPr>
        <w:ind w:left="720" w:hanging="720"/>
        <w:rPr>
          <w:rFonts w:ascii="Trebuchet MS" w:hAnsi="Trebuchet MS"/>
          <w:b/>
        </w:rPr>
      </w:pPr>
      <w:r w:rsidRPr="000405CB">
        <w:rPr>
          <w:rFonts w:ascii="Trebuchet MS" w:hAnsi="Trebuchet MS"/>
          <w:b/>
        </w:rPr>
        <w:br/>
      </w:r>
    </w:p>
    <w:p w14:paraId="5549ABF6" w14:textId="42657EB6" w:rsidR="00BF40FC" w:rsidRPr="00E6316F" w:rsidRDefault="008A2292" w:rsidP="00191034">
      <w:pPr>
        <w:numPr>
          <w:ilvl w:val="0"/>
          <w:numId w:val="55"/>
        </w:numPr>
        <w:rPr>
          <w:rFonts w:ascii="Trebuchet MS" w:hAnsi="Trebuchet MS"/>
          <w:b/>
          <w:sz w:val="26"/>
          <w:szCs w:val="26"/>
        </w:rPr>
      </w:pPr>
      <w:r w:rsidRPr="00E6316F">
        <w:rPr>
          <w:rFonts w:ascii="Trebuchet MS" w:hAnsi="Trebuchet MS"/>
          <w:b/>
          <w:sz w:val="26"/>
          <w:szCs w:val="26"/>
        </w:rPr>
        <w:t xml:space="preserve">Have working knowledge of </w:t>
      </w:r>
      <w:r>
        <w:rPr>
          <w:rFonts w:ascii="Trebuchet MS" w:hAnsi="Trebuchet MS"/>
          <w:b/>
          <w:sz w:val="26"/>
          <w:szCs w:val="26"/>
        </w:rPr>
        <w:t>the collective bargaining agreement (contract)</w:t>
      </w:r>
    </w:p>
    <w:p w14:paraId="0656D8D5" w14:textId="0037947F" w:rsidR="00BF40FC" w:rsidRPr="00E6316F" w:rsidRDefault="008A2292" w:rsidP="00191034">
      <w:pPr>
        <w:numPr>
          <w:ilvl w:val="0"/>
          <w:numId w:val="55"/>
        </w:numPr>
        <w:rPr>
          <w:rFonts w:ascii="Trebuchet MS" w:hAnsi="Trebuchet MS"/>
          <w:b/>
          <w:sz w:val="26"/>
          <w:szCs w:val="26"/>
        </w:rPr>
      </w:pPr>
      <w:r w:rsidRPr="00E6316F">
        <w:rPr>
          <w:rFonts w:ascii="Trebuchet MS" w:hAnsi="Trebuchet MS"/>
          <w:b/>
          <w:sz w:val="26"/>
          <w:szCs w:val="26"/>
        </w:rPr>
        <w:t>Keep copy of contract in your rep handbook and make sure there is one in the staff room</w:t>
      </w:r>
    </w:p>
    <w:p w14:paraId="5EB7FC57" w14:textId="77F230C4" w:rsidR="00F96711" w:rsidRDefault="00837566" w:rsidP="00191034">
      <w:pPr>
        <w:numPr>
          <w:ilvl w:val="0"/>
          <w:numId w:val="55"/>
        </w:numPr>
        <w:rPr>
          <w:rFonts w:ascii="Trebuchet MS" w:hAnsi="Trebuchet MS"/>
          <w:b/>
          <w:sz w:val="26"/>
          <w:szCs w:val="26"/>
        </w:rPr>
      </w:pPr>
      <w:r w:rsidRPr="00837566">
        <w:rPr>
          <w:rFonts w:ascii="Trebuchet MS" w:hAnsi="Trebuchet MS"/>
          <w:b/>
          <w:sz w:val="26"/>
          <w:szCs w:val="26"/>
        </w:rPr>
        <w:t>Know the grievance procedure</w:t>
      </w:r>
      <w:r w:rsidR="00184DE1">
        <w:rPr>
          <w:rFonts w:ascii="Trebuchet MS" w:hAnsi="Trebuchet MS"/>
          <w:b/>
          <w:sz w:val="26"/>
          <w:szCs w:val="26"/>
        </w:rPr>
        <w:t>: follow</w:t>
      </w:r>
      <w:r w:rsidR="00462D17">
        <w:rPr>
          <w:rFonts w:ascii="Trebuchet MS" w:hAnsi="Trebuchet MS"/>
          <w:b/>
          <w:sz w:val="26"/>
          <w:szCs w:val="26"/>
        </w:rPr>
        <w:t xml:space="preserve">ing </w:t>
      </w:r>
      <w:r w:rsidR="00636F85">
        <w:rPr>
          <w:rFonts w:ascii="Trebuchet MS" w:hAnsi="Trebuchet MS"/>
          <w:b/>
          <w:sz w:val="26"/>
          <w:szCs w:val="26"/>
        </w:rPr>
        <w:t>timelines</w:t>
      </w:r>
      <w:r w:rsidR="00462D17">
        <w:rPr>
          <w:rFonts w:ascii="Trebuchet MS" w:hAnsi="Trebuchet MS"/>
          <w:b/>
          <w:sz w:val="26"/>
          <w:szCs w:val="26"/>
        </w:rPr>
        <w:t xml:space="preserve"> is critical</w:t>
      </w:r>
    </w:p>
    <w:p w14:paraId="0A4630C9" w14:textId="0517CFC4" w:rsidR="00C115E3" w:rsidRPr="00E6316F" w:rsidRDefault="00C115E3" w:rsidP="00191034">
      <w:pPr>
        <w:numPr>
          <w:ilvl w:val="0"/>
          <w:numId w:val="55"/>
        </w:numPr>
        <w:rPr>
          <w:rFonts w:ascii="Trebuchet MS" w:hAnsi="Trebuchet MS"/>
          <w:b/>
          <w:sz w:val="26"/>
          <w:szCs w:val="26"/>
        </w:rPr>
      </w:pPr>
      <w:r w:rsidRPr="00E6316F">
        <w:rPr>
          <w:rFonts w:ascii="Trebuchet MS" w:hAnsi="Trebuchet MS"/>
          <w:b/>
          <w:sz w:val="26"/>
          <w:szCs w:val="26"/>
        </w:rPr>
        <w:t>Inform grievance chair and</w:t>
      </w:r>
      <w:r w:rsidR="00816D5E">
        <w:rPr>
          <w:rFonts w:ascii="Trebuchet MS" w:hAnsi="Trebuchet MS"/>
          <w:b/>
          <w:sz w:val="26"/>
          <w:szCs w:val="26"/>
        </w:rPr>
        <w:t>/or president</w:t>
      </w:r>
      <w:r w:rsidRPr="00E6316F">
        <w:rPr>
          <w:rFonts w:ascii="Trebuchet MS" w:hAnsi="Trebuchet MS"/>
          <w:b/>
          <w:sz w:val="26"/>
          <w:szCs w:val="26"/>
        </w:rPr>
        <w:t xml:space="preserve"> </w:t>
      </w:r>
      <w:r w:rsidR="004059C8">
        <w:rPr>
          <w:rFonts w:ascii="Trebuchet MS" w:hAnsi="Trebuchet MS"/>
          <w:b/>
          <w:sz w:val="26"/>
          <w:szCs w:val="26"/>
        </w:rPr>
        <w:t xml:space="preserve">and </w:t>
      </w:r>
      <w:r w:rsidRPr="00E6316F">
        <w:rPr>
          <w:rFonts w:ascii="Trebuchet MS" w:hAnsi="Trebuchet MS"/>
          <w:b/>
          <w:sz w:val="26"/>
          <w:szCs w:val="26"/>
        </w:rPr>
        <w:t xml:space="preserve">help formulate </w:t>
      </w:r>
      <w:r w:rsidR="00525118">
        <w:rPr>
          <w:rFonts w:ascii="Trebuchet MS" w:hAnsi="Trebuchet MS"/>
          <w:b/>
          <w:sz w:val="26"/>
          <w:szCs w:val="26"/>
        </w:rPr>
        <w:t>informal</w:t>
      </w:r>
      <w:r w:rsidR="00350893">
        <w:rPr>
          <w:rFonts w:ascii="Trebuchet MS" w:hAnsi="Trebuchet MS"/>
          <w:b/>
          <w:sz w:val="26"/>
          <w:szCs w:val="26"/>
        </w:rPr>
        <w:t xml:space="preserve"> or </w:t>
      </w:r>
      <w:r w:rsidRPr="00E6316F">
        <w:rPr>
          <w:rFonts w:ascii="Trebuchet MS" w:hAnsi="Trebuchet MS"/>
          <w:b/>
          <w:sz w:val="26"/>
          <w:szCs w:val="26"/>
        </w:rPr>
        <w:t xml:space="preserve">level 1 grievances </w:t>
      </w:r>
    </w:p>
    <w:p w14:paraId="3B9FC405" w14:textId="2145B854" w:rsidR="00F96711" w:rsidRPr="00525118" w:rsidRDefault="00525118" w:rsidP="00191034">
      <w:pPr>
        <w:numPr>
          <w:ilvl w:val="0"/>
          <w:numId w:val="55"/>
        </w:numPr>
        <w:rPr>
          <w:rFonts w:ascii="Trebuchet MS" w:hAnsi="Trebuchet MS"/>
          <w:b/>
          <w:sz w:val="26"/>
          <w:szCs w:val="26"/>
        </w:rPr>
      </w:pPr>
      <w:r w:rsidRPr="00525118">
        <w:rPr>
          <w:rFonts w:ascii="Trebuchet MS" w:hAnsi="Trebuchet MS"/>
          <w:b/>
          <w:sz w:val="26"/>
          <w:szCs w:val="26"/>
        </w:rPr>
        <w:t>Collect pertinent information</w:t>
      </w:r>
      <w:r w:rsidR="00816D5E">
        <w:rPr>
          <w:rFonts w:ascii="Trebuchet MS" w:hAnsi="Trebuchet MS"/>
          <w:b/>
          <w:sz w:val="26"/>
          <w:szCs w:val="26"/>
        </w:rPr>
        <w:t xml:space="preserve"> and save documentation in a site grievance file</w:t>
      </w:r>
    </w:p>
    <w:p w14:paraId="23C38650" w14:textId="652464D0" w:rsidR="00C115E3" w:rsidRPr="00C115E3" w:rsidRDefault="001E541D" w:rsidP="00191034">
      <w:pPr>
        <w:numPr>
          <w:ilvl w:val="0"/>
          <w:numId w:val="55"/>
        </w:numPr>
        <w:rPr>
          <w:rFonts w:ascii="Trebuchet MS" w:hAnsi="Trebuchet MS"/>
          <w:b/>
          <w:sz w:val="26"/>
          <w:szCs w:val="26"/>
        </w:rPr>
      </w:pPr>
      <w:r>
        <w:rPr>
          <w:rFonts w:ascii="Trebuchet MS" w:hAnsi="Trebuchet MS"/>
          <w:b/>
          <w:sz w:val="26"/>
          <w:szCs w:val="26"/>
        </w:rPr>
        <w:t>Stay</w:t>
      </w:r>
      <w:r w:rsidR="00C115E3" w:rsidRPr="00E6316F">
        <w:rPr>
          <w:rFonts w:ascii="Trebuchet MS" w:hAnsi="Trebuchet MS"/>
          <w:b/>
          <w:sz w:val="26"/>
          <w:szCs w:val="26"/>
        </w:rPr>
        <w:t xml:space="preserve"> in contact with the president or </w:t>
      </w:r>
      <w:r>
        <w:rPr>
          <w:rFonts w:ascii="Trebuchet MS" w:hAnsi="Trebuchet MS"/>
          <w:b/>
          <w:sz w:val="26"/>
          <w:szCs w:val="26"/>
        </w:rPr>
        <w:t>g</w:t>
      </w:r>
      <w:r w:rsidR="00C115E3" w:rsidRPr="004F71EE">
        <w:rPr>
          <w:rFonts w:ascii="Trebuchet MS" w:hAnsi="Trebuchet MS"/>
          <w:b/>
          <w:sz w:val="26"/>
          <w:szCs w:val="26"/>
        </w:rPr>
        <w:t>rievance</w:t>
      </w:r>
      <w:r w:rsidR="00C115E3" w:rsidRPr="00E6316F">
        <w:rPr>
          <w:rFonts w:ascii="Trebuchet MS" w:hAnsi="Trebuchet MS"/>
          <w:b/>
          <w:sz w:val="26"/>
          <w:szCs w:val="26"/>
        </w:rPr>
        <w:t xml:space="preserve"> chair</w:t>
      </w:r>
      <w:r>
        <w:rPr>
          <w:rFonts w:ascii="Trebuchet MS" w:hAnsi="Trebuchet MS"/>
          <w:b/>
          <w:sz w:val="26"/>
          <w:szCs w:val="26"/>
        </w:rPr>
        <w:t xml:space="preserve"> </w:t>
      </w:r>
      <w:r w:rsidR="00483BA5">
        <w:rPr>
          <w:rFonts w:ascii="Trebuchet MS" w:hAnsi="Trebuchet MS"/>
          <w:b/>
          <w:sz w:val="26"/>
          <w:szCs w:val="26"/>
        </w:rPr>
        <w:t xml:space="preserve">to keep them </w:t>
      </w:r>
      <w:r w:rsidRPr="00E6316F">
        <w:rPr>
          <w:rFonts w:ascii="Trebuchet MS" w:hAnsi="Trebuchet MS"/>
          <w:b/>
          <w:sz w:val="26"/>
          <w:szCs w:val="26"/>
        </w:rPr>
        <w:t>informed of progress</w:t>
      </w:r>
    </w:p>
    <w:p w14:paraId="53587E81" w14:textId="4BFDB6C0" w:rsidR="00F96711" w:rsidRPr="00837566" w:rsidRDefault="00837566" w:rsidP="00191034">
      <w:pPr>
        <w:numPr>
          <w:ilvl w:val="0"/>
          <w:numId w:val="55"/>
        </w:numPr>
        <w:rPr>
          <w:rFonts w:ascii="Trebuchet MS" w:hAnsi="Trebuchet MS"/>
          <w:b/>
          <w:sz w:val="26"/>
          <w:szCs w:val="26"/>
        </w:rPr>
      </w:pPr>
      <w:r w:rsidRPr="00837566">
        <w:rPr>
          <w:rFonts w:ascii="Trebuchet MS" w:hAnsi="Trebuchet MS"/>
          <w:b/>
          <w:sz w:val="26"/>
          <w:szCs w:val="26"/>
        </w:rPr>
        <w:t xml:space="preserve">Make sure all </w:t>
      </w:r>
      <w:r w:rsidR="007E17B1">
        <w:rPr>
          <w:rFonts w:ascii="Trebuchet MS" w:hAnsi="Trebuchet MS"/>
          <w:b/>
          <w:sz w:val="26"/>
          <w:szCs w:val="26"/>
        </w:rPr>
        <w:t xml:space="preserve">bargaining </w:t>
      </w:r>
      <w:r w:rsidRPr="007D4643">
        <w:rPr>
          <w:rFonts w:ascii="Trebuchet MS" w:hAnsi="Trebuchet MS" w:eastAsiaTheme="minorEastAsia"/>
          <w:b/>
          <w:sz w:val="26"/>
          <w:szCs w:val="26"/>
        </w:rPr>
        <w:t>unit</w:t>
      </w:r>
      <w:r w:rsidRPr="00837566">
        <w:rPr>
          <w:rFonts w:ascii="Trebuchet MS" w:hAnsi="Trebuchet MS"/>
          <w:b/>
          <w:sz w:val="26"/>
          <w:szCs w:val="26"/>
        </w:rPr>
        <w:t xml:space="preserve"> members </w:t>
      </w:r>
      <w:r w:rsidR="00BC24B7">
        <w:rPr>
          <w:rFonts w:ascii="Trebuchet MS" w:hAnsi="Trebuchet MS"/>
          <w:b/>
          <w:sz w:val="26"/>
          <w:szCs w:val="26"/>
        </w:rPr>
        <w:t>(union members and potential members)</w:t>
      </w:r>
      <w:r w:rsidRPr="00837566">
        <w:rPr>
          <w:rFonts w:ascii="Trebuchet MS" w:hAnsi="Trebuchet MS"/>
          <w:b/>
          <w:sz w:val="26"/>
          <w:szCs w:val="26"/>
        </w:rPr>
        <w:t xml:space="preserve"> are represented fairly</w:t>
      </w:r>
    </w:p>
    <w:p w14:paraId="04FA0018" w14:textId="77777777" w:rsidR="00F96711" w:rsidRPr="00837566" w:rsidRDefault="00837566" w:rsidP="00191034">
      <w:pPr>
        <w:numPr>
          <w:ilvl w:val="0"/>
          <w:numId w:val="55"/>
        </w:numPr>
        <w:rPr>
          <w:rFonts w:ascii="Trebuchet MS" w:hAnsi="Trebuchet MS"/>
          <w:b/>
          <w:sz w:val="26"/>
          <w:szCs w:val="26"/>
        </w:rPr>
      </w:pPr>
      <w:r w:rsidRPr="00837566">
        <w:rPr>
          <w:rFonts w:ascii="Trebuchet MS" w:hAnsi="Trebuchet MS"/>
          <w:b/>
          <w:sz w:val="26"/>
          <w:szCs w:val="26"/>
        </w:rPr>
        <w:t>Remember you are an advocate, not a judge</w:t>
      </w:r>
    </w:p>
    <w:p w14:paraId="05E25B69" w14:textId="48AF42CD" w:rsidR="00F96711" w:rsidRPr="00837566" w:rsidRDefault="00837566" w:rsidP="00191034">
      <w:pPr>
        <w:numPr>
          <w:ilvl w:val="0"/>
          <w:numId w:val="55"/>
        </w:numPr>
        <w:rPr>
          <w:rFonts w:ascii="Trebuchet MS" w:hAnsi="Trebuchet MS"/>
          <w:b/>
          <w:sz w:val="26"/>
          <w:szCs w:val="26"/>
        </w:rPr>
      </w:pPr>
      <w:r w:rsidRPr="00837566">
        <w:rPr>
          <w:rFonts w:ascii="Trebuchet MS" w:hAnsi="Trebuchet MS"/>
          <w:b/>
          <w:sz w:val="26"/>
          <w:szCs w:val="26"/>
        </w:rPr>
        <w:t xml:space="preserve">Caution </w:t>
      </w:r>
      <w:r w:rsidR="00BC24B7">
        <w:rPr>
          <w:rFonts w:ascii="Trebuchet MS" w:hAnsi="Trebuchet MS"/>
          <w:b/>
          <w:sz w:val="26"/>
          <w:szCs w:val="26"/>
        </w:rPr>
        <w:t xml:space="preserve">bargaining unit </w:t>
      </w:r>
      <w:r w:rsidRPr="00837566">
        <w:rPr>
          <w:rFonts w:ascii="Trebuchet MS" w:hAnsi="Trebuchet MS"/>
          <w:b/>
          <w:sz w:val="26"/>
          <w:szCs w:val="26"/>
        </w:rPr>
        <w:t>members regarding insubordination</w:t>
      </w:r>
    </w:p>
    <w:p w14:paraId="55CDE871" w14:textId="682CD2CF" w:rsidR="00BF40FC" w:rsidRPr="00C115E3" w:rsidRDefault="00837566" w:rsidP="00191034">
      <w:pPr>
        <w:numPr>
          <w:ilvl w:val="0"/>
          <w:numId w:val="55"/>
        </w:numPr>
        <w:rPr>
          <w:rFonts w:ascii="Trebuchet MS" w:hAnsi="Trebuchet MS"/>
          <w:b/>
          <w:sz w:val="26"/>
          <w:szCs w:val="26"/>
        </w:rPr>
      </w:pPr>
      <w:r w:rsidRPr="00837566">
        <w:rPr>
          <w:rFonts w:ascii="Trebuchet MS" w:hAnsi="Trebuchet MS"/>
          <w:b/>
          <w:sz w:val="26"/>
          <w:szCs w:val="26"/>
        </w:rPr>
        <w:t>Know when to ask for help</w:t>
      </w:r>
    </w:p>
    <w:p w14:paraId="575B1349" w14:textId="32D22DDE" w:rsidR="00BF40FC" w:rsidRPr="00E6316F" w:rsidRDefault="00C115E3" w:rsidP="00191034">
      <w:pPr>
        <w:numPr>
          <w:ilvl w:val="0"/>
          <w:numId w:val="55"/>
        </w:numPr>
        <w:rPr>
          <w:rFonts w:ascii="Trebuchet MS" w:hAnsi="Trebuchet MS"/>
          <w:b/>
          <w:sz w:val="26"/>
          <w:szCs w:val="26"/>
        </w:rPr>
      </w:pPr>
      <w:r w:rsidRPr="00E6316F">
        <w:rPr>
          <w:rFonts w:ascii="Trebuchet MS" w:hAnsi="Trebuchet MS"/>
          <w:b/>
          <w:sz w:val="26"/>
          <w:szCs w:val="26"/>
        </w:rPr>
        <w:t>Be prepared to pursue other ways to settle the issue, if it isn’t a grievance</w:t>
      </w:r>
    </w:p>
    <w:p w14:paraId="7DDBAEED" w14:textId="77777777" w:rsidR="00BF40FC" w:rsidRDefault="00BF40FC" w:rsidP="00BF40FC">
      <w:pPr>
        <w:jc w:val="center"/>
        <w:rPr>
          <w:rFonts w:ascii="Arial" w:hAnsi="Arial" w:cs="Arial"/>
          <w:b/>
          <w:sz w:val="26"/>
          <w:szCs w:val="26"/>
          <w:u w:val="single"/>
        </w:rPr>
      </w:pPr>
    </w:p>
    <w:p w14:paraId="1E71CBE3" w14:textId="34E45542" w:rsidR="003061DB" w:rsidRDefault="003061DB">
      <w:pPr>
        <w:rPr>
          <w:rFonts w:ascii="Arial" w:hAnsi="Arial" w:cs="Arial"/>
          <w:b/>
          <w:sz w:val="26"/>
          <w:szCs w:val="26"/>
          <w:u w:val="single"/>
        </w:rPr>
      </w:pPr>
      <w:r>
        <w:rPr>
          <w:rFonts w:ascii="Arial" w:hAnsi="Arial" w:cs="Arial"/>
          <w:b/>
          <w:sz w:val="26"/>
          <w:szCs w:val="26"/>
          <w:u w:val="single"/>
        </w:rPr>
        <w:br w:type="page"/>
      </w:r>
    </w:p>
    <w:p w14:paraId="0EA26E69" w14:textId="2412E97D" w:rsidR="00FA6BBB" w:rsidRDefault="00FA6BBB" w:rsidP="009964AC">
      <w:pPr>
        <w:jc w:val="center"/>
        <w:rPr>
          <w:rFonts w:ascii="Arial" w:hAnsi="Arial" w:cs="Arial"/>
          <w:b/>
          <w:bCs/>
          <w:w w:val="118"/>
          <w:sz w:val="42"/>
          <w:szCs w:val="42"/>
        </w:rPr>
      </w:pPr>
      <w:r>
        <w:rPr>
          <w:rFonts w:ascii="Arial" w:hAnsi="Arial" w:cs="Arial"/>
          <w:b/>
          <w:bCs/>
          <w:w w:val="118"/>
          <w:sz w:val="42"/>
          <w:szCs w:val="42"/>
        </w:rPr>
        <w:t>PARITY</w:t>
      </w:r>
    </w:p>
    <w:p w14:paraId="27A8B6D3" w14:textId="77777777" w:rsidR="00FA6BBB" w:rsidRDefault="00FA6BBB" w:rsidP="00FA6BBB">
      <w:pPr>
        <w:jc w:val="both"/>
        <w:rPr>
          <w:rFonts w:ascii="Trebuchet MS" w:hAnsi="Trebuchet MS"/>
          <w:b/>
        </w:rPr>
      </w:pPr>
    </w:p>
    <w:p w14:paraId="6A96AF5C" w14:textId="08726566" w:rsidR="00FA6BBB" w:rsidRPr="00112BBF" w:rsidRDefault="00FA6BBB" w:rsidP="00FA6BBB">
      <w:pPr>
        <w:jc w:val="both"/>
        <w:rPr>
          <w:rFonts w:ascii="Trebuchet MS" w:hAnsi="Trebuchet MS"/>
          <w:b/>
        </w:rPr>
      </w:pPr>
      <w:r w:rsidRPr="001A5927">
        <w:rPr>
          <w:rFonts w:ascii="Trebuchet MS" w:hAnsi="Trebuchet MS"/>
          <w:sz w:val="32"/>
        </w:rPr>
        <w:t xml:space="preserve">When acting in your role as a union representative, you have parity with admin. Parity or the "Equality Rule" makes you a "legal equal" to the boss. But, it’s in effect </w:t>
      </w:r>
      <w:r w:rsidRPr="001A5927">
        <w:rPr>
          <w:rFonts w:ascii="Trebuchet MS" w:hAnsi="Trebuchet MS"/>
          <w:i/>
          <w:iCs/>
          <w:sz w:val="32"/>
        </w:rPr>
        <w:t>only</w:t>
      </w:r>
      <w:r w:rsidRPr="001A5927">
        <w:rPr>
          <w:rFonts w:ascii="Trebuchet MS" w:hAnsi="Trebuchet MS"/>
          <w:sz w:val="32"/>
        </w:rPr>
        <w:t xml:space="preserve"> when you are doing your job as a union representative, not when you’re acting as an </w:t>
      </w:r>
      <w:r w:rsidRPr="001A5927">
        <w:rPr>
          <w:rFonts w:ascii="Trebuchet MS" w:hAnsi="Trebuchet MS"/>
          <w:i/>
          <w:iCs/>
          <w:sz w:val="32"/>
        </w:rPr>
        <w:t>individual</w:t>
      </w:r>
      <w:r w:rsidRPr="001A5927">
        <w:rPr>
          <w:rFonts w:ascii="Trebuchet MS" w:hAnsi="Trebuchet MS"/>
          <w:sz w:val="32"/>
        </w:rPr>
        <w:t xml:space="preserve"> employee. You’re acting officially when you investigate and argue grievances, request information and otherwise defend members</w:t>
      </w:r>
      <w:r w:rsidRPr="00112BBF">
        <w:rPr>
          <w:rFonts w:ascii="Trebuchet MS" w:hAnsi="Trebuchet MS"/>
          <w:b/>
        </w:rPr>
        <w:t>.</w:t>
      </w:r>
    </w:p>
    <w:p w14:paraId="29DFF363" w14:textId="77777777" w:rsidR="00A73982" w:rsidRPr="00A73982" w:rsidRDefault="00A73982" w:rsidP="00AF22E3">
      <w:pPr>
        <w:pStyle w:val="Style1"/>
        <w:spacing w:line="293" w:lineRule="auto"/>
        <w:ind w:right="-100"/>
        <w:jc w:val="center"/>
        <w:rPr>
          <w:rFonts w:ascii="Arial" w:hAnsi="Arial" w:cs="Arial"/>
          <w:b/>
          <w:bCs/>
          <w:w w:val="118"/>
          <w:sz w:val="24"/>
          <w:szCs w:val="24"/>
        </w:rPr>
      </w:pPr>
    </w:p>
    <w:p w14:paraId="7EB66063" w14:textId="3CE7F648" w:rsidR="00BF40FC" w:rsidRPr="00173D4B" w:rsidRDefault="00BF40FC" w:rsidP="00AF22E3">
      <w:pPr>
        <w:pStyle w:val="Style1"/>
        <w:spacing w:before="240" w:after="240" w:line="293" w:lineRule="auto"/>
        <w:ind w:right="-101"/>
        <w:jc w:val="center"/>
        <w:rPr>
          <w:rFonts w:ascii="Arial" w:hAnsi="Arial" w:cs="Arial"/>
          <w:b/>
          <w:bCs/>
          <w:w w:val="118"/>
          <w:sz w:val="42"/>
          <w:szCs w:val="42"/>
        </w:rPr>
      </w:pPr>
      <w:r>
        <w:rPr>
          <w:rFonts w:ascii="Arial" w:hAnsi="Arial" w:cs="Arial"/>
          <w:b/>
          <w:bCs/>
          <w:w w:val="118"/>
          <w:sz w:val="42"/>
          <w:szCs w:val="42"/>
        </w:rPr>
        <w:t>DUTY OF FAIR REPRESENTATION (DFR)</w:t>
      </w:r>
    </w:p>
    <w:p w14:paraId="359CB68B" w14:textId="77777777" w:rsidR="00BF40FC" w:rsidRPr="00C4192A" w:rsidRDefault="00BF40FC" w:rsidP="00BF40FC">
      <w:pPr>
        <w:pStyle w:val="PullQuote"/>
        <w:widowControl w:val="0"/>
        <w:spacing w:after="0" w:line="240" w:lineRule="auto"/>
        <w:rPr>
          <w:sz w:val="2"/>
          <w:szCs w:val="2"/>
        </w:rPr>
      </w:pPr>
      <w:r w:rsidRPr="00C4192A">
        <w:rPr>
          <w:sz w:val="2"/>
          <w:szCs w:val="2"/>
        </w:rPr>
        <w:t> </w:t>
      </w:r>
    </w:p>
    <w:p w14:paraId="5813C0A5" w14:textId="77777777" w:rsidR="00BF40FC" w:rsidRPr="00B05253" w:rsidRDefault="00BF40FC" w:rsidP="00BF40FC">
      <w:pPr>
        <w:pStyle w:val="Style11"/>
        <w:adjustRightInd/>
        <w:rPr>
          <w:rStyle w:val="CharacterStyle1"/>
          <w:rFonts w:ascii="Trebuchet MS" w:hAnsi="Trebuchet MS" w:cs="Verdana"/>
          <w:i/>
          <w:iCs/>
          <w:sz w:val="32"/>
          <w:szCs w:val="32"/>
        </w:rPr>
      </w:pPr>
      <w:r w:rsidRPr="00B05253">
        <w:rPr>
          <w:rStyle w:val="CharacterStyle1"/>
          <w:rFonts w:ascii="Trebuchet MS" w:hAnsi="Trebuchet MS" w:cs="Verdana"/>
          <w:i/>
          <w:iCs/>
          <w:sz w:val="32"/>
          <w:szCs w:val="32"/>
        </w:rPr>
        <w:t>DFR IN A NUTSHELL:</w:t>
      </w:r>
    </w:p>
    <w:p w14:paraId="2B612785" w14:textId="77777777" w:rsidR="002C6302" w:rsidRDefault="002C6302" w:rsidP="002C6302">
      <w:pPr>
        <w:pStyle w:val="Style1"/>
        <w:adjustRightInd/>
        <w:ind w:right="-103"/>
        <w:rPr>
          <w:rFonts w:ascii="Trebuchet MS" w:hAnsi="Trebuchet MS" w:cs="Arial"/>
          <w:spacing w:val="18"/>
          <w:sz w:val="24"/>
          <w:szCs w:val="24"/>
        </w:rPr>
      </w:pPr>
    </w:p>
    <w:tbl>
      <w:tblPr>
        <w:tblpPr w:leftFromText="187" w:rightFromText="187" w:vertAnchor="page" w:horzAnchor="margin" w:tblpY="6025"/>
        <w:tblOverlap w:val="neve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4896"/>
        <w:gridCol w:w="4896"/>
      </w:tblGrid>
      <w:tr w:rsidR="00AF22E3" w:rsidRPr="00B05253" w14:paraId="36392156" w14:textId="77777777" w:rsidTr="00AF22E3">
        <w:trPr>
          <w:trHeight w:val="144"/>
        </w:trPr>
        <w:tc>
          <w:tcPr>
            <w:tcW w:w="4896" w:type="dxa"/>
            <w:tcBorders>
              <w:bottom w:val="single" w:sz="4" w:space="0" w:color="auto"/>
            </w:tcBorders>
            <w:shd w:val="clear" w:color="auto" w:fill="C6D9F1"/>
            <w:vAlign w:val="center"/>
          </w:tcPr>
          <w:p w14:paraId="7FFFE703" w14:textId="77777777" w:rsidR="00AF22E3" w:rsidRPr="00B05253" w:rsidRDefault="00AF22E3" w:rsidP="00AF22E3">
            <w:pPr>
              <w:jc w:val="center"/>
              <w:rPr>
                <w:rFonts w:ascii="Trebuchet MS" w:hAnsi="Trebuchet MS" w:cs="Arial"/>
                <w:b/>
                <w:sz w:val="26"/>
                <w:szCs w:val="26"/>
              </w:rPr>
            </w:pPr>
            <w:r w:rsidRPr="00B05253">
              <w:rPr>
                <w:rFonts w:ascii="Trebuchet MS" w:hAnsi="Trebuchet MS" w:cs="Arial"/>
                <w:b/>
                <w:sz w:val="26"/>
                <w:szCs w:val="26"/>
              </w:rPr>
              <w:t>Covered by DFR</w:t>
            </w:r>
          </w:p>
        </w:tc>
        <w:tc>
          <w:tcPr>
            <w:tcW w:w="4896" w:type="dxa"/>
            <w:tcBorders>
              <w:bottom w:val="single" w:sz="4" w:space="0" w:color="auto"/>
            </w:tcBorders>
            <w:shd w:val="clear" w:color="auto" w:fill="C6D9F1"/>
            <w:vAlign w:val="center"/>
          </w:tcPr>
          <w:p w14:paraId="174E69AF" w14:textId="77777777" w:rsidR="00AF22E3" w:rsidRPr="00B05253" w:rsidRDefault="00AF22E3" w:rsidP="00AF22E3">
            <w:pPr>
              <w:jc w:val="center"/>
              <w:rPr>
                <w:rFonts w:ascii="Trebuchet MS" w:hAnsi="Trebuchet MS" w:cs="Arial"/>
                <w:b/>
                <w:sz w:val="26"/>
                <w:szCs w:val="26"/>
              </w:rPr>
            </w:pPr>
            <w:r w:rsidRPr="00B05253">
              <w:rPr>
                <w:rFonts w:ascii="Trebuchet MS" w:hAnsi="Trebuchet MS" w:cs="Arial"/>
                <w:b/>
                <w:sz w:val="26"/>
                <w:szCs w:val="26"/>
              </w:rPr>
              <w:t>Not Covered by DFR</w:t>
            </w:r>
          </w:p>
        </w:tc>
      </w:tr>
      <w:tr w:rsidR="00AF22E3" w:rsidRPr="00B05253" w14:paraId="3CC687F4" w14:textId="77777777" w:rsidTr="00AF22E3">
        <w:trPr>
          <w:trHeight w:val="144"/>
        </w:trPr>
        <w:tc>
          <w:tcPr>
            <w:tcW w:w="4896" w:type="dxa"/>
            <w:tcBorders>
              <w:bottom w:val="nil"/>
              <w:right w:val="single" w:sz="4" w:space="0" w:color="auto"/>
            </w:tcBorders>
            <w:shd w:val="clear" w:color="auto" w:fill="auto"/>
            <w:vAlign w:val="center"/>
          </w:tcPr>
          <w:p w14:paraId="48C0B403" w14:textId="77777777" w:rsidR="00AF22E3" w:rsidRPr="00B05253" w:rsidRDefault="00AF22E3" w:rsidP="00191034">
            <w:pPr>
              <w:numPr>
                <w:ilvl w:val="0"/>
                <w:numId w:val="24"/>
              </w:numPr>
              <w:ind w:left="648"/>
              <w:rPr>
                <w:rFonts w:ascii="Trebuchet MS" w:hAnsi="Trebuchet MS" w:cs="Arial"/>
              </w:rPr>
            </w:pPr>
            <w:r w:rsidRPr="00B05253">
              <w:rPr>
                <w:rFonts w:ascii="Trebuchet MS" w:hAnsi="Trebuchet MS" w:cs="Arial"/>
              </w:rPr>
              <w:t>Bargaining wages, hours and working conditions</w:t>
            </w:r>
          </w:p>
        </w:tc>
        <w:tc>
          <w:tcPr>
            <w:tcW w:w="4896" w:type="dxa"/>
            <w:tcBorders>
              <w:left w:val="single" w:sz="4" w:space="0" w:color="auto"/>
              <w:bottom w:val="nil"/>
            </w:tcBorders>
            <w:shd w:val="clear" w:color="auto" w:fill="auto"/>
            <w:vAlign w:val="center"/>
          </w:tcPr>
          <w:p w14:paraId="23C6B3C7" w14:textId="77777777" w:rsidR="00AF22E3" w:rsidRPr="00B05253" w:rsidRDefault="00AF22E3" w:rsidP="00AF22E3">
            <w:pPr>
              <w:rPr>
                <w:rFonts w:ascii="Trebuchet MS" w:hAnsi="Trebuchet MS" w:cs="Arial"/>
              </w:rPr>
            </w:pPr>
          </w:p>
          <w:p w14:paraId="18EBA739" w14:textId="77777777" w:rsidR="00AF22E3" w:rsidRPr="00B05253" w:rsidRDefault="00AF22E3" w:rsidP="00AF22E3">
            <w:pPr>
              <w:rPr>
                <w:rFonts w:ascii="Trebuchet MS" w:hAnsi="Trebuchet MS" w:cs="Arial"/>
              </w:rPr>
            </w:pPr>
            <w:r w:rsidRPr="00B05253">
              <w:rPr>
                <w:rFonts w:ascii="Trebuchet MS" w:hAnsi="Trebuchet MS" w:cs="Arial"/>
              </w:rPr>
              <w:t>Providing representation in statutory claims e.g. Education Code, Civil Rights laws etc.</w:t>
            </w:r>
          </w:p>
          <w:p w14:paraId="237AE597" w14:textId="77777777" w:rsidR="00AF22E3" w:rsidRPr="00B05253" w:rsidRDefault="00AF22E3" w:rsidP="00AF22E3">
            <w:pPr>
              <w:rPr>
                <w:rFonts w:ascii="Trebuchet MS" w:hAnsi="Trebuchet MS" w:cs="Arial"/>
              </w:rPr>
            </w:pPr>
          </w:p>
        </w:tc>
      </w:tr>
      <w:tr w:rsidR="00AF22E3" w:rsidRPr="00B05253" w14:paraId="5329CE02" w14:textId="77777777" w:rsidTr="00AF22E3">
        <w:trPr>
          <w:trHeight w:val="144"/>
        </w:trPr>
        <w:tc>
          <w:tcPr>
            <w:tcW w:w="4896" w:type="dxa"/>
            <w:tcBorders>
              <w:top w:val="nil"/>
              <w:right w:val="single" w:sz="4" w:space="0" w:color="auto"/>
            </w:tcBorders>
            <w:shd w:val="clear" w:color="auto" w:fill="auto"/>
            <w:vAlign w:val="center"/>
          </w:tcPr>
          <w:p w14:paraId="275A7B07" w14:textId="77777777" w:rsidR="00AF22E3" w:rsidRPr="00B05253" w:rsidRDefault="00AF22E3" w:rsidP="00191034">
            <w:pPr>
              <w:numPr>
                <w:ilvl w:val="0"/>
                <w:numId w:val="24"/>
              </w:numPr>
              <w:rPr>
                <w:rFonts w:ascii="Trebuchet MS" w:hAnsi="Trebuchet MS" w:cs="Arial"/>
              </w:rPr>
            </w:pPr>
            <w:r w:rsidRPr="00B05253">
              <w:rPr>
                <w:rFonts w:ascii="Trebuchet MS" w:hAnsi="Trebuchet MS" w:cs="Arial"/>
              </w:rPr>
              <w:t>Enforcing the Collective Bargaining Agreement (CBA)</w:t>
            </w:r>
          </w:p>
          <w:p w14:paraId="552E77C9" w14:textId="77777777" w:rsidR="00AF22E3" w:rsidRPr="00B05253" w:rsidRDefault="00AF22E3" w:rsidP="00AF22E3">
            <w:pPr>
              <w:rPr>
                <w:rFonts w:ascii="Trebuchet MS" w:hAnsi="Trebuchet MS" w:cs="Arial"/>
              </w:rPr>
            </w:pPr>
          </w:p>
        </w:tc>
        <w:tc>
          <w:tcPr>
            <w:tcW w:w="4896" w:type="dxa"/>
            <w:tcBorders>
              <w:top w:val="nil"/>
              <w:left w:val="single" w:sz="4" w:space="0" w:color="auto"/>
            </w:tcBorders>
            <w:shd w:val="clear" w:color="auto" w:fill="auto"/>
            <w:vAlign w:val="center"/>
          </w:tcPr>
          <w:p w14:paraId="72B6355B" w14:textId="77777777" w:rsidR="00AF22E3" w:rsidRPr="00B05253" w:rsidRDefault="00AF22E3" w:rsidP="00AF22E3">
            <w:pPr>
              <w:rPr>
                <w:rFonts w:ascii="Trebuchet MS" w:hAnsi="Trebuchet MS" w:cs="Arial"/>
              </w:rPr>
            </w:pPr>
          </w:p>
        </w:tc>
      </w:tr>
    </w:tbl>
    <w:p w14:paraId="607C09EB" w14:textId="1EA141AC" w:rsidR="002C6302" w:rsidRPr="001A5927" w:rsidRDefault="002C6302" w:rsidP="002C6302">
      <w:pPr>
        <w:pStyle w:val="Style1"/>
        <w:adjustRightInd/>
        <w:ind w:right="-103"/>
        <w:rPr>
          <w:rFonts w:ascii="Trebuchet MS" w:hAnsi="Trebuchet MS" w:cs="Arial"/>
          <w:spacing w:val="18"/>
          <w:sz w:val="24"/>
          <w:szCs w:val="24"/>
        </w:rPr>
      </w:pPr>
      <w:r w:rsidRPr="00B05253">
        <w:rPr>
          <w:rFonts w:ascii="Trebuchet MS" w:hAnsi="Trebuchet MS" w:cs="Arial"/>
          <w:spacing w:val="18"/>
          <w:sz w:val="24"/>
          <w:szCs w:val="24"/>
        </w:rPr>
        <w:t xml:space="preserve">When the union is acting as the </w:t>
      </w:r>
      <w:r w:rsidRPr="00B05253">
        <w:rPr>
          <w:rFonts w:ascii="Trebuchet MS" w:hAnsi="Trebuchet MS" w:cs="Arial"/>
          <w:b/>
          <w:bCs/>
          <w:spacing w:val="18"/>
          <w:sz w:val="24"/>
          <w:szCs w:val="24"/>
        </w:rPr>
        <w:t xml:space="preserve">Exclusive Representative, </w:t>
      </w:r>
      <w:r w:rsidRPr="00B05253">
        <w:rPr>
          <w:rFonts w:ascii="Trebuchet MS" w:hAnsi="Trebuchet MS" w:cs="Arial"/>
          <w:spacing w:val="18"/>
          <w:sz w:val="24"/>
          <w:szCs w:val="24"/>
        </w:rPr>
        <w:t>it has a duty</w:t>
      </w:r>
      <w:r w:rsidRPr="00B05253">
        <w:rPr>
          <w:rStyle w:val="CharacterStyle1"/>
          <w:rFonts w:ascii="Trebuchet MS" w:hAnsi="Trebuchet MS"/>
        </w:rPr>
        <w:t xml:space="preserve"> to treat everyone fairly…</w:t>
      </w:r>
    </w:p>
    <w:p w14:paraId="56A92D8E" w14:textId="77777777" w:rsidR="00BF40FC" w:rsidRPr="00732F6F" w:rsidRDefault="00BF40FC" w:rsidP="00BF40FC">
      <w:pPr>
        <w:pStyle w:val="Style1"/>
        <w:adjustRightInd/>
        <w:spacing w:before="360" w:line="274" w:lineRule="auto"/>
        <w:rPr>
          <w:rFonts w:ascii="Trebuchet MS" w:hAnsi="Trebuchet MS" w:cs="Tahoma"/>
          <w:b/>
          <w:bCs/>
          <w:iCs/>
          <w:sz w:val="36"/>
          <w:szCs w:val="32"/>
        </w:rPr>
      </w:pPr>
      <w:r w:rsidRPr="00732F6F">
        <w:rPr>
          <w:rFonts w:ascii="Trebuchet MS" w:hAnsi="Trebuchet MS" w:cs="Tahoma"/>
          <w:b/>
          <w:bCs/>
          <w:iCs/>
          <w:sz w:val="36"/>
          <w:szCs w:val="32"/>
        </w:rPr>
        <w:t>GENERAL PRINCIPLES</w:t>
      </w:r>
    </w:p>
    <w:p w14:paraId="3345722F" w14:textId="77777777" w:rsidR="00BF40FC" w:rsidRPr="00B05253" w:rsidRDefault="00BF40FC" w:rsidP="00191034">
      <w:pPr>
        <w:pStyle w:val="Style1"/>
        <w:numPr>
          <w:ilvl w:val="0"/>
          <w:numId w:val="24"/>
        </w:numPr>
        <w:tabs>
          <w:tab w:val="left" w:pos="720"/>
        </w:tabs>
        <w:adjustRightInd/>
        <w:spacing w:before="240" w:after="240"/>
        <w:ind w:right="529"/>
        <w:rPr>
          <w:rFonts w:ascii="Trebuchet MS" w:hAnsi="Trebuchet MS" w:cs="Arial"/>
          <w:sz w:val="24"/>
          <w:szCs w:val="24"/>
        </w:rPr>
      </w:pPr>
      <w:r w:rsidRPr="00B05253">
        <w:rPr>
          <w:rFonts w:ascii="Trebuchet MS" w:hAnsi="Trebuchet MS" w:cs="Arial"/>
          <w:spacing w:val="12"/>
          <w:sz w:val="24"/>
          <w:szCs w:val="24"/>
        </w:rPr>
        <w:t xml:space="preserve">The Educational Employment Relations Act (EERA) states, at </w:t>
      </w:r>
      <w:r w:rsidRPr="00B05253">
        <w:rPr>
          <w:rFonts w:ascii="Trebuchet MS" w:hAnsi="Trebuchet MS" w:cs="Arial"/>
          <w:sz w:val="24"/>
          <w:szCs w:val="24"/>
        </w:rPr>
        <w:t>Gov't. Code Section 3544.9:</w:t>
      </w:r>
    </w:p>
    <w:p w14:paraId="0A3A4780" w14:textId="77777777" w:rsidR="00BF40FC" w:rsidRPr="00B05253" w:rsidRDefault="00BF40FC" w:rsidP="00191034">
      <w:pPr>
        <w:pStyle w:val="Style1"/>
        <w:numPr>
          <w:ilvl w:val="0"/>
          <w:numId w:val="24"/>
        </w:numPr>
        <w:tabs>
          <w:tab w:val="left" w:pos="720"/>
        </w:tabs>
        <w:adjustRightInd/>
        <w:spacing w:before="240" w:after="240"/>
        <w:ind w:right="529"/>
        <w:rPr>
          <w:rFonts w:ascii="Trebuchet MS" w:hAnsi="Trebuchet MS" w:cs="Arial"/>
          <w:sz w:val="24"/>
          <w:szCs w:val="24"/>
        </w:rPr>
      </w:pPr>
      <w:r w:rsidRPr="00B05253">
        <w:rPr>
          <w:rFonts w:ascii="Trebuchet MS" w:hAnsi="Trebuchet MS" w:cs="Arial"/>
          <w:spacing w:val="14"/>
          <w:sz w:val="24"/>
          <w:szCs w:val="24"/>
        </w:rPr>
        <w:t xml:space="preserve">"The employee organization recognized or certified as the exclusive representative for the purpose of meeting and negotiating shall fairly represent each and every employee </w:t>
      </w:r>
      <w:r w:rsidRPr="00B05253">
        <w:rPr>
          <w:rFonts w:ascii="Trebuchet MS" w:hAnsi="Trebuchet MS" w:cs="Arial"/>
          <w:sz w:val="24"/>
          <w:szCs w:val="24"/>
        </w:rPr>
        <w:t>in the appropriate unit."</w:t>
      </w:r>
    </w:p>
    <w:p w14:paraId="78D5A57B" w14:textId="77777777" w:rsidR="00BF40FC" w:rsidRPr="00B05253" w:rsidRDefault="00BF40FC" w:rsidP="00191034">
      <w:pPr>
        <w:pStyle w:val="Style1"/>
        <w:numPr>
          <w:ilvl w:val="0"/>
          <w:numId w:val="24"/>
        </w:numPr>
        <w:tabs>
          <w:tab w:val="left" w:pos="720"/>
          <w:tab w:val="left" w:pos="8730"/>
        </w:tabs>
        <w:adjustRightInd/>
        <w:spacing w:before="240" w:after="240"/>
        <w:ind w:right="529"/>
        <w:rPr>
          <w:rFonts w:ascii="Trebuchet MS" w:hAnsi="Trebuchet MS" w:cs="Arial"/>
          <w:b/>
          <w:bCs/>
          <w:sz w:val="24"/>
          <w:szCs w:val="24"/>
        </w:rPr>
      </w:pPr>
      <w:r w:rsidRPr="00B05253">
        <w:rPr>
          <w:rFonts w:ascii="Trebuchet MS" w:hAnsi="Trebuchet MS" w:cs="Arial"/>
          <w:spacing w:val="38"/>
          <w:sz w:val="24"/>
          <w:szCs w:val="24"/>
        </w:rPr>
        <w:t xml:space="preserve">PERB has held that a union breaches its duty of fair </w:t>
      </w:r>
      <w:r w:rsidRPr="00B05253">
        <w:rPr>
          <w:rFonts w:ascii="Trebuchet MS" w:hAnsi="Trebuchet MS" w:cs="Arial"/>
          <w:spacing w:val="18"/>
          <w:sz w:val="24"/>
          <w:szCs w:val="24"/>
        </w:rPr>
        <w:t xml:space="preserve">representation if its actions are </w:t>
      </w:r>
      <w:r w:rsidRPr="00B05253">
        <w:rPr>
          <w:rFonts w:ascii="Trebuchet MS" w:hAnsi="Trebuchet MS" w:cs="Arial"/>
          <w:b/>
          <w:bCs/>
          <w:spacing w:val="18"/>
          <w:sz w:val="24"/>
          <w:szCs w:val="24"/>
        </w:rPr>
        <w:t xml:space="preserve">"arbitrary, discriminatory, or </w:t>
      </w:r>
      <w:r w:rsidRPr="00B05253">
        <w:rPr>
          <w:rFonts w:ascii="Trebuchet MS" w:hAnsi="Trebuchet MS" w:cs="Arial"/>
          <w:b/>
          <w:bCs/>
          <w:sz w:val="24"/>
          <w:szCs w:val="24"/>
        </w:rPr>
        <w:t>in bad faith."</w:t>
      </w:r>
    </w:p>
    <w:p w14:paraId="373A516D" w14:textId="77777777" w:rsidR="00BF40FC" w:rsidRPr="00B05253" w:rsidRDefault="00BF40FC" w:rsidP="00191034">
      <w:pPr>
        <w:pStyle w:val="Style1"/>
        <w:numPr>
          <w:ilvl w:val="0"/>
          <w:numId w:val="22"/>
        </w:numPr>
        <w:tabs>
          <w:tab w:val="left" w:pos="720"/>
        </w:tabs>
        <w:adjustRightInd/>
        <w:spacing w:before="240" w:after="240"/>
        <w:ind w:left="720" w:right="529" w:hanging="540"/>
        <w:rPr>
          <w:rFonts w:ascii="Trebuchet MS" w:hAnsi="Trebuchet MS" w:cs="Arial"/>
          <w:sz w:val="24"/>
          <w:szCs w:val="24"/>
        </w:rPr>
      </w:pPr>
      <w:r w:rsidRPr="00B05253">
        <w:rPr>
          <w:rFonts w:ascii="Trebuchet MS" w:hAnsi="Trebuchet MS" w:cs="Arial"/>
          <w:spacing w:val="15"/>
          <w:sz w:val="24"/>
          <w:szCs w:val="24"/>
        </w:rPr>
        <w:t xml:space="preserve">Arbitrary action is action "without a rational basis or devoid of </w:t>
      </w:r>
      <w:r w:rsidRPr="00B05253">
        <w:rPr>
          <w:rFonts w:ascii="Trebuchet MS" w:hAnsi="Trebuchet MS" w:cs="Arial"/>
          <w:sz w:val="24"/>
          <w:szCs w:val="24"/>
        </w:rPr>
        <w:t>honest judgment,"</w:t>
      </w:r>
    </w:p>
    <w:p w14:paraId="5352923F" w14:textId="77777777" w:rsidR="00BF40FC" w:rsidRPr="00B05253" w:rsidRDefault="00BF40FC" w:rsidP="00191034">
      <w:pPr>
        <w:pStyle w:val="Style1"/>
        <w:numPr>
          <w:ilvl w:val="0"/>
          <w:numId w:val="22"/>
        </w:numPr>
        <w:tabs>
          <w:tab w:val="left" w:pos="720"/>
        </w:tabs>
        <w:adjustRightInd/>
        <w:spacing w:before="240" w:after="240"/>
        <w:ind w:left="720" w:right="529" w:hanging="540"/>
        <w:rPr>
          <w:rFonts w:ascii="Trebuchet MS" w:hAnsi="Trebuchet MS" w:cs="Arial"/>
          <w:sz w:val="24"/>
          <w:szCs w:val="24"/>
        </w:rPr>
      </w:pPr>
      <w:r w:rsidRPr="00B05253">
        <w:rPr>
          <w:rFonts w:ascii="Trebuchet MS" w:hAnsi="Trebuchet MS" w:cs="Arial"/>
          <w:spacing w:val="14"/>
          <w:sz w:val="24"/>
          <w:szCs w:val="24"/>
        </w:rPr>
        <w:t xml:space="preserve">Discriminatory action treats a group or individual differently because of some characteristic, e.g., nonmembership in a union, </w:t>
      </w:r>
      <w:r w:rsidRPr="00B05253">
        <w:rPr>
          <w:rFonts w:ascii="Trebuchet MS" w:hAnsi="Trebuchet MS" w:cs="Arial"/>
          <w:sz w:val="24"/>
          <w:szCs w:val="24"/>
        </w:rPr>
        <w:t>race or national origin, occupational category, etc.</w:t>
      </w:r>
    </w:p>
    <w:p w14:paraId="21C157F3" w14:textId="77777777" w:rsidR="00BF40FC" w:rsidRPr="00B05253" w:rsidRDefault="00BF40FC" w:rsidP="00191034">
      <w:pPr>
        <w:pStyle w:val="Style1"/>
        <w:numPr>
          <w:ilvl w:val="0"/>
          <w:numId w:val="22"/>
        </w:numPr>
        <w:tabs>
          <w:tab w:val="left" w:pos="720"/>
        </w:tabs>
        <w:adjustRightInd/>
        <w:spacing w:before="240" w:after="240"/>
        <w:ind w:left="720" w:right="529" w:hanging="540"/>
        <w:rPr>
          <w:rFonts w:ascii="Trebuchet MS" w:hAnsi="Trebuchet MS" w:cs="Arial"/>
          <w:sz w:val="24"/>
          <w:szCs w:val="24"/>
        </w:rPr>
      </w:pPr>
      <w:r w:rsidRPr="00B05253">
        <w:rPr>
          <w:rFonts w:ascii="Trebuchet MS" w:hAnsi="Trebuchet MS" w:cs="Arial"/>
          <w:sz w:val="24"/>
          <w:szCs w:val="24"/>
        </w:rPr>
        <w:t>Bad faith usually refers to treatment based on personal dislike or animosity.</w:t>
      </w:r>
    </w:p>
    <w:p w14:paraId="1157CFAF" w14:textId="77777777" w:rsidR="00BF40FC" w:rsidRPr="00B05253" w:rsidRDefault="00BF40FC" w:rsidP="00191034">
      <w:pPr>
        <w:pStyle w:val="Style1"/>
        <w:numPr>
          <w:ilvl w:val="0"/>
          <w:numId w:val="22"/>
        </w:numPr>
        <w:tabs>
          <w:tab w:val="left" w:pos="720"/>
        </w:tabs>
        <w:adjustRightInd/>
        <w:spacing w:before="240" w:after="240"/>
        <w:ind w:left="720" w:right="529" w:hanging="540"/>
        <w:rPr>
          <w:rFonts w:ascii="Trebuchet MS" w:hAnsi="Trebuchet MS"/>
        </w:rPr>
      </w:pPr>
      <w:r w:rsidRPr="00B05253">
        <w:rPr>
          <w:rFonts w:ascii="Trebuchet MS" w:hAnsi="Trebuchet MS" w:cs="Arial"/>
          <w:sz w:val="24"/>
          <w:szCs w:val="24"/>
        </w:rPr>
        <w:t>Union Representatives must act reasonably, fairly and honestly toward all employees in a bargaining unit.</w:t>
      </w:r>
    </w:p>
    <w:p w14:paraId="2444ABF4" w14:textId="09B7592F" w:rsidR="00BF40FC" w:rsidRPr="00732F6F" w:rsidRDefault="00BF40FC" w:rsidP="00BF40FC">
      <w:pPr>
        <w:pStyle w:val="Style1"/>
        <w:adjustRightInd/>
        <w:spacing w:before="240" w:after="240"/>
        <w:ind w:right="799"/>
        <w:rPr>
          <w:rFonts w:ascii="Trebuchet MS" w:hAnsi="Trebuchet MS" w:cs="Tahoma"/>
          <w:b/>
          <w:bCs/>
          <w:iCs/>
          <w:sz w:val="36"/>
          <w:szCs w:val="30"/>
        </w:rPr>
      </w:pPr>
      <w:r w:rsidRPr="00B05253">
        <w:rPr>
          <w:rFonts w:ascii="Trebuchet MS" w:hAnsi="Trebuchet MS" w:cs="Arial"/>
          <w:sz w:val="24"/>
          <w:szCs w:val="24"/>
        </w:rPr>
        <w:t xml:space="preserve"> </w:t>
      </w:r>
      <w:r w:rsidRPr="00732F6F">
        <w:rPr>
          <w:rFonts w:ascii="Trebuchet MS" w:hAnsi="Trebuchet MS" w:cs="Tahoma"/>
          <w:b/>
          <w:bCs/>
          <w:iCs/>
          <w:sz w:val="36"/>
          <w:szCs w:val="30"/>
        </w:rPr>
        <w:t>CONTRACT NEGOTIATIONS</w:t>
      </w:r>
    </w:p>
    <w:p w14:paraId="79857D7D" w14:textId="77777777" w:rsidR="00BF40FC" w:rsidRPr="00B05253" w:rsidRDefault="00BF40FC" w:rsidP="00732F6F">
      <w:pPr>
        <w:pStyle w:val="Style1"/>
        <w:adjustRightInd/>
        <w:spacing w:before="252" w:line="297" w:lineRule="auto"/>
        <w:rPr>
          <w:rFonts w:ascii="Trebuchet MS" w:hAnsi="Trebuchet MS" w:cs="Arial"/>
          <w:i/>
          <w:iCs/>
          <w:sz w:val="26"/>
          <w:szCs w:val="26"/>
        </w:rPr>
      </w:pPr>
      <w:r w:rsidRPr="00B05253">
        <w:rPr>
          <w:rFonts w:ascii="Trebuchet MS" w:hAnsi="Trebuchet MS" w:cs="Arial"/>
          <w:i/>
          <w:iCs/>
          <w:sz w:val="26"/>
          <w:szCs w:val="26"/>
        </w:rPr>
        <w:t>Always a Violation:</w:t>
      </w:r>
    </w:p>
    <w:p w14:paraId="112C1A0D" w14:textId="77777777" w:rsidR="00BF40FC" w:rsidRPr="00B05253" w:rsidRDefault="00BF40FC" w:rsidP="00191034">
      <w:pPr>
        <w:pStyle w:val="Style16"/>
        <w:numPr>
          <w:ilvl w:val="0"/>
          <w:numId w:val="67"/>
        </w:numPr>
        <w:rPr>
          <w:rStyle w:val="CharacterStyle1"/>
          <w:rFonts w:ascii="Trebuchet MS" w:hAnsi="Trebuchet MS"/>
        </w:rPr>
      </w:pPr>
      <w:r w:rsidRPr="00B05253">
        <w:rPr>
          <w:rStyle w:val="CharacterStyle1"/>
          <w:rFonts w:ascii="Trebuchet MS" w:hAnsi="Trebuchet MS"/>
          <w:spacing w:val="16"/>
        </w:rPr>
        <w:t>The union fails to seek input from the entire bargaining unit</w:t>
      </w:r>
      <w:r w:rsidRPr="00B05253">
        <w:rPr>
          <w:rStyle w:val="CharacterStyle1"/>
          <w:rFonts w:ascii="Trebuchet MS" w:hAnsi="Trebuchet MS"/>
          <w:spacing w:val="16"/>
        </w:rPr>
        <w:br/>
      </w:r>
      <w:r w:rsidRPr="00B05253">
        <w:rPr>
          <w:rStyle w:val="CharacterStyle1"/>
          <w:rFonts w:ascii="Trebuchet MS" w:hAnsi="Trebuchet MS"/>
        </w:rPr>
        <w:t>at the beginning of negotiations and prior to ratification.</w:t>
      </w:r>
    </w:p>
    <w:p w14:paraId="63F01F17" w14:textId="77777777" w:rsidR="00BF40FC" w:rsidRPr="00B05253" w:rsidRDefault="00BF40FC" w:rsidP="00191034">
      <w:pPr>
        <w:pStyle w:val="Style1"/>
        <w:numPr>
          <w:ilvl w:val="0"/>
          <w:numId w:val="67"/>
        </w:numPr>
        <w:adjustRightInd/>
        <w:spacing w:before="324"/>
        <w:ind w:right="432"/>
        <w:rPr>
          <w:rFonts w:ascii="Trebuchet MS" w:hAnsi="Trebuchet MS" w:cs="Arial"/>
          <w:sz w:val="24"/>
          <w:szCs w:val="24"/>
        </w:rPr>
      </w:pPr>
      <w:r w:rsidRPr="00B05253">
        <w:rPr>
          <w:rFonts w:ascii="Trebuchet MS" w:hAnsi="Trebuchet MS" w:cs="Arial"/>
          <w:spacing w:val="16"/>
          <w:sz w:val="24"/>
          <w:szCs w:val="24"/>
        </w:rPr>
        <w:t xml:space="preserve">Union intentionally misrepresents a fact or a term of the </w:t>
      </w:r>
      <w:r w:rsidRPr="00B05253">
        <w:rPr>
          <w:rFonts w:ascii="Trebuchet MS" w:hAnsi="Trebuchet MS" w:cs="Arial"/>
          <w:sz w:val="24"/>
          <w:szCs w:val="24"/>
        </w:rPr>
        <w:t>contract in order to secure votes for ratification.</w:t>
      </w:r>
    </w:p>
    <w:p w14:paraId="0DE5A24E" w14:textId="77777777" w:rsidR="00BF40FC" w:rsidRPr="00B05253" w:rsidRDefault="00BF40FC" w:rsidP="00732F6F">
      <w:pPr>
        <w:pStyle w:val="Style1"/>
        <w:adjustRightInd/>
        <w:spacing w:before="324" w:line="271" w:lineRule="auto"/>
        <w:rPr>
          <w:rFonts w:ascii="Trebuchet MS" w:hAnsi="Trebuchet MS" w:cs="Arial"/>
          <w:i/>
          <w:iCs/>
          <w:sz w:val="26"/>
          <w:szCs w:val="26"/>
        </w:rPr>
      </w:pPr>
      <w:r w:rsidRPr="00B05253">
        <w:rPr>
          <w:rFonts w:ascii="Trebuchet MS" w:hAnsi="Trebuchet MS" w:cs="Arial"/>
          <w:i/>
          <w:iCs/>
          <w:sz w:val="26"/>
          <w:szCs w:val="26"/>
        </w:rPr>
        <w:t>Not a Violation:</w:t>
      </w:r>
    </w:p>
    <w:p w14:paraId="3D9041DC" w14:textId="77777777" w:rsidR="00BF40FC" w:rsidRPr="00B05253" w:rsidRDefault="00BF40FC" w:rsidP="00191034">
      <w:pPr>
        <w:pStyle w:val="Style16"/>
        <w:numPr>
          <w:ilvl w:val="0"/>
          <w:numId w:val="66"/>
        </w:numPr>
        <w:spacing w:before="252"/>
        <w:ind w:right="144"/>
        <w:rPr>
          <w:rStyle w:val="CharacterStyle1"/>
          <w:rFonts w:ascii="Trebuchet MS" w:hAnsi="Trebuchet MS"/>
        </w:rPr>
      </w:pPr>
      <w:r w:rsidRPr="00B05253">
        <w:rPr>
          <w:rStyle w:val="CharacterStyle1"/>
          <w:rFonts w:ascii="Trebuchet MS" w:hAnsi="Trebuchet MS"/>
          <w:spacing w:val="16"/>
        </w:rPr>
        <w:t xml:space="preserve">Bargaining provisions with a negative impact on some unit </w:t>
      </w:r>
      <w:r w:rsidRPr="00B05253">
        <w:rPr>
          <w:rStyle w:val="CharacterStyle1"/>
          <w:rFonts w:ascii="Trebuchet MS" w:hAnsi="Trebuchet MS"/>
          <w:spacing w:val="29"/>
        </w:rPr>
        <w:t xml:space="preserve">members provided there is a rational basis (usually a </w:t>
      </w:r>
      <w:r w:rsidRPr="00B05253">
        <w:rPr>
          <w:rStyle w:val="CharacterStyle1"/>
          <w:rFonts w:ascii="Trebuchet MS" w:hAnsi="Trebuchet MS"/>
        </w:rPr>
        <w:t>benefit to the unit as a whole or a more fair approach.)</w:t>
      </w:r>
    </w:p>
    <w:p w14:paraId="623B5F40" w14:textId="77777777" w:rsidR="00BF40FC" w:rsidRPr="00B05253" w:rsidRDefault="00BF40FC" w:rsidP="00191034">
      <w:pPr>
        <w:pStyle w:val="Style16"/>
        <w:numPr>
          <w:ilvl w:val="0"/>
          <w:numId w:val="66"/>
        </w:numPr>
        <w:spacing w:before="324" w:line="292" w:lineRule="auto"/>
        <w:rPr>
          <w:rStyle w:val="CharacterStyle1"/>
          <w:rFonts w:ascii="Trebuchet MS" w:hAnsi="Trebuchet MS"/>
        </w:rPr>
      </w:pPr>
      <w:r w:rsidRPr="00B05253">
        <w:rPr>
          <w:rStyle w:val="CharacterStyle1"/>
          <w:rFonts w:ascii="Trebuchet MS" w:hAnsi="Trebuchet MS"/>
        </w:rPr>
        <w:t>Limiting contract ratification to members of the union.</w:t>
      </w:r>
    </w:p>
    <w:p w14:paraId="1AC1FB49" w14:textId="77777777" w:rsidR="00BF40FC" w:rsidRPr="00732F6F" w:rsidRDefault="00BF40FC" w:rsidP="00BF40FC">
      <w:pPr>
        <w:pStyle w:val="Style1"/>
        <w:adjustRightInd/>
        <w:spacing w:before="360" w:line="281" w:lineRule="auto"/>
        <w:rPr>
          <w:rFonts w:ascii="Trebuchet MS" w:hAnsi="Trebuchet MS" w:cs="Tahoma"/>
          <w:b/>
          <w:bCs/>
          <w:iCs/>
          <w:sz w:val="36"/>
          <w:szCs w:val="30"/>
        </w:rPr>
      </w:pPr>
      <w:r w:rsidRPr="00732F6F">
        <w:rPr>
          <w:rFonts w:ascii="Trebuchet MS" w:hAnsi="Trebuchet MS" w:cs="Tahoma"/>
          <w:b/>
          <w:bCs/>
          <w:iCs/>
          <w:sz w:val="36"/>
          <w:szCs w:val="30"/>
        </w:rPr>
        <w:t>CONTRACT ENFORCEMENT</w:t>
      </w:r>
    </w:p>
    <w:p w14:paraId="1ED1DB9D" w14:textId="77777777" w:rsidR="00BF40FC" w:rsidRPr="00B05253" w:rsidRDefault="00BF40FC" w:rsidP="00B31B19">
      <w:pPr>
        <w:pStyle w:val="Style1"/>
        <w:adjustRightInd/>
        <w:spacing w:before="100" w:beforeAutospacing="1" w:after="100" w:afterAutospacing="1" w:line="295" w:lineRule="auto"/>
        <w:rPr>
          <w:rFonts w:ascii="Trebuchet MS" w:hAnsi="Trebuchet MS" w:cs="Arial"/>
          <w:b/>
          <w:iCs/>
          <w:sz w:val="26"/>
          <w:szCs w:val="26"/>
        </w:rPr>
      </w:pPr>
      <w:r w:rsidRPr="00B05253">
        <w:rPr>
          <w:rFonts w:ascii="Trebuchet MS" w:hAnsi="Trebuchet MS" w:cs="Arial"/>
          <w:b/>
          <w:iCs/>
          <w:sz w:val="26"/>
          <w:szCs w:val="26"/>
        </w:rPr>
        <w:t>Always a Violation:</w:t>
      </w:r>
    </w:p>
    <w:p w14:paraId="73E2E36F" w14:textId="77777777" w:rsidR="00BF40FC" w:rsidRPr="00B05253" w:rsidRDefault="00BF40FC" w:rsidP="00191034">
      <w:pPr>
        <w:pStyle w:val="Style16"/>
        <w:numPr>
          <w:ilvl w:val="0"/>
          <w:numId w:val="65"/>
        </w:numPr>
        <w:spacing w:before="100" w:beforeAutospacing="1" w:after="100" w:afterAutospacing="1"/>
        <w:ind w:right="72"/>
        <w:rPr>
          <w:rStyle w:val="CharacterStyle1"/>
          <w:rFonts w:ascii="Trebuchet MS" w:hAnsi="Trebuchet MS"/>
        </w:rPr>
      </w:pPr>
      <w:r w:rsidRPr="00B05253">
        <w:rPr>
          <w:rStyle w:val="CharacterStyle1"/>
          <w:rFonts w:ascii="Trebuchet MS" w:hAnsi="Trebuchet MS"/>
          <w:spacing w:val="15"/>
        </w:rPr>
        <w:t xml:space="preserve">Refusal to take a grievance to arbitration because the </w:t>
      </w:r>
      <w:r w:rsidRPr="00B05253">
        <w:rPr>
          <w:rStyle w:val="CharacterStyle1"/>
          <w:rFonts w:ascii="Trebuchet MS" w:hAnsi="Trebuchet MS"/>
          <w:spacing w:val="17"/>
        </w:rPr>
        <w:t xml:space="preserve">grievant is not a union member, has opposed the union, or </w:t>
      </w:r>
      <w:r w:rsidRPr="00B05253">
        <w:rPr>
          <w:rStyle w:val="CharacterStyle1"/>
          <w:rFonts w:ascii="Trebuchet MS" w:hAnsi="Trebuchet MS"/>
        </w:rPr>
        <w:t>has taken certain positions in internal union politics.</w:t>
      </w:r>
    </w:p>
    <w:p w14:paraId="623C0B83" w14:textId="77777777" w:rsidR="00BF40FC" w:rsidRPr="00B05253" w:rsidRDefault="00BF40FC" w:rsidP="00191034">
      <w:pPr>
        <w:pStyle w:val="Style1"/>
        <w:numPr>
          <w:ilvl w:val="0"/>
          <w:numId w:val="65"/>
        </w:numPr>
        <w:adjustRightInd/>
        <w:spacing w:before="100" w:beforeAutospacing="1" w:after="100" w:afterAutospacing="1"/>
        <w:rPr>
          <w:rFonts w:ascii="Trebuchet MS" w:hAnsi="Trebuchet MS" w:cs="Arial"/>
          <w:sz w:val="24"/>
          <w:szCs w:val="24"/>
        </w:rPr>
      </w:pPr>
      <w:r w:rsidRPr="00B05253">
        <w:rPr>
          <w:rFonts w:ascii="Trebuchet MS" w:hAnsi="Trebuchet MS" w:cs="Arial"/>
          <w:spacing w:val="16"/>
          <w:sz w:val="24"/>
          <w:szCs w:val="24"/>
        </w:rPr>
        <w:t>Refusal to take a grievance to arbitration because the non</w:t>
      </w:r>
      <w:r w:rsidRPr="00B05253">
        <w:rPr>
          <w:rFonts w:ascii="Trebuchet MS" w:hAnsi="Trebuchet MS" w:cs="Arial"/>
          <w:spacing w:val="16"/>
          <w:sz w:val="24"/>
          <w:szCs w:val="24"/>
        </w:rPr>
        <w:softHyphen/>
      </w:r>
      <w:r w:rsidRPr="00B05253">
        <w:rPr>
          <w:rFonts w:ascii="Trebuchet MS" w:hAnsi="Trebuchet MS" w:cs="Arial"/>
          <w:spacing w:val="17"/>
          <w:sz w:val="24"/>
          <w:szCs w:val="24"/>
        </w:rPr>
        <w:t xml:space="preserve">member or fee payer grievant refuses to pay the costs of the arbitration (only religious objectors may be charged the </w:t>
      </w:r>
      <w:r w:rsidRPr="00B05253">
        <w:rPr>
          <w:rFonts w:ascii="Trebuchet MS" w:hAnsi="Trebuchet MS" w:cs="Arial"/>
          <w:spacing w:val="15"/>
          <w:sz w:val="24"/>
          <w:szCs w:val="24"/>
        </w:rPr>
        <w:t xml:space="preserve">reasonable costs of using the grievance and arbitration </w:t>
      </w:r>
      <w:r w:rsidRPr="00B05253">
        <w:rPr>
          <w:rFonts w:ascii="Trebuchet MS" w:hAnsi="Trebuchet MS" w:cs="Arial"/>
          <w:sz w:val="24"/>
          <w:szCs w:val="24"/>
        </w:rPr>
        <w:t>procedure.)</w:t>
      </w:r>
    </w:p>
    <w:p w14:paraId="7726E950" w14:textId="77777777" w:rsidR="00BF40FC" w:rsidRPr="00B05253" w:rsidRDefault="00BF40FC" w:rsidP="00191034">
      <w:pPr>
        <w:pStyle w:val="Style1"/>
        <w:numPr>
          <w:ilvl w:val="0"/>
          <w:numId w:val="65"/>
        </w:numPr>
        <w:adjustRightInd/>
        <w:spacing w:before="100" w:beforeAutospacing="1" w:after="100" w:afterAutospacing="1"/>
        <w:rPr>
          <w:rFonts w:ascii="Trebuchet MS" w:hAnsi="Trebuchet MS" w:cs="Arial"/>
          <w:sz w:val="24"/>
          <w:szCs w:val="24"/>
        </w:rPr>
      </w:pPr>
      <w:r w:rsidRPr="00B05253">
        <w:rPr>
          <w:rFonts w:ascii="Trebuchet MS" w:hAnsi="Trebuchet MS" w:cs="Arial"/>
          <w:spacing w:val="17"/>
          <w:sz w:val="24"/>
          <w:szCs w:val="24"/>
        </w:rPr>
        <w:t xml:space="preserve">Failure to seek an extension of time where: (1) the union </w:t>
      </w:r>
      <w:r w:rsidRPr="00B05253">
        <w:rPr>
          <w:rFonts w:ascii="Trebuchet MS" w:hAnsi="Trebuchet MS" w:cs="Arial"/>
          <w:spacing w:val="18"/>
          <w:sz w:val="24"/>
          <w:szCs w:val="24"/>
        </w:rPr>
        <w:t xml:space="preserve">assured the grievant it would do so; (2) the grievant made </w:t>
      </w:r>
      <w:r w:rsidRPr="00B05253">
        <w:rPr>
          <w:rFonts w:ascii="Trebuchet MS" w:hAnsi="Trebuchet MS" w:cs="Arial"/>
          <w:spacing w:val="26"/>
          <w:sz w:val="24"/>
          <w:szCs w:val="24"/>
        </w:rPr>
        <w:t xml:space="preserve">repeated requests to pursue the grievance; and (3) the </w:t>
      </w:r>
      <w:r w:rsidRPr="00B05253">
        <w:rPr>
          <w:rFonts w:ascii="Trebuchet MS" w:hAnsi="Trebuchet MS" w:cs="Arial"/>
          <w:spacing w:val="36"/>
          <w:sz w:val="24"/>
          <w:szCs w:val="24"/>
        </w:rPr>
        <w:t xml:space="preserve">union attempted to cover up the blown timelines by </w:t>
      </w:r>
      <w:r w:rsidRPr="00B05253">
        <w:rPr>
          <w:rFonts w:ascii="Trebuchet MS" w:hAnsi="Trebuchet MS" w:cs="Arial"/>
          <w:spacing w:val="18"/>
          <w:sz w:val="24"/>
          <w:szCs w:val="24"/>
        </w:rPr>
        <w:t xml:space="preserve">informing the grievant that the grievance lacked merit when </w:t>
      </w:r>
      <w:r w:rsidRPr="00B05253">
        <w:rPr>
          <w:rFonts w:ascii="Trebuchet MS" w:hAnsi="Trebuchet MS" w:cs="Arial"/>
          <w:sz w:val="24"/>
          <w:szCs w:val="24"/>
        </w:rPr>
        <w:t>the facts suggested otherwise.</w:t>
      </w:r>
    </w:p>
    <w:p w14:paraId="468D24FC" w14:textId="77777777" w:rsidR="00BF40FC" w:rsidRPr="00B05253" w:rsidRDefault="00BF40FC" w:rsidP="00B31B19">
      <w:pPr>
        <w:pStyle w:val="Style1"/>
        <w:adjustRightInd/>
        <w:spacing w:before="100" w:beforeAutospacing="1" w:after="100" w:afterAutospacing="1" w:line="312" w:lineRule="auto"/>
        <w:rPr>
          <w:rFonts w:ascii="Trebuchet MS" w:hAnsi="Trebuchet MS" w:cs="Arial"/>
          <w:b/>
          <w:iCs/>
          <w:sz w:val="26"/>
          <w:szCs w:val="26"/>
        </w:rPr>
      </w:pPr>
      <w:r w:rsidRPr="00B05253">
        <w:rPr>
          <w:rFonts w:ascii="Trebuchet MS" w:hAnsi="Trebuchet MS" w:cs="Arial"/>
          <w:b/>
          <w:iCs/>
          <w:sz w:val="26"/>
          <w:szCs w:val="26"/>
        </w:rPr>
        <w:t>Probably a Violation:</w:t>
      </w:r>
    </w:p>
    <w:p w14:paraId="2FD0BB5A" w14:textId="77777777" w:rsidR="00BF40FC" w:rsidRPr="00B05253" w:rsidRDefault="00BF40FC" w:rsidP="00191034">
      <w:pPr>
        <w:pStyle w:val="Style12"/>
        <w:numPr>
          <w:ilvl w:val="0"/>
          <w:numId w:val="63"/>
        </w:numPr>
        <w:spacing w:before="120"/>
        <w:rPr>
          <w:rStyle w:val="CharacterStyle1"/>
          <w:rFonts w:ascii="Trebuchet MS" w:hAnsi="Trebuchet MS"/>
        </w:rPr>
      </w:pPr>
      <w:r w:rsidRPr="00B05253">
        <w:rPr>
          <w:rStyle w:val="CharacterStyle1"/>
          <w:rFonts w:ascii="Trebuchet MS" w:hAnsi="Trebuchet MS"/>
        </w:rPr>
        <w:t>Gross negligence or a pattern of negligence.</w:t>
      </w:r>
    </w:p>
    <w:p w14:paraId="75B0436F" w14:textId="77777777" w:rsidR="00BF40FC" w:rsidRPr="00B05253" w:rsidRDefault="00BF40FC" w:rsidP="00191034">
      <w:pPr>
        <w:pStyle w:val="Style12"/>
        <w:numPr>
          <w:ilvl w:val="0"/>
          <w:numId w:val="63"/>
        </w:numPr>
        <w:rPr>
          <w:rStyle w:val="CharacterStyle1"/>
          <w:rFonts w:ascii="Trebuchet MS" w:hAnsi="Trebuchet MS"/>
        </w:rPr>
      </w:pPr>
      <w:r w:rsidRPr="00B05253">
        <w:rPr>
          <w:rStyle w:val="CharacterStyle1"/>
          <w:rFonts w:ascii="Trebuchet MS" w:hAnsi="Trebuchet MS"/>
        </w:rPr>
        <w:t>Failure to investigate or perfunctory investigation.</w:t>
      </w:r>
    </w:p>
    <w:p w14:paraId="0617EE11" w14:textId="77777777" w:rsidR="00BF40FC" w:rsidRPr="00B05253" w:rsidRDefault="00BF40FC" w:rsidP="00191034">
      <w:pPr>
        <w:pStyle w:val="Style1"/>
        <w:numPr>
          <w:ilvl w:val="0"/>
          <w:numId w:val="63"/>
        </w:numPr>
        <w:adjustRightInd/>
        <w:ind w:right="432"/>
        <w:rPr>
          <w:rFonts w:ascii="Trebuchet MS" w:hAnsi="Trebuchet MS" w:cs="Arial"/>
          <w:sz w:val="24"/>
          <w:szCs w:val="24"/>
        </w:rPr>
      </w:pPr>
      <w:r w:rsidRPr="00B05253">
        <w:rPr>
          <w:rFonts w:ascii="Trebuchet MS" w:hAnsi="Trebuchet MS" w:cs="Arial"/>
          <w:spacing w:val="14"/>
          <w:sz w:val="24"/>
          <w:szCs w:val="24"/>
        </w:rPr>
        <w:t xml:space="preserve">Failure to explain why the union has dropped or settled a </w:t>
      </w:r>
      <w:r w:rsidRPr="00B05253">
        <w:rPr>
          <w:rFonts w:ascii="Trebuchet MS" w:hAnsi="Trebuchet MS" w:cs="Arial"/>
          <w:sz w:val="24"/>
          <w:szCs w:val="24"/>
        </w:rPr>
        <w:t>grievance.</w:t>
      </w:r>
    </w:p>
    <w:p w14:paraId="5F14B5A6" w14:textId="77777777" w:rsidR="00BF40FC" w:rsidRPr="00B05253" w:rsidRDefault="00BF40FC" w:rsidP="00191034">
      <w:pPr>
        <w:pStyle w:val="Style1"/>
        <w:numPr>
          <w:ilvl w:val="0"/>
          <w:numId w:val="63"/>
        </w:numPr>
        <w:adjustRightInd/>
        <w:spacing w:before="36"/>
        <w:rPr>
          <w:rFonts w:ascii="Trebuchet MS" w:hAnsi="Trebuchet MS" w:cs="Arial"/>
          <w:sz w:val="24"/>
          <w:szCs w:val="24"/>
        </w:rPr>
      </w:pPr>
      <w:r w:rsidRPr="00B05253">
        <w:rPr>
          <w:rFonts w:ascii="Trebuchet MS" w:hAnsi="Trebuchet MS" w:cs="Arial"/>
          <w:spacing w:val="15"/>
          <w:sz w:val="24"/>
          <w:szCs w:val="24"/>
        </w:rPr>
        <w:t xml:space="preserve">Failure to identify a contract section that has obviously been </w:t>
      </w:r>
      <w:r w:rsidRPr="00B05253">
        <w:rPr>
          <w:rFonts w:ascii="Trebuchet MS" w:hAnsi="Trebuchet MS" w:cs="Arial"/>
          <w:sz w:val="24"/>
          <w:szCs w:val="24"/>
        </w:rPr>
        <w:t>violated where an important right is at stake.</w:t>
      </w:r>
    </w:p>
    <w:p w14:paraId="38899957" w14:textId="77777777" w:rsidR="00BF40FC" w:rsidRPr="00B05253" w:rsidRDefault="00BF40FC" w:rsidP="00BF40FC">
      <w:pPr>
        <w:pStyle w:val="Style1"/>
        <w:adjustRightInd/>
        <w:spacing w:before="360" w:line="285" w:lineRule="auto"/>
        <w:rPr>
          <w:rFonts w:ascii="Trebuchet MS" w:hAnsi="Trebuchet MS" w:cs="Arial"/>
          <w:b/>
          <w:i/>
          <w:iCs/>
          <w:sz w:val="26"/>
          <w:szCs w:val="26"/>
        </w:rPr>
      </w:pPr>
      <w:r w:rsidRPr="00B05253">
        <w:rPr>
          <w:rFonts w:ascii="Trebuchet MS" w:hAnsi="Trebuchet MS" w:cs="Arial"/>
          <w:b/>
          <w:i/>
          <w:iCs/>
          <w:sz w:val="26"/>
          <w:szCs w:val="26"/>
        </w:rPr>
        <w:t>Not a Violation:</w:t>
      </w:r>
    </w:p>
    <w:p w14:paraId="11CC7800" w14:textId="77777777" w:rsidR="00BF40FC" w:rsidRPr="00B05253" w:rsidRDefault="00BF40FC" w:rsidP="00191034">
      <w:pPr>
        <w:pStyle w:val="Style12"/>
        <w:numPr>
          <w:ilvl w:val="0"/>
          <w:numId w:val="62"/>
        </w:numPr>
        <w:spacing w:before="120"/>
        <w:rPr>
          <w:rStyle w:val="CharacterStyle1"/>
          <w:rFonts w:ascii="Trebuchet MS" w:hAnsi="Trebuchet MS"/>
        </w:rPr>
      </w:pPr>
      <w:r w:rsidRPr="00B05253">
        <w:rPr>
          <w:rStyle w:val="CharacterStyle1"/>
          <w:rFonts w:ascii="Trebuchet MS" w:hAnsi="Trebuchet MS"/>
        </w:rPr>
        <w:t>Simple negligence or poor judgment.</w:t>
      </w:r>
    </w:p>
    <w:p w14:paraId="6C243FDC" w14:textId="77777777" w:rsidR="00BF40FC" w:rsidRPr="00B05253" w:rsidRDefault="00BF40FC" w:rsidP="00191034">
      <w:pPr>
        <w:pStyle w:val="Style1"/>
        <w:numPr>
          <w:ilvl w:val="0"/>
          <w:numId w:val="62"/>
        </w:numPr>
        <w:adjustRightInd/>
        <w:spacing w:before="120"/>
        <w:ind w:right="216"/>
        <w:rPr>
          <w:rFonts w:ascii="Trebuchet MS" w:hAnsi="Trebuchet MS" w:cs="Arial"/>
          <w:sz w:val="24"/>
          <w:szCs w:val="24"/>
        </w:rPr>
      </w:pPr>
      <w:r w:rsidRPr="00B05253">
        <w:rPr>
          <w:rFonts w:ascii="Trebuchet MS" w:hAnsi="Trebuchet MS" w:cs="Arial"/>
          <w:spacing w:val="14"/>
          <w:sz w:val="24"/>
          <w:szCs w:val="24"/>
        </w:rPr>
        <w:t xml:space="preserve">Refusal to take a grievance to arbitration because a </w:t>
      </w:r>
      <w:r w:rsidRPr="00B05253">
        <w:rPr>
          <w:rFonts w:ascii="Trebuchet MS" w:hAnsi="Trebuchet MS" w:cs="Arial"/>
          <w:spacing w:val="16"/>
          <w:sz w:val="24"/>
          <w:szCs w:val="24"/>
        </w:rPr>
        <w:t xml:space="preserve">favorable decision will harm a larger number of teachers in </w:t>
      </w:r>
      <w:r w:rsidRPr="00B05253">
        <w:rPr>
          <w:rFonts w:ascii="Trebuchet MS" w:hAnsi="Trebuchet MS" w:cs="Arial"/>
          <w:sz w:val="24"/>
          <w:szCs w:val="24"/>
        </w:rPr>
        <w:t>the unit.</w:t>
      </w:r>
    </w:p>
    <w:p w14:paraId="45B2CD0A" w14:textId="77777777" w:rsidR="00BF40FC" w:rsidRPr="00B05253" w:rsidRDefault="00BF40FC" w:rsidP="00191034">
      <w:pPr>
        <w:pStyle w:val="Style1"/>
        <w:numPr>
          <w:ilvl w:val="0"/>
          <w:numId w:val="62"/>
        </w:numPr>
        <w:adjustRightInd/>
        <w:spacing w:before="120"/>
        <w:ind w:right="72"/>
        <w:rPr>
          <w:rFonts w:ascii="Trebuchet MS" w:hAnsi="Trebuchet MS" w:cs="Arial"/>
          <w:sz w:val="24"/>
          <w:szCs w:val="24"/>
        </w:rPr>
      </w:pPr>
      <w:r w:rsidRPr="00B05253">
        <w:rPr>
          <w:rFonts w:ascii="Trebuchet MS" w:hAnsi="Trebuchet MS" w:cs="Arial"/>
          <w:spacing w:val="15"/>
          <w:sz w:val="24"/>
          <w:szCs w:val="24"/>
        </w:rPr>
        <w:t xml:space="preserve">Refusal to take a grievance to arbitration because it is </w:t>
      </w:r>
      <w:r w:rsidRPr="00B05253">
        <w:rPr>
          <w:rFonts w:ascii="Trebuchet MS" w:hAnsi="Trebuchet MS" w:cs="Arial"/>
          <w:spacing w:val="17"/>
          <w:sz w:val="24"/>
          <w:szCs w:val="24"/>
        </w:rPr>
        <w:t xml:space="preserve">determined that the grievance lacks merit, even though the </w:t>
      </w:r>
      <w:r w:rsidRPr="00B05253">
        <w:rPr>
          <w:rFonts w:ascii="Trebuchet MS" w:hAnsi="Trebuchet MS" w:cs="Arial"/>
          <w:spacing w:val="16"/>
          <w:sz w:val="24"/>
          <w:szCs w:val="24"/>
        </w:rPr>
        <w:t xml:space="preserve">analysis is later determined to be erroneous, as long as the </w:t>
      </w:r>
      <w:r w:rsidRPr="00B05253">
        <w:rPr>
          <w:rFonts w:ascii="Trebuchet MS" w:hAnsi="Trebuchet MS" w:cs="Arial"/>
          <w:spacing w:val="15"/>
          <w:sz w:val="24"/>
          <w:szCs w:val="24"/>
        </w:rPr>
        <w:t xml:space="preserve">decision was made in good faith and had some basis in </w:t>
      </w:r>
      <w:r w:rsidRPr="00B05253">
        <w:rPr>
          <w:rFonts w:ascii="Trebuchet MS" w:hAnsi="Trebuchet MS" w:cs="Arial"/>
          <w:sz w:val="24"/>
          <w:szCs w:val="24"/>
        </w:rPr>
        <w:t>reason.</w:t>
      </w:r>
    </w:p>
    <w:p w14:paraId="7770C4AF" w14:textId="77777777" w:rsidR="00BF40FC" w:rsidRPr="00B05253" w:rsidRDefault="00BF40FC" w:rsidP="00191034">
      <w:pPr>
        <w:pStyle w:val="Style1"/>
        <w:numPr>
          <w:ilvl w:val="0"/>
          <w:numId w:val="62"/>
        </w:numPr>
        <w:adjustRightInd/>
        <w:spacing w:before="120"/>
        <w:ind w:right="864"/>
        <w:rPr>
          <w:rFonts w:ascii="Trebuchet MS" w:hAnsi="Trebuchet MS" w:cs="Arial"/>
          <w:sz w:val="24"/>
          <w:szCs w:val="24"/>
        </w:rPr>
      </w:pPr>
      <w:r w:rsidRPr="00B05253">
        <w:rPr>
          <w:rFonts w:ascii="Trebuchet MS" w:hAnsi="Trebuchet MS" w:cs="Arial"/>
          <w:spacing w:val="14"/>
          <w:sz w:val="24"/>
          <w:szCs w:val="24"/>
        </w:rPr>
        <w:t xml:space="preserve">Refusal to take a grievance to arbitration because a </w:t>
      </w:r>
      <w:r w:rsidRPr="00B05253">
        <w:rPr>
          <w:rFonts w:ascii="Trebuchet MS" w:hAnsi="Trebuchet MS" w:cs="Arial"/>
          <w:spacing w:val="16"/>
          <w:sz w:val="24"/>
          <w:szCs w:val="24"/>
        </w:rPr>
        <w:t xml:space="preserve">reasonable settlement was reached, even though the </w:t>
      </w:r>
      <w:r w:rsidRPr="00B05253">
        <w:rPr>
          <w:rFonts w:ascii="Trebuchet MS" w:hAnsi="Trebuchet MS" w:cs="Arial"/>
          <w:sz w:val="24"/>
          <w:szCs w:val="24"/>
        </w:rPr>
        <w:t>grievant was opposed to the settlement.</w:t>
      </w:r>
    </w:p>
    <w:p w14:paraId="3C36556D" w14:textId="77777777" w:rsidR="00BF40FC" w:rsidRPr="00B05253" w:rsidRDefault="00BF40FC" w:rsidP="00BF40FC">
      <w:pPr>
        <w:rPr>
          <w:rFonts w:ascii="Trebuchet MS" w:hAnsi="Trebuchet MS"/>
        </w:rPr>
      </w:pPr>
    </w:p>
    <w:p w14:paraId="0B780726" w14:textId="77777777" w:rsidR="00BF40FC" w:rsidRPr="00732F6F" w:rsidRDefault="00BF40FC" w:rsidP="00BF40FC">
      <w:pPr>
        <w:pStyle w:val="Style1"/>
        <w:adjustRightInd/>
        <w:spacing w:before="36" w:line="271" w:lineRule="auto"/>
        <w:rPr>
          <w:rFonts w:ascii="Trebuchet MS" w:hAnsi="Trebuchet MS" w:cs="Arial"/>
          <w:b/>
          <w:bCs/>
          <w:iCs/>
          <w:sz w:val="36"/>
          <w:szCs w:val="30"/>
        </w:rPr>
      </w:pPr>
      <w:r w:rsidRPr="00732F6F">
        <w:rPr>
          <w:rFonts w:ascii="Trebuchet MS" w:hAnsi="Trebuchet MS" w:cs="Arial"/>
          <w:b/>
          <w:bCs/>
          <w:iCs/>
          <w:sz w:val="36"/>
          <w:szCs w:val="30"/>
        </w:rPr>
        <w:t>APPEAL PROCESS</w:t>
      </w:r>
    </w:p>
    <w:p w14:paraId="16B6FA66" w14:textId="6E69B0BA" w:rsidR="00BF40FC" w:rsidRPr="00B05253" w:rsidRDefault="00BF40FC" w:rsidP="00191034">
      <w:pPr>
        <w:pStyle w:val="Style1"/>
        <w:numPr>
          <w:ilvl w:val="0"/>
          <w:numId w:val="64"/>
        </w:numPr>
        <w:adjustRightInd/>
        <w:spacing w:before="240"/>
        <w:ind w:right="288"/>
        <w:rPr>
          <w:rFonts w:ascii="Trebuchet MS" w:hAnsi="Trebuchet MS" w:cs="Arial"/>
          <w:sz w:val="24"/>
          <w:szCs w:val="24"/>
        </w:rPr>
      </w:pPr>
      <w:r w:rsidRPr="00B05253">
        <w:rPr>
          <w:rFonts w:ascii="Trebuchet MS" w:hAnsi="Trebuchet MS" w:cs="Arial"/>
          <w:spacing w:val="15"/>
          <w:sz w:val="24"/>
          <w:szCs w:val="24"/>
        </w:rPr>
        <w:t>If there is a process for appealing the union's decision not</w:t>
      </w:r>
      <w:r w:rsidR="004419C4">
        <w:rPr>
          <w:rFonts w:ascii="Trebuchet MS" w:hAnsi="Trebuchet MS" w:cs="Arial"/>
          <w:spacing w:val="15"/>
          <w:sz w:val="24"/>
          <w:szCs w:val="24"/>
        </w:rPr>
        <w:t xml:space="preserve"> to</w:t>
      </w:r>
      <w:r w:rsidRPr="00B05253">
        <w:rPr>
          <w:rFonts w:ascii="Trebuchet MS" w:hAnsi="Trebuchet MS" w:cs="Arial"/>
          <w:spacing w:val="15"/>
          <w:sz w:val="24"/>
          <w:szCs w:val="24"/>
        </w:rPr>
        <w:t xml:space="preserve"> take a grievance to arbitration, a DFR charge will be </w:t>
      </w:r>
      <w:r w:rsidRPr="00B05253">
        <w:rPr>
          <w:rFonts w:ascii="Trebuchet MS" w:hAnsi="Trebuchet MS" w:cs="Arial"/>
          <w:sz w:val="24"/>
          <w:szCs w:val="24"/>
        </w:rPr>
        <w:t>dismissed unless the employee can show:</w:t>
      </w:r>
    </w:p>
    <w:p w14:paraId="04B0DA5F" w14:textId="77777777" w:rsidR="00BF40FC" w:rsidRPr="00B05253" w:rsidRDefault="00BF40FC" w:rsidP="00191034">
      <w:pPr>
        <w:pStyle w:val="Style1"/>
        <w:numPr>
          <w:ilvl w:val="1"/>
          <w:numId w:val="68"/>
        </w:numPr>
        <w:tabs>
          <w:tab w:val="left" w:pos="1440"/>
        </w:tabs>
        <w:adjustRightInd/>
        <w:spacing w:before="360"/>
        <w:ind w:right="260"/>
        <w:rPr>
          <w:rFonts w:ascii="Trebuchet MS" w:hAnsi="Trebuchet MS" w:cs="Arial"/>
          <w:sz w:val="24"/>
          <w:szCs w:val="24"/>
        </w:rPr>
      </w:pPr>
      <w:r w:rsidRPr="00B05253">
        <w:rPr>
          <w:rFonts w:ascii="Trebuchet MS" w:hAnsi="Trebuchet MS" w:cs="Arial"/>
          <w:spacing w:val="11"/>
          <w:sz w:val="24"/>
          <w:szCs w:val="24"/>
        </w:rPr>
        <w:t xml:space="preserve">The appeal process was exhausted </w:t>
      </w:r>
      <w:r w:rsidRPr="00B05253">
        <w:rPr>
          <w:rFonts w:ascii="Trebuchet MS" w:hAnsi="Trebuchet MS" w:cs="Arial"/>
          <w:sz w:val="24"/>
          <w:szCs w:val="24"/>
        </w:rPr>
        <w:t>or</w:t>
      </w:r>
    </w:p>
    <w:p w14:paraId="0FB634A6" w14:textId="77777777" w:rsidR="00BF40FC" w:rsidRPr="00B05253" w:rsidRDefault="00BF40FC" w:rsidP="00191034">
      <w:pPr>
        <w:pStyle w:val="Style1"/>
        <w:numPr>
          <w:ilvl w:val="1"/>
          <w:numId w:val="68"/>
        </w:numPr>
        <w:tabs>
          <w:tab w:val="left" w:pos="1440"/>
        </w:tabs>
        <w:adjustRightInd/>
        <w:spacing w:before="108"/>
        <w:ind w:right="432"/>
        <w:rPr>
          <w:rFonts w:ascii="Trebuchet MS" w:hAnsi="Trebuchet MS" w:cs="Arial"/>
          <w:sz w:val="24"/>
          <w:szCs w:val="24"/>
        </w:rPr>
      </w:pPr>
      <w:r w:rsidRPr="00B05253">
        <w:rPr>
          <w:rFonts w:ascii="Trebuchet MS" w:hAnsi="Trebuchet MS" w:cs="Arial"/>
          <w:spacing w:val="14"/>
          <w:sz w:val="24"/>
          <w:szCs w:val="24"/>
        </w:rPr>
        <w:t xml:space="preserve">The appeal process could not provide the employee </w:t>
      </w:r>
      <w:r w:rsidRPr="00B05253">
        <w:rPr>
          <w:rFonts w:ascii="Trebuchet MS" w:hAnsi="Trebuchet MS" w:cs="Arial"/>
          <w:sz w:val="24"/>
          <w:szCs w:val="24"/>
        </w:rPr>
        <w:t>with adequate relief.</w:t>
      </w:r>
    </w:p>
    <w:p w14:paraId="322D044B" w14:textId="77777777" w:rsidR="00BF40FC" w:rsidRPr="00732F6F" w:rsidRDefault="00BF40FC" w:rsidP="002C6302">
      <w:pPr>
        <w:pStyle w:val="Style1"/>
        <w:adjustRightInd/>
        <w:spacing w:before="360"/>
        <w:ind w:right="-280"/>
        <w:rPr>
          <w:rFonts w:ascii="Trebuchet MS" w:hAnsi="Trebuchet MS" w:cs="Arial"/>
          <w:b/>
          <w:bCs/>
          <w:iCs/>
          <w:sz w:val="36"/>
          <w:szCs w:val="32"/>
        </w:rPr>
      </w:pPr>
      <w:r w:rsidRPr="00732F6F">
        <w:rPr>
          <w:rFonts w:ascii="Trebuchet MS" w:hAnsi="Trebuchet MS" w:cs="Arial"/>
          <w:b/>
          <w:bCs/>
          <w:iCs/>
          <w:sz w:val="36"/>
          <w:szCs w:val="32"/>
        </w:rPr>
        <w:t>REPRESENTATION OUTSIDE THE COLLECTIVE BARGAINING AGREEMENT</w:t>
      </w:r>
    </w:p>
    <w:p w14:paraId="040A9009" w14:textId="77777777" w:rsidR="00BF40FC" w:rsidRPr="00B05253" w:rsidRDefault="00BF40FC" w:rsidP="00B126ED">
      <w:pPr>
        <w:pStyle w:val="Style1"/>
        <w:adjustRightInd/>
        <w:spacing w:before="240" w:line="271" w:lineRule="auto"/>
        <w:rPr>
          <w:rFonts w:ascii="Trebuchet MS" w:hAnsi="Trebuchet MS" w:cs="Arial"/>
          <w:i/>
          <w:iCs/>
          <w:sz w:val="26"/>
          <w:szCs w:val="26"/>
        </w:rPr>
      </w:pPr>
      <w:r w:rsidRPr="00B05253">
        <w:rPr>
          <w:rFonts w:ascii="Trebuchet MS" w:hAnsi="Trebuchet MS" w:cs="Arial"/>
          <w:i/>
          <w:iCs/>
          <w:sz w:val="26"/>
          <w:szCs w:val="26"/>
        </w:rPr>
        <w:t>Not a Violation:</w:t>
      </w:r>
    </w:p>
    <w:p w14:paraId="24445421" w14:textId="77777777" w:rsidR="00BF40FC" w:rsidRPr="00B05253" w:rsidRDefault="00BF40FC" w:rsidP="00191034">
      <w:pPr>
        <w:pStyle w:val="Style1"/>
        <w:numPr>
          <w:ilvl w:val="0"/>
          <w:numId w:val="18"/>
        </w:numPr>
        <w:tabs>
          <w:tab w:val="clear" w:pos="792"/>
          <w:tab w:val="num" w:pos="1440"/>
        </w:tabs>
        <w:adjustRightInd/>
        <w:spacing w:before="252"/>
        <w:ind w:left="1440" w:right="216" w:hanging="720"/>
        <w:rPr>
          <w:rFonts w:ascii="Trebuchet MS" w:hAnsi="Trebuchet MS" w:cs="Arial"/>
          <w:sz w:val="24"/>
          <w:szCs w:val="24"/>
        </w:rPr>
      </w:pPr>
      <w:r w:rsidRPr="00B05253">
        <w:rPr>
          <w:rFonts w:ascii="Trebuchet MS" w:hAnsi="Trebuchet MS" w:cs="Arial"/>
          <w:spacing w:val="14"/>
          <w:sz w:val="24"/>
          <w:szCs w:val="24"/>
        </w:rPr>
        <w:t xml:space="preserve">Refusal to advise or represent, e.g., in Education Code or </w:t>
      </w:r>
      <w:r w:rsidRPr="00B05253">
        <w:rPr>
          <w:rFonts w:ascii="Trebuchet MS" w:hAnsi="Trebuchet MS" w:cs="Arial"/>
          <w:sz w:val="24"/>
          <w:szCs w:val="24"/>
        </w:rPr>
        <w:t>other statutory claims.</w:t>
      </w:r>
    </w:p>
    <w:p w14:paraId="2E762F61" w14:textId="77777777" w:rsidR="00B126ED" w:rsidRDefault="00B126ED" w:rsidP="00B126ED">
      <w:pPr>
        <w:pStyle w:val="Style1"/>
        <w:adjustRightInd/>
        <w:spacing w:before="324" w:line="297" w:lineRule="auto"/>
        <w:rPr>
          <w:rFonts w:ascii="Trebuchet MS" w:hAnsi="Trebuchet MS" w:cs="Arial"/>
          <w:i/>
          <w:iCs/>
          <w:sz w:val="26"/>
          <w:szCs w:val="26"/>
        </w:rPr>
      </w:pPr>
    </w:p>
    <w:p w14:paraId="6C5C4BEE" w14:textId="01622D72" w:rsidR="00BF40FC" w:rsidRPr="00B05253" w:rsidRDefault="00BF40FC" w:rsidP="00B126ED">
      <w:pPr>
        <w:pStyle w:val="Style1"/>
        <w:adjustRightInd/>
        <w:spacing w:before="324" w:line="297" w:lineRule="auto"/>
        <w:rPr>
          <w:rFonts w:ascii="Trebuchet MS" w:hAnsi="Trebuchet MS" w:cs="Arial"/>
          <w:i/>
          <w:iCs/>
          <w:sz w:val="26"/>
          <w:szCs w:val="26"/>
        </w:rPr>
      </w:pPr>
      <w:r w:rsidRPr="00B05253">
        <w:rPr>
          <w:rFonts w:ascii="Trebuchet MS" w:hAnsi="Trebuchet MS" w:cs="Arial"/>
          <w:i/>
          <w:iCs/>
          <w:sz w:val="26"/>
          <w:szCs w:val="26"/>
        </w:rPr>
        <w:t>Probably a Violation:</w:t>
      </w:r>
    </w:p>
    <w:p w14:paraId="2BD9D06A" w14:textId="77777777" w:rsidR="00BF40FC" w:rsidRPr="00B05253" w:rsidRDefault="00BF40FC" w:rsidP="00191034">
      <w:pPr>
        <w:pStyle w:val="Style1"/>
        <w:numPr>
          <w:ilvl w:val="0"/>
          <w:numId w:val="16"/>
        </w:numPr>
        <w:tabs>
          <w:tab w:val="clear" w:pos="720"/>
          <w:tab w:val="num" w:pos="648"/>
        </w:tabs>
        <w:adjustRightInd/>
        <w:spacing w:before="120" w:after="120"/>
        <w:ind w:left="1440" w:right="72"/>
        <w:rPr>
          <w:rFonts w:ascii="Trebuchet MS" w:hAnsi="Trebuchet MS" w:cs="Arial"/>
          <w:sz w:val="24"/>
          <w:szCs w:val="24"/>
        </w:rPr>
      </w:pPr>
      <w:r w:rsidRPr="00B05253">
        <w:rPr>
          <w:rFonts w:ascii="Trebuchet MS" w:hAnsi="Trebuchet MS" w:cs="Arial"/>
          <w:spacing w:val="15"/>
          <w:sz w:val="24"/>
          <w:szCs w:val="24"/>
        </w:rPr>
        <w:t xml:space="preserve">Once representation is undertaken, the union's agents fail </w:t>
      </w:r>
      <w:r w:rsidRPr="00B05253">
        <w:rPr>
          <w:rFonts w:ascii="Trebuchet MS" w:hAnsi="Trebuchet MS" w:cs="Arial"/>
          <w:spacing w:val="17"/>
          <w:sz w:val="24"/>
          <w:szCs w:val="24"/>
        </w:rPr>
        <w:t xml:space="preserve">to use the same degree of care required by the duty of fair </w:t>
      </w:r>
      <w:r w:rsidRPr="00B05253">
        <w:rPr>
          <w:rFonts w:ascii="Trebuchet MS" w:hAnsi="Trebuchet MS" w:cs="Arial"/>
          <w:sz w:val="24"/>
          <w:szCs w:val="24"/>
        </w:rPr>
        <w:t>representation.</w:t>
      </w:r>
    </w:p>
    <w:p w14:paraId="5E1D3C29" w14:textId="77777777" w:rsidR="00BF40FC" w:rsidRPr="00732F6F" w:rsidRDefault="00BF40FC" w:rsidP="00BF40FC">
      <w:pPr>
        <w:pStyle w:val="Style1"/>
        <w:adjustRightInd/>
        <w:spacing w:before="240" w:after="240" w:line="271" w:lineRule="auto"/>
        <w:rPr>
          <w:rFonts w:ascii="Trebuchet MS" w:hAnsi="Trebuchet MS" w:cs="Arial"/>
          <w:b/>
          <w:bCs/>
          <w:iCs/>
          <w:sz w:val="36"/>
          <w:szCs w:val="32"/>
        </w:rPr>
      </w:pPr>
      <w:r w:rsidRPr="00732F6F">
        <w:rPr>
          <w:rFonts w:ascii="Trebuchet MS" w:hAnsi="Trebuchet MS" w:cs="Arial"/>
          <w:b/>
          <w:bCs/>
          <w:iCs/>
          <w:sz w:val="36"/>
          <w:szCs w:val="32"/>
        </w:rPr>
        <w:t>INTERNAL UNION AFFAIRS</w:t>
      </w:r>
    </w:p>
    <w:p w14:paraId="2299DFF1" w14:textId="77777777" w:rsidR="00BF40FC" w:rsidRPr="00B05253" w:rsidRDefault="00BF40FC" w:rsidP="001862EF">
      <w:pPr>
        <w:pStyle w:val="Style1"/>
        <w:adjustRightInd/>
        <w:spacing w:before="240" w:line="322" w:lineRule="auto"/>
        <w:ind w:left="720"/>
        <w:rPr>
          <w:rFonts w:ascii="Trebuchet MS" w:hAnsi="Trebuchet MS" w:cs="Arial"/>
          <w:spacing w:val="19"/>
          <w:sz w:val="24"/>
          <w:szCs w:val="24"/>
        </w:rPr>
      </w:pPr>
      <w:r w:rsidRPr="00B05253">
        <w:rPr>
          <w:rFonts w:ascii="Trebuchet MS" w:hAnsi="Trebuchet MS" w:cs="Arial"/>
          <w:spacing w:val="19"/>
          <w:sz w:val="24"/>
          <w:szCs w:val="24"/>
        </w:rPr>
        <w:t>The union may limit the following to members:</w:t>
      </w:r>
    </w:p>
    <w:p w14:paraId="0430DB60" w14:textId="77777777" w:rsidR="00BF40FC" w:rsidRPr="00B05253" w:rsidRDefault="00BF40FC" w:rsidP="00191034">
      <w:pPr>
        <w:pStyle w:val="Style1"/>
        <w:numPr>
          <w:ilvl w:val="0"/>
          <w:numId w:val="16"/>
        </w:numPr>
        <w:tabs>
          <w:tab w:val="clear" w:pos="720"/>
          <w:tab w:val="num" w:pos="2160"/>
        </w:tabs>
        <w:adjustRightInd/>
        <w:spacing w:before="100" w:beforeAutospacing="1" w:after="100" w:afterAutospacing="1"/>
        <w:ind w:left="2160" w:right="216"/>
        <w:rPr>
          <w:rFonts w:ascii="Trebuchet MS" w:hAnsi="Trebuchet MS" w:cs="Arial"/>
          <w:sz w:val="24"/>
          <w:szCs w:val="24"/>
        </w:rPr>
      </w:pPr>
      <w:r w:rsidRPr="00B05253">
        <w:rPr>
          <w:rFonts w:ascii="Trebuchet MS" w:hAnsi="Trebuchet MS" w:cs="Arial"/>
          <w:spacing w:val="17"/>
          <w:sz w:val="24"/>
          <w:szCs w:val="24"/>
        </w:rPr>
        <w:t xml:space="preserve">Contract ratification (provided there are opportunities for input </w:t>
      </w:r>
      <w:r w:rsidRPr="00B05253">
        <w:rPr>
          <w:rFonts w:ascii="Trebuchet MS" w:hAnsi="Trebuchet MS" w:cs="Arial"/>
          <w:sz w:val="24"/>
          <w:szCs w:val="24"/>
        </w:rPr>
        <w:t>prior to ratification.)</w:t>
      </w:r>
    </w:p>
    <w:p w14:paraId="615C958A" w14:textId="77777777" w:rsidR="00BF40FC" w:rsidRPr="00B05253" w:rsidRDefault="00BF40FC" w:rsidP="00191034">
      <w:pPr>
        <w:pStyle w:val="Style1"/>
        <w:numPr>
          <w:ilvl w:val="0"/>
          <w:numId w:val="16"/>
        </w:numPr>
        <w:tabs>
          <w:tab w:val="clear" w:pos="720"/>
          <w:tab w:val="num" w:pos="1368"/>
        </w:tabs>
        <w:adjustRightInd/>
        <w:spacing w:before="100" w:beforeAutospacing="1" w:after="100" w:afterAutospacing="1"/>
        <w:ind w:left="1440" w:firstLine="0"/>
        <w:rPr>
          <w:rFonts w:ascii="Trebuchet MS" w:hAnsi="Trebuchet MS" w:cs="Arial"/>
          <w:sz w:val="24"/>
          <w:szCs w:val="24"/>
        </w:rPr>
      </w:pPr>
      <w:r w:rsidRPr="00B05253">
        <w:rPr>
          <w:rFonts w:ascii="Trebuchet MS" w:hAnsi="Trebuchet MS" w:cs="Arial"/>
          <w:sz w:val="24"/>
          <w:szCs w:val="24"/>
        </w:rPr>
        <w:t>Election of officers and recall of officers.</w:t>
      </w:r>
    </w:p>
    <w:p w14:paraId="69C28B9B" w14:textId="77777777" w:rsidR="00BF40FC" w:rsidRPr="00B05253" w:rsidRDefault="00BF40FC" w:rsidP="00191034">
      <w:pPr>
        <w:pStyle w:val="Style1"/>
        <w:numPr>
          <w:ilvl w:val="0"/>
          <w:numId w:val="19"/>
        </w:numPr>
        <w:tabs>
          <w:tab w:val="clear" w:pos="720"/>
          <w:tab w:val="num" w:pos="2160"/>
        </w:tabs>
        <w:adjustRightInd/>
        <w:spacing w:before="100" w:beforeAutospacing="1" w:after="100" w:afterAutospacing="1"/>
        <w:ind w:left="2160" w:right="1224"/>
        <w:rPr>
          <w:rFonts w:ascii="Trebuchet MS" w:hAnsi="Trebuchet MS" w:cs="Arial"/>
          <w:sz w:val="24"/>
          <w:szCs w:val="24"/>
        </w:rPr>
      </w:pPr>
      <w:r w:rsidRPr="00B05253">
        <w:rPr>
          <w:rFonts w:ascii="Trebuchet MS" w:hAnsi="Trebuchet MS" w:cs="Arial"/>
          <w:spacing w:val="14"/>
          <w:sz w:val="24"/>
          <w:szCs w:val="24"/>
        </w:rPr>
        <w:t xml:space="preserve">Selection of representatives to contractually established </w:t>
      </w:r>
      <w:r w:rsidRPr="00B05253">
        <w:rPr>
          <w:rFonts w:ascii="Trebuchet MS" w:hAnsi="Trebuchet MS" w:cs="Arial"/>
          <w:sz w:val="24"/>
          <w:szCs w:val="24"/>
        </w:rPr>
        <w:t>committees.</w:t>
      </w:r>
    </w:p>
    <w:p w14:paraId="6772AB92" w14:textId="77777777" w:rsidR="00BF40FC" w:rsidRPr="00B05253" w:rsidRDefault="00BF40FC" w:rsidP="00191034">
      <w:pPr>
        <w:pStyle w:val="Style15"/>
        <w:numPr>
          <w:ilvl w:val="0"/>
          <w:numId w:val="16"/>
        </w:numPr>
        <w:tabs>
          <w:tab w:val="clear" w:pos="720"/>
          <w:tab w:val="num" w:pos="1368"/>
          <w:tab w:val="left" w:pos="2160"/>
        </w:tabs>
        <w:spacing w:before="100" w:beforeAutospacing="1" w:after="100" w:afterAutospacing="1" w:line="240" w:lineRule="auto"/>
        <w:ind w:left="1440" w:firstLine="0"/>
        <w:rPr>
          <w:rStyle w:val="CharacterStyle1"/>
          <w:rFonts w:ascii="Trebuchet MS" w:hAnsi="Trebuchet MS"/>
        </w:rPr>
      </w:pPr>
      <w:r w:rsidRPr="00B05253">
        <w:rPr>
          <w:rStyle w:val="CharacterStyle1"/>
          <w:rFonts w:ascii="Trebuchet MS" w:hAnsi="Trebuchet MS"/>
        </w:rPr>
        <w:t>Purely social events.</w:t>
      </w:r>
    </w:p>
    <w:p w14:paraId="352D0051" w14:textId="6D6215E9" w:rsidR="00BF40FC" w:rsidRPr="00732F6F" w:rsidRDefault="00BF40FC" w:rsidP="00BF40FC">
      <w:pPr>
        <w:pStyle w:val="Style1"/>
        <w:adjustRightInd/>
        <w:spacing w:before="360"/>
        <w:rPr>
          <w:rFonts w:ascii="Trebuchet MS" w:hAnsi="Trebuchet MS" w:cs="Arial"/>
          <w:b/>
          <w:bCs/>
          <w:iCs/>
          <w:sz w:val="36"/>
          <w:szCs w:val="32"/>
        </w:rPr>
      </w:pPr>
      <w:r w:rsidRPr="00732F6F">
        <w:rPr>
          <w:rFonts w:ascii="Trebuchet MS" w:hAnsi="Trebuchet MS" w:cs="Arial"/>
          <w:b/>
          <w:bCs/>
          <w:iCs/>
          <w:sz w:val="36"/>
          <w:szCs w:val="32"/>
        </w:rPr>
        <w:t>SELF-REPRESENTATION</w:t>
      </w:r>
    </w:p>
    <w:p w14:paraId="1A71FC12" w14:textId="77777777" w:rsidR="00BF40FC" w:rsidRPr="00B05253" w:rsidRDefault="00BF40FC" w:rsidP="00191034">
      <w:pPr>
        <w:pStyle w:val="Style15"/>
        <w:numPr>
          <w:ilvl w:val="0"/>
          <w:numId w:val="23"/>
        </w:numPr>
        <w:spacing w:before="240" w:after="240" w:line="240" w:lineRule="auto"/>
        <w:rPr>
          <w:rStyle w:val="CharacterStyle1"/>
          <w:rFonts w:ascii="Trebuchet MS" w:hAnsi="Trebuchet MS"/>
        </w:rPr>
      </w:pPr>
      <w:r w:rsidRPr="00B05253">
        <w:rPr>
          <w:rStyle w:val="CharacterStyle1"/>
          <w:rFonts w:ascii="Trebuchet MS" w:hAnsi="Trebuchet MS"/>
          <w:spacing w:val="17"/>
        </w:rPr>
        <w:t xml:space="preserve">Employees have the right to present grievances to the employer without the union and to have those grievances adjusted prior to </w:t>
      </w:r>
      <w:r w:rsidRPr="00B05253">
        <w:rPr>
          <w:rStyle w:val="CharacterStyle1"/>
          <w:rFonts w:ascii="Trebuchet MS" w:hAnsi="Trebuchet MS"/>
          <w:spacing w:val="22"/>
        </w:rPr>
        <w:t xml:space="preserve">arbitration, provided the union is notified of the grievance and </w:t>
      </w:r>
      <w:r w:rsidRPr="00B05253">
        <w:rPr>
          <w:rStyle w:val="CharacterStyle1"/>
          <w:rFonts w:ascii="Trebuchet MS" w:hAnsi="Trebuchet MS"/>
          <w:spacing w:val="17"/>
        </w:rPr>
        <w:t xml:space="preserve">the proposed settlement and is allowed to provide input prior to a </w:t>
      </w:r>
      <w:r w:rsidRPr="00B05253">
        <w:rPr>
          <w:rStyle w:val="CharacterStyle1"/>
          <w:rFonts w:ascii="Trebuchet MS" w:hAnsi="Trebuchet MS"/>
        </w:rPr>
        <w:t>final agreement.</w:t>
      </w:r>
    </w:p>
    <w:p w14:paraId="21DFED72" w14:textId="77777777" w:rsidR="00BF40FC" w:rsidRPr="00B05253" w:rsidRDefault="00BF40FC" w:rsidP="00191034">
      <w:pPr>
        <w:pStyle w:val="Style15"/>
        <w:numPr>
          <w:ilvl w:val="0"/>
          <w:numId w:val="23"/>
        </w:numPr>
        <w:spacing w:before="0" w:after="240" w:line="240" w:lineRule="auto"/>
        <w:rPr>
          <w:rStyle w:val="CharacterStyle1"/>
          <w:rFonts w:ascii="Trebuchet MS" w:hAnsi="Trebuchet MS"/>
        </w:rPr>
      </w:pPr>
      <w:r w:rsidRPr="00B05253">
        <w:rPr>
          <w:rStyle w:val="CharacterStyle1"/>
          <w:rFonts w:ascii="Trebuchet MS" w:hAnsi="Trebuchet MS"/>
        </w:rPr>
        <w:t>The union may eliminate this right through negotiations.</w:t>
      </w:r>
    </w:p>
    <w:p w14:paraId="26A4FD04" w14:textId="77777777" w:rsidR="00BF40FC" w:rsidRPr="00B05253" w:rsidRDefault="00BF40FC" w:rsidP="00191034">
      <w:pPr>
        <w:pStyle w:val="Style15"/>
        <w:numPr>
          <w:ilvl w:val="0"/>
          <w:numId w:val="23"/>
        </w:numPr>
        <w:spacing w:before="0" w:after="240" w:line="240" w:lineRule="auto"/>
        <w:rPr>
          <w:rStyle w:val="CharacterStyle1"/>
          <w:rFonts w:ascii="Trebuchet MS" w:hAnsi="Trebuchet MS"/>
        </w:rPr>
      </w:pPr>
      <w:r w:rsidRPr="00B05253">
        <w:rPr>
          <w:rStyle w:val="CharacterStyle1"/>
          <w:rFonts w:ascii="Trebuchet MS" w:hAnsi="Trebuchet MS"/>
        </w:rPr>
        <w:t>Only the union has the right to take a grievance to arbitration.</w:t>
      </w:r>
    </w:p>
    <w:p w14:paraId="228B4AB0" w14:textId="77777777" w:rsidR="00BF40FC" w:rsidRPr="00B05253" w:rsidRDefault="00BF40FC" w:rsidP="00191034">
      <w:pPr>
        <w:pStyle w:val="Style15"/>
        <w:numPr>
          <w:ilvl w:val="0"/>
          <w:numId w:val="23"/>
        </w:numPr>
        <w:spacing w:before="0" w:after="240" w:line="240" w:lineRule="auto"/>
        <w:rPr>
          <w:rFonts w:ascii="Trebuchet MS" w:hAnsi="Trebuchet MS"/>
        </w:rPr>
      </w:pPr>
      <w:r w:rsidRPr="00B05253">
        <w:rPr>
          <w:rStyle w:val="CharacterStyle1"/>
          <w:rFonts w:ascii="Trebuchet MS" w:hAnsi="Trebuchet MS"/>
        </w:rPr>
        <w:t xml:space="preserve">Employees have a right to retain their own attorney to advise </w:t>
      </w:r>
      <w:r w:rsidRPr="00B05253">
        <w:rPr>
          <w:rFonts w:ascii="Trebuchet MS" w:hAnsi="Trebuchet MS"/>
          <w:spacing w:val="18"/>
        </w:rPr>
        <w:t xml:space="preserve">them about contract disputes, but the union has the right to </w:t>
      </w:r>
      <w:r w:rsidRPr="00B05253">
        <w:rPr>
          <w:rFonts w:ascii="Trebuchet MS" w:hAnsi="Trebuchet MS"/>
          <w:spacing w:val="15"/>
        </w:rPr>
        <w:t xml:space="preserve">present the case as it sees fit, and to exclude the employee's </w:t>
      </w:r>
      <w:r w:rsidRPr="00B05253">
        <w:rPr>
          <w:rFonts w:ascii="Trebuchet MS" w:hAnsi="Trebuchet MS"/>
          <w:spacing w:val="18"/>
        </w:rPr>
        <w:t xml:space="preserve">attorney from grievance meetings or arbitration hearing. A union </w:t>
      </w:r>
      <w:r w:rsidRPr="00B05253">
        <w:rPr>
          <w:rFonts w:ascii="Trebuchet MS" w:hAnsi="Trebuchet MS"/>
          <w:spacing w:val="28"/>
        </w:rPr>
        <w:t xml:space="preserve">demand that the employee terminate the attorney’s services </w:t>
      </w:r>
      <w:r w:rsidRPr="00B05253">
        <w:rPr>
          <w:rFonts w:ascii="Trebuchet MS" w:hAnsi="Trebuchet MS"/>
        </w:rPr>
        <w:t>would likely violate the duty of fair representation.</w:t>
      </w:r>
    </w:p>
    <w:p w14:paraId="70B52E74" w14:textId="77777777" w:rsidR="00BF40FC" w:rsidRPr="00732F6F" w:rsidRDefault="00BF40FC" w:rsidP="00BF40FC">
      <w:pPr>
        <w:pStyle w:val="Style1"/>
        <w:adjustRightInd/>
        <w:spacing w:before="360" w:line="271" w:lineRule="auto"/>
        <w:rPr>
          <w:rFonts w:ascii="Trebuchet MS" w:hAnsi="Trebuchet MS" w:cs="Arial"/>
          <w:b/>
          <w:bCs/>
          <w:iCs/>
          <w:sz w:val="36"/>
          <w:szCs w:val="32"/>
        </w:rPr>
      </w:pPr>
      <w:r w:rsidRPr="00732F6F">
        <w:rPr>
          <w:rFonts w:ascii="Trebuchet MS" w:hAnsi="Trebuchet MS" w:cs="Arial"/>
          <w:b/>
          <w:bCs/>
          <w:iCs/>
          <w:sz w:val="36"/>
          <w:szCs w:val="32"/>
        </w:rPr>
        <w:t>PENALTIES FOR BREACH OF THE DUTY</w:t>
      </w:r>
    </w:p>
    <w:p w14:paraId="71C4016A" w14:textId="77777777" w:rsidR="00BF40FC" w:rsidRPr="00B05253" w:rsidRDefault="00BF40FC" w:rsidP="00191034">
      <w:pPr>
        <w:pStyle w:val="Style1"/>
        <w:numPr>
          <w:ilvl w:val="0"/>
          <w:numId w:val="69"/>
        </w:numPr>
        <w:tabs>
          <w:tab w:val="left" w:pos="1350"/>
        </w:tabs>
        <w:adjustRightInd/>
        <w:spacing w:before="100" w:beforeAutospacing="1" w:after="100" w:afterAutospacing="1"/>
        <w:rPr>
          <w:rFonts w:ascii="Trebuchet MS" w:hAnsi="Trebuchet MS" w:cs="Arial"/>
          <w:sz w:val="24"/>
          <w:szCs w:val="24"/>
        </w:rPr>
      </w:pPr>
      <w:r w:rsidRPr="00B05253">
        <w:rPr>
          <w:rFonts w:ascii="Trebuchet MS" w:hAnsi="Trebuchet MS" w:cs="Arial"/>
          <w:sz w:val="24"/>
          <w:szCs w:val="24"/>
        </w:rPr>
        <w:t>Order to cease and desist.</w:t>
      </w:r>
    </w:p>
    <w:p w14:paraId="0777214B" w14:textId="77777777" w:rsidR="00BF40FC" w:rsidRPr="00B05253" w:rsidRDefault="00BF40FC" w:rsidP="00191034">
      <w:pPr>
        <w:pStyle w:val="Style1"/>
        <w:numPr>
          <w:ilvl w:val="0"/>
          <w:numId w:val="69"/>
        </w:numPr>
        <w:tabs>
          <w:tab w:val="left" w:pos="1350"/>
        </w:tabs>
        <w:adjustRightInd/>
        <w:spacing w:before="100" w:beforeAutospacing="1" w:after="100" w:afterAutospacing="1" w:line="288" w:lineRule="auto"/>
        <w:rPr>
          <w:rFonts w:ascii="Trebuchet MS" w:hAnsi="Trebuchet MS" w:cs="Arial"/>
          <w:sz w:val="24"/>
          <w:szCs w:val="24"/>
        </w:rPr>
      </w:pPr>
      <w:r w:rsidRPr="00B05253">
        <w:rPr>
          <w:rFonts w:ascii="Trebuchet MS" w:hAnsi="Trebuchet MS" w:cs="Arial"/>
          <w:sz w:val="24"/>
          <w:szCs w:val="24"/>
        </w:rPr>
        <w:t>Order to process grievance if procedures are still available.</w:t>
      </w:r>
    </w:p>
    <w:p w14:paraId="0044EF60" w14:textId="77777777" w:rsidR="00BF40FC" w:rsidRPr="00B05253" w:rsidRDefault="00BF40FC" w:rsidP="00191034">
      <w:pPr>
        <w:pStyle w:val="Style1"/>
        <w:numPr>
          <w:ilvl w:val="0"/>
          <w:numId w:val="69"/>
        </w:numPr>
        <w:tabs>
          <w:tab w:val="left" w:pos="1350"/>
        </w:tabs>
        <w:adjustRightInd/>
        <w:spacing w:before="100" w:beforeAutospacing="1" w:after="100" w:afterAutospacing="1"/>
        <w:ind w:right="648"/>
        <w:rPr>
          <w:rFonts w:ascii="Trebuchet MS" w:hAnsi="Trebuchet MS" w:cs="Arial"/>
          <w:sz w:val="24"/>
          <w:szCs w:val="24"/>
        </w:rPr>
      </w:pPr>
      <w:r w:rsidRPr="00B05253">
        <w:rPr>
          <w:rFonts w:ascii="Trebuchet MS" w:hAnsi="Trebuchet MS" w:cs="Arial"/>
          <w:spacing w:val="15"/>
          <w:sz w:val="24"/>
          <w:szCs w:val="24"/>
        </w:rPr>
        <w:t xml:space="preserve">Money damages (loss of earnings from union's breach to the </w:t>
      </w:r>
      <w:r w:rsidRPr="00B05253">
        <w:rPr>
          <w:rFonts w:ascii="Trebuchet MS" w:hAnsi="Trebuchet MS" w:cs="Arial"/>
          <w:sz w:val="24"/>
          <w:szCs w:val="24"/>
        </w:rPr>
        <w:t>present).</w:t>
      </w:r>
    </w:p>
    <w:p w14:paraId="6F9FE108" w14:textId="77777777" w:rsidR="00BF40FC" w:rsidRPr="00B05253" w:rsidRDefault="00BF40FC" w:rsidP="00191034">
      <w:pPr>
        <w:pStyle w:val="Style15"/>
        <w:numPr>
          <w:ilvl w:val="0"/>
          <w:numId w:val="69"/>
        </w:numPr>
        <w:tabs>
          <w:tab w:val="left" w:pos="1350"/>
        </w:tabs>
        <w:spacing w:before="100" w:beforeAutospacing="1" w:after="100" w:afterAutospacing="1"/>
        <w:rPr>
          <w:rStyle w:val="CharacterStyle1"/>
          <w:rFonts w:ascii="Trebuchet MS" w:hAnsi="Trebuchet MS"/>
        </w:rPr>
      </w:pPr>
      <w:r w:rsidRPr="00B05253">
        <w:rPr>
          <w:rStyle w:val="CharacterStyle1"/>
          <w:rFonts w:ascii="Trebuchet MS" w:hAnsi="Trebuchet MS"/>
        </w:rPr>
        <w:t>Attorney's fees.</w:t>
      </w:r>
    </w:p>
    <w:p w14:paraId="6388E1B9" w14:textId="77777777" w:rsidR="00BF40FC" w:rsidRPr="00B05253" w:rsidRDefault="00BF40FC" w:rsidP="00191034">
      <w:pPr>
        <w:pStyle w:val="Style1"/>
        <w:numPr>
          <w:ilvl w:val="0"/>
          <w:numId w:val="69"/>
        </w:numPr>
        <w:tabs>
          <w:tab w:val="left" w:pos="1350"/>
          <w:tab w:val="left" w:pos="1440"/>
        </w:tabs>
        <w:adjustRightInd/>
        <w:spacing w:before="100" w:beforeAutospacing="1" w:after="100" w:afterAutospacing="1"/>
        <w:ind w:right="216"/>
        <w:rPr>
          <w:rFonts w:ascii="Trebuchet MS" w:hAnsi="Trebuchet MS" w:cs="Arial"/>
          <w:sz w:val="24"/>
          <w:szCs w:val="24"/>
        </w:rPr>
      </w:pPr>
      <w:r w:rsidRPr="00B05253">
        <w:rPr>
          <w:rFonts w:ascii="Trebuchet MS" w:hAnsi="Trebuchet MS" w:cs="Arial"/>
          <w:spacing w:val="12"/>
          <w:sz w:val="24"/>
          <w:szCs w:val="24"/>
        </w:rPr>
        <w:t xml:space="preserve">Order to post a notice of PERB's findings and imposed penalties. </w:t>
      </w:r>
    </w:p>
    <w:p w14:paraId="15485B23" w14:textId="77777777" w:rsidR="00BF40FC" w:rsidRPr="00B05253" w:rsidRDefault="00BF40FC" w:rsidP="00BF40FC">
      <w:pPr>
        <w:pStyle w:val="Style1"/>
        <w:adjustRightInd/>
        <w:spacing w:line="281" w:lineRule="auto"/>
        <w:rPr>
          <w:rFonts w:ascii="Trebuchet MS" w:hAnsi="Trebuchet MS" w:cs="Arial"/>
          <w:b/>
          <w:bCs/>
          <w:iCs/>
          <w:sz w:val="30"/>
          <w:szCs w:val="30"/>
        </w:rPr>
      </w:pPr>
      <w:r>
        <w:rPr>
          <w:rFonts w:ascii="Trebuchet MS" w:hAnsi="Trebuchet MS" w:cs="Arial"/>
          <w:b/>
          <w:bCs/>
          <w:iCs/>
          <w:sz w:val="30"/>
          <w:szCs w:val="30"/>
        </w:rPr>
        <w:br w:type="page"/>
      </w:r>
      <w:r w:rsidRPr="00732F6F">
        <w:rPr>
          <w:rFonts w:ascii="Trebuchet MS" w:hAnsi="Trebuchet MS" w:cs="Arial"/>
          <w:b/>
          <w:bCs/>
          <w:iCs/>
          <w:sz w:val="36"/>
          <w:szCs w:val="30"/>
        </w:rPr>
        <w:t>GOOD PRACTICES</w:t>
      </w:r>
    </w:p>
    <w:p w14:paraId="13DD1AE5" w14:textId="77777777" w:rsidR="00BF40FC" w:rsidRPr="00D508EE" w:rsidRDefault="00BF40FC" w:rsidP="00BF40FC">
      <w:pPr>
        <w:pStyle w:val="Style1"/>
        <w:adjustRightInd/>
        <w:spacing w:before="324" w:line="302" w:lineRule="auto"/>
        <w:ind w:left="648"/>
        <w:rPr>
          <w:rFonts w:ascii="Trebuchet MS" w:hAnsi="Trebuchet MS" w:cs="Arial"/>
          <w:i/>
          <w:iCs/>
          <w:sz w:val="28"/>
          <w:szCs w:val="26"/>
        </w:rPr>
      </w:pPr>
      <w:r w:rsidRPr="00D508EE">
        <w:rPr>
          <w:rFonts w:ascii="Trebuchet MS" w:hAnsi="Trebuchet MS" w:cs="Arial"/>
          <w:i/>
          <w:iCs/>
          <w:sz w:val="28"/>
          <w:szCs w:val="26"/>
        </w:rPr>
        <w:t>Always:</w:t>
      </w:r>
    </w:p>
    <w:p w14:paraId="245D7A1E" w14:textId="77777777" w:rsidR="00BF40FC" w:rsidRPr="00D508EE" w:rsidRDefault="00BF40FC" w:rsidP="00191034">
      <w:pPr>
        <w:pStyle w:val="Style1"/>
        <w:numPr>
          <w:ilvl w:val="0"/>
          <w:numId w:val="16"/>
        </w:numPr>
        <w:tabs>
          <w:tab w:val="clear" w:pos="720"/>
          <w:tab w:val="num" w:pos="1368"/>
        </w:tabs>
        <w:adjustRightInd/>
        <w:spacing w:before="216"/>
        <w:ind w:left="2088"/>
        <w:rPr>
          <w:rFonts w:ascii="Trebuchet MS" w:hAnsi="Trebuchet MS" w:cs="Arial"/>
          <w:sz w:val="28"/>
          <w:szCs w:val="24"/>
        </w:rPr>
      </w:pPr>
      <w:r w:rsidRPr="00D508EE">
        <w:rPr>
          <w:rFonts w:ascii="Trebuchet MS" w:hAnsi="Trebuchet MS" w:cs="Arial"/>
          <w:spacing w:val="16"/>
          <w:sz w:val="28"/>
          <w:szCs w:val="24"/>
        </w:rPr>
        <w:t xml:space="preserve">Be aware of the duty of fair representation, particularly as it </w:t>
      </w:r>
      <w:r w:rsidRPr="00D508EE">
        <w:rPr>
          <w:rFonts w:ascii="Trebuchet MS" w:hAnsi="Trebuchet MS" w:cs="Arial"/>
          <w:sz w:val="28"/>
          <w:szCs w:val="24"/>
        </w:rPr>
        <w:t>applies to non-members and people you find irritating.</w:t>
      </w:r>
    </w:p>
    <w:p w14:paraId="312289D8" w14:textId="77777777" w:rsidR="00BF40FC" w:rsidRPr="00D508EE" w:rsidRDefault="00BF40FC" w:rsidP="00BF40FC">
      <w:pPr>
        <w:pStyle w:val="Style1"/>
        <w:adjustRightInd/>
        <w:spacing w:before="324" w:line="292" w:lineRule="auto"/>
        <w:ind w:left="648"/>
        <w:rPr>
          <w:rFonts w:ascii="Trebuchet MS" w:hAnsi="Trebuchet MS" w:cs="Arial"/>
          <w:i/>
          <w:iCs/>
          <w:sz w:val="28"/>
          <w:szCs w:val="26"/>
        </w:rPr>
      </w:pPr>
      <w:r w:rsidRPr="00D508EE">
        <w:rPr>
          <w:rFonts w:ascii="Trebuchet MS" w:hAnsi="Trebuchet MS" w:cs="Arial"/>
          <w:i/>
          <w:iCs/>
          <w:sz w:val="28"/>
          <w:szCs w:val="26"/>
        </w:rPr>
        <w:t>When Bargaining:</w:t>
      </w:r>
    </w:p>
    <w:p w14:paraId="150EFF1C" w14:textId="77777777" w:rsidR="00BF40FC" w:rsidRPr="00D508EE" w:rsidRDefault="00BF40FC" w:rsidP="00191034">
      <w:pPr>
        <w:pStyle w:val="Style10"/>
        <w:numPr>
          <w:ilvl w:val="0"/>
          <w:numId w:val="16"/>
        </w:numPr>
        <w:tabs>
          <w:tab w:val="clear" w:pos="720"/>
          <w:tab w:val="num" w:pos="1368"/>
        </w:tabs>
        <w:ind w:firstLine="0"/>
        <w:rPr>
          <w:rStyle w:val="CharacterStyle1"/>
          <w:rFonts w:ascii="Trebuchet MS" w:hAnsi="Trebuchet MS"/>
          <w:sz w:val="28"/>
        </w:rPr>
      </w:pPr>
      <w:r w:rsidRPr="00D508EE">
        <w:rPr>
          <w:rStyle w:val="CharacterStyle1"/>
          <w:rFonts w:ascii="Trebuchet MS" w:hAnsi="Trebuchet MS"/>
          <w:sz w:val="28"/>
        </w:rPr>
        <w:t>Seek input at the start of negotiations.</w:t>
      </w:r>
    </w:p>
    <w:p w14:paraId="7B5D8E44" w14:textId="77777777" w:rsidR="00BF40FC" w:rsidRPr="00D508EE" w:rsidRDefault="00BF40FC" w:rsidP="00191034">
      <w:pPr>
        <w:pStyle w:val="Style10"/>
        <w:numPr>
          <w:ilvl w:val="0"/>
          <w:numId w:val="16"/>
        </w:numPr>
        <w:tabs>
          <w:tab w:val="clear" w:pos="720"/>
          <w:tab w:val="num" w:pos="1368"/>
        </w:tabs>
        <w:spacing w:before="252"/>
        <w:ind w:firstLine="0"/>
        <w:rPr>
          <w:rStyle w:val="CharacterStyle1"/>
          <w:rFonts w:ascii="Trebuchet MS" w:hAnsi="Trebuchet MS"/>
          <w:sz w:val="28"/>
        </w:rPr>
      </w:pPr>
      <w:r w:rsidRPr="00D508EE">
        <w:rPr>
          <w:rStyle w:val="CharacterStyle1"/>
          <w:rFonts w:ascii="Trebuchet MS" w:hAnsi="Trebuchet MS"/>
          <w:sz w:val="28"/>
        </w:rPr>
        <w:t>Keep unit members informed of the major issues.</w:t>
      </w:r>
    </w:p>
    <w:p w14:paraId="4F27B047" w14:textId="77777777" w:rsidR="00BF40FC" w:rsidRPr="00D508EE" w:rsidRDefault="00BF40FC" w:rsidP="00191034">
      <w:pPr>
        <w:pStyle w:val="Style10"/>
        <w:numPr>
          <w:ilvl w:val="0"/>
          <w:numId w:val="16"/>
        </w:numPr>
        <w:tabs>
          <w:tab w:val="clear" w:pos="720"/>
          <w:tab w:val="num" w:pos="1368"/>
        </w:tabs>
        <w:spacing w:before="252"/>
        <w:ind w:firstLine="0"/>
        <w:rPr>
          <w:rStyle w:val="CharacterStyle1"/>
          <w:rFonts w:ascii="Trebuchet MS" w:hAnsi="Trebuchet MS"/>
          <w:sz w:val="28"/>
        </w:rPr>
      </w:pPr>
      <w:r>
        <w:rPr>
          <w:rFonts w:ascii="Trebuchet MS" w:hAnsi="Trebuchet MS"/>
          <w:i/>
          <w:iCs/>
          <w:noProof/>
          <w:sz w:val="28"/>
          <w:szCs w:val="26"/>
        </w:rPr>
        <w:drawing>
          <wp:anchor distT="0" distB="0" distL="114300" distR="114300" simplePos="0" relativeHeight="251658267" behindDoc="1" locked="0" layoutInCell="1" allowOverlap="1" wp14:anchorId="1300B4ED" wp14:editId="1D2997D4">
            <wp:simplePos x="0" y="0"/>
            <wp:positionH relativeFrom="column">
              <wp:posOffset>4479290</wp:posOffset>
            </wp:positionH>
            <wp:positionV relativeFrom="paragraph">
              <wp:posOffset>5715</wp:posOffset>
            </wp:positionV>
            <wp:extent cx="1663700" cy="2005965"/>
            <wp:effectExtent l="76200" t="57150" r="50800" b="32385"/>
            <wp:wrapNone/>
            <wp:docPr id="98" name="Picture 98" descr="CLIP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LIPBORD"/>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rot="-211057">
                      <a:off x="0" y="0"/>
                      <a:ext cx="1663700" cy="2005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08EE">
        <w:rPr>
          <w:rStyle w:val="CharacterStyle1"/>
          <w:rFonts w:ascii="Trebuchet MS" w:hAnsi="Trebuchet MS"/>
          <w:sz w:val="28"/>
        </w:rPr>
        <w:t>Seek input before ratification.</w:t>
      </w:r>
    </w:p>
    <w:p w14:paraId="40A26B16" w14:textId="77777777" w:rsidR="00BF40FC" w:rsidRPr="00D508EE" w:rsidRDefault="00BF40FC" w:rsidP="00191034">
      <w:pPr>
        <w:pStyle w:val="Style10"/>
        <w:numPr>
          <w:ilvl w:val="0"/>
          <w:numId w:val="16"/>
        </w:numPr>
        <w:tabs>
          <w:tab w:val="clear" w:pos="720"/>
          <w:tab w:val="num" w:pos="1368"/>
        </w:tabs>
        <w:spacing w:line="240" w:lineRule="auto"/>
        <w:ind w:firstLine="0"/>
        <w:rPr>
          <w:rStyle w:val="CharacterStyle1"/>
          <w:rFonts w:ascii="Trebuchet MS" w:hAnsi="Trebuchet MS"/>
          <w:sz w:val="28"/>
        </w:rPr>
      </w:pPr>
      <w:r>
        <w:rPr>
          <w:rFonts w:ascii="Trebuchet MS" w:hAnsi="Trebuchet MS"/>
          <w:noProof/>
          <w:sz w:val="28"/>
        </w:rPr>
        <mc:AlternateContent>
          <mc:Choice Requires="wps">
            <w:drawing>
              <wp:anchor distT="0" distB="0" distL="114300" distR="114300" simplePos="0" relativeHeight="251658268" behindDoc="0" locked="0" layoutInCell="1" allowOverlap="1" wp14:anchorId="5FB26E8A" wp14:editId="5B478BC2">
                <wp:simplePos x="0" y="0"/>
                <wp:positionH relativeFrom="column">
                  <wp:posOffset>4977130</wp:posOffset>
                </wp:positionH>
                <wp:positionV relativeFrom="paragraph">
                  <wp:posOffset>134620</wp:posOffset>
                </wp:positionV>
                <wp:extent cx="821690" cy="694690"/>
                <wp:effectExtent l="635" t="0" r="0" b="4445"/>
                <wp:wrapNone/>
                <wp:docPr id="2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694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D7ACE" w14:textId="3EEA5634" w:rsidR="000E6A26" w:rsidRPr="0046310B" w:rsidRDefault="000E6A26" w:rsidP="00BF40FC">
                            <w:pPr>
                              <w:jc w:val="center"/>
                              <w:rPr>
                                <w:rFonts w:ascii="Calibri" w:hAnsi="Calibri"/>
                                <w:b/>
                                <w:i/>
                              </w:rPr>
                            </w:pPr>
                            <w:r>
                              <w:rPr>
                                <w:rFonts w:ascii="Calibri" w:hAnsi="Calibri"/>
                                <w:b/>
                                <w:i/>
                              </w:rPr>
                              <w:t>LEA</w:t>
                            </w:r>
                          </w:p>
                          <w:p w14:paraId="419CEAC1" w14:textId="77777777" w:rsidR="000E6A26" w:rsidRPr="0046310B" w:rsidRDefault="000E6A26" w:rsidP="00BF40FC">
                            <w:pPr>
                              <w:jc w:val="center"/>
                              <w:rPr>
                                <w:rFonts w:ascii="Calibri" w:hAnsi="Calibri"/>
                                <w:b/>
                                <w:i/>
                              </w:rPr>
                            </w:pPr>
                            <w:r w:rsidRPr="0046310B">
                              <w:rPr>
                                <w:rFonts w:ascii="Calibri" w:hAnsi="Calibri"/>
                                <w:b/>
                                <w:i/>
                              </w:rPr>
                              <w:t xml:space="preserve">Good Practices </w:t>
                            </w:r>
                          </w:p>
                          <w:p w14:paraId="3BE6D79D" w14:textId="77777777" w:rsidR="000E6A26" w:rsidRPr="0046310B" w:rsidRDefault="000E6A26" w:rsidP="00BF40FC">
                            <w:pPr>
                              <w:jc w:val="center"/>
                              <w:rPr>
                                <w:rFonts w:ascii="Calibri" w:hAnsi="Calibri"/>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FBA53AF">
              <v:shape w14:anchorId="5FB26E8A" id="Text Box 99" o:spid="_x0000_s1061" type="#_x0000_t202" style="position:absolute;left:0;text-align:left;margin-left:391.9pt;margin-top:10.6pt;width:64.7pt;height:54.7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" filled="f" stroked="f">
                <v:textbox>
                  <w:txbxContent>
                    <w:p w14:paraId="70B80DDE" w14:textId="3EEA5634" w:rsidR="000E6A26" w:rsidRPr="0046310B" w:rsidRDefault="000E6A26" w:rsidP="00BF40FC">
                      <w:pPr>
                        <w:jc w:val="center"/>
                        <w:rPr>
                          <w:rFonts w:ascii="Calibri" w:hAnsi="Calibri"/>
                          <w:b/>
                          <w:i/>
                        </w:rPr>
                      </w:pPr>
                      <w:r>
                        <w:rPr>
                          <w:rFonts w:ascii="Calibri" w:hAnsi="Calibri"/>
                          <w:b/>
                          <w:i/>
                        </w:rPr>
                        <w:t>LEA</w:t>
                      </w:r>
                    </w:p>
                    <w:p w14:paraId="5426AADB" w14:textId="77777777" w:rsidR="000E6A26" w:rsidRPr="0046310B" w:rsidRDefault="000E6A26" w:rsidP="00BF40FC">
                      <w:pPr>
                        <w:jc w:val="center"/>
                        <w:rPr>
                          <w:rFonts w:ascii="Calibri" w:hAnsi="Calibri"/>
                          <w:b/>
                          <w:i/>
                        </w:rPr>
                      </w:pPr>
                      <w:r w:rsidRPr="0046310B">
                        <w:rPr>
                          <w:rFonts w:ascii="Calibri" w:hAnsi="Calibri"/>
                          <w:b/>
                          <w:i/>
                        </w:rPr>
                        <w:t xml:space="preserve">Good Practices </w:t>
                      </w:r>
                    </w:p>
                    <w:p w14:paraId="4B99056E" w14:textId="77777777" w:rsidR="000E6A26" w:rsidRPr="0046310B" w:rsidRDefault="000E6A26" w:rsidP="00BF40FC">
                      <w:pPr>
                        <w:jc w:val="center"/>
                        <w:rPr>
                          <w:rFonts w:ascii="Calibri" w:hAnsi="Calibri"/>
                          <w:i/>
                        </w:rPr>
                      </w:pPr>
                    </w:p>
                  </w:txbxContent>
                </v:textbox>
              </v:shape>
            </w:pict>
          </mc:Fallback>
        </mc:AlternateContent>
      </w:r>
      <w:r w:rsidRPr="00D508EE">
        <w:rPr>
          <w:rStyle w:val="CharacterStyle1"/>
          <w:rFonts w:ascii="Trebuchet MS" w:hAnsi="Trebuchet MS"/>
          <w:sz w:val="28"/>
        </w:rPr>
        <w:t>Be honest.</w:t>
      </w:r>
    </w:p>
    <w:p w14:paraId="31F2F5EC" w14:textId="77777777" w:rsidR="00BF40FC" w:rsidRPr="00D508EE" w:rsidRDefault="00BF40FC" w:rsidP="00BF40FC">
      <w:pPr>
        <w:pStyle w:val="Style1"/>
        <w:adjustRightInd/>
        <w:spacing w:before="324" w:line="295" w:lineRule="auto"/>
        <w:ind w:left="648"/>
        <w:rPr>
          <w:rFonts w:ascii="Trebuchet MS" w:hAnsi="Trebuchet MS" w:cs="Arial"/>
          <w:i/>
          <w:iCs/>
          <w:sz w:val="28"/>
          <w:szCs w:val="26"/>
        </w:rPr>
      </w:pPr>
      <w:r w:rsidRPr="00D508EE">
        <w:rPr>
          <w:rFonts w:ascii="Trebuchet MS" w:hAnsi="Trebuchet MS" w:cs="Arial"/>
          <w:i/>
          <w:iCs/>
          <w:sz w:val="28"/>
          <w:szCs w:val="26"/>
        </w:rPr>
        <w:t>When Enforcing the Contract:</w:t>
      </w:r>
    </w:p>
    <w:p w14:paraId="50D12AC9" w14:textId="77777777" w:rsidR="00BF40FC" w:rsidRPr="00D508EE" w:rsidRDefault="00BF40FC" w:rsidP="00191034">
      <w:pPr>
        <w:pStyle w:val="Style10"/>
        <w:numPr>
          <w:ilvl w:val="0"/>
          <w:numId w:val="16"/>
        </w:numPr>
        <w:tabs>
          <w:tab w:val="clear" w:pos="720"/>
          <w:tab w:val="num" w:pos="1368"/>
        </w:tabs>
        <w:spacing w:line="240" w:lineRule="auto"/>
        <w:ind w:firstLine="0"/>
        <w:rPr>
          <w:rStyle w:val="CharacterStyle1"/>
          <w:rFonts w:ascii="Trebuchet MS" w:hAnsi="Trebuchet MS"/>
          <w:sz w:val="28"/>
        </w:rPr>
      </w:pPr>
      <w:r w:rsidRPr="00D508EE">
        <w:rPr>
          <w:rStyle w:val="CharacterStyle1"/>
          <w:rFonts w:ascii="Trebuchet MS" w:hAnsi="Trebuchet MS"/>
          <w:sz w:val="28"/>
        </w:rPr>
        <w:t>Be familiar with the contract.</w:t>
      </w:r>
    </w:p>
    <w:p w14:paraId="036348E0" w14:textId="77777777" w:rsidR="00BF40FC" w:rsidRPr="00D508EE" w:rsidRDefault="00BF40FC" w:rsidP="00191034">
      <w:pPr>
        <w:pStyle w:val="Style10"/>
        <w:numPr>
          <w:ilvl w:val="0"/>
          <w:numId w:val="16"/>
        </w:numPr>
        <w:tabs>
          <w:tab w:val="clear" w:pos="720"/>
          <w:tab w:val="num" w:pos="1368"/>
        </w:tabs>
        <w:spacing w:before="288" w:line="290" w:lineRule="auto"/>
        <w:ind w:firstLine="0"/>
        <w:rPr>
          <w:rStyle w:val="CharacterStyle1"/>
          <w:rFonts w:ascii="Trebuchet MS" w:hAnsi="Trebuchet MS"/>
          <w:sz w:val="28"/>
        </w:rPr>
      </w:pPr>
      <w:r w:rsidRPr="00D508EE">
        <w:rPr>
          <w:rStyle w:val="CharacterStyle1"/>
          <w:rFonts w:ascii="Trebuchet MS" w:hAnsi="Trebuchet MS"/>
          <w:sz w:val="28"/>
        </w:rPr>
        <w:t>Investigate all grievances.</w:t>
      </w:r>
    </w:p>
    <w:p w14:paraId="12EF636A" w14:textId="77777777" w:rsidR="00BF40FC" w:rsidRPr="00D508EE" w:rsidRDefault="00BF40FC" w:rsidP="00191034">
      <w:pPr>
        <w:pStyle w:val="Style1"/>
        <w:numPr>
          <w:ilvl w:val="0"/>
          <w:numId w:val="16"/>
        </w:numPr>
        <w:tabs>
          <w:tab w:val="clear" w:pos="720"/>
          <w:tab w:val="num" w:pos="1368"/>
        </w:tabs>
        <w:adjustRightInd/>
        <w:spacing w:before="252" w:line="290" w:lineRule="auto"/>
        <w:ind w:firstLine="0"/>
        <w:rPr>
          <w:rFonts w:ascii="Trebuchet MS" w:hAnsi="Trebuchet MS" w:cs="Arial"/>
          <w:sz w:val="28"/>
          <w:szCs w:val="24"/>
        </w:rPr>
      </w:pPr>
      <w:r w:rsidRPr="00D508EE">
        <w:rPr>
          <w:rFonts w:ascii="Trebuchet MS" w:hAnsi="Trebuchet MS" w:cs="Arial"/>
          <w:sz w:val="28"/>
          <w:szCs w:val="24"/>
        </w:rPr>
        <w:t>Keep the grievant informed of grievance status.</w:t>
      </w:r>
    </w:p>
    <w:p w14:paraId="04C5892B" w14:textId="77777777" w:rsidR="00BF40FC" w:rsidRPr="00D508EE" w:rsidRDefault="00BF40FC" w:rsidP="00BF40FC">
      <w:pPr>
        <w:rPr>
          <w:rFonts w:ascii="Trebuchet MS" w:hAnsi="Trebuchet MS"/>
          <w:sz w:val="28"/>
        </w:rPr>
      </w:pPr>
    </w:p>
    <w:p w14:paraId="292BD7D1" w14:textId="77777777" w:rsidR="00BF40FC" w:rsidRPr="00D508EE" w:rsidRDefault="00BF40FC" w:rsidP="00191034">
      <w:pPr>
        <w:pStyle w:val="Style1"/>
        <w:numPr>
          <w:ilvl w:val="0"/>
          <w:numId w:val="17"/>
        </w:numPr>
        <w:tabs>
          <w:tab w:val="clear" w:pos="720"/>
          <w:tab w:val="num" w:pos="2160"/>
        </w:tabs>
        <w:adjustRightInd/>
        <w:spacing w:line="288" w:lineRule="auto"/>
        <w:rPr>
          <w:rFonts w:ascii="Trebuchet MS" w:hAnsi="Trebuchet MS" w:cs="Arial"/>
          <w:sz w:val="28"/>
          <w:szCs w:val="24"/>
        </w:rPr>
      </w:pPr>
      <w:r w:rsidRPr="00D508EE">
        <w:rPr>
          <w:rFonts w:ascii="Trebuchet MS" w:hAnsi="Trebuchet MS" w:cs="Arial"/>
          <w:sz w:val="28"/>
          <w:szCs w:val="24"/>
        </w:rPr>
        <w:t>Know the time-lines, chart them and follow them.</w:t>
      </w:r>
    </w:p>
    <w:p w14:paraId="12033250" w14:textId="77777777" w:rsidR="00BF40FC" w:rsidRPr="00D508EE" w:rsidRDefault="00BF40FC" w:rsidP="00191034">
      <w:pPr>
        <w:pStyle w:val="Style1"/>
        <w:numPr>
          <w:ilvl w:val="0"/>
          <w:numId w:val="16"/>
        </w:numPr>
        <w:tabs>
          <w:tab w:val="clear" w:pos="720"/>
          <w:tab w:val="num" w:pos="1368"/>
        </w:tabs>
        <w:adjustRightInd/>
        <w:spacing w:before="252" w:line="290" w:lineRule="auto"/>
        <w:ind w:left="1440" w:firstLine="0"/>
        <w:rPr>
          <w:rFonts w:ascii="Trebuchet MS" w:hAnsi="Trebuchet MS" w:cs="Arial"/>
          <w:sz w:val="28"/>
          <w:szCs w:val="24"/>
        </w:rPr>
      </w:pPr>
      <w:r w:rsidRPr="00D508EE">
        <w:rPr>
          <w:rFonts w:ascii="Trebuchet MS" w:hAnsi="Trebuchet MS" w:cs="Arial"/>
          <w:sz w:val="28"/>
          <w:szCs w:val="24"/>
        </w:rPr>
        <w:t>Get all extensions of time in writing.</w:t>
      </w:r>
    </w:p>
    <w:p w14:paraId="1FADE22F" w14:textId="77777777" w:rsidR="00BF40FC" w:rsidRPr="00D508EE" w:rsidRDefault="00BF40FC" w:rsidP="00191034">
      <w:pPr>
        <w:pStyle w:val="Style1"/>
        <w:numPr>
          <w:ilvl w:val="0"/>
          <w:numId w:val="16"/>
        </w:numPr>
        <w:tabs>
          <w:tab w:val="clear" w:pos="720"/>
          <w:tab w:val="num" w:pos="1368"/>
        </w:tabs>
        <w:adjustRightInd/>
        <w:spacing w:before="252"/>
        <w:ind w:left="1440" w:firstLine="0"/>
        <w:rPr>
          <w:rFonts w:ascii="Trebuchet MS" w:hAnsi="Trebuchet MS" w:cs="Arial"/>
          <w:sz w:val="28"/>
          <w:szCs w:val="24"/>
        </w:rPr>
      </w:pPr>
      <w:r w:rsidRPr="00D508EE">
        <w:rPr>
          <w:rFonts w:ascii="Trebuchet MS" w:hAnsi="Trebuchet MS" w:cs="Arial"/>
          <w:sz w:val="28"/>
          <w:szCs w:val="24"/>
        </w:rPr>
        <w:t>Make reasoned decisions.</w:t>
      </w:r>
    </w:p>
    <w:p w14:paraId="6CCAE49C" w14:textId="77777777" w:rsidR="00BF40FC" w:rsidRPr="00D508EE" w:rsidRDefault="00BF40FC" w:rsidP="00191034">
      <w:pPr>
        <w:pStyle w:val="Style1"/>
        <w:numPr>
          <w:ilvl w:val="0"/>
          <w:numId w:val="16"/>
        </w:numPr>
        <w:tabs>
          <w:tab w:val="clear" w:pos="720"/>
          <w:tab w:val="num" w:pos="1368"/>
        </w:tabs>
        <w:adjustRightInd/>
        <w:spacing w:before="288"/>
        <w:ind w:left="2160" w:right="792"/>
        <w:rPr>
          <w:rFonts w:ascii="Trebuchet MS" w:hAnsi="Trebuchet MS" w:cs="Arial"/>
          <w:sz w:val="28"/>
          <w:szCs w:val="24"/>
        </w:rPr>
      </w:pPr>
      <w:r w:rsidRPr="00D508EE">
        <w:rPr>
          <w:rFonts w:ascii="Trebuchet MS" w:hAnsi="Trebuchet MS" w:cs="Arial"/>
          <w:spacing w:val="16"/>
          <w:sz w:val="28"/>
          <w:szCs w:val="24"/>
        </w:rPr>
        <w:t xml:space="preserve">Keep written records of information gathered and the </w:t>
      </w:r>
      <w:r w:rsidRPr="00D508EE">
        <w:rPr>
          <w:rFonts w:ascii="Trebuchet MS" w:hAnsi="Trebuchet MS" w:cs="Arial"/>
          <w:sz w:val="28"/>
          <w:szCs w:val="24"/>
        </w:rPr>
        <w:t>reasons for a decision to drop or proceed.</w:t>
      </w:r>
    </w:p>
    <w:p w14:paraId="3EB13613" w14:textId="77777777" w:rsidR="00BF40FC" w:rsidRDefault="00BF40FC" w:rsidP="00191034">
      <w:pPr>
        <w:pStyle w:val="Style1"/>
        <w:numPr>
          <w:ilvl w:val="0"/>
          <w:numId w:val="16"/>
        </w:numPr>
        <w:tabs>
          <w:tab w:val="clear" w:pos="720"/>
          <w:tab w:val="num" w:pos="1368"/>
        </w:tabs>
        <w:adjustRightInd/>
        <w:spacing w:before="324"/>
        <w:ind w:left="2160" w:right="936"/>
        <w:rPr>
          <w:rFonts w:ascii="Trebuchet MS" w:hAnsi="Trebuchet MS" w:cs="Arial"/>
          <w:sz w:val="28"/>
          <w:szCs w:val="24"/>
        </w:rPr>
      </w:pPr>
      <w:r w:rsidRPr="00D508EE">
        <w:rPr>
          <w:rFonts w:ascii="Trebuchet MS" w:hAnsi="Trebuchet MS" w:cs="Arial"/>
          <w:spacing w:val="16"/>
          <w:sz w:val="28"/>
          <w:szCs w:val="24"/>
        </w:rPr>
        <w:t>Give the grievant a written explanation for dropping</w:t>
      </w:r>
      <w:r>
        <w:rPr>
          <w:rFonts w:ascii="Trebuchet MS" w:hAnsi="Trebuchet MS" w:cs="Arial"/>
          <w:spacing w:val="16"/>
          <w:sz w:val="28"/>
          <w:szCs w:val="24"/>
        </w:rPr>
        <w:t xml:space="preserve"> </w:t>
      </w:r>
      <w:r w:rsidRPr="00D508EE">
        <w:rPr>
          <w:rFonts w:ascii="Trebuchet MS" w:hAnsi="Trebuchet MS" w:cs="Arial"/>
          <w:sz w:val="28"/>
          <w:szCs w:val="24"/>
        </w:rPr>
        <w:t>grievance ("lacks sufficient merit" is enough).</w:t>
      </w:r>
      <w:r>
        <w:rPr>
          <w:rFonts w:ascii="Trebuchet MS" w:hAnsi="Trebuchet MS" w:cs="Arial"/>
          <w:sz w:val="28"/>
          <w:szCs w:val="24"/>
        </w:rPr>
        <w:t xml:space="preserve"> </w:t>
      </w:r>
    </w:p>
    <w:p w14:paraId="2F74450E" w14:textId="77777777" w:rsidR="00BF40FC" w:rsidRPr="00EA2E05" w:rsidRDefault="00BF40FC" w:rsidP="00191034">
      <w:pPr>
        <w:pStyle w:val="Style1"/>
        <w:numPr>
          <w:ilvl w:val="0"/>
          <w:numId w:val="16"/>
        </w:numPr>
        <w:tabs>
          <w:tab w:val="clear" w:pos="720"/>
          <w:tab w:val="num" w:pos="2088"/>
        </w:tabs>
        <w:adjustRightInd/>
        <w:spacing w:before="324"/>
        <w:ind w:left="2160" w:right="936"/>
        <w:rPr>
          <w:rFonts w:ascii="Trebuchet MS" w:hAnsi="Trebuchet MS"/>
        </w:rPr>
        <w:sectPr w:rsidR="00BF40FC" w:rsidRPr="00EA2E05" w:rsidSect="003061DB">
          <w:headerReference w:type="even" r:id="rId69"/>
          <w:headerReference w:type="default" r:id="rId70"/>
          <w:footerReference w:type="even" r:id="rId71"/>
          <w:footerReference w:type="default" r:id="rId72"/>
          <w:headerReference w:type="first" r:id="rId73"/>
          <w:footerReference w:type="first" r:id="rId74"/>
          <w:pgSz w:w="12245" w:h="15703"/>
          <w:pgMar w:top="1152" w:right="1152" w:bottom="1152" w:left="1152" w:header="720" w:footer="720" w:gutter="0"/>
          <w:cols w:space="720"/>
          <w:noEndnote/>
        </w:sectPr>
      </w:pPr>
      <w:r w:rsidRPr="00EA2E05">
        <w:rPr>
          <w:rFonts w:ascii="Trebuchet MS" w:hAnsi="Trebuchet MS" w:cs="Arial"/>
          <w:sz w:val="28"/>
        </w:rPr>
        <w:t>Institute an appeal process.</w:t>
      </w:r>
    </w:p>
    <w:p w14:paraId="1A89EEDF" w14:textId="77777777" w:rsidR="00BF40FC" w:rsidRPr="00EA2E05" w:rsidRDefault="00BF40FC" w:rsidP="00BF40FC">
      <w:pPr>
        <w:pStyle w:val="Style1"/>
        <w:adjustRightInd/>
        <w:spacing w:before="36" w:line="276" w:lineRule="auto"/>
        <w:jc w:val="center"/>
        <w:rPr>
          <w:rFonts w:ascii="Trebuchet MS" w:hAnsi="Trebuchet MS" w:cs="Arial"/>
          <w:b/>
          <w:bCs/>
          <w:sz w:val="40"/>
          <w:szCs w:val="34"/>
        </w:rPr>
      </w:pPr>
      <w:r w:rsidRPr="00EA2E05">
        <w:rPr>
          <w:rFonts w:ascii="Trebuchet MS" w:hAnsi="Trebuchet MS" w:cs="Arial"/>
          <w:b/>
          <w:bCs/>
          <w:sz w:val="40"/>
          <w:szCs w:val="34"/>
        </w:rPr>
        <w:t>DUTY OF FAIR REPRESENTATION (DFR) TIPS</w:t>
      </w:r>
    </w:p>
    <w:p w14:paraId="389DB11C" w14:textId="77777777" w:rsidR="00BF40FC" w:rsidRPr="00B05253" w:rsidRDefault="00BF40FC" w:rsidP="00BF40FC">
      <w:pPr>
        <w:pStyle w:val="Style1"/>
        <w:adjustRightInd/>
        <w:spacing w:before="504"/>
        <w:ind w:right="72"/>
        <w:rPr>
          <w:rFonts w:ascii="Trebuchet MS" w:hAnsi="Trebuchet MS" w:cs="Verdana"/>
          <w:sz w:val="24"/>
          <w:szCs w:val="24"/>
        </w:rPr>
      </w:pPr>
      <w:r w:rsidRPr="00B05253">
        <w:rPr>
          <w:rFonts w:ascii="Trebuchet MS" w:hAnsi="Trebuchet MS" w:cs="Verdana"/>
          <w:spacing w:val="-1"/>
          <w:sz w:val="24"/>
          <w:szCs w:val="24"/>
        </w:rPr>
        <w:t xml:space="preserve">The purpose of the DFR doctrine is to assure that unions represent all </w:t>
      </w:r>
      <w:r w:rsidRPr="00B05253">
        <w:rPr>
          <w:rFonts w:ascii="Trebuchet MS" w:hAnsi="Trebuchet MS" w:cs="Verdana"/>
          <w:sz w:val="24"/>
          <w:szCs w:val="24"/>
        </w:rPr>
        <w:t xml:space="preserve">unit members fairly, without regard or prejudice because of union or political </w:t>
      </w:r>
      <w:r w:rsidRPr="00B05253">
        <w:rPr>
          <w:rFonts w:ascii="Trebuchet MS" w:hAnsi="Trebuchet MS" w:cs="Verdana"/>
          <w:spacing w:val="4"/>
          <w:sz w:val="24"/>
          <w:szCs w:val="24"/>
        </w:rPr>
        <w:t>status, and to assure that decisions about matters related to employer-</w:t>
      </w:r>
      <w:r w:rsidRPr="00B05253">
        <w:rPr>
          <w:rFonts w:ascii="Trebuchet MS" w:hAnsi="Trebuchet MS" w:cs="Verdana"/>
          <w:sz w:val="24"/>
          <w:szCs w:val="24"/>
        </w:rPr>
        <w:t>employee relations are not made arbitrarily or in bad faith.</w:t>
      </w:r>
    </w:p>
    <w:p w14:paraId="14A05FAF" w14:textId="77777777" w:rsidR="00BF40FC" w:rsidRPr="00B05253" w:rsidRDefault="00BF40FC" w:rsidP="00BF40FC">
      <w:pPr>
        <w:pStyle w:val="Style1"/>
        <w:adjustRightInd/>
        <w:spacing w:before="324"/>
        <w:rPr>
          <w:rFonts w:ascii="Trebuchet MS" w:hAnsi="Trebuchet MS" w:cs="Verdana"/>
          <w:sz w:val="24"/>
          <w:szCs w:val="24"/>
        </w:rPr>
      </w:pPr>
      <w:r w:rsidRPr="00B05253">
        <w:rPr>
          <w:rFonts w:ascii="Trebuchet MS" w:hAnsi="Trebuchet MS" w:cs="Verdana"/>
          <w:sz w:val="24"/>
          <w:szCs w:val="24"/>
        </w:rPr>
        <w:t>There are three areas in which claims alleging breach of the duty of fair representation arise:</w:t>
      </w:r>
    </w:p>
    <w:p w14:paraId="67836E40" w14:textId="77777777" w:rsidR="00BF40FC" w:rsidRPr="00B05253" w:rsidRDefault="00BF40FC" w:rsidP="00191034">
      <w:pPr>
        <w:pStyle w:val="Style1"/>
        <w:numPr>
          <w:ilvl w:val="0"/>
          <w:numId w:val="21"/>
        </w:numPr>
        <w:tabs>
          <w:tab w:val="num" w:pos="1368"/>
        </w:tabs>
        <w:adjustRightInd/>
        <w:spacing w:before="252"/>
        <w:rPr>
          <w:rFonts w:ascii="Trebuchet MS" w:hAnsi="Trebuchet MS"/>
          <w:sz w:val="28"/>
          <w:szCs w:val="28"/>
        </w:rPr>
      </w:pPr>
      <w:r w:rsidRPr="00B05253">
        <w:rPr>
          <w:rFonts w:ascii="Trebuchet MS" w:hAnsi="Trebuchet MS"/>
          <w:sz w:val="28"/>
          <w:szCs w:val="28"/>
        </w:rPr>
        <w:t>Contract Negotiations</w:t>
      </w:r>
    </w:p>
    <w:p w14:paraId="38297780" w14:textId="77777777" w:rsidR="00BF40FC" w:rsidRPr="00B05253" w:rsidRDefault="00BF40FC" w:rsidP="00191034">
      <w:pPr>
        <w:pStyle w:val="Style1"/>
        <w:numPr>
          <w:ilvl w:val="0"/>
          <w:numId w:val="21"/>
        </w:numPr>
        <w:tabs>
          <w:tab w:val="num" w:pos="1368"/>
        </w:tabs>
        <w:adjustRightInd/>
        <w:spacing w:line="204" w:lineRule="auto"/>
        <w:rPr>
          <w:rFonts w:ascii="Trebuchet MS" w:hAnsi="Trebuchet MS"/>
          <w:sz w:val="28"/>
          <w:szCs w:val="28"/>
        </w:rPr>
      </w:pPr>
      <w:r w:rsidRPr="00B05253">
        <w:rPr>
          <w:rFonts w:ascii="Trebuchet MS" w:hAnsi="Trebuchet MS"/>
          <w:sz w:val="28"/>
          <w:szCs w:val="28"/>
        </w:rPr>
        <w:t>Contract Enforcement</w:t>
      </w:r>
    </w:p>
    <w:p w14:paraId="29DA32B5" w14:textId="77777777" w:rsidR="00BF40FC" w:rsidRPr="00B05253" w:rsidRDefault="00BF40FC" w:rsidP="00191034">
      <w:pPr>
        <w:pStyle w:val="Style1"/>
        <w:numPr>
          <w:ilvl w:val="0"/>
          <w:numId w:val="21"/>
        </w:numPr>
        <w:tabs>
          <w:tab w:val="num" w:pos="1368"/>
        </w:tabs>
        <w:adjustRightInd/>
        <w:rPr>
          <w:rFonts w:ascii="Trebuchet MS" w:hAnsi="Trebuchet MS"/>
          <w:sz w:val="28"/>
          <w:szCs w:val="28"/>
        </w:rPr>
      </w:pPr>
      <w:r w:rsidRPr="00B05253">
        <w:rPr>
          <w:rFonts w:ascii="Trebuchet MS" w:hAnsi="Trebuchet MS"/>
          <w:sz w:val="28"/>
          <w:szCs w:val="28"/>
        </w:rPr>
        <w:t>Internal Union Affairs</w:t>
      </w:r>
    </w:p>
    <w:p w14:paraId="32D80EFD" w14:textId="77777777" w:rsidR="00BF40FC" w:rsidRPr="00EA2E05" w:rsidRDefault="00BF40FC" w:rsidP="00BF40FC">
      <w:pPr>
        <w:pStyle w:val="Style1"/>
        <w:adjustRightInd/>
        <w:spacing w:before="540"/>
        <w:rPr>
          <w:rFonts w:ascii="Trebuchet MS" w:hAnsi="Trebuchet MS" w:cs="Arial"/>
          <w:b/>
          <w:bCs/>
          <w:iCs/>
          <w:sz w:val="32"/>
          <w:szCs w:val="32"/>
          <w:u w:val="single"/>
        </w:rPr>
      </w:pPr>
      <w:r w:rsidRPr="00EA2E05">
        <w:rPr>
          <w:rFonts w:ascii="Trebuchet MS" w:hAnsi="Trebuchet MS" w:cs="Arial"/>
          <w:b/>
          <w:bCs/>
          <w:iCs/>
          <w:sz w:val="32"/>
          <w:szCs w:val="32"/>
          <w:u w:val="single"/>
        </w:rPr>
        <w:t>CONTRACT NEGOTIATIONS</w:t>
      </w:r>
    </w:p>
    <w:p w14:paraId="25C3D375" w14:textId="77777777" w:rsidR="00BF40FC" w:rsidRDefault="00BF40FC" w:rsidP="00191034">
      <w:pPr>
        <w:pStyle w:val="Style1"/>
        <w:numPr>
          <w:ilvl w:val="0"/>
          <w:numId w:val="20"/>
        </w:numPr>
        <w:tabs>
          <w:tab w:val="num" w:pos="2088"/>
        </w:tabs>
        <w:adjustRightInd/>
        <w:spacing w:before="288"/>
        <w:ind w:left="1080" w:right="90" w:hanging="360"/>
        <w:rPr>
          <w:rFonts w:ascii="Trebuchet MS" w:hAnsi="Trebuchet MS" w:cs="Verdana"/>
          <w:sz w:val="24"/>
          <w:szCs w:val="24"/>
        </w:rPr>
      </w:pPr>
      <w:r w:rsidRPr="00B05253">
        <w:rPr>
          <w:rFonts w:ascii="Trebuchet MS" w:hAnsi="Trebuchet MS" w:cs="Verdana"/>
          <w:spacing w:val="-2"/>
          <w:sz w:val="24"/>
          <w:szCs w:val="24"/>
        </w:rPr>
        <w:t xml:space="preserve">Duty to actively seek input from all unit members in </w:t>
      </w:r>
      <w:r>
        <w:rPr>
          <w:rFonts w:ascii="Trebuchet MS" w:hAnsi="Trebuchet MS" w:cs="Verdana"/>
          <w:sz w:val="24"/>
          <w:szCs w:val="24"/>
        </w:rPr>
        <w:t xml:space="preserve">formulating </w:t>
      </w:r>
      <w:r w:rsidRPr="00B05253">
        <w:rPr>
          <w:rFonts w:ascii="Trebuchet MS" w:hAnsi="Trebuchet MS" w:cs="Verdana"/>
          <w:sz w:val="24"/>
          <w:szCs w:val="24"/>
        </w:rPr>
        <w:t>bargaining positions.</w:t>
      </w:r>
    </w:p>
    <w:p w14:paraId="6493F749" w14:textId="77777777" w:rsidR="00BF40FC" w:rsidRPr="00EA2E05" w:rsidRDefault="00BF40FC" w:rsidP="00191034">
      <w:pPr>
        <w:pStyle w:val="Style1"/>
        <w:numPr>
          <w:ilvl w:val="0"/>
          <w:numId w:val="20"/>
        </w:numPr>
        <w:tabs>
          <w:tab w:val="num" w:pos="2088"/>
        </w:tabs>
        <w:adjustRightInd/>
        <w:spacing w:before="288"/>
        <w:ind w:left="1080" w:right="90" w:hanging="360"/>
        <w:rPr>
          <w:rFonts w:ascii="Trebuchet MS" w:hAnsi="Trebuchet MS" w:cs="Verdana"/>
          <w:sz w:val="24"/>
          <w:szCs w:val="24"/>
        </w:rPr>
      </w:pPr>
      <w:r w:rsidRPr="00EA2E05">
        <w:rPr>
          <w:rFonts w:ascii="Trebuchet MS" w:hAnsi="Trebuchet MS" w:cs="Verdana"/>
          <w:spacing w:val="-1"/>
          <w:sz w:val="24"/>
          <w:szCs w:val="24"/>
        </w:rPr>
        <w:t>Bargain reasonable contract provisions which reflect input -</w:t>
      </w:r>
      <w:r w:rsidRPr="00EA2E05">
        <w:rPr>
          <w:rFonts w:ascii="Trebuchet MS" w:hAnsi="Trebuchet MS" w:cs="Verdana"/>
          <w:sz w:val="24"/>
          <w:szCs w:val="24"/>
        </w:rPr>
        <w:t xml:space="preserve"> "the greatest good for the greatest number."</w:t>
      </w:r>
    </w:p>
    <w:p w14:paraId="1B8285D0" w14:textId="77777777" w:rsidR="00BF40FC" w:rsidRPr="00B05253" w:rsidRDefault="00BF40FC" w:rsidP="00191034">
      <w:pPr>
        <w:pStyle w:val="Style1"/>
        <w:numPr>
          <w:ilvl w:val="0"/>
          <w:numId w:val="20"/>
        </w:numPr>
        <w:tabs>
          <w:tab w:val="num" w:pos="2088"/>
        </w:tabs>
        <w:adjustRightInd/>
        <w:spacing w:before="324" w:line="297" w:lineRule="auto"/>
        <w:ind w:right="90"/>
        <w:rPr>
          <w:rFonts w:ascii="Trebuchet MS" w:hAnsi="Trebuchet MS" w:cs="Verdana"/>
          <w:sz w:val="24"/>
          <w:szCs w:val="24"/>
        </w:rPr>
      </w:pPr>
      <w:r w:rsidRPr="00B05253">
        <w:rPr>
          <w:rFonts w:ascii="Trebuchet MS" w:hAnsi="Trebuchet MS" w:cs="Verdana"/>
          <w:sz w:val="24"/>
          <w:szCs w:val="24"/>
        </w:rPr>
        <w:t>Inform unit members of progress of negotiations.</w:t>
      </w:r>
    </w:p>
    <w:p w14:paraId="79542B51" w14:textId="77777777" w:rsidR="00BF40FC" w:rsidRPr="00B05253" w:rsidRDefault="00BF40FC" w:rsidP="00191034">
      <w:pPr>
        <w:pStyle w:val="Style1"/>
        <w:numPr>
          <w:ilvl w:val="0"/>
          <w:numId w:val="20"/>
        </w:numPr>
        <w:tabs>
          <w:tab w:val="num" w:pos="2088"/>
        </w:tabs>
        <w:adjustRightInd/>
        <w:spacing w:before="252"/>
        <w:ind w:left="1080" w:right="90" w:hanging="360"/>
        <w:rPr>
          <w:rFonts w:ascii="Trebuchet MS" w:hAnsi="Trebuchet MS" w:cs="Verdana"/>
          <w:sz w:val="24"/>
          <w:szCs w:val="24"/>
        </w:rPr>
      </w:pPr>
      <w:r w:rsidRPr="00B05253">
        <w:rPr>
          <w:rFonts w:ascii="Trebuchet MS" w:hAnsi="Trebuchet MS" w:cs="Verdana"/>
          <w:spacing w:val="-2"/>
          <w:sz w:val="24"/>
          <w:szCs w:val="24"/>
        </w:rPr>
        <w:t xml:space="preserve">Accurately inform unit members of the terms of the </w:t>
      </w:r>
      <w:r w:rsidRPr="00B05253">
        <w:rPr>
          <w:rFonts w:ascii="Trebuchet MS" w:hAnsi="Trebuchet MS" w:cs="Verdana"/>
          <w:sz w:val="24"/>
          <w:szCs w:val="24"/>
        </w:rPr>
        <w:t>tentative agreement, prior to ratification.</w:t>
      </w:r>
    </w:p>
    <w:p w14:paraId="2D0EA974" w14:textId="77777777" w:rsidR="00BF40FC" w:rsidRPr="00B05253" w:rsidRDefault="00BF40FC" w:rsidP="00191034">
      <w:pPr>
        <w:pStyle w:val="Style1"/>
        <w:numPr>
          <w:ilvl w:val="0"/>
          <w:numId w:val="20"/>
        </w:numPr>
        <w:tabs>
          <w:tab w:val="num" w:pos="2088"/>
        </w:tabs>
        <w:adjustRightInd/>
        <w:spacing w:before="288" w:line="300" w:lineRule="auto"/>
        <w:ind w:right="90"/>
        <w:rPr>
          <w:rFonts w:ascii="Trebuchet MS" w:hAnsi="Trebuchet MS" w:cs="Verdana"/>
          <w:sz w:val="24"/>
          <w:szCs w:val="24"/>
        </w:rPr>
      </w:pPr>
      <w:r w:rsidRPr="00B05253">
        <w:rPr>
          <w:rFonts w:ascii="Trebuchet MS" w:hAnsi="Trebuchet MS" w:cs="Verdana"/>
          <w:sz w:val="24"/>
          <w:szCs w:val="24"/>
        </w:rPr>
        <w:t>Allow input on ratification from all unit members.</w:t>
      </w:r>
    </w:p>
    <w:p w14:paraId="268797B1" w14:textId="77777777" w:rsidR="00BF40FC" w:rsidRPr="00B05253" w:rsidRDefault="00BF40FC" w:rsidP="00191034">
      <w:pPr>
        <w:pStyle w:val="Style1"/>
        <w:numPr>
          <w:ilvl w:val="0"/>
          <w:numId w:val="20"/>
        </w:numPr>
        <w:tabs>
          <w:tab w:val="num" w:pos="2088"/>
        </w:tabs>
        <w:adjustRightInd/>
        <w:spacing w:before="252"/>
        <w:ind w:right="90"/>
        <w:rPr>
          <w:rFonts w:ascii="Trebuchet MS" w:hAnsi="Trebuchet MS" w:cs="Verdana"/>
          <w:sz w:val="24"/>
          <w:szCs w:val="24"/>
        </w:rPr>
      </w:pPr>
      <w:r w:rsidRPr="00B05253">
        <w:rPr>
          <w:rFonts w:ascii="Trebuchet MS" w:hAnsi="Trebuchet MS" w:cs="Verdana"/>
          <w:spacing w:val="-1"/>
          <w:sz w:val="24"/>
          <w:szCs w:val="24"/>
        </w:rPr>
        <w:t xml:space="preserve">Inform unit members of likely repercussions from concerted </w:t>
      </w:r>
      <w:r w:rsidRPr="00B05253">
        <w:rPr>
          <w:rFonts w:ascii="Trebuchet MS" w:hAnsi="Trebuchet MS" w:cs="Verdana"/>
          <w:sz w:val="24"/>
          <w:szCs w:val="24"/>
        </w:rPr>
        <w:t>activity.</w:t>
      </w:r>
    </w:p>
    <w:p w14:paraId="3AD31EE4" w14:textId="77777777" w:rsidR="00BF40FC" w:rsidRPr="00B05253" w:rsidRDefault="00BF40FC" w:rsidP="00BF40FC">
      <w:pPr>
        <w:pStyle w:val="Style1"/>
        <w:adjustRightInd/>
        <w:spacing w:before="864" w:line="271" w:lineRule="auto"/>
        <w:rPr>
          <w:rFonts w:ascii="Trebuchet MS" w:hAnsi="Trebuchet MS" w:cs="Arial"/>
          <w:b/>
          <w:bCs/>
          <w:iCs/>
          <w:sz w:val="32"/>
          <w:szCs w:val="32"/>
        </w:rPr>
      </w:pPr>
    </w:p>
    <w:p w14:paraId="5054F681" w14:textId="77777777" w:rsidR="00BF40FC" w:rsidRPr="00B05253" w:rsidRDefault="00BF40FC" w:rsidP="00BF40FC">
      <w:pPr>
        <w:pStyle w:val="Style1"/>
        <w:adjustRightInd/>
        <w:spacing w:before="864" w:line="271" w:lineRule="auto"/>
        <w:rPr>
          <w:rFonts w:ascii="Trebuchet MS" w:hAnsi="Trebuchet MS" w:cs="Arial"/>
          <w:b/>
          <w:bCs/>
          <w:iCs/>
          <w:sz w:val="32"/>
          <w:szCs w:val="32"/>
        </w:rPr>
      </w:pPr>
    </w:p>
    <w:p w14:paraId="66819F5B" w14:textId="77777777" w:rsidR="00BF40FC" w:rsidRPr="00EA2E05" w:rsidRDefault="00BF40FC" w:rsidP="00BF40FC">
      <w:pPr>
        <w:pStyle w:val="Style1"/>
        <w:adjustRightInd/>
        <w:spacing w:before="864" w:line="271" w:lineRule="auto"/>
        <w:ind w:left="180"/>
        <w:rPr>
          <w:rFonts w:ascii="Trebuchet MS" w:hAnsi="Trebuchet MS" w:cs="Arial"/>
          <w:b/>
          <w:bCs/>
          <w:iCs/>
          <w:sz w:val="32"/>
          <w:szCs w:val="32"/>
          <w:u w:val="single"/>
        </w:rPr>
      </w:pPr>
      <w:r w:rsidRPr="00EA2E05">
        <w:rPr>
          <w:rFonts w:ascii="Trebuchet MS" w:hAnsi="Trebuchet MS" w:cs="Arial"/>
          <w:b/>
          <w:bCs/>
          <w:iCs/>
          <w:sz w:val="32"/>
          <w:szCs w:val="32"/>
          <w:u w:val="single"/>
        </w:rPr>
        <w:t>CONTRACT ENFORCEMENT</w:t>
      </w:r>
    </w:p>
    <w:p w14:paraId="15CB66DD" w14:textId="77777777" w:rsidR="00BF40FC" w:rsidRPr="00B05253" w:rsidRDefault="00BF40FC" w:rsidP="00191034">
      <w:pPr>
        <w:pStyle w:val="Style1"/>
        <w:numPr>
          <w:ilvl w:val="0"/>
          <w:numId w:val="25"/>
        </w:numPr>
        <w:adjustRightInd/>
        <w:spacing w:before="216"/>
        <w:ind w:right="432"/>
        <w:rPr>
          <w:rFonts w:ascii="Trebuchet MS" w:hAnsi="Trebuchet MS" w:cs="Verdana"/>
          <w:sz w:val="24"/>
          <w:szCs w:val="24"/>
        </w:rPr>
      </w:pPr>
      <w:r w:rsidRPr="00B05253">
        <w:rPr>
          <w:rFonts w:ascii="Trebuchet MS" w:hAnsi="Trebuchet MS" w:cs="Verdana"/>
          <w:spacing w:val="-1"/>
          <w:sz w:val="24"/>
          <w:szCs w:val="24"/>
        </w:rPr>
        <w:t xml:space="preserve">Assure that all building representatives, etc., are familiar </w:t>
      </w:r>
      <w:r w:rsidRPr="00B05253">
        <w:rPr>
          <w:rFonts w:ascii="Trebuchet MS" w:hAnsi="Trebuchet MS" w:cs="Verdana"/>
          <w:sz w:val="24"/>
          <w:szCs w:val="24"/>
        </w:rPr>
        <w:t>with the terms of the CBA, including relevant time lines.</w:t>
      </w:r>
    </w:p>
    <w:p w14:paraId="3735E8FA" w14:textId="77777777" w:rsidR="00BF40FC" w:rsidRPr="00B05253" w:rsidRDefault="00BF40FC" w:rsidP="00191034">
      <w:pPr>
        <w:pStyle w:val="Style1"/>
        <w:numPr>
          <w:ilvl w:val="0"/>
          <w:numId w:val="25"/>
        </w:numPr>
        <w:adjustRightInd/>
        <w:spacing w:before="324"/>
        <w:ind w:right="288"/>
        <w:rPr>
          <w:rFonts w:ascii="Trebuchet MS" w:hAnsi="Trebuchet MS" w:cs="Verdana"/>
          <w:sz w:val="24"/>
          <w:szCs w:val="24"/>
        </w:rPr>
      </w:pPr>
      <w:r w:rsidRPr="00B05253">
        <w:rPr>
          <w:rFonts w:ascii="Trebuchet MS" w:hAnsi="Trebuchet MS" w:cs="Verdana"/>
          <w:spacing w:val="-2"/>
          <w:sz w:val="24"/>
          <w:szCs w:val="24"/>
        </w:rPr>
        <w:t xml:space="preserve">Establish written criteria for determining which grievances </w:t>
      </w:r>
      <w:r w:rsidRPr="00B05253">
        <w:rPr>
          <w:rFonts w:ascii="Trebuchet MS" w:hAnsi="Trebuchet MS" w:cs="Verdana"/>
          <w:sz w:val="24"/>
          <w:szCs w:val="24"/>
        </w:rPr>
        <w:t>to arbitrate.</w:t>
      </w:r>
    </w:p>
    <w:p w14:paraId="2A379D9B" w14:textId="77777777" w:rsidR="00BF40FC" w:rsidRPr="00B05253" w:rsidRDefault="00BF40FC" w:rsidP="00BF40FC">
      <w:pPr>
        <w:pStyle w:val="Style1"/>
        <w:tabs>
          <w:tab w:val="num" w:pos="1800"/>
        </w:tabs>
        <w:adjustRightInd/>
        <w:spacing w:before="324"/>
        <w:ind w:left="180" w:right="288" w:hanging="1548"/>
        <w:rPr>
          <w:rFonts w:ascii="Trebuchet MS" w:hAnsi="Trebuchet MS" w:cs="Verdana"/>
          <w:sz w:val="8"/>
          <w:szCs w:val="24"/>
        </w:rPr>
      </w:pPr>
    </w:p>
    <w:p w14:paraId="32A61488" w14:textId="77777777" w:rsidR="00BF40FC" w:rsidRPr="00B05253" w:rsidRDefault="00BF40FC" w:rsidP="00191034">
      <w:pPr>
        <w:pStyle w:val="Style1"/>
        <w:numPr>
          <w:ilvl w:val="0"/>
          <w:numId w:val="25"/>
        </w:numPr>
        <w:adjustRightInd/>
        <w:spacing w:before="36"/>
        <w:ind w:right="864"/>
        <w:rPr>
          <w:rFonts w:ascii="Trebuchet MS" w:hAnsi="Trebuchet MS" w:cs="Arial"/>
          <w:sz w:val="24"/>
          <w:szCs w:val="24"/>
        </w:rPr>
      </w:pPr>
      <w:r w:rsidRPr="00B05253">
        <w:rPr>
          <w:rFonts w:ascii="Trebuchet MS" w:hAnsi="Trebuchet MS" w:cs="Arial"/>
          <w:spacing w:val="16"/>
          <w:sz w:val="24"/>
          <w:szCs w:val="24"/>
        </w:rPr>
        <w:t xml:space="preserve">Thoroughly investigate claims of contract violation or </w:t>
      </w:r>
      <w:r w:rsidRPr="00B05253">
        <w:rPr>
          <w:rFonts w:ascii="Trebuchet MS" w:hAnsi="Trebuchet MS" w:cs="Arial"/>
          <w:sz w:val="24"/>
          <w:szCs w:val="24"/>
        </w:rPr>
        <w:t>disciplinary action.</w:t>
      </w:r>
    </w:p>
    <w:p w14:paraId="286E7B5A" w14:textId="77777777" w:rsidR="00BF40FC" w:rsidRPr="00B05253" w:rsidRDefault="00BF40FC" w:rsidP="00191034">
      <w:pPr>
        <w:pStyle w:val="Style16"/>
        <w:numPr>
          <w:ilvl w:val="0"/>
          <w:numId w:val="25"/>
        </w:numPr>
        <w:spacing w:before="324" w:line="314" w:lineRule="auto"/>
        <w:rPr>
          <w:rStyle w:val="CharacterStyle1"/>
          <w:rFonts w:ascii="Trebuchet MS" w:hAnsi="Trebuchet MS"/>
        </w:rPr>
      </w:pPr>
      <w:r w:rsidRPr="00B05253">
        <w:rPr>
          <w:rStyle w:val="CharacterStyle1"/>
          <w:rFonts w:ascii="Trebuchet MS" w:hAnsi="Trebuchet MS"/>
        </w:rPr>
        <w:t>Establish a system for keeping track of timeliness.</w:t>
      </w:r>
    </w:p>
    <w:p w14:paraId="317EEC49" w14:textId="77777777" w:rsidR="00BF40FC" w:rsidRPr="00B05253" w:rsidRDefault="00BF40FC" w:rsidP="00191034">
      <w:pPr>
        <w:pStyle w:val="Style1"/>
        <w:numPr>
          <w:ilvl w:val="0"/>
          <w:numId w:val="25"/>
        </w:numPr>
        <w:adjustRightInd/>
        <w:spacing w:before="252"/>
        <w:ind w:right="648"/>
        <w:rPr>
          <w:rFonts w:ascii="Trebuchet MS" w:hAnsi="Trebuchet MS" w:cs="Arial"/>
          <w:sz w:val="24"/>
          <w:szCs w:val="24"/>
        </w:rPr>
      </w:pPr>
      <w:r w:rsidRPr="00B05253">
        <w:rPr>
          <w:rFonts w:ascii="Trebuchet MS" w:hAnsi="Trebuchet MS" w:cs="Arial"/>
          <w:spacing w:val="13"/>
          <w:sz w:val="24"/>
          <w:szCs w:val="24"/>
        </w:rPr>
        <w:t xml:space="preserve">Make notes of reasons for every decision regarding the </w:t>
      </w:r>
      <w:r w:rsidRPr="00B05253">
        <w:rPr>
          <w:rFonts w:ascii="Trebuchet MS" w:hAnsi="Trebuchet MS" w:cs="Arial"/>
          <w:sz w:val="24"/>
          <w:szCs w:val="24"/>
        </w:rPr>
        <w:t>union's pursuit of the grievance.</w:t>
      </w:r>
    </w:p>
    <w:p w14:paraId="6D3B7606" w14:textId="77777777" w:rsidR="00BF40FC" w:rsidRPr="00B05253" w:rsidRDefault="00BF40FC" w:rsidP="00191034">
      <w:pPr>
        <w:pStyle w:val="Style16"/>
        <w:numPr>
          <w:ilvl w:val="0"/>
          <w:numId w:val="25"/>
        </w:numPr>
        <w:spacing w:before="360"/>
        <w:ind w:right="288"/>
        <w:rPr>
          <w:rStyle w:val="CharacterStyle1"/>
          <w:rFonts w:ascii="Trebuchet MS" w:hAnsi="Trebuchet MS"/>
        </w:rPr>
      </w:pPr>
      <w:r w:rsidRPr="00B05253">
        <w:rPr>
          <w:rStyle w:val="CharacterStyle1"/>
          <w:rFonts w:ascii="Trebuchet MS" w:hAnsi="Trebuchet MS"/>
          <w:spacing w:val="15"/>
        </w:rPr>
        <w:t xml:space="preserve">Explain to the grievant the reasons why his/her grievance </w:t>
      </w:r>
      <w:r w:rsidRPr="00B05253">
        <w:rPr>
          <w:rStyle w:val="CharacterStyle1"/>
          <w:rFonts w:ascii="Trebuchet MS" w:hAnsi="Trebuchet MS"/>
        </w:rPr>
        <w:t>will not be arbitrated.</w:t>
      </w:r>
    </w:p>
    <w:p w14:paraId="1D2BA54A" w14:textId="77777777" w:rsidR="00BF40FC" w:rsidRPr="00B05253" w:rsidRDefault="00BF40FC" w:rsidP="00191034">
      <w:pPr>
        <w:pStyle w:val="Style1"/>
        <w:numPr>
          <w:ilvl w:val="0"/>
          <w:numId w:val="25"/>
        </w:numPr>
        <w:adjustRightInd/>
        <w:spacing w:before="324"/>
        <w:ind w:right="72"/>
        <w:jc w:val="both"/>
        <w:rPr>
          <w:rFonts w:ascii="Trebuchet MS" w:hAnsi="Trebuchet MS" w:cs="Arial"/>
          <w:sz w:val="24"/>
          <w:szCs w:val="24"/>
        </w:rPr>
      </w:pPr>
      <w:r w:rsidRPr="00B05253">
        <w:rPr>
          <w:rFonts w:ascii="Trebuchet MS" w:hAnsi="Trebuchet MS" w:cs="Arial"/>
          <w:spacing w:val="15"/>
          <w:sz w:val="24"/>
          <w:szCs w:val="24"/>
        </w:rPr>
        <w:t xml:space="preserve">Union does </w:t>
      </w:r>
      <w:r w:rsidRPr="00B05253">
        <w:rPr>
          <w:rFonts w:ascii="Trebuchet MS" w:hAnsi="Trebuchet MS" w:cs="Verdana"/>
          <w:i/>
          <w:iCs/>
          <w:spacing w:val="15"/>
          <w:sz w:val="22"/>
          <w:szCs w:val="22"/>
        </w:rPr>
        <w:t xml:space="preserve">not </w:t>
      </w:r>
      <w:r w:rsidRPr="00B05253">
        <w:rPr>
          <w:rFonts w:ascii="Trebuchet MS" w:hAnsi="Trebuchet MS" w:cs="Arial"/>
          <w:spacing w:val="15"/>
          <w:sz w:val="24"/>
          <w:szCs w:val="24"/>
        </w:rPr>
        <w:t xml:space="preserve">have a duty to allow the grievant to pursue </w:t>
      </w:r>
      <w:r w:rsidRPr="00B05253">
        <w:rPr>
          <w:rFonts w:ascii="Trebuchet MS" w:hAnsi="Trebuchet MS" w:cs="Arial"/>
          <w:spacing w:val="17"/>
          <w:sz w:val="24"/>
          <w:szCs w:val="24"/>
        </w:rPr>
        <w:t xml:space="preserve">the case on his own, or to hire their own representative not </w:t>
      </w:r>
      <w:r w:rsidRPr="00B05253">
        <w:rPr>
          <w:rFonts w:ascii="Trebuchet MS" w:hAnsi="Trebuchet MS" w:cs="Arial"/>
          <w:sz w:val="24"/>
          <w:szCs w:val="24"/>
        </w:rPr>
        <w:t>affiliated with the union to take the case.</w:t>
      </w:r>
    </w:p>
    <w:p w14:paraId="2E70CAF2" w14:textId="77777777" w:rsidR="00BF40FC" w:rsidRPr="00B05253" w:rsidRDefault="00BF40FC" w:rsidP="00191034">
      <w:pPr>
        <w:pStyle w:val="Style16"/>
        <w:numPr>
          <w:ilvl w:val="0"/>
          <w:numId w:val="25"/>
        </w:numPr>
        <w:spacing w:before="360"/>
        <w:rPr>
          <w:rStyle w:val="CharacterStyle1"/>
          <w:rFonts w:ascii="Trebuchet MS" w:hAnsi="Trebuchet MS"/>
        </w:rPr>
      </w:pPr>
      <w:r w:rsidRPr="00B05253">
        <w:rPr>
          <w:rStyle w:val="CharacterStyle1"/>
          <w:rFonts w:ascii="Trebuchet MS" w:hAnsi="Trebuchet MS"/>
          <w:spacing w:val="16"/>
        </w:rPr>
        <w:t xml:space="preserve">If an offered settlement is reasonable, the union may accept </w:t>
      </w:r>
      <w:r w:rsidRPr="00B05253">
        <w:rPr>
          <w:rStyle w:val="CharacterStyle1"/>
          <w:rFonts w:ascii="Trebuchet MS" w:hAnsi="Trebuchet MS"/>
        </w:rPr>
        <w:t>it, even over the objection of the grievant.</w:t>
      </w:r>
    </w:p>
    <w:p w14:paraId="35849D5E" w14:textId="19340150" w:rsidR="00BF40FC" w:rsidRPr="00B91D0B" w:rsidRDefault="00BF40FC" w:rsidP="00191034">
      <w:pPr>
        <w:pStyle w:val="Style16"/>
        <w:numPr>
          <w:ilvl w:val="0"/>
          <w:numId w:val="25"/>
        </w:numPr>
        <w:spacing w:before="468"/>
        <w:ind w:left="648" w:right="216"/>
        <w:rPr>
          <w:rFonts w:ascii="Trebuchet MS" w:hAnsi="Trebuchet MS"/>
          <w:spacing w:val="20"/>
        </w:rPr>
      </w:pPr>
      <w:r w:rsidRPr="00B91D0B">
        <w:rPr>
          <w:rStyle w:val="CharacterStyle1"/>
          <w:rFonts w:ascii="Trebuchet MS" w:hAnsi="Trebuchet MS"/>
        </w:rPr>
        <w:t xml:space="preserve">There is </w:t>
      </w:r>
      <w:r w:rsidRPr="00B91D0B">
        <w:rPr>
          <w:rStyle w:val="CharacterStyle1"/>
          <w:rFonts w:ascii="Trebuchet MS" w:hAnsi="Trebuchet MS" w:cs="Verdana"/>
          <w:i/>
          <w:iCs/>
          <w:szCs w:val="22"/>
        </w:rPr>
        <w:t xml:space="preserve">no duty </w:t>
      </w:r>
      <w:r w:rsidRPr="00B91D0B">
        <w:rPr>
          <w:rStyle w:val="CharacterStyle1"/>
          <w:rFonts w:ascii="Trebuchet MS" w:hAnsi="Trebuchet MS"/>
        </w:rPr>
        <w:t xml:space="preserve">to represent or advise employees on any </w:t>
      </w:r>
      <w:r w:rsidRPr="00B91D0B">
        <w:rPr>
          <w:rStyle w:val="CharacterStyle1"/>
          <w:rFonts w:ascii="Trebuchet MS" w:hAnsi="Trebuchet MS"/>
          <w:spacing w:val="16"/>
        </w:rPr>
        <w:t>extra-contractual legal rights, e.g. teacher dismissals</w:t>
      </w:r>
    </w:p>
    <w:p w14:paraId="59BD86F6" w14:textId="7B231255" w:rsidR="00BF40FC" w:rsidRDefault="001B3167" w:rsidP="00BF40FC">
      <w:pPr>
        <w:pStyle w:val="Style1"/>
        <w:adjustRightInd/>
        <w:jc w:val="center"/>
        <w:rPr>
          <w:rFonts w:ascii="Trebuchet MS" w:hAnsi="Trebuchet MS" w:cs="Tahoma"/>
          <w:b/>
          <w:bCs/>
          <w:color w:val="002060"/>
          <w:w w:val="118"/>
          <w:sz w:val="32"/>
          <w:szCs w:val="26"/>
          <w:u w:val="single"/>
        </w:rPr>
      </w:pPr>
      <w:r w:rsidRPr="0092145B">
        <w:rPr>
          <w:rFonts w:ascii="Trebuchet MS" w:hAnsi="Trebuchet MS"/>
          <w:noProof/>
          <w:highlight w:val="yellow"/>
        </w:rPr>
        <mc:AlternateContent>
          <mc:Choice Requires="wps">
            <w:drawing>
              <wp:anchor distT="0" distB="0" distL="114300" distR="114300" simplePos="0" relativeHeight="251658266" behindDoc="0" locked="0" layoutInCell="1" allowOverlap="1" wp14:anchorId="397DBB77" wp14:editId="27F7A638">
                <wp:simplePos x="0" y="0"/>
                <wp:positionH relativeFrom="margin">
                  <wp:posOffset>344805</wp:posOffset>
                </wp:positionH>
                <wp:positionV relativeFrom="margin">
                  <wp:posOffset>5726430</wp:posOffset>
                </wp:positionV>
                <wp:extent cx="5605780" cy="2743200"/>
                <wp:effectExtent l="0" t="0" r="13970" b="19050"/>
                <wp:wrapSquare wrapText="bothSides"/>
                <wp:docPr id="1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5780" cy="2743200"/>
                        </a:xfrm>
                        <a:prstGeom prst="rect">
                          <a:avLst/>
                        </a:prstGeom>
                        <a:solidFill>
                          <a:srgbClr val="C6D9F1">
                            <a:alpha val="23000"/>
                          </a:srgbClr>
                        </a:solidFill>
                        <a:ln w="9525">
                          <a:solidFill>
                            <a:srgbClr val="FFFFFF"/>
                          </a:solidFill>
                          <a:miter lim="800000"/>
                          <a:headEnd/>
                          <a:tailEnd/>
                        </a:ln>
                      </wps:spPr>
                      <wps:txbx>
                        <w:txbxContent>
                          <w:p w14:paraId="4CECEC73" w14:textId="77777777" w:rsidR="000E6A26" w:rsidRDefault="000E6A26" w:rsidP="00BF40FC">
                            <w:pPr>
                              <w:pStyle w:val="Style1"/>
                              <w:adjustRightInd/>
                              <w:spacing w:before="360" w:line="271" w:lineRule="auto"/>
                              <w:jc w:val="center"/>
                              <w:rPr>
                                <w:rFonts w:ascii="Arial" w:hAnsi="Arial" w:cs="Arial"/>
                                <w:b/>
                                <w:bCs/>
                                <w:i/>
                                <w:iCs/>
                                <w:sz w:val="32"/>
                                <w:szCs w:val="32"/>
                              </w:rPr>
                            </w:pPr>
                            <w:r>
                              <w:rPr>
                                <w:rFonts w:ascii="Arial" w:hAnsi="Arial" w:cs="Arial"/>
                                <w:b/>
                                <w:bCs/>
                                <w:i/>
                                <w:iCs/>
                                <w:sz w:val="32"/>
                                <w:szCs w:val="32"/>
                              </w:rPr>
                              <w:t>INTERNAL AFFAIRS</w:t>
                            </w:r>
                          </w:p>
                          <w:p w14:paraId="3837DA29" w14:textId="77777777" w:rsidR="000E6A26" w:rsidRDefault="000E6A26" w:rsidP="00BF40FC">
                            <w:pPr>
                              <w:pStyle w:val="Style1"/>
                              <w:adjustRightInd/>
                              <w:spacing w:before="252"/>
                              <w:ind w:left="648" w:right="690"/>
                              <w:jc w:val="both"/>
                              <w:rPr>
                                <w:rFonts w:ascii="Arial" w:hAnsi="Arial" w:cs="Arial"/>
                                <w:sz w:val="24"/>
                                <w:szCs w:val="24"/>
                              </w:rPr>
                            </w:pPr>
                            <w:r>
                              <w:rPr>
                                <w:rFonts w:ascii="Arial" w:hAnsi="Arial" w:cs="Arial"/>
                                <w:spacing w:val="28"/>
                                <w:sz w:val="24"/>
                                <w:szCs w:val="24"/>
                              </w:rPr>
                              <w:t xml:space="preserve">PERB generally does not exercise jurisdiction over disputes that </w:t>
                            </w:r>
                            <w:r>
                              <w:rPr>
                                <w:rFonts w:ascii="Arial" w:hAnsi="Arial" w:cs="Arial"/>
                                <w:spacing w:val="18"/>
                                <w:sz w:val="24"/>
                                <w:szCs w:val="24"/>
                              </w:rPr>
                              <w:t xml:space="preserve">concern internal union matters, such as the appointment of committee members (both to internal committees or bi-lateral CBA-created </w:t>
                            </w:r>
                            <w:r>
                              <w:rPr>
                                <w:rFonts w:ascii="Arial" w:hAnsi="Arial" w:cs="Arial"/>
                                <w:sz w:val="24"/>
                                <w:szCs w:val="24"/>
                              </w:rPr>
                              <w:t>Committees, Bylaws,    Internal Elections.)</w:t>
                            </w:r>
                          </w:p>
                          <w:p w14:paraId="51B91D54" w14:textId="77777777" w:rsidR="000E6A26" w:rsidRPr="00477737" w:rsidRDefault="000E6A26" w:rsidP="00BF40FC">
                            <w:pPr>
                              <w:pStyle w:val="Style1"/>
                              <w:spacing w:before="468"/>
                              <w:ind w:left="648" w:right="690"/>
                              <w:jc w:val="both"/>
                              <w:rPr>
                                <w:rFonts w:ascii="Arial" w:hAnsi="Arial" w:cs="Arial"/>
                                <w:spacing w:val="16"/>
                                <w:sz w:val="24"/>
                                <w:szCs w:val="24"/>
                              </w:rPr>
                            </w:pPr>
                            <w:r>
                              <w:rPr>
                                <w:rFonts w:ascii="Arial" w:hAnsi="Arial" w:cs="Arial"/>
                                <w:spacing w:val="16"/>
                                <w:sz w:val="24"/>
                                <w:szCs w:val="24"/>
                              </w:rPr>
                              <w:t xml:space="preserve">However, PERB will exercise its jurisdiction if the charge alleges that </w:t>
                            </w:r>
                            <w:r>
                              <w:rPr>
                                <w:rFonts w:ascii="Arial" w:hAnsi="Arial" w:cs="Arial"/>
                                <w:spacing w:val="18"/>
                                <w:sz w:val="24"/>
                                <w:szCs w:val="24"/>
                              </w:rPr>
                              <w:t xml:space="preserve">the union's action has, a "substantial impact" on the member's relations </w:t>
                            </w:r>
                            <w:r>
                              <w:rPr>
                                <w:rFonts w:ascii="Arial" w:hAnsi="Arial" w:cs="Arial"/>
                                <w:spacing w:val="20"/>
                                <w:sz w:val="24"/>
                                <w:szCs w:val="24"/>
                              </w:rPr>
                              <w:t>with the employer.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FB86B30">
              <v:shape w14:anchorId="397DBB77" id="Text Box 28" o:spid="_x0000_s1062" type="#_x0000_t202" style="position:absolute;left:0;text-align:left;margin-left:27.15pt;margin-top:450.9pt;width:441.4pt;height:3in;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" fillcolor="#c6d9f1" strokecolor="white">
                <v:fill opacity="15163f"/>
                <v:textbox>
                  <w:txbxContent>
                    <w:p w14:paraId="5E2CAC1B" w14:textId="77777777" w:rsidR="000E6A26" w:rsidRDefault="000E6A26" w:rsidP="00BF40FC">
                      <w:pPr>
                        <w:pStyle w:val="Style1"/>
                        <w:adjustRightInd/>
                        <w:spacing w:before="360" w:line="271" w:lineRule="auto"/>
                        <w:jc w:val="center"/>
                        <w:rPr>
                          <w:rFonts w:ascii="Arial" w:hAnsi="Arial" w:cs="Arial"/>
                          <w:b/>
                          <w:bCs/>
                          <w:i/>
                          <w:iCs/>
                          <w:sz w:val="32"/>
                          <w:szCs w:val="32"/>
                        </w:rPr>
                      </w:pPr>
                      <w:r>
                        <w:rPr>
                          <w:rFonts w:ascii="Arial" w:hAnsi="Arial" w:cs="Arial"/>
                          <w:b/>
                          <w:bCs/>
                          <w:i/>
                          <w:iCs/>
                          <w:sz w:val="32"/>
                          <w:szCs w:val="32"/>
                        </w:rPr>
                        <w:t>INTERNAL AFFAIRS</w:t>
                      </w:r>
                    </w:p>
                    <w:p w14:paraId="64726FAD" w14:textId="77777777" w:rsidR="000E6A26" w:rsidRDefault="000E6A26" w:rsidP="00BF40FC">
                      <w:pPr>
                        <w:pStyle w:val="Style1"/>
                        <w:adjustRightInd/>
                        <w:spacing w:before="252"/>
                        <w:ind w:left="648" w:right="690"/>
                        <w:jc w:val="both"/>
                        <w:rPr>
                          <w:rFonts w:ascii="Arial" w:hAnsi="Arial" w:cs="Arial"/>
                          <w:sz w:val="24"/>
                          <w:szCs w:val="24"/>
                        </w:rPr>
                      </w:pPr>
                      <w:r>
                        <w:rPr>
                          <w:rFonts w:ascii="Arial" w:hAnsi="Arial" w:cs="Arial"/>
                          <w:spacing w:val="28"/>
                          <w:sz w:val="24"/>
                          <w:szCs w:val="24"/>
                        </w:rPr>
                        <w:t xml:space="preserve">PERB generally does not exercise jurisdiction over disputes that </w:t>
                      </w:r>
                      <w:r>
                        <w:rPr>
                          <w:rFonts w:ascii="Arial" w:hAnsi="Arial" w:cs="Arial"/>
                          <w:spacing w:val="18"/>
                          <w:sz w:val="24"/>
                          <w:szCs w:val="24"/>
                        </w:rPr>
                        <w:t xml:space="preserve">concern internal union matters, such as the appointment of committee members (both to internal committees or bi-lateral CBA-created </w:t>
                      </w:r>
                      <w:r>
                        <w:rPr>
                          <w:rFonts w:ascii="Arial" w:hAnsi="Arial" w:cs="Arial"/>
                          <w:sz w:val="24"/>
                          <w:szCs w:val="24"/>
                        </w:rPr>
                        <w:t>Committees, Bylaws,    Internal Elections.)</w:t>
                      </w:r>
                    </w:p>
                    <w:p w14:paraId="3B3DDB11" w14:textId="77777777" w:rsidR="000E6A26" w:rsidRPr="00477737" w:rsidRDefault="000E6A26" w:rsidP="00BF40FC">
                      <w:pPr>
                        <w:pStyle w:val="Style1"/>
                        <w:spacing w:before="468"/>
                        <w:ind w:left="648" w:right="690"/>
                        <w:jc w:val="both"/>
                        <w:rPr>
                          <w:rFonts w:ascii="Arial" w:hAnsi="Arial" w:cs="Arial"/>
                          <w:spacing w:val="16"/>
                          <w:sz w:val="24"/>
                          <w:szCs w:val="24"/>
                        </w:rPr>
                      </w:pPr>
                      <w:r>
                        <w:rPr>
                          <w:rFonts w:ascii="Arial" w:hAnsi="Arial" w:cs="Arial"/>
                          <w:spacing w:val="16"/>
                          <w:sz w:val="24"/>
                          <w:szCs w:val="24"/>
                        </w:rPr>
                        <w:t xml:space="preserve">However, PERB will exercise its jurisdiction if the charge alleges that </w:t>
                      </w:r>
                      <w:r>
                        <w:rPr>
                          <w:rFonts w:ascii="Arial" w:hAnsi="Arial" w:cs="Arial"/>
                          <w:spacing w:val="18"/>
                          <w:sz w:val="24"/>
                          <w:szCs w:val="24"/>
                        </w:rPr>
                        <w:t xml:space="preserve">the union's action has, a "substantial impact" on the member's relations </w:t>
                      </w:r>
                      <w:r>
                        <w:rPr>
                          <w:rFonts w:ascii="Arial" w:hAnsi="Arial" w:cs="Arial"/>
                          <w:spacing w:val="20"/>
                          <w:sz w:val="24"/>
                          <w:szCs w:val="24"/>
                        </w:rPr>
                        <w:t>with the employer.</w:t>
                      </w:r>
                    </w:p>
                  </w:txbxContent>
                </v:textbox>
                <w10:wrap type="square" anchorx="margin" anchory="margin"/>
              </v:shape>
            </w:pict>
          </mc:Fallback>
        </mc:AlternateContent>
      </w:r>
    </w:p>
    <w:p w14:paraId="56EF679A" w14:textId="75CA3EA6" w:rsidR="00BF40FC" w:rsidRDefault="00BF40FC" w:rsidP="00BF40FC">
      <w:pPr>
        <w:pStyle w:val="Style1"/>
        <w:adjustRightInd/>
        <w:jc w:val="center"/>
        <w:rPr>
          <w:rFonts w:ascii="Trebuchet MS" w:hAnsi="Trebuchet MS" w:cs="Tahoma"/>
          <w:b/>
          <w:bCs/>
          <w:color w:val="002060"/>
          <w:w w:val="118"/>
          <w:sz w:val="32"/>
          <w:szCs w:val="26"/>
          <w:u w:val="single"/>
        </w:rPr>
      </w:pPr>
    </w:p>
    <w:p w14:paraId="39666FCA"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29DB60FD"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6024A41F"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78B92DC6"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731DF013"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5E8FFF83"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554A331C"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4379D110" w14:textId="77777777" w:rsidR="00BF40FC" w:rsidRDefault="00BF40FC" w:rsidP="00BF40FC">
      <w:pPr>
        <w:pStyle w:val="Style1"/>
        <w:adjustRightInd/>
        <w:jc w:val="center"/>
        <w:rPr>
          <w:rFonts w:ascii="Trebuchet MS" w:hAnsi="Trebuchet MS" w:cs="Tahoma"/>
          <w:b/>
          <w:bCs/>
          <w:color w:val="002060"/>
          <w:w w:val="118"/>
          <w:sz w:val="32"/>
          <w:szCs w:val="26"/>
          <w:u w:val="single"/>
        </w:rPr>
      </w:pPr>
      <w:r w:rsidRPr="00502004">
        <w:rPr>
          <w:rFonts w:ascii="Trebuchet MS" w:hAnsi="Trebuchet MS" w:cs="Tahoma"/>
          <w:b/>
          <w:bCs/>
          <w:color w:val="002060"/>
          <w:w w:val="118"/>
          <w:sz w:val="32"/>
          <w:szCs w:val="26"/>
          <w:u w:val="single"/>
        </w:rPr>
        <w:t>DUTY OF FAIR REPRESENTATION (DFR) QUIZ</w:t>
      </w:r>
    </w:p>
    <w:p w14:paraId="33563BB7" w14:textId="77777777" w:rsidR="00BF40FC" w:rsidRPr="007071C4" w:rsidRDefault="00BF40FC" w:rsidP="00BF40FC">
      <w:pPr>
        <w:pStyle w:val="Style1"/>
        <w:adjustRightInd/>
        <w:jc w:val="center"/>
        <w:rPr>
          <w:rFonts w:ascii="Trebuchet MS" w:hAnsi="Trebuchet MS" w:cs="Tahoma"/>
          <w:b/>
          <w:bCs/>
          <w:color w:val="002060"/>
          <w:w w:val="118"/>
          <w:sz w:val="16"/>
          <w:szCs w:val="16"/>
          <w:u w:val="single"/>
        </w:rPr>
      </w:pPr>
    </w:p>
    <w:p w14:paraId="6C570B04" w14:textId="30979C68" w:rsidR="00BF40FC" w:rsidRPr="00502004" w:rsidRDefault="00BF40FC" w:rsidP="00191034">
      <w:pPr>
        <w:pStyle w:val="Style7"/>
        <w:numPr>
          <w:ilvl w:val="0"/>
          <w:numId w:val="46"/>
        </w:numPr>
        <w:tabs>
          <w:tab w:val="left" w:pos="360"/>
          <w:tab w:val="right" w:pos="2102"/>
          <w:tab w:val="left" w:pos="5546"/>
        </w:tabs>
        <w:spacing w:before="0" w:after="160"/>
        <w:ind w:right="-450" w:firstLine="0"/>
        <w:rPr>
          <w:rStyle w:val="CharacterStyle1"/>
          <w:rFonts w:ascii="Trebuchet MS" w:hAnsi="Trebuchet MS"/>
          <w:sz w:val="26"/>
          <w:szCs w:val="26"/>
        </w:rPr>
      </w:pPr>
      <w:r w:rsidRPr="00502004">
        <w:rPr>
          <w:rStyle w:val="CharacterStyle1"/>
          <w:rFonts w:ascii="Trebuchet MS" w:hAnsi="Trebuchet MS"/>
          <w:spacing w:val="14"/>
          <w:sz w:val="26"/>
          <w:szCs w:val="26"/>
        </w:rPr>
        <w:t xml:space="preserve">A Local </w:t>
      </w:r>
      <w:r w:rsidR="0072670E">
        <w:rPr>
          <w:rStyle w:val="CharacterStyle1"/>
          <w:rFonts w:ascii="Trebuchet MS" w:hAnsi="Trebuchet MS"/>
          <w:spacing w:val="14"/>
          <w:sz w:val="26"/>
          <w:szCs w:val="26"/>
        </w:rPr>
        <w:t>Union</w:t>
      </w:r>
      <w:r w:rsidRPr="00502004">
        <w:rPr>
          <w:rStyle w:val="CharacterStyle1"/>
          <w:rFonts w:ascii="Trebuchet MS" w:hAnsi="Trebuchet MS"/>
          <w:spacing w:val="14"/>
          <w:sz w:val="26"/>
          <w:szCs w:val="26"/>
        </w:rPr>
        <w:t xml:space="preserve"> does not have to represent a </w:t>
      </w:r>
      <w:r w:rsidR="00D26A06">
        <w:rPr>
          <w:rStyle w:val="CharacterStyle1"/>
          <w:rFonts w:ascii="Trebuchet MS" w:hAnsi="Trebuchet MS"/>
          <w:spacing w:val="14"/>
          <w:sz w:val="26"/>
          <w:szCs w:val="26"/>
        </w:rPr>
        <w:t>non-union member</w:t>
      </w:r>
      <w:r w:rsidRPr="00502004">
        <w:rPr>
          <w:rStyle w:val="CharacterStyle1"/>
          <w:rFonts w:ascii="Trebuchet MS" w:hAnsi="Trebuchet MS"/>
          <w:spacing w:val="17"/>
          <w:sz w:val="26"/>
          <w:szCs w:val="26"/>
        </w:rPr>
        <w:t xml:space="preserve"> in his/her contract grievance concerning involuntary </w:t>
      </w:r>
      <w:r w:rsidRPr="00502004">
        <w:rPr>
          <w:rStyle w:val="CharacterStyle1"/>
          <w:rFonts w:ascii="Trebuchet MS" w:hAnsi="Trebuchet MS"/>
          <w:sz w:val="26"/>
          <w:szCs w:val="26"/>
        </w:rPr>
        <w:t>reassignment.</w:t>
      </w:r>
    </w:p>
    <w:p w14:paraId="624E8B9E" w14:textId="77777777" w:rsidR="00BF40FC" w:rsidRPr="00502004" w:rsidRDefault="00BF40FC" w:rsidP="00BF40FC">
      <w:pPr>
        <w:pStyle w:val="Style7"/>
        <w:tabs>
          <w:tab w:val="left" w:pos="360"/>
          <w:tab w:val="right" w:pos="2102"/>
          <w:tab w:val="left" w:pos="5546"/>
        </w:tabs>
        <w:spacing w:before="0" w:after="160"/>
        <w:ind w:left="360" w:right="-450" w:firstLine="0"/>
        <w:rPr>
          <w:rStyle w:val="CharacterStyle1"/>
          <w:rFonts w:ascii="Trebuchet MS" w:hAnsi="Trebuchet MS"/>
          <w:spacing w:val="16"/>
          <w:sz w:val="26"/>
          <w:szCs w:val="26"/>
        </w:rPr>
      </w:pPr>
      <w:r w:rsidRPr="00502004">
        <w:rPr>
          <w:rStyle w:val="CharacterStyle1"/>
          <w:rFonts w:ascii="Trebuchet MS" w:hAnsi="Trebuchet MS"/>
          <w:spacing w:val="16"/>
          <w:sz w:val="26"/>
          <w:szCs w:val="26"/>
        </w:rPr>
        <w:sym w:font="Wingdings" w:char="F0A8"/>
      </w:r>
      <w:r w:rsidRPr="00502004">
        <w:rPr>
          <w:rStyle w:val="CharacterStyle1"/>
          <w:rFonts w:ascii="Trebuchet MS" w:hAnsi="Trebuchet MS"/>
          <w:spacing w:val="16"/>
          <w:sz w:val="26"/>
          <w:szCs w:val="26"/>
        </w:rPr>
        <w:t xml:space="preserve">True </w:t>
      </w:r>
      <w:r w:rsidRPr="00502004">
        <w:rPr>
          <w:rStyle w:val="CharacterStyle1"/>
          <w:rFonts w:ascii="Trebuchet MS" w:hAnsi="Trebuchet MS"/>
          <w:spacing w:val="-2"/>
          <w:sz w:val="26"/>
          <w:szCs w:val="26"/>
        </w:rPr>
        <w:sym w:font="Wingdings" w:char="F0A8"/>
      </w:r>
      <w:r w:rsidRPr="00502004">
        <w:rPr>
          <w:rStyle w:val="CharacterStyle1"/>
          <w:rFonts w:ascii="Trebuchet MS" w:hAnsi="Trebuchet MS"/>
          <w:spacing w:val="-2"/>
          <w:sz w:val="26"/>
          <w:szCs w:val="26"/>
        </w:rPr>
        <w:t xml:space="preserve"> False</w:t>
      </w:r>
    </w:p>
    <w:p w14:paraId="7A4F0D47" w14:textId="45A3038E" w:rsidR="00BF40FC" w:rsidRPr="007071C4" w:rsidRDefault="00BF40FC" w:rsidP="00191034">
      <w:pPr>
        <w:pStyle w:val="Style1"/>
        <w:numPr>
          <w:ilvl w:val="0"/>
          <w:numId w:val="46"/>
        </w:numPr>
        <w:tabs>
          <w:tab w:val="left" w:pos="360"/>
          <w:tab w:val="right" w:pos="2102"/>
          <w:tab w:val="left" w:pos="5546"/>
        </w:tabs>
        <w:adjustRightInd/>
        <w:spacing w:after="160"/>
        <w:ind w:right="-450" w:firstLine="0"/>
        <w:rPr>
          <w:rStyle w:val="CharacterStyle1"/>
          <w:rFonts w:ascii="Trebuchet MS" w:hAnsi="Trebuchet MS"/>
          <w:spacing w:val="14"/>
          <w:sz w:val="26"/>
          <w:szCs w:val="26"/>
        </w:rPr>
      </w:pPr>
      <w:r w:rsidRPr="00EA2E05">
        <w:rPr>
          <w:rFonts w:ascii="Trebuchet MS" w:hAnsi="Trebuchet MS" w:cs="Arial"/>
          <w:spacing w:val="16"/>
          <w:sz w:val="26"/>
          <w:szCs w:val="26"/>
        </w:rPr>
        <w:t xml:space="preserve">The Local </w:t>
      </w:r>
      <w:r w:rsidR="0072670E">
        <w:rPr>
          <w:rFonts w:ascii="Trebuchet MS" w:hAnsi="Trebuchet MS" w:cs="Arial"/>
          <w:spacing w:val="16"/>
          <w:sz w:val="26"/>
          <w:szCs w:val="26"/>
        </w:rPr>
        <w:t>Union</w:t>
      </w:r>
      <w:r w:rsidRPr="00EA2E05">
        <w:rPr>
          <w:rFonts w:ascii="Trebuchet MS" w:hAnsi="Trebuchet MS" w:cs="Arial"/>
          <w:spacing w:val="16"/>
          <w:sz w:val="26"/>
          <w:szCs w:val="26"/>
        </w:rPr>
        <w:t xml:space="preserve"> President does not have an obligation to </w:t>
      </w:r>
      <w:r w:rsidRPr="00EA2E05">
        <w:rPr>
          <w:rFonts w:ascii="Trebuchet MS" w:hAnsi="Trebuchet MS" w:cs="Arial"/>
          <w:spacing w:val="17"/>
          <w:sz w:val="26"/>
          <w:szCs w:val="26"/>
        </w:rPr>
        <w:t xml:space="preserve">inform a unit member who believes he/she has been discriminated against on the basis of race of his/her right to file a charge with the </w:t>
      </w:r>
      <w:r w:rsidRPr="00EA2E05">
        <w:rPr>
          <w:rFonts w:ascii="Trebuchet MS" w:hAnsi="Trebuchet MS" w:cs="Arial"/>
          <w:sz w:val="26"/>
          <w:szCs w:val="26"/>
        </w:rPr>
        <w:t>EEOC or DFEH.</w:t>
      </w:r>
      <w:r>
        <w:rPr>
          <w:rStyle w:val="CharacterStyle1"/>
          <w:rFonts w:ascii="Trebuchet MS" w:hAnsi="Trebuchet MS"/>
          <w:spacing w:val="16"/>
          <w:sz w:val="26"/>
          <w:szCs w:val="26"/>
        </w:rPr>
        <w:t xml:space="preserve"> </w:t>
      </w:r>
    </w:p>
    <w:p w14:paraId="45BD57AD" w14:textId="77777777" w:rsidR="00BF40FC" w:rsidRPr="00EA2E05" w:rsidRDefault="00BF40FC" w:rsidP="00BF40FC">
      <w:pPr>
        <w:pStyle w:val="Style1"/>
        <w:tabs>
          <w:tab w:val="left" w:pos="360"/>
          <w:tab w:val="right" w:pos="2102"/>
          <w:tab w:val="left" w:pos="5546"/>
        </w:tabs>
        <w:adjustRightInd/>
        <w:spacing w:after="160"/>
        <w:ind w:left="360" w:right="-450"/>
        <w:rPr>
          <w:rStyle w:val="CharacterStyle1"/>
          <w:rFonts w:ascii="Trebuchet MS" w:hAnsi="Trebuchet MS"/>
          <w:spacing w:val="14"/>
          <w:sz w:val="26"/>
          <w:szCs w:val="26"/>
        </w:rPr>
      </w:pPr>
      <w:r w:rsidRPr="00502004">
        <w:rPr>
          <w:rStyle w:val="CharacterStyle1"/>
          <w:rFonts w:ascii="Trebuchet MS" w:hAnsi="Trebuchet MS"/>
          <w:spacing w:val="16"/>
          <w:sz w:val="26"/>
          <w:szCs w:val="26"/>
        </w:rPr>
        <w:sym w:font="Wingdings" w:char="F0A8"/>
      </w:r>
      <w:r w:rsidRPr="00EA2E05">
        <w:rPr>
          <w:rStyle w:val="CharacterStyle1"/>
          <w:rFonts w:ascii="Trebuchet MS" w:hAnsi="Trebuchet MS"/>
          <w:spacing w:val="16"/>
          <w:sz w:val="26"/>
          <w:szCs w:val="26"/>
        </w:rPr>
        <w:t>True</w:t>
      </w:r>
      <w:r>
        <w:rPr>
          <w:rStyle w:val="CharacterStyle1"/>
          <w:rFonts w:ascii="Trebuchet MS" w:hAnsi="Trebuchet MS"/>
          <w:spacing w:val="16"/>
          <w:sz w:val="26"/>
          <w:szCs w:val="26"/>
        </w:rPr>
        <w:t xml:space="preserve"> </w:t>
      </w:r>
      <w:r w:rsidRPr="00502004">
        <w:rPr>
          <w:rStyle w:val="CharacterStyle1"/>
          <w:rFonts w:ascii="Trebuchet MS" w:hAnsi="Trebuchet MS"/>
          <w:spacing w:val="16"/>
          <w:sz w:val="26"/>
          <w:szCs w:val="26"/>
        </w:rPr>
        <w:sym w:font="Wingdings" w:char="F0A8"/>
      </w:r>
      <w:r w:rsidRPr="00EA2E05">
        <w:rPr>
          <w:rStyle w:val="CharacterStyle1"/>
          <w:rFonts w:ascii="Trebuchet MS" w:hAnsi="Trebuchet MS"/>
          <w:spacing w:val="16"/>
          <w:sz w:val="26"/>
          <w:szCs w:val="26"/>
        </w:rPr>
        <w:t xml:space="preserve"> </w:t>
      </w:r>
      <w:r w:rsidRPr="00EA2E05">
        <w:rPr>
          <w:rStyle w:val="CharacterStyle1"/>
          <w:rFonts w:ascii="Trebuchet MS" w:hAnsi="Trebuchet MS"/>
          <w:spacing w:val="14"/>
          <w:sz w:val="26"/>
          <w:szCs w:val="26"/>
        </w:rPr>
        <w:t>False</w:t>
      </w:r>
    </w:p>
    <w:p w14:paraId="0BD95D7F" w14:textId="77777777" w:rsidR="00BF40FC" w:rsidRPr="00502004" w:rsidRDefault="00BF40FC" w:rsidP="00191034">
      <w:pPr>
        <w:pStyle w:val="Style7"/>
        <w:numPr>
          <w:ilvl w:val="0"/>
          <w:numId w:val="46"/>
        </w:numPr>
        <w:tabs>
          <w:tab w:val="left" w:pos="360"/>
        </w:tabs>
        <w:spacing w:before="0" w:after="160"/>
        <w:ind w:right="-450" w:firstLine="0"/>
        <w:rPr>
          <w:rStyle w:val="CharacterStyle1"/>
          <w:rFonts w:ascii="Trebuchet MS" w:hAnsi="Trebuchet MS"/>
          <w:sz w:val="26"/>
          <w:szCs w:val="26"/>
        </w:rPr>
      </w:pPr>
      <w:r w:rsidRPr="00502004">
        <w:rPr>
          <w:rStyle w:val="CharacterStyle1"/>
          <w:rFonts w:ascii="Trebuchet MS" w:hAnsi="Trebuchet MS"/>
          <w:spacing w:val="17"/>
          <w:sz w:val="26"/>
          <w:szCs w:val="26"/>
        </w:rPr>
        <w:t xml:space="preserve">A Site Representative does not have an obligation to inform unit </w:t>
      </w:r>
      <w:r w:rsidRPr="00502004">
        <w:rPr>
          <w:rStyle w:val="CharacterStyle1"/>
          <w:rFonts w:ascii="Trebuchet MS" w:hAnsi="Trebuchet MS"/>
          <w:sz w:val="26"/>
          <w:szCs w:val="26"/>
        </w:rPr>
        <w:t>members of grievance timelines.</w:t>
      </w:r>
    </w:p>
    <w:p w14:paraId="2CE475DA" w14:textId="77777777" w:rsidR="00BF40FC" w:rsidRPr="00502004" w:rsidRDefault="00BF40FC" w:rsidP="00BF40FC">
      <w:pPr>
        <w:pStyle w:val="Style7"/>
        <w:tabs>
          <w:tab w:val="left" w:pos="360"/>
        </w:tabs>
        <w:spacing w:before="0" w:after="160"/>
        <w:ind w:left="360" w:right="-450" w:firstLine="0"/>
        <w:rPr>
          <w:rStyle w:val="CharacterStyle1"/>
          <w:rFonts w:ascii="Trebuchet MS" w:hAnsi="Trebuchet MS"/>
          <w:sz w:val="26"/>
          <w:szCs w:val="26"/>
        </w:rPr>
      </w:pPr>
      <w:r w:rsidRPr="00502004">
        <w:rPr>
          <w:rStyle w:val="CharacterStyle1"/>
          <w:rFonts w:ascii="Trebuchet MS" w:hAnsi="Trebuchet MS"/>
          <w:spacing w:val="16"/>
          <w:sz w:val="26"/>
          <w:szCs w:val="26"/>
        </w:rPr>
        <w:sym w:font="Wingdings" w:char="F0A8"/>
      </w:r>
      <w:r w:rsidRPr="00502004">
        <w:rPr>
          <w:rStyle w:val="CharacterStyle1"/>
          <w:rFonts w:ascii="Trebuchet MS" w:hAnsi="Trebuchet MS"/>
          <w:spacing w:val="16"/>
          <w:sz w:val="26"/>
          <w:szCs w:val="26"/>
        </w:rPr>
        <w:t xml:space="preserve">True </w:t>
      </w:r>
      <w:r w:rsidRPr="00502004">
        <w:rPr>
          <w:rStyle w:val="CharacterStyle1"/>
          <w:rFonts w:ascii="Trebuchet MS" w:hAnsi="Trebuchet MS"/>
          <w:spacing w:val="-2"/>
          <w:sz w:val="26"/>
          <w:szCs w:val="26"/>
        </w:rPr>
        <w:sym w:font="Wingdings" w:char="F0A8"/>
      </w:r>
      <w:r w:rsidRPr="00502004">
        <w:rPr>
          <w:rStyle w:val="CharacterStyle1"/>
          <w:rFonts w:ascii="Trebuchet MS" w:hAnsi="Trebuchet MS"/>
          <w:spacing w:val="-2"/>
          <w:sz w:val="26"/>
          <w:szCs w:val="26"/>
        </w:rPr>
        <w:t xml:space="preserve"> False</w:t>
      </w:r>
    </w:p>
    <w:p w14:paraId="538A062F" w14:textId="678FD623" w:rsidR="00BF40FC" w:rsidRPr="00502004" w:rsidRDefault="00BF40FC" w:rsidP="00191034">
      <w:pPr>
        <w:pStyle w:val="Style7"/>
        <w:numPr>
          <w:ilvl w:val="0"/>
          <w:numId w:val="46"/>
        </w:numPr>
        <w:tabs>
          <w:tab w:val="left" w:pos="360"/>
        </w:tabs>
        <w:spacing w:before="0" w:after="160"/>
        <w:ind w:right="-450" w:firstLine="0"/>
        <w:rPr>
          <w:rStyle w:val="CharacterStyle1"/>
          <w:rFonts w:ascii="Trebuchet MS" w:hAnsi="Trebuchet MS"/>
          <w:sz w:val="26"/>
          <w:szCs w:val="26"/>
        </w:rPr>
      </w:pPr>
      <w:r w:rsidRPr="00502004">
        <w:rPr>
          <w:rStyle w:val="CharacterStyle1"/>
          <w:rFonts w:ascii="Trebuchet MS" w:hAnsi="Trebuchet MS"/>
          <w:spacing w:val="17"/>
          <w:sz w:val="26"/>
          <w:szCs w:val="26"/>
        </w:rPr>
        <w:t xml:space="preserve">A Local </w:t>
      </w:r>
      <w:r w:rsidR="0072670E">
        <w:rPr>
          <w:rStyle w:val="CharacterStyle1"/>
          <w:rFonts w:ascii="Trebuchet MS" w:hAnsi="Trebuchet MS"/>
          <w:spacing w:val="17"/>
          <w:sz w:val="26"/>
          <w:szCs w:val="26"/>
        </w:rPr>
        <w:t>Union</w:t>
      </w:r>
      <w:r w:rsidRPr="00502004">
        <w:rPr>
          <w:rStyle w:val="CharacterStyle1"/>
          <w:rFonts w:ascii="Trebuchet MS" w:hAnsi="Trebuchet MS"/>
          <w:spacing w:val="17"/>
          <w:sz w:val="26"/>
          <w:szCs w:val="26"/>
        </w:rPr>
        <w:t xml:space="preserve"> may prohibit non</w:t>
      </w:r>
      <w:r w:rsidR="00C81135">
        <w:rPr>
          <w:rStyle w:val="CharacterStyle1"/>
          <w:rFonts w:ascii="Trebuchet MS" w:hAnsi="Trebuchet MS"/>
          <w:spacing w:val="17"/>
          <w:sz w:val="26"/>
          <w:szCs w:val="26"/>
        </w:rPr>
        <w:t xml:space="preserve">-union </w:t>
      </w:r>
      <w:r w:rsidRPr="00502004">
        <w:rPr>
          <w:rStyle w:val="CharacterStyle1"/>
          <w:rFonts w:ascii="Trebuchet MS" w:hAnsi="Trebuchet MS"/>
          <w:spacing w:val="17"/>
          <w:sz w:val="26"/>
          <w:szCs w:val="26"/>
        </w:rPr>
        <w:t xml:space="preserve">members from voting in </w:t>
      </w:r>
      <w:r w:rsidRPr="00502004">
        <w:rPr>
          <w:rStyle w:val="CharacterStyle1"/>
          <w:rFonts w:ascii="Trebuchet MS" w:hAnsi="Trebuchet MS"/>
          <w:sz w:val="26"/>
          <w:szCs w:val="26"/>
        </w:rPr>
        <w:t xml:space="preserve">elections for Local </w:t>
      </w:r>
      <w:r w:rsidR="0072670E">
        <w:rPr>
          <w:rStyle w:val="CharacterStyle1"/>
          <w:rFonts w:ascii="Trebuchet MS" w:hAnsi="Trebuchet MS"/>
          <w:sz w:val="26"/>
          <w:szCs w:val="26"/>
        </w:rPr>
        <w:t>Union</w:t>
      </w:r>
      <w:r w:rsidRPr="00502004">
        <w:rPr>
          <w:rStyle w:val="CharacterStyle1"/>
          <w:rFonts w:ascii="Trebuchet MS" w:hAnsi="Trebuchet MS"/>
          <w:sz w:val="26"/>
          <w:szCs w:val="26"/>
        </w:rPr>
        <w:t xml:space="preserve"> officers.</w:t>
      </w:r>
    </w:p>
    <w:p w14:paraId="711C18AE" w14:textId="77777777" w:rsidR="00BF40FC" w:rsidRPr="00502004" w:rsidRDefault="00BF40FC" w:rsidP="00BF40FC">
      <w:pPr>
        <w:pStyle w:val="Style7"/>
        <w:tabs>
          <w:tab w:val="left" w:pos="360"/>
        </w:tabs>
        <w:spacing w:before="0" w:after="160"/>
        <w:ind w:left="360" w:right="-450" w:firstLine="0"/>
        <w:rPr>
          <w:rStyle w:val="CharacterStyle1"/>
          <w:rFonts w:ascii="Trebuchet MS" w:hAnsi="Trebuchet MS"/>
          <w:spacing w:val="16"/>
          <w:sz w:val="26"/>
          <w:szCs w:val="26"/>
        </w:rPr>
      </w:pPr>
      <w:r w:rsidRPr="00502004">
        <w:rPr>
          <w:rStyle w:val="CharacterStyle1"/>
          <w:rFonts w:ascii="Trebuchet MS" w:hAnsi="Trebuchet MS"/>
          <w:spacing w:val="16"/>
          <w:sz w:val="26"/>
          <w:szCs w:val="26"/>
        </w:rPr>
        <w:sym w:font="Wingdings" w:char="F0A8"/>
      </w:r>
      <w:r w:rsidRPr="00502004">
        <w:rPr>
          <w:rStyle w:val="CharacterStyle1"/>
          <w:rFonts w:ascii="Trebuchet MS" w:hAnsi="Trebuchet MS"/>
          <w:spacing w:val="16"/>
          <w:sz w:val="26"/>
          <w:szCs w:val="26"/>
        </w:rPr>
        <w:t xml:space="preserve">True </w:t>
      </w:r>
      <w:r w:rsidRPr="00502004">
        <w:rPr>
          <w:rStyle w:val="CharacterStyle1"/>
          <w:rFonts w:ascii="Trebuchet MS" w:hAnsi="Trebuchet MS"/>
          <w:spacing w:val="-2"/>
          <w:sz w:val="26"/>
          <w:szCs w:val="26"/>
        </w:rPr>
        <w:sym w:font="Wingdings" w:char="F0A8"/>
      </w:r>
      <w:r w:rsidRPr="00502004">
        <w:rPr>
          <w:rStyle w:val="CharacterStyle1"/>
          <w:rFonts w:ascii="Trebuchet MS" w:hAnsi="Trebuchet MS"/>
          <w:spacing w:val="-2"/>
          <w:sz w:val="26"/>
          <w:szCs w:val="26"/>
        </w:rPr>
        <w:t xml:space="preserve"> </w:t>
      </w:r>
      <w:r w:rsidRPr="00502004">
        <w:rPr>
          <w:rStyle w:val="CharacterStyle1"/>
          <w:rFonts w:ascii="Trebuchet MS" w:hAnsi="Trebuchet MS"/>
          <w:spacing w:val="16"/>
          <w:sz w:val="26"/>
          <w:szCs w:val="26"/>
        </w:rPr>
        <w:t>False</w:t>
      </w:r>
    </w:p>
    <w:p w14:paraId="5DEBC2B8" w14:textId="233EADAF" w:rsidR="00BF40FC" w:rsidRPr="00502004" w:rsidRDefault="00BF40FC" w:rsidP="00191034">
      <w:pPr>
        <w:pStyle w:val="Style7"/>
        <w:numPr>
          <w:ilvl w:val="0"/>
          <w:numId w:val="46"/>
        </w:numPr>
        <w:tabs>
          <w:tab w:val="left" w:pos="360"/>
        </w:tabs>
        <w:spacing w:before="0" w:after="160"/>
        <w:ind w:right="-450" w:firstLine="0"/>
        <w:rPr>
          <w:rStyle w:val="CharacterStyle1"/>
          <w:rFonts w:ascii="Trebuchet MS" w:hAnsi="Trebuchet MS"/>
          <w:sz w:val="26"/>
          <w:szCs w:val="26"/>
        </w:rPr>
      </w:pPr>
      <w:r w:rsidRPr="00502004">
        <w:rPr>
          <w:rStyle w:val="CharacterStyle1"/>
          <w:rFonts w:ascii="Trebuchet MS" w:hAnsi="Trebuchet MS"/>
          <w:spacing w:val="16"/>
          <w:sz w:val="26"/>
          <w:szCs w:val="26"/>
        </w:rPr>
        <w:t xml:space="preserve">A Local </w:t>
      </w:r>
      <w:r w:rsidR="0072670E">
        <w:rPr>
          <w:rStyle w:val="CharacterStyle1"/>
          <w:rFonts w:ascii="Trebuchet MS" w:hAnsi="Trebuchet MS"/>
          <w:spacing w:val="16"/>
          <w:sz w:val="26"/>
          <w:szCs w:val="26"/>
        </w:rPr>
        <w:t>Union</w:t>
      </w:r>
      <w:r w:rsidRPr="00502004">
        <w:rPr>
          <w:rStyle w:val="CharacterStyle1"/>
          <w:rFonts w:ascii="Trebuchet MS" w:hAnsi="Trebuchet MS"/>
          <w:spacing w:val="16"/>
          <w:sz w:val="26"/>
          <w:szCs w:val="26"/>
        </w:rPr>
        <w:t xml:space="preserve"> is obligated to allow all unit members to vote </w:t>
      </w:r>
      <w:r w:rsidRPr="00502004">
        <w:rPr>
          <w:rStyle w:val="CharacterStyle1"/>
          <w:rFonts w:ascii="Trebuchet MS" w:hAnsi="Trebuchet MS"/>
          <w:sz w:val="26"/>
          <w:szCs w:val="26"/>
        </w:rPr>
        <w:t>on contract ratification.</w:t>
      </w:r>
    </w:p>
    <w:p w14:paraId="389A0242" w14:textId="77777777" w:rsidR="00BF40FC" w:rsidRPr="00502004" w:rsidRDefault="00BF40FC" w:rsidP="00BF40FC">
      <w:pPr>
        <w:pStyle w:val="Style7"/>
        <w:tabs>
          <w:tab w:val="left" w:pos="360"/>
        </w:tabs>
        <w:spacing w:before="0" w:after="160"/>
        <w:ind w:left="360" w:right="-450" w:firstLine="0"/>
        <w:rPr>
          <w:rStyle w:val="CharacterStyle1"/>
          <w:rFonts w:ascii="Trebuchet MS" w:hAnsi="Trebuchet MS"/>
          <w:spacing w:val="-2"/>
          <w:sz w:val="26"/>
          <w:szCs w:val="26"/>
        </w:rPr>
      </w:pPr>
      <w:r w:rsidRPr="00502004">
        <w:rPr>
          <w:rStyle w:val="CharacterStyle1"/>
          <w:rFonts w:ascii="Trebuchet MS" w:hAnsi="Trebuchet MS"/>
          <w:spacing w:val="16"/>
          <w:sz w:val="26"/>
          <w:szCs w:val="26"/>
        </w:rPr>
        <w:sym w:font="Wingdings" w:char="F0A8"/>
      </w:r>
      <w:r w:rsidRPr="00502004">
        <w:rPr>
          <w:rStyle w:val="CharacterStyle1"/>
          <w:rFonts w:ascii="Trebuchet MS" w:hAnsi="Trebuchet MS"/>
          <w:spacing w:val="16"/>
          <w:sz w:val="26"/>
          <w:szCs w:val="26"/>
        </w:rPr>
        <w:t>True</w:t>
      </w:r>
      <w:r w:rsidRPr="00502004">
        <w:rPr>
          <w:rStyle w:val="CharacterStyle1"/>
          <w:rFonts w:ascii="Trebuchet MS" w:hAnsi="Trebuchet MS"/>
          <w:spacing w:val="-2"/>
          <w:sz w:val="26"/>
          <w:szCs w:val="26"/>
        </w:rPr>
        <w:t xml:space="preserve"> </w:t>
      </w:r>
      <w:r w:rsidRPr="00502004">
        <w:rPr>
          <w:rStyle w:val="CharacterStyle1"/>
          <w:rFonts w:ascii="Trebuchet MS" w:hAnsi="Trebuchet MS"/>
          <w:spacing w:val="-2"/>
          <w:sz w:val="26"/>
          <w:szCs w:val="26"/>
        </w:rPr>
        <w:sym w:font="Wingdings" w:char="F0A8"/>
      </w:r>
      <w:r w:rsidRPr="00502004">
        <w:rPr>
          <w:rStyle w:val="CharacterStyle1"/>
          <w:rFonts w:ascii="Trebuchet MS" w:hAnsi="Trebuchet MS"/>
          <w:spacing w:val="-2"/>
          <w:sz w:val="26"/>
          <w:szCs w:val="26"/>
        </w:rPr>
        <w:t xml:space="preserve"> False</w:t>
      </w:r>
    </w:p>
    <w:p w14:paraId="075569A8" w14:textId="48352585" w:rsidR="00BF40FC" w:rsidRPr="00502004" w:rsidRDefault="00BF40FC" w:rsidP="00191034">
      <w:pPr>
        <w:pStyle w:val="Style7"/>
        <w:numPr>
          <w:ilvl w:val="0"/>
          <w:numId w:val="46"/>
        </w:numPr>
        <w:tabs>
          <w:tab w:val="left" w:pos="360"/>
        </w:tabs>
        <w:spacing w:before="0" w:after="160"/>
        <w:ind w:right="-450" w:firstLine="0"/>
        <w:rPr>
          <w:rFonts w:ascii="Trebuchet MS" w:hAnsi="Trebuchet MS"/>
          <w:sz w:val="26"/>
          <w:szCs w:val="26"/>
        </w:rPr>
      </w:pPr>
      <w:r w:rsidRPr="00502004">
        <w:rPr>
          <w:rFonts w:ascii="Trebuchet MS" w:hAnsi="Trebuchet MS"/>
          <w:spacing w:val="15"/>
          <w:sz w:val="26"/>
          <w:szCs w:val="26"/>
        </w:rPr>
        <w:t xml:space="preserve">If the Local </w:t>
      </w:r>
      <w:r w:rsidR="0072670E">
        <w:rPr>
          <w:rFonts w:ascii="Trebuchet MS" w:hAnsi="Trebuchet MS"/>
          <w:spacing w:val="15"/>
          <w:sz w:val="26"/>
          <w:szCs w:val="26"/>
        </w:rPr>
        <w:t>Union</w:t>
      </w:r>
      <w:r w:rsidRPr="00502004">
        <w:rPr>
          <w:rFonts w:ascii="Trebuchet MS" w:hAnsi="Trebuchet MS"/>
          <w:spacing w:val="15"/>
          <w:sz w:val="26"/>
          <w:szCs w:val="26"/>
        </w:rPr>
        <w:t xml:space="preserve"> decides not to arbitrate a member's </w:t>
      </w:r>
      <w:r w:rsidRPr="00502004">
        <w:rPr>
          <w:rFonts w:ascii="Trebuchet MS" w:hAnsi="Trebuchet MS"/>
          <w:spacing w:val="18"/>
          <w:sz w:val="26"/>
          <w:szCs w:val="26"/>
        </w:rPr>
        <w:t xml:space="preserve">grievance, the member has the right to hire his/her own attorney </w:t>
      </w:r>
      <w:r w:rsidRPr="00502004">
        <w:rPr>
          <w:rFonts w:ascii="Trebuchet MS" w:hAnsi="Trebuchet MS"/>
          <w:sz w:val="26"/>
          <w:szCs w:val="26"/>
        </w:rPr>
        <w:t>to pursue the arbitration case.</w:t>
      </w:r>
    </w:p>
    <w:p w14:paraId="72C3170A" w14:textId="77777777" w:rsidR="00BF40FC" w:rsidRPr="00502004" w:rsidRDefault="00BF40FC" w:rsidP="00BF40FC">
      <w:pPr>
        <w:pStyle w:val="Style7"/>
        <w:tabs>
          <w:tab w:val="left" w:pos="360"/>
        </w:tabs>
        <w:spacing w:before="0" w:after="160"/>
        <w:ind w:left="360" w:right="-450" w:firstLine="0"/>
        <w:rPr>
          <w:rFonts w:ascii="Trebuchet MS" w:hAnsi="Trebuchet MS"/>
          <w:sz w:val="26"/>
          <w:szCs w:val="26"/>
        </w:rPr>
      </w:pPr>
      <w:r w:rsidRPr="00502004">
        <w:rPr>
          <w:rStyle w:val="CharacterStyle1"/>
          <w:rFonts w:ascii="Trebuchet MS" w:hAnsi="Trebuchet MS"/>
          <w:spacing w:val="16"/>
          <w:sz w:val="26"/>
          <w:szCs w:val="26"/>
        </w:rPr>
        <w:sym w:font="Wingdings" w:char="F0A8"/>
      </w:r>
      <w:r w:rsidRPr="00502004">
        <w:rPr>
          <w:rStyle w:val="CharacterStyle1"/>
          <w:rFonts w:ascii="Trebuchet MS" w:hAnsi="Trebuchet MS"/>
          <w:spacing w:val="16"/>
          <w:sz w:val="26"/>
          <w:szCs w:val="26"/>
        </w:rPr>
        <w:t>True</w:t>
      </w:r>
      <w:r w:rsidRPr="00502004">
        <w:rPr>
          <w:rStyle w:val="CharacterStyle1"/>
          <w:rFonts w:ascii="Trebuchet MS" w:hAnsi="Trebuchet MS"/>
          <w:spacing w:val="-2"/>
          <w:sz w:val="26"/>
          <w:szCs w:val="26"/>
        </w:rPr>
        <w:t xml:space="preserve"> </w:t>
      </w:r>
      <w:r w:rsidRPr="00502004">
        <w:rPr>
          <w:rStyle w:val="CharacterStyle1"/>
          <w:rFonts w:ascii="Trebuchet MS" w:hAnsi="Trebuchet MS"/>
          <w:spacing w:val="-2"/>
          <w:sz w:val="26"/>
          <w:szCs w:val="26"/>
        </w:rPr>
        <w:sym w:font="Wingdings" w:char="F0A8"/>
      </w:r>
      <w:r w:rsidRPr="00502004">
        <w:rPr>
          <w:rStyle w:val="CharacterStyle1"/>
          <w:rFonts w:ascii="Trebuchet MS" w:hAnsi="Trebuchet MS"/>
          <w:spacing w:val="-2"/>
          <w:sz w:val="26"/>
          <w:szCs w:val="26"/>
        </w:rPr>
        <w:t xml:space="preserve"> False</w:t>
      </w:r>
    </w:p>
    <w:p w14:paraId="4157BFA3" w14:textId="5B0FF836" w:rsidR="00BF40FC" w:rsidRPr="00502004" w:rsidRDefault="00BF40FC" w:rsidP="00191034">
      <w:pPr>
        <w:pStyle w:val="Style7"/>
        <w:numPr>
          <w:ilvl w:val="0"/>
          <w:numId w:val="46"/>
        </w:numPr>
        <w:tabs>
          <w:tab w:val="left" w:pos="360"/>
        </w:tabs>
        <w:spacing w:before="0" w:after="160"/>
        <w:ind w:right="-450" w:firstLine="0"/>
        <w:rPr>
          <w:rStyle w:val="CharacterStyle1"/>
          <w:rFonts w:ascii="Trebuchet MS" w:hAnsi="Trebuchet MS"/>
          <w:sz w:val="26"/>
          <w:szCs w:val="26"/>
        </w:rPr>
      </w:pPr>
      <w:r w:rsidRPr="00502004">
        <w:rPr>
          <w:rStyle w:val="CharacterStyle1"/>
          <w:rFonts w:ascii="Trebuchet MS" w:hAnsi="Trebuchet MS"/>
          <w:spacing w:val="14"/>
          <w:sz w:val="26"/>
          <w:szCs w:val="26"/>
        </w:rPr>
        <w:t xml:space="preserve">If the Local </w:t>
      </w:r>
      <w:r w:rsidR="0072670E">
        <w:rPr>
          <w:rStyle w:val="CharacterStyle1"/>
          <w:rFonts w:ascii="Trebuchet MS" w:hAnsi="Trebuchet MS"/>
          <w:spacing w:val="14"/>
          <w:sz w:val="26"/>
          <w:szCs w:val="26"/>
        </w:rPr>
        <w:t>Union</w:t>
      </w:r>
      <w:r w:rsidRPr="00502004">
        <w:rPr>
          <w:rStyle w:val="CharacterStyle1"/>
          <w:rFonts w:ascii="Trebuchet MS" w:hAnsi="Trebuchet MS"/>
          <w:spacing w:val="14"/>
          <w:sz w:val="26"/>
          <w:szCs w:val="26"/>
        </w:rPr>
        <w:t xml:space="preserve"> has decided not to arbitrate a grievance, </w:t>
      </w:r>
      <w:r w:rsidRPr="00502004">
        <w:rPr>
          <w:rStyle w:val="CharacterStyle1"/>
          <w:rFonts w:ascii="Trebuchet MS" w:hAnsi="Trebuchet MS"/>
          <w:sz w:val="26"/>
          <w:szCs w:val="26"/>
        </w:rPr>
        <w:t>it has an obligation to explain to the grievant the reasons why.</w:t>
      </w:r>
    </w:p>
    <w:p w14:paraId="5E5FA45C" w14:textId="77777777" w:rsidR="00BF40FC" w:rsidRPr="00502004" w:rsidRDefault="00BF40FC" w:rsidP="00BF40FC">
      <w:pPr>
        <w:pStyle w:val="Style7"/>
        <w:tabs>
          <w:tab w:val="left" w:pos="360"/>
        </w:tabs>
        <w:spacing w:before="0" w:after="160"/>
        <w:ind w:left="360" w:right="-450" w:firstLine="0"/>
        <w:rPr>
          <w:rFonts w:ascii="Trebuchet MS" w:hAnsi="Trebuchet MS"/>
          <w:sz w:val="26"/>
          <w:szCs w:val="26"/>
        </w:rPr>
      </w:pPr>
      <w:r w:rsidRPr="00502004">
        <w:rPr>
          <w:rStyle w:val="CharacterStyle1"/>
          <w:rFonts w:ascii="Trebuchet MS" w:hAnsi="Trebuchet MS"/>
          <w:spacing w:val="16"/>
          <w:sz w:val="26"/>
          <w:szCs w:val="26"/>
        </w:rPr>
        <w:sym w:font="Wingdings" w:char="F0A8"/>
      </w:r>
      <w:r w:rsidRPr="00502004">
        <w:rPr>
          <w:rStyle w:val="CharacterStyle1"/>
          <w:rFonts w:ascii="Trebuchet MS" w:hAnsi="Trebuchet MS"/>
          <w:spacing w:val="16"/>
          <w:sz w:val="26"/>
          <w:szCs w:val="26"/>
        </w:rPr>
        <w:t>True</w:t>
      </w:r>
      <w:r w:rsidRPr="00502004">
        <w:rPr>
          <w:rStyle w:val="CharacterStyle1"/>
          <w:rFonts w:ascii="Trebuchet MS" w:hAnsi="Trebuchet MS"/>
          <w:spacing w:val="-2"/>
          <w:sz w:val="26"/>
          <w:szCs w:val="26"/>
        </w:rPr>
        <w:t xml:space="preserve"> </w:t>
      </w:r>
      <w:r w:rsidRPr="00502004">
        <w:rPr>
          <w:rStyle w:val="CharacterStyle1"/>
          <w:rFonts w:ascii="Trebuchet MS" w:hAnsi="Trebuchet MS"/>
          <w:spacing w:val="-2"/>
          <w:sz w:val="26"/>
          <w:szCs w:val="26"/>
        </w:rPr>
        <w:sym w:font="Wingdings" w:char="F0A8"/>
      </w:r>
      <w:r w:rsidRPr="00502004">
        <w:rPr>
          <w:rStyle w:val="CharacterStyle1"/>
          <w:rFonts w:ascii="Trebuchet MS" w:hAnsi="Trebuchet MS"/>
          <w:spacing w:val="-2"/>
          <w:sz w:val="26"/>
          <w:szCs w:val="26"/>
        </w:rPr>
        <w:t xml:space="preserve"> False</w:t>
      </w:r>
    </w:p>
    <w:p w14:paraId="16313697" w14:textId="639C8B93" w:rsidR="00BF40FC" w:rsidRPr="00502004" w:rsidRDefault="00BF40FC" w:rsidP="00191034">
      <w:pPr>
        <w:pStyle w:val="Style7"/>
        <w:numPr>
          <w:ilvl w:val="0"/>
          <w:numId w:val="46"/>
        </w:numPr>
        <w:tabs>
          <w:tab w:val="left" w:pos="360"/>
          <w:tab w:val="left" w:pos="725"/>
        </w:tabs>
        <w:spacing w:before="0" w:after="160"/>
        <w:ind w:right="-450" w:firstLine="0"/>
        <w:rPr>
          <w:rStyle w:val="CharacterStyle1"/>
          <w:rFonts w:ascii="Trebuchet MS" w:hAnsi="Trebuchet MS"/>
          <w:sz w:val="26"/>
          <w:szCs w:val="26"/>
        </w:rPr>
      </w:pPr>
      <w:r w:rsidRPr="00502004">
        <w:rPr>
          <w:rStyle w:val="CharacterStyle1"/>
          <w:rFonts w:ascii="Trebuchet MS" w:hAnsi="Trebuchet MS"/>
          <w:spacing w:val="15"/>
          <w:sz w:val="26"/>
          <w:szCs w:val="26"/>
        </w:rPr>
        <w:t xml:space="preserve">A Local </w:t>
      </w:r>
      <w:r w:rsidR="0072670E">
        <w:rPr>
          <w:rStyle w:val="CharacterStyle1"/>
          <w:rFonts w:ascii="Trebuchet MS" w:hAnsi="Trebuchet MS"/>
          <w:spacing w:val="15"/>
          <w:sz w:val="26"/>
          <w:szCs w:val="26"/>
        </w:rPr>
        <w:t>Union</w:t>
      </w:r>
      <w:r w:rsidRPr="00502004">
        <w:rPr>
          <w:rStyle w:val="CharacterStyle1"/>
          <w:rFonts w:ascii="Trebuchet MS" w:hAnsi="Trebuchet MS"/>
          <w:spacing w:val="15"/>
          <w:sz w:val="26"/>
          <w:szCs w:val="26"/>
        </w:rPr>
        <w:t xml:space="preserve"> may settle or withdraw a grievance over the</w:t>
      </w:r>
      <w:r w:rsidRPr="00502004">
        <w:rPr>
          <w:rStyle w:val="CharacterStyle1"/>
          <w:rFonts w:ascii="Trebuchet MS" w:hAnsi="Trebuchet MS"/>
          <w:spacing w:val="16"/>
          <w:sz w:val="26"/>
          <w:szCs w:val="26"/>
        </w:rPr>
        <w:t xml:space="preserve"> </w:t>
      </w:r>
      <w:r w:rsidRPr="00502004">
        <w:rPr>
          <w:rStyle w:val="CharacterStyle1"/>
          <w:rFonts w:ascii="Trebuchet MS" w:hAnsi="Trebuchet MS"/>
          <w:sz w:val="26"/>
          <w:szCs w:val="26"/>
        </w:rPr>
        <w:t>objection of the grievant.</w:t>
      </w:r>
    </w:p>
    <w:p w14:paraId="7907F82C" w14:textId="77777777" w:rsidR="00BF40FC" w:rsidRPr="00502004" w:rsidRDefault="00BF40FC" w:rsidP="00BF40FC">
      <w:pPr>
        <w:pStyle w:val="Style7"/>
        <w:tabs>
          <w:tab w:val="left" w:pos="360"/>
          <w:tab w:val="left" w:pos="725"/>
        </w:tabs>
        <w:spacing w:before="0" w:after="120"/>
        <w:ind w:left="360" w:right="-450" w:firstLine="0"/>
        <w:rPr>
          <w:rFonts w:ascii="Trebuchet MS" w:hAnsi="Trebuchet MS"/>
          <w:sz w:val="26"/>
          <w:szCs w:val="26"/>
        </w:rPr>
      </w:pPr>
      <w:r w:rsidRPr="00502004">
        <w:rPr>
          <w:rFonts w:ascii="Trebuchet MS" w:hAnsi="Trebuchet MS"/>
          <w:spacing w:val="16"/>
          <w:sz w:val="26"/>
          <w:szCs w:val="26"/>
        </w:rPr>
        <w:sym w:font="Wingdings" w:char="F0A8"/>
      </w:r>
      <w:r w:rsidRPr="00502004">
        <w:rPr>
          <w:rFonts w:ascii="Trebuchet MS" w:hAnsi="Trebuchet MS"/>
          <w:spacing w:val="16"/>
          <w:sz w:val="26"/>
          <w:szCs w:val="26"/>
        </w:rPr>
        <w:t xml:space="preserve">True </w:t>
      </w:r>
      <w:r w:rsidRPr="00502004">
        <w:rPr>
          <w:rFonts w:ascii="Trebuchet MS" w:hAnsi="Trebuchet MS"/>
          <w:sz w:val="26"/>
          <w:szCs w:val="26"/>
        </w:rPr>
        <w:sym w:font="Wingdings" w:char="F0A8"/>
      </w:r>
      <w:r w:rsidRPr="00502004">
        <w:rPr>
          <w:rFonts w:ascii="Trebuchet MS" w:hAnsi="Trebuchet MS"/>
          <w:sz w:val="26"/>
          <w:szCs w:val="26"/>
        </w:rPr>
        <w:t xml:space="preserve"> </w:t>
      </w:r>
      <w:r w:rsidRPr="00502004">
        <w:rPr>
          <w:rFonts w:ascii="Trebuchet MS" w:hAnsi="Trebuchet MS"/>
          <w:spacing w:val="16"/>
          <w:sz w:val="26"/>
          <w:szCs w:val="26"/>
        </w:rPr>
        <w:t>False</w:t>
      </w:r>
    </w:p>
    <w:p w14:paraId="41C8AE77" w14:textId="226AD3CB" w:rsidR="00BF40FC" w:rsidRPr="00502004" w:rsidRDefault="00BF40FC" w:rsidP="00191034">
      <w:pPr>
        <w:pStyle w:val="Style7"/>
        <w:numPr>
          <w:ilvl w:val="0"/>
          <w:numId w:val="46"/>
        </w:numPr>
        <w:tabs>
          <w:tab w:val="left" w:pos="360"/>
        </w:tabs>
        <w:spacing w:before="0" w:after="120"/>
        <w:ind w:right="-450" w:firstLine="0"/>
        <w:rPr>
          <w:rStyle w:val="CharacterStyle1"/>
          <w:rFonts w:ascii="Trebuchet MS" w:hAnsi="Trebuchet MS"/>
          <w:sz w:val="26"/>
          <w:szCs w:val="26"/>
        </w:rPr>
      </w:pPr>
      <w:r w:rsidRPr="00502004">
        <w:rPr>
          <w:rStyle w:val="CharacterStyle1"/>
          <w:rFonts w:ascii="Trebuchet MS" w:hAnsi="Trebuchet MS"/>
          <w:spacing w:val="14"/>
          <w:sz w:val="26"/>
          <w:szCs w:val="26"/>
        </w:rPr>
        <w:t xml:space="preserve">A Local </w:t>
      </w:r>
      <w:r w:rsidR="0072670E">
        <w:rPr>
          <w:rStyle w:val="CharacterStyle1"/>
          <w:rFonts w:ascii="Trebuchet MS" w:hAnsi="Trebuchet MS"/>
          <w:spacing w:val="14"/>
          <w:sz w:val="26"/>
          <w:szCs w:val="26"/>
        </w:rPr>
        <w:t>Union</w:t>
      </w:r>
      <w:r w:rsidRPr="00502004">
        <w:rPr>
          <w:rStyle w:val="CharacterStyle1"/>
          <w:rFonts w:ascii="Trebuchet MS" w:hAnsi="Trebuchet MS"/>
          <w:spacing w:val="14"/>
          <w:sz w:val="26"/>
          <w:szCs w:val="26"/>
        </w:rPr>
        <w:t xml:space="preserve"> may charge an agency fee payer for the cost </w:t>
      </w:r>
      <w:r w:rsidRPr="00502004">
        <w:rPr>
          <w:rStyle w:val="CharacterStyle1"/>
          <w:rFonts w:ascii="Trebuchet MS" w:hAnsi="Trebuchet MS"/>
          <w:sz w:val="26"/>
          <w:szCs w:val="26"/>
        </w:rPr>
        <w:t>of arbitrating his/her grievance.</w:t>
      </w:r>
    </w:p>
    <w:p w14:paraId="4AD9D615" w14:textId="77777777" w:rsidR="00BF40FC" w:rsidRDefault="00BF40FC" w:rsidP="00BF40FC">
      <w:pPr>
        <w:pStyle w:val="Style7"/>
        <w:tabs>
          <w:tab w:val="left" w:pos="360"/>
        </w:tabs>
        <w:spacing w:before="0" w:after="120"/>
        <w:ind w:left="360" w:right="-450" w:firstLine="0"/>
        <w:rPr>
          <w:rStyle w:val="CharacterStyle1"/>
          <w:rFonts w:ascii="Trebuchet MS" w:hAnsi="Trebuchet MS"/>
          <w:spacing w:val="-2"/>
          <w:sz w:val="26"/>
          <w:szCs w:val="26"/>
        </w:rPr>
      </w:pPr>
      <w:r w:rsidRPr="00502004">
        <w:rPr>
          <w:rStyle w:val="CharacterStyle1"/>
          <w:rFonts w:ascii="Trebuchet MS" w:hAnsi="Trebuchet MS"/>
          <w:spacing w:val="16"/>
          <w:sz w:val="26"/>
          <w:szCs w:val="26"/>
        </w:rPr>
        <w:sym w:font="Wingdings" w:char="F0A8"/>
      </w:r>
      <w:r w:rsidRPr="00502004">
        <w:rPr>
          <w:rStyle w:val="CharacterStyle1"/>
          <w:rFonts w:ascii="Trebuchet MS" w:hAnsi="Trebuchet MS"/>
          <w:spacing w:val="16"/>
          <w:sz w:val="26"/>
          <w:szCs w:val="26"/>
        </w:rPr>
        <w:t>True</w:t>
      </w:r>
      <w:r w:rsidRPr="00502004">
        <w:rPr>
          <w:rStyle w:val="CharacterStyle1"/>
          <w:rFonts w:ascii="Trebuchet MS" w:hAnsi="Trebuchet MS"/>
          <w:spacing w:val="-2"/>
          <w:sz w:val="26"/>
          <w:szCs w:val="26"/>
        </w:rPr>
        <w:t xml:space="preserve"> </w:t>
      </w:r>
      <w:r w:rsidRPr="00502004">
        <w:rPr>
          <w:rStyle w:val="CharacterStyle1"/>
          <w:rFonts w:ascii="Trebuchet MS" w:hAnsi="Trebuchet MS"/>
          <w:spacing w:val="-2"/>
          <w:sz w:val="26"/>
          <w:szCs w:val="26"/>
        </w:rPr>
        <w:sym w:font="Wingdings" w:char="F0A8"/>
      </w:r>
      <w:r w:rsidRPr="00502004">
        <w:rPr>
          <w:rStyle w:val="CharacterStyle1"/>
          <w:rFonts w:ascii="Trebuchet MS" w:hAnsi="Trebuchet MS"/>
          <w:spacing w:val="-2"/>
          <w:sz w:val="26"/>
          <w:szCs w:val="26"/>
        </w:rPr>
        <w:t xml:space="preserve"> False</w:t>
      </w:r>
    </w:p>
    <w:p w14:paraId="21F6CF14" w14:textId="3108E9FE" w:rsidR="00BF40FC" w:rsidRPr="00502004" w:rsidRDefault="00BF40FC" w:rsidP="00191034">
      <w:pPr>
        <w:pStyle w:val="Style7"/>
        <w:numPr>
          <w:ilvl w:val="0"/>
          <w:numId w:val="46"/>
        </w:numPr>
        <w:tabs>
          <w:tab w:val="left" w:pos="360"/>
        </w:tabs>
        <w:spacing w:before="0" w:after="120"/>
        <w:ind w:right="-450" w:firstLine="0"/>
        <w:rPr>
          <w:rFonts w:ascii="Trebuchet MS" w:hAnsi="Trebuchet MS"/>
          <w:sz w:val="26"/>
          <w:szCs w:val="26"/>
        </w:rPr>
      </w:pPr>
      <w:r w:rsidRPr="00502004">
        <w:rPr>
          <w:rFonts w:ascii="Trebuchet MS" w:hAnsi="Trebuchet MS"/>
          <w:spacing w:val="14"/>
          <w:sz w:val="26"/>
          <w:szCs w:val="26"/>
        </w:rPr>
        <w:t xml:space="preserve">A Local </w:t>
      </w:r>
      <w:r w:rsidR="0072670E">
        <w:rPr>
          <w:rFonts w:ascii="Trebuchet MS" w:hAnsi="Trebuchet MS"/>
          <w:spacing w:val="14"/>
          <w:sz w:val="26"/>
          <w:szCs w:val="26"/>
        </w:rPr>
        <w:t>Union</w:t>
      </w:r>
      <w:r w:rsidRPr="00502004">
        <w:rPr>
          <w:rFonts w:ascii="Trebuchet MS" w:hAnsi="Trebuchet MS"/>
          <w:spacing w:val="14"/>
          <w:sz w:val="26"/>
          <w:szCs w:val="26"/>
        </w:rPr>
        <w:t xml:space="preserve"> officer may be held personally liable for </w:t>
      </w:r>
      <w:r w:rsidRPr="00502004">
        <w:rPr>
          <w:rFonts w:ascii="Trebuchet MS" w:hAnsi="Trebuchet MS"/>
          <w:sz w:val="26"/>
          <w:szCs w:val="26"/>
        </w:rPr>
        <w:t>damages caused by a breach of the duty of fair representation.</w:t>
      </w:r>
    </w:p>
    <w:p w14:paraId="16796020" w14:textId="77777777" w:rsidR="00DD193E" w:rsidRDefault="00BF40FC" w:rsidP="00BF40FC">
      <w:pPr>
        <w:pStyle w:val="Style1"/>
        <w:tabs>
          <w:tab w:val="left" w:pos="360"/>
        </w:tabs>
        <w:adjustRightInd/>
        <w:spacing w:after="120"/>
        <w:ind w:left="360" w:right="-450"/>
        <w:rPr>
          <w:rStyle w:val="CharacterStyle1"/>
          <w:rFonts w:ascii="Trebuchet MS" w:hAnsi="Trebuchet MS" w:cs="Arial"/>
          <w:spacing w:val="-2"/>
          <w:sz w:val="26"/>
          <w:szCs w:val="26"/>
        </w:rPr>
      </w:pPr>
      <w:r w:rsidRPr="00502004">
        <w:rPr>
          <w:rStyle w:val="CharacterStyle1"/>
          <w:rFonts w:ascii="Trebuchet MS" w:hAnsi="Trebuchet MS" w:cs="Arial"/>
          <w:spacing w:val="16"/>
          <w:sz w:val="26"/>
          <w:szCs w:val="26"/>
        </w:rPr>
        <w:sym w:font="Wingdings" w:char="F0A8"/>
      </w:r>
      <w:r w:rsidRPr="00502004">
        <w:rPr>
          <w:rStyle w:val="CharacterStyle1"/>
          <w:rFonts w:ascii="Trebuchet MS" w:hAnsi="Trebuchet MS" w:cs="Arial"/>
          <w:spacing w:val="16"/>
          <w:sz w:val="26"/>
          <w:szCs w:val="26"/>
        </w:rPr>
        <w:t>True</w:t>
      </w:r>
      <w:r w:rsidRPr="00502004">
        <w:rPr>
          <w:rStyle w:val="CharacterStyle1"/>
          <w:rFonts w:ascii="Trebuchet MS" w:hAnsi="Trebuchet MS" w:cs="Arial"/>
          <w:spacing w:val="-2"/>
          <w:sz w:val="26"/>
          <w:szCs w:val="26"/>
        </w:rPr>
        <w:t xml:space="preserve"> </w:t>
      </w:r>
      <w:r w:rsidRPr="00502004">
        <w:rPr>
          <w:rStyle w:val="CharacterStyle1"/>
          <w:rFonts w:ascii="Trebuchet MS" w:hAnsi="Trebuchet MS" w:cs="Arial"/>
          <w:spacing w:val="-2"/>
          <w:sz w:val="26"/>
          <w:szCs w:val="26"/>
        </w:rPr>
        <w:sym w:font="Wingdings" w:char="F0A8"/>
      </w:r>
      <w:r w:rsidRPr="00502004">
        <w:rPr>
          <w:rStyle w:val="CharacterStyle1"/>
          <w:rFonts w:ascii="Trebuchet MS" w:hAnsi="Trebuchet MS" w:cs="Arial"/>
          <w:spacing w:val="-2"/>
          <w:sz w:val="26"/>
          <w:szCs w:val="26"/>
        </w:rPr>
        <w:t xml:space="preserve"> False</w:t>
      </w:r>
    </w:p>
    <w:p w14:paraId="33B2AB11" w14:textId="77777777" w:rsidR="0061708E" w:rsidRPr="000405CB" w:rsidRDefault="0061708E" w:rsidP="0061708E">
      <w:pPr>
        <w:jc w:val="center"/>
        <w:rPr>
          <w:rFonts w:ascii="Trebuchet MS" w:hAnsi="Trebuchet MS" w:cs="Tahoma"/>
          <w:b/>
          <w:sz w:val="32"/>
          <w:szCs w:val="28"/>
          <w:u w:val="single"/>
        </w:rPr>
      </w:pPr>
      <w:r w:rsidRPr="000405CB">
        <w:rPr>
          <w:rFonts w:ascii="Trebuchet MS" w:hAnsi="Trebuchet MS" w:cs="Tahoma"/>
          <w:b/>
          <w:sz w:val="32"/>
          <w:szCs w:val="28"/>
          <w:u w:val="single"/>
        </w:rPr>
        <w:t>PURPOSES OF THE GRIEVANCE PROCEDURE</w:t>
      </w:r>
    </w:p>
    <w:p w14:paraId="685987A3" w14:textId="77777777" w:rsidR="0061708E" w:rsidRPr="000405CB" w:rsidRDefault="0061708E" w:rsidP="0061708E">
      <w:pPr>
        <w:ind w:left="270"/>
        <w:jc w:val="center"/>
        <w:rPr>
          <w:rFonts w:ascii="Trebuchet MS" w:hAnsi="Trebuchet MS"/>
          <w:sz w:val="28"/>
        </w:rPr>
      </w:pPr>
    </w:p>
    <w:p w14:paraId="4DB55799" w14:textId="77777777" w:rsidR="0061708E" w:rsidRPr="000405CB" w:rsidRDefault="0061708E" w:rsidP="0061708E">
      <w:pPr>
        <w:numPr>
          <w:ilvl w:val="0"/>
          <w:numId w:val="11"/>
        </w:numPr>
        <w:tabs>
          <w:tab w:val="clear" w:pos="720"/>
          <w:tab w:val="num" w:pos="0"/>
        </w:tabs>
        <w:spacing w:line="360" w:lineRule="auto"/>
        <w:ind w:left="270" w:right="-630" w:firstLine="0"/>
        <w:rPr>
          <w:rFonts w:ascii="Trebuchet MS" w:hAnsi="Trebuchet MS"/>
          <w:sz w:val="32"/>
        </w:rPr>
      </w:pPr>
      <w:r w:rsidRPr="000405CB">
        <w:rPr>
          <w:rFonts w:ascii="Trebuchet MS" w:hAnsi="Trebuchet MS"/>
          <w:sz w:val="32"/>
        </w:rPr>
        <w:t>Provides a systematic method of resolving employee-employer problems</w:t>
      </w:r>
    </w:p>
    <w:p w14:paraId="40EE6B30" w14:textId="77777777" w:rsidR="0061708E" w:rsidRPr="000405CB" w:rsidRDefault="0061708E" w:rsidP="0061708E">
      <w:pPr>
        <w:numPr>
          <w:ilvl w:val="0"/>
          <w:numId w:val="11"/>
        </w:numPr>
        <w:tabs>
          <w:tab w:val="clear" w:pos="720"/>
          <w:tab w:val="num" w:pos="0"/>
        </w:tabs>
        <w:spacing w:after="120"/>
        <w:ind w:left="270" w:right="-630" w:firstLine="0"/>
        <w:rPr>
          <w:rFonts w:ascii="Trebuchet MS" w:hAnsi="Trebuchet MS"/>
          <w:sz w:val="32"/>
        </w:rPr>
      </w:pPr>
      <w:r w:rsidRPr="000405CB">
        <w:rPr>
          <w:rFonts w:ascii="Trebuchet MS" w:hAnsi="Trebuchet MS"/>
          <w:sz w:val="32"/>
        </w:rPr>
        <w:t>Provides a method for appeal of administrative decisions without threats of undercutting</w:t>
      </w:r>
    </w:p>
    <w:p w14:paraId="1592EBC7" w14:textId="77777777" w:rsidR="0061708E" w:rsidRPr="000405CB" w:rsidRDefault="0061708E" w:rsidP="0061708E">
      <w:pPr>
        <w:numPr>
          <w:ilvl w:val="0"/>
          <w:numId w:val="11"/>
        </w:numPr>
        <w:tabs>
          <w:tab w:val="clear" w:pos="720"/>
          <w:tab w:val="num" w:pos="0"/>
        </w:tabs>
        <w:spacing w:line="360" w:lineRule="auto"/>
        <w:ind w:left="270" w:right="-630" w:firstLine="0"/>
        <w:rPr>
          <w:rFonts w:ascii="Trebuchet MS" w:hAnsi="Trebuchet MS"/>
          <w:sz w:val="32"/>
        </w:rPr>
      </w:pPr>
      <w:r w:rsidRPr="000405CB">
        <w:rPr>
          <w:rFonts w:ascii="Trebuchet MS" w:hAnsi="Trebuchet MS"/>
          <w:sz w:val="32"/>
        </w:rPr>
        <w:t>Provides a method of determining workability of agreement or policy.</w:t>
      </w:r>
    </w:p>
    <w:p w14:paraId="406BF4E1" w14:textId="77777777" w:rsidR="0061708E" w:rsidRPr="000405CB" w:rsidRDefault="0061708E" w:rsidP="0061708E">
      <w:pPr>
        <w:numPr>
          <w:ilvl w:val="0"/>
          <w:numId w:val="11"/>
        </w:numPr>
        <w:tabs>
          <w:tab w:val="clear" w:pos="720"/>
          <w:tab w:val="num" w:pos="0"/>
        </w:tabs>
        <w:spacing w:after="120"/>
        <w:ind w:left="270" w:right="-630" w:firstLine="0"/>
        <w:rPr>
          <w:rFonts w:ascii="Trebuchet MS" w:hAnsi="Trebuchet MS"/>
          <w:sz w:val="32"/>
        </w:rPr>
      </w:pPr>
      <w:r w:rsidRPr="000405CB">
        <w:rPr>
          <w:rFonts w:ascii="Trebuchet MS" w:hAnsi="Trebuchet MS"/>
          <w:sz w:val="32"/>
        </w:rPr>
        <w:t>More expedient, less expensive method of resolving contract differences.</w:t>
      </w:r>
    </w:p>
    <w:p w14:paraId="089E2F70" w14:textId="77777777" w:rsidR="0061708E" w:rsidRPr="000405CB" w:rsidRDefault="0061708E" w:rsidP="0061708E">
      <w:pPr>
        <w:numPr>
          <w:ilvl w:val="0"/>
          <w:numId w:val="11"/>
        </w:numPr>
        <w:tabs>
          <w:tab w:val="clear" w:pos="720"/>
          <w:tab w:val="num" w:pos="0"/>
        </w:tabs>
        <w:spacing w:line="360" w:lineRule="auto"/>
        <w:ind w:left="270" w:right="-630" w:firstLine="0"/>
        <w:rPr>
          <w:rFonts w:ascii="Trebuchet MS" w:hAnsi="Trebuchet MS"/>
          <w:sz w:val="32"/>
        </w:rPr>
      </w:pPr>
      <w:r w:rsidRPr="000405CB">
        <w:rPr>
          <w:rFonts w:ascii="Trebuchet MS" w:hAnsi="Trebuchet MS"/>
          <w:sz w:val="32"/>
        </w:rPr>
        <w:t>Forces both parties to a “dispute” to think through their positions.</w:t>
      </w:r>
    </w:p>
    <w:p w14:paraId="378E8B0B" w14:textId="77777777" w:rsidR="0061708E" w:rsidRPr="000405CB" w:rsidRDefault="0061708E" w:rsidP="0061708E">
      <w:pPr>
        <w:numPr>
          <w:ilvl w:val="0"/>
          <w:numId w:val="11"/>
        </w:numPr>
        <w:tabs>
          <w:tab w:val="clear" w:pos="720"/>
          <w:tab w:val="num" w:pos="0"/>
        </w:tabs>
        <w:spacing w:after="120"/>
        <w:ind w:left="270" w:right="-630" w:firstLine="0"/>
        <w:rPr>
          <w:rFonts w:ascii="Trebuchet MS" w:hAnsi="Trebuchet MS"/>
          <w:sz w:val="32"/>
        </w:rPr>
      </w:pPr>
      <w:r w:rsidRPr="000405CB">
        <w:rPr>
          <w:rFonts w:ascii="Trebuchet MS" w:hAnsi="Trebuchet MS"/>
          <w:sz w:val="32"/>
        </w:rPr>
        <w:t>Provides a method of taking concerns to the Superintendent or School Board.</w:t>
      </w:r>
    </w:p>
    <w:p w14:paraId="7278F70A" w14:textId="77777777" w:rsidR="0061708E" w:rsidRPr="000405CB" w:rsidRDefault="0061708E" w:rsidP="0061708E">
      <w:pPr>
        <w:numPr>
          <w:ilvl w:val="0"/>
          <w:numId w:val="11"/>
        </w:numPr>
        <w:tabs>
          <w:tab w:val="clear" w:pos="720"/>
          <w:tab w:val="num" w:pos="0"/>
        </w:tabs>
        <w:spacing w:after="120"/>
        <w:ind w:left="270" w:right="-630" w:firstLine="0"/>
        <w:rPr>
          <w:rFonts w:ascii="Trebuchet MS" w:hAnsi="Trebuchet MS"/>
          <w:sz w:val="32"/>
        </w:rPr>
      </w:pPr>
      <w:r w:rsidRPr="000405CB">
        <w:rPr>
          <w:rFonts w:ascii="Trebuchet MS" w:hAnsi="Trebuchet MS"/>
          <w:sz w:val="32"/>
        </w:rPr>
        <w:t>Provides an opportunity for decisions to be adjusted at a level closest to the allegation.</w:t>
      </w:r>
    </w:p>
    <w:p w14:paraId="25AA36DE" w14:textId="77777777" w:rsidR="0061708E" w:rsidRPr="000405CB" w:rsidRDefault="0061708E" w:rsidP="0061708E">
      <w:pPr>
        <w:numPr>
          <w:ilvl w:val="0"/>
          <w:numId w:val="11"/>
        </w:numPr>
        <w:tabs>
          <w:tab w:val="clear" w:pos="720"/>
          <w:tab w:val="num" w:pos="0"/>
        </w:tabs>
        <w:spacing w:line="360" w:lineRule="auto"/>
        <w:ind w:left="270" w:right="-630" w:firstLine="0"/>
        <w:rPr>
          <w:rFonts w:ascii="Trebuchet MS" w:hAnsi="Trebuchet MS"/>
          <w:sz w:val="32"/>
        </w:rPr>
      </w:pPr>
      <w:r w:rsidRPr="000405CB">
        <w:rPr>
          <w:rFonts w:ascii="Trebuchet MS" w:hAnsi="Trebuchet MS"/>
          <w:sz w:val="32"/>
        </w:rPr>
        <w:t>Provides a method of relieving frustrations of the aggrieved.</w:t>
      </w:r>
    </w:p>
    <w:p w14:paraId="0E079C6C" w14:textId="77777777" w:rsidR="0061708E" w:rsidRPr="000405CB" w:rsidRDefault="0061708E" w:rsidP="0061708E">
      <w:pPr>
        <w:numPr>
          <w:ilvl w:val="0"/>
          <w:numId w:val="11"/>
        </w:numPr>
        <w:tabs>
          <w:tab w:val="clear" w:pos="720"/>
          <w:tab w:val="num" w:pos="0"/>
        </w:tabs>
        <w:spacing w:line="360" w:lineRule="auto"/>
        <w:ind w:left="270" w:right="-630" w:firstLine="0"/>
        <w:rPr>
          <w:rFonts w:ascii="Trebuchet MS" w:hAnsi="Trebuchet MS"/>
          <w:sz w:val="32"/>
        </w:rPr>
      </w:pPr>
      <w:r w:rsidRPr="000405CB">
        <w:rPr>
          <w:rFonts w:ascii="Trebuchet MS" w:hAnsi="Trebuchet MS"/>
          <w:sz w:val="32"/>
        </w:rPr>
        <w:t>Provides a method or organizing employees.</w:t>
      </w:r>
    </w:p>
    <w:p w14:paraId="5508906F" w14:textId="77777777" w:rsidR="0061708E" w:rsidRPr="000405CB" w:rsidRDefault="0061708E" w:rsidP="0061708E">
      <w:pPr>
        <w:numPr>
          <w:ilvl w:val="0"/>
          <w:numId w:val="11"/>
        </w:numPr>
        <w:tabs>
          <w:tab w:val="clear" w:pos="720"/>
          <w:tab w:val="num" w:pos="0"/>
        </w:tabs>
        <w:spacing w:after="120"/>
        <w:ind w:left="270" w:right="-630" w:firstLine="0"/>
        <w:rPr>
          <w:rFonts w:ascii="Trebuchet MS" w:hAnsi="Trebuchet MS"/>
          <w:sz w:val="32"/>
        </w:rPr>
      </w:pPr>
      <w:r w:rsidRPr="000405CB">
        <w:rPr>
          <w:rFonts w:ascii="Trebuchet MS" w:hAnsi="Trebuchet MS"/>
          <w:sz w:val="32"/>
        </w:rPr>
        <w:t>Provides a means of highlighting problems within the District or a building.</w:t>
      </w:r>
    </w:p>
    <w:p w14:paraId="4499CAD1" w14:textId="77777777" w:rsidR="0061708E" w:rsidRPr="000405CB" w:rsidRDefault="0061708E" w:rsidP="0061708E">
      <w:pPr>
        <w:numPr>
          <w:ilvl w:val="0"/>
          <w:numId w:val="11"/>
        </w:numPr>
        <w:tabs>
          <w:tab w:val="clear" w:pos="720"/>
          <w:tab w:val="num" w:pos="0"/>
        </w:tabs>
        <w:spacing w:after="120"/>
        <w:ind w:left="270" w:right="-630" w:firstLine="0"/>
        <w:rPr>
          <w:rFonts w:ascii="Trebuchet MS" w:hAnsi="Trebuchet MS"/>
          <w:sz w:val="32"/>
        </w:rPr>
      </w:pPr>
      <w:r w:rsidRPr="000405CB">
        <w:rPr>
          <w:rFonts w:ascii="Trebuchet MS" w:hAnsi="Trebuchet MS"/>
          <w:sz w:val="32"/>
        </w:rPr>
        <w:t xml:space="preserve">Strengthens the </w:t>
      </w:r>
      <w:smartTag w:uri="urn:schemas-microsoft-com:office:smarttags" w:element="place">
        <w:r w:rsidRPr="000405CB">
          <w:rPr>
            <w:rFonts w:ascii="Trebuchet MS" w:hAnsi="Trebuchet MS"/>
            <w:sz w:val="32"/>
          </w:rPr>
          <w:t>Union</w:t>
        </w:r>
      </w:smartTag>
      <w:r w:rsidRPr="000405CB">
        <w:rPr>
          <w:rFonts w:ascii="Trebuchet MS" w:hAnsi="Trebuchet MS"/>
          <w:sz w:val="32"/>
        </w:rPr>
        <w:t xml:space="preserve"> in the eyes of the members of the bargaining unit.</w:t>
      </w:r>
    </w:p>
    <w:p w14:paraId="5B067B42" w14:textId="77777777" w:rsidR="0061708E" w:rsidRDefault="0061708E" w:rsidP="0061708E">
      <w:pPr>
        <w:numPr>
          <w:ilvl w:val="0"/>
          <w:numId w:val="11"/>
        </w:numPr>
        <w:tabs>
          <w:tab w:val="clear" w:pos="720"/>
          <w:tab w:val="num" w:pos="0"/>
        </w:tabs>
        <w:spacing w:line="360" w:lineRule="auto"/>
        <w:ind w:left="270" w:right="-630" w:firstLine="0"/>
        <w:rPr>
          <w:rFonts w:ascii="Trebuchet MS" w:hAnsi="Trebuchet MS"/>
          <w:sz w:val="32"/>
        </w:rPr>
      </w:pPr>
      <w:r w:rsidRPr="000405CB">
        <w:rPr>
          <w:rFonts w:ascii="Trebuchet MS" w:hAnsi="Trebuchet MS"/>
          <w:sz w:val="32"/>
        </w:rPr>
        <w:t>Helps establish employee rights.</w:t>
      </w:r>
    </w:p>
    <w:p w14:paraId="22B369D2" w14:textId="77777777" w:rsidR="0061708E" w:rsidRPr="00D767DC" w:rsidRDefault="0061708E" w:rsidP="0061708E">
      <w:pPr>
        <w:numPr>
          <w:ilvl w:val="0"/>
          <w:numId w:val="11"/>
        </w:numPr>
        <w:tabs>
          <w:tab w:val="clear" w:pos="720"/>
          <w:tab w:val="num" w:pos="0"/>
        </w:tabs>
        <w:spacing w:line="360" w:lineRule="auto"/>
        <w:ind w:left="270" w:right="-630" w:firstLine="0"/>
        <w:rPr>
          <w:rFonts w:ascii="Trebuchet MS" w:hAnsi="Trebuchet MS"/>
          <w:sz w:val="32"/>
        </w:rPr>
      </w:pPr>
      <w:r w:rsidRPr="00D767DC">
        <w:rPr>
          <w:rFonts w:ascii="Trebuchet MS" w:hAnsi="Trebuchet MS"/>
          <w:sz w:val="32"/>
        </w:rPr>
        <w:t>Provides a method of protecting clearly established rights.</w:t>
      </w:r>
    </w:p>
    <w:p w14:paraId="57EF64C5" w14:textId="77777777" w:rsidR="0061708E" w:rsidRDefault="0061708E" w:rsidP="0061708E">
      <w:pPr>
        <w:spacing w:before="240"/>
        <w:jc w:val="center"/>
        <w:rPr>
          <w:rFonts w:ascii="Rockwell Extra Bold" w:hAnsi="Rockwell Extra Bold" w:cs="Aharoni"/>
          <w:color w:val="7030A0"/>
          <w:sz w:val="34"/>
          <w:szCs w:val="34"/>
        </w:rPr>
      </w:pPr>
    </w:p>
    <w:p w14:paraId="15F9BE59" w14:textId="29081B93" w:rsidR="0061708E" w:rsidRDefault="0061708E" w:rsidP="0061708E">
      <w:pPr>
        <w:spacing w:before="240"/>
        <w:jc w:val="center"/>
        <w:rPr>
          <w:rFonts w:ascii="Rockwell Extra Bold" w:hAnsi="Rockwell Extra Bold" w:cs="Aharoni"/>
          <w:color w:val="7030A0"/>
          <w:sz w:val="34"/>
          <w:szCs w:val="34"/>
        </w:rPr>
      </w:pPr>
      <w:r w:rsidRPr="007B25D6">
        <w:rPr>
          <w:rFonts w:ascii="Rockwell Extra Bold" w:hAnsi="Rockwell Extra Bold" w:cs="Aharoni"/>
          <w:color w:val="7030A0"/>
          <w:sz w:val="34"/>
          <w:szCs w:val="34"/>
        </w:rPr>
        <w:t>It doesn’t matter how strong your contract is, it is not worth anything if you don’t enforce it.</w:t>
      </w:r>
    </w:p>
    <w:p w14:paraId="37169591" w14:textId="77777777" w:rsidR="0061708E" w:rsidRPr="00626FA7" w:rsidRDefault="0061708E" w:rsidP="0061708E">
      <w:pPr>
        <w:spacing w:before="240"/>
        <w:jc w:val="center"/>
        <w:rPr>
          <w:rFonts w:ascii="Trebuchet MS" w:hAnsi="Trebuchet MS"/>
          <w:sz w:val="34"/>
          <w:szCs w:val="34"/>
        </w:rPr>
      </w:pPr>
    </w:p>
    <w:p w14:paraId="6B43585F" w14:textId="77777777" w:rsidR="00A83490" w:rsidRPr="00BE7092" w:rsidRDefault="00A83490" w:rsidP="00BE7092">
      <w:pPr>
        <w:pStyle w:val="ListParagraph"/>
        <w:ind w:left="0"/>
        <w:rPr>
          <w:rFonts w:ascii="Trebuchet MS" w:hAnsi="Trebuchet MS"/>
          <w:b/>
          <w:color w:val="0070C0"/>
          <w:sz w:val="48"/>
          <w:szCs w:val="48"/>
        </w:rPr>
      </w:pPr>
      <w:r w:rsidRPr="00BE7092">
        <w:rPr>
          <w:rFonts w:ascii="Trebuchet MS" w:hAnsi="Trebuchet MS"/>
          <w:b/>
          <w:color w:val="0070C0"/>
          <w:sz w:val="48"/>
          <w:szCs w:val="48"/>
        </w:rPr>
        <w:t>Grievances &amp; the Grievance Procedure</w:t>
      </w:r>
    </w:p>
    <w:p w14:paraId="11A237CA" w14:textId="77777777" w:rsidR="00A83490" w:rsidRPr="00BE7092" w:rsidRDefault="00A83490" w:rsidP="00BE7092">
      <w:pPr>
        <w:pStyle w:val="ListParagraph"/>
        <w:ind w:left="0"/>
        <w:rPr>
          <w:rFonts w:ascii="Trebuchet MS" w:hAnsi="Trebuchet MS"/>
          <w:b/>
          <w:sz w:val="36"/>
          <w:szCs w:val="36"/>
        </w:rPr>
      </w:pPr>
      <w:r w:rsidRPr="00BE7092">
        <w:rPr>
          <w:rFonts w:ascii="Trebuchet MS" w:hAnsi="Trebuchet MS"/>
          <w:b/>
          <w:sz w:val="36"/>
          <w:szCs w:val="36"/>
        </w:rPr>
        <w:t>What is a Grievance?</w:t>
      </w:r>
    </w:p>
    <w:p w14:paraId="7595137C" w14:textId="77777777" w:rsidR="00A83490" w:rsidRPr="00BE7092" w:rsidRDefault="00A83490" w:rsidP="00BE7092">
      <w:pPr>
        <w:pStyle w:val="ListParagraph"/>
        <w:ind w:left="0"/>
        <w:rPr>
          <w:rFonts w:ascii="Trebuchet MS" w:hAnsi="Trebuchet MS"/>
          <w:b/>
        </w:rPr>
      </w:pPr>
    </w:p>
    <w:p w14:paraId="7319774D" w14:textId="77777777" w:rsidR="00A83490" w:rsidRPr="00BE7092" w:rsidRDefault="00A83490" w:rsidP="00BE7092">
      <w:pPr>
        <w:pStyle w:val="ListParagraph"/>
        <w:ind w:left="0"/>
        <w:rPr>
          <w:rFonts w:ascii="Trebuchet MS" w:hAnsi="Trebuchet MS"/>
          <w:b/>
        </w:rPr>
      </w:pPr>
      <w:r w:rsidRPr="00BE7092">
        <w:rPr>
          <w:rFonts w:ascii="Trebuchet MS" w:hAnsi="Trebuchet MS"/>
          <w:b/>
        </w:rPr>
        <w:t>Introduction</w:t>
      </w:r>
    </w:p>
    <w:p w14:paraId="3302BD89" w14:textId="77777777" w:rsidR="00A83490" w:rsidRPr="00BE7092" w:rsidRDefault="00A83490" w:rsidP="00BE7092">
      <w:pPr>
        <w:pStyle w:val="ListParagraph"/>
        <w:ind w:left="0"/>
        <w:rPr>
          <w:rFonts w:ascii="Trebuchet MS" w:hAnsi="Trebuchet MS"/>
        </w:rPr>
      </w:pPr>
      <w:r w:rsidRPr="00BE7092">
        <w:rPr>
          <w:rFonts w:ascii="Trebuchet MS" w:hAnsi="Trebuchet MS"/>
        </w:rPr>
        <w:t>The grievance procedure is one tool for enforcing the contract and protecting the rights of members.  The grievance procedure is most effective in a worksite that is well organized and strongly supportive of the union.</w:t>
      </w:r>
    </w:p>
    <w:p w14:paraId="0B2DEE4A" w14:textId="77777777" w:rsidR="00A83490" w:rsidRPr="00BE7092" w:rsidRDefault="00A83490" w:rsidP="00BE7092">
      <w:pPr>
        <w:pStyle w:val="ListParagraph"/>
        <w:ind w:left="0"/>
        <w:rPr>
          <w:rFonts w:ascii="Trebuchet MS" w:hAnsi="Trebuchet MS"/>
        </w:rPr>
      </w:pPr>
    </w:p>
    <w:p w14:paraId="7C1B453A" w14:textId="77777777" w:rsidR="00A83490" w:rsidRPr="00BE7092" w:rsidRDefault="00A83490" w:rsidP="00BE7092">
      <w:pPr>
        <w:pStyle w:val="ListParagraph"/>
        <w:ind w:left="0"/>
        <w:rPr>
          <w:rFonts w:ascii="Trebuchet MS" w:hAnsi="Trebuchet MS"/>
        </w:rPr>
      </w:pPr>
      <w:r w:rsidRPr="00BE7092">
        <w:rPr>
          <w:rFonts w:ascii="Trebuchet MS" w:hAnsi="Trebuchet MS"/>
        </w:rPr>
        <w:t>In a worksite that is weak, administration can turn the grievance procedure against us by manipulating the process and dragging out resolutions.  This causes members to lose faith in the union.</w:t>
      </w:r>
    </w:p>
    <w:p w14:paraId="3D3BB2B0" w14:textId="77777777" w:rsidR="00A83490" w:rsidRPr="00BE7092" w:rsidRDefault="00A83490" w:rsidP="00BE7092">
      <w:pPr>
        <w:pStyle w:val="ListParagraph"/>
        <w:ind w:left="0"/>
        <w:rPr>
          <w:rFonts w:ascii="Trebuchet MS" w:hAnsi="Trebuchet MS"/>
        </w:rPr>
      </w:pPr>
    </w:p>
    <w:p w14:paraId="3642E414" w14:textId="77777777" w:rsidR="00A83490" w:rsidRPr="00BE7092" w:rsidRDefault="00A83490" w:rsidP="00BE7092">
      <w:pPr>
        <w:pStyle w:val="ListParagraph"/>
        <w:ind w:left="0"/>
        <w:rPr>
          <w:rFonts w:ascii="Trebuchet MS" w:hAnsi="Trebuchet MS"/>
        </w:rPr>
      </w:pPr>
      <w:r w:rsidRPr="00BE7092">
        <w:rPr>
          <w:rFonts w:ascii="Trebuchet MS" w:hAnsi="Trebuchet MS"/>
        </w:rPr>
        <w:t>The grievance procedure cannot be viewed simply as a neutral, individual, legalistic process.  We must incorporate the grievance procedure into a larger strategy of building union power in the workplace.  Each grievance filed should have increasing solidarity and building union power as goals.</w:t>
      </w:r>
    </w:p>
    <w:p w14:paraId="3F349A73" w14:textId="77777777" w:rsidR="00A83490" w:rsidRPr="00BE7092" w:rsidRDefault="00A83490" w:rsidP="00BE7092">
      <w:pPr>
        <w:pStyle w:val="ListParagraph"/>
        <w:ind w:left="0"/>
        <w:rPr>
          <w:rFonts w:ascii="Trebuchet MS" w:hAnsi="Trebuchet MS"/>
        </w:rPr>
      </w:pPr>
    </w:p>
    <w:p w14:paraId="6015F6AE" w14:textId="77777777" w:rsidR="00A83490" w:rsidRPr="00BE7092" w:rsidRDefault="00A83490" w:rsidP="00BE7092">
      <w:pPr>
        <w:pStyle w:val="ListParagraph"/>
        <w:ind w:left="0"/>
        <w:rPr>
          <w:rFonts w:ascii="Trebuchet MS" w:hAnsi="Trebuchet MS"/>
          <w:i/>
        </w:rPr>
      </w:pPr>
      <w:r w:rsidRPr="00BE7092">
        <w:rPr>
          <w:rFonts w:ascii="Trebuchet MS" w:hAnsi="Trebuchet MS"/>
          <w:i/>
        </w:rPr>
        <w:t>As a large group, we’ll review the factsheet on the next page.</w:t>
      </w:r>
    </w:p>
    <w:p w14:paraId="45A5674C" w14:textId="77777777" w:rsidR="00A83490" w:rsidRPr="00BE7092" w:rsidRDefault="00A83490" w:rsidP="00BE7092">
      <w:pPr>
        <w:pStyle w:val="ListParagraph"/>
        <w:ind w:left="0"/>
        <w:rPr>
          <w:rFonts w:ascii="Trebuchet MS" w:hAnsi="Trebuchet MS"/>
        </w:rPr>
      </w:pPr>
    </w:p>
    <w:p w14:paraId="7578B2A3" w14:textId="77777777" w:rsidR="00A83490" w:rsidRPr="00BE7092" w:rsidRDefault="00A83490" w:rsidP="00BE7092">
      <w:pPr>
        <w:pStyle w:val="ListParagraph"/>
        <w:ind w:left="0"/>
        <w:rPr>
          <w:rFonts w:ascii="Trebuchet MS" w:hAnsi="Trebuchet MS"/>
        </w:rPr>
      </w:pPr>
    </w:p>
    <w:p w14:paraId="326A03DD" w14:textId="77777777" w:rsidR="00A83490" w:rsidRPr="00BE7092" w:rsidRDefault="00A83490" w:rsidP="00BE7092">
      <w:pPr>
        <w:pStyle w:val="ListParagraph"/>
        <w:ind w:left="0"/>
        <w:rPr>
          <w:rFonts w:ascii="Trebuchet MS" w:hAnsi="Trebuchet MS"/>
        </w:rPr>
      </w:pPr>
    </w:p>
    <w:p w14:paraId="2822F773" w14:textId="77777777" w:rsidR="00A83490" w:rsidRPr="00BE7092" w:rsidRDefault="00A83490" w:rsidP="00BE7092">
      <w:pPr>
        <w:pStyle w:val="ListParagraph"/>
        <w:ind w:left="0"/>
        <w:rPr>
          <w:rFonts w:ascii="Trebuchet MS" w:hAnsi="Trebuchet MS"/>
        </w:rPr>
      </w:pPr>
    </w:p>
    <w:p w14:paraId="607BB92A" w14:textId="77777777" w:rsidR="00A83490" w:rsidRPr="00BE7092" w:rsidRDefault="00A83490" w:rsidP="00BE7092">
      <w:pPr>
        <w:pStyle w:val="ListParagraph"/>
        <w:ind w:left="0"/>
        <w:rPr>
          <w:rFonts w:ascii="Trebuchet MS" w:hAnsi="Trebuchet MS"/>
        </w:rPr>
      </w:pPr>
    </w:p>
    <w:p w14:paraId="057B578E" w14:textId="77777777" w:rsidR="00A83490" w:rsidRPr="00BE7092" w:rsidRDefault="00A83490" w:rsidP="00BE7092">
      <w:pPr>
        <w:pStyle w:val="ListParagraph"/>
        <w:ind w:left="0"/>
        <w:rPr>
          <w:rFonts w:ascii="Trebuchet MS" w:hAnsi="Trebuchet MS"/>
        </w:rPr>
      </w:pPr>
    </w:p>
    <w:p w14:paraId="67DA8726" w14:textId="77777777" w:rsidR="00A83490" w:rsidRPr="00BE7092" w:rsidRDefault="00A83490" w:rsidP="00BE7092">
      <w:pPr>
        <w:pStyle w:val="ListParagraph"/>
        <w:ind w:left="0"/>
        <w:rPr>
          <w:rFonts w:ascii="Trebuchet MS" w:hAnsi="Trebuchet MS"/>
        </w:rPr>
      </w:pPr>
    </w:p>
    <w:p w14:paraId="457FAF38" w14:textId="77777777" w:rsidR="00A83490" w:rsidRPr="00BE7092" w:rsidRDefault="00A83490" w:rsidP="00BE7092">
      <w:pPr>
        <w:pStyle w:val="ListParagraph"/>
        <w:ind w:left="0"/>
        <w:rPr>
          <w:rFonts w:ascii="Trebuchet MS" w:hAnsi="Trebuchet MS"/>
        </w:rPr>
      </w:pPr>
    </w:p>
    <w:p w14:paraId="4E71DF32" w14:textId="77777777" w:rsidR="00A83490" w:rsidRPr="00BE7092" w:rsidRDefault="00A83490" w:rsidP="00BE7092">
      <w:pPr>
        <w:pStyle w:val="ListParagraph"/>
        <w:ind w:left="0"/>
        <w:rPr>
          <w:rFonts w:ascii="Trebuchet MS" w:hAnsi="Trebuchet MS"/>
        </w:rPr>
      </w:pPr>
    </w:p>
    <w:p w14:paraId="018C5191" w14:textId="77777777" w:rsidR="00A83490" w:rsidRPr="00BE7092" w:rsidRDefault="00A83490" w:rsidP="00BE7092">
      <w:pPr>
        <w:pStyle w:val="ListParagraph"/>
        <w:ind w:left="0"/>
        <w:rPr>
          <w:rFonts w:ascii="Trebuchet MS" w:hAnsi="Trebuchet MS"/>
        </w:rPr>
      </w:pPr>
    </w:p>
    <w:p w14:paraId="7F21D754" w14:textId="77777777" w:rsidR="00A83490" w:rsidRPr="00BE7092" w:rsidRDefault="00A83490" w:rsidP="00BE7092">
      <w:pPr>
        <w:pStyle w:val="ListParagraph"/>
        <w:ind w:left="0"/>
        <w:rPr>
          <w:rFonts w:ascii="Trebuchet MS" w:hAnsi="Trebuchet MS"/>
        </w:rPr>
      </w:pPr>
    </w:p>
    <w:p w14:paraId="504E9F70" w14:textId="77777777" w:rsidR="00A83490" w:rsidRPr="00BE7092" w:rsidRDefault="00A83490" w:rsidP="00BE7092">
      <w:pPr>
        <w:pStyle w:val="ListParagraph"/>
        <w:ind w:left="0"/>
        <w:rPr>
          <w:rFonts w:ascii="Trebuchet MS" w:hAnsi="Trebuchet MS"/>
        </w:rPr>
      </w:pPr>
    </w:p>
    <w:p w14:paraId="5A507F21" w14:textId="77777777" w:rsidR="00D56F73" w:rsidRDefault="00D56F73">
      <w:pPr>
        <w:rPr>
          <w:rFonts w:ascii="Trebuchet MS" w:hAnsi="Trebuchet MS"/>
          <w:b/>
          <w:color w:val="808080" w:themeColor="background1" w:themeShade="80"/>
          <w:sz w:val="48"/>
          <w:szCs w:val="48"/>
        </w:rPr>
      </w:pPr>
      <w:r>
        <w:rPr>
          <w:rFonts w:ascii="Trebuchet MS" w:hAnsi="Trebuchet MS"/>
          <w:b/>
          <w:color w:val="808080" w:themeColor="background1" w:themeShade="80"/>
          <w:sz w:val="48"/>
          <w:szCs w:val="48"/>
        </w:rPr>
        <w:br w:type="page"/>
      </w:r>
    </w:p>
    <w:p w14:paraId="73475CAF" w14:textId="70391E68" w:rsidR="00A83490" w:rsidRPr="00D56F73" w:rsidRDefault="00A83490" w:rsidP="00BE7092">
      <w:pPr>
        <w:pStyle w:val="ListParagraph"/>
        <w:ind w:left="0"/>
        <w:rPr>
          <w:rFonts w:ascii="Trebuchet MS" w:hAnsi="Trebuchet MS"/>
          <w:b/>
          <w:color w:val="0070C0"/>
          <w:sz w:val="48"/>
          <w:szCs w:val="48"/>
        </w:rPr>
      </w:pPr>
      <w:r w:rsidRPr="00D56F73">
        <w:rPr>
          <w:rFonts w:ascii="Trebuchet MS" w:hAnsi="Trebuchet MS"/>
          <w:b/>
          <w:color w:val="0070C0"/>
          <w:sz w:val="48"/>
          <w:szCs w:val="48"/>
        </w:rPr>
        <w:t>Grievances &amp; the Grievance Procedure</w:t>
      </w:r>
    </w:p>
    <w:p w14:paraId="13BB8CFA" w14:textId="77777777" w:rsidR="00A83490" w:rsidRPr="00BE7092" w:rsidRDefault="00A83490" w:rsidP="00BE7092">
      <w:pPr>
        <w:pStyle w:val="ListParagraph"/>
        <w:ind w:left="0"/>
        <w:rPr>
          <w:rFonts w:ascii="Trebuchet MS" w:hAnsi="Trebuchet MS"/>
          <w:b/>
          <w:sz w:val="36"/>
          <w:szCs w:val="36"/>
        </w:rPr>
      </w:pPr>
      <w:r w:rsidRPr="00BE7092">
        <w:rPr>
          <w:rFonts w:ascii="Trebuchet MS" w:hAnsi="Trebuchet MS"/>
          <w:b/>
          <w:sz w:val="36"/>
          <w:szCs w:val="36"/>
        </w:rPr>
        <w:t>What is a Grievance?</w:t>
      </w:r>
    </w:p>
    <w:p w14:paraId="05B43D60" w14:textId="77777777" w:rsidR="00A83490" w:rsidRPr="00BE7092" w:rsidRDefault="00A83490" w:rsidP="00BE7092">
      <w:pPr>
        <w:pStyle w:val="ListParagraph"/>
        <w:ind w:left="0"/>
        <w:rPr>
          <w:rFonts w:ascii="Trebuchet MS" w:hAnsi="Trebuchet MS"/>
        </w:rPr>
      </w:pPr>
    </w:p>
    <w:p w14:paraId="6EA34006" w14:textId="77777777" w:rsidR="00A83490" w:rsidRPr="00BE7092" w:rsidRDefault="00A83490" w:rsidP="00BE7092">
      <w:pPr>
        <w:pStyle w:val="ListParagraph"/>
        <w:ind w:left="0"/>
        <w:rPr>
          <w:rFonts w:ascii="Trebuchet MS" w:hAnsi="Trebuchet MS"/>
        </w:rPr>
      </w:pPr>
      <w:r w:rsidRPr="00BE7092">
        <w:rPr>
          <w:rFonts w:ascii="Trebuchet MS" w:hAnsi="Trebuchet MS"/>
        </w:rPr>
        <w:t>A grievance is defined in Section 15.2.1 of the contract:</w:t>
      </w:r>
    </w:p>
    <w:p w14:paraId="07DC1035" w14:textId="77777777" w:rsidR="00A83490" w:rsidRPr="00BE7092" w:rsidRDefault="00A83490" w:rsidP="00BE7092">
      <w:pPr>
        <w:pStyle w:val="ListParagraph"/>
        <w:ind w:left="0"/>
        <w:rPr>
          <w:rFonts w:ascii="Trebuchet MS" w:hAnsi="Trebuchet MS"/>
        </w:rPr>
      </w:pPr>
    </w:p>
    <w:p w14:paraId="206675A2" w14:textId="77777777" w:rsidR="00A83490" w:rsidRPr="00BE7092" w:rsidRDefault="00A83490" w:rsidP="00BE7092">
      <w:pPr>
        <w:pStyle w:val="ListParagraph"/>
        <w:rPr>
          <w:rFonts w:ascii="Trebuchet MS" w:hAnsi="Trebuchet MS"/>
          <w:i/>
        </w:rPr>
      </w:pPr>
      <w:r w:rsidRPr="00BE7092">
        <w:rPr>
          <w:rFonts w:ascii="Trebuchet MS" w:hAnsi="Trebuchet MS"/>
          <w:i/>
        </w:rPr>
        <w:t>A “grievance” is a claim by one or more specifically named bargaining unit members or by the Association that there has been a violation, misinterpretation, or misapplication of a specific provision of this Agreement* which personally and adversely affects the grievant(s).</w:t>
      </w:r>
    </w:p>
    <w:p w14:paraId="15BB7A0E" w14:textId="77777777" w:rsidR="00A83490" w:rsidRPr="00BE7092" w:rsidRDefault="00A83490" w:rsidP="00BE7092">
      <w:pPr>
        <w:pStyle w:val="ListParagraph"/>
        <w:rPr>
          <w:rFonts w:ascii="Trebuchet MS" w:hAnsi="Trebuchet MS"/>
          <w:i/>
        </w:rPr>
      </w:pPr>
    </w:p>
    <w:p w14:paraId="54463963" w14:textId="77777777" w:rsidR="00A83490" w:rsidRPr="00BE7092" w:rsidRDefault="00A83490" w:rsidP="00BE7092">
      <w:pPr>
        <w:pStyle w:val="ListParagraph"/>
        <w:ind w:left="0"/>
        <w:rPr>
          <w:rFonts w:ascii="Trebuchet MS" w:hAnsi="Trebuchet MS"/>
        </w:rPr>
      </w:pPr>
      <w:r w:rsidRPr="00BE7092">
        <w:rPr>
          <w:rFonts w:ascii="Trebuchet MS" w:hAnsi="Trebuchet MS"/>
        </w:rPr>
        <w:t>But the definition of a grievance is actually a bit broader than this.  A grievance may be any of the following:</w:t>
      </w:r>
    </w:p>
    <w:p w14:paraId="25145DB0" w14:textId="77777777" w:rsidR="00A83490" w:rsidRPr="00BE7092" w:rsidRDefault="00A83490" w:rsidP="00BE7092">
      <w:pPr>
        <w:pStyle w:val="ListParagraph"/>
        <w:ind w:left="0"/>
        <w:rPr>
          <w:rFonts w:ascii="Trebuchet MS" w:hAnsi="Trebuchet MS"/>
          <w:b/>
        </w:rPr>
      </w:pPr>
    </w:p>
    <w:p w14:paraId="195AF0CC" w14:textId="77777777" w:rsidR="00A83490" w:rsidRPr="00BE7092" w:rsidRDefault="00A83490" w:rsidP="002A578F">
      <w:pPr>
        <w:pStyle w:val="ListParagraph"/>
        <w:numPr>
          <w:ilvl w:val="0"/>
          <w:numId w:val="112"/>
        </w:numPr>
        <w:contextualSpacing/>
        <w:rPr>
          <w:rFonts w:ascii="Trebuchet MS" w:hAnsi="Trebuchet MS"/>
          <w:b/>
        </w:rPr>
      </w:pPr>
      <w:r w:rsidRPr="00BE7092">
        <w:rPr>
          <w:rFonts w:ascii="Trebuchet MS" w:hAnsi="Trebuchet MS"/>
          <w:b/>
        </w:rPr>
        <w:t>Violation of the Contract</w:t>
      </w:r>
    </w:p>
    <w:p w14:paraId="50D47D01" w14:textId="77777777" w:rsidR="00A83490" w:rsidRPr="00BE7092" w:rsidRDefault="00A83490" w:rsidP="00BE7092">
      <w:pPr>
        <w:pStyle w:val="ListParagraph"/>
        <w:rPr>
          <w:rFonts w:ascii="Trebuchet MS" w:hAnsi="Trebuchet MS"/>
        </w:rPr>
      </w:pPr>
      <w:r w:rsidRPr="00BE7092">
        <w:rPr>
          <w:rFonts w:ascii="Trebuchet MS" w:hAnsi="Trebuchet MS"/>
        </w:rPr>
        <w:t>Generally, a grievance is any violation of the contract.  However, some issues may be excluded from the grievance process (such as the first steps in the progressive discipline procedure), or may require another process in addition to the grievance process (such as meeting attendance rules).  Check the contract for the issue you’re concerned with.</w:t>
      </w:r>
    </w:p>
    <w:p w14:paraId="02CC605D" w14:textId="77777777" w:rsidR="00A83490" w:rsidRPr="00BE7092" w:rsidRDefault="00A83490" w:rsidP="00BE7092">
      <w:pPr>
        <w:pStyle w:val="ListParagraph"/>
        <w:rPr>
          <w:rFonts w:ascii="Trebuchet MS" w:hAnsi="Trebuchet MS"/>
        </w:rPr>
      </w:pPr>
    </w:p>
    <w:p w14:paraId="759990D2" w14:textId="77777777" w:rsidR="00A83490" w:rsidRPr="00BE7092" w:rsidRDefault="00A83490" w:rsidP="002A578F">
      <w:pPr>
        <w:pStyle w:val="ListParagraph"/>
        <w:numPr>
          <w:ilvl w:val="0"/>
          <w:numId w:val="112"/>
        </w:numPr>
        <w:contextualSpacing/>
        <w:rPr>
          <w:rFonts w:ascii="Trebuchet MS" w:hAnsi="Trebuchet MS"/>
          <w:b/>
        </w:rPr>
      </w:pPr>
      <w:r w:rsidRPr="00BE7092">
        <w:rPr>
          <w:rFonts w:ascii="Trebuchet MS" w:hAnsi="Trebuchet MS"/>
          <w:b/>
        </w:rPr>
        <w:t>Violation of Past Practice</w:t>
      </w:r>
    </w:p>
    <w:p w14:paraId="1F55BB9C" w14:textId="77777777" w:rsidR="00A83490" w:rsidRPr="00BE7092" w:rsidRDefault="00A83490" w:rsidP="00BE7092">
      <w:pPr>
        <w:pStyle w:val="ListParagraph"/>
        <w:rPr>
          <w:rFonts w:ascii="Trebuchet MS" w:hAnsi="Trebuchet MS"/>
        </w:rPr>
      </w:pPr>
      <w:r w:rsidRPr="00BE7092">
        <w:rPr>
          <w:rFonts w:ascii="Trebuchet MS" w:hAnsi="Trebuchet MS"/>
        </w:rPr>
        <w:t>“Past practice” is a widespread, longstanding practice which is known and allowed by both management and the union.</w:t>
      </w:r>
    </w:p>
    <w:p w14:paraId="370B08B1" w14:textId="77777777" w:rsidR="00A83490" w:rsidRPr="00BE7092" w:rsidRDefault="00A83490" w:rsidP="00BE7092">
      <w:pPr>
        <w:pStyle w:val="ListParagraph"/>
        <w:rPr>
          <w:rFonts w:ascii="Trebuchet MS" w:hAnsi="Trebuchet MS"/>
        </w:rPr>
      </w:pPr>
    </w:p>
    <w:p w14:paraId="3D5950E8" w14:textId="77777777" w:rsidR="00A83490" w:rsidRPr="00BE7092" w:rsidRDefault="00A83490" w:rsidP="00BE7092">
      <w:pPr>
        <w:pStyle w:val="ListParagraph"/>
        <w:rPr>
          <w:rFonts w:ascii="Trebuchet MS" w:hAnsi="Trebuchet MS"/>
        </w:rPr>
      </w:pPr>
    </w:p>
    <w:p w14:paraId="2681AF9F" w14:textId="77777777" w:rsidR="00A83490" w:rsidRPr="00BE7092" w:rsidRDefault="00A83490" w:rsidP="00BE7092">
      <w:pPr>
        <w:jc w:val="both"/>
        <w:rPr>
          <w:rFonts w:ascii="Trebuchet MS" w:hAnsi="Trebuchet MS"/>
          <w:sz w:val="20"/>
        </w:rPr>
      </w:pPr>
      <w:r w:rsidRPr="00BE7092">
        <w:rPr>
          <w:rFonts w:ascii="Trebuchet MS" w:hAnsi="Trebuchet MS"/>
          <w:sz w:val="20"/>
        </w:rPr>
        <w:t>*Agreement refers to the union contract in this context.</w:t>
      </w:r>
    </w:p>
    <w:p w14:paraId="583B2A59" w14:textId="77777777" w:rsidR="00A83490" w:rsidRPr="00BE7092" w:rsidRDefault="00A83490" w:rsidP="00BE7092">
      <w:pPr>
        <w:jc w:val="both"/>
        <w:rPr>
          <w:rFonts w:ascii="Trebuchet MS" w:hAnsi="Trebuchet MS"/>
        </w:rPr>
      </w:pPr>
    </w:p>
    <w:p w14:paraId="70D46C06" w14:textId="77777777" w:rsidR="00A83490" w:rsidRPr="00BE7092" w:rsidRDefault="00A83490" w:rsidP="00BE7092">
      <w:pPr>
        <w:jc w:val="both"/>
        <w:rPr>
          <w:rFonts w:ascii="Trebuchet MS" w:hAnsi="Trebuchet MS"/>
        </w:rPr>
      </w:pPr>
    </w:p>
    <w:p w14:paraId="20411E43" w14:textId="77777777" w:rsidR="00A83490" w:rsidRPr="00BE7092" w:rsidRDefault="00A83490" w:rsidP="00BE7092">
      <w:pPr>
        <w:pStyle w:val="ListParagraph"/>
        <w:ind w:left="0"/>
        <w:jc w:val="both"/>
        <w:rPr>
          <w:rFonts w:ascii="Trebuchet MS" w:hAnsi="Trebuchet MS"/>
        </w:rPr>
      </w:pPr>
    </w:p>
    <w:p w14:paraId="7D32C262" w14:textId="77777777" w:rsidR="00A83490" w:rsidRPr="00BE7092" w:rsidRDefault="00A83490" w:rsidP="00BE7092">
      <w:pPr>
        <w:pStyle w:val="ListParagraph"/>
        <w:ind w:left="0"/>
        <w:jc w:val="both"/>
        <w:rPr>
          <w:rFonts w:ascii="Trebuchet MS" w:hAnsi="Trebuchet MS"/>
        </w:rPr>
      </w:pPr>
    </w:p>
    <w:p w14:paraId="1F5825D6" w14:textId="77777777" w:rsidR="00A83490" w:rsidRPr="00BE7092" w:rsidRDefault="00A83490" w:rsidP="00BE7092">
      <w:pPr>
        <w:pStyle w:val="ListParagraph"/>
        <w:ind w:left="0"/>
        <w:jc w:val="both"/>
        <w:rPr>
          <w:rFonts w:ascii="Trebuchet MS" w:hAnsi="Trebuchet MS"/>
        </w:rPr>
      </w:pPr>
    </w:p>
    <w:p w14:paraId="162B6D11" w14:textId="77777777" w:rsidR="00D56F73" w:rsidRDefault="00D56F73">
      <w:pPr>
        <w:rPr>
          <w:rFonts w:ascii="Trebuchet MS" w:hAnsi="Trebuchet MS"/>
          <w:b/>
          <w:color w:val="808080" w:themeColor="background1" w:themeShade="80"/>
          <w:sz w:val="48"/>
          <w:szCs w:val="48"/>
        </w:rPr>
      </w:pPr>
      <w:r>
        <w:rPr>
          <w:rFonts w:ascii="Trebuchet MS" w:hAnsi="Trebuchet MS"/>
          <w:b/>
          <w:color w:val="808080" w:themeColor="background1" w:themeShade="80"/>
          <w:sz w:val="48"/>
          <w:szCs w:val="48"/>
        </w:rPr>
        <w:br w:type="page"/>
      </w:r>
    </w:p>
    <w:p w14:paraId="13B03C84" w14:textId="3D9B9EE4" w:rsidR="00A83490" w:rsidRPr="00D56F73" w:rsidRDefault="00A83490" w:rsidP="00BE7092">
      <w:pPr>
        <w:pStyle w:val="ListParagraph"/>
        <w:ind w:left="0"/>
        <w:rPr>
          <w:rFonts w:ascii="Trebuchet MS" w:hAnsi="Trebuchet MS"/>
          <w:b/>
          <w:color w:val="0070C0"/>
          <w:sz w:val="48"/>
          <w:szCs w:val="48"/>
        </w:rPr>
      </w:pPr>
      <w:r w:rsidRPr="00D56F73">
        <w:rPr>
          <w:rFonts w:ascii="Trebuchet MS" w:hAnsi="Trebuchet MS"/>
          <w:b/>
          <w:color w:val="0070C0"/>
          <w:sz w:val="48"/>
          <w:szCs w:val="48"/>
        </w:rPr>
        <w:t>Grievances &amp; the Grievance Procedure</w:t>
      </w:r>
    </w:p>
    <w:p w14:paraId="6B0E4926" w14:textId="77777777" w:rsidR="00A83490" w:rsidRPr="00BE7092" w:rsidRDefault="00A83490" w:rsidP="00BE7092">
      <w:pPr>
        <w:pStyle w:val="ListParagraph"/>
        <w:ind w:left="0"/>
        <w:rPr>
          <w:rFonts w:ascii="Trebuchet MS" w:hAnsi="Trebuchet MS"/>
          <w:b/>
          <w:sz w:val="36"/>
          <w:szCs w:val="36"/>
        </w:rPr>
      </w:pPr>
      <w:r w:rsidRPr="00BE7092">
        <w:rPr>
          <w:rFonts w:ascii="Trebuchet MS" w:hAnsi="Trebuchet MS"/>
          <w:b/>
          <w:sz w:val="36"/>
          <w:szCs w:val="36"/>
        </w:rPr>
        <w:t>Small Group Activity</w:t>
      </w:r>
    </w:p>
    <w:p w14:paraId="68CAA548" w14:textId="77777777" w:rsidR="00A83490" w:rsidRPr="00BE7092" w:rsidRDefault="00A83490" w:rsidP="00BE7092">
      <w:pPr>
        <w:pStyle w:val="ListParagraph"/>
        <w:ind w:left="0"/>
        <w:rPr>
          <w:rFonts w:ascii="Trebuchet MS" w:hAnsi="Trebuchet MS"/>
          <w:b/>
        </w:rPr>
      </w:pPr>
    </w:p>
    <w:p w14:paraId="4133A4E1" w14:textId="77777777" w:rsidR="00A83490" w:rsidRPr="00BE7092" w:rsidRDefault="00A83490" w:rsidP="00BE7092">
      <w:pPr>
        <w:pStyle w:val="ListParagraph"/>
        <w:ind w:left="-600" w:firstLine="600"/>
        <w:rPr>
          <w:rFonts w:ascii="Trebuchet MS" w:hAnsi="Trebuchet MS"/>
          <w:i/>
        </w:rPr>
      </w:pPr>
      <w:r w:rsidRPr="00BE7092">
        <w:rPr>
          <w:rFonts w:ascii="Trebuchet MS" w:hAnsi="Trebuchet MS"/>
          <w:i/>
        </w:rPr>
        <w:t>Working in small groups, answer these questions for the scenarios on the following page:</w:t>
      </w:r>
    </w:p>
    <w:p w14:paraId="754930E3" w14:textId="77777777" w:rsidR="00A83490" w:rsidRPr="00BE7092" w:rsidRDefault="00A83490" w:rsidP="00BE7092">
      <w:pPr>
        <w:pStyle w:val="ListParagraph"/>
        <w:ind w:left="-600"/>
        <w:rPr>
          <w:rFonts w:ascii="Trebuchet MS" w:hAnsi="Trebuchet MS"/>
        </w:rPr>
      </w:pPr>
    </w:p>
    <w:p w14:paraId="13E57CEA" w14:textId="77777777" w:rsidR="00A83490" w:rsidRPr="00BE7092" w:rsidRDefault="00A83490" w:rsidP="002A578F">
      <w:pPr>
        <w:pStyle w:val="ListParagraph"/>
        <w:numPr>
          <w:ilvl w:val="0"/>
          <w:numId w:val="113"/>
        </w:numPr>
        <w:contextualSpacing/>
        <w:rPr>
          <w:rFonts w:ascii="Trebuchet MS" w:hAnsi="Trebuchet MS"/>
          <w:b/>
        </w:rPr>
      </w:pPr>
      <w:r w:rsidRPr="00BE7092">
        <w:rPr>
          <w:rFonts w:ascii="Trebuchet MS" w:hAnsi="Trebuchet MS"/>
          <w:b/>
        </w:rPr>
        <w:t>Is it a grievance?</w:t>
      </w:r>
    </w:p>
    <w:p w14:paraId="65F5C7A4" w14:textId="77777777" w:rsidR="00A83490" w:rsidRPr="00BE7092" w:rsidRDefault="00A83490" w:rsidP="002A578F">
      <w:pPr>
        <w:pStyle w:val="ListParagraph"/>
        <w:numPr>
          <w:ilvl w:val="1"/>
          <w:numId w:val="113"/>
        </w:numPr>
        <w:contextualSpacing/>
        <w:rPr>
          <w:rFonts w:ascii="Trebuchet MS" w:hAnsi="Trebuchet MS"/>
        </w:rPr>
      </w:pPr>
      <w:r w:rsidRPr="00BE7092">
        <w:rPr>
          <w:rFonts w:ascii="Trebuchet MS" w:hAnsi="Trebuchet MS"/>
        </w:rPr>
        <w:t>Yes, it probably is a grievance</w:t>
      </w:r>
    </w:p>
    <w:p w14:paraId="20F8C5FB" w14:textId="77777777" w:rsidR="00A83490" w:rsidRPr="00BE7092" w:rsidRDefault="00A83490" w:rsidP="002A578F">
      <w:pPr>
        <w:pStyle w:val="ListParagraph"/>
        <w:numPr>
          <w:ilvl w:val="1"/>
          <w:numId w:val="113"/>
        </w:numPr>
        <w:contextualSpacing/>
        <w:rPr>
          <w:rFonts w:ascii="Trebuchet MS" w:hAnsi="Trebuchet MS"/>
        </w:rPr>
      </w:pPr>
      <w:r w:rsidRPr="00BE7092">
        <w:rPr>
          <w:rFonts w:ascii="Trebuchet MS" w:hAnsi="Trebuchet MS"/>
        </w:rPr>
        <w:t>No, it probably is not a grievance</w:t>
      </w:r>
    </w:p>
    <w:p w14:paraId="02CFFB24" w14:textId="069CC189" w:rsidR="00A83490" w:rsidRDefault="00A83490" w:rsidP="002A578F">
      <w:pPr>
        <w:pStyle w:val="ListParagraph"/>
        <w:numPr>
          <w:ilvl w:val="1"/>
          <w:numId w:val="113"/>
        </w:numPr>
        <w:contextualSpacing/>
        <w:rPr>
          <w:rFonts w:ascii="Trebuchet MS" w:hAnsi="Trebuchet MS"/>
        </w:rPr>
      </w:pPr>
      <w:r w:rsidRPr="00BE7092">
        <w:rPr>
          <w:rFonts w:ascii="Trebuchet MS" w:hAnsi="Trebuchet MS"/>
        </w:rPr>
        <w:t>Maybe, it might a grievance depending upon unknown facts</w:t>
      </w:r>
    </w:p>
    <w:p w14:paraId="46B951F4" w14:textId="77777777" w:rsidR="00737D3B" w:rsidRPr="00BE7092" w:rsidRDefault="00737D3B" w:rsidP="00737D3B">
      <w:pPr>
        <w:pStyle w:val="ListParagraph"/>
        <w:ind w:left="1440"/>
        <w:contextualSpacing/>
        <w:rPr>
          <w:rFonts w:ascii="Trebuchet MS" w:hAnsi="Trebuchet MS"/>
        </w:rPr>
      </w:pPr>
    </w:p>
    <w:p w14:paraId="7FE23618" w14:textId="4E89C56C" w:rsidR="00A83490" w:rsidRDefault="00A83490" w:rsidP="002A578F">
      <w:pPr>
        <w:pStyle w:val="ListParagraph"/>
        <w:numPr>
          <w:ilvl w:val="0"/>
          <w:numId w:val="113"/>
        </w:numPr>
        <w:contextualSpacing/>
        <w:rPr>
          <w:rFonts w:ascii="Trebuchet MS" w:hAnsi="Trebuchet MS"/>
          <w:b/>
        </w:rPr>
      </w:pPr>
      <w:r w:rsidRPr="00BE7092">
        <w:rPr>
          <w:rFonts w:ascii="Trebuchet MS" w:hAnsi="Trebuchet MS"/>
          <w:b/>
        </w:rPr>
        <w:t>What contract sections apply to this issue?</w:t>
      </w:r>
    </w:p>
    <w:p w14:paraId="16679A87" w14:textId="77777777" w:rsidR="00737D3B" w:rsidRPr="00BE7092" w:rsidRDefault="00737D3B" w:rsidP="00737D3B">
      <w:pPr>
        <w:pStyle w:val="ListParagraph"/>
        <w:contextualSpacing/>
        <w:rPr>
          <w:rFonts w:ascii="Trebuchet MS" w:hAnsi="Trebuchet MS"/>
          <w:b/>
        </w:rPr>
      </w:pPr>
    </w:p>
    <w:p w14:paraId="24422265" w14:textId="77777777" w:rsidR="00A83490" w:rsidRPr="00BE7092" w:rsidRDefault="00A83490" w:rsidP="002A578F">
      <w:pPr>
        <w:pStyle w:val="ListParagraph"/>
        <w:numPr>
          <w:ilvl w:val="0"/>
          <w:numId w:val="113"/>
        </w:numPr>
        <w:contextualSpacing/>
        <w:rPr>
          <w:rFonts w:ascii="Trebuchet MS" w:hAnsi="Trebuchet MS"/>
          <w:b/>
        </w:rPr>
      </w:pPr>
      <w:r w:rsidRPr="00BE7092">
        <w:rPr>
          <w:rFonts w:ascii="Trebuchet MS" w:hAnsi="Trebuchet MS"/>
          <w:b/>
        </w:rPr>
        <w:t>Is this a good organizing issue?</w:t>
      </w:r>
    </w:p>
    <w:p w14:paraId="182E47D9" w14:textId="77777777" w:rsidR="00A83490" w:rsidRPr="00BE7092" w:rsidRDefault="00A83490" w:rsidP="002A578F">
      <w:pPr>
        <w:pStyle w:val="ListParagraph"/>
        <w:numPr>
          <w:ilvl w:val="1"/>
          <w:numId w:val="113"/>
        </w:numPr>
        <w:contextualSpacing/>
        <w:rPr>
          <w:rFonts w:ascii="Trebuchet MS" w:hAnsi="Trebuchet MS"/>
        </w:rPr>
      </w:pPr>
      <w:r w:rsidRPr="00BE7092">
        <w:rPr>
          <w:rFonts w:ascii="Trebuchet MS" w:hAnsi="Trebuchet MS"/>
        </w:rPr>
        <w:t xml:space="preserve">Yes, this would be a good issue to mobilize members around, whether or not it is a grievance.  </w:t>
      </w:r>
      <w:r w:rsidRPr="00BE7092">
        <w:rPr>
          <w:rFonts w:ascii="Trebuchet MS" w:hAnsi="Trebuchet MS"/>
          <w:i/>
        </w:rPr>
        <w:t>(Brainstorm ways of organizing support.)</w:t>
      </w:r>
    </w:p>
    <w:p w14:paraId="42870A6D" w14:textId="77777777" w:rsidR="00A83490" w:rsidRPr="00BE7092" w:rsidRDefault="00A83490" w:rsidP="002A578F">
      <w:pPr>
        <w:pStyle w:val="ListParagraph"/>
        <w:numPr>
          <w:ilvl w:val="1"/>
          <w:numId w:val="113"/>
        </w:numPr>
        <w:contextualSpacing/>
        <w:rPr>
          <w:rFonts w:ascii="Trebuchet MS" w:hAnsi="Trebuchet MS"/>
        </w:rPr>
      </w:pPr>
      <w:r w:rsidRPr="00BE7092">
        <w:rPr>
          <w:rFonts w:ascii="Trebuchet MS" w:hAnsi="Trebuchet MS"/>
        </w:rPr>
        <w:t xml:space="preserve">No it’s probably not.  </w:t>
      </w:r>
      <w:r w:rsidRPr="00BE7092">
        <w:rPr>
          <w:rFonts w:ascii="Trebuchet MS" w:hAnsi="Trebuchet MS"/>
          <w:i/>
        </w:rPr>
        <w:t>(Why not?)</w:t>
      </w:r>
    </w:p>
    <w:p w14:paraId="6F3207C7" w14:textId="16B495F4" w:rsidR="00A83490" w:rsidRPr="00BE7092" w:rsidRDefault="00A83490" w:rsidP="00BE7092">
      <w:pPr>
        <w:pStyle w:val="ListParagraph"/>
        <w:ind w:left="0"/>
        <w:rPr>
          <w:rFonts w:ascii="Trebuchet MS" w:hAnsi="Trebuchet MS"/>
          <w:b/>
          <w:sz w:val="36"/>
          <w:szCs w:val="36"/>
        </w:rPr>
      </w:pPr>
    </w:p>
    <w:tbl>
      <w:tblPr>
        <w:tblStyle w:val="TableGrid"/>
        <w:tblpPr w:leftFromText="180" w:rightFromText="180" w:vertAnchor="text" w:horzAnchor="margin" w:tblpXSpec="center" w:tblpY="341"/>
        <w:tblW w:w="10368" w:type="dxa"/>
        <w:tblLayout w:type="fixed"/>
        <w:tblLook w:val="04A0" w:firstRow="1" w:lastRow="0" w:firstColumn="1" w:lastColumn="0" w:noHBand="0" w:noVBand="1"/>
      </w:tblPr>
      <w:tblGrid>
        <w:gridCol w:w="5058"/>
        <w:gridCol w:w="1231"/>
        <w:gridCol w:w="1559"/>
        <w:gridCol w:w="2520"/>
      </w:tblGrid>
      <w:tr w:rsidR="00A83490" w:rsidRPr="00BE7092" w14:paraId="04444D1C" w14:textId="77777777" w:rsidTr="001D44F8">
        <w:trPr>
          <w:trHeight w:hRule="exact" w:val="640"/>
        </w:trPr>
        <w:tc>
          <w:tcPr>
            <w:tcW w:w="505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D614F68" w14:textId="77777777" w:rsidR="00A83490" w:rsidRPr="00737D3B" w:rsidRDefault="00A83490" w:rsidP="00BE7092">
            <w:pPr>
              <w:jc w:val="center"/>
              <w:rPr>
                <w:rFonts w:ascii="Trebuchet MS" w:hAnsi="Trebuchet MS"/>
                <w:b/>
                <w:smallCaps/>
                <w:color w:val="FFFFFF" w:themeColor="background1"/>
                <w:sz w:val="28"/>
                <w:szCs w:val="28"/>
              </w:rPr>
            </w:pPr>
            <w:r w:rsidRPr="00737D3B">
              <w:rPr>
                <w:rFonts w:ascii="Trebuchet MS" w:hAnsi="Trebuchet MS"/>
                <w:b/>
                <w:smallCaps/>
                <w:color w:val="FFFFFF" w:themeColor="background1"/>
                <w:sz w:val="28"/>
                <w:szCs w:val="28"/>
              </w:rPr>
              <w:t>Issues</w:t>
            </w:r>
          </w:p>
        </w:tc>
        <w:tc>
          <w:tcPr>
            <w:tcW w:w="123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9303B32" w14:textId="77777777" w:rsidR="00A83490" w:rsidRPr="00737D3B" w:rsidRDefault="00A83490" w:rsidP="00BE7092">
            <w:pPr>
              <w:jc w:val="center"/>
              <w:rPr>
                <w:rFonts w:ascii="Trebuchet MS" w:hAnsi="Trebuchet MS"/>
                <w:b/>
                <w:smallCaps/>
                <w:color w:val="FFFFFF" w:themeColor="background1"/>
                <w:sz w:val="28"/>
                <w:szCs w:val="28"/>
              </w:rPr>
            </w:pPr>
            <w:r w:rsidRPr="00737D3B">
              <w:rPr>
                <w:rFonts w:ascii="Trebuchet MS" w:hAnsi="Trebuchet MS"/>
                <w:b/>
                <w:color w:val="FFFFFF" w:themeColor="background1"/>
                <w:sz w:val="20"/>
                <w:szCs w:val="20"/>
              </w:rPr>
              <w:t>Grievance? (Y/N/M)</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A5BD517" w14:textId="77777777" w:rsidR="00A83490" w:rsidRPr="00737D3B" w:rsidRDefault="00A83490" w:rsidP="00BE7092">
            <w:pPr>
              <w:jc w:val="center"/>
              <w:rPr>
                <w:rFonts w:ascii="Trebuchet MS" w:hAnsi="Trebuchet MS"/>
                <w:b/>
                <w:color w:val="FFFFFF" w:themeColor="background1"/>
                <w:sz w:val="20"/>
                <w:szCs w:val="20"/>
              </w:rPr>
            </w:pPr>
            <w:r w:rsidRPr="00737D3B">
              <w:rPr>
                <w:rFonts w:ascii="Trebuchet MS" w:hAnsi="Trebuchet MS"/>
                <w:b/>
                <w:color w:val="FFFFFF" w:themeColor="background1"/>
                <w:sz w:val="20"/>
                <w:szCs w:val="20"/>
              </w:rPr>
              <w:t>Contract Sections</w:t>
            </w:r>
          </w:p>
        </w:tc>
        <w:tc>
          <w:tcPr>
            <w:tcW w:w="252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00AAABA" w14:textId="77777777" w:rsidR="00A83490" w:rsidRPr="00737D3B" w:rsidRDefault="00A83490" w:rsidP="00BE7092">
            <w:pPr>
              <w:jc w:val="center"/>
              <w:rPr>
                <w:rFonts w:ascii="Trebuchet MS" w:hAnsi="Trebuchet MS"/>
                <w:b/>
                <w:smallCaps/>
                <w:color w:val="FFFFFF" w:themeColor="background1"/>
                <w:sz w:val="28"/>
                <w:szCs w:val="28"/>
              </w:rPr>
            </w:pPr>
            <w:r w:rsidRPr="00737D3B">
              <w:rPr>
                <w:rFonts w:ascii="Trebuchet MS" w:hAnsi="Trebuchet MS"/>
                <w:b/>
                <w:color w:val="FFFFFF" w:themeColor="background1"/>
                <w:sz w:val="20"/>
                <w:szCs w:val="20"/>
              </w:rPr>
              <w:t>Organizing Issue? (Ideas/Explanation)</w:t>
            </w:r>
          </w:p>
        </w:tc>
      </w:tr>
      <w:tr w:rsidR="00A83490" w:rsidRPr="00BE7092" w14:paraId="5EE3CD08" w14:textId="77777777" w:rsidTr="00737D3B">
        <w:trPr>
          <w:trHeight w:hRule="exact" w:val="2872"/>
        </w:trPr>
        <w:tc>
          <w:tcPr>
            <w:tcW w:w="5058" w:type="dxa"/>
            <w:tcBorders>
              <w:top w:val="single" w:sz="4" w:space="0" w:color="auto"/>
              <w:left w:val="single" w:sz="4" w:space="0" w:color="auto"/>
              <w:bottom w:val="single" w:sz="4" w:space="0" w:color="auto"/>
              <w:right w:val="single" w:sz="4" w:space="0" w:color="auto"/>
            </w:tcBorders>
            <w:vAlign w:val="center"/>
          </w:tcPr>
          <w:p w14:paraId="4B4ECCBD" w14:textId="2D33306A" w:rsidR="00A83490" w:rsidRPr="00BE7092" w:rsidRDefault="00A83490" w:rsidP="002A578F">
            <w:pPr>
              <w:pStyle w:val="ListParagraph"/>
              <w:numPr>
                <w:ilvl w:val="0"/>
                <w:numId w:val="111"/>
              </w:numPr>
              <w:contextualSpacing/>
              <w:jc w:val="center"/>
              <w:rPr>
                <w:rFonts w:ascii="Trebuchet MS" w:hAnsi="Trebuchet MS"/>
              </w:rPr>
            </w:pPr>
            <w:r w:rsidRPr="00BE7092">
              <w:rPr>
                <w:rFonts w:ascii="Trebuchet MS" w:hAnsi="Trebuchet MS"/>
              </w:rPr>
              <w:t>The principal announces to the staff in September that the school will be adding an additional open house to the site calendar, bringing the school’s total to three open houses during the school year.</w:t>
            </w:r>
          </w:p>
        </w:tc>
        <w:tc>
          <w:tcPr>
            <w:tcW w:w="1231" w:type="dxa"/>
            <w:tcBorders>
              <w:top w:val="single" w:sz="4" w:space="0" w:color="auto"/>
              <w:left w:val="single" w:sz="4" w:space="0" w:color="auto"/>
              <w:bottom w:val="single" w:sz="4" w:space="0" w:color="auto"/>
              <w:right w:val="single" w:sz="4" w:space="0" w:color="auto"/>
            </w:tcBorders>
            <w:vAlign w:val="center"/>
          </w:tcPr>
          <w:p w14:paraId="291156E3" w14:textId="77777777" w:rsidR="00A83490" w:rsidRPr="00BE7092" w:rsidRDefault="00A83490" w:rsidP="00737D3B">
            <w:pPr>
              <w:jc w:val="center"/>
              <w:rPr>
                <w:rFonts w:ascii="Trebuchet MS" w:hAnsi="Trebuchet MS"/>
                <w:b/>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93F0F58" w14:textId="77777777" w:rsidR="00A83490" w:rsidRPr="00BE7092" w:rsidRDefault="00A83490" w:rsidP="00737D3B">
            <w:pPr>
              <w:jc w:val="center"/>
              <w:rPr>
                <w:rFonts w:ascii="Trebuchet MS" w:hAnsi="Trebuchet MS"/>
                <w:b/>
                <w:sz w:val="20"/>
                <w:szCs w:val="20"/>
              </w:rPr>
            </w:pPr>
          </w:p>
        </w:tc>
        <w:tc>
          <w:tcPr>
            <w:tcW w:w="2520" w:type="dxa"/>
            <w:tcBorders>
              <w:top w:val="single" w:sz="4" w:space="0" w:color="auto"/>
              <w:left w:val="single" w:sz="4" w:space="0" w:color="auto"/>
              <w:bottom w:val="single" w:sz="4" w:space="0" w:color="auto"/>
              <w:right w:val="single" w:sz="4" w:space="0" w:color="auto"/>
            </w:tcBorders>
            <w:vAlign w:val="center"/>
          </w:tcPr>
          <w:p w14:paraId="233C6462" w14:textId="77777777" w:rsidR="00A83490" w:rsidRPr="00BE7092" w:rsidRDefault="00A83490" w:rsidP="00737D3B">
            <w:pPr>
              <w:jc w:val="center"/>
              <w:rPr>
                <w:rFonts w:ascii="Trebuchet MS" w:hAnsi="Trebuchet MS"/>
                <w:b/>
                <w:sz w:val="20"/>
                <w:szCs w:val="20"/>
              </w:rPr>
            </w:pPr>
          </w:p>
        </w:tc>
      </w:tr>
      <w:tr w:rsidR="00A83490" w:rsidRPr="00BE7092" w14:paraId="5141B61B" w14:textId="77777777" w:rsidTr="00737D3B">
        <w:trPr>
          <w:trHeight w:hRule="exact" w:val="3682"/>
        </w:trPr>
        <w:tc>
          <w:tcPr>
            <w:tcW w:w="5058" w:type="dxa"/>
            <w:tcBorders>
              <w:top w:val="single" w:sz="4" w:space="0" w:color="auto"/>
              <w:left w:val="single" w:sz="4" w:space="0" w:color="auto"/>
              <w:bottom w:val="single" w:sz="4" w:space="0" w:color="auto"/>
              <w:right w:val="single" w:sz="4" w:space="0" w:color="auto"/>
            </w:tcBorders>
            <w:vAlign w:val="center"/>
          </w:tcPr>
          <w:p w14:paraId="643D860B" w14:textId="77777777" w:rsidR="00A83490" w:rsidRPr="00BE7092" w:rsidRDefault="00A83490" w:rsidP="002A578F">
            <w:pPr>
              <w:pStyle w:val="ListParagraph"/>
              <w:numPr>
                <w:ilvl w:val="0"/>
                <w:numId w:val="111"/>
              </w:numPr>
              <w:contextualSpacing/>
              <w:jc w:val="center"/>
              <w:rPr>
                <w:rFonts w:ascii="Trebuchet MS" w:hAnsi="Trebuchet MS"/>
              </w:rPr>
            </w:pPr>
            <w:r w:rsidRPr="00BE7092">
              <w:rPr>
                <w:rFonts w:ascii="Trebuchet MS" w:hAnsi="Trebuchet MS"/>
              </w:rPr>
              <w:t>Antonio suspended from his class a student who struck him. The vice principal returned the student to Antonio’s class the next day. The VP said this was the student’s first offense and so the suspension was unwarranted. Teachers complain that even when the student is not sent back early, the administration doesn’t follow up with the teachers about the suspension.</w:t>
            </w:r>
          </w:p>
        </w:tc>
        <w:tc>
          <w:tcPr>
            <w:tcW w:w="1231" w:type="dxa"/>
            <w:tcBorders>
              <w:top w:val="single" w:sz="4" w:space="0" w:color="auto"/>
              <w:left w:val="single" w:sz="4" w:space="0" w:color="auto"/>
              <w:bottom w:val="single" w:sz="4" w:space="0" w:color="auto"/>
              <w:right w:val="single" w:sz="4" w:space="0" w:color="auto"/>
            </w:tcBorders>
            <w:vAlign w:val="center"/>
          </w:tcPr>
          <w:p w14:paraId="274C418B" w14:textId="77777777" w:rsidR="00A83490" w:rsidRPr="00BE7092" w:rsidRDefault="00A83490" w:rsidP="00737D3B">
            <w:pPr>
              <w:jc w:val="center"/>
              <w:rPr>
                <w:rFonts w:ascii="Trebuchet MS" w:hAnsi="Trebuchet MS"/>
                <w:b/>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37B3A67" w14:textId="77777777" w:rsidR="00A83490" w:rsidRPr="00BE7092" w:rsidRDefault="00A83490" w:rsidP="00737D3B">
            <w:pPr>
              <w:jc w:val="center"/>
              <w:rPr>
                <w:rFonts w:ascii="Trebuchet MS" w:hAnsi="Trebuchet MS"/>
                <w:b/>
                <w:sz w:val="20"/>
                <w:szCs w:val="20"/>
              </w:rPr>
            </w:pPr>
          </w:p>
        </w:tc>
        <w:tc>
          <w:tcPr>
            <w:tcW w:w="2520" w:type="dxa"/>
            <w:tcBorders>
              <w:top w:val="single" w:sz="4" w:space="0" w:color="auto"/>
              <w:left w:val="single" w:sz="4" w:space="0" w:color="auto"/>
              <w:bottom w:val="single" w:sz="4" w:space="0" w:color="auto"/>
              <w:right w:val="single" w:sz="4" w:space="0" w:color="auto"/>
            </w:tcBorders>
            <w:vAlign w:val="center"/>
          </w:tcPr>
          <w:p w14:paraId="197C5125" w14:textId="77777777" w:rsidR="00A83490" w:rsidRPr="00BE7092" w:rsidRDefault="00A83490" w:rsidP="00737D3B">
            <w:pPr>
              <w:jc w:val="center"/>
              <w:rPr>
                <w:rFonts w:ascii="Trebuchet MS" w:hAnsi="Trebuchet MS"/>
                <w:b/>
                <w:sz w:val="20"/>
                <w:szCs w:val="20"/>
              </w:rPr>
            </w:pPr>
          </w:p>
        </w:tc>
      </w:tr>
    </w:tbl>
    <w:p w14:paraId="605C4230" w14:textId="77777777" w:rsidR="00737D3B" w:rsidRDefault="00737D3B">
      <w:r>
        <w:br w:type="page"/>
      </w:r>
    </w:p>
    <w:tbl>
      <w:tblPr>
        <w:tblStyle w:val="TableGrid"/>
        <w:tblpPr w:leftFromText="180" w:rightFromText="180" w:vertAnchor="text" w:horzAnchor="margin" w:tblpXSpec="center" w:tblpY="341"/>
        <w:tblW w:w="10368" w:type="dxa"/>
        <w:tblLayout w:type="fixed"/>
        <w:tblLook w:val="04A0" w:firstRow="1" w:lastRow="0" w:firstColumn="1" w:lastColumn="0" w:noHBand="0" w:noVBand="1"/>
      </w:tblPr>
      <w:tblGrid>
        <w:gridCol w:w="5058"/>
        <w:gridCol w:w="1231"/>
        <w:gridCol w:w="1559"/>
        <w:gridCol w:w="2520"/>
      </w:tblGrid>
      <w:tr w:rsidR="00737D3B" w:rsidRPr="00BE7092" w14:paraId="24982BD4" w14:textId="77777777" w:rsidTr="00737D3B">
        <w:trPr>
          <w:trHeight w:hRule="exact" w:val="733"/>
        </w:trPr>
        <w:tc>
          <w:tcPr>
            <w:tcW w:w="505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31E562C" w14:textId="2B2CCA24" w:rsidR="00737D3B" w:rsidRPr="00737D3B" w:rsidRDefault="00737D3B" w:rsidP="00737D3B">
            <w:pPr>
              <w:contextualSpacing/>
              <w:jc w:val="center"/>
              <w:rPr>
                <w:rFonts w:ascii="Trebuchet MS" w:hAnsi="Trebuchet MS"/>
              </w:rPr>
            </w:pPr>
            <w:r w:rsidRPr="00737D3B">
              <w:rPr>
                <w:rFonts w:ascii="Trebuchet MS" w:hAnsi="Trebuchet MS"/>
                <w:b/>
                <w:smallCaps/>
                <w:color w:val="FFFFFF" w:themeColor="background1"/>
                <w:sz w:val="28"/>
                <w:szCs w:val="28"/>
              </w:rPr>
              <w:t>Issues</w:t>
            </w:r>
          </w:p>
        </w:tc>
        <w:tc>
          <w:tcPr>
            <w:tcW w:w="123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DDCBF1B" w14:textId="70539DEB" w:rsidR="00737D3B" w:rsidRPr="00BE7092" w:rsidRDefault="00737D3B" w:rsidP="00737D3B">
            <w:pPr>
              <w:jc w:val="center"/>
              <w:rPr>
                <w:rFonts w:ascii="Trebuchet MS" w:hAnsi="Trebuchet MS"/>
                <w:b/>
                <w:sz w:val="20"/>
                <w:szCs w:val="20"/>
              </w:rPr>
            </w:pPr>
            <w:r w:rsidRPr="00737D3B">
              <w:rPr>
                <w:rFonts w:ascii="Trebuchet MS" w:hAnsi="Trebuchet MS"/>
                <w:b/>
                <w:color w:val="FFFFFF" w:themeColor="background1"/>
                <w:sz w:val="20"/>
                <w:szCs w:val="20"/>
              </w:rPr>
              <w:t>Grievance? (Y/N/M)</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89C68F2" w14:textId="52DE2E37" w:rsidR="00737D3B" w:rsidRPr="00BE7092" w:rsidRDefault="00737D3B" w:rsidP="00737D3B">
            <w:pPr>
              <w:jc w:val="center"/>
              <w:rPr>
                <w:rFonts w:ascii="Trebuchet MS" w:hAnsi="Trebuchet MS"/>
                <w:b/>
                <w:sz w:val="20"/>
                <w:szCs w:val="20"/>
              </w:rPr>
            </w:pPr>
            <w:r w:rsidRPr="00737D3B">
              <w:rPr>
                <w:rFonts w:ascii="Trebuchet MS" w:hAnsi="Trebuchet MS"/>
                <w:b/>
                <w:color w:val="FFFFFF" w:themeColor="background1"/>
                <w:sz w:val="20"/>
                <w:szCs w:val="20"/>
              </w:rPr>
              <w:t>Contract Sections</w:t>
            </w:r>
          </w:p>
        </w:tc>
        <w:tc>
          <w:tcPr>
            <w:tcW w:w="252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372C263" w14:textId="309FD8E9" w:rsidR="00737D3B" w:rsidRPr="00BE7092" w:rsidRDefault="00737D3B" w:rsidP="00737D3B">
            <w:pPr>
              <w:jc w:val="center"/>
              <w:rPr>
                <w:rFonts w:ascii="Trebuchet MS" w:hAnsi="Trebuchet MS"/>
                <w:b/>
                <w:sz w:val="20"/>
                <w:szCs w:val="20"/>
              </w:rPr>
            </w:pPr>
            <w:r w:rsidRPr="00737D3B">
              <w:rPr>
                <w:rFonts w:ascii="Trebuchet MS" w:hAnsi="Trebuchet MS"/>
                <w:b/>
                <w:color w:val="FFFFFF" w:themeColor="background1"/>
                <w:sz w:val="20"/>
                <w:szCs w:val="20"/>
              </w:rPr>
              <w:t>Organizing Issue? (Ideas/Explanation)</w:t>
            </w:r>
          </w:p>
        </w:tc>
      </w:tr>
      <w:tr w:rsidR="00A83490" w:rsidRPr="00BE7092" w14:paraId="4C763CD7" w14:textId="77777777" w:rsidTr="00737D3B">
        <w:trPr>
          <w:trHeight w:hRule="exact" w:val="3253"/>
        </w:trPr>
        <w:tc>
          <w:tcPr>
            <w:tcW w:w="5058" w:type="dxa"/>
            <w:tcBorders>
              <w:top w:val="single" w:sz="4" w:space="0" w:color="auto"/>
              <w:left w:val="single" w:sz="4" w:space="0" w:color="auto"/>
              <w:bottom w:val="single" w:sz="4" w:space="0" w:color="auto"/>
              <w:right w:val="single" w:sz="4" w:space="0" w:color="auto"/>
            </w:tcBorders>
            <w:vAlign w:val="center"/>
          </w:tcPr>
          <w:p w14:paraId="60F41674" w14:textId="66763857" w:rsidR="00A83490" w:rsidRPr="00BE7092" w:rsidRDefault="00A83490" w:rsidP="002A578F">
            <w:pPr>
              <w:pStyle w:val="ListParagraph"/>
              <w:numPr>
                <w:ilvl w:val="0"/>
                <w:numId w:val="111"/>
              </w:numPr>
              <w:contextualSpacing/>
              <w:jc w:val="center"/>
              <w:rPr>
                <w:rFonts w:ascii="Trebuchet MS" w:hAnsi="Trebuchet MS"/>
              </w:rPr>
            </w:pPr>
            <w:r w:rsidRPr="00BE7092">
              <w:rPr>
                <w:rFonts w:ascii="Trebuchet MS" w:hAnsi="Trebuchet MS"/>
              </w:rPr>
              <w:t>Cindy received an ineffective evaluation from her evaluator, the vice principal. She says that the evaluation is unfair and that the vice principal is biased against her. She is especially upset about the comments that the vice principal wrote on the evaluation, which include statements she says are untrue.</w:t>
            </w:r>
          </w:p>
        </w:tc>
        <w:tc>
          <w:tcPr>
            <w:tcW w:w="1231" w:type="dxa"/>
            <w:tcBorders>
              <w:top w:val="single" w:sz="4" w:space="0" w:color="auto"/>
              <w:left w:val="single" w:sz="4" w:space="0" w:color="auto"/>
              <w:bottom w:val="single" w:sz="4" w:space="0" w:color="auto"/>
              <w:right w:val="single" w:sz="4" w:space="0" w:color="auto"/>
            </w:tcBorders>
            <w:vAlign w:val="center"/>
          </w:tcPr>
          <w:p w14:paraId="0F0E4885" w14:textId="77777777" w:rsidR="00A83490" w:rsidRPr="00BE7092" w:rsidRDefault="00A83490" w:rsidP="00737D3B">
            <w:pPr>
              <w:jc w:val="center"/>
              <w:rPr>
                <w:rFonts w:ascii="Trebuchet MS" w:hAnsi="Trebuchet MS"/>
                <w:b/>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200CAC4" w14:textId="77777777" w:rsidR="00A83490" w:rsidRPr="00BE7092" w:rsidRDefault="00A83490" w:rsidP="00737D3B">
            <w:pPr>
              <w:jc w:val="center"/>
              <w:rPr>
                <w:rFonts w:ascii="Trebuchet MS" w:hAnsi="Trebuchet MS"/>
                <w:b/>
                <w:sz w:val="20"/>
                <w:szCs w:val="20"/>
              </w:rPr>
            </w:pPr>
          </w:p>
        </w:tc>
        <w:tc>
          <w:tcPr>
            <w:tcW w:w="2520" w:type="dxa"/>
            <w:tcBorders>
              <w:top w:val="single" w:sz="4" w:space="0" w:color="auto"/>
              <w:left w:val="single" w:sz="4" w:space="0" w:color="auto"/>
              <w:bottom w:val="single" w:sz="4" w:space="0" w:color="auto"/>
              <w:right w:val="single" w:sz="4" w:space="0" w:color="auto"/>
            </w:tcBorders>
            <w:vAlign w:val="center"/>
          </w:tcPr>
          <w:p w14:paraId="636FA0BC" w14:textId="77777777" w:rsidR="00A83490" w:rsidRPr="00BE7092" w:rsidRDefault="00A83490" w:rsidP="00737D3B">
            <w:pPr>
              <w:jc w:val="center"/>
              <w:rPr>
                <w:rFonts w:ascii="Trebuchet MS" w:hAnsi="Trebuchet MS"/>
                <w:b/>
                <w:sz w:val="20"/>
                <w:szCs w:val="20"/>
              </w:rPr>
            </w:pPr>
          </w:p>
        </w:tc>
      </w:tr>
      <w:tr w:rsidR="00A83490" w:rsidRPr="00BE7092" w14:paraId="6A92280E" w14:textId="77777777" w:rsidTr="00737D3B">
        <w:trPr>
          <w:trHeight w:hRule="exact" w:val="3325"/>
        </w:trPr>
        <w:tc>
          <w:tcPr>
            <w:tcW w:w="5058" w:type="dxa"/>
            <w:tcBorders>
              <w:top w:val="single" w:sz="4" w:space="0" w:color="auto"/>
              <w:left w:val="single" w:sz="4" w:space="0" w:color="auto"/>
              <w:bottom w:val="single" w:sz="4" w:space="0" w:color="auto"/>
              <w:right w:val="single" w:sz="4" w:space="0" w:color="auto"/>
            </w:tcBorders>
            <w:vAlign w:val="center"/>
          </w:tcPr>
          <w:p w14:paraId="6F08D733" w14:textId="77777777" w:rsidR="00A83490" w:rsidRPr="00BE7092" w:rsidRDefault="00A83490" w:rsidP="002A578F">
            <w:pPr>
              <w:pStyle w:val="ListParagraph"/>
              <w:numPr>
                <w:ilvl w:val="0"/>
                <w:numId w:val="111"/>
              </w:numPr>
              <w:contextualSpacing/>
              <w:jc w:val="center"/>
              <w:rPr>
                <w:rFonts w:ascii="Trebuchet MS" w:hAnsi="Trebuchet MS"/>
              </w:rPr>
            </w:pPr>
            <w:r w:rsidRPr="00BE7092">
              <w:rPr>
                <w:rFonts w:ascii="Trebuchet MS" w:hAnsi="Trebuchet MS"/>
              </w:rPr>
              <w:t>Malcolm is a Visiting Teacher.  Whenever he works at Joe Hill Middle School, the administration asks him to cover other teachers’ classrooms during his prep so that the teachers can attend planning meetings. The AR says that this kind of classroom coverage is required of regular teachers too.</w:t>
            </w:r>
          </w:p>
        </w:tc>
        <w:tc>
          <w:tcPr>
            <w:tcW w:w="1231" w:type="dxa"/>
            <w:tcBorders>
              <w:top w:val="single" w:sz="4" w:space="0" w:color="auto"/>
              <w:left w:val="single" w:sz="4" w:space="0" w:color="auto"/>
              <w:bottom w:val="single" w:sz="4" w:space="0" w:color="auto"/>
              <w:right w:val="single" w:sz="4" w:space="0" w:color="auto"/>
            </w:tcBorders>
            <w:vAlign w:val="center"/>
          </w:tcPr>
          <w:p w14:paraId="4134AA3A" w14:textId="77777777" w:rsidR="00A83490" w:rsidRPr="00BE7092" w:rsidRDefault="00A83490" w:rsidP="00737D3B">
            <w:pPr>
              <w:jc w:val="center"/>
              <w:rPr>
                <w:rFonts w:ascii="Trebuchet MS" w:hAnsi="Trebuchet MS"/>
                <w:b/>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C733FB9" w14:textId="77777777" w:rsidR="00A83490" w:rsidRPr="00BE7092" w:rsidRDefault="00A83490" w:rsidP="00737D3B">
            <w:pPr>
              <w:jc w:val="center"/>
              <w:rPr>
                <w:rFonts w:ascii="Trebuchet MS" w:hAnsi="Trebuchet MS"/>
                <w:b/>
                <w:sz w:val="20"/>
                <w:szCs w:val="20"/>
              </w:rPr>
            </w:pPr>
          </w:p>
        </w:tc>
        <w:tc>
          <w:tcPr>
            <w:tcW w:w="2520" w:type="dxa"/>
            <w:tcBorders>
              <w:top w:val="single" w:sz="4" w:space="0" w:color="auto"/>
              <w:left w:val="single" w:sz="4" w:space="0" w:color="auto"/>
              <w:bottom w:val="single" w:sz="4" w:space="0" w:color="auto"/>
              <w:right w:val="single" w:sz="4" w:space="0" w:color="auto"/>
            </w:tcBorders>
            <w:vAlign w:val="center"/>
          </w:tcPr>
          <w:p w14:paraId="0C606F15" w14:textId="77777777" w:rsidR="00A83490" w:rsidRPr="00BE7092" w:rsidRDefault="00A83490" w:rsidP="00737D3B">
            <w:pPr>
              <w:jc w:val="center"/>
              <w:rPr>
                <w:rFonts w:ascii="Trebuchet MS" w:hAnsi="Trebuchet MS"/>
                <w:b/>
                <w:sz w:val="20"/>
                <w:szCs w:val="20"/>
              </w:rPr>
            </w:pPr>
          </w:p>
        </w:tc>
      </w:tr>
      <w:tr w:rsidR="00A83490" w:rsidRPr="00BE7092" w14:paraId="6EDA810D" w14:textId="77777777" w:rsidTr="00737D3B">
        <w:trPr>
          <w:trHeight w:hRule="exact" w:val="2515"/>
        </w:trPr>
        <w:tc>
          <w:tcPr>
            <w:tcW w:w="5058" w:type="dxa"/>
            <w:tcBorders>
              <w:top w:val="single" w:sz="4" w:space="0" w:color="auto"/>
              <w:left w:val="single" w:sz="4" w:space="0" w:color="auto"/>
              <w:bottom w:val="single" w:sz="4" w:space="0" w:color="auto"/>
              <w:right w:val="single" w:sz="4" w:space="0" w:color="auto"/>
            </w:tcBorders>
            <w:vAlign w:val="center"/>
          </w:tcPr>
          <w:p w14:paraId="0417A078" w14:textId="77777777" w:rsidR="00A83490" w:rsidRPr="00BE7092" w:rsidRDefault="00A83490" w:rsidP="002A578F">
            <w:pPr>
              <w:pStyle w:val="ListParagraph"/>
              <w:numPr>
                <w:ilvl w:val="0"/>
                <w:numId w:val="111"/>
              </w:numPr>
              <w:contextualSpacing/>
              <w:jc w:val="center"/>
              <w:rPr>
                <w:rFonts w:ascii="Trebuchet MS" w:hAnsi="Trebuchet MS"/>
              </w:rPr>
            </w:pPr>
            <w:r w:rsidRPr="00BE7092">
              <w:rPr>
                <w:rFonts w:ascii="Trebuchet MS" w:hAnsi="Trebuchet MS"/>
              </w:rPr>
              <w:t>A new policy was announced requiring all teachers at your school to call a student’s parent in the case of any unexcused absence, and to keep a log of such contacts. Vice</w:t>
            </w:r>
            <w:r w:rsidRPr="00BE7092">
              <w:rPr>
                <w:rFonts w:ascii="Trebuchet MS" w:hAnsi="Trebuchet MS" w:cs="Cambria Math"/>
              </w:rPr>
              <w:t>‐</w:t>
            </w:r>
            <w:r w:rsidRPr="00BE7092">
              <w:rPr>
                <w:rFonts w:ascii="Trebuchet MS" w:hAnsi="Trebuchet MS"/>
              </w:rPr>
              <w:t>principals, not teachers, have done this in the past.</w:t>
            </w:r>
          </w:p>
        </w:tc>
        <w:tc>
          <w:tcPr>
            <w:tcW w:w="1231" w:type="dxa"/>
            <w:tcBorders>
              <w:top w:val="single" w:sz="4" w:space="0" w:color="auto"/>
              <w:left w:val="single" w:sz="4" w:space="0" w:color="auto"/>
              <w:bottom w:val="single" w:sz="4" w:space="0" w:color="auto"/>
              <w:right w:val="single" w:sz="4" w:space="0" w:color="auto"/>
            </w:tcBorders>
            <w:vAlign w:val="center"/>
          </w:tcPr>
          <w:p w14:paraId="1973C6FB" w14:textId="77777777" w:rsidR="00A83490" w:rsidRPr="00BE7092" w:rsidRDefault="00A83490" w:rsidP="00737D3B">
            <w:pPr>
              <w:jc w:val="center"/>
              <w:rPr>
                <w:rFonts w:ascii="Trebuchet MS" w:hAnsi="Trebuchet MS"/>
                <w:b/>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9A5452F" w14:textId="77777777" w:rsidR="00A83490" w:rsidRPr="00BE7092" w:rsidRDefault="00A83490" w:rsidP="00737D3B">
            <w:pPr>
              <w:jc w:val="center"/>
              <w:rPr>
                <w:rFonts w:ascii="Trebuchet MS" w:hAnsi="Trebuchet MS"/>
                <w:b/>
                <w:sz w:val="20"/>
                <w:szCs w:val="20"/>
              </w:rPr>
            </w:pPr>
          </w:p>
        </w:tc>
        <w:tc>
          <w:tcPr>
            <w:tcW w:w="2520" w:type="dxa"/>
            <w:tcBorders>
              <w:top w:val="single" w:sz="4" w:space="0" w:color="auto"/>
              <w:left w:val="single" w:sz="4" w:space="0" w:color="auto"/>
              <w:bottom w:val="single" w:sz="4" w:space="0" w:color="auto"/>
              <w:right w:val="single" w:sz="4" w:space="0" w:color="auto"/>
            </w:tcBorders>
            <w:vAlign w:val="center"/>
          </w:tcPr>
          <w:p w14:paraId="245BBFD1" w14:textId="77777777" w:rsidR="00A83490" w:rsidRPr="00BE7092" w:rsidRDefault="00A83490" w:rsidP="00737D3B">
            <w:pPr>
              <w:jc w:val="center"/>
              <w:rPr>
                <w:rFonts w:ascii="Trebuchet MS" w:hAnsi="Trebuchet MS"/>
                <w:b/>
                <w:sz w:val="20"/>
                <w:szCs w:val="20"/>
              </w:rPr>
            </w:pPr>
          </w:p>
        </w:tc>
      </w:tr>
    </w:tbl>
    <w:p w14:paraId="4F95BE8A" w14:textId="77777777" w:rsidR="00A83490" w:rsidRPr="00BE7092" w:rsidRDefault="00A83490" w:rsidP="00A83490">
      <w:pPr>
        <w:tabs>
          <w:tab w:val="left" w:pos="5609"/>
        </w:tabs>
        <w:jc w:val="center"/>
        <w:rPr>
          <w:rFonts w:ascii="Trebuchet MS" w:hAnsi="Trebuchet MS"/>
          <w:b/>
          <w:sz w:val="44"/>
          <w:szCs w:val="44"/>
        </w:rPr>
      </w:pPr>
    </w:p>
    <w:p w14:paraId="3EBBA6D9" w14:textId="77777777" w:rsidR="00A83490" w:rsidRPr="00BE7092" w:rsidRDefault="00A83490" w:rsidP="00A83490">
      <w:pPr>
        <w:tabs>
          <w:tab w:val="left" w:pos="5609"/>
        </w:tabs>
        <w:jc w:val="center"/>
        <w:rPr>
          <w:rFonts w:ascii="Trebuchet MS" w:hAnsi="Trebuchet MS"/>
          <w:b/>
          <w:sz w:val="44"/>
          <w:szCs w:val="44"/>
        </w:rPr>
      </w:pPr>
    </w:p>
    <w:p w14:paraId="14907E84" w14:textId="77777777" w:rsidR="0082572F" w:rsidRPr="00BE7092" w:rsidRDefault="0082572F">
      <w:pPr>
        <w:rPr>
          <w:rStyle w:val="CharacterStyle1"/>
          <w:rFonts w:ascii="Trebuchet MS" w:hAnsi="Trebuchet MS" w:cs="Arial"/>
          <w:spacing w:val="-2"/>
          <w:sz w:val="26"/>
          <w:szCs w:val="26"/>
        </w:rPr>
      </w:pPr>
    </w:p>
    <w:p w14:paraId="02CB7B05" w14:textId="77777777" w:rsidR="00BE7092" w:rsidRDefault="00BE7092" w:rsidP="00E6383E">
      <w:pPr>
        <w:jc w:val="center"/>
        <w:rPr>
          <w:rFonts w:ascii="Trebuchet MS" w:hAnsi="Trebuchet MS" w:cs="Tahoma"/>
          <w:b/>
          <w:sz w:val="32"/>
          <w:szCs w:val="28"/>
          <w:u w:val="single"/>
        </w:rPr>
      </w:pPr>
    </w:p>
    <w:p w14:paraId="20517565" w14:textId="77777777" w:rsidR="00BE7092" w:rsidRDefault="00BE7092" w:rsidP="00E6383E">
      <w:pPr>
        <w:jc w:val="center"/>
        <w:rPr>
          <w:rFonts w:ascii="Trebuchet MS" w:hAnsi="Trebuchet MS" w:cs="Tahoma"/>
          <w:b/>
          <w:sz w:val="32"/>
          <w:szCs w:val="28"/>
          <w:u w:val="single"/>
        </w:rPr>
      </w:pPr>
    </w:p>
    <w:p w14:paraId="666645FA" w14:textId="77777777" w:rsidR="00BE7092" w:rsidRDefault="00BE7092" w:rsidP="00E6383E">
      <w:pPr>
        <w:jc w:val="center"/>
        <w:rPr>
          <w:rFonts w:ascii="Trebuchet MS" w:hAnsi="Trebuchet MS" w:cs="Tahoma"/>
          <w:b/>
          <w:sz w:val="32"/>
          <w:szCs w:val="28"/>
          <w:u w:val="single"/>
        </w:rPr>
      </w:pPr>
    </w:p>
    <w:p w14:paraId="5B1F2D4D" w14:textId="77777777" w:rsidR="00BE7092" w:rsidRDefault="00BE7092" w:rsidP="00E6383E">
      <w:pPr>
        <w:jc w:val="center"/>
        <w:rPr>
          <w:rFonts w:ascii="Trebuchet MS" w:hAnsi="Trebuchet MS" w:cs="Tahoma"/>
          <w:b/>
          <w:sz w:val="32"/>
          <w:szCs w:val="28"/>
          <w:u w:val="single"/>
        </w:rPr>
      </w:pPr>
    </w:p>
    <w:p w14:paraId="5AC3777E" w14:textId="77777777" w:rsidR="00737D3B" w:rsidRDefault="00737D3B" w:rsidP="00E6383E">
      <w:pPr>
        <w:jc w:val="center"/>
        <w:rPr>
          <w:rFonts w:ascii="Trebuchet MS" w:hAnsi="Trebuchet MS" w:cs="Tahoma"/>
          <w:b/>
          <w:sz w:val="32"/>
          <w:szCs w:val="28"/>
          <w:u w:val="single"/>
        </w:rPr>
      </w:pPr>
    </w:p>
    <w:p w14:paraId="364C8F03" w14:textId="77777777" w:rsidR="00810DE3" w:rsidRPr="00810DE3" w:rsidRDefault="00810DE3" w:rsidP="00810DE3">
      <w:pPr>
        <w:rPr>
          <w:rFonts w:ascii="Trebuchet MS" w:hAnsi="Trebuchet MS"/>
          <w:b/>
          <w:color w:val="0070C0"/>
          <w:sz w:val="40"/>
          <w:szCs w:val="40"/>
        </w:rPr>
      </w:pPr>
      <w:bookmarkStart w:id="3" w:name="_Hlk527458321"/>
      <w:r w:rsidRPr="00810DE3">
        <w:rPr>
          <w:rFonts w:ascii="Trebuchet MS" w:hAnsi="Trebuchet MS"/>
          <w:b/>
          <w:color w:val="0070C0"/>
          <w:sz w:val="40"/>
          <w:szCs w:val="40"/>
        </w:rPr>
        <w:t>Interviewing the Grievant &amp; Investigating the Grievance</w:t>
      </w:r>
    </w:p>
    <w:p w14:paraId="32172AA7" w14:textId="77777777" w:rsidR="00810DE3" w:rsidRPr="00810DE3" w:rsidRDefault="00810DE3" w:rsidP="00810DE3">
      <w:pPr>
        <w:rPr>
          <w:rFonts w:ascii="Trebuchet MS" w:hAnsi="Trebuchet MS"/>
          <w:b/>
          <w:sz w:val="36"/>
          <w:szCs w:val="36"/>
        </w:rPr>
      </w:pPr>
      <w:r w:rsidRPr="00810DE3">
        <w:rPr>
          <w:rFonts w:ascii="Trebuchet MS" w:hAnsi="Trebuchet MS"/>
          <w:b/>
          <w:sz w:val="36"/>
          <w:szCs w:val="36"/>
        </w:rPr>
        <w:t>Role Play</w:t>
      </w:r>
    </w:p>
    <w:p w14:paraId="3DCC03DD" w14:textId="77777777" w:rsidR="00810DE3" w:rsidRPr="00810DE3" w:rsidRDefault="00810DE3" w:rsidP="00810DE3">
      <w:pPr>
        <w:rPr>
          <w:rFonts w:ascii="Trebuchet MS" w:hAnsi="Trebuchet MS"/>
          <w:b/>
        </w:rPr>
      </w:pPr>
    </w:p>
    <w:p w14:paraId="2B1471AA" w14:textId="77777777" w:rsidR="00810DE3" w:rsidRPr="00810DE3" w:rsidRDefault="00810DE3" w:rsidP="00810DE3">
      <w:pPr>
        <w:rPr>
          <w:rFonts w:ascii="Trebuchet MS" w:hAnsi="Trebuchet MS"/>
          <w:b/>
        </w:rPr>
      </w:pPr>
    </w:p>
    <w:p w14:paraId="4A595535" w14:textId="77777777" w:rsidR="00810DE3" w:rsidRPr="00FA72D7" w:rsidRDefault="00810DE3" w:rsidP="002A578F">
      <w:pPr>
        <w:pStyle w:val="ListParagraph"/>
        <w:numPr>
          <w:ilvl w:val="0"/>
          <w:numId w:val="114"/>
        </w:numPr>
        <w:contextualSpacing/>
        <w:rPr>
          <w:rFonts w:ascii="Trebuchet MS" w:hAnsi="Trebuchet MS"/>
          <w:i/>
          <w:sz w:val="28"/>
          <w:szCs w:val="28"/>
        </w:rPr>
      </w:pPr>
      <w:r w:rsidRPr="00FA72D7">
        <w:rPr>
          <w:rFonts w:ascii="Trebuchet MS" w:hAnsi="Trebuchet MS"/>
          <w:i/>
          <w:sz w:val="28"/>
          <w:szCs w:val="28"/>
        </w:rPr>
        <w:t>Review “Guidelines for Interviewing the Grievant” (page 23) and “The 5 Ws + 1 H!” (page 24).</w:t>
      </w:r>
    </w:p>
    <w:p w14:paraId="6026B2E9" w14:textId="77777777" w:rsidR="00810DE3" w:rsidRPr="00FA72D7" w:rsidRDefault="00810DE3" w:rsidP="00810DE3">
      <w:pPr>
        <w:pStyle w:val="ListParagraph"/>
        <w:rPr>
          <w:rFonts w:ascii="Trebuchet MS" w:hAnsi="Trebuchet MS"/>
          <w:i/>
          <w:sz w:val="28"/>
          <w:szCs w:val="28"/>
        </w:rPr>
      </w:pPr>
    </w:p>
    <w:p w14:paraId="47AA7A9F" w14:textId="77777777" w:rsidR="00810DE3" w:rsidRPr="00FA72D7" w:rsidRDefault="00810DE3" w:rsidP="002A578F">
      <w:pPr>
        <w:pStyle w:val="ListParagraph"/>
        <w:numPr>
          <w:ilvl w:val="0"/>
          <w:numId w:val="114"/>
        </w:numPr>
        <w:contextualSpacing/>
        <w:rPr>
          <w:rFonts w:ascii="Trebuchet MS" w:hAnsi="Trebuchet MS"/>
          <w:i/>
          <w:sz w:val="28"/>
          <w:szCs w:val="28"/>
        </w:rPr>
      </w:pPr>
      <w:r w:rsidRPr="00FA72D7">
        <w:rPr>
          <w:rFonts w:ascii="Trebuchet MS" w:hAnsi="Trebuchet MS"/>
          <w:i/>
          <w:sz w:val="28"/>
          <w:szCs w:val="28"/>
        </w:rPr>
        <w:t>Next, get into pairs with one person taking the role of the AR/CR and the other the role of the grievant.  Your trainer will distribute a handout to the “grievant” describing the grievant’s role  The “AR/CR” will interview the grievant attempting.  Use the “5 Ws + 1 H!” as a guide.  The “grievant” should answer questions truthfully based on the information on the grievance fact sheet, but should not volunteer information. In other words, be a cooperative grievant, but not an easy grievant!</w:t>
      </w:r>
    </w:p>
    <w:p w14:paraId="722F07C4" w14:textId="77777777" w:rsidR="00810DE3" w:rsidRPr="00FA72D7" w:rsidRDefault="00810DE3" w:rsidP="00810DE3">
      <w:pPr>
        <w:pStyle w:val="ListParagraph"/>
        <w:rPr>
          <w:rFonts w:ascii="Trebuchet MS" w:hAnsi="Trebuchet MS"/>
          <w:i/>
          <w:sz w:val="28"/>
          <w:szCs w:val="28"/>
        </w:rPr>
      </w:pPr>
    </w:p>
    <w:p w14:paraId="1149DA86" w14:textId="77777777" w:rsidR="00810DE3" w:rsidRPr="00FA72D7" w:rsidRDefault="00810DE3" w:rsidP="002A578F">
      <w:pPr>
        <w:pStyle w:val="ListParagraph"/>
        <w:numPr>
          <w:ilvl w:val="0"/>
          <w:numId w:val="114"/>
        </w:numPr>
        <w:contextualSpacing/>
        <w:rPr>
          <w:rFonts w:ascii="Trebuchet MS" w:hAnsi="Trebuchet MS"/>
          <w:i/>
          <w:sz w:val="28"/>
          <w:szCs w:val="28"/>
        </w:rPr>
      </w:pPr>
      <w:r w:rsidRPr="00FA72D7">
        <w:rPr>
          <w:rFonts w:ascii="Trebuchet MS" w:hAnsi="Trebuchet MS"/>
          <w:i/>
          <w:sz w:val="28"/>
          <w:szCs w:val="28"/>
        </w:rPr>
        <w:t>The participant roleplaying the AR/CR can take notes on page 25.</w:t>
      </w:r>
    </w:p>
    <w:p w14:paraId="789D8B93" w14:textId="77777777" w:rsidR="0018550D" w:rsidRPr="00FA72D7" w:rsidRDefault="0018550D" w:rsidP="00810DE3">
      <w:pPr>
        <w:rPr>
          <w:rFonts w:ascii="Trebuchet MS" w:hAnsi="Trebuchet MS"/>
          <w:sz w:val="28"/>
          <w:szCs w:val="28"/>
        </w:rPr>
      </w:pPr>
    </w:p>
    <w:p w14:paraId="595104F2" w14:textId="4F007DFD" w:rsidR="00810DE3" w:rsidRPr="00FA72D7" w:rsidRDefault="00810DE3" w:rsidP="00810DE3">
      <w:pPr>
        <w:rPr>
          <w:rFonts w:ascii="Trebuchet MS" w:hAnsi="Trebuchet MS"/>
          <w:sz w:val="28"/>
          <w:szCs w:val="28"/>
        </w:rPr>
      </w:pPr>
      <w:r w:rsidRPr="00FA72D7">
        <w:rPr>
          <w:rFonts w:ascii="Trebuchet MS" w:hAnsi="Trebuchet MS"/>
          <w:sz w:val="28"/>
          <w:szCs w:val="28"/>
        </w:rPr>
        <w:t>At the conclusion of the interviews we will discuss as a large group how the role plays went:</w:t>
      </w:r>
    </w:p>
    <w:p w14:paraId="60EE28DA" w14:textId="77777777" w:rsidR="0018550D" w:rsidRPr="00FA72D7" w:rsidRDefault="0018550D" w:rsidP="00810DE3">
      <w:pPr>
        <w:rPr>
          <w:rFonts w:ascii="Trebuchet MS" w:hAnsi="Trebuchet MS"/>
          <w:sz w:val="28"/>
          <w:szCs w:val="28"/>
        </w:rPr>
      </w:pPr>
    </w:p>
    <w:p w14:paraId="14378F95" w14:textId="2BA21A26" w:rsidR="00810DE3" w:rsidRPr="00FA72D7" w:rsidRDefault="00810DE3" w:rsidP="002A578F">
      <w:pPr>
        <w:pStyle w:val="ListParagraph"/>
        <w:numPr>
          <w:ilvl w:val="0"/>
          <w:numId w:val="115"/>
        </w:numPr>
        <w:contextualSpacing/>
        <w:rPr>
          <w:rFonts w:ascii="Trebuchet MS" w:hAnsi="Trebuchet MS"/>
          <w:sz w:val="28"/>
          <w:szCs w:val="28"/>
        </w:rPr>
      </w:pPr>
      <w:r w:rsidRPr="00FA72D7">
        <w:rPr>
          <w:rFonts w:ascii="Trebuchet MS" w:hAnsi="Trebuchet MS"/>
          <w:sz w:val="28"/>
          <w:szCs w:val="28"/>
        </w:rPr>
        <w:t>AR/CRs, what were some of the challenges you encountered during the interview?  How did you overcome these?  What additional questions could you have asked the grievant?</w:t>
      </w:r>
    </w:p>
    <w:p w14:paraId="04D1ED50" w14:textId="77777777" w:rsidR="0018550D" w:rsidRPr="00FA72D7" w:rsidRDefault="0018550D" w:rsidP="0018550D">
      <w:pPr>
        <w:pStyle w:val="ListParagraph"/>
        <w:ind w:left="1080"/>
        <w:contextualSpacing/>
        <w:rPr>
          <w:rFonts w:ascii="Trebuchet MS" w:hAnsi="Trebuchet MS"/>
          <w:sz w:val="28"/>
          <w:szCs w:val="28"/>
        </w:rPr>
      </w:pPr>
    </w:p>
    <w:p w14:paraId="328C0E89" w14:textId="0489D0CF" w:rsidR="00810DE3" w:rsidRPr="00FA72D7" w:rsidRDefault="00810DE3" w:rsidP="002A578F">
      <w:pPr>
        <w:pStyle w:val="ListParagraph"/>
        <w:numPr>
          <w:ilvl w:val="0"/>
          <w:numId w:val="115"/>
        </w:numPr>
        <w:contextualSpacing/>
        <w:rPr>
          <w:rFonts w:ascii="Trebuchet MS" w:hAnsi="Trebuchet MS"/>
          <w:sz w:val="28"/>
          <w:szCs w:val="28"/>
        </w:rPr>
      </w:pPr>
      <w:r w:rsidRPr="00FA72D7">
        <w:rPr>
          <w:rFonts w:ascii="Trebuchet MS" w:hAnsi="Trebuchet MS"/>
          <w:sz w:val="28"/>
          <w:szCs w:val="28"/>
        </w:rPr>
        <w:t>Grievants, did you feel like the AR/CR cared about your situation and really listened to what you had to say?  Was the AR/CR successful in soliciting all the facts you had to give?  What additional questions could have been asked?</w:t>
      </w:r>
    </w:p>
    <w:p w14:paraId="361C5843" w14:textId="77777777" w:rsidR="0018550D" w:rsidRPr="00FA72D7" w:rsidRDefault="0018550D" w:rsidP="0018550D">
      <w:pPr>
        <w:contextualSpacing/>
        <w:rPr>
          <w:rFonts w:ascii="Trebuchet MS" w:hAnsi="Trebuchet MS"/>
          <w:sz w:val="28"/>
          <w:szCs w:val="28"/>
        </w:rPr>
      </w:pPr>
    </w:p>
    <w:p w14:paraId="42167B94" w14:textId="77777777" w:rsidR="00810DE3" w:rsidRPr="00FA72D7" w:rsidRDefault="00810DE3" w:rsidP="002A578F">
      <w:pPr>
        <w:pStyle w:val="ListParagraph"/>
        <w:numPr>
          <w:ilvl w:val="0"/>
          <w:numId w:val="115"/>
        </w:numPr>
        <w:contextualSpacing/>
        <w:rPr>
          <w:rFonts w:ascii="Trebuchet MS" w:hAnsi="Trebuchet MS"/>
          <w:sz w:val="28"/>
          <w:szCs w:val="28"/>
        </w:rPr>
      </w:pPr>
      <w:r w:rsidRPr="00FA72D7">
        <w:rPr>
          <w:rFonts w:ascii="Trebuchet MS" w:hAnsi="Trebuchet MS"/>
          <w:sz w:val="28"/>
          <w:szCs w:val="28"/>
        </w:rPr>
        <w:t>How did the AR/CR explain that she/he might be interviewing co-workers or supervisors about your issue?  How did the AR/CR explain the next steps in the grievance process?</w:t>
      </w:r>
    </w:p>
    <w:p w14:paraId="738FC67D" w14:textId="77777777" w:rsidR="00810DE3" w:rsidRPr="00810DE3" w:rsidRDefault="00810DE3" w:rsidP="00810DE3">
      <w:pPr>
        <w:rPr>
          <w:rFonts w:ascii="Trebuchet MS" w:hAnsi="Trebuchet MS"/>
        </w:rPr>
      </w:pPr>
    </w:p>
    <w:p w14:paraId="6DBE8E90" w14:textId="77777777" w:rsidR="00810DE3" w:rsidRPr="00810DE3" w:rsidRDefault="00810DE3" w:rsidP="00810DE3">
      <w:pPr>
        <w:rPr>
          <w:rFonts w:ascii="Trebuchet MS" w:hAnsi="Trebuchet MS"/>
        </w:rPr>
      </w:pPr>
    </w:p>
    <w:p w14:paraId="42700C8B" w14:textId="77777777" w:rsidR="00810DE3" w:rsidRPr="00810DE3" w:rsidRDefault="00810DE3" w:rsidP="00810DE3">
      <w:pPr>
        <w:rPr>
          <w:rFonts w:ascii="Trebuchet MS" w:hAnsi="Trebuchet MS"/>
        </w:rPr>
      </w:pPr>
    </w:p>
    <w:p w14:paraId="5F9E0F6E" w14:textId="77777777" w:rsidR="00810DE3" w:rsidRPr="00810DE3" w:rsidRDefault="00810DE3" w:rsidP="00810DE3">
      <w:pPr>
        <w:rPr>
          <w:rFonts w:ascii="Trebuchet MS" w:hAnsi="Trebuchet MS"/>
        </w:rPr>
      </w:pPr>
    </w:p>
    <w:p w14:paraId="4DC2CE1F" w14:textId="77777777" w:rsidR="00810DE3" w:rsidRPr="00810DE3" w:rsidRDefault="00810DE3" w:rsidP="00810DE3">
      <w:pPr>
        <w:rPr>
          <w:rFonts w:ascii="Trebuchet MS" w:hAnsi="Trebuchet MS"/>
        </w:rPr>
      </w:pPr>
    </w:p>
    <w:p w14:paraId="456A48F6" w14:textId="77777777" w:rsidR="00810DE3" w:rsidRPr="00810DE3" w:rsidRDefault="00810DE3" w:rsidP="00810DE3">
      <w:pPr>
        <w:rPr>
          <w:rFonts w:ascii="Trebuchet MS" w:hAnsi="Trebuchet MS"/>
        </w:rPr>
      </w:pPr>
    </w:p>
    <w:p w14:paraId="197DED12" w14:textId="61C3F554" w:rsidR="00810DE3" w:rsidRPr="0018550D" w:rsidRDefault="00810DE3" w:rsidP="00810DE3">
      <w:pPr>
        <w:rPr>
          <w:rFonts w:ascii="Trebuchet MS" w:hAnsi="Trebuchet MS"/>
          <w:b/>
          <w:color w:val="0070C0"/>
          <w:sz w:val="40"/>
          <w:szCs w:val="40"/>
        </w:rPr>
      </w:pPr>
      <w:r w:rsidRPr="0018550D">
        <w:rPr>
          <w:rFonts w:ascii="Trebuchet MS" w:hAnsi="Trebuchet MS"/>
          <w:b/>
          <w:color w:val="0070C0"/>
          <w:sz w:val="40"/>
          <w:szCs w:val="40"/>
        </w:rPr>
        <w:t>Interviewing the Grievant &amp; Investigating the Grievance</w:t>
      </w:r>
    </w:p>
    <w:p w14:paraId="0EFC8E01" w14:textId="77777777" w:rsidR="00810DE3" w:rsidRPr="00810DE3" w:rsidRDefault="00810DE3" w:rsidP="00810DE3">
      <w:pPr>
        <w:rPr>
          <w:rFonts w:ascii="Trebuchet MS" w:hAnsi="Trebuchet MS"/>
          <w:b/>
          <w:sz w:val="36"/>
          <w:szCs w:val="36"/>
        </w:rPr>
      </w:pPr>
      <w:r w:rsidRPr="00810DE3">
        <w:rPr>
          <w:rFonts w:ascii="Trebuchet MS" w:hAnsi="Trebuchet MS"/>
          <w:b/>
          <w:sz w:val="36"/>
          <w:szCs w:val="36"/>
        </w:rPr>
        <w:t>Guidelines for Interviewing the Grievant</w:t>
      </w:r>
    </w:p>
    <w:p w14:paraId="09E07443" w14:textId="77777777" w:rsidR="00810DE3" w:rsidRPr="00FA72D7" w:rsidRDefault="00810DE3" w:rsidP="00810DE3">
      <w:pPr>
        <w:rPr>
          <w:rFonts w:ascii="Trebuchet MS" w:hAnsi="Trebuchet MS"/>
          <w:b/>
          <w:color w:val="808080" w:themeColor="background1" w:themeShade="80"/>
          <w:sz w:val="26"/>
          <w:szCs w:val="26"/>
        </w:rPr>
      </w:pPr>
      <w:r w:rsidRPr="00810DE3">
        <w:rPr>
          <w:rFonts w:ascii="Trebuchet MS" w:hAnsi="Trebuchet MS"/>
          <w:b/>
          <w:color w:val="808080" w:themeColor="background1" w:themeShade="80"/>
          <w:sz w:val="48"/>
          <w:szCs w:val="48"/>
        </w:rPr>
        <w:t xml:space="preserve"> </w:t>
      </w:r>
    </w:p>
    <w:p w14:paraId="02D8F527" w14:textId="77777777" w:rsidR="00810DE3" w:rsidRPr="00FA72D7" w:rsidRDefault="00810DE3" w:rsidP="002A578F">
      <w:pPr>
        <w:pStyle w:val="ListParagraph"/>
        <w:numPr>
          <w:ilvl w:val="0"/>
          <w:numId w:val="116"/>
        </w:numPr>
        <w:ind w:left="360"/>
        <w:contextualSpacing/>
        <w:rPr>
          <w:rFonts w:ascii="Trebuchet MS" w:hAnsi="Trebuchet MS"/>
          <w:b/>
          <w:sz w:val="26"/>
          <w:szCs w:val="26"/>
        </w:rPr>
      </w:pPr>
      <w:r w:rsidRPr="00FA72D7">
        <w:rPr>
          <w:rFonts w:ascii="Trebuchet MS" w:hAnsi="Trebuchet MS"/>
          <w:b/>
          <w:sz w:val="26"/>
          <w:szCs w:val="26"/>
        </w:rPr>
        <w:t>Find the right place and time for the interview.</w:t>
      </w:r>
    </w:p>
    <w:p w14:paraId="58417F3B" w14:textId="2E2DB631" w:rsidR="00810DE3" w:rsidRPr="00FA72D7" w:rsidRDefault="00810DE3" w:rsidP="00810DE3">
      <w:pPr>
        <w:pStyle w:val="ListParagraph"/>
        <w:ind w:left="360"/>
        <w:rPr>
          <w:rFonts w:ascii="Trebuchet MS" w:hAnsi="Trebuchet MS"/>
          <w:sz w:val="26"/>
          <w:szCs w:val="26"/>
        </w:rPr>
      </w:pPr>
      <w:r w:rsidRPr="00FA72D7">
        <w:rPr>
          <w:rFonts w:ascii="Trebuchet MS" w:hAnsi="Trebuchet MS"/>
          <w:sz w:val="26"/>
          <w:szCs w:val="26"/>
        </w:rPr>
        <w:t xml:space="preserve">A quiet place and </w:t>
      </w:r>
      <w:r w:rsidRPr="00FA72D7">
        <w:rPr>
          <w:rFonts w:ascii="Trebuchet MS" w:hAnsi="Trebuchet MS"/>
          <w:sz w:val="26"/>
          <w:szCs w:val="26"/>
          <w:u w:val="single"/>
        </w:rPr>
        <w:t>sufficient</w:t>
      </w:r>
      <w:r w:rsidR="00EF1BCA" w:rsidRPr="00FA72D7">
        <w:rPr>
          <w:rFonts w:ascii="Trebuchet MS" w:hAnsi="Trebuchet MS"/>
          <w:sz w:val="26"/>
          <w:szCs w:val="26"/>
          <w:u w:val="single"/>
        </w:rPr>
        <w:t xml:space="preserve"> </w:t>
      </w:r>
      <w:r w:rsidRPr="00FA72D7">
        <w:rPr>
          <w:rFonts w:ascii="Trebuchet MS" w:hAnsi="Trebuchet MS"/>
          <w:sz w:val="26"/>
          <w:szCs w:val="26"/>
          <w:u w:val="single"/>
        </w:rPr>
        <w:t>time</w:t>
      </w:r>
      <w:r w:rsidRPr="00FA72D7">
        <w:rPr>
          <w:rFonts w:ascii="Trebuchet MS" w:hAnsi="Trebuchet MS"/>
          <w:sz w:val="26"/>
          <w:szCs w:val="26"/>
        </w:rPr>
        <w:t xml:space="preserve"> are the conditions you need. </w:t>
      </w:r>
    </w:p>
    <w:p w14:paraId="63BADEC3" w14:textId="77777777" w:rsidR="00810DE3" w:rsidRPr="00FA72D7" w:rsidRDefault="00810DE3" w:rsidP="00810DE3">
      <w:pPr>
        <w:pStyle w:val="ListParagraph"/>
        <w:ind w:left="360"/>
        <w:rPr>
          <w:rFonts w:ascii="Trebuchet MS" w:hAnsi="Trebuchet MS"/>
          <w:sz w:val="26"/>
          <w:szCs w:val="26"/>
        </w:rPr>
      </w:pPr>
    </w:p>
    <w:p w14:paraId="1300D801" w14:textId="77777777" w:rsidR="00810DE3" w:rsidRPr="00FA72D7" w:rsidRDefault="00810DE3" w:rsidP="002A578F">
      <w:pPr>
        <w:pStyle w:val="ListParagraph"/>
        <w:numPr>
          <w:ilvl w:val="0"/>
          <w:numId w:val="116"/>
        </w:numPr>
        <w:ind w:left="360"/>
        <w:contextualSpacing/>
        <w:rPr>
          <w:rFonts w:ascii="Trebuchet MS" w:hAnsi="Trebuchet MS"/>
          <w:b/>
          <w:sz w:val="26"/>
          <w:szCs w:val="26"/>
        </w:rPr>
      </w:pPr>
      <w:r w:rsidRPr="00FA72D7">
        <w:rPr>
          <w:rFonts w:ascii="Trebuchet MS" w:hAnsi="Trebuchet MS"/>
          <w:b/>
          <w:sz w:val="26"/>
          <w:szCs w:val="26"/>
        </w:rPr>
        <w:t>Encourage the member to talk.</w:t>
      </w:r>
    </w:p>
    <w:p w14:paraId="226B46D4" w14:textId="77777777" w:rsidR="00810DE3" w:rsidRPr="00FA72D7" w:rsidRDefault="00810DE3" w:rsidP="00810DE3">
      <w:pPr>
        <w:pStyle w:val="ListParagraph"/>
        <w:ind w:left="360"/>
        <w:rPr>
          <w:rFonts w:ascii="Trebuchet MS" w:hAnsi="Trebuchet MS"/>
          <w:sz w:val="26"/>
          <w:szCs w:val="26"/>
        </w:rPr>
      </w:pPr>
      <w:r w:rsidRPr="00FA72D7">
        <w:rPr>
          <w:rFonts w:ascii="Trebuchet MS" w:hAnsi="Trebuchet MS"/>
          <w:sz w:val="26"/>
          <w:szCs w:val="26"/>
        </w:rPr>
        <w:t>Let the member “vent” for a few minutes, if necessary.  While you are certainly after facts, the member’s feelings are important, too, and can help shed light on the incident.  For example, a member’s “hunch” about why a supervisor took a certain action may lead you to discover additional facts or evidence.</w:t>
      </w:r>
    </w:p>
    <w:p w14:paraId="0888E9CB" w14:textId="77777777" w:rsidR="00810DE3" w:rsidRPr="00FA72D7" w:rsidRDefault="00810DE3" w:rsidP="00810DE3">
      <w:pPr>
        <w:pStyle w:val="ListParagraph"/>
        <w:ind w:left="360"/>
        <w:rPr>
          <w:rFonts w:ascii="Trebuchet MS" w:hAnsi="Trebuchet MS"/>
          <w:sz w:val="26"/>
          <w:szCs w:val="26"/>
        </w:rPr>
      </w:pPr>
    </w:p>
    <w:p w14:paraId="077DBBC2" w14:textId="77777777" w:rsidR="00810DE3" w:rsidRPr="00FA72D7" w:rsidRDefault="00810DE3" w:rsidP="002A578F">
      <w:pPr>
        <w:pStyle w:val="ListParagraph"/>
        <w:numPr>
          <w:ilvl w:val="0"/>
          <w:numId w:val="116"/>
        </w:numPr>
        <w:ind w:left="360"/>
        <w:contextualSpacing/>
        <w:rPr>
          <w:rFonts w:ascii="Trebuchet MS" w:hAnsi="Trebuchet MS"/>
          <w:b/>
          <w:sz w:val="26"/>
          <w:szCs w:val="26"/>
        </w:rPr>
      </w:pPr>
      <w:r w:rsidRPr="00FA72D7">
        <w:rPr>
          <w:rFonts w:ascii="Trebuchet MS" w:hAnsi="Trebuchet MS"/>
          <w:b/>
          <w:sz w:val="26"/>
          <w:szCs w:val="26"/>
        </w:rPr>
        <w:t>Repeat the story back to see if you have it right.</w:t>
      </w:r>
    </w:p>
    <w:p w14:paraId="7D98BEFD" w14:textId="77777777" w:rsidR="00810DE3" w:rsidRPr="00FA72D7" w:rsidRDefault="00810DE3" w:rsidP="00810DE3">
      <w:pPr>
        <w:pStyle w:val="ListParagraph"/>
        <w:ind w:left="360"/>
        <w:rPr>
          <w:rFonts w:ascii="Trebuchet MS" w:hAnsi="Trebuchet MS"/>
          <w:b/>
          <w:sz w:val="26"/>
          <w:szCs w:val="26"/>
        </w:rPr>
      </w:pPr>
    </w:p>
    <w:p w14:paraId="67E3F4FB" w14:textId="77777777" w:rsidR="00810DE3" w:rsidRPr="00FA72D7" w:rsidRDefault="00810DE3" w:rsidP="002A578F">
      <w:pPr>
        <w:pStyle w:val="ListParagraph"/>
        <w:numPr>
          <w:ilvl w:val="0"/>
          <w:numId w:val="116"/>
        </w:numPr>
        <w:ind w:left="360"/>
        <w:contextualSpacing/>
        <w:rPr>
          <w:rFonts w:ascii="Trebuchet MS" w:hAnsi="Trebuchet MS"/>
          <w:b/>
          <w:sz w:val="26"/>
          <w:szCs w:val="26"/>
        </w:rPr>
      </w:pPr>
      <w:r w:rsidRPr="00FA72D7">
        <w:rPr>
          <w:rFonts w:ascii="Trebuchet MS" w:hAnsi="Trebuchet MS"/>
          <w:b/>
          <w:sz w:val="26"/>
          <w:szCs w:val="26"/>
        </w:rPr>
        <w:t>Help the member think through the problem.</w:t>
      </w:r>
    </w:p>
    <w:p w14:paraId="2F3A31CD" w14:textId="77777777" w:rsidR="00810DE3" w:rsidRPr="00FA72D7" w:rsidRDefault="00810DE3" w:rsidP="00810DE3">
      <w:pPr>
        <w:pStyle w:val="ListParagraph"/>
        <w:ind w:left="360"/>
        <w:rPr>
          <w:rFonts w:ascii="Trebuchet MS" w:hAnsi="Trebuchet MS"/>
          <w:sz w:val="26"/>
          <w:szCs w:val="26"/>
        </w:rPr>
      </w:pPr>
      <w:r w:rsidRPr="00FA72D7">
        <w:rPr>
          <w:rFonts w:ascii="Trebuchet MS" w:hAnsi="Trebuchet MS"/>
          <w:sz w:val="26"/>
          <w:szCs w:val="26"/>
        </w:rPr>
        <w:t xml:space="preserve">You and the member should </w:t>
      </w:r>
      <w:r w:rsidRPr="00FA72D7">
        <w:rPr>
          <w:rFonts w:ascii="Trebuchet MS" w:hAnsi="Trebuchet MS"/>
          <w:sz w:val="26"/>
          <w:szCs w:val="26"/>
          <w:u w:val="single"/>
        </w:rPr>
        <w:t>weigh alternatives</w:t>
      </w:r>
      <w:r w:rsidRPr="00FA72D7">
        <w:rPr>
          <w:rFonts w:ascii="Trebuchet MS" w:hAnsi="Trebuchet MS"/>
          <w:sz w:val="26"/>
          <w:szCs w:val="26"/>
        </w:rPr>
        <w:t xml:space="preserve"> and explore solutions together as part of the interview.  What are the member’s options?</w:t>
      </w:r>
    </w:p>
    <w:p w14:paraId="66955F89" w14:textId="77777777" w:rsidR="00810DE3" w:rsidRPr="00FA72D7" w:rsidRDefault="00810DE3" w:rsidP="00810DE3">
      <w:pPr>
        <w:pStyle w:val="ListParagraph"/>
        <w:ind w:left="360"/>
        <w:rPr>
          <w:rFonts w:ascii="Trebuchet MS" w:hAnsi="Trebuchet MS"/>
          <w:sz w:val="26"/>
          <w:szCs w:val="26"/>
        </w:rPr>
      </w:pPr>
    </w:p>
    <w:p w14:paraId="0B7EF15A" w14:textId="77777777" w:rsidR="00810DE3" w:rsidRPr="00FA72D7" w:rsidRDefault="00810DE3" w:rsidP="002A578F">
      <w:pPr>
        <w:pStyle w:val="ListParagraph"/>
        <w:numPr>
          <w:ilvl w:val="0"/>
          <w:numId w:val="116"/>
        </w:numPr>
        <w:ind w:left="360"/>
        <w:contextualSpacing/>
        <w:rPr>
          <w:rFonts w:ascii="Trebuchet MS" w:hAnsi="Trebuchet MS"/>
          <w:b/>
          <w:sz w:val="26"/>
          <w:szCs w:val="26"/>
        </w:rPr>
      </w:pPr>
      <w:r w:rsidRPr="00FA72D7">
        <w:rPr>
          <w:rFonts w:ascii="Trebuchet MS" w:hAnsi="Trebuchet MS"/>
          <w:b/>
          <w:sz w:val="26"/>
          <w:szCs w:val="26"/>
        </w:rPr>
        <w:t>Explain the next steps.</w:t>
      </w:r>
    </w:p>
    <w:p w14:paraId="1FFDB05C" w14:textId="77777777" w:rsidR="00810DE3" w:rsidRPr="00FA72D7" w:rsidRDefault="00810DE3" w:rsidP="00810DE3">
      <w:pPr>
        <w:pStyle w:val="ListParagraph"/>
        <w:ind w:left="360"/>
        <w:rPr>
          <w:rFonts w:ascii="Trebuchet MS" w:hAnsi="Trebuchet MS"/>
          <w:sz w:val="26"/>
          <w:szCs w:val="26"/>
        </w:rPr>
      </w:pPr>
      <w:r w:rsidRPr="00FA72D7">
        <w:rPr>
          <w:rFonts w:ascii="Trebuchet MS" w:hAnsi="Trebuchet MS"/>
          <w:sz w:val="26"/>
          <w:szCs w:val="26"/>
        </w:rPr>
        <w:t>In many cases you may have to investigate further before you can be certain that there is a legitimate grievance.  You should let the member know if you plan on interviewing others as part of your investigation.  At the end of the interview explain the grievance process and that it will be important for the member to be involved.  Tell the member you need to complete your investigation before you can commit to filing the grievance.  Tell the member you will get back to them by a specific date… and then do it!</w:t>
      </w:r>
    </w:p>
    <w:p w14:paraId="626388C5" w14:textId="77777777" w:rsidR="00810DE3" w:rsidRPr="00FA72D7" w:rsidRDefault="00810DE3" w:rsidP="00810DE3">
      <w:pPr>
        <w:pStyle w:val="ListParagraph"/>
        <w:ind w:left="360"/>
        <w:rPr>
          <w:rFonts w:ascii="Trebuchet MS" w:hAnsi="Trebuchet MS"/>
          <w:sz w:val="26"/>
          <w:szCs w:val="26"/>
        </w:rPr>
      </w:pPr>
    </w:p>
    <w:p w14:paraId="1F82D51F" w14:textId="77777777" w:rsidR="00810DE3" w:rsidRPr="00FA72D7" w:rsidRDefault="00810DE3" w:rsidP="002A578F">
      <w:pPr>
        <w:pStyle w:val="ListParagraph"/>
        <w:numPr>
          <w:ilvl w:val="0"/>
          <w:numId w:val="116"/>
        </w:numPr>
        <w:ind w:left="360"/>
        <w:contextualSpacing/>
        <w:rPr>
          <w:rFonts w:ascii="Trebuchet MS" w:hAnsi="Trebuchet MS"/>
          <w:b/>
          <w:sz w:val="26"/>
          <w:szCs w:val="26"/>
        </w:rPr>
      </w:pPr>
      <w:r w:rsidRPr="00FA72D7">
        <w:rPr>
          <w:rFonts w:ascii="Trebuchet MS" w:hAnsi="Trebuchet MS"/>
          <w:b/>
          <w:sz w:val="26"/>
          <w:szCs w:val="26"/>
        </w:rPr>
        <w:t>Give “homework”.</w:t>
      </w:r>
    </w:p>
    <w:p w14:paraId="7936BAC9" w14:textId="77777777" w:rsidR="00810DE3" w:rsidRPr="00FA72D7" w:rsidRDefault="00810DE3" w:rsidP="00810DE3">
      <w:pPr>
        <w:pStyle w:val="ListParagraph"/>
        <w:ind w:left="360"/>
        <w:rPr>
          <w:rFonts w:ascii="Trebuchet MS" w:hAnsi="Trebuchet MS"/>
          <w:sz w:val="26"/>
          <w:szCs w:val="26"/>
        </w:rPr>
      </w:pPr>
      <w:r w:rsidRPr="00FA72D7">
        <w:rPr>
          <w:rFonts w:ascii="Trebuchet MS" w:hAnsi="Trebuchet MS"/>
          <w:sz w:val="26"/>
          <w:szCs w:val="26"/>
        </w:rPr>
        <w:t>Is there any information you’re missing and need for your investigating that the member could help collect?  For example, do you need copies of performance evaluations, or a witness’s full name and contact information?  Get the member actively involved in the investigation.</w:t>
      </w:r>
    </w:p>
    <w:p w14:paraId="43A89786" w14:textId="77777777" w:rsidR="00810DE3" w:rsidRPr="00FA72D7" w:rsidRDefault="00810DE3" w:rsidP="00810DE3">
      <w:pPr>
        <w:pStyle w:val="ListParagraph"/>
        <w:ind w:left="360"/>
        <w:rPr>
          <w:rFonts w:ascii="Trebuchet MS" w:hAnsi="Trebuchet MS"/>
          <w:sz w:val="26"/>
          <w:szCs w:val="26"/>
        </w:rPr>
      </w:pPr>
    </w:p>
    <w:p w14:paraId="35C9B5BD" w14:textId="77777777" w:rsidR="00810DE3" w:rsidRPr="00FA72D7" w:rsidRDefault="00810DE3" w:rsidP="002A578F">
      <w:pPr>
        <w:pStyle w:val="ListParagraph"/>
        <w:numPr>
          <w:ilvl w:val="0"/>
          <w:numId w:val="116"/>
        </w:numPr>
        <w:ind w:left="360"/>
        <w:contextualSpacing/>
        <w:rPr>
          <w:rFonts w:ascii="Trebuchet MS" w:hAnsi="Trebuchet MS"/>
          <w:b/>
          <w:sz w:val="26"/>
          <w:szCs w:val="26"/>
        </w:rPr>
      </w:pPr>
      <w:r w:rsidRPr="00FA72D7">
        <w:rPr>
          <w:rFonts w:ascii="Trebuchet MS" w:hAnsi="Trebuchet MS"/>
          <w:b/>
          <w:sz w:val="26"/>
          <w:szCs w:val="26"/>
        </w:rPr>
        <w:t>Follow up after your investigation.</w:t>
      </w:r>
    </w:p>
    <w:p w14:paraId="164DE722" w14:textId="77777777" w:rsidR="00810DE3" w:rsidRPr="00FA72D7" w:rsidRDefault="00810DE3" w:rsidP="00810DE3">
      <w:pPr>
        <w:pStyle w:val="ListParagraph"/>
        <w:ind w:left="360"/>
        <w:rPr>
          <w:rFonts w:ascii="Trebuchet MS" w:hAnsi="Trebuchet MS"/>
          <w:sz w:val="26"/>
          <w:szCs w:val="26"/>
        </w:rPr>
      </w:pPr>
      <w:r w:rsidRPr="00FA72D7">
        <w:rPr>
          <w:rFonts w:ascii="Trebuchet MS" w:hAnsi="Trebuchet MS"/>
          <w:sz w:val="26"/>
          <w:szCs w:val="26"/>
        </w:rPr>
        <w:t xml:space="preserve">If, after you complete your investigation, you believe there is not a legitimate grievance, </w:t>
      </w:r>
      <w:r w:rsidRPr="00FA72D7">
        <w:rPr>
          <w:rFonts w:ascii="Trebuchet MS" w:hAnsi="Trebuchet MS"/>
          <w:b/>
          <w:i/>
          <w:sz w:val="26"/>
          <w:szCs w:val="26"/>
        </w:rPr>
        <w:t>go back and explain that to the member</w:t>
      </w:r>
      <w:r w:rsidRPr="00FA72D7">
        <w:rPr>
          <w:rFonts w:ascii="Trebuchet MS" w:hAnsi="Trebuchet MS"/>
          <w:sz w:val="26"/>
          <w:szCs w:val="26"/>
        </w:rPr>
        <w:t>.  Discuss other methods for resolving their problem.  If there is a grievance, work with the member to prepare for the grievance meeting.</w:t>
      </w:r>
    </w:p>
    <w:p w14:paraId="37E9E774" w14:textId="77777777" w:rsidR="00EF1BCA" w:rsidRDefault="00EF1BCA" w:rsidP="00810DE3">
      <w:pPr>
        <w:rPr>
          <w:rFonts w:ascii="Trebuchet MS" w:hAnsi="Trebuchet MS"/>
          <w:b/>
          <w:color w:val="808080" w:themeColor="background1" w:themeShade="80"/>
          <w:sz w:val="40"/>
          <w:szCs w:val="40"/>
        </w:rPr>
      </w:pPr>
    </w:p>
    <w:p w14:paraId="62438FCB" w14:textId="77777777" w:rsidR="00EF1BCA" w:rsidRDefault="00EF1BCA" w:rsidP="00810DE3">
      <w:pPr>
        <w:rPr>
          <w:rFonts w:ascii="Trebuchet MS" w:hAnsi="Trebuchet MS"/>
          <w:b/>
          <w:color w:val="808080" w:themeColor="background1" w:themeShade="80"/>
          <w:sz w:val="40"/>
          <w:szCs w:val="40"/>
        </w:rPr>
      </w:pPr>
    </w:p>
    <w:p w14:paraId="45A8C42A" w14:textId="54F03DE7" w:rsidR="00810DE3" w:rsidRPr="00EF1BCA" w:rsidRDefault="00810DE3" w:rsidP="00810DE3">
      <w:pPr>
        <w:rPr>
          <w:rFonts w:ascii="Trebuchet MS" w:hAnsi="Trebuchet MS"/>
          <w:b/>
          <w:color w:val="0070C0"/>
          <w:sz w:val="40"/>
          <w:szCs w:val="40"/>
        </w:rPr>
      </w:pPr>
      <w:r w:rsidRPr="00EF1BCA">
        <w:rPr>
          <w:rFonts w:ascii="Trebuchet MS" w:hAnsi="Trebuchet MS"/>
          <w:b/>
          <w:color w:val="0070C0"/>
          <w:sz w:val="40"/>
          <w:szCs w:val="40"/>
        </w:rPr>
        <w:t>Interviewing the Grievant &amp; Investigating the Grievance</w:t>
      </w:r>
    </w:p>
    <w:p w14:paraId="767A5DAA" w14:textId="77777777" w:rsidR="00810DE3" w:rsidRPr="00810DE3" w:rsidRDefault="00810DE3" w:rsidP="00810DE3">
      <w:pPr>
        <w:rPr>
          <w:rFonts w:ascii="Trebuchet MS" w:hAnsi="Trebuchet MS"/>
          <w:b/>
          <w:sz w:val="36"/>
          <w:szCs w:val="36"/>
        </w:rPr>
      </w:pPr>
      <w:r w:rsidRPr="00810DE3">
        <w:rPr>
          <w:rFonts w:ascii="Trebuchet MS" w:hAnsi="Trebuchet MS"/>
          <w:b/>
          <w:sz w:val="36"/>
          <w:szCs w:val="36"/>
        </w:rPr>
        <w:t>The 5 Ws + 1 H!</w:t>
      </w:r>
    </w:p>
    <w:p w14:paraId="4F683DDD" w14:textId="77777777" w:rsidR="00810DE3" w:rsidRPr="00810DE3" w:rsidRDefault="00810DE3" w:rsidP="00810DE3">
      <w:pPr>
        <w:pStyle w:val="ListParagraph"/>
        <w:rPr>
          <w:rFonts w:ascii="Trebuchet MS" w:hAnsi="Trebuchet MS"/>
        </w:rPr>
      </w:pPr>
    </w:p>
    <w:p w14:paraId="6D1A31E8" w14:textId="77777777" w:rsidR="00810DE3" w:rsidRPr="00810DE3" w:rsidRDefault="00810DE3" w:rsidP="00810DE3">
      <w:pPr>
        <w:pStyle w:val="ListParagraph"/>
        <w:rPr>
          <w:rFonts w:ascii="Trebuchet MS" w:hAnsi="Trebuchet MS"/>
        </w:rPr>
      </w:pPr>
    </w:p>
    <w:p w14:paraId="20F97D55" w14:textId="77777777" w:rsidR="00810DE3" w:rsidRPr="00FA72D7" w:rsidRDefault="00810DE3" w:rsidP="00810DE3">
      <w:pPr>
        <w:rPr>
          <w:rFonts w:ascii="Trebuchet MS" w:hAnsi="Trebuchet MS"/>
          <w:sz w:val="32"/>
          <w:szCs w:val="32"/>
        </w:rPr>
      </w:pPr>
      <w:r w:rsidRPr="00FA72D7">
        <w:rPr>
          <w:rFonts w:ascii="Trebuchet MS" w:hAnsi="Trebuchet MS"/>
          <w:b/>
          <w:sz w:val="32"/>
          <w:szCs w:val="32"/>
        </w:rPr>
        <w:t xml:space="preserve">WHO: </w:t>
      </w:r>
      <w:r w:rsidRPr="00FA72D7">
        <w:rPr>
          <w:rFonts w:ascii="Trebuchet MS" w:hAnsi="Trebuchet MS"/>
          <w:sz w:val="32"/>
          <w:szCs w:val="32"/>
        </w:rPr>
        <w:t>Who is the grievant or grievants?  Who else was involved, even if they’re not grievants?  Get the full name, job titles, and phone numbers of the grievant and witnesses.</w:t>
      </w:r>
    </w:p>
    <w:p w14:paraId="40DFC4ED" w14:textId="77777777" w:rsidR="00EF1BCA" w:rsidRPr="00FA72D7" w:rsidRDefault="00EF1BCA" w:rsidP="00810DE3">
      <w:pPr>
        <w:rPr>
          <w:rFonts w:ascii="Trebuchet MS" w:hAnsi="Trebuchet MS"/>
          <w:b/>
          <w:sz w:val="32"/>
          <w:szCs w:val="32"/>
        </w:rPr>
      </w:pPr>
    </w:p>
    <w:p w14:paraId="1E49D6A9" w14:textId="1BA916E3" w:rsidR="00810DE3" w:rsidRPr="00FA72D7" w:rsidRDefault="00810DE3" w:rsidP="00810DE3">
      <w:pPr>
        <w:rPr>
          <w:rFonts w:ascii="Trebuchet MS" w:hAnsi="Trebuchet MS"/>
          <w:sz w:val="32"/>
          <w:szCs w:val="32"/>
        </w:rPr>
      </w:pPr>
      <w:r w:rsidRPr="00FA72D7">
        <w:rPr>
          <w:rFonts w:ascii="Trebuchet MS" w:hAnsi="Trebuchet MS"/>
          <w:b/>
          <w:sz w:val="32"/>
          <w:szCs w:val="32"/>
        </w:rPr>
        <w:t xml:space="preserve">WHEN: </w:t>
      </w:r>
      <w:r w:rsidRPr="00FA72D7">
        <w:rPr>
          <w:rFonts w:ascii="Trebuchet MS" w:hAnsi="Trebuchet MS"/>
          <w:sz w:val="32"/>
          <w:szCs w:val="32"/>
        </w:rPr>
        <w:t>When did the incident or problem occur?  Get the dates and times.  Did the incident happen more than once?  Check the time limits in the grievance procedure.</w:t>
      </w:r>
    </w:p>
    <w:p w14:paraId="099F0E3C" w14:textId="77777777" w:rsidR="00EF1BCA" w:rsidRPr="00FA72D7" w:rsidRDefault="00EF1BCA" w:rsidP="00810DE3">
      <w:pPr>
        <w:rPr>
          <w:rFonts w:ascii="Trebuchet MS" w:hAnsi="Trebuchet MS"/>
          <w:b/>
          <w:sz w:val="32"/>
          <w:szCs w:val="32"/>
        </w:rPr>
      </w:pPr>
    </w:p>
    <w:p w14:paraId="11BCCE64" w14:textId="6392965B" w:rsidR="00810DE3" w:rsidRPr="00FA72D7" w:rsidRDefault="00810DE3" w:rsidP="00810DE3">
      <w:pPr>
        <w:rPr>
          <w:rFonts w:ascii="Trebuchet MS" w:hAnsi="Trebuchet MS"/>
          <w:sz w:val="32"/>
          <w:szCs w:val="32"/>
        </w:rPr>
      </w:pPr>
      <w:r w:rsidRPr="00FA72D7">
        <w:rPr>
          <w:rFonts w:ascii="Trebuchet MS" w:hAnsi="Trebuchet MS"/>
          <w:b/>
          <w:sz w:val="32"/>
          <w:szCs w:val="32"/>
        </w:rPr>
        <w:t xml:space="preserve">WHERE: </w:t>
      </w:r>
      <w:r w:rsidRPr="00FA72D7">
        <w:rPr>
          <w:rFonts w:ascii="Trebuchet MS" w:hAnsi="Trebuchet MS"/>
          <w:sz w:val="32"/>
          <w:szCs w:val="32"/>
        </w:rPr>
        <w:t>Where did the grievance take place?  Get the exact location.  For some grievances a diagram or photograph may be desireable.</w:t>
      </w:r>
    </w:p>
    <w:p w14:paraId="15741141" w14:textId="77777777" w:rsidR="00EF1BCA" w:rsidRPr="00FA72D7" w:rsidRDefault="00EF1BCA" w:rsidP="00810DE3">
      <w:pPr>
        <w:rPr>
          <w:rFonts w:ascii="Trebuchet MS" w:hAnsi="Trebuchet MS"/>
          <w:b/>
          <w:sz w:val="32"/>
          <w:szCs w:val="32"/>
        </w:rPr>
      </w:pPr>
    </w:p>
    <w:p w14:paraId="13468043" w14:textId="35F1B9DD" w:rsidR="00810DE3" w:rsidRPr="00FA72D7" w:rsidRDefault="00810DE3" w:rsidP="00810DE3">
      <w:pPr>
        <w:rPr>
          <w:rFonts w:ascii="Trebuchet MS" w:hAnsi="Trebuchet MS"/>
          <w:sz w:val="32"/>
          <w:szCs w:val="32"/>
        </w:rPr>
      </w:pPr>
      <w:r w:rsidRPr="00FA72D7">
        <w:rPr>
          <w:rFonts w:ascii="Trebuchet MS" w:hAnsi="Trebuchet MS"/>
          <w:b/>
          <w:sz w:val="32"/>
          <w:szCs w:val="32"/>
        </w:rPr>
        <w:t xml:space="preserve">WHAT: </w:t>
      </w:r>
      <w:r w:rsidRPr="00FA72D7">
        <w:rPr>
          <w:rFonts w:ascii="Trebuchet MS" w:hAnsi="Trebuchet MS"/>
          <w:sz w:val="32"/>
          <w:szCs w:val="32"/>
        </w:rPr>
        <w:t>What happened?  What does the grievant want as a solution?  What is the appropriate remedy?</w:t>
      </w:r>
    </w:p>
    <w:p w14:paraId="12B34B15" w14:textId="77777777" w:rsidR="00810DE3" w:rsidRPr="00FA72D7" w:rsidRDefault="00810DE3" w:rsidP="00810DE3">
      <w:pPr>
        <w:jc w:val="center"/>
        <w:rPr>
          <w:rFonts w:ascii="Trebuchet MS" w:hAnsi="Trebuchet MS"/>
          <w:i/>
          <w:sz w:val="32"/>
          <w:szCs w:val="32"/>
        </w:rPr>
      </w:pPr>
    </w:p>
    <w:p w14:paraId="035415B6" w14:textId="77777777" w:rsidR="00810DE3" w:rsidRPr="00FA72D7" w:rsidRDefault="00810DE3" w:rsidP="00810DE3">
      <w:pPr>
        <w:jc w:val="center"/>
        <w:rPr>
          <w:rFonts w:ascii="Trebuchet MS" w:hAnsi="Trebuchet MS"/>
          <w:i/>
          <w:sz w:val="32"/>
          <w:szCs w:val="32"/>
        </w:rPr>
      </w:pPr>
      <w:r w:rsidRPr="00FA72D7">
        <w:rPr>
          <w:rFonts w:ascii="Trebuchet MS" w:hAnsi="Trebuchet MS"/>
          <w:i/>
          <w:sz w:val="32"/>
          <w:szCs w:val="32"/>
        </w:rPr>
        <w:t>After you know the answer to those questions, you should be able to answer WHY:</w:t>
      </w:r>
    </w:p>
    <w:p w14:paraId="7FEABBAB" w14:textId="77777777" w:rsidR="00EF1BCA" w:rsidRPr="00FA72D7" w:rsidRDefault="00EF1BCA" w:rsidP="00810DE3">
      <w:pPr>
        <w:rPr>
          <w:rFonts w:ascii="Trebuchet MS" w:hAnsi="Trebuchet MS"/>
          <w:b/>
          <w:sz w:val="32"/>
          <w:szCs w:val="32"/>
        </w:rPr>
      </w:pPr>
    </w:p>
    <w:p w14:paraId="4BD1999E" w14:textId="20C6A669" w:rsidR="00810DE3" w:rsidRPr="00FA72D7" w:rsidRDefault="00810DE3" w:rsidP="00810DE3">
      <w:pPr>
        <w:rPr>
          <w:rFonts w:ascii="Trebuchet MS" w:hAnsi="Trebuchet MS"/>
          <w:sz w:val="32"/>
          <w:szCs w:val="32"/>
        </w:rPr>
      </w:pPr>
      <w:r w:rsidRPr="00FA72D7">
        <w:rPr>
          <w:rFonts w:ascii="Trebuchet MS" w:hAnsi="Trebuchet MS"/>
          <w:b/>
          <w:sz w:val="32"/>
          <w:szCs w:val="32"/>
        </w:rPr>
        <w:t xml:space="preserve">WHY: </w:t>
      </w:r>
      <w:r w:rsidRPr="00FA72D7">
        <w:rPr>
          <w:rFonts w:ascii="Trebuchet MS" w:hAnsi="Trebuchet MS"/>
          <w:sz w:val="32"/>
          <w:szCs w:val="32"/>
        </w:rPr>
        <w:t>Why is this a grievance?  Why did this problem occur?  Is there any underlying problem which is not immediately obvious, like discrimination?</w:t>
      </w:r>
    </w:p>
    <w:p w14:paraId="42FF2C93" w14:textId="77777777" w:rsidR="00810DE3" w:rsidRPr="00FA72D7" w:rsidRDefault="00810DE3" w:rsidP="00810DE3">
      <w:pPr>
        <w:jc w:val="center"/>
        <w:rPr>
          <w:rFonts w:ascii="Trebuchet MS" w:hAnsi="Trebuchet MS"/>
          <w:i/>
          <w:sz w:val="32"/>
          <w:szCs w:val="32"/>
        </w:rPr>
      </w:pPr>
    </w:p>
    <w:p w14:paraId="525DDCA4" w14:textId="77777777" w:rsidR="00810DE3" w:rsidRPr="00FA72D7" w:rsidRDefault="00810DE3" w:rsidP="00810DE3">
      <w:pPr>
        <w:jc w:val="center"/>
        <w:rPr>
          <w:rFonts w:ascii="Trebuchet MS" w:hAnsi="Trebuchet MS"/>
          <w:i/>
          <w:sz w:val="32"/>
          <w:szCs w:val="32"/>
        </w:rPr>
      </w:pPr>
      <w:r w:rsidRPr="00FA72D7">
        <w:rPr>
          <w:rFonts w:ascii="Trebuchet MS" w:hAnsi="Trebuchet MS"/>
          <w:i/>
          <w:sz w:val="32"/>
          <w:szCs w:val="32"/>
        </w:rPr>
        <w:t>Lastly…</w:t>
      </w:r>
    </w:p>
    <w:p w14:paraId="749C108E" w14:textId="77777777" w:rsidR="00EF1BCA" w:rsidRPr="00FA72D7" w:rsidRDefault="00EF1BCA" w:rsidP="00810DE3">
      <w:pPr>
        <w:rPr>
          <w:rFonts w:ascii="Trebuchet MS" w:hAnsi="Trebuchet MS"/>
          <w:b/>
          <w:sz w:val="32"/>
          <w:szCs w:val="32"/>
        </w:rPr>
      </w:pPr>
    </w:p>
    <w:p w14:paraId="75E6663A" w14:textId="6B2E91CB" w:rsidR="00810DE3" w:rsidRPr="00FA72D7" w:rsidRDefault="00810DE3" w:rsidP="00810DE3">
      <w:pPr>
        <w:rPr>
          <w:rFonts w:ascii="Trebuchet MS" w:hAnsi="Trebuchet MS"/>
          <w:sz w:val="32"/>
          <w:szCs w:val="32"/>
        </w:rPr>
      </w:pPr>
      <w:r w:rsidRPr="00FA72D7">
        <w:rPr>
          <w:rFonts w:ascii="Trebuchet MS" w:hAnsi="Trebuchet MS"/>
          <w:b/>
          <w:sz w:val="32"/>
          <w:szCs w:val="32"/>
        </w:rPr>
        <w:t xml:space="preserve">HOW: </w:t>
      </w:r>
      <w:r w:rsidRPr="00FA72D7">
        <w:rPr>
          <w:rFonts w:ascii="Trebuchet MS" w:hAnsi="Trebuchet MS"/>
          <w:sz w:val="32"/>
          <w:szCs w:val="32"/>
        </w:rPr>
        <w:t xml:space="preserve">How should this issue be remedied or resolved? </w:t>
      </w:r>
    </w:p>
    <w:p w14:paraId="22ECB96E" w14:textId="77777777" w:rsidR="00810DE3" w:rsidRPr="00810DE3" w:rsidRDefault="00810DE3" w:rsidP="00810DE3">
      <w:pPr>
        <w:rPr>
          <w:rFonts w:ascii="Trebuchet MS" w:hAnsi="Trebuchet MS"/>
        </w:rPr>
      </w:pPr>
    </w:p>
    <w:p w14:paraId="6E927C43" w14:textId="77777777" w:rsidR="00810DE3" w:rsidRPr="00810DE3" w:rsidRDefault="00810DE3" w:rsidP="00810DE3">
      <w:pPr>
        <w:rPr>
          <w:rFonts w:ascii="Trebuchet MS" w:hAnsi="Trebuchet MS"/>
        </w:rPr>
      </w:pPr>
    </w:p>
    <w:p w14:paraId="04B6053D" w14:textId="77777777" w:rsidR="00810DE3" w:rsidRPr="00810DE3" w:rsidRDefault="00810DE3" w:rsidP="00810DE3">
      <w:pPr>
        <w:rPr>
          <w:rFonts w:ascii="Trebuchet MS" w:hAnsi="Trebuchet MS"/>
        </w:rPr>
      </w:pPr>
    </w:p>
    <w:p w14:paraId="55F3A20B" w14:textId="77777777" w:rsidR="00810DE3" w:rsidRPr="00810DE3" w:rsidRDefault="00810DE3" w:rsidP="00810DE3">
      <w:pPr>
        <w:rPr>
          <w:rFonts w:ascii="Trebuchet MS" w:hAnsi="Trebuchet MS"/>
          <w:b/>
          <w:color w:val="808080" w:themeColor="background1" w:themeShade="80"/>
          <w:sz w:val="40"/>
          <w:szCs w:val="40"/>
        </w:rPr>
      </w:pPr>
    </w:p>
    <w:p w14:paraId="7E9C5244" w14:textId="77777777" w:rsidR="00810DE3" w:rsidRPr="00810DE3" w:rsidRDefault="00810DE3" w:rsidP="00810DE3">
      <w:pPr>
        <w:rPr>
          <w:rFonts w:ascii="Trebuchet MS" w:hAnsi="Trebuchet MS"/>
          <w:b/>
          <w:color w:val="808080" w:themeColor="background1" w:themeShade="80"/>
          <w:sz w:val="40"/>
          <w:szCs w:val="40"/>
        </w:rPr>
      </w:pPr>
    </w:p>
    <w:p w14:paraId="6CB03207" w14:textId="1F725BD2" w:rsidR="00810DE3" w:rsidRPr="00FA72D7" w:rsidRDefault="00810DE3" w:rsidP="00810DE3">
      <w:pPr>
        <w:rPr>
          <w:rFonts w:ascii="Trebuchet MS" w:hAnsi="Trebuchet MS"/>
          <w:b/>
          <w:color w:val="0070C0"/>
          <w:sz w:val="40"/>
          <w:szCs w:val="40"/>
        </w:rPr>
      </w:pPr>
      <w:r w:rsidRPr="00FA72D7">
        <w:rPr>
          <w:rFonts w:ascii="Trebuchet MS" w:hAnsi="Trebuchet MS"/>
          <w:b/>
          <w:color w:val="0070C0"/>
          <w:sz w:val="40"/>
          <w:szCs w:val="40"/>
        </w:rPr>
        <w:t>Interviewing the Grievant &amp; Investigating the Grievance</w:t>
      </w:r>
    </w:p>
    <w:p w14:paraId="3E7C32C6" w14:textId="77777777" w:rsidR="00810DE3" w:rsidRPr="00810DE3" w:rsidRDefault="00810DE3" w:rsidP="00810DE3">
      <w:pPr>
        <w:rPr>
          <w:rFonts w:ascii="Trebuchet MS" w:hAnsi="Trebuchet MS"/>
          <w:b/>
          <w:sz w:val="36"/>
          <w:szCs w:val="36"/>
        </w:rPr>
      </w:pPr>
      <w:r w:rsidRPr="00810DE3">
        <w:rPr>
          <w:rFonts w:ascii="Trebuchet MS" w:hAnsi="Trebuchet MS"/>
          <w:b/>
          <w:sz w:val="36"/>
          <w:szCs w:val="36"/>
        </w:rPr>
        <w:t>Interview Notes</w:t>
      </w:r>
    </w:p>
    <w:p w14:paraId="3DB4B610" w14:textId="77777777" w:rsidR="00810DE3" w:rsidRPr="00810DE3" w:rsidRDefault="00810DE3" w:rsidP="00810DE3">
      <w:pPr>
        <w:rPr>
          <w:rFonts w:ascii="Trebuchet MS" w:hAnsi="Trebuchet MS"/>
          <w:b/>
          <w:sz w:val="36"/>
          <w:szCs w:val="36"/>
        </w:rPr>
      </w:pPr>
    </w:p>
    <w:p w14:paraId="58B95F60" w14:textId="77777777" w:rsidR="00810DE3" w:rsidRPr="00810DE3" w:rsidRDefault="00810DE3" w:rsidP="00810DE3">
      <w:pPr>
        <w:rPr>
          <w:rFonts w:ascii="Trebuchet MS" w:hAnsi="Trebuchet MS"/>
          <w:b/>
          <w:sz w:val="36"/>
          <w:szCs w:val="36"/>
        </w:rPr>
      </w:pPr>
    </w:p>
    <w:p w14:paraId="5A8CBE5D" w14:textId="77777777" w:rsidR="00810DE3" w:rsidRPr="00810DE3" w:rsidRDefault="00810DE3" w:rsidP="00810DE3">
      <w:pPr>
        <w:rPr>
          <w:rFonts w:ascii="Trebuchet MS" w:hAnsi="Trebuchet MS"/>
          <w:b/>
          <w:sz w:val="36"/>
          <w:szCs w:val="36"/>
        </w:rPr>
      </w:pPr>
    </w:p>
    <w:p w14:paraId="646FE37A" w14:textId="77777777" w:rsidR="00810DE3" w:rsidRPr="00810DE3" w:rsidRDefault="00810DE3" w:rsidP="00810DE3">
      <w:pPr>
        <w:rPr>
          <w:rFonts w:ascii="Trebuchet MS" w:hAnsi="Trebuchet MS"/>
          <w:b/>
          <w:sz w:val="36"/>
          <w:szCs w:val="36"/>
        </w:rPr>
      </w:pPr>
    </w:p>
    <w:p w14:paraId="3376BC87" w14:textId="77777777" w:rsidR="00810DE3" w:rsidRPr="00810DE3" w:rsidRDefault="00810DE3" w:rsidP="00810DE3">
      <w:pPr>
        <w:rPr>
          <w:rFonts w:ascii="Trebuchet MS" w:hAnsi="Trebuchet MS"/>
          <w:b/>
          <w:sz w:val="36"/>
          <w:szCs w:val="36"/>
        </w:rPr>
      </w:pPr>
    </w:p>
    <w:p w14:paraId="6D2B4E86" w14:textId="77777777" w:rsidR="00810DE3" w:rsidRPr="00810DE3" w:rsidRDefault="00810DE3" w:rsidP="00810DE3">
      <w:pPr>
        <w:rPr>
          <w:rFonts w:ascii="Trebuchet MS" w:hAnsi="Trebuchet MS"/>
          <w:b/>
          <w:sz w:val="36"/>
          <w:szCs w:val="36"/>
        </w:rPr>
      </w:pPr>
    </w:p>
    <w:p w14:paraId="31704F76" w14:textId="77777777" w:rsidR="00810DE3" w:rsidRPr="00810DE3" w:rsidRDefault="00810DE3" w:rsidP="00810DE3">
      <w:pPr>
        <w:rPr>
          <w:rFonts w:ascii="Trebuchet MS" w:hAnsi="Trebuchet MS"/>
          <w:b/>
          <w:sz w:val="36"/>
          <w:szCs w:val="36"/>
        </w:rPr>
      </w:pPr>
    </w:p>
    <w:p w14:paraId="3CA5212F" w14:textId="77777777" w:rsidR="00810DE3" w:rsidRPr="00810DE3" w:rsidRDefault="00810DE3" w:rsidP="00810DE3">
      <w:pPr>
        <w:rPr>
          <w:rFonts w:ascii="Trebuchet MS" w:hAnsi="Trebuchet MS"/>
          <w:b/>
          <w:sz w:val="36"/>
          <w:szCs w:val="36"/>
        </w:rPr>
      </w:pPr>
    </w:p>
    <w:p w14:paraId="25F6CE36" w14:textId="77777777" w:rsidR="00810DE3" w:rsidRPr="00810DE3" w:rsidRDefault="00810DE3" w:rsidP="00810DE3">
      <w:pPr>
        <w:rPr>
          <w:rFonts w:ascii="Trebuchet MS" w:hAnsi="Trebuchet MS"/>
          <w:b/>
          <w:sz w:val="36"/>
          <w:szCs w:val="36"/>
        </w:rPr>
      </w:pPr>
    </w:p>
    <w:p w14:paraId="0851A1B2" w14:textId="77777777" w:rsidR="00810DE3" w:rsidRPr="00810DE3" w:rsidRDefault="00810DE3" w:rsidP="00810DE3">
      <w:pPr>
        <w:rPr>
          <w:rFonts w:ascii="Trebuchet MS" w:hAnsi="Trebuchet MS"/>
          <w:b/>
          <w:sz w:val="36"/>
          <w:szCs w:val="36"/>
        </w:rPr>
      </w:pPr>
    </w:p>
    <w:p w14:paraId="3EB4E65B" w14:textId="77777777" w:rsidR="00810DE3" w:rsidRPr="00810DE3" w:rsidRDefault="00810DE3" w:rsidP="00810DE3">
      <w:pPr>
        <w:rPr>
          <w:rFonts w:ascii="Trebuchet MS" w:hAnsi="Trebuchet MS"/>
          <w:b/>
          <w:sz w:val="36"/>
          <w:szCs w:val="36"/>
        </w:rPr>
      </w:pPr>
    </w:p>
    <w:p w14:paraId="3CF60FD8" w14:textId="77777777" w:rsidR="00810DE3" w:rsidRPr="00810DE3" w:rsidRDefault="00810DE3" w:rsidP="00810DE3">
      <w:pPr>
        <w:rPr>
          <w:rFonts w:ascii="Trebuchet MS" w:hAnsi="Trebuchet MS"/>
          <w:b/>
          <w:sz w:val="36"/>
          <w:szCs w:val="36"/>
        </w:rPr>
      </w:pPr>
    </w:p>
    <w:p w14:paraId="46CAA2B1" w14:textId="77777777" w:rsidR="00810DE3" w:rsidRPr="00810DE3" w:rsidRDefault="00810DE3" w:rsidP="00810DE3">
      <w:pPr>
        <w:rPr>
          <w:rFonts w:ascii="Trebuchet MS" w:hAnsi="Trebuchet MS"/>
          <w:b/>
          <w:sz w:val="36"/>
          <w:szCs w:val="36"/>
        </w:rPr>
      </w:pPr>
    </w:p>
    <w:p w14:paraId="66D0363E" w14:textId="77777777" w:rsidR="00810DE3" w:rsidRPr="00810DE3" w:rsidRDefault="00810DE3" w:rsidP="00810DE3">
      <w:pPr>
        <w:rPr>
          <w:rFonts w:ascii="Trebuchet MS" w:hAnsi="Trebuchet MS"/>
          <w:b/>
          <w:sz w:val="36"/>
          <w:szCs w:val="36"/>
        </w:rPr>
      </w:pPr>
    </w:p>
    <w:p w14:paraId="5CBDCF79" w14:textId="77777777" w:rsidR="00810DE3" w:rsidRPr="00810DE3" w:rsidRDefault="00810DE3" w:rsidP="00810DE3">
      <w:pPr>
        <w:rPr>
          <w:rFonts w:ascii="Trebuchet MS" w:hAnsi="Trebuchet MS"/>
          <w:b/>
          <w:sz w:val="36"/>
          <w:szCs w:val="36"/>
        </w:rPr>
      </w:pPr>
    </w:p>
    <w:p w14:paraId="78CD44D2" w14:textId="77777777" w:rsidR="00810DE3" w:rsidRPr="00810DE3" w:rsidRDefault="00810DE3" w:rsidP="00810DE3">
      <w:pPr>
        <w:rPr>
          <w:rFonts w:ascii="Trebuchet MS" w:hAnsi="Trebuchet MS"/>
          <w:b/>
          <w:sz w:val="36"/>
          <w:szCs w:val="36"/>
        </w:rPr>
      </w:pPr>
    </w:p>
    <w:p w14:paraId="75D633C2" w14:textId="77777777" w:rsidR="00810DE3" w:rsidRPr="00810DE3" w:rsidRDefault="00810DE3" w:rsidP="00810DE3">
      <w:pPr>
        <w:rPr>
          <w:rFonts w:ascii="Trebuchet MS" w:hAnsi="Trebuchet MS"/>
          <w:b/>
          <w:sz w:val="36"/>
          <w:szCs w:val="36"/>
        </w:rPr>
      </w:pPr>
    </w:p>
    <w:p w14:paraId="358C82E7" w14:textId="77777777" w:rsidR="00810DE3" w:rsidRPr="00810DE3" w:rsidRDefault="00810DE3" w:rsidP="00810DE3">
      <w:pPr>
        <w:rPr>
          <w:rFonts w:ascii="Trebuchet MS" w:hAnsi="Trebuchet MS"/>
          <w:b/>
          <w:sz w:val="36"/>
          <w:szCs w:val="36"/>
        </w:rPr>
      </w:pPr>
    </w:p>
    <w:p w14:paraId="6A86A145" w14:textId="77777777" w:rsidR="00810DE3" w:rsidRPr="00810DE3" w:rsidRDefault="00810DE3" w:rsidP="00810DE3">
      <w:pPr>
        <w:rPr>
          <w:rFonts w:ascii="Trebuchet MS" w:hAnsi="Trebuchet MS"/>
          <w:b/>
          <w:sz w:val="36"/>
          <w:szCs w:val="36"/>
        </w:rPr>
      </w:pPr>
    </w:p>
    <w:p w14:paraId="49E5CD9A" w14:textId="77777777" w:rsidR="00810DE3" w:rsidRPr="00810DE3" w:rsidRDefault="00810DE3" w:rsidP="00810DE3">
      <w:pPr>
        <w:rPr>
          <w:rFonts w:ascii="Trebuchet MS" w:hAnsi="Trebuchet MS"/>
          <w:b/>
          <w:color w:val="808080" w:themeColor="background1" w:themeShade="80"/>
          <w:sz w:val="48"/>
          <w:szCs w:val="48"/>
        </w:rPr>
      </w:pPr>
    </w:p>
    <w:p w14:paraId="100D5840" w14:textId="77777777" w:rsidR="00810DE3" w:rsidRPr="00810DE3" w:rsidRDefault="00810DE3" w:rsidP="00810DE3">
      <w:pPr>
        <w:rPr>
          <w:rFonts w:ascii="Trebuchet MS" w:hAnsi="Trebuchet MS"/>
          <w:b/>
          <w:color w:val="808080" w:themeColor="background1" w:themeShade="80"/>
          <w:sz w:val="48"/>
          <w:szCs w:val="48"/>
        </w:rPr>
      </w:pPr>
    </w:p>
    <w:p w14:paraId="6AFF57C7" w14:textId="77777777" w:rsidR="00810DE3" w:rsidRPr="00810DE3" w:rsidRDefault="00810DE3" w:rsidP="00810DE3">
      <w:pPr>
        <w:rPr>
          <w:rFonts w:ascii="Trebuchet MS" w:hAnsi="Trebuchet MS"/>
          <w:b/>
          <w:color w:val="808080" w:themeColor="background1" w:themeShade="80"/>
          <w:sz w:val="48"/>
          <w:szCs w:val="48"/>
        </w:rPr>
      </w:pPr>
    </w:p>
    <w:p w14:paraId="60D766E6" w14:textId="77777777" w:rsidR="00810DE3" w:rsidRPr="00810DE3" w:rsidRDefault="00810DE3" w:rsidP="00810DE3">
      <w:pPr>
        <w:rPr>
          <w:rFonts w:ascii="Trebuchet MS" w:hAnsi="Trebuchet MS"/>
          <w:b/>
          <w:color w:val="808080" w:themeColor="background1" w:themeShade="80"/>
          <w:sz w:val="48"/>
          <w:szCs w:val="48"/>
        </w:rPr>
      </w:pPr>
    </w:p>
    <w:p w14:paraId="42937E44" w14:textId="77777777" w:rsidR="00810DE3" w:rsidRPr="00810DE3" w:rsidRDefault="00810DE3" w:rsidP="00810DE3">
      <w:pPr>
        <w:rPr>
          <w:rFonts w:ascii="Trebuchet MS" w:hAnsi="Trebuchet MS"/>
          <w:b/>
          <w:color w:val="808080" w:themeColor="background1" w:themeShade="80"/>
          <w:sz w:val="48"/>
          <w:szCs w:val="48"/>
        </w:rPr>
      </w:pPr>
    </w:p>
    <w:p w14:paraId="4A3F8ADB" w14:textId="77777777" w:rsidR="00FA72D7" w:rsidRDefault="00FA72D7" w:rsidP="00810DE3">
      <w:pPr>
        <w:rPr>
          <w:rFonts w:ascii="Trebuchet MS" w:hAnsi="Trebuchet MS"/>
          <w:b/>
          <w:color w:val="808080" w:themeColor="background1" w:themeShade="80"/>
          <w:sz w:val="40"/>
          <w:szCs w:val="40"/>
        </w:rPr>
      </w:pPr>
    </w:p>
    <w:p w14:paraId="07A56F22" w14:textId="0C6643B1" w:rsidR="00810DE3" w:rsidRPr="00FA72D7" w:rsidRDefault="00810DE3" w:rsidP="00810DE3">
      <w:pPr>
        <w:rPr>
          <w:rFonts w:ascii="Trebuchet MS" w:hAnsi="Trebuchet MS"/>
          <w:b/>
          <w:color w:val="0070C0"/>
          <w:sz w:val="40"/>
          <w:szCs w:val="40"/>
        </w:rPr>
      </w:pPr>
      <w:r w:rsidRPr="00FA72D7">
        <w:rPr>
          <w:rFonts w:ascii="Trebuchet MS" w:hAnsi="Trebuchet MS"/>
          <w:b/>
          <w:color w:val="0070C0"/>
          <w:sz w:val="40"/>
          <w:szCs w:val="40"/>
        </w:rPr>
        <w:t>Interviewing the Grievant &amp; Investigating the Grievance</w:t>
      </w:r>
    </w:p>
    <w:p w14:paraId="70A5141C" w14:textId="77777777" w:rsidR="00810DE3" w:rsidRPr="00810DE3" w:rsidRDefault="00810DE3" w:rsidP="00810DE3">
      <w:pPr>
        <w:rPr>
          <w:rFonts w:ascii="Trebuchet MS" w:hAnsi="Trebuchet MS"/>
          <w:b/>
          <w:sz w:val="36"/>
          <w:szCs w:val="36"/>
        </w:rPr>
      </w:pPr>
      <w:r w:rsidRPr="00810DE3">
        <w:rPr>
          <w:rFonts w:ascii="Trebuchet MS" w:hAnsi="Trebuchet MS"/>
          <w:b/>
          <w:sz w:val="36"/>
          <w:szCs w:val="36"/>
        </w:rPr>
        <w:t>Small Group Discussion</w:t>
      </w:r>
    </w:p>
    <w:p w14:paraId="08016F2F" w14:textId="77777777" w:rsidR="00810DE3" w:rsidRPr="00810DE3" w:rsidRDefault="00810DE3" w:rsidP="00810DE3">
      <w:pPr>
        <w:rPr>
          <w:rFonts w:ascii="Trebuchet MS" w:hAnsi="Trebuchet MS"/>
          <w:b/>
        </w:rPr>
      </w:pPr>
    </w:p>
    <w:p w14:paraId="3A131F0A" w14:textId="77777777" w:rsidR="00810DE3" w:rsidRPr="00810DE3" w:rsidRDefault="00810DE3" w:rsidP="00810DE3">
      <w:pPr>
        <w:rPr>
          <w:rFonts w:ascii="Trebuchet MS" w:hAnsi="Trebuchet MS"/>
          <w:b/>
        </w:rPr>
      </w:pPr>
    </w:p>
    <w:p w14:paraId="0A9A889F" w14:textId="77777777" w:rsidR="00810DE3" w:rsidRPr="00810DE3" w:rsidRDefault="00810DE3" w:rsidP="00810DE3">
      <w:pPr>
        <w:rPr>
          <w:rFonts w:ascii="Trebuchet MS" w:hAnsi="Trebuchet MS"/>
        </w:rPr>
      </w:pPr>
      <w:r w:rsidRPr="00810DE3">
        <w:rPr>
          <w:rFonts w:ascii="Trebuchet MS" w:hAnsi="Trebuchet MS"/>
        </w:rPr>
        <w:t>Consider the scenario you role-played. In small groups, discuss and answer the questions below:</w:t>
      </w:r>
    </w:p>
    <w:p w14:paraId="6577E1E6" w14:textId="77777777" w:rsidR="00810DE3" w:rsidRPr="00810DE3" w:rsidRDefault="00810DE3" w:rsidP="00810DE3">
      <w:pPr>
        <w:rPr>
          <w:rFonts w:ascii="Trebuchet MS" w:hAnsi="Trebuchet MS"/>
        </w:rPr>
      </w:pPr>
    </w:p>
    <w:p w14:paraId="43221FDA" w14:textId="77777777" w:rsidR="00810DE3" w:rsidRPr="00810DE3" w:rsidRDefault="00810DE3" w:rsidP="00810DE3">
      <w:pPr>
        <w:rPr>
          <w:rFonts w:ascii="Trebuchet MS" w:hAnsi="Trebuchet MS"/>
        </w:rPr>
      </w:pPr>
    </w:p>
    <w:p w14:paraId="0F2CCC3C" w14:textId="77777777" w:rsidR="00810DE3" w:rsidRPr="00810DE3" w:rsidRDefault="00810DE3" w:rsidP="002A578F">
      <w:pPr>
        <w:pStyle w:val="ListParagraph"/>
        <w:numPr>
          <w:ilvl w:val="0"/>
          <w:numId w:val="117"/>
        </w:numPr>
        <w:contextualSpacing/>
        <w:rPr>
          <w:rFonts w:ascii="Trebuchet MS" w:hAnsi="Trebuchet MS"/>
        </w:rPr>
      </w:pPr>
      <w:r w:rsidRPr="00810DE3">
        <w:rPr>
          <w:rFonts w:ascii="Trebuchet MS" w:hAnsi="Trebuchet MS"/>
        </w:rPr>
        <w:t>What happened?</w:t>
      </w:r>
    </w:p>
    <w:p w14:paraId="44A3CBB3" w14:textId="77777777" w:rsidR="00810DE3" w:rsidRPr="00810DE3" w:rsidRDefault="00810DE3" w:rsidP="00810DE3">
      <w:pPr>
        <w:pStyle w:val="ListParagraph"/>
        <w:rPr>
          <w:rFonts w:ascii="Trebuchet MS" w:hAnsi="Trebuchet MS"/>
        </w:rPr>
      </w:pPr>
    </w:p>
    <w:p w14:paraId="5ACA6AD1" w14:textId="77777777" w:rsidR="00810DE3" w:rsidRPr="00810DE3" w:rsidRDefault="00810DE3" w:rsidP="00810DE3">
      <w:pPr>
        <w:pStyle w:val="ListParagraph"/>
        <w:rPr>
          <w:rFonts w:ascii="Trebuchet MS" w:hAnsi="Trebuchet MS"/>
        </w:rPr>
      </w:pPr>
    </w:p>
    <w:p w14:paraId="2270B722" w14:textId="77777777" w:rsidR="00810DE3" w:rsidRPr="00810DE3" w:rsidRDefault="00810DE3" w:rsidP="00810DE3">
      <w:pPr>
        <w:pStyle w:val="ListParagraph"/>
        <w:rPr>
          <w:rFonts w:ascii="Trebuchet MS" w:hAnsi="Trebuchet MS"/>
        </w:rPr>
      </w:pPr>
    </w:p>
    <w:p w14:paraId="592E59B5" w14:textId="77777777" w:rsidR="00810DE3" w:rsidRPr="00810DE3" w:rsidRDefault="00810DE3" w:rsidP="00810DE3">
      <w:pPr>
        <w:pStyle w:val="ListParagraph"/>
        <w:rPr>
          <w:rFonts w:ascii="Trebuchet MS" w:hAnsi="Trebuchet MS"/>
        </w:rPr>
      </w:pPr>
    </w:p>
    <w:p w14:paraId="62346418" w14:textId="62ACF3EC" w:rsidR="00810DE3" w:rsidRDefault="00810DE3" w:rsidP="00810DE3">
      <w:pPr>
        <w:pStyle w:val="ListParagraph"/>
        <w:rPr>
          <w:rFonts w:ascii="Trebuchet MS" w:hAnsi="Trebuchet MS"/>
        </w:rPr>
      </w:pPr>
    </w:p>
    <w:p w14:paraId="20168BEA" w14:textId="77777777" w:rsidR="00FA72D7" w:rsidRPr="00810DE3" w:rsidRDefault="00FA72D7" w:rsidP="00810DE3">
      <w:pPr>
        <w:pStyle w:val="ListParagraph"/>
        <w:rPr>
          <w:rFonts w:ascii="Trebuchet MS" w:hAnsi="Trebuchet MS"/>
        </w:rPr>
      </w:pPr>
    </w:p>
    <w:p w14:paraId="0EF0E9C7" w14:textId="77777777" w:rsidR="00810DE3" w:rsidRPr="00810DE3" w:rsidRDefault="00810DE3" w:rsidP="00810DE3">
      <w:pPr>
        <w:pStyle w:val="ListParagraph"/>
        <w:rPr>
          <w:rFonts w:ascii="Trebuchet MS" w:hAnsi="Trebuchet MS"/>
        </w:rPr>
      </w:pPr>
    </w:p>
    <w:p w14:paraId="4B4530D6" w14:textId="77777777" w:rsidR="00810DE3" w:rsidRPr="00810DE3" w:rsidRDefault="00810DE3" w:rsidP="00810DE3">
      <w:pPr>
        <w:pStyle w:val="ListParagraph"/>
        <w:rPr>
          <w:rFonts w:ascii="Trebuchet MS" w:hAnsi="Trebuchet MS"/>
        </w:rPr>
      </w:pPr>
    </w:p>
    <w:p w14:paraId="386F6EC3" w14:textId="77777777" w:rsidR="00810DE3" w:rsidRPr="00810DE3" w:rsidRDefault="00810DE3" w:rsidP="002A578F">
      <w:pPr>
        <w:pStyle w:val="ListParagraph"/>
        <w:numPr>
          <w:ilvl w:val="0"/>
          <w:numId w:val="117"/>
        </w:numPr>
        <w:contextualSpacing/>
        <w:rPr>
          <w:rFonts w:ascii="Trebuchet MS" w:hAnsi="Trebuchet MS"/>
        </w:rPr>
      </w:pPr>
      <w:r w:rsidRPr="00810DE3">
        <w:rPr>
          <w:rFonts w:ascii="Trebuchet MS" w:hAnsi="Trebuchet MS"/>
        </w:rPr>
        <w:t>Is it a grievance? Why or why not? If you don’t think this is a grievance, what would you do about the problem?</w:t>
      </w:r>
    </w:p>
    <w:p w14:paraId="25F913B2" w14:textId="1C02480F" w:rsidR="00810DE3" w:rsidRDefault="00810DE3" w:rsidP="00810DE3">
      <w:pPr>
        <w:rPr>
          <w:rFonts w:ascii="Trebuchet MS" w:hAnsi="Trebuchet MS"/>
        </w:rPr>
      </w:pPr>
    </w:p>
    <w:p w14:paraId="1E9315D5" w14:textId="77777777" w:rsidR="00FA72D7" w:rsidRPr="00810DE3" w:rsidRDefault="00FA72D7" w:rsidP="00810DE3">
      <w:pPr>
        <w:rPr>
          <w:rFonts w:ascii="Trebuchet MS" w:hAnsi="Trebuchet MS"/>
        </w:rPr>
      </w:pPr>
    </w:p>
    <w:p w14:paraId="5F7559DF" w14:textId="77777777" w:rsidR="00810DE3" w:rsidRPr="00810DE3" w:rsidRDefault="00810DE3" w:rsidP="00810DE3">
      <w:pPr>
        <w:rPr>
          <w:rFonts w:ascii="Trebuchet MS" w:hAnsi="Trebuchet MS"/>
        </w:rPr>
      </w:pPr>
    </w:p>
    <w:p w14:paraId="3405A16B" w14:textId="77777777" w:rsidR="00810DE3" w:rsidRPr="00810DE3" w:rsidRDefault="00810DE3" w:rsidP="00810DE3">
      <w:pPr>
        <w:rPr>
          <w:rFonts w:ascii="Trebuchet MS" w:hAnsi="Trebuchet MS"/>
        </w:rPr>
      </w:pPr>
    </w:p>
    <w:p w14:paraId="570E64CE" w14:textId="77777777" w:rsidR="00810DE3" w:rsidRPr="00810DE3" w:rsidRDefault="00810DE3" w:rsidP="00810DE3">
      <w:pPr>
        <w:rPr>
          <w:rFonts w:ascii="Trebuchet MS" w:hAnsi="Trebuchet MS"/>
        </w:rPr>
      </w:pPr>
    </w:p>
    <w:p w14:paraId="5E3E11FE" w14:textId="77777777" w:rsidR="00810DE3" w:rsidRPr="00810DE3" w:rsidRDefault="00810DE3" w:rsidP="00810DE3">
      <w:pPr>
        <w:rPr>
          <w:rFonts w:ascii="Trebuchet MS" w:hAnsi="Trebuchet MS"/>
        </w:rPr>
      </w:pPr>
    </w:p>
    <w:p w14:paraId="0E453157" w14:textId="77777777" w:rsidR="00810DE3" w:rsidRPr="00810DE3" w:rsidRDefault="00810DE3" w:rsidP="00810DE3">
      <w:pPr>
        <w:rPr>
          <w:rFonts w:ascii="Trebuchet MS" w:hAnsi="Trebuchet MS"/>
        </w:rPr>
      </w:pPr>
    </w:p>
    <w:p w14:paraId="0F8297F2" w14:textId="77777777" w:rsidR="00810DE3" w:rsidRPr="00810DE3" w:rsidRDefault="00810DE3" w:rsidP="00810DE3">
      <w:pPr>
        <w:rPr>
          <w:rFonts w:ascii="Trebuchet MS" w:hAnsi="Trebuchet MS"/>
        </w:rPr>
      </w:pPr>
    </w:p>
    <w:p w14:paraId="200BE161" w14:textId="77777777" w:rsidR="00810DE3" w:rsidRPr="00810DE3" w:rsidRDefault="00810DE3" w:rsidP="002A578F">
      <w:pPr>
        <w:pStyle w:val="ListParagraph"/>
        <w:numPr>
          <w:ilvl w:val="0"/>
          <w:numId w:val="117"/>
        </w:numPr>
        <w:contextualSpacing/>
        <w:rPr>
          <w:rFonts w:ascii="Trebuchet MS" w:hAnsi="Trebuchet MS"/>
        </w:rPr>
      </w:pPr>
      <w:r w:rsidRPr="00810DE3">
        <w:rPr>
          <w:rFonts w:ascii="Trebuchet MS" w:hAnsi="Trebuchet MS"/>
        </w:rPr>
        <w:t>What additional information do you need in order to investigate this grievance and where are you going to get it? What data or documents would you request from the employer in order to prepare to present this grievance?</w:t>
      </w:r>
    </w:p>
    <w:p w14:paraId="02D1FE24" w14:textId="77777777" w:rsidR="00810DE3" w:rsidRPr="00810DE3" w:rsidRDefault="00810DE3" w:rsidP="00810DE3">
      <w:pPr>
        <w:pStyle w:val="ListParagraph"/>
        <w:rPr>
          <w:rFonts w:ascii="Trebuchet MS" w:hAnsi="Trebuchet MS"/>
        </w:rPr>
      </w:pPr>
    </w:p>
    <w:p w14:paraId="4D0F4B86" w14:textId="0BB95091" w:rsidR="00810DE3" w:rsidRDefault="00810DE3" w:rsidP="00810DE3">
      <w:pPr>
        <w:pStyle w:val="ListParagraph"/>
        <w:rPr>
          <w:rFonts w:ascii="Trebuchet MS" w:hAnsi="Trebuchet MS"/>
        </w:rPr>
      </w:pPr>
    </w:p>
    <w:p w14:paraId="5F548964" w14:textId="77777777" w:rsidR="00FA72D7" w:rsidRPr="00810DE3" w:rsidRDefault="00FA72D7" w:rsidP="00810DE3">
      <w:pPr>
        <w:pStyle w:val="ListParagraph"/>
        <w:rPr>
          <w:rFonts w:ascii="Trebuchet MS" w:hAnsi="Trebuchet MS"/>
        </w:rPr>
      </w:pPr>
    </w:p>
    <w:p w14:paraId="5ED1201B" w14:textId="77777777" w:rsidR="00810DE3" w:rsidRPr="00810DE3" w:rsidRDefault="00810DE3" w:rsidP="00810DE3">
      <w:pPr>
        <w:pStyle w:val="ListParagraph"/>
        <w:rPr>
          <w:rFonts w:ascii="Trebuchet MS" w:hAnsi="Trebuchet MS"/>
        </w:rPr>
      </w:pPr>
    </w:p>
    <w:p w14:paraId="17C9A725" w14:textId="77777777" w:rsidR="00810DE3" w:rsidRPr="00810DE3" w:rsidRDefault="00810DE3" w:rsidP="00810DE3">
      <w:pPr>
        <w:pStyle w:val="ListParagraph"/>
        <w:rPr>
          <w:rFonts w:ascii="Trebuchet MS" w:hAnsi="Trebuchet MS"/>
        </w:rPr>
      </w:pPr>
    </w:p>
    <w:p w14:paraId="2E1DE92B" w14:textId="77777777" w:rsidR="00810DE3" w:rsidRPr="00810DE3" w:rsidRDefault="00810DE3" w:rsidP="00810DE3">
      <w:pPr>
        <w:pStyle w:val="ListParagraph"/>
        <w:rPr>
          <w:rFonts w:ascii="Trebuchet MS" w:hAnsi="Trebuchet MS"/>
        </w:rPr>
      </w:pPr>
    </w:p>
    <w:p w14:paraId="4C86EF56" w14:textId="77777777" w:rsidR="00810DE3" w:rsidRPr="00810DE3" w:rsidRDefault="00810DE3" w:rsidP="00810DE3">
      <w:pPr>
        <w:pStyle w:val="ListParagraph"/>
        <w:rPr>
          <w:rFonts w:ascii="Trebuchet MS" w:hAnsi="Trebuchet MS"/>
        </w:rPr>
      </w:pPr>
    </w:p>
    <w:p w14:paraId="6F98927A" w14:textId="77777777" w:rsidR="00810DE3" w:rsidRPr="00810DE3" w:rsidRDefault="00810DE3" w:rsidP="00810DE3">
      <w:pPr>
        <w:pStyle w:val="ListParagraph"/>
        <w:rPr>
          <w:rFonts w:ascii="Trebuchet MS" w:hAnsi="Trebuchet MS"/>
        </w:rPr>
      </w:pPr>
    </w:p>
    <w:p w14:paraId="4B384329" w14:textId="77777777" w:rsidR="00810DE3" w:rsidRPr="00810DE3" w:rsidRDefault="00810DE3" w:rsidP="002A578F">
      <w:pPr>
        <w:pStyle w:val="ListParagraph"/>
        <w:numPr>
          <w:ilvl w:val="0"/>
          <w:numId w:val="117"/>
        </w:numPr>
        <w:contextualSpacing/>
        <w:rPr>
          <w:rFonts w:ascii="Trebuchet MS" w:hAnsi="Trebuchet MS"/>
        </w:rPr>
      </w:pPr>
      <w:r w:rsidRPr="00810DE3">
        <w:rPr>
          <w:rFonts w:ascii="Trebuchet MS" w:hAnsi="Trebuchet MS"/>
        </w:rPr>
        <w:t>What is the remedy or solution?</w:t>
      </w:r>
    </w:p>
    <w:p w14:paraId="48756B03" w14:textId="77777777" w:rsidR="00810DE3" w:rsidRPr="00810DE3" w:rsidRDefault="00810DE3" w:rsidP="00810DE3">
      <w:pPr>
        <w:rPr>
          <w:rFonts w:ascii="Trebuchet MS" w:hAnsi="Trebuchet MS"/>
        </w:rPr>
      </w:pPr>
    </w:p>
    <w:p w14:paraId="5B973A3D" w14:textId="77777777" w:rsidR="00810DE3" w:rsidRPr="00810DE3" w:rsidRDefault="00810DE3" w:rsidP="00810DE3">
      <w:pPr>
        <w:rPr>
          <w:rFonts w:ascii="Trebuchet MS" w:hAnsi="Trebuchet MS"/>
        </w:rPr>
      </w:pPr>
    </w:p>
    <w:p w14:paraId="53A2226E" w14:textId="77777777" w:rsidR="00810DE3" w:rsidRPr="00810DE3" w:rsidRDefault="00810DE3" w:rsidP="00810DE3">
      <w:pPr>
        <w:rPr>
          <w:rFonts w:ascii="Trebuchet MS" w:hAnsi="Trebuchet MS"/>
        </w:rPr>
      </w:pPr>
    </w:p>
    <w:p w14:paraId="0E0FC1DC" w14:textId="77777777" w:rsidR="00810DE3" w:rsidRPr="00810DE3" w:rsidRDefault="00810DE3" w:rsidP="00810DE3">
      <w:pPr>
        <w:rPr>
          <w:rFonts w:ascii="Trebuchet MS" w:hAnsi="Trebuchet MS"/>
        </w:rPr>
      </w:pPr>
    </w:p>
    <w:p w14:paraId="6F5E76C1" w14:textId="77777777" w:rsidR="00FA72D7" w:rsidRDefault="00FA72D7" w:rsidP="00810DE3">
      <w:pPr>
        <w:rPr>
          <w:rFonts w:ascii="Trebuchet MS" w:hAnsi="Trebuchet MS"/>
          <w:b/>
          <w:color w:val="808080" w:themeColor="background1" w:themeShade="80"/>
          <w:sz w:val="40"/>
          <w:szCs w:val="40"/>
        </w:rPr>
      </w:pPr>
    </w:p>
    <w:p w14:paraId="0D8CDDFB" w14:textId="15FEC779" w:rsidR="00810DE3" w:rsidRPr="00FA72D7" w:rsidRDefault="00810DE3" w:rsidP="00810DE3">
      <w:pPr>
        <w:rPr>
          <w:rFonts w:ascii="Trebuchet MS" w:hAnsi="Trebuchet MS"/>
          <w:b/>
          <w:color w:val="0070C0"/>
          <w:sz w:val="40"/>
          <w:szCs w:val="40"/>
        </w:rPr>
      </w:pPr>
      <w:r w:rsidRPr="00FA72D7">
        <w:rPr>
          <w:rFonts w:ascii="Trebuchet MS" w:hAnsi="Trebuchet MS"/>
          <w:b/>
          <w:color w:val="0070C0"/>
          <w:sz w:val="40"/>
          <w:szCs w:val="40"/>
        </w:rPr>
        <w:t>Interviewing the Grievant &amp; Investigating the Grievance</w:t>
      </w:r>
    </w:p>
    <w:p w14:paraId="702C9D7A" w14:textId="77777777" w:rsidR="00810DE3" w:rsidRPr="00810DE3" w:rsidRDefault="00810DE3" w:rsidP="00810DE3">
      <w:pPr>
        <w:rPr>
          <w:rFonts w:ascii="Trebuchet MS" w:hAnsi="Trebuchet MS"/>
          <w:b/>
          <w:sz w:val="36"/>
          <w:szCs w:val="36"/>
        </w:rPr>
      </w:pPr>
      <w:r w:rsidRPr="00810DE3">
        <w:rPr>
          <w:rFonts w:ascii="Trebuchet MS" w:hAnsi="Trebuchet MS"/>
          <w:b/>
          <w:sz w:val="36"/>
          <w:szCs w:val="36"/>
        </w:rPr>
        <w:t>Evidence</w:t>
      </w:r>
    </w:p>
    <w:p w14:paraId="7AA25378" w14:textId="77777777" w:rsidR="00810DE3" w:rsidRPr="00810DE3" w:rsidRDefault="00810DE3" w:rsidP="00810DE3">
      <w:pPr>
        <w:rPr>
          <w:rFonts w:ascii="Trebuchet MS" w:hAnsi="Trebuchet MS"/>
          <w:b/>
          <w:sz w:val="36"/>
          <w:szCs w:val="36"/>
        </w:rPr>
      </w:pPr>
    </w:p>
    <w:p w14:paraId="40691010" w14:textId="77777777" w:rsidR="00810DE3" w:rsidRPr="00AB4D60" w:rsidRDefault="00810DE3" w:rsidP="00810DE3">
      <w:pPr>
        <w:rPr>
          <w:rFonts w:ascii="Trebuchet MS" w:hAnsi="Trebuchet MS"/>
          <w:b/>
          <w:i/>
          <w:sz w:val="28"/>
          <w:szCs w:val="28"/>
          <w:u w:val="single"/>
        </w:rPr>
      </w:pPr>
      <w:r w:rsidRPr="00AB4D60">
        <w:rPr>
          <w:rFonts w:ascii="Trebuchet MS" w:hAnsi="Trebuchet MS"/>
          <w:b/>
          <w:i/>
          <w:sz w:val="28"/>
          <w:szCs w:val="28"/>
          <w:u w:val="single"/>
        </w:rPr>
        <w:t>Letter of Reprimand</w:t>
      </w:r>
    </w:p>
    <w:p w14:paraId="199A1E31" w14:textId="77777777" w:rsidR="00810DE3" w:rsidRPr="00AB4D60" w:rsidRDefault="00810DE3" w:rsidP="00810DE3">
      <w:pPr>
        <w:rPr>
          <w:rFonts w:ascii="Trebuchet MS" w:hAnsi="Trebuchet MS"/>
          <w:i/>
          <w:sz w:val="28"/>
          <w:szCs w:val="28"/>
        </w:rPr>
      </w:pPr>
    </w:p>
    <w:p w14:paraId="4884F240" w14:textId="77777777" w:rsidR="00810DE3" w:rsidRPr="00AB4D60" w:rsidRDefault="00810DE3" w:rsidP="00810DE3">
      <w:pPr>
        <w:rPr>
          <w:rFonts w:ascii="Trebuchet MS" w:hAnsi="Trebuchet MS"/>
          <w:i/>
          <w:sz w:val="28"/>
          <w:szCs w:val="28"/>
        </w:rPr>
      </w:pPr>
      <w:r w:rsidRPr="00AB4D60">
        <w:rPr>
          <w:rFonts w:ascii="Trebuchet MS" w:hAnsi="Trebuchet MS"/>
          <w:i/>
          <w:sz w:val="28"/>
          <w:szCs w:val="28"/>
        </w:rPr>
        <w:t xml:space="preserve">To: </w:t>
      </w:r>
      <w:r w:rsidRPr="00AB4D60">
        <w:rPr>
          <w:rFonts w:ascii="Trebuchet MS" w:hAnsi="Trebuchet MS"/>
          <w:i/>
          <w:sz w:val="28"/>
          <w:szCs w:val="28"/>
        </w:rPr>
        <w:tab/>
      </w:r>
      <w:r w:rsidRPr="00AB4D60">
        <w:rPr>
          <w:rFonts w:ascii="Trebuchet MS" w:hAnsi="Trebuchet MS"/>
          <w:i/>
          <w:sz w:val="28"/>
          <w:szCs w:val="28"/>
        </w:rPr>
        <w:t>Terry Berry</w:t>
      </w:r>
    </w:p>
    <w:p w14:paraId="2F4E60C9" w14:textId="77777777" w:rsidR="00810DE3" w:rsidRPr="00AB4D60" w:rsidRDefault="00810DE3" w:rsidP="00810DE3">
      <w:pPr>
        <w:rPr>
          <w:rFonts w:ascii="Trebuchet MS" w:hAnsi="Trebuchet MS"/>
          <w:i/>
          <w:sz w:val="28"/>
          <w:szCs w:val="28"/>
        </w:rPr>
      </w:pPr>
      <w:r w:rsidRPr="00AB4D60">
        <w:rPr>
          <w:rFonts w:ascii="Trebuchet MS" w:hAnsi="Trebuchet MS"/>
          <w:i/>
          <w:sz w:val="28"/>
          <w:szCs w:val="28"/>
        </w:rPr>
        <w:t>From:</w:t>
      </w:r>
      <w:r w:rsidRPr="00AB4D60">
        <w:rPr>
          <w:rFonts w:ascii="Trebuchet MS" w:hAnsi="Trebuchet MS"/>
          <w:i/>
          <w:sz w:val="28"/>
          <w:szCs w:val="28"/>
        </w:rPr>
        <w:tab/>
      </w:r>
      <w:r w:rsidRPr="00AB4D60">
        <w:rPr>
          <w:rFonts w:ascii="Trebuchet MS" w:hAnsi="Trebuchet MS"/>
          <w:i/>
          <w:sz w:val="28"/>
          <w:szCs w:val="28"/>
        </w:rPr>
        <w:t>Pat Pain, Principal</w:t>
      </w:r>
    </w:p>
    <w:p w14:paraId="6CE3C932" w14:textId="77777777" w:rsidR="00810DE3" w:rsidRPr="00AB4D60" w:rsidRDefault="00810DE3" w:rsidP="00810DE3">
      <w:pPr>
        <w:rPr>
          <w:rFonts w:ascii="Trebuchet MS" w:hAnsi="Trebuchet MS"/>
          <w:i/>
          <w:sz w:val="28"/>
          <w:szCs w:val="28"/>
        </w:rPr>
      </w:pPr>
      <w:r w:rsidRPr="00AB4D60">
        <w:rPr>
          <w:rFonts w:ascii="Trebuchet MS" w:hAnsi="Trebuchet MS"/>
          <w:i/>
          <w:sz w:val="28"/>
          <w:szCs w:val="28"/>
        </w:rPr>
        <w:t>Date:</w:t>
      </w:r>
      <w:r w:rsidRPr="00AB4D60">
        <w:rPr>
          <w:rFonts w:ascii="Trebuchet MS" w:hAnsi="Trebuchet MS"/>
          <w:i/>
          <w:sz w:val="28"/>
          <w:szCs w:val="28"/>
        </w:rPr>
        <w:tab/>
      </w:r>
      <w:r w:rsidRPr="00AB4D60">
        <w:rPr>
          <w:rFonts w:ascii="Trebuchet MS" w:hAnsi="Trebuchet MS"/>
          <w:i/>
          <w:sz w:val="28"/>
          <w:szCs w:val="28"/>
        </w:rPr>
        <w:t>May 14</w:t>
      </w:r>
    </w:p>
    <w:p w14:paraId="7DB2A587" w14:textId="77777777" w:rsidR="00AB4D60" w:rsidRPr="00AB4D60" w:rsidRDefault="00AB4D60" w:rsidP="00810DE3">
      <w:pPr>
        <w:rPr>
          <w:rFonts w:ascii="Trebuchet MS" w:hAnsi="Trebuchet MS"/>
          <w:i/>
          <w:sz w:val="28"/>
          <w:szCs w:val="28"/>
        </w:rPr>
      </w:pPr>
    </w:p>
    <w:p w14:paraId="79AA7C9F" w14:textId="28AFDCB4" w:rsidR="00810DE3" w:rsidRPr="00AB4D60" w:rsidRDefault="00810DE3" w:rsidP="00810DE3">
      <w:pPr>
        <w:rPr>
          <w:rFonts w:ascii="Trebuchet MS" w:hAnsi="Trebuchet MS"/>
          <w:i/>
          <w:sz w:val="28"/>
          <w:szCs w:val="28"/>
        </w:rPr>
      </w:pPr>
      <w:r w:rsidRPr="00AB4D60">
        <w:rPr>
          <w:rFonts w:ascii="Trebuchet MS" w:hAnsi="Trebuchet MS"/>
          <w:i/>
          <w:sz w:val="28"/>
          <w:szCs w:val="28"/>
        </w:rPr>
        <w:t>Re:</w:t>
      </w:r>
      <w:r w:rsidRPr="00AB4D60">
        <w:rPr>
          <w:rFonts w:ascii="Trebuchet MS" w:hAnsi="Trebuchet MS"/>
          <w:i/>
          <w:sz w:val="28"/>
          <w:szCs w:val="28"/>
        </w:rPr>
        <w:tab/>
      </w:r>
      <w:r w:rsidRPr="00AB4D60">
        <w:rPr>
          <w:rFonts w:ascii="Trebuchet MS" w:hAnsi="Trebuchet MS"/>
          <w:i/>
          <w:sz w:val="28"/>
          <w:szCs w:val="28"/>
        </w:rPr>
        <w:t>Letter of Reprimand</w:t>
      </w:r>
    </w:p>
    <w:p w14:paraId="120860C7" w14:textId="77777777" w:rsidR="00AB4D60" w:rsidRPr="00AB4D60" w:rsidRDefault="00AB4D60" w:rsidP="00810DE3">
      <w:pPr>
        <w:rPr>
          <w:rFonts w:ascii="Trebuchet MS" w:hAnsi="Trebuchet MS"/>
          <w:i/>
          <w:sz w:val="28"/>
          <w:szCs w:val="28"/>
        </w:rPr>
      </w:pPr>
    </w:p>
    <w:p w14:paraId="1C7BCA89" w14:textId="49851877" w:rsidR="00810DE3" w:rsidRPr="00AB4D60" w:rsidRDefault="00810DE3" w:rsidP="00810DE3">
      <w:pPr>
        <w:rPr>
          <w:rFonts w:ascii="Trebuchet MS" w:hAnsi="Trebuchet MS"/>
          <w:i/>
          <w:sz w:val="28"/>
          <w:szCs w:val="28"/>
        </w:rPr>
      </w:pPr>
      <w:r w:rsidRPr="00AB4D60">
        <w:rPr>
          <w:rFonts w:ascii="Trebuchet MS" w:hAnsi="Trebuchet MS"/>
          <w:i/>
          <w:sz w:val="28"/>
          <w:szCs w:val="28"/>
        </w:rPr>
        <w:t>On Friday, May 10 you sent an email to me requesting to take 1 day of Personal Business Absence on Monday, May 13.  You wrote that you needed to take leave in order to take a leisure trip to San Francisco.</w:t>
      </w:r>
    </w:p>
    <w:p w14:paraId="43D90531" w14:textId="77777777" w:rsidR="00AB4D60" w:rsidRPr="00AB4D60" w:rsidRDefault="00AB4D60" w:rsidP="00810DE3">
      <w:pPr>
        <w:rPr>
          <w:rFonts w:ascii="Trebuchet MS" w:hAnsi="Trebuchet MS"/>
          <w:i/>
          <w:sz w:val="28"/>
          <w:szCs w:val="28"/>
        </w:rPr>
      </w:pPr>
    </w:p>
    <w:p w14:paraId="5415BD77" w14:textId="77A8FDEB" w:rsidR="00810DE3" w:rsidRPr="00AB4D60" w:rsidRDefault="00810DE3" w:rsidP="00810DE3">
      <w:pPr>
        <w:rPr>
          <w:rFonts w:ascii="Trebuchet MS" w:hAnsi="Trebuchet MS"/>
          <w:i/>
          <w:sz w:val="28"/>
          <w:szCs w:val="28"/>
        </w:rPr>
      </w:pPr>
      <w:r w:rsidRPr="00AB4D60">
        <w:rPr>
          <w:rFonts w:ascii="Trebuchet MS" w:hAnsi="Trebuchet MS"/>
          <w:i/>
          <w:sz w:val="28"/>
          <w:szCs w:val="28"/>
        </w:rPr>
        <w:t>In an email I sent to you on May 10 at 12:15PM – before the end of the school day – I stated that your request for leave was denied.  I wrote that I denied the leave for the following reasons:</w:t>
      </w:r>
    </w:p>
    <w:p w14:paraId="29220766" w14:textId="77777777" w:rsidR="00AB4D60" w:rsidRPr="00AB4D60" w:rsidRDefault="00AB4D60" w:rsidP="00810DE3">
      <w:pPr>
        <w:rPr>
          <w:rFonts w:ascii="Trebuchet MS" w:hAnsi="Trebuchet MS"/>
          <w:i/>
          <w:sz w:val="28"/>
          <w:szCs w:val="28"/>
        </w:rPr>
      </w:pPr>
    </w:p>
    <w:p w14:paraId="611253F2" w14:textId="77777777" w:rsidR="00810DE3" w:rsidRPr="00AB4D60" w:rsidRDefault="00810DE3" w:rsidP="002A578F">
      <w:pPr>
        <w:pStyle w:val="ListParagraph"/>
        <w:numPr>
          <w:ilvl w:val="0"/>
          <w:numId w:val="118"/>
        </w:numPr>
        <w:contextualSpacing/>
        <w:rPr>
          <w:rFonts w:ascii="Trebuchet MS" w:hAnsi="Trebuchet MS"/>
          <w:i/>
          <w:sz w:val="28"/>
          <w:szCs w:val="28"/>
        </w:rPr>
      </w:pPr>
      <w:r w:rsidRPr="00AB4D60">
        <w:rPr>
          <w:rFonts w:ascii="Trebuchet MS" w:hAnsi="Trebuchet MS"/>
          <w:i/>
          <w:sz w:val="28"/>
          <w:szCs w:val="28"/>
        </w:rPr>
        <w:t>You’ve had excessive absences this year</w:t>
      </w:r>
    </w:p>
    <w:p w14:paraId="172B6354" w14:textId="77777777" w:rsidR="00810DE3" w:rsidRPr="00AB4D60" w:rsidRDefault="00810DE3" w:rsidP="002A578F">
      <w:pPr>
        <w:pStyle w:val="ListParagraph"/>
        <w:numPr>
          <w:ilvl w:val="0"/>
          <w:numId w:val="118"/>
        </w:numPr>
        <w:contextualSpacing/>
        <w:rPr>
          <w:rFonts w:ascii="Trebuchet MS" w:hAnsi="Trebuchet MS"/>
          <w:i/>
          <w:sz w:val="28"/>
          <w:szCs w:val="28"/>
        </w:rPr>
      </w:pPr>
      <w:r w:rsidRPr="00AB4D60">
        <w:rPr>
          <w:rFonts w:ascii="Trebuchet MS" w:hAnsi="Trebuchet MS"/>
          <w:i/>
          <w:sz w:val="28"/>
          <w:szCs w:val="28"/>
        </w:rPr>
        <w:t xml:space="preserve">You did not request the leave sufficiently in advance </w:t>
      </w:r>
    </w:p>
    <w:p w14:paraId="768E3D04" w14:textId="77777777" w:rsidR="00810DE3" w:rsidRPr="00AB4D60" w:rsidRDefault="00810DE3" w:rsidP="002A578F">
      <w:pPr>
        <w:pStyle w:val="ListParagraph"/>
        <w:numPr>
          <w:ilvl w:val="0"/>
          <w:numId w:val="118"/>
        </w:numPr>
        <w:contextualSpacing/>
        <w:rPr>
          <w:rFonts w:ascii="Trebuchet MS" w:hAnsi="Trebuchet MS"/>
          <w:i/>
          <w:sz w:val="28"/>
          <w:szCs w:val="28"/>
        </w:rPr>
      </w:pPr>
      <w:r w:rsidRPr="00AB4D60">
        <w:rPr>
          <w:rFonts w:ascii="Trebuchet MS" w:hAnsi="Trebuchet MS"/>
          <w:i/>
          <w:sz w:val="28"/>
          <w:szCs w:val="28"/>
        </w:rPr>
        <w:t>The reason for the leave (a trip to San Francisco) is not an emergency</w:t>
      </w:r>
    </w:p>
    <w:p w14:paraId="49C7C8CD" w14:textId="77777777" w:rsidR="00810DE3" w:rsidRPr="00AB4D60" w:rsidRDefault="00810DE3" w:rsidP="00810DE3">
      <w:pPr>
        <w:pStyle w:val="ListParagraph"/>
        <w:ind w:left="0"/>
        <w:rPr>
          <w:rFonts w:ascii="Trebuchet MS" w:hAnsi="Trebuchet MS"/>
          <w:i/>
          <w:sz w:val="28"/>
          <w:szCs w:val="28"/>
        </w:rPr>
      </w:pPr>
    </w:p>
    <w:p w14:paraId="106F2E2D" w14:textId="77777777" w:rsidR="00810DE3" w:rsidRPr="00AB4D60" w:rsidRDefault="00810DE3" w:rsidP="00810DE3">
      <w:pPr>
        <w:pStyle w:val="ListParagraph"/>
        <w:ind w:left="0"/>
        <w:rPr>
          <w:rFonts w:ascii="Trebuchet MS" w:hAnsi="Trebuchet MS"/>
          <w:i/>
          <w:sz w:val="28"/>
          <w:szCs w:val="28"/>
        </w:rPr>
      </w:pPr>
      <w:r w:rsidRPr="00AB4D60">
        <w:rPr>
          <w:rFonts w:ascii="Trebuchet MS" w:hAnsi="Trebuchet MS"/>
          <w:i/>
          <w:sz w:val="28"/>
          <w:szCs w:val="28"/>
        </w:rPr>
        <w:t xml:space="preserve">Even though I denied your use of leave on May 13, you still were absent and reported that you were on a Personal Business Absence.  </w:t>
      </w:r>
    </w:p>
    <w:p w14:paraId="144B35B0" w14:textId="77777777" w:rsidR="00810DE3" w:rsidRPr="00AB4D60" w:rsidRDefault="00810DE3" w:rsidP="00810DE3">
      <w:pPr>
        <w:ind w:left="-360" w:firstLine="360"/>
        <w:rPr>
          <w:rFonts w:ascii="Trebuchet MS" w:hAnsi="Trebuchet MS"/>
          <w:i/>
          <w:sz w:val="28"/>
          <w:szCs w:val="28"/>
        </w:rPr>
      </w:pPr>
    </w:p>
    <w:p w14:paraId="08A5D01F" w14:textId="77777777" w:rsidR="00F228F7" w:rsidRDefault="00810DE3" w:rsidP="00810DE3">
      <w:pPr>
        <w:ind w:left="-360" w:firstLine="360"/>
        <w:rPr>
          <w:rFonts w:ascii="Trebuchet MS" w:hAnsi="Trebuchet MS"/>
          <w:i/>
          <w:sz w:val="28"/>
          <w:szCs w:val="28"/>
        </w:rPr>
      </w:pPr>
      <w:r w:rsidRPr="00AB4D60">
        <w:rPr>
          <w:rFonts w:ascii="Trebuchet MS" w:hAnsi="Trebuchet MS"/>
          <w:i/>
          <w:sz w:val="28"/>
          <w:szCs w:val="28"/>
        </w:rPr>
        <w:t xml:space="preserve">This school year alone you have been absent 19 days, including your absence </w:t>
      </w:r>
    </w:p>
    <w:p w14:paraId="24576367" w14:textId="4A1E54BE" w:rsidR="00810DE3" w:rsidRPr="00AB4D60" w:rsidRDefault="00810DE3" w:rsidP="00810DE3">
      <w:pPr>
        <w:ind w:left="-360" w:firstLine="360"/>
        <w:rPr>
          <w:rFonts w:ascii="Trebuchet MS" w:hAnsi="Trebuchet MS"/>
          <w:i/>
          <w:sz w:val="28"/>
          <w:szCs w:val="28"/>
        </w:rPr>
      </w:pPr>
      <w:r w:rsidRPr="00AB4D60">
        <w:rPr>
          <w:rFonts w:ascii="Trebuchet MS" w:hAnsi="Trebuchet MS"/>
          <w:i/>
          <w:sz w:val="28"/>
          <w:szCs w:val="28"/>
        </w:rPr>
        <w:t>on May 13.</w:t>
      </w:r>
    </w:p>
    <w:p w14:paraId="478D1E50" w14:textId="77777777" w:rsidR="00810DE3" w:rsidRPr="00AB4D60" w:rsidRDefault="00810DE3" w:rsidP="00810DE3">
      <w:pPr>
        <w:pStyle w:val="ListParagraph"/>
        <w:ind w:left="1440"/>
        <w:rPr>
          <w:rFonts w:ascii="Trebuchet MS" w:hAnsi="Trebuchet MS"/>
          <w:i/>
          <w:sz w:val="28"/>
          <w:szCs w:val="28"/>
        </w:rPr>
      </w:pPr>
    </w:p>
    <w:p w14:paraId="0BD0D03D" w14:textId="77777777" w:rsidR="00810DE3" w:rsidRPr="00AB4D60" w:rsidRDefault="00810DE3" w:rsidP="00810DE3">
      <w:pPr>
        <w:rPr>
          <w:rFonts w:ascii="Trebuchet MS" w:hAnsi="Trebuchet MS"/>
          <w:i/>
          <w:sz w:val="28"/>
          <w:szCs w:val="28"/>
        </w:rPr>
      </w:pPr>
      <w:r w:rsidRPr="00AB4D60">
        <w:rPr>
          <w:rFonts w:ascii="Trebuchet MS" w:hAnsi="Trebuchet MS"/>
          <w:i/>
          <w:sz w:val="28"/>
          <w:szCs w:val="28"/>
        </w:rPr>
        <w:t>This Letter of Reprimand is issued to you for insubordination and abuse use of leave.  Continued acts of insubordination and abuse of leave may result in further disciplinary action.</w:t>
      </w:r>
    </w:p>
    <w:p w14:paraId="6ACD2F3B" w14:textId="77777777" w:rsidR="00F228F7" w:rsidRDefault="00F228F7" w:rsidP="00810DE3">
      <w:pPr>
        <w:rPr>
          <w:rFonts w:ascii="Trebuchet MS" w:hAnsi="Trebuchet MS"/>
          <w:i/>
          <w:sz w:val="28"/>
          <w:szCs w:val="28"/>
        </w:rPr>
      </w:pPr>
    </w:p>
    <w:p w14:paraId="64D15A39" w14:textId="5C2DF998" w:rsidR="00810DE3" w:rsidRPr="00AB4D60" w:rsidRDefault="00810DE3" w:rsidP="00810DE3">
      <w:pPr>
        <w:rPr>
          <w:rFonts w:ascii="Trebuchet MS" w:hAnsi="Trebuchet MS"/>
          <w:i/>
          <w:sz w:val="28"/>
          <w:szCs w:val="28"/>
        </w:rPr>
      </w:pPr>
      <w:r w:rsidRPr="00AB4D60">
        <w:rPr>
          <w:rFonts w:ascii="Trebuchet MS" w:hAnsi="Trebuchet MS"/>
          <w:i/>
          <w:sz w:val="28"/>
          <w:szCs w:val="28"/>
        </w:rPr>
        <w:t>A copy of this letter will be placed in your personnel file(s).  You have a right to respond.  Your signature below indicates that you received a copy of this letter.</w:t>
      </w:r>
    </w:p>
    <w:p w14:paraId="4E7F2109" w14:textId="77777777" w:rsidR="00810DE3" w:rsidRPr="00810DE3" w:rsidRDefault="00810DE3" w:rsidP="00810DE3">
      <w:pPr>
        <w:ind w:left="720"/>
        <w:rPr>
          <w:rFonts w:ascii="Trebuchet MS" w:hAnsi="Trebuchet MS"/>
        </w:rPr>
      </w:pPr>
    </w:p>
    <w:p w14:paraId="7E23386C" w14:textId="77777777" w:rsidR="00810DE3" w:rsidRPr="00810DE3" w:rsidRDefault="00810DE3" w:rsidP="00810DE3">
      <w:pPr>
        <w:rPr>
          <w:rFonts w:ascii="Trebuchet MS" w:hAnsi="Trebuchet MS"/>
          <w:b/>
          <w:color w:val="808080" w:themeColor="background1" w:themeShade="80"/>
          <w:sz w:val="40"/>
          <w:szCs w:val="40"/>
        </w:rPr>
      </w:pPr>
    </w:p>
    <w:p w14:paraId="1B65E8CD" w14:textId="793317E5" w:rsidR="00810DE3" w:rsidRPr="00AB4D60" w:rsidRDefault="00810DE3" w:rsidP="00810DE3">
      <w:pPr>
        <w:rPr>
          <w:rFonts w:ascii="Trebuchet MS" w:hAnsi="Trebuchet MS"/>
          <w:b/>
          <w:color w:val="0070C0"/>
          <w:sz w:val="40"/>
          <w:szCs w:val="40"/>
        </w:rPr>
      </w:pPr>
      <w:r w:rsidRPr="00AB4D60">
        <w:rPr>
          <w:rFonts w:ascii="Trebuchet MS" w:hAnsi="Trebuchet MS"/>
          <w:b/>
          <w:color w:val="0070C0"/>
          <w:sz w:val="40"/>
          <w:szCs w:val="40"/>
        </w:rPr>
        <w:t>Interviewing the Grievant &amp; Investigating the Grievance</w:t>
      </w:r>
    </w:p>
    <w:p w14:paraId="2FA0B287" w14:textId="77777777" w:rsidR="00810DE3" w:rsidRPr="00810DE3" w:rsidRDefault="00810DE3" w:rsidP="00810DE3">
      <w:pPr>
        <w:rPr>
          <w:rFonts w:ascii="Trebuchet MS" w:hAnsi="Trebuchet MS"/>
          <w:b/>
          <w:sz w:val="36"/>
          <w:szCs w:val="36"/>
        </w:rPr>
      </w:pPr>
      <w:r w:rsidRPr="00810DE3">
        <w:rPr>
          <w:rFonts w:ascii="Trebuchet MS" w:hAnsi="Trebuchet MS"/>
          <w:b/>
          <w:sz w:val="36"/>
          <w:szCs w:val="36"/>
        </w:rPr>
        <w:t>Evidence</w:t>
      </w:r>
    </w:p>
    <w:p w14:paraId="42EDA568" w14:textId="77777777" w:rsidR="00810DE3" w:rsidRPr="00810DE3" w:rsidRDefault="00810DE3" w:rsidP="00810DE3">
      <w:pPr>
        <w:ind w:left="2880"/>
        <w:rPr>
          <w:rFonts w:ascii="Trebuchet MS" w:hAnsi="Trebuchet MS"/>
        </w:rPr>
      </w:pPr>
    </w:p>
    <w:p w14:paraId="31EF61BF" w14:textId="77777777" w:rsidR="00810DE3" w:rsidRPr="00F228F7" w:rsidRDefault="00810DE3" w:rsidP="00810DE3">
      <w:pPr>
        <w:rPr>
          <w:rFonts w:ascii="Trebuchet MS" w:hAnsi="Trebuchet MS"/>
          <w:b/>
          <w:i/>
          <w:u w:val="single"/>
        </w:rPr>
      </w:pPr>
      <w:r w:rsidRPr="00F228F7">
        <w:rPr>
          <w:rFonts w:ascii="Trebuchet MS" w:hAnsi="Trebuchet MS"/>
          <w:b/>
          <w:i/>
          <w:u w:val="single"/>
        </w:rPr>
        <w:t>Evidence: Emails</w:t>
      </w:r>
    </w:p>
    <w:p w14:paraId="4785A37E" w14:textId="77777777" w:rsidR="00810DE3" w:rsidRPr="00F228F7" w:rsidRDefault="00810DE3" w:rsidP="00810DE3">
      <w:pPr>
        <w:rPr>
          <w:rFonts w:ascii="Trebuchet MS" w:hAnsi="Trebuchet MS"/>
          <w:i/>
        </w:rPr>
      </w:pPr>
    </w:p>
    <w:p w14:paraId="6CDE0112"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-----Original Message-----</w:t>
      </w:r>
    </w:p>
    <w:p w14:paraId="1BDC09C0" w14:textId="77777777" w:rsidR="00810DE3" w:rsidRPr="00F228F7" w:rsidRDefault="00810DE3" w:rsidP="00810DE3">
      <w:pPr>
        <w:ind w:left="2880"/>
        <w:rPr>
          <w:rFonts w:ascii="Trebuchet MS" w:hAnsi="Trebuchet MS"/>
          <w:i/>
        </w:rPr>
      </w:pPr>
    </w:p>
    <w:p w14:paraId="636EC81D"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From: Pat Pain [patpain@badboss.net]</w:t>
      </w:r>
    </w:p>
    <w:p w14:paraId="2BFFF7AC"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Sent: Friday, May 10 12:15 PM</w:t>
      </w:r>
    </w:p>
    <w:p w14:paraId="15CD53FC"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To: Terry Berry [tberry@solidarity.net]</w:t>
      </w:r>
    </w:p>
    <w:p w14:paraId="011B9D81"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Subject: RE: Personal Business Absence on 5/13</w:t>
      </w:r>
    </w:p>
    <w:p w14:paraId="1B75FEC2" w14:textId="77777777" w:rsidR="00810DE3" w:rsidRPr="00F228F7" w:rsidRDefault="00810DE3" w:rsidP="00810DE3">
      <w:pPr>
        <w:pStyle w:val="PlainText"/>
        <w:ind w:left="720"/>
        <w:rPr>
          <w:rFonts w:ascii="Trebuchet MS" w:hAnsi="Trebuchet MS"/>
          <w:i/>
          <w:sz w:val="24"/>
          <w:szCs w:val="24"/>
        </w:rPr>
      </w:pPr>
    </w:p>
    <w:p w14:paraId="18BB285B"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Terry,</w:t>
      </w:r>
    </w:p>
    <w:p w14:paraId="5F07DBCC" w14:textId="77777777" w:rsidR="00810DE3" w:rsidRPr="00F228F7" w:rsidRDefault="00810DE3" w:rsidP="00810DE3">
      <w:pPr>
        <w:pStyle w:val="PlainText"/>
        <w:ind w:left="720"/>
        <w:rPr>
          <w:rFonts w:ascii="Trebuchet MS" w:hAnsi="Trebuchet MS"/>
          <w:i/>
          <w:sz w:val="24"/>
          <w:szCs w:val="24"/>
        </w:rPr>
      </w:pPr>
    </w:p>
    <w:p w14:paraId="4B881429"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 xml:space="preserve">Your request for Personal Business Absence on May 13 in order that you can vacation in San Francisco is denied.  I want to remind you that our school-wide goal this year is to reach an API of 800.  In order to achieve this goal, everyone must do their part.  </w:t>
      </w:r>
    </w:p>
    <w:p w14:paraId="3E7A5265" w14:textId="77777777" w:rsidR="00810DE3" w:rsidRPr="00F228F7" w:rsidRDefault="00810DE3" w:rsidP="00810DE3">
      <w:pPr>
        <w:pStyle w:val="PlainText"/>
        <w:ind w:left="720"/>
        <w:rPr>
          <w:rFonts w:ascii="Trebuchet MS" w:hAnsi="Trebuchet MS"/>
          <w:i/>
          <w:sz w:val="24"/>
          <w:szCs w:val="24"/>
        </w:rPr>
      </w:pPr>
    </w:p>
    <w:p w14:paraId="75B7BCF0"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Also, you’ve already used to much leave this year.  I expect my teachers to be at work on school days.  If you’re part of this team, you need to be here.</w:t>
      </w:r>
    </w:p>
    <w:p w14:paraId="24D831A2" w14:textId="77777777" w:rsidR="00810DE3" w:rsidRPr="00F228F7" w:rsidRDefault="00810DE3" w:rsidP="00810DE3">
      <w:pPr>
        <w:pStyle w:val="PlainText"/>
        <w:ind w:left="720"/>
        <w:rPr>
          <w:rFonts w:ascii="Trebuchet MS" w:hAnsi="Trebuchet MS"/>
          <w:i/>
          <w:sz w:val="24"/>
          <w:szCs w:val="24"/>
        </w:rPr>
      </w:pPr>
    </w:p>
    <w:p w14:paraId="14F4E3CE"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Pat Pain</w:t>
      </w:r>
    </w:p>
    <w:p w14:paraId="11D4020C"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Principal</w:t>
      </w:r>
    </w:p>
    <w:p w14:paraId="0D5F4048"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Eugene Debs Elementary School</w:t>
      </w:r>
    </w:p>
    <w:p w14:paraId="1A31CD4B" w14:textId="77777777" w:rsidR="00810DE3" w:rsidRPr="00F228F7" w:rsidRDefault="00810DE3" w:rsidP="00810DE3">
      <w:pPr>
        <w:pStyle w:val="PlainText"/>
        <w:ind w:left="720"/>
        <w:rPr>
          <w:rFonts w:ascii="Trebuchet MS" w:hAnsi="Trebuchet MS"/>
          <w:i/>
          <w:sz w:val="24"/>
          <w:szCs w:val="24"/>
        </w:rPr>
      </w:pPr>
    </w:p>
    <w:p w14:paraId="039D8680" w14:textId="77777777" w:rsidR="00810DE3" w:rsidRPr="00F228F7" w:rsidRDefault="00810DE3" w:rsidP="00810DE3">
      <w:pPr>
        <w:pStyle w:val="PlainText"/>
        <w:ind w:left="720"/>
        <w:rPr>
          <w:rFonts w:ascii="Trebuchet MS" w:hAnsi="Trebuchet MS"/>
          <w:i/>
          <w:sz w:val="24"/>
          <w:szCs w:val="24"/>
        </w:rPr>
      </w:pPr>
    </w:p>
    <w:p w14:paraId="4D3D7E38"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-----Original Message-----</w:t>
      </w:r>
    </w:p>
    <w:p w14:paraId="4B1FFA24" w14:textId="77777777" w:rsidR="00810DE3" w:rsidRPr="00F228F7" w:rsidRDefault="00810DE3" w:rsidP="00810DE3">
      <w:pPr>
        <w:pStyle w:val="PlainText"/>
        <w:ind w:left="720"/>
        <w:rPr>
          <w:rFonts w:ascii="Trebuchet MS" w:hAnsi="Trebuchet MS"/>
          <w:i/>
          <w:sz w:val="24"/>
          <w:szCs w:val="24"/>
        </w:rPr>
      </w:pPr>
    </w:p>
    <w:p w14:paraId="24CC2214"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From: Terry Berry [tberry@solidarity.net]</w:t>
      </w:r>
    </w:p>
    <w:p w14:paraId="46441B6D"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Sent: Friday, May 10 6:45 AM</w:t>
      </w:r>
    </w:p>
    <w:p w14:paraId="3DDD0D59"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To: Pat Pain [patpain@badboss.net]</w:t>
      </w:r>
    </w:p>
    <w:p w14:paraId="6455E69F"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Subject: Personal Business Absence on 5/13</w:t>
      </w:r>
    </w:p>
    <w:p w14:paraId="4E7D530E" w14:textId="77777777" w:rsidR="00810DE3" w:rsidRPr="00F228F7" w:rsidRDefault="00810DE3" w:rsidP="00810DE3">
      <w:pPr>
        <w:pStyle w:val="PlainText"/>
        <w:ind w:left="720"/>
        <w:rPr>
          <w:rFonts w:ascii="Trebuchet MS" w:hAnsi="Trebuchet MS"/>
          <w:i/>
          <w:sz w:val="24"/>
          <w:szCs w:val="24"/>
        </w:rPr>
      </w:pPr>
    </w:p>
    <w:p w14:paraId="38E80C24"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Pat,</w:t>
      </w:r>
    </w:p>
    <w:p w14:paraId="39268291" w14:textId="77777777" w:rsidR="00810DE3" w:rsidRPr="00F228F7" w:rsidRDefault="00810DE3" w:rsidP="00810DE3">
      <w:pPr>
        <w:pStyle w:val="PlainText"/>
        <w:ind w:left="720"/>
        <w:rPr>
          <w:rFonts w:ascii="Trebuchet MS" w:hAnsi="Trebuchet MS"/>
          <w:i/>
          <w:sz w:val="24"/>
          <w:szCs w:val="24"/>
        </w:rPr>
      </w:pPr>
    </w:p>
    <w:p w14:paraId="156BC514"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I’m going to San Francisco for the weekend to visit my parents. I hope it’s okay with you that I take 1 day of Personal Business Absence on Monday, May 13. I will prepare a lesson plan and arrange a substitute.</w:t>
      </w:r>
    </w:p>
    <w:p w14:paraId="62743FEB" w14:textId="77777777" w:rsidR="00810DE3" w:rsidRPr="00F228F7" w:rsidRDefault="00810DE3" w:rsidP="00810DE3">
      <w:pPr>
        <w:pStyle w:val="PlainText"/>
        <w:ind w:left="720"/>
        <w:rPr>
          <w:rFonts w:ascii="Trebuchet MS" w:hAnsi="Trebuchet MS"/>
          <w:i/>
          <w:sz w:val="24"/>
          <w:szCs w:val="24"/>
        </w:rPr>
      </w:pPr>
    </w:p>
    <w:p w14:paraId="20C5084B"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Thank you.</w:t>
      </w:r>
    </w:p>
    <w:p w14:paraId="41DBEAA1" w14:textId="77777777" w:rsidR="00810DE3" w:rsidRPr="00F228F7" w:rsidRDefault="00810DE3" w:rsidP="00810DE3">
      <w:pPr>
        <w:pStyle w:val="PlainText"/>
        <w:ind w:left="720"/>
        <w:rPr>
          <w:rFonts w:ascii="Trebuchet MS" w:hAnsi="Trebuchet MS"/>
          <w:i/>
          <w:sz w:val="24"/>
          <w:szCs w:val="24"/>
        </w:rPr>
      </w:pPr>
    </w:p>
    <w:p w14:paraId="2CC503F9"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Terry Berry</w:t>
      </w:r>
    </w:p>
    <w:bookmarkEnd w:id="3"/>
    <w:p w14:paraId="1D362700"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Teacher</w:t>
      </w:r>
    </w:p>
    <w:p w14:paraId="4182DFAD" w14:textId="77777777" w:rsidR="00810DE3" w:rsidRPr="00F228F7" w:rsidRDefault="00810DE3" w:rsidP="00810DE3">
      <w:pPr>
        <w:pStyle w:val="PlainText"/>
        <w:ind w:left="720"/>
        <w:rPr>
          <w:rFonts w:ascii="Trebuchet MS" w:hAnsi="Trebuchet MS"/>
          <w:i/>
          <w:sz w:val="24"/>
          <w:szCs w:val="24"/>
        </w:rPr>
      </w:pPr>
      <w:r w:rsidRPr="00F228F7">
        <w:rPr>
          <w:rFonts w:ascii="Trebuchet MS" w:hAnsi="Trebuchet MS"/>
          <w:i/>
          <w:sz w:val="24"/>
          <w:szCs w:val="24"/>
        </w:rPr>
        <w:t>Eugene Debs Elementary School</w:t>
      </w:r>
    </w:p>
    <w:p w14:paraId="2E0F4180" w14:textId="77777777" w:rsidR="00E6383E" w:rsidRPr="00B45C3E" w:rsidRDefault="00E6383E" w:rsidP="00E6383E">
      <w:pPr>
        <w:jc w:val="center"/>
        <w:rPr>
          <w:rFonts w:ascii="Trebuchet MS" w:hAnsi="Trebuchet MS" w:cs="Arial"/>
          <w:b/>
          <w:color w:val="000000"/>
          <w:sz w:val="40"/>
          <w:u w:val="single"/>
        </w:rPr>
      </w:pPr>
      <w:r w:rsidRPr="00626FA7">
        <w:rPr>
          <w:rFonts w:ascii="Trebuchet MS" w:hAnsi="Trebuchet MS" w:cs="Arial"/>
          <w:sz w:val="40"/>
        </w:rPr>
        <w:br w:type="page"/>
      </w:r>
      <w:r w:rsidRPr="00B45C3E">
        <w:rPr>
          <w:rFonts w:ascii="Trebuchet MS" w:hAnsi="Trebuchet MS" w:cs="Arial"/>
          <w:b/>
          <w:color w:val="000000"/>
          <w:sz w:val="40"/>
          <w:u w:val="single"/>
        </w:rPr>
        <w:t>COMMON GRIEVANCE SOURCES</w:t>
      </w:r>
    </w:p>
    <w:p w14:paraId="1A5084F9" w14:textId="77777777" w:rsidR="00E6383E" w:rsidRPr="00B45C3E" w:rsidRDefault="00E6383E" w:rsidP="00E6383E">
      <w:pPr>
        <w:spacing w:before="360"/>
        <w:ind w:left="360" w:right="-180"/>
        <w:rPr>
          <w:rFonts w:ascii="Trebuchet MS" w:hAnsi="Trebuchet MS" w:cs="Arial"/>
          <w:bCs/>
          <w:sz w:val="26"/>
        </w:rPr>
      </w:pPr>
      <w:r w:rsidRPr="00B45C3E">
        <w:rPr>
          <w:rFonts w:ascii="Trebuchet MS" w:hAnsi="Trebuchet MS" w:cs="Arial"/>
          <w:b/>
          <w:sz w:val="26"/>
          <w:u w:val="single"/>
        </w:rPr>
        <w:t>ADMINISTRATION</w:t>
      </w:r>
      <w:r w:rsidRPr="00B45C3E">
        <w:rPr>
          <w:rFonts w:ascii="Trebuchet MS" w:hAnsi="Trebuchet MS" w:cs="Arial"/>
          <w:sz w:val="26"/>
        </w:rPr>
        <w:t>:</w:t>
      </w:r>
      <w:r w:rsidRPr="00B45C3E">
        <w:rPr>
          <w:rFonts w:ascii="Trebuchet MS" w:hAnsi="Trebuchet MS" w:cs="Arial"/>
          <w:bCs/>
          <w:sz w:val="26"/>
        </w:rPr>
        <w:t xml:space="preserve"> </w:t>
      </w:r>
    </w:p>
    <w:p w14:paraId="1E0A0426" w14:textId="77777777" w:rsidR="00E6383E" w:rsidRPr="00B45C3E" w:rsidRDefault="00E6383E" w:rsidP="00E6383E">
      <w:pPr>
        <w:spacing w:before="120"/>
        <w:ind w:left="360" w:right="-180"/>
        <w:rPr>
          <w:rFonts w:ascii="Trebuchet MS" w:hAnsi="Trebuchet MS" w:cs="Arial"/>
          <w:bCs/>
        </w:rPr>
      </w:pPr>
      <w:r w:rsidRPr="00B45C3E">
        <w:rPr>
          <w:rFonts w:ascii="Trebuchet MS" w:hAnsi="Trebuchet MS" w:cs="Arial"/>
          <w:bCs/>
        </w:rPr>
        <w:t>Fear of the administrator, lack of knowledge of job requirements, personality conflicts, favoritism, unclear orders without explanation, unjustified criticism, ignoring complaints, breaking promises, inadequate work instructions, use of threats, ignoring or repelling suggestions for work improvement, penalizing worker for conditions beyond his/her control, layoff without notice, ignoring good job performance.</w:t>
      </w:r>
    </w:p>
    <w:p w14:paraId="014DE86C" w14:textId="77777777" w:rsidR="00E6383E" w:rsidRPr="00B45C3E" w:rsidRDefault="00E6383E" w:rsidP="00E6383E">
      <w:pPr>
        <w:spacing w:before="300"/>
        <w:ind w:left="360" w:right="-180"/>
        <w:rPr>
          <w:rFonts w:ascii="Trebuchet MS" w:hAnsi="Trebuchet MS"/>
          <w:bCs/>
          <w:sz w:val="26"/>
        </w:rPr>
      </w:pPr>
      <w:r w:rsidRPr="00B45C3E">
        <w:rPr>
          <w:rFonts w:ascii="Trebuchet MS" w:hAnsi="Trebuchet MS"/>
          <w:b/>
          <w:sz w:val="26"/>
          <w:u w:val="single"/>
        </w:rPr>
        <w:t>WORKING CONDITIONS</w:t>
      </w:r>
      <w:r w:rsidRPr="00B45C3E">
        <w:rPr>
          <w:rFonts w:ascii="Trebuchet MS" w:hAnsi="Trebuchet MS"/>
          <w:sz w:val="26"/>
        </w:rPr>
        <w:t>:</w:t>
      </w:r>
      <w:r w:rsidRPr="00B45C3E">
        <w:rPr>
          <w:rFonts w:ascii="Trebuchet MS" w:hAnsi="Trebuchet MS"/>
          <w:bCs/>
          <w:sz w:val="26"/>
        </w:rPr>
        <w:t xml:space="preserve"> </w:t>
      </w:r>
    </w:p>
    <w:p w14:paraId="24DA16B5" w14:textId="77777777" w:rsidR="00E6383E" w:rsidRPr="00B45C3E" w:rsidRDefault="00E6383E" w:rsidP="00E6383E">
      <w:pPr>
        <w:spacing w:before="120"/>
        <w:ind w:left="360" w:right="-180"/>
        <w:rPr>
          <w:rFonts w:ascii="Trebuchet MS" w:hAnsi="Trebuchet MS" w:cs="Arial"/>
          <w:bCs/>
        </w:rPr>
      </w:pPr>
      <w:r w:rsidRPr="00B45C3E">
        <w:rPr>
          <w:rFonts w:ascii="Trebuchet MS" w:hAnsi="Trebuchet MS" w:cs="Arial"/>
          <w:bCs/>
        </w:rPr>
        <w:t>Haphazard planning of work, unguarded work dangers, poor tools or equipment out of order, uncomfortable or unhealthy conditions, excessive rules and regulations, changed work schedules.</w:t>
      </w:r>
    </w:p>
    <w:p w14:paraId="5DA5DC52" w14:textId="77777777" w:rsidR="00E6383E" w:rsidRPr="00B45C3E" w:rsidRDefault="00E6383E" w:rsidP="00E6383E">
      <w:pPr>
        <w:spacing w:before="300"/>
        <w:ind w:left="360" w:right="-180"/>
        <w:rPr>
          <w:rFonts w:ascii="Trebuchet MS" w:hAnsi="Trebuchet MS"/>
          <w:bCs/>
          <w:sz w:val="26"/>
        </w:rPr>
      </w:pPr>
      <w:r w:rsidRPr="00B45C3E">
        <w:rPr>
          <w:rFonts w:ascii="Trebuchet MS" w:hAnsi="Trebuchet MS"/>
          <w:b/>
          <w:sz w:val="26"/>
          <w:u w:val="single"/>
        </w:rPr>
        <w:t>COMPENSATION</w:t>
      </w:r>
      <w:r w:rsidRPr="00B45C3E">
        <w:rPr>
          <w:rFonts w:ascii="Trebuchet MS" w:hAnsi="Trebuchet MS"/>
          <w:sz w:val="26"/>
        </w:rPr>
        <w:t>:</w:t>
      </w:r>
      <w:r w:rsidRPr="00B45C3E">
        <w:rPr>
          <w:rFonts w:ascii="Trebuchet MS" w:hAnsi="Trebuchet MS"/>
          <w:bCs/>
          <w:sz w:val="26"/>
        </w:rPr>
        <w:t xml:space="preserve"> </w:t>
      </w:r>
    </w:p>
    <w:p w14:paraId="3F020E78" w14:textId="77777777" w:rsidR="00E6383E" w:rsidRPr="00B45C3E" w:rsidRDefault="00E6383E" w:rsidP="00E6383E">
      <w:pPr>
        <w:spacing w:before="120"/>
        <w:ind w:left="360" w:right="-180"/>
        <w:rPr>
          <w:rFonts w:ascii="Trebuchet MS" w:hAnsi="Trebuchet MS" w:cs="Arial"/>
          <w:bCs/>
        </w:rPr>
      </w:pPr>
      <w:r w:rsidRPr="00B45C3E">
        <w:rPr>
          <w:rFonts w:ascii="Trebuchet MS" w:hAnsi="Trebuchet MS" w:cs="Arial"/>
          <w:bCs/>
        </w:rPr>
        <w:t>Basic pay out of line, unequal pay for same jobs, failure to promote when eligible, unexplained pay shortages, failure to review or explain lack of employee progress.</w:t>
      </w:r>
    </w:p>
    <w:p w14:paraId="4CF1D720" w14:textId="77777777" w:rsidR="00E6383E" w:rsidRPr="00B45C3E" w:rsidRDefault="00E6383E" w:rsidP="00E6383E">
      <w:pPr>
        <w:spacing w:before="300"/>
        <w:ind w:left="360" w:right="-180"/>
        <w:rPr>
          <w:rFonts w:ascii="Trebuchet MS" w:hAnsi="Trebuchet MS"/>
          <w:bCs/>
          <w:sz w:val="26"/>
        </w:rPr>
      </w:pPr>
      <w:r w:rsidRPr="00B45C3E">
        <w:rPr>
          <w:rFonts w:ascii="Trebuchet MS" w:hAnsi="Trebuchet MS"/>
          <w:b/>
          <w:sz w:val="26"/>
          <w:u w:val="single"/>
        </w:rPr>
        <w:t>CHANGE</w:t>
      </w:r>
      <w:r w:rsidRPr="00B45C3E">
        <w:rPr>
          <w:rFonts w:ascii="Trebuchet MS" w:hAnsi="Trebuchet MS"/>
          <w:sz w:val="26"/>
        </w:rPr>
        <w:t>:</w:t>
      </w:r>
      <w:r w:rsidRPr="00B45C3E">
        <w:rPr>
          <w:rFonts w:ascii="Trebuchet MS" w:hAnsi="Trebuchet MS"/>
          <w:bCs/>
          <w:sz w:val="26"/>
        </w:rPr>
        <w:t xml:space="preserve">  </w:t>
      </w:r>
    </w:p>
    <w:p w14:paraId="74D6D60A" w14:textId="77777777" w:rsidR="00E6383E" w:rsidRPr="00B45C3E" w:rsidRDefault="00E6383E" w:rsidP="00E6383E">
      <w:pPr>
        <w:spacing w:before="120"/>
        <w:ind w:left="360" w:right="-180"/>
        <w:rPr>
          <w:rFonts w:ascii="Trebuchet MS" w:hAnsi="Trebuchet MS" w:cs="Arial"/>
          <w:bCs/>
        </w:rPr>
      </w:pPr>
      <w:r>
        <w:rPr>
          <w:rFonts w:ascii="Trebuchet MS" w:hAnsi="Trebuchet MS" w:cs="Arial"/>
          <w:bCs/>
        </w:rPr>
        <w:t>Change i</w:t>
      </w:r>
      <w:r w:rsidRPr="00B45C3E">
        <w:rPr>
          <w:rFonts w:ascii="Trebuchet MS" w:hAnsi="Trebuchet MS" w:cs="Arial"/>
          <w:bCs/>
        </w:rPr>
        <w:t>s a prolific breeder of grievances.  Changes in policies, rules, methods, equipment, processes, practices, wage plans, work assignments, etc.  Any change, which has an impact on people, should be a "signal" for the possibility of grievances.</w:t>
      </w:r>
    </w:p>
    <w:p w14:paraId="70DE41A7" w14:textId="77777777" w:rsidR="00E6383E" w:rsidRPr="00B45C3E" w:rsidRDefault="00E6383E" w:rsidP="00E6383E">
      <w:pPr>
        <w:spacing w:before="300"/>
        <w:ind w:left="360" w:right="-180"/>
        <w:rPr>
          <w:rFonts w:ascii="Trebuchet MS" w:hAnsi="Trebuchet MS"/>
          <w:bCs/>
          <w:sz w:val="26"/>
        </w:rPr>
      </w:pPr>
      <w:r w:rsidRPr="00B45C3E">
        <w:rPr>
          <w:rFonts w:ascii="Trebuchet MS" w:hAnsi="Trebuchet MS"/>
          <w:b/>
          <w:sz w:val="26"/>
          <w:u w:val="single"/>
        </w:rPr>
        <w:t>PRESSURE</w:t>
      </w:r>
      <w:r w:rsidRPr="00B45C3E">
        <w:rPr>
          <w:rFonts w:ascii="Trebuchet MS" w:hAnsi="Trebuchet MS"/>
          <w:sz w:val="26"/>
        </w:rPr>
        <w:t>:</w:t>
      </w:r>
      <w:r w:rsidRPr="00B45C3E">
        <w:rPr>
          <w:rFonts w:ascii="Trebuchet MS" w:hAnsi="Trebuchet MS"/>
          <w:bCs/>
          <w:sz w:val="26"/>
        </w:rPr>
        <w:t xml:space="preserve">  </w:t>
      </w:r>
    </w:p>
    <w:p w14:paraId="1989A5F9" w14:textId="77777777" w:rsidR="00E6383E" w:rsidRPr="00B45C3E" w:rsidRDefault="00E6383E" w:rsidP="00E6383E">
      <w:pPr>
        <w:spacing w:before="120"/>
        <w:ind w:left="360" w:right="-180"/>
        <w:rPr>
          <w:rFonts w:ascii="Trebuchet MS" w:hAnsi="Trebuchet MS" w:cs="Arial"/>
          <w:bCs/>
        </w:rPr>
      </w:pPr>
      <w:r>
        <w:rPr>
          <w:rFonts w:ascii="Trebuchet MS" w:hAnsi="Trebuchet MS" w:cs="Arial"/>
          <w:bCs/>
        </w:rPr>
        <w:t>Change is</w:t>
      </w:r>
      <w:r w:rsidRPr="00B45C3E">
        <w:rPr>
          <w:rFonts w:ascii="Trebuchet MS" w:hAnsi="Trebuchet MS" w:cs="Arial"/>
          <w:bCs/>
        </w:rPr>
        <w:t xml:space="preserve"> another common source of grievance.  Pressure for production, for quality, for cost reduction, for efficiency.  When the employer puts pressure on people for any reason, this is a potential cause of grievances.</w:t>
      </w:r>
    </w:p>
    <w:p w14:paraId="50B0F023" w14:textId="77777777" w:rsidR="00E6383E" w:rsidRPr="00B45C3E" w:rsidRDefault="00E6383E" w:rsidP="00E6383E">
      <w:pPr>
        <w:spacing w:before="300"/>
        <w:ind w:left="360" w:right="-180"/>
        <w:rPr>
          <w:rFonts w:ascii="Trebuchet MS" w:hAnsi="Trebuchet MS"/>
          <w:bCs/>
          <w:sz w:val="26"/>
        </w:rPr>
      </w:pPr>
      <w:r w:rsidRPr="00B45C3E">
        <w:rPr>
          <w:rFonts w:ascii="Trebuchet MS" w:hAnsi="Trebuchet MS"/>
          <w:b/>
          <w:sz w:val="26"/>
          <w:u w:val="single"/>
        </w:rPr>
        <w:t>IGNORANCE</w:t>
      </w:r>
      <w:r w:rsidRPr="00B45C3E">
        <w:rPr>
          <w:rFonts w:ascii="Trebuchet MS" w:hAnsi="Trebuchet MS"/>
          <w:sz w:val="26"/>
        </w:rPr>
        <w:t>:</w:t>
      </w:r>
      <w:r w:rsidRPr="00B45C3E">
        <w:rPr>
          <w:rFonts w:ascii="Trebuchet MS" w:hAnsi="Trebuchet MS"/>
          <w:bCs/>
          <w:sz w:val="26"/>
        </w:rPr>
        <w:t xml:space="preserve">  </w:t>
      </w:r>
    </w:p>
    <w:p w14:paraId="2EF94EC6" w14:textId="77777777" w:rsidR="00E6383E" w:rsidRPr="00B45C3E" w:rsidRDefault="00E6383E" w:rsidP="00E6383E">
      <w:pPr>
        <w:spacing w:before="120"/>
        <w:ind w:left="360" w:right="-180"/>
        <w:rPr>
          <w:rFonts w:ascii="Trebuchet MS" w:hAnsi="Trebuchet MS" w:cs="Arial"/>
          <w:bCs/>
        </w:rPr>
      </w:pPr>
      <w:r>
        <w:rPr>
          <w:rFonts w:ascii="Trebuchet MS" w:hAnsi="Trebuchet MS" w:cs="Arial"/>
          <w:bCs/>
        </w:rPr>
        <w:t>Change i</w:t>
      </w:r>
      <w:r w:rsidRPr="00B45C3E">
        <w:rPr>
          <w:rFonts w:ascii="Trebuchet MS" w:hAnsi="Trebuchet MS" w:cs="Arial"/>
          <w:bCs/>
        </w:rPr>
        <w:t>s often the cause for grievances.  Ignorance of the employer's reasons for decisions or actions which have an impact on people.  Ignorance of the real need or necessity for decisions or actions or of the eventual benefits or advantages, or of the real impact on those who will be affected.  Whenever people are "in the dark" on a management decision or action which will have an impact of them, there is a source of trouble.</w:t>
      </w:r>
    </w:p>
    <w:p w14:paraId="2D4FD686" w14:textId="77777777" w:rsidR="00E6383E" w:rsidRPr="00B45C3E" w:rsidRDefault="00E6383E" w:rsidP="00E6383E">
      <w:pPr>
        <w:spacing w:before="320"/>
        <w:ind w:left="360" w:right="-180"/>
        <w:rPr>
          <w:rFonts w:ascii="Trebuchet MS" w:hAnsi="Trebuchet MS"/>
          <w:bCs/>
          <w:sz w:val="26"/>
        </w:rPr>
      </w:pPr>
      <w:r w:rsidRPr="00B45C3E">
        <w:rPr>
          <w:rFonts w:ascii="Trebuchet MS" w:hAnsi="Trebuchet MS"/>
          <w:b/>
          <w:sz w:val="26"/>
          <w:u w:val="single"/>
        </w:rPr>
        <w:t>INCOMPATIBILITY</w:t>
      </w:r>
      <w:r w:rsidRPr="00B45C3E">
        <w:rPr>
          <w:rFonts w:ascii="Trebuchet MS" w:hAnsi="Trebuchet MS"/>
          <w:sz w:val="26"/>
        </w:rPr>
        <w:t>:</w:t>
      </w:r>
      <w:r w:rsidRPr="00B45C3E">
        <w:rPr>
          <w:rFonts w:ascii="Trebuchet MS" w:hAnsi="Trebuchet MS"/>
          <w:bCs/>
          <w:sz w:val="26"/>
        </w:rPr>
        <w:t xml:space="preserve">  </w:t>
      </w:r>
    </w:p>
    <w:p w14:paraId="6AE5AF4A" w14:textId="77777777" w:rsidR="00E6383E" w:rsidRPr="00B45C3E" w:rsidRDefault="00E6383E" w:rsidP="00E6383E">
      <w:pPr>
        <w:spacing w:before="120"/>
        <w:ind w:left="360" w:right="-180"/>
        <w:rPr>
          <w:rFonts w:ascii="Trebuchet MS" w:hAnsi="Trebuchet MS" w:cs="Arial"/>
        </w:rPr>
        <w:sectPr w:rsidR="00E6383E" w:rsidRPr="00B45C3E" w:rsidSect="00A83490">
          <w:headerReference w:type="even" r:id="rId75"/>
          <w:headerReference w:type="default" r:id="rId76"/>
          <w:footerReference w:type="even" r:id="rId77"/>
          <w:footerReference w:type="default" r:id="rId78"/>
          <w:headerReference w:type="first" r:id="rId79"/>
          <w:footerReference w:type="first" r:id="rId80"/>
          <w:pgSz w:w="12240" w:h="15840"/>
          <w:pgMar w:top="1152" w:right="1152" w:bottom="1152" w:left="1152" w:header="720" w:footer="720" w:gutter="0"/>
          <w:cols w:space="720"/>
          <w:docGrid w:linePitch="360"/>
        </w:sectPr>
      </w:pPr>
      <w:r w:rsidRPr="00B45C3E">
        <w:rPr>
          <w:rFonts w:ascii="Trebuchet MS" w:hAnsi="Trebuchet MS" w:cs="Arial"/>
        </w:rPr>
        <w:t xml:space="preserve">Which simply means the inability of some people to get along with each other.  The absence of </w:t>
      </w:r>
      <w:r w:rsidRPr="00B45C3E">
        <w:rPr>
          <w:rFonts w:ascii="Trebuchet MS" w:hAnsi="Trebuchet MS" w:cs="Arial"/>
          <w:bCs/>
        </w:rPr>
        <w:t>cooperation</w:t>
      </w:r>
      <w:r w:rsidRPr="00B45C3E">
        <w:rPr>
          <w:rFonts w:ascii="Trebuchet MS" w:hAnsi="Trebuchet MS" w:cs="Arial"/>
        </w:rPr>
        <w:t xml:space="preserve"> between people, and the presence of friction between them, can and often does breed grievances.  So, incompatibility is a definite "signal" for potential problems.</w:t>
      </w:r>
    </w:p>
    <w:p w14:paraId="08829735" w14:textId="77777777" w:rsidR="00E6383E" w:rsidRPr="00E6316F" w:rsidRDefault="00E6383E" w:rsidP="00E6383E">
      <w:pPr>
        <w:keepNext/>
        <w:spacing w:before="120"/>
        <w:ind w:left="720" w:right="270" w:hanging="720"/>
        <w:jc w:val="center"/>
        <w:outlineLvl w:val="0"/>
        <w:rPr>
          <w:rFonts w:ascii="Trebuchet MS" w:hAnsi="Trebuchet MS"/>
          <w:b/>
          <w:color w:val="000000"/>
          <w:sz w:val="40"/>
          <w:szCs w:val="48"/>
          <w:u w:val="single"/>
        </w:rPr>
      </w:pPr>
      <w:r>
        <w:rPr>
          <w:rFonts w:ascii="Trebuchet MS" w:hAnsi="Trebuchet MS"/>
          <w:noProof/>
        </w:rPr>
        <w:drawing>
          <wp:anchor distT="0" distB="0" distL="114300" distR="114300" simplePos="0" relativeHeight="251658290" behindDoc="0" locked="0" layoutInCell="1" allowOverlap="1" wp14:anchorId="236873C6" wp14:editId="792E3CCE">
            <wp:simplePos x="0" y="0"/>
            <wp:positionH relativeFrom="column">
              <wp:posOffset>4904740</wp:posOffset>
            </wp:positionH>
            <wp:positionV relativeFrom="paragraph">
              <wp:posOffset>-312420</wp:posOffset>
            </wp:positionV>
            <wp:extent cx="1353820" cy="703580"/>
            <wp:effectExtent l="0" t="0" r="0" b="0"/>
            <wp:wrapNone/>
            <wp:docPr id="96" name="Picture 96" descr="G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GAVEL"/>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353820" cy="703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316F">
        <w:rPr>
          <w:rFonts w:ascii="Trebuchet MS" w:hAnsi="Trebuchet MS"/>
          <w:b/>
          <w:color w:val="000000"/>
          <w:sz w:val="40"/>
          <w:szCs w:val="48"/>
          <w:u w:val="single"/>
        </w:rPr>
        <w:t>DON'T JUDGE – DEFEND</w:t>
      </w:r>
    </w:p>
    <w:p w14:paraId="14EF8055" w14:textId="77777777" w:rsidR="00E6383E" w:rsidRPr="00B45C3E" w:rsidRDefault="00E6383E" w:rsidP="00E6383E">
      <w:pPr>
        <w:tabs>
          <w:tab w:val="left" w:pos="9900"/>
          <w:tab w:val="left" w:pos="9990"/>
        </w:tabs>
        <w:spacing w:before="360"/>
        <w:ind w:left="270" w:right="450"/>
        <w:jc w:val="both"/>
        <w:rPr>
          <w:rFonts w:ascii="Trebuchet MS" w:hAnsi="Trebuchet MS"/>
          <w:bCs/>
          <w:sz w:val="25"/>
        </w:rPr>
      </w:pPr>
      <w:r w:rsidRPr="00B45C3E">
        <w:rPr>
          <w:rFonts w:ascii="Trebuchet MS" w:hAnsi="Trebuchet MS"/>
          <w:bCs/>
          <w:sz w:val="25"/>
        </w:rPr>
        <w:t xml:space="preserve">Along with the right to serve as the "Exclusive Representative" comes the duty and responsibility to represent all members of the bargaining unit in a fair and impartial manner.  The "Duty of Fair representation" (DFR) is the most important concept that an </w:t>
      </w:r>
      <w:r>
        <w:rPr>
          <w:rFonts w:ascii="Trebuchet MS" w:hAnsi="Trebuchet MS"/>
          <w:bCs/>
          <w:sz w:val="25"/>
        </w:rPr>
        <w:t>Union</w:t>
      </w:r>
      <w:r w:rsidRPr="00B45C3E">
        <w:rPr>
          <w:rFonts w:ascii="Trebuchet MS" w:hAnsi="Trebuchet MS"/>
          <w:bCs/>
          <w:sz w:val="25"/>
        </w:rPr>
        <w:t xml:space="preserve"> Representative (AR) must understand.  The role of an employee organization is not to put its members on trial and judge them, but to defend and protect them from management that has all the power simply because it's Management.</w:t>
      </w:r>
    </w:p>
    <w:p w14:paraId="431AF992" w14:textId="77777777" w:rsidR="00E6383E" w:rsidRPr="00B45C3E" w:rsidRDefault="00E6383E" w:rsidP="00E6383E">
      <w:pPr>
        <w:tabs>
          <w:tab w:val="left" w:pos="9900"/>
          <w:tab w:val="left" w:pos="9990"/>
        </w:tabs>
        <w:spacing w:before="360"/>
        <w:ind w:left="270" w:right="450"/>
        <w:jc w:val="both"/>
        <w:rPr>
          <w:rFonts w:ascii="Trebuchet MS" w:hAnsi="Trebuchet MS"/>
          <w:bCs/>
          <w:sz w:val="25"/>
        </w:rPr>
      </w:pPr>
      <w:r w:rsidRPr="00B45C3E">
        <w:rPr>
          <w:rFonts w:ascii="Trebuchet MS" w:hAnsi="Trebuchet MS"/>
          <w:bCs/>
          <w:sz w:val="25"/>
        </w:rPr>
        <w:t xml:space="preserve">Every bargaining unit member represented by the </w:t>
      </w:r>
      <w:r>
        <w:rPr>
          <w:rFonts w:ascii="Trebuchet MS" w:hAnsi="Trebuchet MS"/>
          <w:bCs/>
          <w:sz w:val="25"/>
        </w:rPr>
        <w:t>Union</w:t>
      </w:r>
      <w:r w:rsidRPr="00B45C3E">
        <w:rPr>
          <w:rFonts w:ascii="Trebuchet MS" w:hAnsi="Trebuchet MS"/>
          <w:bCs/>
          <w:sz w:val="25"/>
        </w:rPr>
        <w:t xml:space="preserve"> is very much an employee.  The School Board, is free, unless limited by the bargained contract, to hire, fire, assign, transfer, promote, evaluate, discipline and establish other conditions of employment for the employees.  A chapter should not put an employee in double jeopardy by imposing yet another threat on his/her security by conducting a "study" before agreeing to assist the employee who has to face Management.</w:t>
      </w:r>
    </w:p>
    <w:p w14:paraId="7CE534D2" w14:textId="77777777" w:rsidR="00E6383E" w:rsidRPr="00B45C3E" w:rsidRDefault="00E6383E" w:rsidP="00E6383E">
      <w:pPr>
        <w:tabs>
          <w:tab w:val="left" w:pos="9900"/>
          <w:tab w:val="left" w:pos="9990"/>
        </w:tabs>
        <w:spacing w:before="360"/>
        <w:ind w:left="270" w:right="450"/>
        <w:jc w:val="both"/>
        <w:rPr>
          <w:rFonts w:ascii="Trebuchet MS" w:hAnsi="Trebuchet MS"/>
          <w:bCs/>
          <w:sz w:val="25"/>
        </w:rPr>
      </w:pPr>
      <w:r w:rsidRPr="00B45C3E">
        <w:rPr>
          <w:rFonts w:ascii="Trebuchet MS" w:hAnsi="Trebuchet MS"/>
          <w:bCs/>
          <w:sz w:val="25"/>
        </w:rPr>
        <w:t>Members deserve and pay dues to be protected, not tried by their organization.  They deserve an "Advocate."  Self-assured, confident employees, not cautious toadies build a healthy organization.  Inquisitions by self-appointed guardians of "professionalism" assure the dominance of sycophants and incompetents.</w:t>
      </w:r>
    </w:p>
    <w:p w14:paraId="002853E1" w14:textId="77777777" w:rsidR="00E6383E" w:rsidRPr="00B45C3E" w:rsidRDefault="00E6383E" w:rsidP="00E6383E">
      <w:pPr>
        <w:tabs>
          <w:tab w:val="left" w:pos="9900"/>
          <w:tab w:val="left" w:pos="9990"/>
        </w:tabs>
        <w:spacing w:before="360"/>
        <w:ind w:left="274" w:right="446"/>
        <w:jc w:val="both"/>
        <w:rPr>
          <w:rFonts w:ascii="Trebuchet MS" w:hAnsi="Trebuchet MS"/>
          <w:bCs/>
          <w:sz w:val="25"/>
        </w:rPr>
      </w:pPr>
      <w:r w:rsidRPr="00B45C3E">
        <w:rPr>
          <w:rFonts w:ascii="Trebuchet MS" w:hAnsi="Trebuchet MS"/>
          <w:bCs/>
          <w:sz w:val="25"/>
        </w:rPr>
        <w:t xml:space="preserve">Management can take care of itself.  When the </w:t>
      </w:r>
      <w:r>
        <w:rPr>
          <w:rFonts w:ascii="Trebuchet MS" w:hAnsi="Trebuchet MS"/>
          <w:bCs/>
          <w:sz w:val="25"/>
        </w:rPr>
        <w:t>Union</w:t>
      </w:r>
      <w:r w:rsidRPr="00B45C3E">
        <w:rPr>
          <w:rFonts w:ascii="Trebuchet MS" w:hAnsi="Trebuchet MS"/>
          <w:bCs/>
          <w:sz w:val="25"/>
        </w:rPr>
        <w:t xml:space="preserve"> takes on Management's role it does so at the peril of its members. Only employees can file a grievance, management cannot. Management has the inherent power to obligate.  Employees however, thanks to collective bargaining, have the right to complain, file a grievance and, if no settlement is reached, go to arbitration for relief.  Confusing the roles stifles employee rights and causes wounds to fester and if left long enough kill the organization.</w:t>
      </w:r>
    </w:p>
    <w:p w14:paraId="26268E52" w14:textId="77777777" w:rsidR="00E6383E" w:rsidRPr="00961BEE" w:rsidRDefault="00E6383E" w:rsidP="00E6383E">
      <w:pPr>
        <w:tabs>
          <w:tab w:val="left" w:pos="9900"/>
          <w:tab w:val="left" w:pos="9990"/>
        </w:tabs>
        <w:spacing w:before="360"/>
        <w:ind w:left="270" w:right="450"/>
        <w:jc w:val="both"/>
        <w:rPr>
          <w:rFonts w:ascii="Trebuchet MS" w:hAnsi="Trebuchet MS"/>
          <w:bCs/>
          <w:sz w:val="16"/>
          <w:szCs w:val="16"/>
        </w:rPr>
      </w:pPr>
      <w:r>
        <w:rPr>
          <w:rFonts w:ascii="Trebuchet MS" w:hAnsi="Trebuchet MS"/>
          <w:noProof/>
        </w:rPr>
        <w:drawing>
          <wp:anchor distT="0" distB="0" distL="114300" distR="114300" simplePos="0" relativeHeight="251658291" behindDoc="0" locked="0" layoutInCell="1" allowOverlap="1" wp14:anchorId="7DDFAEC8" wp14:editId="094129EB">
            <wp:simplePos x="0" y="0"/>
            <wp:positionH relativeFrom="column">
              <wp:posOffset>-95250</wp:posOffset>
            </wp:positionH>
            <wp:positionV relativeFrom="paragraph">
              <wp:posOffset>175260</wp:posOffset>
            </wp:positionV>
            <wp:extent cx="1389380" cy="2455545"/>
            <wp:effectExtent l="0" t="0" r="0" b="0"/>
            <wp:wrapSquare wrapText="bothSides"/>
            <wp:docPr id="97" name="Picture 97" descr="Y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YELLING"/>
                    <pic:cNvPicPr>
                      <a:picLocks noChangeAspect="1" noChangeArrowheads="1"/>
                    </pic:cNvPicPr>
                  </pic:nvPicPr>
                  <pic:blipFill>
                    <a:blip r:embed="rId82">
                      <a:extLst>
                        <a:ext uri="{28A0092B-C50C-407E-A947-70E740481C1C}">
                          <a14:useLocalDpi xmlns:a14="http://schemas.microsoft.com/office/drawing/2010/main" val="0"/>
                        </a:ext>
                      </a:extLst>
                    </a:blip>
                    <a:srcRect l="19357" r="24066"/>
                    <a:stretch>
                      <a:fillRect/>
                    </a:stretch>
                  </pic:blipFill>
                  <pic:spPr bwMode="auto">
                    <a:xfrm>
                      <a:off x="0" y="0"/>
                      <a:ext cx="1389380" cy="2455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2EA061" w14:textId="77777777" w:rsidR="00E6383E" w:rsidRPr="00756B25" w:rsidRDefault="00E6383E" w:rsidP="00E6383E">
      <w:pPr>
        <w:keepNext/>
        <w:tabs>
          <w:tab w:val="left" w:pos="9900"/>
          <w:tab w:val="left" w:pos="9990"/>
        </w:tabs>
        <w:ind w:left="270" w:right="450"/>
        <w:jc w:val="center"/>
        <w:outlineLvl w:val="0"/>
        <w:rPr>
          <w:rFonts w:ascii="Trebuchet MS" w:hAnsi="Trebuchet MS"/>
          <w:b/>
          <w:color w:val="000000"/>
          <w:sz w:val="40"/>
          <w:szCs w:val="48"/>
        </w:rPr>
      </w:pPr>
      <w:r w:rsidRPr="00B45C3E">
        <w:rPr>
          <w:rFonts w:ascii="Trebuchet MS" w:hAnsi="Trebuchet MS"/>
          <w:b/>
          <w:color w:val="000000"/>
          <w:sz w:val="40"/>
          <w:szCs w:val="48"/>
        </w:rPr>
        <w:t>CAUTION:</w:t>
      </w:r>
      <w:r>
        <w:rPr>
          <w:rFonts w:ascii="Trebuchet MS" w:hAnsi="Trebuchet MS"/>
          <w:b/>
          <w:color w:val="000000"/>
          <w:sz w:val="40"/>
          <w:szCs w:val="48"/>
        </w:rPr>
        <w:t xml:space="preserve"> </w:t>
      </w:r>
      <w:r w:rsidRPr="00B45C3E">
        <w:rPr>
          <w:rFonts w:ascii="Trebuchet MS" w:hAnsi="Trebuchet MS"/>
          <w:b/>
          <w:color w:val="000000"/>
          <w:sz w:val="40"/>
          <w:szCs w:val="48"/>
        </w:rPr>
        <w:t>MEMBER vs. MEMBER</w:t>
      </w:r>
    </w:p>
    <w:p w14:paraId="07CB8122" w14:textId="77777777" w:rsidR="00E6383E" w:rsidRPr="00B45C3E" w:rsidRDefault="00E6383E" w:rsidP="00E6383E">
      <w:pPr>
        <w:tabs>
          <w:tab w:val="left" w:pos="9900"/>
          <w:tab w:val="left" w:pos="9990"/>
        </w:tabs>
        <w:spacing w:before="360"/>
        <w:ind w:left="270" w:right="450"/>
        <w:jc w:val="both"/>
        <w:rPr>
          <w:rFonts w:ascii="Trebuchet MS" w:hAnsi="Trebuchet MS"/>
          <w:bCs/>
          <w:sz w:val="25"/>
        </w:rPr>
      </w:pPr>
      <w:r w:rsidRPr="00B45C3E">
        <w:rPr>
          <w:rFonts w:ascii="Trebuchet MS" w:hAnsi="Trebuchet MS"/>
          <w:bCs/>
          <w:sz w:val="25"/>
        </w:rPr>
        <w:t xml:space="preserve">If a member has a complaint against another member, it is not the </w:t>
      </w:r>
      <w:r>
        <w:rPr>
          <w:rFonts w:ascii="Trebuchet MS" w:hAnsi="Trebuchet MS"/>
          <w:bCs/>
          <w:sz w:val="25"/>
        </w:rPr>
        <w:t>Union</w:t>
      </w:r>
      <w:r w:rsidRPr="00B45C3E">
        <w:rPr>
          <w:rFonts w:ascii="Trebuchet MS" w:hAnsi="Trebuchet MS"/>
          <w:bCs/>
          <w:sz w:val="25"/>
        </w:rPr>
        <w:t xml:space="preserve">'s business to resolve it unless it can be turned into a complaint against management.  Even though a conscientious Rep may try to mediate the dispute informally, remember that there is no grievance if management cannot be made accountable for its resolution.  The </w:t>
      </w:r>
      <w:r>
        <w:rPr>
          <w:rFonts w:ascii="Trebuchet MS" w:hAnsi="Trebuchet MS"/>
          <w:bCs/>
          <w:sz w:val="25"/>
        </w:rPr>
        <w:t>Union</w:t>
      </w:r>
      <w:r w:rsidRPr="00B45C3E">
        <w:rPr>
          <w:rFonts w:ascii="Trebuchet MS" w:hAnsi="Trebuchet MS"/>
          <w:bCs/>
          <w:sz w:val="25"/>
        </w:rPr>
        <w:t xml:space="preserve"> is an employee organization, not a counseling service. </w:t>
      </w:r>
    </w:p>
    <w:p w14:paraId="2525AB4D" w14:textId="77777777" w:rsidR="00E6383E" w:rsidRPr="00B45C3E" w:rsidRDefault="00E6383E" w:rsidP="00E6383E">
      <w:pPr>
        <w:spacing w:before="120"/>
        <w:rPr>
          <w:rFonts w:ascii="Trebuchet MS" w:hAnsi="Trebuchet MS" w:cs="Arial"/>
        </w:rPr>
        <w:sectPr w:rsidR="00E6383E" w:rsidRPr="00B45C3E" w:rsidSect="003061DB">
          <w:pgSz w:w="12240" w:h="15840"/>
          <w:pgMar w:top="1152" w:right="1152" w:bottom="1152" w:left="1152" w:header="720" w:footer="720" w:gutter="0"/>
          <w:cols w:space="720"/>
          <w:docGrid w:linePitch="360"/>
        </w:sectPr>
      </w:pPr>
    </w:p>
    <w:p w14:paraId="31297A6C" w14:textId="77777777" w:rsidR="00E6383E" w:rsidRPr="00B05253" w:rsidRDefault="00E6383E" w:rsidP="00E6383E">
      <w:pPr>
        <w:rPr>
          <w:rFonts w:ascii="Trebuchet MS" w:hAnsi="Trebuchet MS"/>
        </w:rPr>
      </w:pPr>
    </w:p>
    <w:p w14:paraId="1F4A45B9" w14:textId="77777777" w:rsidR="00E6383E" w:rsidRPr="00B05253" w:rsidRDefault="00E6383E" w:rsidP="00E6383E">
      <w:pPr>
        <w:rPr>
          <w:rFonts w:ascii="Trebuchet MS" w:hAnsi="Trebuchet MS"/>
        </w:rPr>
      </w:pPr>
    </w:p>
    <w:p w14:paraId="7F617E6E" w14:textId="77777777" w:rsidR="00E6383E" w:rsidRPr="00B05253" w:rsidRDefault="00E6383E" w:rsidP="00E6383E">
      <w:pPr>
        <w:rPr>
          <w:rFonts w:ascii="Trebuchet MS" w:hAnsi="Trebuchet MS"/>
        </w:rPr>
      </w:pPr>
    </w:p>
    <w:p w14:paraId="5A3C32F4" w14:textId="7F7A9A40" w:rsidR="00E6383E" w:rsidRPr="00B05253" w:rsidRDefault="00E6383E" w:rsidP="001B3167">
      <w:pPr>
        <w:pStyle w:val="Title"/>
        <w:ind w:left="1530" w:hanging="1350"/>
        <w:rPr>
          <w:rFonts w:ascii="Trebuchet MS" w:hAnsi="Trebuchet MS" w:cs="Tahoma"/>
          <w:sz w:val="40"/>
        </w:rPr>
      </w:pPr>
      <w:r w:rsidRPr="00B05253">
        <w:rPr>
          <w:rFonts w:ascii="Trebuchet MS" w:hAnsi="Trebuchet MS" w:cs="Tahoma"/>
          <w:sz w:val="40"/>
        </w:rPr>
        <w:t xml:space="preserve">A Grievance Checklist for </w:t>
      </w:r>
      <w:r>
        <w:rPr>
          <w:rFonts w:ascii="Trebuchet MS" w:hAnsi="Trebuchet MS" w:cs="Tahoma"/>
          <w:sz w:val="40"/>
        </w:rPr>
        <w:t>Union</w:t>
      </w:r>
      <w:r w:rsidRPr="00B05253">
        <w:rPr>
          <w:rFonts w:ascii="Trebuchet MS" w:hAnsi="Trebuchet MS" w:cs="Tahoma"/>
          <w:sz w:val="40"/>
        </w:rPr>
        <w:t xml:space="preserve"> Reps</w:t>
      </w:r>
    </w:p>
    <w:p w14:paraId="697D8A0B" w14:textId="77777777" w:rsidR="00E6383E" w:rsidRPr="00B05253" w:rsidRDefault="00E6383E" w:rsidP="00E6383E">
      <w:pPr>
        <w:ind w:left="1530" w:hanging="540"/>
        <w:rPr>
          <w:rFonts w:ascii="Trebuchet MS" w:hAnsi="Trebuchet MS"/>
          <w:sz w:val="26"/>
        </w:rPr>
      </w:pPr>
    </w:p>
    <w:p w14:paraId="1025BD43" w14:textId="77777777" w:rsidR="00E6383E" w:rsidRPr="00B05253" w:rsidRDefault="00E6383E" w:rsidP="00E6383E">
      <w:pPr>
        <w:ind w:left="1530" w:hanging="540"/>
        <w:rPr>
          <w:rFonts w:ascii="Trebuchet MS" w:hAnsi="Trebuchet MS"/>
        </w:rPr>
      </w:pPr>
      <w:r w:rsidRPr="00B05253">
        <w:rPr>
          <w:rFonts w:ascii="Trebuchet MS" w:hAnsi="Trebuchet MS"/>
          <w:noProof/>
        </w:rPr>
        <mc:AlternateContent>
          <mc:Choice Requires="wps">
            <w:drawing>
              <wp:anchor distT="0" distB="0" distL="114300" distR="114300" simplePos="0" relativeHeight="251658288" behindDoc="0" locked="0" layoutInCell="1" allowOverlap="1" wp14:anchorId="23F1C835" wp14:editId="0D9A56B3">
                <wp:simplePos x="0" y="0"/>
                <wp:positionH relativeFrom="column">
                  <wp:posOffset>0</wp:posOffset>
                </wp:positionH>
                <wp:positionV relativeFrom="paragraph">
                  <wp:posOffset>0</wp:posOffset>
                </wp:positionV>
                <wp:extent cx="6524625" cy="451485"/>
                <wp:effectExtent l="9525" t="9525" r="9525" b="5715"/>
                <wp:wrapSquare wrapText="bothSides"/>
                <wp:docPr id="2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451485"/>
                        </a:xfrm>
                        <a:prstGeom prst="rect">
                          <a:avLst/>
                        </a:prstGeom>
                        <a:solidFill>
                          <a:srgbClr val="FFFFFF"/>
                        </a:solidFill>
                        <a:ln w="9525">
                          <a:solidFill>
                            <a:srgbClr val="FFFFFF"/>
                          </a:solidFill>
                          <a:miter lim="800000"/>
                          <a:headEnd/>
                          <a:tailEnd/>
                        </a:ln>
                      </wps:spPr>
                      <wps:txbx>
                        <w:txbxContent>
                          <w:p w14:paraId="0D7C1B1D" w14:textId="77777777" w:rsidR="000E6A26" w:rsidRPr="001A33BB" w:rsidRDefault="000E6A26" w:rsidP="00E6383E">
                            <w:pPr>
                              <w:pStyle w:val="Heading1"/>
                              <w:tabs>
                                <w:tab w:val="left" w:pos="990"/>
                              </w:tabs>
                              <w:ind w:left="547"/>
                              <w:rPr>
                                <w:rFonts w:ascii="Arial" w:hAnsi="Arial" w:cs="Arial"/>
                                <w:sz w:val="24"/>
                              </w:rPr>
                            </w:pPr>
                            <w:r>
                              <w:rPr>
                                <w:rFonts w:ascii="Arial" w:hAnsi="Arial" w:cs="Arial"/>
                                <w:sz w:val="24"/>
                              </w:rPr>
                              <w:t xml:space="preserve">Preparation: Request assistance from your Chapter President or Grievance Chair; use this checklist to help understand the process.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FDCF3CC">
              <v:shape w14:anchorId="23F1C835" id="Text Box 17" o:spid="_x0000_s1063" type="#_x0000_t202" style="position:absolute;left:0;text-align:left;margin-left:0;margin-top:0;width:513.75pt;height:35.55pt;z-index:251658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" strokecolor="white">
                <v:textbox style="mso-fit-shape-to-text:t">
                  <w:txbxContent>
                    <w:p w14:paraId="7D7D621A" w14:textId="77777777" w:rsidR="000E6A26" w:rsidRPr="001A33BB" w:rsidRDefault="000E6A26" w:rsidP="00E6383E">
                      <w:pPr>
                        <w:pStyle w:val="Heading1"/>
                        <w:tabs>
                          <w:tab w:val="left" w:pos="990"/>
                        </w:tabs>
                        <w:ind w:left="547"/>
                        <w:rPr>
                          <w:rFonts w:ascii="Arial" w:hAnsi="Arial" w:cs="Arial"/>
                          <w:sz w:val="24"/>
                        </w:rPr>
                      </w:pPr>
                      <w:r>
                        <w:rPr>
                          <w:rFonts w:ascii="Arial" w:hAnsi="Arial" w:cs="Arial"/>
                          <w:sz w:val="24"/>
                        </w:rPr>
                        <w:t xml:space="preserve">Preparation: Request assistance from your Chapter President or Grievance Chair; use this checklist to help understand the process.  </w:t>
                      </w:r>
                    </w:p>
                  </w:txbxContent>
                </v:textbox>
                <w10:wrap type="square"/>
              </v:shape>
            </w:pict>
          </mc:Fallback>
        </mc:AlternateContent>
      </w:r>
    </w:p>
    <w:p w14:paraId="12DA7115"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r>
      <w:r w:rsidRPr="00B05253">
        <w:rPr>
          <w:rFonts w:ascii="Trebuchet MS" w:hAnsi="Trebuchet MS"/>
        </w:rPr>
        <w:t>Get all the facts from the employee who has the complaint.</w:t>
      </w:r>
    </w:p>
    <w:p w14:paraId="6130FFE1" w14:textId="77777777" w:rsidR="00E6383E" w:rsidRPr="00B05253" w:rsidRDefault="00E6383E" w:rsidP="00E6383E">
      <w:pPr>
        <w:tabs>
          <w:tab w:val="left" w:pos="630"/>
        </w:tabs>
        <w:ind w:left="1530" w:hanging="540"/>
        <w:rPr>
          <w:rFonts w:ascii="Trebuchet MS" w:hAnsi="Trebuchet MS"/>
        </w:rPr>
      </w:pPr>
    </w:p>
    <w:p w14:paraId="2FD53EFE"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r>
      <w:r w:rsidRPr="00B05253">
        <w:rPr>
          <w:rFonts w:ascii="Trebuchet MS" w:hAnsi="Trebuchet MS"/>
        </w:rPr>
        <w:t>Get details – dates, examples, witnesses, correspondence, etc.</w:t>
      </w:r>
    </w:p>
    <w:p w14:paraId="22DE7177" w14:textId="77777777" w:rsidR="00E6383E" w:rsidRPr="00B05253" w:rsidRDefault="00E6383E" w:rsidP="00E6383E">
      <w:pPr>
        <w:tabs>
          <w:tab w:val="left" w:pos="630"/>
        </w:tabs>
        <w:ind w:left="1530" w:hanging="540"/>
        <w:rPr>
          <w:rFonts w:ascii="Trebuchet MS" w:hAnsi="Trebuchet MS"/>
        </w:rPr>
      </w:pPr>
    </w:p>
    <w:p w14:paraId="4AB397E1"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r>
      <w:r w:rsidRPr="00B05253">
        <w:rPr>
          <w:rFonts w:ascii="Trebuchet MS" w:hAnsi="Trebuchet MS"/>
        </w:rPr>
        <w:t>Ask probing questions so that you can get the full story on the issue.</w:t>
      </w:r>
    </w:p>
    <w:p w14:paraId="66D66EAC" w14:textId="77777777" w:rsidR="00E6383E" w:rsidRPr="00B05253" w:rsidRDefault="00E6383E" w:rsidP="00E6383E">
      <w:pPr>
        <w:tabs>
          <w:tab w:val="left" w:pos="630"/>
        </w:tabs>
        <w:ind w:left="1530" w:hanging="540"/>
        <w:rPr>
          <w:rFonts w:ascii="Trebuchet MS" w:hAnsi="Trebuchet MS"/>
        </w:rPr>
      </w:pPr>
    </w:p>
    <w:p w14:paraId="4B60B7D1" w14:textId="77777777" w:rsidR="00E6383E" w:rsidRPr="00B05253" w:rsidRDefault="00E6383E" w:rsidP="00E6383E">
      <w:pPr>
        <w:pStyle w:val="BodyTextIndent"/>
        <w:tabs>
          <w:tab w:val="left" w:pos="0"/>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r>
      <w:r w:rsidRPr="00B05253">
        <w:rPr>
          <w:rFonts w:ascii="Trebuchet MS" w:hAnsi="Trebuchet MS"/>
        </w:rPr>
        <w:t>Be sure to take notes so you have a record and can check back to verify facts.</w:t>
      </w:r>
    </w:p>
    <w:p w14:paraId="5878A604" w14:textId="77777777" w:rsidR="00E6383E" w:rsidRPr="00B05253" w:rsidRDefault="00E6383E" w:rsidP="00E6383E">
      <w:pPr>
        <w:tabs>
          <w:tab w:val="left" w:pos="630"/>
        </w:tabs>
        <w:ind w:left="1530" w:hanging="540"/>
        <w:rPr>
          <w:rFonts w:ascii="Trebuchet MS" w:hAnsi="Trebuchet MS"/>
        </w:rPr>
      </w:pPr>
    </w:p>
    <w:p w14:paraId="2785C02C"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r>
      <w:r w:rsidRPr="00B05253">
        <w:rPr>
          <w:rFonts w:ascii="Trebuchet MS" w:hAnsi="Trebuchet MS"/>
        </w:rPr>
        <w:t>Get additional facts to support the complaint.</w:t>
      </w:r>
    </w:p>
    <w:p w14:paraId="512A0DDB" w14:textId="77777777" w:rsidR="00E6383E" w:rsidRPr="00B05253" w:rsidRDefault="00E6383E" w:rsidP="00E6383E">
      <w:pPr>
        <w:tabs>
          <w:tab w:val="left" w:pos="630"/>
        </w:tabs>
        <w:ind w:left="1530" w:hanging="540"/>
        <w:rPr>
          <w:rFonts w:ascii="Trebuchet MS" w:hAnsi="Trebuchet MS"/>
        </w:rPr>
      </w:pPr>
    </w:p>
    <w:p w14:paraId="55627B66"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r>
      <w:r w:rsidRPr="00B05253">
        <w:rPr>
          <w:rFonts w:ascii="Trebuchet MS" w:hAnsi="Trebuchet MS"/>
        </w:rPr>
        <w:t>Check school board policies and regulations.</w:t>
      </w:r>
    </w:p>
    <w:p w14:paraId="3E24E706" w14:textId="77777777" w:rsidR="00E6383E" w:rsidRPr="00B05253" w:rsidRDefault="00E6383E" w:rsidP="00E6383E">
      <w:pPr>
        <w:tabs>
          <w:tab w:val="left" w:pos="630"/>
        </w:tabs>
        <w:ind w:left="1530" w:hanging="540"/>
        <w:rPr>
          <w:rFonts w:ascii="Trebuchet MS" w:hAnsi="Trebuchet MS"/>
        </w:rPr>
      </w:pPr>
    </w:p>
    <w:p w14:paraId="28BFAB65"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r>
      <w:r w:rsidRPr="00B05253">
        <w:rPr>
          <w:rFonts w:ascii="Trebuchet MS" w:hAnsi="Trebuchet MS"/>
        </w:rPr>
        <w:t>Determine whether or not there is a legitimate grievance.</w:t>
      </w:r>
    </w:p>
    <w:p w14:paraId="5C1F0FD7" w14:textId="77777777" w:rsidR="00E6383E" w:rsidRPr="00B05253" w:rsidRDefault="00E6383E" w:rsidP="00E6383E">
      <w:pPr>
        <w:tabs>
          <w:tab w:val="left" w:pos="630"/>
        </w:tabs>
        <w:ind w:left="1530" w:hanging="540"/>
        <w:rPr>
          <w:rFonts w:ascii="Trebuchet MS" w:hAnsi="Trebuchet MS"/>
        </w:rPr>
      </w:pPr>
    </w:p>
    <w:p w14:paraId="2EAF9641" w14:textId="77777777" w:rsidR="00E6383E" w:rsidRPr="00B05253" w:rsidRDefault="00E6383E" w:rsidP="00E6383E">
      <w:pPr>
        <w:tabs>
          <w:tab w:val="left" w:pos="630"/>
        </w:tabs>
        <w:ind w:left="1530" w:hanging="540"/>
        <w:rPr>
          <w:rFonts w:ascii="Trebuchet MS" w:hAnsi="Trebuchet MS"/>
          <w:b/>
          <w:bCs/>
        </w:rPr>
      </w:pPr>
      <w:r w:rsidRPr="00B05253">
        <w:rPr>
          <w:rFonts w:ascii="Trebuchet MS" w:hAnsi="Trebuchet MS"/>
          <w:b/>
          <w:bCs/>
        </w:rPr>
        <w:t>IS THE COMPLAINT GRIEVABLE?</w:t>
      </w:r>
    </w:p>
    <w:p w14:paraId="21240BB7" w14:textId="77777777" w:rsidR="00E6383E" w:rsidRPr="00B05253" w:rsidRDefault="00E6383E" w:rsidP="00E6383E">
      <w:pPr>
        <w:tabs>
          <w:tab w:val="left" w:pos="630"/>
        </w:tabs>
        <w:ind w:left="1530" w:hanging="540"/>
        <w:rPr>
          <w:rFonts w:ascii="Trebuchet MS" w:hAnsi="Trebuchet MS"/>
        </w:rPr>
      </w:pPr>
    </w:p>
    <w:p w14:paraId="7EE2259F"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r>
      <w:r w:rsidRPr="00B05253">
        <w:rPr>
          <w:rFonts w:ascii="Trebuchet MS" w:hAnsi="Trebuchet MS"/>
        </w:rPr>
        <w:t>Determine which Article(s) of the contract has / have been violated.</w:t>
      </w:r>
    </w:p>
    <w:p w14:paraId="44CA432A" w14:textId="77777777" w:rsidR="00E6383E" w:rsidRPr="00B05253" w:rsidRDefault="00E6383E" w:rsidP="00E6383E">
      <w:pPr>
        <w:tabs>
          <w:tab w:val="left" w:pos="630"/>
        </w:tabs>
        <w:ind w:left="1530" w:hanging="540"/>
        <w:rPr>
          <w:rFonts w:ascii="Trebuchet MS" w:hAnsi="Trebuchet MS"/>
        </w:rPr>
      </w:pPr>
    </w:p>
    <w:p w14:paraId="1E7F8C95"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r>
      <w:r w:rsidRPr="00B05253">
        <w:rPr>
          <w:rFonts w:ascii="Trebuchet MS" w:hAnsi="Trebuchet MS"/>
        </w:rPr>
        <w:t>Gather supportive data.</w:t>
      </w:r>
    </w:p>
    <w:p w14:paraId="1E41004E" w14:textId="77777777" w:rsidR="00E6383E" w:rsidRPr="00B05253" w:rsidRDefault="00E6383E" w:rsidP="00E6383E">
      <w:pPr>
        <w:tabs>
          <w:tab w:val="left" w:pos="630"/>
        </w:tabs>
        <w:ind w:left="1530" w:hanging="540"/>
        <w:rPr>
          <w:rFonts w:ascii="Trebuchet MS" w:hAnsi="Trebuchet MS"/>
        </w:rPr>
      </w:pPr>
    </w:p>
    <w:p w14:paraId="3EB57173"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r>
      <w:r w:rsidRPr="00B05253">
        <w:rPr>
          <w:rFonts w:ascii="Trebuchet MS" w:hAnsi="Trebuchet MS"/>
        </w:rPr>
        <w:t>Discuss the problem informally with the principal or immediate supervisor in order to reach a settlement.</w:t>
      </w:r>
    </w:p>
    <w:p w14:paraId="51CE1CB2" w14:textId="77777777" w:rsidR="00E6383E" w:rsidRPr="00B05253" w:rsidRDefault="00E6383E" w:rsidP="00E6383E">
      <w:pPr>
        <w:tabs>
          <w:tab w:val="left" w:pos="630"/>
        </w:tabs>
        <w:ind w:left="1530" w:hanging="540"/>
        <w:rPr>
          <w:rFonts w:ascii="Trebuchet MS" w:hAnsi="Trebuchet MS"/>
        </w:rPr>
      </w:pPr>
    </w:p>
    <w:p w14:paraId="6B2FC349" w14:textId="77777777" w:rsidR="00E6383E" w:rsidRPr="00B05253" w:rsidRDefault="00E6383E" w:rsidP="00E6383E">
      <w:pPr>
        <w:pStyle w:val="Heading2"/>
        <w:tabs>
          <w:tab w:val="left" w:pos="-270"/>
        </w:tabs>
        <w:ind w:left="1530" w:hanging="540"/>
        <w:jc w:val="left"/>
        <w:rPr>
          <w:rFonts w:ascii="Trebuchet MS" w:hAnsi="Trebuchet MS" w:cs="Arial"/>
          <w:b/>
          <w:sz w:val="24"/>
        </w:rPr>
      </w:pPr>
      <w:r w:rsidRPr="00B05253">
        <w:rPr>
          <w:rFonts w:ascii="Trebuchet MS" w:hAnsi="Trebuchet MS" w:cs="Arial"/>
          <w:b/>
          <w:sz w:val="24"/>
        </w:rPr>
        <w:t>LEVEL I REPRESENTATION</w:t>
      </w:r>
    </w:p>
    <w:p w14:paraId="2263B391" w14:textId="77777777" w:rsidR="00E6383E" w:rsidRPr="00B05253" w:rsidRDefault="00E6383E" w:rsidP="00E6383E">
      <w:pPr>
        <w:tabs>
          <w:tab w:val="left" w:pos="630"/>
        </w:tabs>
        <w:ind w:left="1530" w:hanging="540"/>
        <w:rPr>
          <w:rFonts w:ascii="Trebuchet MS" w:hAnsi="Trebuchet MS"/>
        </w:rPr>
      </w:pPr>
    </w:p>
    <w:p w14:paraId="65EC98D1"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r>
      <w:r w:rsidRPr="00B05253">
        <w:rPr>
          <w:rFonts w:ascii="Trebuchet MS" w:hAnsi="Trebuchet MS"/>
        </w:rPr>
        <w:t>Determine what arguments management will make in this case.</w:t>
      </w:r>
    </w:p>
    <w:p w14:paraId="40AF6D48" w14:textId="77777777" w:rsidR="00E6383E" w:rsidRPr="00B05253" w:rsidRDefault="00E6383E" w:rsidP="00E6383E">
      <w:pPr>
        <w:tabs>
          <w:tab w:val="left" w:pos="630"/>
        </w:tabs>
        <w:ind w:left="1530" w:hanging="540"/>
        <w:rPr>
          <w:rFonts w:ascii="Trebuchet MS" w:hAnsi="Trebuchet MS"/>
        </w:rPr>
      </w:pPr>
    </w:p>
    <w:p w14:paraId="25003774"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r>
      <w:r w:rsidRPr="00B05253">
        <w:rPr>
          <w:rFonts w:ascii="Trebuchet MS" w:hAnsi="Trebuchet MS"/>
        </w:rPr>
        <w:t>Gather supportive data for your arguments.</w:t>
      </w:r>
    </w:p>
    <w:p w14:paraId="145C1DE2" w14:textId="77777777" w:rsidR="00E6383E" w:rsidRPr="00B05253" w:rsidRDefault="00E6383E" w:rsidP="00E6383E">
      <w:pPr>
        <w:pStyle w:val="BodyTextIndent"/>
        <w:tabs>
          <w:tab w:val="left" w:pos="630"/>
        </w:tabs>
        <w:ind w:left="1530" w:hanging="540"/>
        <w:rPr>
          <w:rFonts w:ascii="Trebuchet MS" w:hAnsi="Trebuchet MS"/>
        </w:rPr>
      </w:pPr>
    </w:p>
    <w:p w14:paraId="2CF3182E" w14:textId="77777777" w:rsidR="00E6383E" w:rsidRPr="00B05253" w:rsidRDefault="00E6383E" w:rsidP="00E6383E">
      <w:pPr>
        <w:pStyle w:val="BodyTextIndent"/>
        <w:tabs>
          <w:tab w:val="left" w:pos="360"/>
          <w:tab w:val="left" w:pos="630"/>
          <w:tab w:val="left" w:pos="990"/>
        </w:tabs>
        <w:ind w:left="1530" w:hanging="540"/>
        <w:rPr>
          <w:rFonts w:ascii="Trebuchet MS" w:hAnsi="Trebuchet MS"/>
        </w:rPr>
      </w:pPr>
      <w:r w:rsidRPr="00B05253">
        <w:rPr>
          <w:rFonts w:ascii="Trebuchet MS" w:hAnsi="Trebuchet MS"/>
        </w:rPr>
        <w:t>____</w:t>
      </w:r>
      <w:r w:rsidRPr="00B05253">
        <w:rPr>
          <w:rFonts w:ascii="Trebuchet MS" w:hAnsi="Trebuchet MS"/>
        </w:rPr>
        <w:tab/>
      </w:r>
      <w:r w:rsidRPr="00B05253">
        <w:rPr>
          <w:rFonts w:ascii="Trebuchet MS" w:hAnsi="Trebuchet MS"/>
        </w:rPr>
        <w:t>Research back-up information:</w:t>
      </w:r>
    </w:p>
    <w:p w14:paraId="04F37594" w14:textId="77777777" w:rsidR="00E6383E" w:rsidRPr="00B05253" w:rsidRDefault="00E6383E" w:rsidP="00191034">
      <w:pPr>
        <w:numPr>
          <w:ilvl w:val="0"/>
          <w:numId w:val="13"/>
        </w:numPr>
        <w:tabs>
          <w:tab w:val="left" w:pos="1170"/>
        </w:tabs>
        <w:spacing w:before="120"/>
        <w:ind w:left="1530" w:hanging="180"/>
        <w:rPr>
          <w:rFonts w:ascii="Trebuchet MS" w:hAnsi="Trebuchet MS"/>
        </w:rPr>
      </w:pPr>
      <w:r>
        <w:rPr>
          <w:rFonts w:ascii="Trebuchet MS" w:hAnsi="Trebuchet MS"/>
        </w:rPr>
        <w:t>Union</w:t>
      </w:r>
      <w:r w:rsidRPr="00B05253">
        <w:rPr>
          <w:rFonts w:ascii="Trebuchet MS" w:hAnsi="Trebuchet MS"/>
        </w:rPr>
        <w:t xml:space="preserve"> Files</w:t>
      </w:r>
    </w:p>
    <w:p w14:paraId="0AF27294" w14:textId="77777777" w:rsidR="00E6383E" w:rsidRPr="00B05253" w:rsidRDefault="00E6383E" w:rsidP="00191034">
      <w:pPr>
        <w:numPr>
          <w:ilvl w:val="0"/>
          <w:numId w:val="13"/>
        </w:numPr>
        <w:tabs>
          <w:tab w:val="left" w:pos="1170"/>
        </w:tabs>
        <w:spacing w:before="120"/>
        <w:ind w:left="1530" w:hanging="180"/>
        <w:rPr>
          <w:rFonts w:ascii="Trebuchet MS" w:hAnsi="Trebuchet MS"/>
        </w:rPr>
      </w:pPr>
      <w:r w:rsidRPr="00B05253">
        <w:rPr>
          <w:rFonts w:ascii="Trebuchet MS" w:hAnsi="Trebuchet MS"/>
        </w:rPr>
        <w:t>Past Practice</w:t>
      </w:r>
    </w:p>
    <w:p w14:paraId="12225A01" w14:textId="77777777" w:rsidR="00E6383E" w:rsidRPr="00B05253" w:rsidRDefault="00E6383E" w:rsidP="00191034">
      <w:pPr>
        <w:numPr>
          <w:ilvl w:val="0"/>
          <w:numId w:val="13"/>
        </w:numPr>
        <w:tabs>
          <w:tab w:val="left" w:pos="1170"/>
        </w:tabs>
        <w:spacing w:before="120"/>
        <w:ind w:left="1530" w:hanging="180"/>
        <w:rPr>
          <w:rFonts w:ascii="Trebuchet MS" w:hAnsi="Trebuchet MS"/>
        </w:rPr>
      </w:pPr>
      <w:r w:rsidRPr="00B05253">
        <w:rPr>
          <w:rFonts w:ascii="Trebuchet MS" w:hAnsi="Trebuchet MS"/>
        </w:rPr>
        <w:t>Past Grievance(s)</w:t>
      </w:r>
    </w:p>
    <w:p w14:paraId="4AE3A1B8" w14:textId="77777777" w:rsidR="00E6383E" w:rsidRPr="00B05253" w:rsidRDefault="00E6383E" w:rsidP="00191034">
      <w:pPr>
        <w:numPr>
          <w:ilvl w:val="0"/>
          <w:numId w:val="13"/>
        </w:numPr>
        <w:tabs>
          <w:tab w:val="left" w:pos="1170"/>
        </w:tabs>
        <w:spacing w:before="120"/>
        <w:ind w:left="1530" w:hanging="180"/>
        <w:rPr>
          <w:rFonts w:ascii="Trebuchet MS" w:hAnsi="Trebuchet MS"/>
        </w:rPr>
      </w:pPr>
      <w:r>
        <w:rPr>
          <w:rFonts w:ascii="Trebuchet MS" w:hAnsi="Trebuchet MS"/>
        </w:rPr>
        <w:t>Union</w:t>
      </w:r>
      <w:r w:rsidRPr="00B05253">
        <w:rPr>
          <w:rFonts w:ascii="Trebuchet MS" w:hAnsi="Trebuchet MS"/>
        </w:rPr>
        <w:t xml:space="preserve"> Officers and CTA staff</w:t>
      </w:r>
    </w:p>
    <w:p w14:paraId="19BFE304" w14:textId="77777777" w:rsidR="00E6383E" w:rsidRPr="00B05253" w:rsidRDefault="00E6383E" w:rsidP="00E6383E">
      <w:pPr>
        <w:ind w:left="1530" w:hanging="540"/>
        <w:rPr>
          <w:rFonts w:ascii="Trebuchet MS" w:hAnsi="Trebuchet MS"/>
        </w:rPr>
      </w:pPr>
    </w:p>
    <w:p w14:paraId="7174DBC1" w14:textId="77777777" w:rsidR="00E6383E" w:rsidRPr="00B05253" w:rsidRDefault="00E6383E" w:rsidP="00E6383E">
      <w:pPr>
        <w:rPr>
          <w:rFonts w:ascii="Trebuchet MS" w:hAnsi="Trebuchet MS"/>
        </w:rPr>
        <w:sectPr w:rsidR="00E6383E" w:rsidRPr="00B05253" w:rsidSect="003061DB">
          <w:type w:val="continuous"/>
          <w:pgSz w:w="12240" w:h="15840"/>
          <w:pgMar w:top="1152" w:right="1152" w:bottom="1152" w:left="1152" w:header="720" w:footer="720" w:gutter="0"/>
          <w:cols w:space="720"/>
          <w:docGrid w:linePitch="360"/>
        </w:sectPr>
      </w:pPr>
    </w:p>
    <w:p w14:paraId="2B1F6A02" w14:textId="77777777" w:rsidR="00E6383E" w:rsidRPr="00B05253" w:rsidRDefault="00E6383E" w:rsidP="00E6383E">
      <w:pPr>
        <w:rPr>
          <w:rFonts w:ascii="Trebuchet MS" w:hAnsi="Trebuchet MS"/>
        </w:rPr>
        <w:sectPr w:rsidR="00E6383E" w:rsidRPr="00B05253" w:rsidSect="003061DB">
          <w:type w:val="continuous"/>
          <w:pgSz w:w="12240" w:h="15840"/>
          <w:pgMar w:top="1152" w:right="1152" w:bottom="1152" w:left="1152" w:header="720" w:footer="720" w:gutter="0"/>
          <w:cols w:space="720"/>
          <w:docGrid w:linePitch="360"/>
        </w:sectPr>
      </w:pPr>
    </w:p>
    <w:p w14:paraId="6F32A1F8" w14:textId="77777777" w:rsidR="00E6383E" w:rsidRPr="00B05253" w:rsidRDefault="00E6383E" w:rsidP="00E6383E">
      <w:pPr>
        <w:pStyle w:val="Title1"/>
        <w:rPr>
          <w:rFonts w:ascii="Trebuchet MS" w:hAnsi="Trebuchet MS" w:cs="Tahoma"/>
        </w:rPr>
      </w:pPr>
      <w:r w:rsidRPr="00B05253">
        <w:rPr>
          <w:rFonts w:ascii="Trebuchet MS" w:hAnsi="Trebuchet MS" w:cs="Tahoma"/>
        </w:rPr>
        <w:t>ROLE OF THE GRIEVANCE REPRESENTATIVE</w:t>
      </w:r>
    </w:p>
    <w:p w14:paraId="047C9FBB" w14:textId="77777777" w:rsidR="00E6383E" w:rsidRPr="00B05253" w:rsidRDefault="00E6383E" w:rsidP="00E6383E">
      <w:pPr>
        <w:pStyle w:val="Title1"/>
        <w:rPr>
          <w:rFonts w:ascii="Trebuchet MS" w:hAnsi="Trebuchet MS"/>
          <w:sz w:val="28"/>
        </w:rPr>
      </w:pPr>
    </w:p>
    <w:p w14:paraId="3C088D7E" w14:textId="77777777" w:rsidR="00E6383E" w:rsidRPr="00B05253" w:rsidRDefault="00E6383E" w:rsidP="00E6383E">
      <w:pPr>
        <w:pStyle w:val="Title1"/>
        <w:rPr>
          <w:rFonts w:ascii="Trebuchet MS" w:hAnsi="Trebuchet MS"/>
          <w:sz w:val="28"/>
        </w:rPr>
      </w:pPr>
      <w:r w:rsidRPr="00B05253">
        <w:rPr>
          <w:rFonts w:ascii="Trebuchet MS" w:hAnsi="Trebuchet MS"/>
          <w:sz w:val="28"/>
        </w:rPr>
        <w:t>What to do when somebody says, “I’ve got a grievance.”</w:t>
      </w:r>
    </w:p>
    <w:p w14:paraId="2F28FC55" w14:textId="77777777" w:rsidR="00E6383E" w:rsidRPr="00B05253" w:rsidRDefault="00E6383E" w:rsidP="00E6383E">
      <w:pPr>
        <w:pStyle w:val="Title1"/>
        <w:rPr>
          <w:rFonts w:ascii="Trebuchet MS" w:hAnsi="Trebuchet MS"/>
          <w:sz w:val="28"/>
        </w:rPr>
      </w:pPr>
    </w:p>
    <w:p w14:paraId="52650F63" w14:textId="77777777" w:rsidR="00E6383E" w:rsidRPr="00B05253" w:rsidRDefault="00E6383E" w:rsidP="00E6383E">
      <w:pPr>
        <w:pStyle w:val="Title1"/>
        <w:spacing w:before="240"/>
        <w:ind w:right="90"/>
        <w:jc w:val="both"/>
        <w:rPr>
          <w:rFonts w:ascii="Trebuchet MS" w:hAnsi="Trebuchet MS"/>
          <w:b w:val="0"/>
          <w:sz w:val="24"/>
        </w:rPr>
      </w:pPr>
      <w:r w:rsidRPr="00B05253">
        <w:rPr>
          <w:rFonts w:ascii="Trebuchet MS" w:hAnsi="Trebuchet MS"/>
          <w:b w:val="0"/>
          <w:sz w:val="24"/>
        </w:rPr>
        <w:t xml:space="preserve">First, don’t panic.  Much of the process of effective resolution is basic fact-finding, subsequently aided by well-reasoned and well-supported argumentation.  To that end, an </w:t>
      </w:r>
      <w:r>
        <w:rPr>
          <w:rFonts w:ascii="Trebuchet MS" w:hAnsi="Trebuchet MS"/>
          <w:b w:val="0"/>
          <w:sz w:val="24"/>
        </w:rPr>
        <w:t>union</w:t>
      </w:r>
      <w:r w:rsidRPr="00B05253">
        <w:rPr>
          <w:rFonts w:ascii="Trebuchet MS" w:hAnsi="Trebuchet MS"/>
          <w:b w:val="0"/>
          <w:sz w:val="24"/>
        </w:rPr>
        <w:t xml:space="preserve"> representative should proceed in the following manner, keeping in mind throughout the necessity of evaluating a potential grievance in accordance with applicable points raised in the next section.</w:t>
      </w:r>
    </w:p>
    <w:p w14:paraId="0A0C1FE3" w14:textId="77777777" w:rsidR="00E6383E" w:rsidRPr="00B05253" w:rsidRDefault="00E6383E" w:rsidP="00E6383E">
      <w:pPr>
        <w:pStyle w:val="Title1"/>
        <w:spacing w:before="240"/>
        <w:ind w:left="1440" w:right="90" w:hanging="1440"/>
        <w:jc w:val="both"/>
        <w:rPr>
          <w:rFonts w:ascii="Trebuchet MS" w:hAnsi="Trebuchet MS"/>
          <w:b w:val="0"/>
          <w:sz w:val="24"/>
        </w:rPr>
      </w:pPr>
      <w:r w:rsidRPr="00B05253">
        <w:rPr>
          <w:rFonts w:ascii="Trebuchet MS" w:hAnsi="Trebuchet MS"/>
          <w:b w:val="0"/>
          <w:sz w:val="24"/>
        </w:rPr>
        <w:t>Step 1:</w:t>
      </w:r>
      <w:r w:rsidRPr="00B05253">
        <w:rPr>
          <w:rFonts w:ascii="Trebuchet MS" w:hAnsi="Trebuchet MS"/>
          <w:b w:val="0"/>
          <w:sz w:val="24"/>
        </w:rPr>
        <w:tab/>
      </w:r>
      <w:r w:rsidRPr="00B05253">
        <w:rPr>
          <w:rFonts w:ascii="Trebuchet MS" w:hAnsi="Trebuchet MS"/>
          <w:sz w:val="26"/>
        </w:rPr>
        <w:t>LISTEN</w:t>
      </w:r>
      <w:r w:rsidRPr="00B05253">
        <w:rPr>
          <w:rFonts w:ascii="Trebuchet MS" w:hAnsi="Trebuchet MS"/>
          <w:b w:val="0"/>
          <w:sz w:val="24"/>
        </w:rPr>
        <w:t xml:space="preserve"> … carefully and objectively.  Achieve a clear understanding of the potential grievance from the grievant’s point of view.  Clarify facts and allegations.  Take such notes as will help in summarizing the problem later.</w:t>
      </w:r>
    </w:p>
    <w:p w14:paraId="0E2FEF8E" w14:textId="77777777" w:rsidR="00E6383E" w:rsidRPr="00B05253" w:rsidRDefault="00E6383E" w:rsidP="00E6383E">
      <w:pPr>
        <w:pStyle w:val="Title1"/>
        <w:spacing w:before="240"/>
        <w:ind w:left="1440" w:right="90" w:hanging="1440"/>
        <w:jc w:val="both"/>
        <w:rPr>
          <w:rFonts w:ascii="Trebuchet MS" w:hAnsi="Trebuchet MS"/>
          <w:b w:val="0"/>
          <w:sz w:val="24"/>
        </w:rPr>
      </w:pPr>
      <w:r w:rsidRPr="00B05253">
        <w:rPr>
          <w:rFonts w:ascii="Trebuchet MS" w:hAnsi="Trebuchet MS"/>
          <w:b w:val="0"/>
          <w:sz w:val="24"/>
        </w:rPr>
        <w:t>Step 2:</w:t>
      </w:r>
      <w:r w:rsidRPr="00B05253">
        <w:rPr>
          <w:rFonts w:ascii="Trebuchet MS" w:hAnsi="Trebuchet MS"/>
          <w:b w:val="0"/>
          <w:sz w:val="24"/>
        </w:rPr>
        <w:tab/>
      </w:r>
      <w:r w:rsidRPr="00B05253">
        <w:rPr>
          <w:rFonts w:ascii="Trebuchet MS" w:hAnsi="Trebuchet MS"/>
          <w:sz w:val="26"/>
        </w:rPr>
        <w:t>ASK QUESTIONS</w:t>
      </w:r>
      <w:r w:rsidRPr="00B05253">
        <w:rPr>
          <w:rFonts w:ascii="Trebuchet MS" w:hAnsi="Trebuchet MS"/>
          <w:b w:val="0"/>
          <w:sz w:val="24"/>
        </w:rPr>
        <w:t>.  Construct the complete chronology of events and establish the basic facts of the case:</w:t>
      </w:r>
    </w:p>
    <w:p w14:paraId="6005D4E1" w14:textId="77777777" w:rsidR="00E6383E" w:rsidRPr="00B05253" w:rsidRDefault="00E6383E" w:rsidP="00E6383E">
      <w:pPr>
        <w:pStyle w:val="Title1"/>
        <w:tabs>
          <w:tab w:val="left" w:pos="2160"/>
        </w:tabs>
        <w:spacing w:before="240"/>
        <w:ind w:left="2160" w:right="90" w:hanging="720"/>
        <w:jc w:val="both"/>
        <w:rPr>
          <w:rFonts w:ascii="Trebuchet MS" w:hAnsi="Trebuchet MS"/>
          <w:b w:val="0"/>
          <w:sz w:val="24"/>
        </w:rPr>
      </w:pPr>
      <w:r w:rsidRPr="00B05253">
        <w:rPr>
          <w:rFonts w:ascii="Trebuchet MS" w:hAnsi="Trebuchet MS"/>
          <w:b w:val="0"/>
          <w:noProof/>
          <w:sz w:val="20"/>
        </w:rPr>
        <w:drawing>
          <wp:inline distT="0" distB="0" distL="0" distR="0" wp14:anchorId="74FCC267" wp14:editId="1FBADE29">
            <wp:extent cx="114300" cy="114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r>
      <w:r w:rsidRPr="00B05253">
        <w:rPr>
          <w:rFonts w:ascii="Trebuchet MS" w:hAnsi="Trebuchet MS"/>
          <w:b w:val="0"/>
          <w:sz w:val="24"/>
        </w:rPr>
        <w:t>Who is the grievant… department, rant, tenured or probationary, length of service, record at the institution and so on; who else is involved in or affected by the complaint?</w:t>
      </w:r>
    </w:p>
    <w:p w14:paraId="5AC4A1B7" w14:textId="77777777" w:rsidR="00E6383E" w:rsidRPr="00B05253" w:rsidRDefault="00E6383E" w:rsidP="00E6383E">
      <w:pPr>
        <w:pStyle w:val="Title1"/>
        <w:tabs>
          <w:tab w:val="left" w:pos="2160"/>
        </w:tabs>
        <w:spacing w:before="240"/>
        <w:ind w:left="2160" w:right="90" w:hanging="720"/>
        <w:jc w:val="both"/>
        <w:rPr>
          <w:rFonts w:ascii="Trebuchet MS" w:hAnsi="Trebuchet MS"/>
          <w:b w:val="0"/>
          <w:sz w:val="24"/>
        </w:rPr>
      </w:pPr>
      <w:r w:rsidRPr="00B05253">
        <w:rPr>
          <w:rFonts w:ascii="Trebuchet MS" w:hAnsi="Trebuchet MS"/>
          <w:b w:val="0"/>
          <w:noProof/>
          <w:sz w:val="20"/>
        </w:rPr>
        <w:drawing>
          <wp:inline distT="0" distB="0" distL="0" distR="0" wp14:anchorId="5EE97E5E" wp14:editId="3EA1D42F">
            <wp:extent cx="114300" cy="11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r>
      <w:r w:rsidRPr="00B05253">
        <w:rPr>
          <w:rFonts w:ascii="Trebuchet MS" w:hAnsi="Trebuchet MS"/>
          <w:b w:val="0"/>
          <w:sz w:val="24"/>
        </w:rPr>
        <w:t>What happened under what circumstances and with what result?</w:t>
      </w:r>
    </w:p>
    <w:p w14:paraId="447CCB7D" w14:textId="77777777" w:rsidR="00E6383E" w:rsidRPr="00B05253" w:rsidRDefault="00E6383E" w:rsidP="00E6383E">
      <w:pPr>
        <w:pStyle w:val="Title1"/>
        <w:tabs>
          <w:tab w:val="left" w:pos="2160"/>
        </w:tabs>
        <w:spacing w:before="240"/>
        <w:ind w:left="2160" w:right="90" w:hanging="720"/>
        <w:jc w:val="both"/>
        <w:rPr>
          <w:rFonts w:ascii="Trebuchet MS" w:hAnsi="Trebuchet MS"/>
          <w:b w:val="0"/>
          <w:sz w:val="24"/>
        </w:rPr>
      </w:pPr>
      <w:r w:rsidRPr="00B05253">
        <w:rPr>
          <w:rFonts w:ascii="Trebuchet MS" w:hAnsi="Trebuchet MS"/>
          <w:b w:val="0"/>
          <w:noProof/>
          <w:sz w:val="20"/>
        </w:rPr>
        <w:drawing>
          <wp:inline distT="0" distB="0" distL="0" distR="0" wp14:anchorId="6155E876" wp14:editId="37C3EB75">
            <wp:extent cx="114300" cy="114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r>
      <w:r w:rsidRPr="00B05253">
        <w:rPr>
          <w:rFonts w:ascii="Trebuchet MS" w:hAnsi="Trebuchet MS"/>
          <w:b w:val="0"/>
          <w:sz w:val="24"/>
        </w:rPr>
        <w:t>When did the action occur… or if it is of a continuing nature, when was injury last incurred?</w:t>
      </w:r>
    </w:p>
    <w:p w14:paraId="0297445E" w14:textId="77777777" w:rsidR="00E6383E" w:rsidRPr="00B05253" w:rsidRDefault="00E6383E" w:rsidP="00E6383E">
      <w:pPr>
        <w:pStyle w:val="Title1"/>
        <w:tabs>
          <w:tab w:val="left" w:pos="2160"/>
        </w:tabs>
        <w:spacing w:before="240"/>
        <w:ind w:left="2160" w:right="90" w:hanging="720"/>
        <w:jc w:val="both"/>
        <w:rPr>
          <w:rFonts w:ascii="Trebuchet MS" w:hAnsi="Trebuchet MS"/>
          <w:b w:val="0"/>
          <w:sz w:val="24"/>
        </w:rPr>
      </w:pPr>
      <w:r w:rsidRPr="00B05253">
        <w:rPr>
          <w:rFonts w:ascii="Trebuchet MS" w:hAnsi="Trebuchet MS"/>
          <w:b w:val="0"/>
          <w:noProof/>
          <w:sz w:val="20"/>
        </w:rPr>
        <w:drawing>
          <wp:inline distT="0" distB="0" distL="0" distR="0" wp14:anchorId="722CB341" wp14:editId="37E5B6F4">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r>
      <w:r w:rsidRPr="00B05253">
        <w:rPr>
          <w:rFonts w:ascii="Trebuchet MS" w:hAnsi="Trebuchet MS"/>
          <w:b w:val="0"/>
          <w:sz w:val="24"/>
        </w:rPr>
        <w:t>Where did the action occur?</w:t>
      </w:r>
    </w:p>
    <w:p w14:paraId="00268858" w14:textId="77777777" w:rsidR="00E6383E" w:rsidRPr="00B05253" w:rsidRDefault="00E6383E" w:rsidP="00E6383E">
      <w:pPr>
        <w:pStyle w:val="Title1"/>
        <w:tabs>
          <w:tab w:val="left" w:pos="2160"/>
        </w:tabs>
        <w:spacing w:before="240"/>
        <w:ind w:left="2160" w:right="90" w:hanging="720"/>
        <w:jc w:val="both"/>
        <w:rPr>
          <w:rFonts w:ascii="Trebuchet MS" w:hAnsi="Trebuchet MS"/>
          <w:b w:val="0"/>
          <w:sz w:val="24"/>
        </w:rPr>
      </w:pPr>
      <w:r w:rsidRPr="00B05253">
        <w:rPr>
          <w:rFonts w:ascii="Trebuchet MS" w:hAnsi="Trebuchet MS"/>
          <w:b w:val="0"/>
          <w:noProof/>
          <w:sz w:val="20"/>
        </w:rPr>
        <w:drawing>
          <wp:inline distT="0" distB="0" distL="0" distR="0" wp14:anchorId="02A88FAD" wp14:editId="179C9BF1">
            <wp:extent cx="114300" cy="114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r>
      <w:r w:rsidRPr="00B05253">
        <w:rPr>
          <w:rFonts w:ascii="Trebuchet MS" w:hAnsi="Trebuchet MS"/>
          <w:b w:val="0"/>
          <w:sz w:val="24"/>
        </w:rPr>
        <w:t>Why is the matter a grievance – i.e., what provision(s) of the contract have been violated, misapplied or misinterpreted?</w:t>
      </w:r>
    </w:p>
    <w:p w14:paraId="6149424E" w14:textId="77777777" w:rsidR="00E6383E" w:rsidRPr="00B05253" w:rsidRDefault="00E6383E" w:rsidP="00E6383E">
      <w:pPr>
        <w:pStyle w:val="Title1"/>
        <w:tabs>
          <w:tab w:val="left" w:pos="2160"/>
        </w:tabs>
        <w:spacing w:before="240"/>
        <w:ind w:left="2160" w:right="90" w:hanging="720"/>
        <w:jc w:val="both"/>
        <w:rPr>
          <w:rFonts w:ascii="Trebuchet MS" w:hAnsi="Trebuchet MS"/>
          <w:b w:val="0"/>
          <w:sz w:val="24"/>
        </w:rPr>
      </w:pPr>
      <w:r w:rsidRPr="00B05253">
        <w:rPr>
          <w:rFonts w:ascii="Trebuchet MS" w:hAnsi="Trebuchet MS"/>
          <w:b w:val="0"/>
          <w:noProof/>
          <w:sz w:val="20"/>
        </w:rPr>
        <w:drawing>
          <wp:inline distT="0" distB="0" distL="0" distR="0" wp14:anchorId="6E1739F4" wp14:editId="0C172879">
            <wp:extent cx="114300" cy="114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r>
      <w:r w:rsidRPr="00B05253">
        <w:rPr>
          <w:rFonts w:ascii="Trebuchet MS" w:hAnsi="Trebuchet MS"/>
          <w:b w:val="0"/>
          <w:sz w:val="24"/>
        </w:rPr>
        <w:t>How are the parties affected by the grievance, and how should it be remedied?</w:t>
      </w:r>
    </w:p>
    <w:p w14:paraId="52818CDC" w14:textId="77777777" w:rsidR="00E6383E" w:rsidRPr="00B05253" w:rsidRDefault="00E6383E" w:rsidP="00E6383E">
      <w:pPr>
        <w:pStyle w:val="Title1"/>
        <w:spacing w:before="240"/>
        <w:ind w:left="1440" w:right="90" w:hanging="1440"/>
        <w:jc w:val="both"/>
        <w:rPr>
          <w:rFonts w:ascii="Trebuchet MS" w:hAnsi="Trebuchet MS"/>
          <w:b w:val="0"/>
          <w:sz w:val="24"/>
        </w:rPr>
      </w:pPr>
      <w:r w:rsidRPr="00B05253">
        <w:rPr>
          <w:rFonts w:ascii="Trebuchet MS" w:hAnsi="Trebuchet MS"/>
          <w:b w:val="0"/>
          <w:sz w:val="24"/>
        </w:rPr>
        <w:t>Step 3:</w:t>
      </w:r>
      <w:r w:rsidRPr="00B05253">
        <w:rPr>
          <w:rFonts w:ascii="Trebuchet MS" w:hAnsi="Trebuchet MS"/>
          <w:b w:val="0"/>
          <w:sz w:val="24"/>
        </w:rPr>
        <w:tab/>
      </w:r>
      <w:r w:rsidRPr="00B05253">
        <w:rPr>
          <w:rFonts w:ascii="Trebuchet MS" w:hAnsi="Trebuchet MS"/>
          <w:sz w:val="26"/>
        </w:rPr>
        <w:t>EXAMINE RELEVANT RECORDS, DOCUMENTS</w:t>
      </w:r>
      <w:r w:rsidRPr="00B05253">
        <w:rPr>
          <w:rFonts w:ascii="Trebuchet MS" w:hAnsi="Trebuchet MS"/>
          <w:b w:val="0"/>
          <w:sz w:val="24"/>
        </w:rPr>
        <w:t>.  If necessary items are missing or incomplete, construct a list of what is required with the grievant and enlist his/her help in securing those items.  Are witnesses available if necessary?  Are there any past events, similar previous grievances, or a history of action or inaction, which might have a bearing on this case?</w:t>
      </w:r>
    </w:p>
    <w:p w14:paraId="4F05BE65" w14:textId="77777777" w:rsidR="00E6383E" w:rsidRPr="00B05253" w:rsidRDefault="00E6383E" w:rsidP="00E6383E">
      <w:pPr>
        <w:pStyle w:val="Title1"/>
        <w:spacing w:before="240"/>
        <w:ind w:left="1440" w:right="90" w:hanging="1440"/>
        <w:jc w:val="both"/>
        <w:rPr>
          <w:rFonts w:ascii="Trebuchet MS" w:hAnsi="Trebuchet MS"/>
          <w:b w:val="0"/>
          <w:sz w:val="24"/>
        </w:rPr>
      </w:pPr>
      <w:r w:rsidRPr="00B05253">
        <w:rPr>
          <w:rFonts w:ascii="Trebuchet MS" w:hAnsi="Trebuchet MS"/>
          <w:b w:val="0"/>
          <w:sz w:val="24"/>
        </w:rPr>
        <w:t>Step 4:</w:t>
      </w:r>
      <w:r w:rsidRPr="00B05253">
        <w:rPr>
          <w:rFonts w:ascii="Trebuchet MS" w:hAnsi="Trebuchet MS"/>
          <w:b w:val="0"/>
          <w:sz w:val="24"/>
        </w:rPr>
        <w:tab/>
      </w:r>
      <w:r w:rsidRPr="00B05253">
        <w:rPr>
          <w:rFonts w:ascii="Trebuchet MS" w:hAnsi="Trebuchet MS"/>
          <w:sz w:val="26"/>
        </w:rPr>
        <w:t>CONSULT THE CONTRACT</w:t>
      </w:r>
      <w:r w:rsidRPr="00B05253">
        <w:rPr>
          <w:rFonts w:ascii="Trebuchet MS" w:hAnsi="Trebuchet MS"/>
          <w:b w:val="0"/>
          <w:sz w:val="24"/>
        </w:rPr>
        <w:t>.  Determine and examine those parts of the contract at issue.  Check the time lines in the grievance procedure.  Has an informal solution been attempted?  If so, what was the result?  Record the nature and details of the informal resolution attempt on the proper form.</w:t>
      </w:r>
    </w:p>
    <w:p w14:paraId="2A6606CE" w14:textId="77777777" w:rsidR="00E6383E" w:rsidRPr="00B05253" w:rsidRDefault="00E6383E" w:rsidP="00E6383E">
      <w:pPr>
        <w:pStyle w:val="Title1"/>
        <w:spacing w:before="240"/>
        <w:ind w:left="1440" w:hanging="1440"/>
        <w:jc w:val="both"/>
        <w:rPr>
          <w:rFonts w:ascii="Trebuchet MS" w:hAnsi="Trebuchet MS"/>
          <w:b w:val="0"/>
          <w:sz w:val="24"/>
        </w:rPr>
      </w:pPr>
      <w:r w:rsidRPr="00B05253">
        <w:rPr>
          <w:rFonts w:ascii="Trebuchet MS" w:hAnsi="Trebuchet MS"/>
          <w:b w:val="0"/>
          <w:sz w:val="24"/>
        </w:rPr>
        <w:t>Step 5:</w:t>
      </w:r>
      <w:r w:rsidRPr="00B05253">
        <w:rPr>
          <w:rFonts w:ascii="Trebuchet MS" w:hAnsi="Trebuchet MS"/>
          <w:b w:val="0"/>
          <w:sz w:val="24"/>
        </w:rPr>
        <w:tab/>
      </w:r>
      <w:r w:rsidRPr="00B05253">
        <w:rPr>
          <w:rFonts w:ascii="Trebuchet MS" w:hAnsi="Trebuchet MS"/>
          <w:sz w:val="26"/>
        </w:rPr>
        <w:t>CONFIRM AND CODIFY YOUR UNDERSTANDINGS</w:t>
      </w:r>
      <w:r w:rsidRPr="00B05253">
        <w:rPr>
          <w:rFonts w:ascii="Trebuchet MS" w:hAnsi="Trebuchet MS"/>
          <w:b w:val="0"/>
          <w:sz w:val="24"/>
        </w:rPr>
        <w:t>.  Restate your understanding of the problem to the potential grievant.  Check basic facts with him/her and agree upon what additional data is needed, who shall provide it and by when.  Arrange how and when to contact him/her.  Secure the necessary authorization to examine the individual’s personnel file, if appropriate.  Complete the Sep 1 grievance form, indicating that for purposes of preserving the individual’s rights under the grievance procedure’s timelines, you will be filing the grievance immediately.</w:t>
      </w:r>
    </w:p>
    <w:p w14:paraId="271FC5B5" w14:textId="77777777" w:rsidR="00E6383E" w:rsidRPr="00B05253" w:rsidRDefault="00E6383E" w:rsidP="00E6383E">
      <w:pPr>
        <w:pStyle w:val="Title1"/>
        <w:spacing w:before="240"/>
        <w:ind w:left="1440" w:hanging="1440"/>
        <w:jc w:val="both"/>
        <w:rPr>
          <w:rFonts w:ascii="Trebuchet MS" w:hAnsi="Trebuchet MS"/>
          <w:b w:val="0"/>
          <w:sz w:val="24"/>
        </w:rPr>
      </w:pPr>
      <w:r w:rsidRPr="00B05253">
        <w:rPr>
          <w:rFonts w:ascii="Trebuchet MS" w:hAnsi="Trebuchet MS"/>
          <w:b w:val="0"/>
          <w:sz w:val="24"/>
        </w:rPr>
        <w:t>Step 6:</w:t>
      </w:r>
      <w:r w:rsidRPr="00B05253">
        <w:rPr>
          <w:rFonts w:ascii="Trebuchet MS" w:hAnsi="Trebuchet MS"/>
          <w:b w:val="0"/>
          <w:sz w:val="24"/>
        </w:rPr>
        <w:tab/>
      </w:r>
      <w:r w:rsidRPr="00B05253">
        <w:rPr>
          <w:rFonts w:ascii="Trebuchet MS" w:hAnsi="Trebuchet MS"/>
          <w:sz w:val="26"/>
        </w:rPr>
        <w:t>BE OPEN AND HONEST</w:t>
      </w:r>
      <w:r w:rsidRPr="00B05253">
        <w:rPr>
          <w:rFonts w:ascii="Trebuchet MS" w:hAnsi="Trebuchet MS"/>
          <w:b w:val="0"/>
          <w:sz w:val="24"/>
        </w:rPr>
        <w:t xml:space="preserve">.  Tell the individual that the </w:t>
      </w:r>
      <w:r>
        <w:rPr>
          <w:rFonts w:ascii="Trebuchet MS" w:hAnsi="Trebuchet MS"/>
          <w:b w:val="0"/>
          <w:sz w:val="24"/>
        </w:rPr>
        <w:t>union</w:t>
      </w:r>
      <w:r w:rsidRPr="00B05253">
        <w:rPr>
          <w:rFonts w:ascii="Trebuchet MS" w:hAnsi="Trebuchet MS"/>
          <w:b w:val="0"/>
          <w:sz w:val="24"/>
        </w:rPr>
        <w:t xml:space="preserve"> is concerned about the problem, will consider is carefully, and will do what it can to help; assuming there are facts and arguments to sustain a case.  Indicate that you will be contacting the grievance chairperson about the matter and will be in touch shortly.  Remind the grievant to save or locate all written records or documentation pertaining to the problem, and urge him/her to report immediately any further developments.</w:t>
      </w:r>
    </w:p>
    <w:p w14:paraId="08F0856D" w14:textId="77777777" w:rsidR="00E6383E" w:rsidRPr="00B05253" w:rsidRDefault="00E6383E" w:rsidP="00E6383E">
      <w:pPr>
        <w:pStyle w:val="Title1"/>
        <w:spacing w:before="240"/>
        <w:ind w:left="1440"/>
        <w:jc w:val="both"/>
        <w:rPr>
          <w:rFonts w:ascii="Trebuchet MS" w:hAnsi="Trebuchet MS"/>
          <w:b w:val="0"/>
          <w:sz w:val="24"/>
        </w:rPr>
      </w:pPr>
      <w:r w:rsidRPr="00B05253">
        <w:rPr>
          <w:rFonts w:ascii="Trebuchet MS" w:hAnsi="Trebuchet MS"/>
          <w:b w:val="0"/>
          <w:sz w:val="24"/>
        </w:rPr>
        <w:t>Avoid making any evaluation or judgmental remarks about the faculty member’s conduct or the case presented to you.  Treat the case initially as a problem that may also be a grievance, and as if there will be something you can do to help.  But don’t promise to take the matter to arbitration.  The stakes in (and costs of) arbitration are high; chances are relatively few grievances will be arbitrated.</w:t>
      </w:r>
    </w:p>
    <w:p w14:paraId="0E3B63D1" w14:textId="77777777" w:rsidR="00E6383E" w:rsidRPr="00B05253" w:rsidRDefault="00E6383E" w:rsidP="00E6383E">
      <w:pPr>
        <w:pStyle w:val="Title1"/>
        <w:spacing w:before="240"/>
        <w:ind w:left="1440" w:hanging="1440"/>
        <w:jc w:val="both"/>
        <w:rPr>
          <w:rFonts w:ascii="Trebuchet MS" w:hAnsi="Trebuchet MS"/>
          <w:sz w:val="26"/>
        </w:rPr>
      </w:pPr>
      <w:r w:rsidRPr="00B05253">
        <w:rPr>
          <w:rFonts w:ascii="Trebuchet MS" w:hAnsi="Trebuchet MS"/>
          <w:b w:val="0"/>
          <w:sz w:val="24"/>
        </w:rPr>
        <w:t>Step 7:</w:t>
      </w:r>
      <w:r w:rsidRPr="00B05253">
        <w:rPr>
          <w:rFonts w:ascii="Trebuchet MS" w:hAnsi="Trebuchet MS"/>
          <w:b w:val="0"/>
          <w:sz w:val="24"/>
        </w:rPr>
        <w:tab/>
      </w:r>
      <w:r w:rsidRPr="00B05253">
        <w:rPr>
          <w:rFonts w:ascii="Trebuchet MS" w:hAnsi="Trebuchet MS"/>
          <w:sz w:val="26"/>
        </w:rPr>
        <w:t>CONTACT YOUR GRIEVANCE CHAIR</w:t>
      </w:r>
    </w:p>
    <w:p w14:paraId="17710BC4" w14:textId="77777777" w:rsidR="00E6383E" w:rsidRPr="00B05253" w:rsidRDefault="00E6383E" w:rsidP="00E6383E">
      <w:pPr>
        <w:pStyle w:val="Title1"/>
        <w:spacing w:before="240"/>
        <w:ind w:left="1440" w:hanging="1440"/>
        <w:jc w:val="both"/>
        <w:rPr>
          <w:rFonts w:ascii="Trebuchet MS" w:hAnsi="Trebuchet MS"/>
          <w:b w:val="0"/>
          <w:sz w:val="24"/>
        </w:rPr>
      </w:pPr>
      <w:r w:rsidRPr="00B05253">
        <w:rPr>
          <w:rFonts w:ascii="Trebuchet MS" w:hAnsi="Trebuchet MS"/>
          <w:b w:val="0"/>
          <w:sz w:val="24"/>
        </w:rPr>
        <w:t>Step 8:</w:t>
      </w:r>
      <w:r w:rsidRPr="00B05253">
        <w:rPr>
          <w:rFonts w:ascii="Trebuchet MS" w:hAnsi="Trebuchet MS"/>
          <w:b w:val="0"/>
          <w:sz w:val="24"/>
        </w:rPr>
        <w:tab/>
      </w:r>
      <w:r w:rsidRPr="00B05253">
        <w:rPr>
          <w:rFonts w:ascii="Trebuchet MS" w:hAnsi="Trebuchet MS"/>
          <w:sz w:val="26"/>
        </w:rPr>
        <w:t>AS A GENERAL RULE</w:t>
      </w:r>
      <w:r w:rsidRPr="00B05253">
        <w:rPr>
          <w:rFonts w:ascii="Trebuchet MS" w:hAnsi="Trebuchet MS"/>
          <w:b w:val="0"/>
          <w:sz w:val="24"/>
        </w:rPr>
        <w:t xml:space="preserve">, file any grievances presented to you, no matter what your doubts or reservations.  And, in that filing, AUTOMATICALLY REQUEST A STEP 1 MEETING, and cite as many contract clauses as might even remotely be relevant to the complaint.  A grievance can always be withdrawn later, just as the list of clauses at issue can be reduced.  This general policy is not intended to result in frivolous or “nuisance” filings; rather, it enables the </w:t>
      </w:r>
      <w:r>
        <w:rPr>
          <w:rFonts w:ascii="Trebuchet MS" w:hAnsi="Trebuchet MS"/>
          <w:b w:val="0"/>
          <w:sz w:val="24"/>
        </w:rPr>
        <w:t>union</w:t>
      </w:r>
      <w:r w:rsidRPr="00B05253">
        <w:rPr>
          <w:rFonts w:ascii="Trebuchet MS" w:hAnsi="Trebuchet MS"/>
          <w:b w:val="0"/>
          <w:sz w:val="24"/>
        </w:rPr>
        <w:t xml:space="preserve"> to cover all bases at the outset, discharges its duty of fair representation, and ensures that no unit member’s rights inadvertently will be denied on the basis of procedural flaws.</w:t>
      </w:r>
    </w:p>
    <w:p w14:paraId="66DD1293" w14:textId="77777777" w:rsidR="00E6383E" w:rsidRPr="00B05253" w:rsidRDefault="00E6383E" w:rsidP="00E6383E">
      <w:pPr>
        <w:pStyle w:val="Title1"/>
        <w:spacing w:before="240"/>
        <w:ind w:left="1440" w:right="180"/>
        <w:jc w:val="both"/>
        <w:rPr>
          <w:rFonts w:ascii="Trebuchet MS" w:hAnsi="Trebuchet MS"/>
          <w:b w:val="0"/>
          <w:sz w:val="24"/>
        </w:rPr>
      </w:pPr>
      <w:r w:rsidRPr="00B05253">
        <w:rPr>
          <w:rFonts w:ascii="Trebuchet MS" w:hAnsi="Trebuchet MS"/>
          <w:b w:val="0"/>
          <w:sz w:val="24"/>
        </w:rPr>
        <w:t xml:space="preserve">At this point you should start a file folder under the </w:t>
      </w:r>
      <w:r>
        <w:rPr>
          <w:rFonts w:ascii="Trebuchet MS" w:hAnsi="Trebuchet MS"/>
          <w:b w:val="0"/>
          <w:sz w:val="24"/>
        </w:rPr>
        <w:t>union</w:t>
      </w:r>
      <w:r w:rsidRPr="00B05253">
        <w:rPr>
          <w:rFonts w:ascii="Trebuchet MS" w:hAnsi="Trebuchet MS"/>
          <w:b w:val="0"/>
          <w:sz w:val="24"/>
        </w:rPr>
        <w:t xml:space="preserve"> member’s name and place in it all data, documents, grievance forms, and so on derived from your first meeting.  Arrange to discuss with the grievance chairperson the facts of the matter, possible arguments the </w:t>
      </w:r>
      <w:r>
        <w:rPr>
          <w:rFonts w:ascii="Trebuchet MS" w:hAnsi="Trebuchet MS"/>
          <w:b w:val="0"/>
          <w:sz w:val="24"/>
        </w:rPr>
        <w:t>union</w:t>
      </w:r>
      <w:r w:rsidRPr="00B05253">
        <w:rPr>
          <w:rFonts w:ascii="Trebuchet MS" w:hAnsi="Trebuchet MS"/>
          <w:b w:val="0"/>
          <w:sz w:val="24"/>
        </w:rPr>
        <w:t xml:space="preserve"> might use, probable administration arguments, and other pending or settled grievances or precedents, which might be applicable.  Develop with him/her the best approach for handling the problem, based upon applicable evaluative criteria.</w:t>
      </w:r>
    </w:p>
    <w:p w14:paraId="4A1E9055" w14:textId="77777777" w:rsidR="00E6383E" w:rsidRPr="00B05253" w:rsidRDefault="00E6383E" w:rsidP="00E6383E">
      <w:pPr>
        <w:pStyle w:val="Title1"/>
        <w:spacing w:before="240"/>
        <w:ind w:left="1440" w:right="180"/>
        <w:jc w:val="both"/>
        <w:rPr>
          <w:rFonts w:ascii="Trebuchet MS" w:hAnsi="Trebuchet MS"/>
          <w:b w:val="0"/>
          <w:sz w:val="24"/>
        </w:rPr>
      </w:pPr>
      <w:r w:rsidRPr="00B05253">
        <w:rPr>
          <w:rFonts w:ascii="Trebuchet MS" w:hAnsi="Trebuchet MS"/>
          <w:b w:val="0"/>
          <w:sz w:val="24"/>
        </w:rPr>
        <w:t xml:space="preserve">Conduct as thorough an investigation and analysis of the complaint as possible.  In so doing, you may find a way to settle the problem quickly; if not, you will have prepared yourself fully for representing the grievant’s interest – and, in the event the complaint ultimately proceeds to arbitration, you will have constructed a base for reducing arbitration costs.  Collect and place in the file all additional data and documentation.  Then advise the </w:t>
      </w:r>
      <w:r>
        <w:rPr>
          <w:rFonts w:ascii="Trebuchet MS" w:hAnsi="Trebuchet MS"/>
          <w:b w:val="0"/>
          <w:sz w:val="24"/>
        </w:rPr>
        <w:t>union</w:t>
      </w:r>
      <w:r w:rsidRPr="00B05253">
        <w:rPr>
          <w:rFonts w:ascii="Trebuchet MS" w:hAnsi="Trebuchet MS"/>
          <w:b w:val="0"/>
          <w:sz w:val="24"/>
        </w:rPr>
        <w:t xml:space="preserve"> member of the recommended approach to the problem and help implement it by one or more of the following actions, as appropriate.</w:t>
      </w:r>
    </w:p>
    <w:p w14:paraId="704C466E" w14:textId="77777777" w:rsidR="00E6383E" w:rsidRPr="00B05253" w:rsidRDefault="00E6383E" w:rsidP="00E6383E">
      <w:pPr>
        <w:pStyle w:val="Title1"/>
        <w:spacing w:before="240"/>
        <w:ind w:left="1440" w:right="180" w:hanging="1440"/>
        <w:jc w:val="both"/>
        <w:rPr>
          <w:rFonts w:ascii="Trebuchet MS" w:hAnsi="Trebuchet MS"/>
          <w:b w:val="0"/>
          <w:sz w:val="24"/>
        </w:rPr>
      </w:pPr>
      <w:r w:rsidRPr="00B05253">
        <w:rPr>
          <w:rFonts w:ascii="Trebuchet MS" w:hAnsi="Trebuchet MS"/>
          <w:b w:val="0"/>
          <w:sz w:val="24"/>
        </w:rPr>
        <w:t>Step 9:</w:t>
      </w:r>
      <w:r w:rsidRPr="00B05253">
        <w:rPr>
          <w:rFonts w:ascii="Trebuchet MS" w:hAnsi="Trebuchet MS"/>
          <w:b w:val="0"/>
          <w:sz w:val="24"/>
        </w:rPr>
        <w:tab/>
      </w:r>
      <w:r w:rsidRPr="00B05253">
        <w:rPr>
          <w:rFonts w:ascii="Trebuchet MS" w:hAnsi="Trebuchet MS"/>
          <w:b w:val="0"/>
          <w:noProof/>
          <w:sz w:val="20"/>
        </w:rPr>
        <w:drawing>
          <wp:inline distT="0" distB="0" distL="0" distR="0" wp14:anchorId="6F7873E9" wp14:editId="7B039632">
            <wp:extent cx="114300" cy="114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r>
      <w:r w:rsidRPr="00B05253">
        <w:rPr>
          <w:rFonts w:ascii="Trebuchet MS" w:hAnsi="Trebuchet MS"/>
          <w:b w:val="0"/>
          <w:sz w:val="24"/>
        </w:rPr>
        <w:t>Proceed to represent to grievant at a Step 1 meeting.</w:t>
      </w:r>
    </w:p>
    <w:p w14:paraId="3936D82E" w14:textId="77777777" w:rsidR="00E6383E" w:rsidRPr="00B05253" w:rsidRDefault="00E6383E" w:rsidP="00E6383E">
      <w:pPr>
        <w:pStyle w:val="Title1"/>
        <w:spacing w:before="120"/>
        <w:ind w:left="2160" w:right="180" w:hanging="720"/>
        <w:jc w:val="both"/>
        <w:rPr>
          <w:rFonts w:ascii="Trebuchet MS" w:hAnsi="Trebuchet MS"/>
          <w:b w:val="0"/>
          <w:sz w:val="24"/>
        </w:rPr>
      </w:pPr>
      <w:r w:rsidRPr="00B05253">
        <w:rPr>
          <w:rFonts w:ascii="Trebuchet MS" w:hAnsi="Trebuchet MS"/>
          <w:b w:val="0"/>
          <w:noProof/>
          <w:sz w:val="20"/>
        </w:rPr>
        <w:drawing>
          <wp:inline distT="0" distB="0" distL="0" distR="0" wp14:anchorId="53A5F360" wp14:editId="2076836B">
            <wp:extent cx="1143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r>
      <w:r w:rsidRPr="00B05253">
        <w:rPr>
          <w:rFonts w:ascii="Trebuchet MS" w:hAnsi="Trebuchet MS"/>
          <w:b w:val="0"/>
          <w:sz w:val="24"/>
        </w:rPr>
        <w:t>Suggest the best approach to use in an informal meeting with the appropriate administrator.</w:t>
      </w:r>
    </w:p>
    <w:p w14:paraId="08103E0C" w14:textId="77777777" w:rsidR="00E6383E" w:rsidRPr="00B05253" w:rsidRDefault="00E6383E" w:rsidP="00E6383E">
      <w:pPr>
        <w:pStyle w:val="Title1"/>
        <w:spacing w:before="120"/>
        <w:ind w:left="2160" w:right="180" w:hanging="720"/>
        <w:jc w:val="both"/>
        <w:rPr>
          <w:rFonts w:ascii="Trebuchet MS" w:hAnsi="Trebuchet MS"/>
          <w:b w:val="0"/>
          <w:sz w:val="24"/>
        </w:rPr>
      </w:pPr>
      <w:r w:rsidRPr="00B05253">
        <w:rPr>
          <w:rFonts w:ascii="Trebuchet MS" w:hAnsi="Trebuchet MS"/>
          <w:b w:val="0"/>
          <w:noProof/>
          <w:sz w:val="20"/>
        </w:rPr>
        <w:drawing>
          <wp:inline distT="0" distB="0" distL="0" distR="0" wp14:anchorId="7D9C55AB" wp14:editId="718F6AFE">
            <wp:extent cx="114300" cy="114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r>
      <w:r w:rsidRPr="00B05253">
        <w:rPr>
          <w:rFonts w:ascii="Trebuchet MS" w:hAnsi="Trebuchet MS"/>
          <w:b w:val="0"/>
          <w:sz w:val="24"/>
        </w:rPr>
        <w:t xml:space="preserve">Represent the </w:t>
      </w:r>
      <w:r>
        <w:rPr>
          <w:rFonts w:ascii="Trebuchet MS" w:hAnsi="Trebuchet MS"/>
          <w:b w:val="0"/>
          <w:sz w:val="24"/>
        </w:rPr>
        <w:t>union</w:t>
      </w:r>
      <w:r w:rsidRPr="00B05253">
        <w:rPr>
          <w:rFonts w:ascii="Trebuchet MS" w:hAnsi="Trebuchet MS"/>
          <w:b w:val="0"/>
          <w:sz w:val="24"/>
        </w:rPr>
        <w:t xml:space="preserve"> member in a meeting with the administrator.</w:t>
      </w:r>
    </w:p>
    <w:p w14:paraId="722903F6" w14:textId="77777777" w:rsidR="00E6383E" w:rsidRPr="00B05253" w:rsidRDefault="00E6383E" w:rsidP="00E6383E">
      <w:pPr>
        <w:pStyle w:val="Title1"/>
        <w:spacing w:before="120"/>
        <w:ind w:left="2160" w:right="180" w:hanging="720"/>
        <w:jc w:val="both"/>
        <w:rPr>
          <w:rFonts w:ascii="Trebuchet MS" w:hAnsi="Trebuchet MS"/>
          <w:b w:val="0"/>
          <w:sz w:val="24"/>
        </w:rPr>
      </w:pPr>
      <w:r w:rsidRPr="00B05253">
        <w:rPr>
          <w:rFonts w:ascii="Trebuchet MS" w:hAnsi="Trebuchet MS"/>
          <w:b w:val="0"/>
          <w:noProof/>
          <w:sz w:val="20"/>
        </w:rPr>
        <w:drawing>
          <wp:inline distT="0" distB="0" distL="0" distR="0" wp14:anchorId="26088571" wp14:editId="2FF3FA92">
            <wp:extent cx="114300" cy="114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r>
      <w:r w:rsidRPr="00B05253">
        <w:rPr>
          <w:rFonts w:ascii="Trebuchet MS" w:hAnsi="Trebuchet MS"/>
          <w:b w:val="0"/>
          <w:sz w:val="24"/>
        </w:rPr>
        <w:t>Serve as witness in a meeting with the administrator.</w:t>
      </w:r>
    </w:p>
    <w:p w14:paraId="2A89D7A6" w14:textId="77777777" w:rsidR="00E6383E" w:rsidRPr="00B05253" w:rsidRDefault="00E6383E" w:rsidP="00E6383E">
      <w:pPr>
        <w:pStyle w:val="Title1"/>
        <w:spacing w:before="120"/>
        <w:ind w:left="2160" w:right="180" w:hanging="720"/>
        <w:jc w:val="both"/>
        <w:rPr>
          <w:rFonts w:ascii="Trebuchet MS" w:hAnsi="Trebuchet MS"/>
          <w:b w:val="0"/>
          <w:sz w:val="24"/>
        </w:rPr>
      </w:pPr>
      <w:r w:rsidRPr="00B05253">
        <w:rPr>
          <w:rFonts w:ascii="Trebuchet MS" w:hAnsi="Trebuchet MS"/>
          <w:b w:val="0"/>
          <w:noProof/>
          <w:sz w:val="20"/>
        </w:rPr>
        <w:drawing>
          <wp:inline distT="0" distB="0" distL="0" distR="0" wp14:anchorId="3DE0878F" wp14:editId="69BD4E97">
            <wp:extent cx="114300" cy="114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r>
      <w:r w:rsidRPr="00B05253">
        <w:rPr>
          <w:rFonts w:ascii="Trebuchet MS" w:hAnsi="Trebuchet MS"/>
          <w:b w:val="0"/>
          <w:sz w:val="24"/>
        </w:rPr>
        <w:t>Work to resolve the problem through another means.</w:t>
      </w:r>
    </w:p>
    <w:p w14:paraId="0522C8B6" w14:textId="77777777" w:rsidR="00E6383E" w:rsidRPr="00B05253" w:rsidRDefault="00E6383E" w:rsidP="00E6383E">
      <w:pPr>
        <w:pStyle w:val="Title1"/>
        <w:spacing w:before="120"/>
        <w:ind w:left="2160" w:right="180" w:hanging="720"/>
        <w:jc w:val="both"/>
        <w:rPr>
          <w:rFonts w:ascii="Trebuchet MS" w:hAnsi="Trebuchet MS"/>
          <w:b w:val="0"/>
          <w:sz w:val="24"/>
        </w:rPr>
      </w:pPr>
      <w:r w:rsidRPr="00B05253">
        <w:rPr>
          <w:rFonts w:ascii="Trebuchet MS" w:hAnsi="Trebuchet MS"/>
          <w:b w:val="0"/>
          <w:noProof/>
          <w:sz w:val="20"/>
        </w:rPr>
        <w:drawing>
          <wp:inline distT="0" distB="0" distL="0" distR="0" wp14:anchorId="1E7CE84D" wp14:editId="38E88599">
            <wp:extent cx="114300" cy="114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r>
      <w:r w:rsidRPr="00B05253">
        <w:rPr>
          <w:rFonts w:ascii="Trebuchet MS" w:hAnsi="Trebuchet MS"/>
          <w:b w:val="0"/>
          <w:sz w:val="24"/>
        </w:rPr>
        <w:t xml:space="preserve">Counsel and advise the </w:t>
      </w:r>
      <w:r>
        <w:rPr>
          <w:rFonts w:ascii="Trebuchet MS" w:hAnsi="Trebuchet MS"/>
          <w:b w:val="0"/>
          <w:sz w:val="24"/>
        </w:rPr>
        <w:t>union</w:t>
      </w:r>
      <w:r w:rsidRPr="00B05253">
        <w:rPr>
          <w:rFonts w:ascii="Trebuchet MS" w:hAnsi="Trebuchet MS"/>
          <w:b w:val="0"/>
          <w:sz w:val="24"/>
        </w:rPr>
        <w:t xml:space="preserve"> member.</w:t>
      </w:r>
    </w:p>
    <w:p w14:paraId="227A9395" w14:textId="77777777" w:rsidR="00E6383E" w:rsidRPr="00B05253" w:rsidRDefault="00E6383E" w:rsidP="00E6383E">
      <w:pPr>
        <w:pStyle w:val="Title1"/>
        <w:spacing w:before="120"/>
        <w:ind w:left="2160" w:right="180" w:hanging="720"/>
        <w:jc w:val="both"/>
        <w:rPr>
          <w:rFonts w:ascii="Trebuchet MS" w:hAnsi="Trebuchet MS"/>
          <w:b w:val="0"/>
          <w:sz w:val="24"/>
        </w:rPr>
      </w:pPr>
      <w:r w:rsidRPr="00B05253">
        <w:rPr>
          <w:rFonts w:ascii="Trebuchet MS" w:hAnsi="Trebuchet MS"/>
          <w:b w:val="0"/>
          <w:noProof/>
          <w:sz w:val="20"/>
        </w:rPr>
        <w:drawing>
          <wp:inline distT="0" distB="0" distL="0" distR="0" wp14:anchorId="4B5A1E31" wp14:editId="5B450EF2">
            <wp:extent cx="114300" cy="114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r>
      <w:r w:rsidRPr="00B05253">
        <w:rPr>
          <w:rFonts w:ascii="Trebuchet MS" w:hAnsi="Trebuchet MS"/>
          <w:b w:val="0"/>
          <w:sz w:val="24"/>
        </w:rPr>
        <w:t xml:space="preserve">Refer the </w:t>
      </w:r>
      <w:r>
        <w:rPr>
          <w:rFonts w:ascii="Trebuchet MS" w:hAnsi="Trebuchet MS"/>
          <w:b w:val="0"/>
          <w:sz w:val="24"/>
        </w:rPr>
        <w:t>union</w:t>
      </w:r>
      <w:r w:rsidRPr="00B05253">
        <w:rPr>
          <w:rFonts w:ascii="Trebuchet MS" w:hAnsi="Trebuchet MS"/>
          <w:b w:val="0"/>
          <w:sz w:val="24"/>
        </w:rPr>
        <w:t xml:space="preserve"> member to someone else for further assistance.</w:t>
      </w:r>
    </w:p>
    <w:p w14:paraId="537C8E13" w14:textId="03E95B77" w:rsidR="00E6383E" w:rsidRPr="00B05253" w:rsidRDefault="00E6383E" w:rsidP="00E6383E">
      <w:pPr>
        <w:pStyle w:val="Title1"/>
        <w:spacing w:before="240"/>
        <w:ind w:right="180"/>
        <w:jc w:val="both"/>
        <w:rPr>
          <w:rFonts w:ascii="Trebuchet MS" w:hAnsi="Trebuchet MS"/>
          <w:b w:val="0"/>
          <w:sz w:val="24"/>
        </w:rPr>
      </w:pPr>
      <w:r w:rsidRPr="00B05253">
        <w:rPr>
          <w:rFonts w:ascii="Trebuchet MS" w:hAnsi="Trebuchet MS"/>
          <w:b w:val="0"/>
          <w:sz w:val="24"/>
        </w:rPr>
        <w:t>In handling any problem, keep copies of all letters, notes or forms you initiate, plus notes on telephone calls or attempted telephone contacts.  It is also a good idea to keep an anecdotal record of events in the file, complete with dates, times, places and names.  This should include any efforts to informally resolve a complaint and, in the event of success, an official record of the settlement at the informal level should be filed with the grievance chairperson.</w:t>
      </w:r>
    </w:p>
    <w:p w14:paraId="6C634BA9" w14:textId="2A669E00" w:rsidR="00E6383E" w:rsidRPr="00B05253" w:rsidRDefault="00E6383E" w:rsidP="00E6383E">
      <w:pPr>
        <w:pStyle w:val="Title1"/>
        <w:spacing w:before="240"/>
        <w:ind w:right="180"/>
        <w:jc w:val="left"/>
        <w:rPr>
          <w:rFonts w:ascii="Trebuchet MS" w:hAnsi="Trebuchet MS"/>
          <w:b w:val="0"/>
          <w:sz w:val="24"/>
        </w:rPr>
        <w:sectPr w:rsidR="00E6383E" w:rsidRPr="00B05253" w:rsidSect="003061DB">
          <w:pgSz w:w="12240" w:h="15840"/>
          <w:pgMar w:top="1152" w:right="1152" w:bottom="1152" w:left="1152" w:header="540" w:footer="720" w:gutter="0"/>
          <w:cols w:space="720"/>
        </w:sectPr>
      </w:pPr>
      <w:r>
        <w:rPr>
          <w:rFonts w:ascii="Trebuchet MS" w:hAnsi="Trebuchet MS"/>
          <w:b w:val="0"/>
          <w:noProof/>
          <w:sz w:val="24"/>
        </w:rPr>
        <w:drawing>
          <wp:anchor distT="0" distB="0" distL="114300" distR="114300" simplePos="0" relativeHeight="251658289" behindDoc="0" locked="0" layoutInCell="1" allowOverlap="1" wp14:anchorId="035B4F41" wp14:editId="168418B0">
            <wp:simplePos x="0" y="0"/>
            <wp:positionH relativeFrom="column">
              <wp:posOffset>1953895</wp:posOffset>
            </wp:positionH>
            <wp:positionV relativeFrom="paragraph">
              <wp:posOffset>1376680</wp:posOffset>
            </wp:positionV>
            <wp:extent cx="2004060" cy="1852295"/>
            <wp:effectExtent l="0" t="0" r="0" b="0"/>
            <wp:wrapSquare wrapText="bothSides"/>
            <wp:docPr id="89" name="Picture 89" descr="Readc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Readcont"/>
                    <pic:cNvPicPr>
                      <a:picLocks noChangeAspect="1" noChangeArrowheads="1"/>
                    </pic:cNvPicPr>
                  </pic:nvPicPr>
                  <pic:blipFill>
                    <a:blip r:embed="rId84">
                      <a:extLst>
                        <a:ext uri="{28A0092B-C50C-407E-A947-70E740481C1C}">
                          <a14:useLocalDpi xmlns:a14="http://schemas.microsoft.com/office/drawing/2010/main" val="0"/>
                        </a:ext>
                      </a:extLst>
                    </a:blip>
                    <a:srcRect r="2777"/>
                    <a:stretch>
                      <a:fillRect/>
                    </a:stretch>
                  </pic:blipFill>
                  <pic:spPr bwMode="auto">
                    <a:xfrm>
                      <a:off x="0" y="0"/>
                      <a:ext cx="2004060" cy="1852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5253">
        <w:rPr>
          <w:rFonts w:ascii="Trebuchet MS" w:hAnsi="Trebuchet MS"/>
          <w:b w:val="0"/>
          <w:sz w:val="24"/>
        </w:rPr>
        <w:t xml:space="preserve">When a grievance is filed, keep a copy of the form together with copies of or notes about any administrative responses, request, arguments and so on.  Plot the grievance calendar immediately and place it in the file.  If the grievance is settled prior to arbitration, a summation of the case should be placed in the file, and the entire file turned over to the </w:t>
      </w:r>
      <w:r>
        <w:rPr>
          <w:rFonts w:ascii="Trebuchet MS" w:hAnsi="Trebuchet MS"/>
          <w:b w:val="0"/>
          <w:sz w:val="24"/>
        </w:rPr>
        <w:t xml:space="preserve">president and </w:t>
      </w:r>
      <w:r w:rsidRPr="00B05253">
        <w:rPr>
          <w:rFonts w:ascii="Trebuchet MS" w:hAnsi="Trebuchet MS"/>
          <w:b w:val="0"/>
          <w:sz w:val="24"/>
        </w:rPr>
        <w:t>grievance chairperson</w:t>
      </w:r>
      <w:r>
        <w:rPr>
          <w:rFonts w:ascii="Trebuchet MS" w:hAnsi="Trebuchet MS"/>
          <w:b w:val="0"/>
          <w:sz w:val="24"/>
        </w:rPr>
        <w:t>.</w:t>
      </w:r>
    </w:p>
    <w:p w14:paraId="385A8DA7" w14:textId="77777777" w:rsidR="00E6383E" w:rsidRPr="00B05253" w:rsidRDefault="00E6383E" w:rsidP="00E6383E">
      <w:pPr>
        <w:pStyle w:val="Title1"/>
        <w:rPr>
          <w:rFonts w:ascii="Trebuchet MS" w:hAnsi="Trebuchet MS" w:cs="Tahoma"/>
        </w:rPr>
      </w:pPr>
      <w:bookmarkStart w:id="4" w:name="_Toc77584675"/>
      <w:bookmarkStart w:id="5" w:name="_Toc77586779"/>
      <w:r w:rsidRPr="00B05253">
        <w:rPr>
          <w:rFonts w:ascii="Trebuchet MS" w:hAnsi="Trebuchet MS" w:cs="Tahoma"/>
        </w:rPr>
        <w:t>GRIEVANT INTERVIEW FORM</w:t>
      </w:r>
      <w:bookmarkEnd w:id="4"/>
      <w:bookmarkEnd w:id="5"/>
    </w:p>
    <w:p w14:paraId="04F911DE" w14:textId="77777777" w:rsidR="00E6383E" w:rsidRPr="00DC51DC" w:rsidRDefault="00E6383E" w:rsidP="00E6383E">
      <w:pPr>
        <w:jc w:val="center"/>
        <w:rPr>
          <w:rFonts w:ascii="Trebuchet MS" w:hAnsi="Trebuchet MS"/>
          <w:b/>
          <w:sz w:val="12"/>
          <w:szCs w:val="12"/>
        </w:rPr>
      </w:pPr>
    </w:p>
    <w:p w14:paraId="622F2F16" w14:textId="77777777" w:rsidR="00E6383E" w:rsidRPr="006D6B3D" w:rsidRDefault="00E6383E" w:rsidP="00E6383E">
      <w:pPr>
        <w:tabs>
          <w:tab w:val="right" w:pos="9360"/>
        </w:tabs>
        <w:spacing w:before="240"/>
        <w:rPr>
          <w:rFonts w:ascii="Trebuchet MS" w:hAnsi="Trebuchet MS"/>
          <w:u w:val="single"/>
        </w:rPr>
      </w:pPr>
      <w:r w:rsidRPr="006D6B3D">
        <w:rPr>
          <w:rFonts w:ascii="Trebuchet MS" w:hAnsi="Trebuchet MS"/>
        </w:rPr>
        <w:t xml:space="preserve">DATE:  </w:t>
      </w:r>
      <w:r w:rsidRPr="006D6B3D">
        <w:rPr>
          <w:rFonts w:ascii="Trebuchet MS" w:hAnsi="Trebuchet MS"/>
          <w:u w:val="single"/>
        </w:rPr>
        <w:tab/>
      </w:r>
    </w:p>
    <w:p w14:paraId="472E5D19" w14:textId="77777777" w:rsidR="00E6383E" w:rsidRPr="00B05253" w:rsidRDefault="00E6383E" w:rsidP="00E6383E">
      <w:pPr>
        <w:tabs>
          <w:tab w:val="right" w:pos="9360"/>
        </w:tabs>
        <w:spacing w:before="240"/>
        <w:rPr>
          <w:rFonts w:ascii="Trebuchet MS" w:hAnsi="Trebuchet MS"/>
        </w:rPr>
      </w:pPr>
      <w:r w:rsidRPr="00B05253">
        <w:rPr>
          <w:rFonts w:ascii="Trebuchet MS" w:hAnsi="Trebuchet MS"/>
        </w:rPr>
        <w:t xml:space="preserve">Grievant’s Name:  </w:t>
      </w:r>
      <w:r w:rsidRPr="00B05253">
        <w:rPr>
          <w:rFonts w:ascii="Trebuchet MS" w:hAnsi="Trebuchet MS"/>
          <w:u w:val="single"/>
        </w:rPr>
        <w:tab/>
      </w:r>
    </w:p>
    <w:p w14:paraId="58B65675" w14:textId="77777777" w:rsidR="00E6383E" w:rsidRPr="00B05253" w:rsidRDefault="00E6383E" w:rsidP="00E6383E">
      <w:pPr>
        <w:tabs>
          <w:tab w:val="right" w:pos="9360"/>
        </w:tabs>
        <w:spacing w:before="240"/>
        <w:rPr>
          <w:rFonts w:ascii="Trebuchet MS" w:hAnsi="Trebuchet MS"/>
          <w:u w:val="single"/>
        </w:rPr>
      </w:pPr>
      <w:r w:rsidRPr="00B05253">
        <w:rPr>
          <w:rFonts w:ascii="Trebuchet MS" w:hAnsi="Trebuchet MS"/>
        </w:rPr>
        <w:t xml:space="preserve">Position:  </w:t>
      </w:r>
      <w:r w:rsidRPr="00B05253">
        <w:rPr>
          <w:rFonts w:ascii="Trebuchet MS" w:hAnsi="Trebuchet MS"/>
          <w:u w:val="single"/>
        </w:rPr>
        <w:tab/>
      </w:r>
    </w:p>
    <w:p w14:paraId="661FA031" w14:textId="77777777" w:rsidR="00E6383E" w:rsidRPr="00B05253" w:rsidRDefault="00E6383E" w:rsidP="00E6383E">
      <w:pPr>
        <w:tabs>
          <w:tab w:val="right" w:pos="9360"/>
        </w:tabs>
        <w:spacing w:before="240"/>
        <w:rPr>
          <w:rFonts w:ascii="Trebuchet MS" w:hAnsi="Trebuchet MS"/>
          <w:u w:val="single"/>
        </w:rPr>
      </w:pPr>
      <w:r w:rsidRPr="00B05253">
        <w:rPr>
          <w:rFonts w:ascii="Trebuchet MS" w:hAnsi="Trebuchet MS"/>
        </w:rPr>
        <w:t xml:space="preserve">Site:  </w:t>
      </w:r>
      <w:r w:rsidRPr="00B05253">
        <w:rPr>
          <w:rFonts w:ascii="Trebuchet MS" w:hAnsi="Trebuchet MS"/>
          <w:u w:val="single"/>
        </w:rPr>
        <w:tab/>
      </w:r>
    </w:p>
    <w:p w14:paraId="665161E6" w14:textId="77777777" w:rsidR="00E6383E" w:rsidRPr="00B05253" w:rsidRDefault="00E6383E" w:rsidP="00E6383E">
      <w:pPr>
        <w:tabs>
          <w:tab w:val="right" w:pos="4320"/>
          <w:tab w:val="left" w:pos="4770"/>
          <w:tab w:val="right" w:pos="9360"/>
        </w:tabs>
        <w:spacing w:before="240"/>
        <w:rPr>
          <w:rFonts w:ascii="Trebuchet MS" w:hAnsi="Trebuchet MS"/>
        </w:rPr>
      </w:pPr>
      <w:r w:rsidRPr="00B05253">
        <w:rPr>
          <w:rFonts w:ascii="Trebuchet MS" w:hAnsi="Trebuchet MS"/>
        </w:rPr>
        <w:t xml:space="preserve">Work Phone:  </w:t>
      </w:r>
      <w:r w:rsidRPr="00B05253">
        <w:rPr>
          <w:rFonts w:ascii="Trebuchet MS" w:hAnsi="Trebuchet MS"/>
          <w:u w:val="single"/>
        </w:rPr>
        <w:tab/>
      </w:r>
      <w:r w:rsidRPr="00B05253">
        <w:rPr>
          <w:rFonts w:ascii="Trebuchet MS" w:hAnsi="Trebuchet MS"/>
        </w:rPr>
        <w:tab/>
      </w:r>
      <w:r w:rsidRPr="00B05253">
        <w:rPr>
          <w:rFonts w:ascii="Trebuchet MS" w:hAnsi="Trebuchet MS"/>
        </w:rPr>
        <w:t xml:space="preserve">Home Phone:  </w:t>
      </w:r>
      <w:r w:rsidRPr="00B05253">
        <w:rPr>
          <w:rFonts w:ascii="Trebuchet MS" w:hAnsi="Trebuchet MS"/>
          <w:u w:val="single"/>
        </w:rPr>
        <w:tab/>
      </w:r>
    </w:p>
    <w:p w14:paraId="5B25962F" w14:textId="77777777" w:rsidR="00E6383E" w:rsidRPr="00B05253" w:rsidRDefault="00E6383E" w:rsidP="00E6383E">
      <w:pPr>
        <w:tabs>
          <w:tab w:val="right" w:pos="9360"/>
        </w:tabs>
        <w:spacing w:before="240"/>
        <w:ind w:hanging="540"/>
        <w:rPr>
          <w:rFonts w:ascii="Trebuchet MS" w:hAnsi="Trebuchet MS"/>
          <w:u w:val="single"/>
        </w:rPr>
      </w:pPr>
      <w:r w:rsidRPr="00B05253">
        <w:rPr>
          <w:rFonts w:ascii="Trebuchet MS" w:hAnsi="Trebuchet MS"/>
        </w:rPr>
        <w:t>I.</w:t>
      </w:r>
      <w:r w:rsidRPr="00B05253">
        <w:rPr>
          <w:rFonts w:ascii="Trebuchet MS" w:hAnsi="Trebuchet MS"/>
        </w:rPr>
        <w:tab/>
      </w:r>
      <w:r w:rsidRPr="00B05253">
        <w:rPr>
          <w:rFonts w:ascii="Trebuchet MS" w:hAnsi="Trebuchet MS"/>
        </w:rPr>
        <w:t xml:space="preserve">WHAT is the complaint?  </w:t>
      </w:r>
      <w:r w:rsidRPr="00B05253">
        <w:rPr>
          <w:rFonts w:ascii="Trebuchet MS" w:hAnsi="Trebuchet MS"/>
          <w:u w:val="single"/>
        </w:rPr>
        <w:tab/>
      </w:r>
    </w:p>
    <w:p w14:paraId="4BFF7CEA" w14:textId="77777777" w:rsidR="00E6383E" w:rsidRPr="00B05253" w:rsidRDefault="00E6383E" w:rsidP="00E6383E">
      <w:pPr>
        <w:tabs>
          <w:tab w:val="right" w:pos="9360"/>
        </w:tabs>
        <w:spacing w:before="120"/>
        <w:rPr>
          <w:rFonts w:ascii="Trebuchet MS" w:hAnsi="Trebuchet MS"/>
          <w:u w:val="single"/>
        </w:rPr>
      </w:pPr>
      <w:r w:rsidRPr="00B05253">
        <w:rPr>
          <w:rFonts w:ascii="Trebuchet MS" w:hAnsi="Trebuchet MS"/>
          <w:u w:val="single"/>
        </w:rPr>
        <w:tab/>
      </w:r>
    </w:p>
    <w:p w14:paraId="2367EFCE" w14:textId="77777777" w:rsidR="00E6383E" w:rsidRPr="00B05253" w:rsidRDefault="00E6383E" w:rsidP="00E6383E">
      <w:pPr>
        <w:tabs>
          <w:tab w:val="right" w:pos="9360"/>
        </w:tabs>
        <w:spacing w:before="240"/>
        <w:ind w:hanging="540"/>
        <w:rPr>
          <w:rFonts w:ascii="Trebuchet MS" w:hAnsi="Trebuchet MS"/>
        </w:rPr>
      </w:pPr>
      <w:r w:rsidRPr="00B05253">
        <w:rPr>
          <w:rFonts w:ascii="Trebuchet MS" w:hAnsi="Trebuchet MS"/>
        </w:rPr>
        <w:t>II.</w:t>
      </w:r>
      <w:r w:rsidRPr="00B05253">
        <w:rPr>
          <w:rFonts w:ascii="Trebuchet MS" w:hAnsi="Trebuchet MS"/>
        </w:rPr>
        <w:tab/>
      </w:r>
      <w:r w:rsidRPr="00B05253">
        <w:rPr>
          <w:rFonts w:ascii="Trebuchet MS" w:hAnsi="Trebuchet MS"/>
        </w:rPr>
        <w:t xml:space="preserve">WHO is involved?  </w:t>
      </w:r>
      <w:r w:rsidRPr="00B05253">
        <w:rPr>
          <w:rFonts w:ascii="Trebuchet MS" w:hAnsi="Trebuchet MS"/>
          <w:u w:val="single"/>
        </w:rPr>
        <w:tab/>
      </w:r>
    </w:p>
    <w:p w14:paraId="656780A9" w14:textId="77777777" w:rsidR="00E6383E" w:rsidRPr="00B05253" w:rsidRDefault="00E6383E" w:rsidP="00E6383E">
      <w:pPr>
        <w:tabs>
          <w:tab w:val="right" w:pos="9360"/>
        </w:tabs>
        <w:spacing w:before="200"/>
        <w:rPr>
          <w:rFonts w:ascii="Trebuchet MS" w:hAnsi="Trebuchet MS"/>
        </w:rPr>
      </w:pPr>
      <w:r w:rsidRPr="00B05253">
        <w:rPr>
          <w:rFonts w:ascii="Trebuchet MS" w:hAnsi="Trebuchet MS"/>
        </w:rPr>
        <w:t xml:space="preserve">Administrator?  </w:t>
      </w:r>
      <w:r w:rsidRPr="00B05253">
        <w:rPr>
          <w:rFonts w:ascii="Trebuchet MS" w:hAnsi="Trebuchet MS"/>
          <w:u w:val="single"/>
        </w:rPr>
        <w:tab/>
      </w:r>
    </w:p>
    <w:p w14:paraId="4EBFB088" w14:textId="77777777" w:rsidR="00E6383E" w:rsidRPr="00B05253" w:rsidRDefault="00E6383E" w:rsidP="00E6383E">
      <w:pPr>
        <w:tabs>
          <w:tab w:val="right" w:pos="9360"/>
        </w:tabs>
        <w:spacing w:before="200"/>
        <w:rPr>
          <w:rFonts w:ascii="Trebuchet MS" w:hAnsi="Trebuchet MS"/>
        </w:rPr>
      </w:pPr>
      <w:r w:rsidRPr="00B05253">
        <w:rPr>
          <w:rFonts w:ascii="Trebuchet MS" w:hAnsi="Trebuchet MS"/>
        </w:rPr>
        <w:t xml:space="preserve">Witnesses?  </w:t>
      </w:r>
      <w:r w:rsidRPr="00B05253">
        <w:rPr>
          <w:rFonts w:ascii="Trebuchet MS" w:hAnsi="Trebuchet MS"/>
          <w:u w:val="single"/>
        </w:rPr>
        <w:tab/>
      </w:r>
    </w:p>
    <w:p w14:paraId="2AE422C8" w14:textId="77777777" w:rsidR="00E6383E" w:rsidRPr="00B05253" w:rsidRDefault="00E6383E" w:rsidP="00E6383E">
      <w:pPr>
        <w:tabs>
          <w:tab w:val="right" w:pos="9360"/>
        </w:tabs>
        <w:spacing w:before="240"/>
        <w:ind w:hanging="540"/>
        <w:rPr>
          <w:rFonts w:ascii="Trebuchet MS" w:hAnsi="Trebuchet MS"/>
        </w:rPr>
      </w:pPr>
      <w:r w:rsidRPr="00B05253">
        <w:rPr>
          <w:rFonts w:ascii="Trebuchet MS" w:hAnsi="Trebuchet MS"/>
        </w:rPr>
        <w:t>III.</w:t>
      </w:r>
      <w:r w:rsidRPr="00B05253">
        <w:rPr>
          <w:rFonts w:ascii="Trebuchet MS" w:hAnsi="Trebuchet MS"/>
        </w:rPr>
        <w:tab/>
      </w:r>
      <w:r w:rsidRPr="00B05253">
        <w:rPr>
          <w:rFonts w:ascii="Trebuchet MS" w:hAnsi="Trebuchet MS"/>
        </w:rPr>
        <w:t xml:space="preserve">WHERE did the incident occur?  </w:t>
      </w:r>
      <w:r w:rsidRPr="00B05253">
        <w:rPr>
          <w:rFonts w:ascii="Trebuchet MS" w:hAnsi="Trebuchet MS"/>
        </w:rPr>
        <w:tab/>
      </w:r>
      <w:r w:rsidRPr="00B05253">
        <w:rPr>
          <w:rFonts w:ascii="Trebuchet MS" w:hAnsi="Trebuchet MS"/>
        </w:rPr>
        <w:t xml:space="preserve"> </w:t>
      </w:r>
    </w:p>
    <w:p w14:paraId="0D17102D" w14:textId="77777777" w:rsidR="00E6383E" w:rsidRPr="00B05253" w:rsidRDefault="00E6383E" w:rsidP="00E6383E">
      <w:pPr>
        <w:tabs>
          <w:tab w:val="right" w:pos="9360"/>
        </w:tabs>
        <w:spacing w:before="240"/>
        <w:ind w:hanging="540"/>
        <w:rPr>
          <w:rFonts w:ascii="Trebuchet MS" w:hAnsi="Trebuchet MS"/>
        </w:rPr>
      </w:pPr>
      <w:r w:rsidRPr="00B05253">
        <w:rPr>
          <w:rFonts w:ascii="Trebuchet MS" w:hAnsi="Trebuchet MS"/>
        </w:rPr>
        <w:t>IV.</w:t>
      </w:r>
      <w:r w:rsidRPr="00B05253">
        <w:rPr>
          <w:rFonts w:ascii="Trebuchet MS" w:hAnsi="Trebuchet MS"/>
        </w:rPr>
        <w:tab/>
      </w:r>
      <w:r w:rsidRPr="00B05253">
        <w:rPr>
          <w:rFonts w:ascii="Trebuchet MS" w:hAnsi="Trebuchet MS"/>
        </w:rPr>
        <w:t xml:space="preserve">WHICH provisions are impacted? (Cite specific contract Articles and sections)  </w:t>
      </w:r>
      <w:r w:rsidRPr="00B05253">
        <w:rPr>
          <w:rFonts w:ascii="Trebuchet MS" w:hAnsi="Trebuchet MS"/>
          <w:u w:val="single"/>
        </w:rPr>
        <w:tab/>
      </w:r>
    </w:p>
    <w:p w14:paraId="48D446B2" w14:textId="77777777" w:rsidR="00E6383E" w:rsidRPr="00B05253" w:rsidRDefault="00E6383E" w:rsidP="00E6383E">
      <w:pPr>
        <w:tabs>
          <w:tab w:val="right" w:pos="9360"/>
        </w:tabs>
        <w:spacing w:before="120"/>
        <w:rPr>
          <w:rFonts w:ascii="Trebuchet MS" w:hAnsi="Trebuchet MS"/>
          <w:u w:val="single"/>
        </w:rPr>
      </w:pPr>
      <w:r w:rsidRPr="00B05253">
        <w:rPr>
          <w:rFonts w:ascii="Trebuchet MS" w:hAnsi="Trebuchet MS"/>
          <w:u w:val="single"/>
        </w:rPr>
        <w:tab/>
      </w:r>
    </w:p>
    <w:p w14:paraId="12A8E4EC" w14:textId="77777777" w:rsidR="00E6383E" w:rsidRPr="00B05253" w:rsidRDefault="00E6383E" w:rsidP="00E6383E">
      <w:pPr>
        <w:tabs>
          <w:tab w:val="right" w:pos="9360"/>
        </w:tabs>
        <w:spacing w:before="240"/>
        <w:ind w:hanging="540"/>
        <w:rPr>
          <w:rFonts w:ascii="Trebuchet MS" w:hAnsi="Trebuchet MS"/>
          <w:u w:val="single"/>
        </w:rPr>
      </w:pPr>
      <w:r w:rsidRPr="00B05253">
        <w:rPr>
          <w:rFonts w:ascii="Trebuchet MS" w:hAnsi="Trebuchet MS"/>
        </w:rPr>
        <w:t>V.</w:t>
      </w:r>
      <w:r w:rsidRPr="00B05253">
        <w:rPr>
          <w:rFonts w:ascii="Trebuchet MS" w:hAnsi="Trebuchet MS"/>
        </w:rPr>
        <w:tab/>
      </w:r>
      <w:r w:rsidRPr="00B05253">
        <w:rPr>
          <w:rFonts w:ascii="Trebuchet MS" w:hAnsi="Trebuchet MS"/>
        </w:rPr>
        <w:t xml:space="preserve">HOW has the employee been affected?  </w:t>
      </w:r>
      <w:r w:rsidRPr="00B05253">
        <w:rPr>
          <w:rFonts w:ascii="Trebuchet MS" w:hAnsi="Trebuchet MS"/>
          <w:u w:val="single"/>
        </w:rPr>
        <w:tab/>
      </w:r>
    </w:p>
    <w:p w14:paraId="7462E56F" w14:textId="77777777" w:rsidR="00E6383E" w:rsidRPr="00B05253" w:rsidRDefault="00E6383E" w:rsidP="00E6383E">
      <w:pPr>
        <w:tabs>
          <w:tab w:val="right" w:pos="9360"/>
        </w:tabs>
        <w:spacing w:before="120"/>
        <w:rPr>
          <w:rFonts w:ascii="Trebuchet MS" w:hAnsi="Trebuchet MS"/>
          <w:u w:val="single"/>
        </w:rPr>
      </w:pPr>
      <w:r w:rsidRPr="00B05253">
        <w:rPr>
          <w:rFonts w:ascii="Trebuchet MS" w:hAnsi="Trebuchet MS"/>
          <w:u w:val="single"/>
        </w:rPr>
        <w:tab/>
      </w:r>
    </w:p>
    <w:p w14:paraId="1108B9E7" w14:textId="77777777" w:rsidR="00E6383E" w:rsidRPr="00B05253" w:rsidRDefault="00E6383E" w:rsidP="00E6383E">
      <w:pPr>
        <w:tabs>
          <w:tab w:val="right" w:pos="9360"/>
        </w:tabs>
        <w:spacing w:before="240"/>
        <w:ind w:hanging="540"/>
        <w:rPr>
          <w:rFonts w:ascii="Trebuchet MS" w:hAnsi="Trebuchet MS"/>
          <w:u w:val="single"/>
        </w:rPr>
      </w:pPr>
      <w:r w:rsidRPr="00B05253">
        <w:rPr>
          <w:rFonts w:ascii="Trebuchet MS" w:hAnsi="Trebuchet MS"/>
        </w:rPr>
        <w:t>VI.</w:t>
      </w:r>
      <w:r w:rsidRPr="00B05253">
        <w:rPr>
          <w:rFonts w:ascii="Trebuchet MS" w:hAnsi="Trebuchet MS"/>
        </w:rPr>
        <w:tab/>
      </w:r>
      <w:r w:rsidRPr="00B05253">
        <w:rPr>
          <w:rFonts w:ascii="Trebuchet MS" w:hAnsi="Trebuchet MS"/>
        </w:rPr>
        <w:t xml:space="preserve">WHAT remedy does the employee seek?  </w:t>
      </w:r>
      <w:r w:rsidRPr="00B05253">
        <w:rPr>
          <w:rFonts w:ascii="Trebuchet MS" w:hAnsi="Trebuchet MS"/>
          <w:u w:val="single"/>
        </w:rPr>
        <w:tab/>
      </w:r>
    </w:p>
    <w:p w14:paraId="16D0A006" w14:textId="77777777" w:rsidR="00E6383E" w:rsidRPr="00B05253" w:rsidRDefault="00E6383E" w:rsidP="00E6383E">
      <w:pPr>
        <w:tabs>
          <w:tab w:val="right" w:pos="9360"/>
        </w:tabs>
        <w:spacing w:before="120"/>
        <w:rPr>
          <w:rFonts w:ascii="Trebuchet MS" w:hAnsi="Trebuchet MS"/>
          <w:u w:val="single"/>
        </w:rPr>
      </w:pPr>
      <w:r w:rsidRPr="00B05253">
        <w:rPr>
          <w:rFonts w:ascii="Trebuchet MS" w:hAnsi="Trebuchet MS"/>
          <w:u w:val="single"/>
        </w:rPr>
        <w:tab/>
      </w:r>
    </w:p>
    <w:p w14:paraId="5C97B622" w14:textId="77777777" w:rsidR="00E6383E" w:rsidRPr="00B05253" w:rsidRDefault="00E6383E" w:rsidP="00E6383E">
      <w:pPr>
        <w:tabs>
          <w:tab w:val="left" w:pos="5040"/>
          <w:tab w:val="left" w:pos="5490"/>
          <w:tab w:val="left" w:pos="6480"/>
          <w:tab w:val="left" w:pos="6750"/>
        </w:tabs>
        <w:spacing w:before="240"/>
        <w:ind w:hanging="540"/>
        <w:rPr>
          <w:rFonts w:ascii="Trebuchet MS" w:hAnsi="Trebuchet MS"/>
        </w:rPr>
      </w:pPr>
      <w:r w:rsidRPr="00B05253">
        <w:rPr>
          <w:rFonts w:ascii="Trebuchet MS" w:hAnsi="Trebuchet MS"/>
        </w:rPr>
        <w:t>VII.</w:t>
      </w:r>
      <w:r w:rsidRPr="00B05253">
        <w:rPr>
          <w:rFonts w:ascii="Trebuchet MS" w:hAnsi="Trebuchet MS"/>
        </w:rPr>
        <w:tab/>
      </w:r>
      <w:r w:rsidRPr="00B05253">
        <w:rPr>
          <w:rFonts w:ascii="Trebuchet MS" w:hAnsi="Trebuchet MS"/>
        </w:rPr>
        <w:t>DOE</w:t>
      </w:r>
      <w:r>
        <w:rPr>
          <w:rFonts w:ascii="Trebuchet MS" w:hAnsi="Trebuchet MS"/>
        </w:rPr>
        <w:t>S the employee want to grieve?</w:t>
      </w:r>
      <w:r>
        <w:rPr>
          <w:rFonts w:ascii="Trebuchet MS" w:hAnsi="Trebuchet MS"/>
        </w:rPr>
        <w:tab/>
      </w:r>
      <w:r w:rsidRPr="00B05253">
        <w:rPr>
          <w:rFonts w:ascii="Trebuchet MS" w:hAnsi="Trebuchet MS"/>
        </w:rPr>
        <w:sym w:font="Wingdings" w:char="F071"/>
      </w:r>
      <w:r>
        <w:rPr>
          <w:rFonts w:ascii="Trebuchet MS" w:hAnsi="Trebuchet MS"/>
        </w:rPr>
        <w:t xml:space="preserve"> Yes     </w:t>
      </w:r>
      <w:r w:rsidRPr="00B05253">
        <w:rPr>
          <w:rFonts w:ascii="Trebuchet MS" w:hAnsi="Trebuchet MS"/>
        </w:rPr>
        <w:sym w:font="Wingdings" w:char="F071"/>
      </w:r>
      <w:r>
        <w:rPr>
          <w:rFonts w:ascii="Trebuchet MS" w:hAnsi="Trebuchet MS"/>
        </w:rPr>
        <w:t xml:space="preserve"> </w:t>
      </w:r>
      <w:r w:rsidRPr="00B05253">
        <w:rPr>
          <w:rFonts w:ascii="Trebuchet MS" w:hAnsi="Trebuchet MS"/>
        </w:rPr>
        <w:t xml:space="preserve">No          </w:t>
      </w:r>
    </w:p>
    <w:p w14:paraId="433319C8" w14:textId="77777777" w:rsidR="00E6383E" w:rsidRPr="00B05253" w:rsidRDefault="00E6383E" w:rsidP="00E6383E">
      <w:pPr>
        <w:tabs>
          <w:tab w:val="left" w:pos="5760"/>
          <w:tab w:val="left" w:pos="6660"/>
          <w:tab w:val="left" w:pos="7560"/>
          <w:tab w:val="left" w:pos="8460"/>
        </w:tabs>
        <w:spacing w:before="120"/>
        <w:ind w:hanging="720"/>
        <w:rPr>
          <w:rFonts w:ascii="Trebuchet MS" w:hAnsi="Trebuchet MS"/>
        </w:rPr>
      </w:pPr>
      <w:r w:rsidRPr="00B05253">
        <w:rPr>
          <w:rFonts w:ascii="Trebuchet MS" w:hAnsi="Trebuchet MS"/>
        </w:rPr>
        <w:tab/>
      </w:r>
      <w:r w:rsidRPr="00B05253">
        <w:rPr>
          <w:rFonts w:ascii="Trebuchet MS" w:hAnsi="Trebuchet MS"/>
        </w:rPr>
        <w:t>At what level</w:t>
      </w:r>
      <w:r>
        <w:rPr>
          <w:rFonts w:ascii="Trebuchet MS" w:hAnsi="Trebuchet MS"/>
        </w:rPr>
        <w:t xml:space="preserve"> should the grievance be filed?     </w:t>
      </w:r>
      <w:r w:rsidRPr="00B05253">
        <w:rPr>
          <w:rFonts w:ascii="Trebuchet MS" w:hAnsi="Trebuchet MS"/>
        </w:rPr>
        <w:sym w:font="Wingdings" w:char="F071"/>
      </w:r>
      <w:r w:rsidRPr="00B05253">
        <w:rPr>
          <w:rFonts w:ascii="Trebuchet MS" w:hAnsi="Trebuchet MS"/>
        </w:rPr>
        <w:t xml:space="preserve">  I</w:t>
      </w:r>
      <w:r w:rsidRPr="00B05253">
        <w:rPr>
          <w:rFonts w:ascii="Trebuchet MS" w:hAnsi="Trebuchet MS"/>
        </w:rPr>
        <w:tab/>
      </w:r>
      <w:r w:rsidRPr="00B05253">
        <w:rPr>
          <w:rFonts w:ascii="Trebuchet MS" w:hAnsi="Trebuchet MS"/>
        </w:rPr>
        <w:sym w:font="Wingdings" w:char="F071"/>
      </w:r>
      <w:r w:rsidRPr="00B05253">
        <w:rPr>
          <w:rFonts w:ascii="Trebuchet MS" w:hAnsi="Trebuchet MS"/>
        </w:rPr>
        <w:t xml:space="preserve">  II</w:t>
      </w:r>
      <w:r w:rsidRPr="00B05253">
        <w:rPr>
          <w:rFonts w:ascii="Trebuchet MS" w:hAnsi="Trebuchet MS"/>
        </w:rPr>
        <w:tab/>
      </w:r>
      <w:r w:rsidRPr="00B05253">
        <w:rPr>
          <w:rFonts w:ascii="Trebuchet MS" w:hAnsi="Trebuchet MS"/>
        </w:rPr>
        <w:sym w:font="Wingdings" w:char="F071"/>
      </w:r>
      <w:r w:rsidRPr="00B05253">
        <w:rPr>
          <w:rFonts w:ascii="Trebuchet MS" w:hAnsi="Trebuchet MS"/>
        </w:rPr>
        <w:t xml:space="preserve">  III</w:t>
      </w:r>
      <w:r w:rsidRPr="00B05253">
        <w:rPr>
          <w:rFonts w:ascii="Trebuchet MS" w:hAnsi="Trebuchet MS"/>
        </w:rPr>
        <w:tab/>
      </w:r>
      <w:r w:rsidRPr="00B05253">
        <w:rPr>
          <w:rFonts w:ascii="Trebuchet MS" w:hAnsi="Trebuchet MS"/>
        </w:rPr>
        <w:sym w:font="Wingdings" w:char="F071"/>
      </w:r>
      <w:r w:rsidRPr="00B05253">
        <w:rPr>
          <w:rFonts w:ascii="Trebuchet MS" w:hAnsi="Trebuchet MS"/>
        </w:rPr>
        <w:t xml:space="preserve">  IV</w:t>
      </w:r>
      <w:r w:rsidRPr="00B05253">
        <w:rPr>
          <w:rFonts w:ascii="Trebuchet MS" w:hAnsi="Trebuchet MS"/>
          <w:u w:val="single"/>
        </w:rPr>
        <w:t xml:space="preserve"> </w:t>
      </w:r>
    </w:p>
    <w:p w14:paraId="1A70E8EC" w14:textId="77777777" w:rsidR="00E6383E" w:rsidRPr="00B05253" w:rsidRDefault="00E6383E" w:rsidP="00E6383E">
      <w:pPr>
        <w:tabs>
          <w:tab w:val="left" w:pos="5760"/>
          <w:tab w:val="left" w:pos="6480"/>
          <w:tab w:val="left" w:pos="6930"/>
        </w:tabs>
        <w:spacing w:before="120"/>
        <w:ind w:hanging="720"/>
        <w:rPr>
          <w:rFonts w:ascii="Trebuchet MS" w:hAnsi="Trebuchet MS"/>
        </w:rPr>
      </w:pPr>
      <w:r w:rsidRPr="00B05253">
        <w:rPr>
          <w:rFonts w:ascii="Trebuchet MS" w:hAnsi="Trebuchet MS"/>
        </w:rPr>
        <w:tab/>
      </w:r>
      <w:r w:rsidRPr="00B05253">
        <w:rPr>
          <w:rFonts w:ascii="Trebuchet MS" w:hAnsi="Trebuchet MS"/>
        </w:rPr>
        <w:t>Are we wi</w:t>
      </w:r>
      <w:r>
        <w:rPr>
          <w:rFonts w:ascii="Trebuchet MS" w:hAnsi="Trebuchet MS"/>
        </w:rPr>
        <w:t xml:space="preserve">thin the grievance time lines?            </w:t>
      </w:r>
      <w:r w:rsidRPr="00B05253">
        <w:rPr>
          <w:rFonts w:ascii="Trebuchet MS" w:hAnsi="Trebuchet MS"/>
        </w:rPr>
        <w:sym w:font="Wingdings" w:char="F071"/>
      </w:r>
      <w:r>
        <w:rPr>
          <w:rFonts w:ascii="Trebuchet MS" w:hAnsi="Trebuchet MS"/>
        </w:rPr>
        <w:t xml:space="preserve"> Yes    </w:t>
      </w:r>
      <w:r w:rsidRPr="00B05253">
        <w:rPr>
          <w:rFonts w:ascii="Trebuchet MS" w:hAnsi="Trebuchet MS"/>
        </w:rPr>
        <w:sym w:font="Wingdings" w:char="F071"/>
      </w:r>
      <w:r>
        <w:rPr>
          <w:rFonts w:ascii="Trebuchet MS" w:hAnsi="Trebuchet MS"/>
        </w:rPr>
        <w:t xml:space="preserve"> </w:t>
      </w:r>
      <w:r w:rsidRPr="00B05253">
        <w:rPr>
          <w:rFonts w:ascii="Trebuchet MS" w:hAnsi="Trebuchet MS"/>
        </w:rPr>
        <w:t xml:space="preserve">No          </w:t>
      </w:r>
    </w:p>
    <w:p w14:paraId="78A46259" w14:textId="77777777" w:rsidR="00E6383E" w:rsidRPr="00B05253" w:rsidRDefault="00E6383E" w:rsidP="00E6383E">
      <w:pPr>
        <w:tabs>
          <w:tab w:val="right" w:pos="9360"/>
        </w:tabs>
        <w:spacing w:before="120"/>
        <w:ind w:hanging="720"/>
        <w:rPr>
          <w:rFonts w:ascii="Trebuchet MS" w:hAnsi="Trebuchet MS"/>
        </w:rPr>
      </w:pPr>
      <w:r w:rsidRPr="00B05253">
        <w:rPr>
          <w:rFonts w:ascii="Trebuchet MS" w:hAnsi="Trebuchet MS"/>
        </w:rPr>
        <w:tab/>
      </w:r>
      <w:r w:rsidRPr="00B05253">
        <w:rPr>
          <w:rFonts w:ascii="Trebuchet MS" w:hAnsi="Trebuchet MS"/>
        </w:rPr>
        <w:t xml:space="preserve">What is the last day that we can file the grievance?  </w:t>
      </w:r>
      <w:r w:rsidRPr="00B05253">
        <w:rPr>
          <w:rFonts w:ascii="Trebuchet MS" w:hAnsi="Trebuchet MS"/>
          <w:u w:val="single"/>
        </w:rPr>
        <w:tab/>
      </w:r>
    </w:p>
    <w:p w14:paraId="555DEE83" w14:textId="77777777" w:rsidR="00E6383E" w:rsidRPr="00B05253" w:rsidRDefault="00E6383E" w:rsidP="00E6383E">
      <w:pPr>
        <w:tabs>
          <w:tab w:val="left" w:pos="1350"/>
          <w:tab w:val="right" w:pos="9360"/>
        </w:tabs>
        <w:spacing w:before="240"/>
        <w:rPr>
          <w:rFonts w:ascii="Trebuchet MS" w:hAnsi="Trebuchet MS"/>
          <w:b/>
        </w:rPr>
      </w:pPr>
      <w:r w:rsidRPr="00B05253">
        <w:rPr>
          <w:rFonts w:ascii="Trebuchet MS" w:hAnsi="Trebuchet MS"/>
          <w:b/>
        </w:rPr>
        <w:t xml:space="preserve">Comments:  </w:t>
      </w:r>
      <w:r w:rsidRPr="00B05253">
        <w:rPr>
          <w:rFonts w:ascii="Trebuchet MS" w:hAnsi="Trebuchet MS"/>
          <w:b/>
        </w:rPr>
        <w:tab/>
      </w:r>
    </w:p>
    <w:p w14:paraId="0F93ECF0" w14:textId="77777777" w:rsidR="00E6383E" w:rsidRPr="00B05253" w:rsidRDefault="00E6383E" w:rsidP="00E6383E">
      <w:pPr>
        <w:tabs>
          <w:tab w:val="left" w:pos="2108"/>
          <w:tab w:val="right" w:pos="9360"/>
        </w:tabs>
        <w:rPr>
          <w:rFonts w:ascii="Trebuchet MS" w:hAnsi="Trebuchet MS"/>
          <w:u w:val="single"/>
        </w:rPr>
      </w:pPr>
      <w:r w:rsidRPr="00B05253">
        <w:rPr>
          <w:rFonts w:ascii="Trebuchet MS" w:hAnsi="Trebuchet MS"/>
          <w:u w:val="single"/>
        </w:rPr>
        <w:tab/>
      </w:r>
      <w:r>
        <w:rPr>
          <w:rFonts w:ascii="Trebuchet MS" w:hAnsi="Trebuchet MS"/>
          <w:u w:val="single"/>
        </w:rPr>
        <w:tab/>
      </w:r>
    </w:p>
    <w:p w14:paraId="38F56265" w14:textId="77777777" w:rsidR="00E6383E" w:rsidRPr="00B05253" w:rsidRDefault="00E6383E" w:rsidP="00E6383E">
      <w:pPr>
        <w:tabs>
          <w:tab w:val="right" w:pos="9360"/>
        </w:tabs>
        <w:spacing w:before="120" w:after="120"/>
        <w:rPr>
          <w:rFonts w:ascii="Trebuchet MS" w:hAnsi="Trebuchet MS"/>
          <w:u w:val="single"/>
        </w:rPr>
      </w:pPr>
      <w:r w:rsidRPr="00B05253">
        <w:rPr>
          <w:rFonts w:ascii="Trebuchet MS" w:hAnsi="Trebuchet MS"/>
          <w:u w:val="single"/>
        </w:rPr>
        <w:tab/>
      </w:r>
    </w:p>
    <w:p w14:paraId="38CC80CD" w14:textId="77777777" w:rsidR="00E6383E" w:rsidRPr="00DC51DC" w:rsidRDefault="00E6383E" w:rsidP="00E6383E">
      <w:pPr>
        <w:tabs>
          <w:tab w:val="right" w:pos="9360"/>
        </w:tabs>
        <w:spacing w:before="120"/>
        <w:rPr>
          <w:rFonts w:ascii="Trebuchet MS" w:hAnsi="Trebuchet MS"/>
          <w:sz w:val="6"/>
          <w:szCs w:val="6"/>
        </w:rPr>
      </w:pPr>
    </w:p>
    <w:p w14:paraId="18761696" w14:textId="77777777" w:rsidR="00E6383E" w:rsidRPr="00B05253" w:rsidRDefault="00E6383E" w:rsidP="00E6383E">
      <w:pPr>
        <w:tabs>
          <w:tab w:val="right" w:pos="9360"/>
        </w:tabs>
        <w:spacing w:before="120"/>
        <w:rPr>
          <w:rFonts w:ascii="Trebuchet MS" w:hAnsi="Trebuchet MS"/>
          <w:u w:val="single"/>
        </w:rPr>
      </w:pPr>
      <w:r w:rsidRPr="00B05253">
        <w:rPr>
          <w:rFonts w:ascii="Trebuchet MS" w:hAnsi="Trebuchet MS"/>
        </w:rPr>
        <w:t xml:space="preserve">NAME OF INTERVIEWER:  </w:t>
      </w:r>
      <w:r w:rsidRPr="00B05253">
        <w:rPr>
          <w:rFonts w:ascii="Trebuchet MS" w:hAnsi="Trebuchet MS"/>
          <w:u w:val="single"/>
        </w:rPr>
        <w:tab/>
      </w:r>
    </w:p>
    <w:p w14:paraId="054D315E" w14:textId="77777777" w:rsidR="00E6383E" w:rsidRPr="00B05253" w:rsidRDefault="00E6383E" w:rsidP="00E6383E">
      <w:pPr>
        <w:tabs>
          <w:tab w:val="right" w:pos="4320"/>
          <w:tab w:val="left" w:pos="4770"/>
          <w:tab w:val="right" w:pos="9360"/>
        </w:tabs>
        <w:spacing w:before="240"/>
        <w:rPr>
          <w:rFonts w:ascii="Trebuchet MS" w:hAnsi="Trebuchet MS"/>
        </w:rPr>
      </w:pPr>
      <w:r w:rsidRPr="00B05253">
        <w:rPr>
          <w:rFonts w:ascii="Trebuchet MS" w:hAnsi="Trebuchet MS"/>
        </w:rPr>
        <w:t xml:space="preserve">Work Phone:  </w:t>
      </w:r>
      <w:r w:rsidRPr="00B05253">
        <w:rPr>
          <w:rFonts w:ascii="Trebuchet MS" w:hAnsi="Trebuchet MS"/>
          <w:u w:val="single"/>
        </w:rPr>
        <w:tab/>
      </w:r>
      <w:r w:rsidRPr="00B05253">
        <w:rPr>
          <w:rFonts w:ascii="Trebuchet MS" w:hAnsi="Trebuchet MS"/>
        </w:rPr>
        <w:tab/>
      </w:r>
      <w:r w:rsidRPr="00B05253">
        <w:rPr>
          <w:rFonts w:ascii="Trebuchet MS" w:hAnsi="Trebuchet MS"/>
        </w:rPr>
        <w:t xml:space="preserve">Home Phone:  </w:t>
      </w:r>
      <w:r w:rsidRPr="00B05253">
        <w:rPr>
          <w:rFonts w:ascii="Trebuchet MS" w:hAnsi="Trebuchet MS"/>
          <w:u w:val="single"/>
        </w:rPr>
        <w:tab/>
      </w:r>
    </w:p>
    <w:p w14:paraId="7D6B9173" w14:textId="77777777" w:rsidR="00E6383E" w:rsidRPr="00500382" w:rsidRDefault="00E6383E" w:rsidP="00E6383E">
      <w:pPr>
        <w:keepNext/>
        <w:ind w:left="720" w:hanging="720"/>
        <w:jc w:val="center"/>
        <w:outlineLvl w:val="0"/>
        <w:rPr>
          <w:rFonts w:ascii="Trebuchet MS" w:hAnsi="Trebuchet MS"/>
          <w:b/>
          <w:color w:val="000000"/>
          <w:sz w:val="40"/>
          <w:szCs w:val="48"/>
        </w:rPr>
      </w:pPr>
      <w:r w:rsidRPr="00500382">
        <w:rPr>
          <w:rFonts w:ascii="Trebuchet MS" w:hAnsi="Trebuchet MS"/>
          <w:b/>
          <w:color w:val="000000"/>
          <w:sz w:val="40"/>
          <w:szCs w:val="48"/>
        </w:rPr>
        <w:t>POSSIBLE ALTERNATIVES TO GRIEVANCE</w:t>
      </w:r>
    </w:p>
    <w:p w14:paraId="22B7F2B9" w14:textId="77777777" w:rsidR="00E6383E" w:rsidRPr="00500382" w:rsidRDefault="00E6383E" w:rsidP="00E6383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293"/>
        </w:tabs>
        <w:ind w:left="1440"/>
        <w:rPr>
          <w:rFonts w:ascii="Trebuchet MS" w:hAnsi="Trebuchet MS"/>
          <w:b/>
          <w:sz w:val="18"/>
        </w:rPr>
      </w:pPr>
    </w:p>
    <w:p w14:paraId="05E7661F" w14:textId="77777777" w:rsidR="00E6383E" w:rsidRPr="00500382" w:rsidRDefault="00E6383E" w:rsidP="00E6383E">
      <w:pPr>
        <w:keepNext/>
        <w:outlineLvl w:val="1"/>
        <w:rPr>
          <w:rFonts w:ascii="Trebuchet MS" w:hAnsi="Trebuchet MS"/>
          <w:b/>
          <w:sz w:val="28"/>
        </w:rPr>
      </w:pPr>
      <w:r w:rsidRPr="00500382">
        <w:rPr>
          <w:rFonts w:ascii="Trebuchet MS" w:hAnsi="Trebuchet MS"/>
          <w:b/>
          <w:sz w:val="28"/>
        </w:rPr>
        <w:t>STATE</w:t>
      </w:r>
    </w:p>
    <w:p w14:paraId="19456E9C" w14:textId="77777777" w:rsidR="00E6383E" w:rsidRPr="00500382" w:rsidRDefault="00E6383E" w:rsidP="00191034">
      <w:pPr>
        <w:numPr>
          <w:ilvl w:val="0"/>
          <w:numId w:val="29"/>
        </w:numPr>
        <w:tabs>
          <w:tab w:val="num" w:pos="720"/>
          <w:tab w:val="left" w:pos="1440"/>
        </w:tabs>
        <w:spacing w:before="120"/>
        <w:ind w:left="720" w:hanging="720"/>
        <w:rPr>
          <w:rFonts w:ascii="Trebuchet MS" w:hAnsi="Trebuchet MS" w:cs="Arial"/>
          <w:sz w:val="22"/>
        </w:rPr>
      </w:pPr>
      <w:r w:rsidRPr="00500382">
        <w:rPr>
          <w:rFonts w:ascii="Trebuchet MS" w:hAnsi="Trebuchet MS" w:cs="Arial"/>
          <w:sz w:val="22"/>
        </w:rPr>
        <w:t>Education Code</w:t>
      </w:r>
    </w:p>
    <w:p w14:paraId="17B104C1" w14:textId="77777777" w:rsidR="00E6383E" w:rsidRPr="00500382" w:rsidRDefault="00E6383E" w:rsidP="00191034">
      <w:pPr>
        <w:numPr>
          <w:ilvl w:val="0"/>
          <w:numId w:val="30"/>
        </w:numPr>
        <w:tabs>
          <w:tab w:val="left" w:pos="1440"/>
        </w:tabs>
        <w:rPr>
          <w:rFonts w:ascii="Trebuchet MS" w:hAnsi="Trebuchet MS" w:cs="Arial"/>
          <w:sz w:val="22"/>
        </w:rPr>
      </w:pPr>
      <w:r w:rsidRPr="00500382">
        <w:rPr>
          <w:rFonts w:ascii="Trebuchet MS" w:hAnsi="Trebuchet MS" w:cs="Arial"/>
          <w:sz w:val="22"/>
        </w:rPr>
        <w:t>Fair Employment &amp; Housing Act</w:t>
      </w:r>
    </w:p>
    <w:p w14:paraId="7D102EC9" w14:textId="77777777" w:rsidR="00E6383E" w:rsidRPr="00500382" w:rsidRDefault="00E6383E" w:rsidP="00191034">
      <w:pPr>
        <w:numPr>
          <w:ilvl w:val="0"/>
          <w:numId w:val="30"/>
        </w:numPr>
        <w:tabs>
          <w:tab w:val="left" w:pos="1440"/>
        </w:tabs>
        <w:rPr>
          <w:rFonts w:ascii="Trebuchet MS" w:hAnsi="Trebuchet MS" w:cs="Arial"/>
          <w:sz w:val="22"/>
        </w:rPr>
      </w:pPr>
      <w:r w:rsidRPr="00500382">
        <w:rPr>
          <w:rFonts w:ascii="Trebuchet MS" w:hAnsi="Trebuchet MS" w:cs="Arial"/>
          <w:sz w:val="22"/>
        </w:rPr>
        <w:t>Equal Pay Act</w:t>
      </w:r>
    </w:p>
    <w:p w14:paraId="70DFCA94" w14:textId="77777777" w:rsidR="00E6383E" w:rsidRPr="00500382" w:rsidRDefault="00E6383E" w:rsidP="00191034">
      <w:pPr>
        <w:numPr>
          <w:ilvl w:val="0"/>
          <w:numId w:val="30"/>
        </w:numPr>
        <w:tabs>
          <w:tab w:val="left" w:pos="1440"/>
        </w:tabs>
        <w:rPr>
          <w:rFonts w:ascii="Trebuchet MS" w:hAnsi="Trebuchet MS" w:cs="Arial"/>
          <w:sz w:val="22"/>
        </w:rPr>
      </w:pPr>
      <w:r w:rsidRPr="00500382">
        <w:rPr>
          <w:rFonts w:ascii="Trebuchet MS" w:hAnsi="Trebuchet MS" w:cs="Arial"/>
          <w:sz w:val="22"/>
        </w:rPr>
        <w:t>Family Rights Act</w:t>
      </w:r>
    </w:p>
    <w:p w14:paraId="546B8FD1" w14:textId="77777777" w:rsidR="00E6383E" w:rsidRPr="00500382" w:rsidRDefault="00E6383E" w:rsidP="00191034">
      <w:pPr>
        <w:numPr>
          <w:ilvl w:val="0"/>
          <w:numId w:val="30"/>
        </w:numPr>
        <w:tabs>
          <w:tab w:val="left" w:pos="1440"/>
        </w:tabs>
        <w:rPr>
          <w:rFonts w:ascii="Trebuchet MS" w:hAnsi="Trebuchet MS" w:cs="Arial"/>
          <w:sz w:val="22"/>
        </w:rPr>
      </w:pPr>
      <w:r w:rsidRPr="00500382">
        <w:rPr>
          <w:rFonts w:ascii="Trebuchet MS" w:hAnsi="Trebuchet MS" w:cs="Arial"/>
          <w:sz w:val="22"/>
        </w:rPr>
        <w:t>Labor Code</w:t>
      </w:r>
    </w:p>
    <w:p w14:paraId="3D792F1A" w14:textId="77777777" w:rsidR="00E6383E" w:rsidRPr="00500382" w:rsidRDefault="00E6383E" w:rsidP="00E6383E">
      <w:pPr>
        <w:rPr>
          <w:rFonts w:ascii="Trebuchet MS" w:hAnsi="Trebuchet MS" w:cs="Arial"/>
          <w:b/>
          <w:sz w:val="28"/>
        </w:rPr>
      </w:pPr>
    </w:p>
    <w:p w14:paraId="6D10BAAE" w14:textId="77777777" w:rsidR="00E6383E" w:rsidRPr="00500382" w:rsidRDefault="00E6383E" w:rsidP="00E6383E">
      <w:pPr>
        <w:rPr>
          <w:rFonts w:ascii="Trebuchet MS" w:hAnsi="Trebuchet MS" w:cs="Arial"/>
          <w:b/>
          <w:sz w:val="28"/>
        </w:rPr>
      </w:pPr>
      <w:r w:rsidRPr="00500382">
        <w:rPr>
          <w:rFonts w:ascii="Trebuchet MS" w:hAnsi="Trebuchet MS" w:cs="Arial"/>
          <w:b/>
          <w:sz w:val="28"/>
        </w:rPr>
        <w:t>FEDERAL</w:t>
      </w:r>
    </w:p>
    <w:p w14:paraId="35D694EE" w14:textId="77777777" w:rsidR="00E6383E" w:rsidRPr="00500382" w:rsidRDefault="00E6383E" w:rsidP="00191034">
      <w:pPr>
        <w:numPr>
          <w:ilvl w:val="0"/>
          <w:numId w:val="29"/>
        </w:numPr>
        <w:tabs>
          <w:tab w:val="left" w:pos="1440"/>
        </w:tabs>
        <w:spacing w:before="120"/>
        <w:ind w:left="720" w:hanging="720"/>
        <w:rPr>
          <w:rFonts w:ascii="Trebuchet MS" w:hAnsi="Trebuchet MS" w:cs="Arial"/>
          <w:sz w:val="22"/>
        </w:rPr>
      </w:pPr>
      <w:r w:rsidRPr="00500382">
        <w:rPr>
          <w:rFonts w:ascii="Trebuchet MS" w:hAnsi="Trebuchet MS" w:cs="Arial"/>
          <w:sz w:val="22"/>
        </w:rPr>
        <w:t>Family Medical Leave Act</w:t>
      </w:r>
      <w:r w:rsidRPr="00500382">
        <w:rPr>
          <w:rFonts w:ascii="Trebuchet MS" w:hAnsi="Trebuchet MS" w:cs="Arial"/>
          <w:sz w:val="22"/>
        </w:rPr>
        <w:tab/>
      </w:r>
    </w:p>
    <w:p w14:paraId="041C41B6" w14:textId="77777777" w:rsidR="00E6383E" w:rsidRPr="00500382" w:rsidRDefault="00E6383E" w:rsidP="00191034">
      <w:pPr>
        <w:numPr>
          <w:ilvl w:val="0"/>
          <w:numId w:val="30"/>
        </w:numPr>
        <w:tabs>
          <w:tab w:val="left" w:pos="1440"/>
        </w:tabs>
        <w:rPr>
          <w:rFonts w:ascii="Trebuchet MS" w:hAnsi="Trebuchet MS" w:cs="Arial"/>
          <w:sz w:val="22"/>
        </w:rPr>
      </w:pPr>
      <w:r w:rsidRPr="00500382">
        <w:rPr>
          <w:rFonts w:ascii="Trebuchet MS" w:hAnsi="Trebuchet MS" w:cs="Arial"/>
          <w:sz w:val="22"/>
        </w:rPr>
        <w:t>Americans with Disabilities Act</w:t>
      </w:r>
    </w:p>
    <w:p w14:paraId="4B118F06" w14:textId="77777777" w:rsidR="00E6383E" w:rsidRPr="00500382" w:rsidRDefault="00E6383E" w:rsidP="00191034">
      <w:pPr>
        <w:numPr>
          <w:ilvl w:val="0"/>
          <w:numId w:val="30"/>
        </w:numPr>
        <w:tabs>
          <w:tab w:val="left" w:pos="1440"/>
        </w:tabs>
        <w:rPr>
          <w:rFonts w:ascii="Trebuchet MS" w:hAnsi="Trebuchet MS" w:cs="Arial"/>
          <w:sz w:val="22"/>
        </w:rPr>
      </w:pPr>
      <w:r w:rsidRPr="00500382">
        <w:rPr>
          <w:rFonts w:ascii="Trebuchet MS" w:hAnsi="Trebuchet MS" w:cs="Arial"/>
          <w:sz w:val="22"/>
        </w:rPr>
        <w:t>Title VII of the 1964 Civil Rights Act</w:t>
      </w:r>
    </w:p>
    <w:p w14:paraId="7BA8C3F3" w14:textId="77777777" w:rsidR="00E6383E" w:rsidRPr="00500382" w:rsidRDefault="00E6383E" w:rsidP="00191034">
      <w:pPr>
        <w:numPr>
          <w:ilvl w:val="0"/>
          <w:numId w:val="30"/>
        </w:numPr>
        <w:tabs>
          <w:tab w:val="left" w:pos="1440"/>
        </w:tabs>
        <w:rPr>
          <w:rFonts w:ascii="Trebuchet MS" w:hAnsi="Trebuchet MS" w:cs="Arial"/>
          <w:sz w:val="22"/>
        </w:rPr>
      </w:pPr>
      <w:r w:rsidRPr="00500382">
        <w:rPr>
          <w:rFonts w:ascii="Trebuchet MS" w:hAnsi="Trebuchet MS" w:cs="Arial"/>
          <w:sz w:val="22"/>
        </w:rPr>
        <w:t>COBRA Regulations</w:t>
      </w:r>
    </w:p>
    <w:p w14:paraId="14723B43" w14:textId="77777777" w:rsidR="00E6383E" w:rsidRPr="00500382" w:rsidRDefault="00E6383E" w:rsidP="00E6383E">
      <w:pPr>
        <w:spacing w:before="240"/>
        <w:rPr>
          <w:rFonts w:ascii="Trebuchet MS" w:hAnsi="Trebuchet MS" w:cs="Arial"/>
          <w:b/>
          <w:sz w:val="26"/>
        </w:rPr>
      </w:pPr>
      <w:r w:rsidRPr="00500382">
        <w:rPr>
          <w:rFonts w:ascii="Trebuchet MS" w:hAnsi="Trebuchet MS" w:cs="Arial"/>
          <w:b/>
          <w:sz w:val="26"/>
        </w:rPr>
        <w:t>Discrimination or Harassment can be based on:</w:t>
      </w:r>
    </w:p>
    <w:p w14:paraId="7D584816" w14:textId="77777777" w:rsidR="00E6383E" w:rsidRPr="00500382" w:rsidRDefault="00E6383E" w:rsidP="00191034">
      <w:pPr>
        <w:numPr>
          <w:ilvl w:val="0"/>
          <w:numId w:val="31"/>
        </w:numPr>
        <w:tabs>
          <w:tab w:val="left" w:pos="1440"/>
        </w:tabs>
        <w:spacing w:before="120"/>
        <w:rPr>
          <w:rFonts w:ascii="Trebuchet MS" w:hAnsi="Trebuchet MS" w:cs="Arial"/>
          <w:sz w:val="22"/>
        </w:rPr>
      </w:pPr>
      <w:r w:rsidRPr="00500382">
        <w:rPr>
          <w:rFonts w:ascii="Trebuchet MS" w:hAnsi="Trebuchet MS" w:cs="Arial"/>
          <w:sz w:val="22"/>
        </w:rPr>
        <w:t>Race</w:t>
      </w:r>
    </w:p>
    <w:p w14:paraId="3ED27086" w14:textId="77777777" w:rsidR="00E6383E" w:rsidRPr="00500382" w:rsidRDefault="00E6383E" w:rsidP="00191034">
      <w:pPr>
        <w:numPr>
          <w:ilvl w:val="0"/>
          <w:numId w:val="32"/>
        </w:numPr>
        <w:tabs>
          <w:tab w:val="left" w:pos="1440"/>
        </w:tabs>
        <w:rPr>
          <w:rFonts w:ascii="Trebuchet MS" w:hAnsi="Trebuchet MS" w:cs="Arial"/>
          <w:sz w:val="22"/>
        </w:rPr>
      </w:pPr>
      <w:r w:rsidRPr="00500382">
        <w:rPr>
          <w:rFonts w:ascii="Trebuchet MS" w:hAnsi="Trebuchet MS" w:cs="Arial"/>
          <w:sz w:val="22"/>
        </w:rPr>
        <w:t>Age (over 40)</w:t>
      </w:r>
    </w:p>
    <w:p w14:paraId="2A339A53" w14:textId="77777777" w:rsidR="00E6383E" w:rsidRPr="00500382" w:rsidRDefault="00E6383E" w:rsidP="00191034">
      <w:pPr>
        <w:numPr>
          <w:ilvl w:val="0"/>
          <w:numId w:val="32"/>
        </w:numPr>
        <w:tabs>
          <w:tab w:val="left" w:pos="1440"/>
        </w:tabs>
        <w:rPr>
          <w:rFonts w:ascii="Trebuchet MS" w:hAnsi="Trebuchet MS" w:cs="Arial"/>
          <w:sz w:val="22"/>
        </w:rPr>
      </w:pPr>
      <w:r w:rsidRPr="00500382">
        <w:rPr>
          <w:rFonts w:ascii="Trebuchet MS" w:hAnsi="Trebuchet MS" w:cs="Arial"/>
          <w:sz w:val="22"/>
        </w:rPr>
        <w:t>Ancestry/National Origin</w:t>
      </w:r>
    </w:p>
    <w:p w14:paraId="18B42D3C" w14:textId="77777777" w:rsidR="00E6383E" w:rsidRPr="00500382" w:rsidRDefault="00E6383E" w:rsidP="00191034">
      <w:pPr>
        <w:numPr>
          <w:ilvl w:val="0"/>
          <w:numId w:val="32"/>
        </w:numPr>
        <w:tabs>
          <w:tab w:val="left" w:pos="1440"/>
        </w:tabs>
        <w:rPr>
          <w:rFonts w:ascii="Trebuchet MS" w:hAnsi="Trebuchet MS" w:cs="Arial"/>
          <w:sz w:val="22"/>
        </w:rPr>
      </w:pPr>
      <w:r w:rsidRPr="00500382">
        <w:rPr>
          <w:rFonts w:ascii="Trebuchet MS" w:hAnsi="Trebuchet MS" w:cs="Arial"/>
          <w:sz w:val="22"/>
        </w:rPr>
        <w:t>Gender</w:t>
      </w:r>
    </w:p>
    <w:p w14:paraId="53380A6C" w14:textId="77777777" w:rsidR="00E6383E" w:rsidRPr="00500382" w:rsidRDefault="00E6383E" w:rsidP="00191034">
      <w:pPr>
        <w:numPr>
          <w:ilvl w:val="0"/>
          <w:numId w:val="32"/>
        </w:numPr>
        <w:tabs>
          <w:tab w:val="left" w:pos="1440"/>
        </w:tabs>
        <w:rPr>
          <w:rFonts w:ascii="Trebuchet MS" w:hAnsi="Trebuchet MS" w:cs="Arial"/>
          <w:sz w:val="22"/>
        </w:rPr>
      </w:pPr>
      <w:r w:rsidRPr="00500382">
        <w:rPr>
          <w:rFonts w:ascii="Trebuchet MS" w:hAnsi="Trebuchet MS" w:cs="Arial"/>
          <w:sz w:val="22"/>
        </w:rPr>
        <w:t>Religion</w:t>
      </w:r>
    </w:p>
    <w:p w14:paraId="27F4B0D8" w14:textId="77777777" w:rsidR="00E6383E" w:rsidRPr="00500382" w:rsidRDefault="00E6383E" w:rsidP="00191034">
      <w:pPr>
        <w:numPr>
          <w:ilvl w:val="0"/>
          <w:numId w:val="32"/>
        </w:numPr>
        <w:tabs>
          <w:tab w:val="left" w:pos="1440"/>
        </w:tabs>
        <w:rPr>
          <w:rFonts w:ascii="Trebuchet MS" w:hAnsi="Trebuchet MS" w:cs="Arial"/>
          <w:sz w:val="22"/>
        </w:rPr>
      </w:pPr>
      <w:r w:rsidRPr="00500382">
        <w:rPr>
          <w:rFonts w:ascii="Trebuchet MS" w:hAnsi="Trebuchet MS" w:cs="Arial"/>
          <w:sz w:val="22"/>
        </w:rPr>
        <w:t>Disability</w:t>
      </w:r>
    </w:p>
    <w:p w14:paraId="71311F9D" w14:textId="77777777" w:rsidR="00E6383E" w:rsidRPr="00500382" w:rsidRDefault="00E6383E" w:rsidP="00191034">
      <w:pPr>
        <w:numPr>
          <w:ilvl w:val="0"/>
          <w:numId w:val="32"/>
        </w:numPr>
        <w:tabs>
          <w:tab w:val="left" w:pos="1440"/>
        </w:tabs>
        <w:rPr>
          <w:rFonts w:ascii="Trebuchet MS" w:hAnsi="Trebuchet MS" w:cs="Arial"/>
          <w:sz w:val="22"/>
        </w:rPr>
      </w:pPr>
      <w:r w:rsidRPr="00500382">
        <w:rPr>
          <w:rFonts w:ascii="Trebuchet MS" w:hAnsi="Trebuchet MS" w:cs="Arial"/>
          <w:sz w:val="22"/>
        </w:rPr>
        <w:t>Marital Status</w:t>
      </w:r>
    </w:p>
    <w:p w14:paraId="0496BF60" w14:textId="77777777" w:rsidR="00E6383E" w:rsidRPr="00500382" w:rsidRDefault="00E6383E" w:rsidP="00191034">
      <w:pPr>
        <w:numPr>
          <w:ilvl w:val="0"/>
          <w:numId w:val="32"/>
        </w:numPr>
        <w:tabs>
          <w:tab w:val="left" w:pos="1440"/>
        </w:tabs>
        <w:rPr>
          <w:rFonts w:ascii="Trebuchet MS" w:hAnsi="Trebuchet MS" w:cs="Arial"/>
          <w:sz w:val="22"/>
        </w:rPr>
      </w:pPr>
      <w:r w:rsidRPr="00500382">
        <w:rPr>
          <w:rFonts w:ascii="Trebuchet MS" w:hAnsi="Trebuchet MS" w:cs="Arial"/>
          <w:sz w:val="22"/>
        </w:rPr>
        <w:t>Sexual Orientation</w:t>
      </w:r>
    </w:p>
    <w:p w14:paraId="26388ABC" w14:textId="77777777" w:rsidR="00E6383E" w:rsidRPr="00500382" w:rsidRDefault="00E6383E" w:rsidP="00191034">
      <w:pPr>
        <w:numPr>
          <w:ilvl w:val="0"/>
          <w:numId w:val="32"/>
        </w:numPr>
        <w:tabs>
          <w:tab w:val="left" w:pos="720"/>
          <w:tab w:val="left" w:pos="1440"/>
        </w:tabs>
        <w:rPr>
          <w:rFonts w:ascii="Trebuchet MS" w:hAnsi="Trebuchet MS" w:cs="Arial"/>
          <w:sz w:val="22"/>
        </w:rPr>
      </w:pPr>
      <w:r w:rsidRPr="00500382">
        <w:rPr>
          <w:rFonts w:ascii="Trebuchet MS" w:hAnsi="Trebuchet MS" w:cs="Arial"/>
          <w:sz w:val="22"/>
        </w:rPr>
        <w:t>Medical Condition</w:t>
      </w:r>
    </w:p>
    <w:p w14:paraId="622F255D" w14:textId="77777777" w:rsidR="00E6383E" w:rsidRPr="00500382" w:rsidRDefault="00E6383E" w:rsidP="00E6383E">
      <w:pPr>
        <w:spacing w:before="240"/>
        <w:rPr>
          <w:rFonts w:ascii="Trebuchet MS" w:hAnsi="Trebuchet MS" w:cs="Arial"/>
          <w:b/>
          <w:sz w:val="26"/>
        </w:rPr>
      </w:pPr>
      <w:r w:rsidRPr="00500382">
        <w:rPr>
          <w:rFonts w:ascii="Trebuchet MS" w:hAnsi="Trebuchet MS" w:cs="Arial"/>
          <w:b/>
          <w:sz w:val="26"/>
        </w:rPr>
        <w:t xml:space="preserve">Contact for the enforcement: </w:t>
      </w:r>
    </w:p>
    <w:p w14:paraId="45B93D2C" w14:textId="77777777" w:rsidR="00E6383E" w:rsidRPr="00500382" w:rsidRDefault="00E6383E" w:rsidP="00191034">
      <w:pPr>
        <w:numPr>
          <w:ilvl w:val="0"/>
          <w:numId w:val="33"/>
        </w:numPr>
        <w:tabs>
          <w:tab w:val="left" w:pos="1440"/>
        </w:tabs>
        <w:spacing w:before="240"/>
        <w:rPr>
          <w:rFonts w:ascii="Trebuchet MS" w:hAnsi="Trebuchet MS" w:cs="Arial"/>
          <w:sz w:val="22"/>
        </w:rPr>
      </w:pPr>
      <w:r w:rsidRPr="00500382">
        <w:rPr>
          <w:rFonts w:ascii="Trebuchet MS" w:hAnsi="Trebuchet MS" w:cs="Arial"/>
          <w:sz w:val="22"/>
        </w:rPr>
        <w:t>CA Department of Fair Employment &amp; Housing</w:t>
      </w:r>
    </w:p>
    <w:p w14:paraId="6E6C9966" w14:textId="77777777" w:rsidR="00E6383E" w:rsidRPr="00500382" w:rsidRDefault="00E6383E" w:rsidP="00191034">
      <w:pPr>
        <w:numPr>
          <w:ilvl w:val="0"/>
          <w:numId w:val="33"/>
        </w:numPr>
        <w:tabs>
          <w:tab w:val="left" w:pos="1440"/>
        </w:tabs>
        <w:rPr>
          <w:rFonts w:ascii="Trebuchet MS" w:hAnsi="Trebuchet MS" w:cs="Arial"/>
          <w:sz w:val="22"/>
        </w:rPr>
      </w:pPr>
      <w:r w:rsidRPr="00500382">
        <w:rPr>
          <w:rFonts w:ascii="Trebuchet MS" w:hAnsi="Trebuchet MS" w:cs="Arial"/>
          <w:sz w:val="22"/>
        </w:rPr>
        <w:t>CA Department of Industrial Relations</w:t>
      </w:r>
    </w:p>
    <w:p w14:paraId="5745C4C8" w14:textId="77777777" w:rsidR="00E6383E" w:rsidRPr="00500382" w:rsidRDefault="00E6383E" w:rsidP="00191034">
      <w:pPr>
        <w:numPr>
          <w:ilvl w:val="0"/>
          <w:numId w:val="33"/>
        </w:numPr>
        <w:tabs>
          <w:tab w:val="left" w:pos="1440"/>
        </w:tabs>
        <w:rPr>
          <w:rFonts w:ascii="Trebuchet MS" w:hAnsi="Trebuchet MS" w:cs="Arial"/>
          <w:sz w:val="22"/>
        </w:rPr>
      </w:pPr>
      <w:r w:rsidRPr="00500382">
        <w:rPr>
          <w:rFonts w:ascii="Trebuchet MS" w:hAnsi="Trebuchet MS" w:cs="Arial"/>
          <w:sz w:val="22"/>
        </w:rPr>
        <w:t>Cal/OSHA</w:t>
      </w:r>
    </w:p>
    <w:p w14:paraId="2A9B07B2" w14:textId="77777777" w:rsidR="00E6383E" w:rsidRPr="00500382" w:rsidRDefault="00E6383E" w:rsidP="00191034">
      <w:pPr>
        <w:numPr>
          <w:ilvl w:val="0"/>
          <w:numId w:val="33"/>
        </w:numPr>
        <w:tabs>
          <w:tab w:val="left" w:pos="1440"/>
        </w:tabs>
        <w:rPr>
          <w:rFonts w:ascii="Trebuchet MS" w:hAnsi="Trebuchet MS" w:cs="Arial"/>
          <w:sz w:val="22"/>
        </w:rPr>
      </w:pPr>
      <w:r w:rsidRPr="00500382">
        <w:rPr>
          <w:rFonts w:ascii="Trebuchet MS" w:hAnsi="Trebuchet MS" w:cs="Arial"/>
          <w:sz w:val="22"/>
        </w:rPr>
        <w:t>CA Employment Development Department</w:t>
      </w:r>
    </w:p>
    <w:p w14:paraId="188305BE" w14:textId="77777777" w:rsidR="00E6383E" w:rsidRPr="00500382" w:rsidRDefault="00E6383E" w:rsidP="00191034">
      <w:pPr>
        <w:numPr>
          <w:ilvl w:val="0"/>
          <w:numId w:val="33"/>
        </w:numPr>
        <w:tabs>
          <w:tab w:val="left" w:pos="1440"/>
        </w:tabs>
        <w:rPr>
          <w:rFonts w:ascii="Trebuchet MS" w:hAnsi="Trebuchet MS" w:cs="Arial"/>
          <w:sz w:val="22"/>
        </w:rPr>
      </w:pPr>
      <w:r w:rsidRPr="00500382">
        <w:rPr>
          <w:rFonts w:ascii="Trebuchet MS" w:hAnsi="Trebuchet MS" w:cs="Arial"/>
          <w:sz w:val="22"/>
        </w:rPr>
        <w:t>CA Labor Commissioner</w:t>
      </w:r>
    </w:p>
    <w:p w14:paraId="758007D6" w14:textId="77777777" w:rsidR="00E6383E" w:rsidRPr="00500382" w:rsidRDefault="00E6383E" w:rsidP="00191034">
      <w:pPr>
        <w:numPr>
          <w:ilvl w:val="0"/>
          <w:numId w:val="33"/>
        </w:numPr>
        <w:tabs>
          <w:tab w:val="left" w:pos="1440"/>
        </w:tabs>
        <w:rPr>
          <w:rFonts w:ascii="Trebuchet MS" w:hAnsi="Trebuchet MS" w:cs="Arial"/>
          <w:sz w:val="22"/>
        </w:rPr>
      </w:pPr>
      <w:smartTag w:uri="urn:schemas-microsoft-com:office:smarttags" w:element="country-region">
        <w:r w:rsidRPr="00500382">
          <w:rPr>
            <w:rFonts w:ascii="Trebuchet MS" w:hAnsi="Trebuchet MS" w:cs="Arial"/>
            <w:sz w:val="22"/>
          </w:rPr>
          <w:t>U.S.</w:t>
        </w:r>
      </w:smartTag>
      <w:r w:rsidRPr="00500382">
        <w:rPr>
          <w:rFonts w:ascii="Trebuchet MS" w:hAnsi="Trebuchet MS" w:cs="Arial"/>
          <w:sz w:val="22"/>
        </w:rPr>
        <w:t xml:space="preserve"> Equal Employment </w:t>
      </w:r>
      <w:smartTag w:uri="urn:schemas-microsoft-com:office:smarttags" w:element="place">
        <w:r w:rsidRPr="00500382">
          <w:rPr>
            <w:rFonts w:ascii="Trebuchet MS" w:hAnsi="Trebuchet MS" w:cs="Arial"/>
            <w:sz w:val="22"/>
          </w:rPr>
          <w:t>Opportunity</w:t>
        </w:r>
      </w:smartTag>
      <w:r w:rsidRPr="00500382">
        <w:rPr>
          <w:rFonts w:ascii="Trebuchet MS" w:hAnsi="Trebuchet MS" w:cs="Arial"/>
          <w:sz w:val="22"/>
        </w:rPr>
        <w:t xml:space="preserve"> Commission</w:t>
      </w:r>
    </w:p>
    <w:p w14:paraId="4BB99753" w14:textId="77777777" w:rsidR="00E6383E" w:rsidRPr="00500382" w:rsidRDefault="00E6383E" w:rsidP="00191034">
      <w:pPr>
        <w:numPr>
          <w:ilvl w:val="0"/>
          <w:numId w:val="33"/>
        </w:numPr>
        <w:tabs>
          <w:tab w:val="left" w:pos="1440"/>
        </w:tabs>
        <w:rPr>
          <w:rFonts w:ascii="Trebuchet MS" w:hAnsi="Trebuchet MS" w:cs="Arial"/>
          <w:sz w:val="22"/>
        </w:rPr>
      </w:pPr>
      <w:smartTag w:uri="urn:schemas-microsoft-com:office:smarttags" w:element="country-region">
        <w:smartTag w:uri="urn:schemas-microsoft-com:office:smarttags" w:element="place">
          <w:r w:rsidRPr="00500382">
            <w:rPr>
              <w:rFonts w:ascii="Trebuchet MS" w:hAnsi="Trebuchet MS" w:cs="Arial"/>
              <w:sz w:val="22"/>
            </w:rPr>
            <w:t>U.S.</w:t>
          </w:r>
        </w:smartTag>
      </w:smartTag>
      <w:r w:rsidRPr="00500382">
        <w:rPr>
          <w:rFonts w:ascii="Trebuchet MS" w:hAnsi="Trebuchet MS" w:cs="Arial"/>
          <w:sz w:val="22"/>
        </w:rPr>
        <w:t xml:space="preserve"> Department of Labor</w:t>
      </w:r>
    </w:p>
    <w:p w14:paraId="29EF2B49" w14:textId="77777777" w:rsidR="00E6383E" w:rsidRPr="00500382" w:rsidRDefault="00E6383E" w:rsidP="00E6383E">
      <w:pPr>
        <w:spacing w:before="240"/>
        <w:rPr>
          <w:rFonts w:ascii="Trebuchet MS" w:hAnsi="Trebuchet MS" w:cs="Arial"/>
          <w:b/>
          <w:sz w:val="26"/>
        </w:rPr>
      </w:pPr>
      <w:r w:rsidRPr="00500382">
        <w:rPr>
          <w:rFonts w:ascii="Trebuchet MS" w:hAnsi="Trebuchet MS" w:cs="Arial"/>
          <w:b/>
          <w:sz w:val="26"/>
        </w:rPr>
        <w:t>Look for additional protections in the following areas:</w:t>
      </w:r>
    </w:p>
    <w:p w14:paraId="575C6B15" w14:textId="77777777" w:rsidR="00E6383E" w:rsidRPr="00500382" w:rsidRDefault="00E6383E" w:rsidP="00191034">
      <w:pPr>
        <w:numPr>
          <w:ilvl w:val="0"/>
          <w:numId w:val="34"/>
        </w:numPr>
        <w:tabs>
          <w:tab w:val="num" w:pos="720"/>
          <w:tab w:val="left" w:pos="1440"/>
        </w:tabs>
        <w:spacing w:before="240"/>
        <w:ind w:left="720"/>
        <w:rPr>
          <w:rFonts w:ascii="Trebuchet MS" w:hAnsi="Trebuchet MS" w:cs="Arial"/>
          <w:sz w:val="22"/>
        </w:rPr>
      </w:pPr>
      <w:r w:rsidRPr="00500382">
        <w:rPr>
          <w:rFonts w:ascii="Trebuchet MS" w:hAnsi="Trebuchet MS" w:cs="Arial"/>
          <w:sz w:val="22"/>
        </w:rPr>
        <w:t>Safe/Healthy Workplace</w:t>
      </w:r>
    </w:p>
    <w:p w14:paraId="0F84DD1F" w14:textId="77777777" w:rsidR="00E6383E" w:rsidRPr="00500382" w:rsidRDefault="00E6383E" w:rsidP="00191034">
      <w:pPr>
        <w:numPr>
          <w:ilvl w:val="0"/>
          <w:numId w:val="34"/>
        </w:numPr>
        <w:tabs>
          <w:tab w:val="num" w:pos="720"/>
          <w:tab w:val="left" w:pos="1440"/>
        </w:tabs>
        <w:ind w:left="720"/>
        <w:rPr>
          <w:rFonts w:ascii="Trebuchet MS" w:hAnsi="Trebuchet MS" w:cs="Arial"/>
          <w:sz w:val="22"/>
        </w:rPr>
      </w:pPr>
      <w:r w:rsidRPr="00500382">
        <w:rPr>
          <w:rFonts w:ascii="Trebuchet MS" w:hAnsi="Trebuchet MS" w:cs="Arial"/>
          <w:sz w:val="22"/>
        </w:rPr>
        <w:t>Threats, Violence &amp; Vandalism</w:t>
      </w:r>
    </w:p>
    <w:p w14:paraId="7723B597" w14:textId="77777777" w:rsidR="00E6383E" w:rsidRPr="00500382" w:rsidRDefault="00E6383E" w:rsidP="00191034">
      <w:pPr>
        <w:numPr>
          <w:ilvl w:val="0"/>
          <w:numId w:val="34"/>
        </w:numPr>
        <w:tabs>
          <w:tab w:val="num" w:pos="720"/>
          <w:tab w:val="left" w:pos="1440"/>
        </w:tabs>
        <w:ind w:left="720"/>
        <w:rPr>
          <w:rFonts w:ascii="Trebuchet MS" w:hAnsi="Trebuchet MS" w:cs="Arial"/>
          <w:sz w:val="22"/>
        </w:rPr>
      </w:pPr>
      <w:r w:rsidRPr="00500382">
        <w:rPr>
          <w:rFonts w:ascii="Trebuchet MS" w:hAnsi="Trebuchet MS" w:cs="Arial"/>
          <w:sz w:val="22"/>
        </w:rPr>
        <w:t>Sexual Harassment</w:t>
      </w:r>
    </w:p>
    <w:p w14:paraId="2FFA5F10" w14:textId="77777777" w:rsidR="00E6383E" w:rsidRPr="00500382" w:rsidRDefault="00E6383E" w:rsidP="00191034">
      <w:pPr>
        <w:numPr>
          <w:ilvl w:val="0"/>
          <w:numId w:val="34"/>
        </w:numPr>
        <w:tabs>
          <w:tab w:val="num" w:pos="720"/>
          <w:tab w:val="left" w:pos="1440"/>
        </w:tabs>
        <w:ind w:left="720"/>
        <w:rPr>
          <w:rFonts w:ascii="Trebuchet MS" w:hAnsi="Trebuchet MS" w:cs="Arial"/>
          <w:sz w:val="22"/>
        </w:rPr>
      </w:pPr>
      <w:r w:rsidRPr="00500382">
        <w:rPr>
          <w:rFonts w:ascii="Trebuchet MS" w:hAnsi="Trebuchet MS" w:cs="Arial"/>
          <w:sz w:val="22"/>
        </w:rPr>
        <w:t>Participation in political activities</w:t>
      </w:r>
    </w:p>
    <w:p w14:paraId="331DB05F" w14:textId="77777777" w:rsidR="00E6383E" w:rsidRPr="00500382" w:rsidRDefault="00E6383E" w:rsidP="00191034">
      <w:pPr>
        <w:numPr>
          <w:ilvl w:val="0"/>
          <w:numId w:val="34"/>
        </w:numPr>
        <w:tabs>
          <w:tab w:val="num" w:pos="720"/>
          <w:tab w:val="left" w:pos="1440"/>
        </w:tabs>
        <w:ind w:left="720"/>
        <w:rPr>
          <w:rFonts w:ascii="Trebuchet MS" w:hAnsi="Trebuchet MS" w:cs="Arial"/>
          <w:sz w:val="22"/>
        </w:rPr>
      </w:pPr>
      <w:r w:rsidRPr="00500382">
        <w:rPr>
          <w:rFonts w:ascii="Trebuchet MS" w:hAnsi="Trebuchet MS" w:cs="Arial"/>
          <w:sz w:val="22"/>
        </w:rPr>
        <w:t>Voluntary participation in drug rehabilitation</w:t>
      </w:r>
    </w:p>
    <w:p w14:paraId="1503F1E6" w14:textId="77777777" w:rsidR="00E6383E" w:rsidRPr="00500382" w:rsidRDefault="00E6383E" w:rsidP="00191034">
      <w:pPr>
        <w:numPr>
          <w:ilvl w:val="0"/>
          <w:numId w:val="34"/>
        </w:numPr>
        <w:tabs>
          <w:tab w:val="num" w:pos="720"/>
          <w:tab w:val="left" w:pos="1440"/>
        </w:tabs>
        <w:ind w:left="720"/>
        <w:rPr>
          <w:rFonts w:ascii="Trebuchet MS" w:hAnsi="Trebuchet MS" w:cs="Arial"/>
          <w:sz w:val="22"/>
        </w:rPr>
      </w:pPr>
      <w:r w:rsidRPr="00500382">
        <w:rPr>
          <w:rFonts w:ascii="Trebuchet MS" w:hAnsi="Trebuchet MS" w:cs="Arial"/>
          <w:sz w:val="22"/>
        </w:rPr>
        <w:t>Complaints about safety/health concerns</w:t>
      </w:r>
    </w:p>
    <w:p w14:paraId="5363BFAC" w14:textId="77777777" w:rsidR="00E6383E" w:rsidRDefault="00E6383E" w:rsidP="00191034">
      <w:pPr>
        <w:numPr>
          <w:ilvl w:val="0"/>
          <w:numId w:val="34"/>
        </w:numPr>
        <w:tabs>
          <w:tab w:val="num" w:pos="720"/>
          <w:tab w:val="left" w:pos="1440"/>
        </w:tabs>
        <w:ind w:left="720"/>
        <w:rPr>
          <w:rFonts w:ascii="Trebuchet MS" w:hAnsi="Trebuchet MS" w:cs="Arial"/>
          <w:sz w:val="22"/>
        </w:rPr>
      </w:pPr>
      <w:r w:rsidRPr="00500382">
        <w:rPr>
          <w:rFonts w:ascii="Trebuchet MS" w:hAnsi="Trebuchet MS" w:cs="Arial"/>
          <w:sz w:val="22"/>
        </w:rPr>
        <w:t>Refusal to perform dangerous work</w:t>
      </w:r>
    </w:p>
    <w:p w14:paraId="34BD0F63" w14:textId="77777777" w:rsidR="00E6383E" w:rsidRDefault="00E6383E" w:rsidP="00E6383E">
      <w:pPr>
        <w:tabs>
          <w:tab w:val="num" w:pos="720"/>
          <w:tab w:val="left" w:pos="1440"/>
        </w:tabs>
        <w:ind w:left="720"/>
        <w:rPr>
          <w:rFonts w:ascii="Trebuchet MS" w:hAnsi="Trebuchet MS" w:cs="Arial"/>
          <w:sz w:val="22"/>
        </w:rPr>
      </w:pPr>
    </w:p>
    <w:p w14:paraId="54042400" w14:textId="14481C04" w:rsidR="001B3167" w:rsidRDefault="001B3167">
      <w:pPr>
        <w:rPr>
          <w:rFonts w:ascii="Trebuchet MS" w:hAnsi="Trebuchet MS" w:cs="Arial"/>
          <w:sz w:val="22"/>
        </w:rPr>
      </w:pPr>
      <w:bookmarkStart w:id="6" w:name="_Toc77584674"/>
      <w:bookmarkStart w:id="7" w:name="_Toc77586778"/>
      <w:r>
        <w:rPr>
          <w:rFonts w:ascii="Trebuchet MS" w:hAnsi="Trebuchet MS" w:cs="Arial"/>
          <w:b/>
          <w:sz w:val="22"/>
        </w:rPr>
        <w:br w:type="page"/>
      </w:r>
    </w:p>
    <w:p w14:paraId="5BED5D27" w14:textId="77777777" w:rsidR="000D1D93" w:rsidRDefault="000D1D93">
      <w:pPr>
        <w:rPr>
          <w:rFonts w:ascii="Trebuchet MS" w:hAnsi="Trebuchet MS" w:cs="Arial"/>
          <w:b/>
          <w:sz w:val="22"/>
        </w:rPr>
      </w:pPr>
    </w:p>
    <w:p w14:paraId="6ED5A350" w14:textId="3050FFCA" w:rsidR="00813BE9" w:rsidRDefault="00652017">
      <w:pPr>
        <w:rPr>
          <w:rFonts w:ascii="Trebuchet MS" w:hAnsi="Trebuchet MS" w:cs="Arial"/>
          <w:b/>
          <w:sz w:val="22"/>
        </w:rPr>
      </w:pPr>
      <w:r w:rsidRPr="00CE237B">
        <w:rPr>
          <w:rFonts w:ascii="Trebuchet MS" w:hAnsi="Trebuchet MS" w:cs="Arial"/>
          <w:b/>
          <w:noProof/>
          <w:sz w:val="22"/>
        </w:rPr>
        <w:drawing>
          <wp:anchor distT="0" distB="0" distL="114300" distR="114300" simplePos="0" relativeHeight="251674681" behindDoc="0" locked="0" layoutInCell="1" allowOverlap="1" wp14:anchorId="7BAD6699" wp14:editId="101246DA">
            <wp:simplePos x="0" y="0"/>
            <wp:positionH relativeFrom="column">
              <wp:posOffset>-354330</wp:posOffset>
            </wp:positionH>
            <wp:positionV relativeFrom="paragraph">
              <wp:posOffset>150210</wp:posOffset>
            </wp:positionV>
            <wp:extent cx="6904719" cy="3531476"/>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srcRect b="9074"/>
                    <a:stretch/>
                  </pic:blipFill>
                  <pic:spPr bwMode="auto">
                    <a:xfrm>
                      <a:off x="0" y="0"/>
                      <a:ext cx="6904719" cy="35314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678DC3" w14:textId="2E092804" w:rsidR="001B3167" w:rsidRDefault="00652017">
      <w:pPr>
        <w:rPr>
          <w:rFonts w:ascii="Trebuchet MS" w:hAnsi="Trebuchet MS" w:cs="Arial"/>
          <w:b/>
          <w:sz w:val="22"/>
        </w:rPr>
      </w:pPr>
      <w:r w:rsidRPr="00813BE9">
        <w:rPr>
          <w:rFonts w:ascii="Trebuchet MS" w:hAnsi="Trebuchet MS" w:cs="Arial"/>
          <w:b/>
          <w:noProof/>
          <w:sz w:val="22"/>
        </w:rPr>
        <w:drawing>
          <wp:anchor distT="0" distB="0" distL="114300" distR="114300" simplePos="0" relativeHeight="251676729" behindDoc="0" locked="0" layoutInCell="1" allowOverlap="1" wp14:anchorId="79E9C32B" wp14:editId="465865F2">
            <wp:simplePos x="0" y="0"/>
            <wp:positionH relativeFrom="column">
              <wp:posOffset>-349994</wp:posOffset>
            </wp:positionH>
            <wp:positionV relativeFrom="paragraph">
              <wp:posOffset>3802927</wp:posOffset>
            </wp:positionV>
            <wp:extent cx="6833180" cy="3594538"/>
            <wp:effectExtent l="0" t="0" r="6350" b="635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srcRect b="6481"/>
                    <a:stretch/>
                  </pic:blipFill>
                  <pic:spPr bwMode="auto">
                    <a:xfrm>
                      <a:off x="0" y="0"/>
                      <a:ext cx="6843756" cy="36001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B3167">
        <w:rPr>
          <w:rFonts w:ascii="Trebuchet MS" w:hAnsi="Trebuchet MS" w:cs="Arial"/>
          <w:b/>
          <w:sz w:val="22"/>
        </w:rPr>
        <w:br w:type="page"/>
      </w:r>
    </w:p>
    <w:p w14:paraId="0708595B" w14:textId="77777777" w:rsidR="000D1D93" w:rsidRDefault="000D1D93">
      <w:pPr>
        <w:rPr>
          <w:rFonts w:ascii="Trebuchet MS" w:hAnsi="Trebuchet MS" w:cs="Arial"/>
          <w:sz w:val="22"/>
        </w:rPr>
      </w:pPr>
    </w:p>
    <w:p w14:paraId="00633359" w14:textId="77777777" w:rsidR="00E6383E" w:rsidRDefault="00E6383E" w:rsidP="00E6383E">
      <w:pPr>
        <w:pStyle w:val="Title1"/>
        <w:jc w:val="left"/>
        <w:rPr>
          <w:rFonts w:ascii="Trebuchet MS" w:hAnsi="Trebuchet MS" w:cs="Arial"/>
          <w:b w:val="0"/>
          <w:sz w:val="22"/>
          <w:szCs w:val="24"/>
        </w:rPr>
      </w:pPr>
    </w:p>
    <w:p w14:paraId="3DE60870" w14:textId="77777777" w:rsidR="00E6383E" w:rsidRPr="0046310B" w:rsidRDefault="00E6383E" w:rsidP="00E6383E">
      <w:pPr>
        <w:pStyle w:val="Title1"/>
        <w:rPr>
          <w:rFonts w:ascii="Trebuchet MS" w:hAnsi="Trebuchet MS" w:cs="Tahoma"/>
          <w:color w:val="2E74B5"/>
          <w:u w:val="single"/>
        </w:rPr>
      </w:pPr>
      <w:r w:rsidRPr="0046310B">
        <w:rPr>
          <w:rFonts w:ascii="Trebuchet MS" w:hAnsi="Trebuchet MS" w:cs="Tahoma"/>
          <w:color w:val="2E74B5"/>
          <w:sz w:val="40"/>
          <w:u w:val="single"/>
        </w:rPr>
        <w:t>INSUBORDINATION</w:t>
      </w:r>
      <w:bookmarkEnd w:id="6"/>
      <w:bookmarkEnd w:id="7"/>
    </w:p>
    <w:p w14:paraId="3CDE94DE" w14:textId="77777777" w:rsidR="00E6383E" w:rsidRPr="00B05253" w:rsidRDefault="00E6383E" w:rsidP="00E6383E">
      <w:pPr>
        <w:tabs>
          <w:tab w:val="left" w:pos="8010"/>
        </w:tabs>
        <w:spacing w:before="360"/>
        <w:ind w:left="180" w:right="90"/>
        <w:rPr>
          <w:rFonts w:ascii="Trebuchet MS" w:hAnsi="Trebuchet MS"/>
          <w:b/>
          <w:sz w:val="25"/>
        </w:rPr>
      </w:pPr>
      <w:r>
        <w:rPr>
          <w:noProof/>
        </w:rPr>
        <w:drawing>
          <wp:anchor distT="0" distB="0" distL="114300" distR="114300" simplePos="0" relativeHeight="251658297" behindDoc="0" locked="0" layoutInCell="1" allowOverlap="1" wp14:anchorId="46967A48" wp14:editId="15DE00CA">
            <wp:simplePos x="0" y="0"/>
            <wp:positionH relativeFrom="column">
              <wp:posOffset>4855210</wp:posOffset>
            </wp:positionH>
            <wp:positionV relativeFrom="paragraph">
              <wp:posOffset>177800</wp:posOffset>
            </wp:positionV>
            <wp:extent cx="1440815" cy="1279525"/>
            <wp:effectExtent l="0" t="0" r="0" b="0"/>
            <wp:wrapSquare wrapText="bothSides"/>
            <wp:docPr id="154" name="img" descr="https://upload.wikimedia.org/wikipedia/commons/thumb/2/24/Warning_icon.svg/676px-Warning_ico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s://upload.wikimedia.org/wikipedia/commons/thumb/2/24/Warning_icon.svg/676px-Warning_icon.svg.png"/>
                    <pic:cNvPicPr>
                      <a:picLocks noChangeAspect="1" noChangeArrowheads="1"/>
                    </pic:cNvPicPr>
                  </pic:nvPicPr>
                  <pic:blipFill>
                    <a:blip r:embed="rId87" r:link="rId88" cstate="print">
                      <a:extLst>
                        <a:ext uri="{28A0092B-C50C-407E-A947-70E740481C1C}">
                          <a14:useLocalDpi xmlns:a14="http://schemas.microsoft.com/office/drawing/2010/main" val="0"/>
                        </a:ext>
                      </a:extLst>
                    </a:blip>
                    <a:srcRect/>
                    <a:stretch>
                      <a:fillRect/>
                    </a:stretch>
                  </pic:blipFill>
                  <pic:spPr bwMode="auto">
                    <a:xfrm>
                      <a:off x="0" y="0"/>
                      <a:ext cx="144081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5253">
        <w:rPr>
          <w:rFonts w:ascii="Trebuchet MS" w:hAnsi="Trebuchet MS"/>
          <w:b/>
          <w:sz w:val="26"/>
          <w:u w:val="single"/>
        </w:rPr>
        <w:t>DEFINITION:</w:t>
      </w:r>
      <w:r w:rsidRPr="00B05253">
        <w:rPr>
          <w:rFonts w:ascii="Trebuchet MS" w:hAnsi="Trebuchet MS"/>
          <w:b/>
          <w:sz w:val="25"/>
        </w:rPr>
        <w:t xml:space="preserve"> </w:t>
      </w:r>
    </w:p>
    <w:p w14:paraId="4201DCDE" w14:textId="77777777" w:rsidR="00E6383E" w:rsidRPr="00B05253" w:rsidRDefault="00E6383E" w:rsidP="00E6383E">
      <w:pPr>
        <w:tabs>
          <w:tab w:val="left" w:pos="8010"/>
        </w:tabs>
        <w:spacing w:before="240"/>
        <w:ind w:left="180" w:right="90"/>
        <w:rPr>
          <w:rFonts w:ascii="Trebuchet MS" w:hAnsi="Trebuchet MS"/>
          <w:i/>
          <w:iCs/>
          <w:sz w:val="22"/>
        </w:rPr>
      </w:pPr>
      <w:r w:rsidRPr="00B05253">
        <w:rPr>
          <w:rFonts w:ascii="Trebuchet MS" w:hAnsi="Trebuchet MS"/>
          <w:i/>
          <w:iCs/>
          <w:sz w:val="22"/>
        </w:rPr>
        <w:t xml:space="preserve">Insubordination is defined in </w:t>
      </w:r>
      <w:r w:rsidRPr="00B05253">
        <w:rPr>
          <w:rFonts w:ascii="Trebuchet MS" w:hAnsi="Trebuchet MS"/>
          <w:i/>
          <w:iCs/>
          <w:sz w:val="22"/>
          <w:u w:val="single"/>
        </w:rPr>
        <w:t>Black's Law Dictionary</w:t>
      </w:r>
      <w:r w:rsidRPr="00B05253">
        <w:rPr>
          <w:rFonts w:ascii="Trebuchet MS" w:hAnsi="Trebuchet MS"/>
          <w:i/>
          <w:iCs/>
          <w:sz w:val="22"/>
        </w:rPr>
        <w:t xml:space="preserve"> as "State of being insubordinate; disobedience to constituted authority.  </w:t>
      </w:r>
      <w:r w:rsidRPr="00B05253">
        <w:rPr>
          <w:rFonts w:ascii="Trebuchet MS" w:hAnsi="Trebuchet MS"/>
          <w:bCs/>
          <w:i/>
          <w:iCs/>
          <w:sz w:val="22"/>
        </w:rPr>
        <w:t xml:space="preserve">Term imports a willful or intentional disregard of the lawful and reasonable instructions of the employer." </w:t>
      </w:r>
      <w:r w:rsidRPr="00B05253">
        <w:rPr>
          <w:rFonts w:ascii="Trebuchet MS" w:hAnsi="Trebuchet MS"/>
          <w:i/>
          <w:iCs/>
          <w:sz w:val="22"/>
        </w:rPr>
        <w:t xml:space="preserve"> </w:t>
      </w:r>
      <w:smartTag w:uri="urn:schemas:contacts" w:element="GivenName">
        <w:r w:rsidRPr="00B05253">
          <w:rPr>
            <w:rFonts w:ascii="Trebuchet MS" w:hAnsi="Trebuchet MS"/>
            <w:i/>
            <w:iCs/>
            <w:sz w:val="22"/>
            <w:u w:val="single"/>
          </w:rPr>
          <w:t>Webster</w:t>
        </w:r>
      </w:smartTag>
      <w:r w:rsidRPr="00B05253">
        <w:rPr>
          <w:rFonts w:ascii="Trebuchet MS" w:hAnsi="Trebuchet MS"/>
          <w:i/>
          <w:iCs/>
          <w:sz w:val="22"/>
          <w:u w:val="single"/>
        </w:rPr>
        <w:t xml:space="preserve"> </w:t>
      </w:r>
      <w:r w:rsidRPr="00B05253">
        <w:rPr>
          <w:rFonts w:ascii="Trebuchet MS" w:hAnsi="Trebuchet MS"/>
          <w:i/>
          <w:iCs/>
          <w:sz w:val="22"/>
        </w:rPr>
        <w:t>defines insubordinate as "not submitting to authority, rebellious."</w:t>
      </w:r>
    </w:p>
    <w:p w14:paraId="5C8310C8" w14:textId="77777777" w:rsidR="00E6383E" w:rsidRPr="00B05253" w:rsidRDefault="00E6383E" w:rsidP="00E6383E">
      <w:pPr>
        <w:tabs>
          <w:tab w:val="left" w:pos="8010"/>
        </w:tabs>
        <w:ind w:left="180" w:right="90"/>
        <w:rPr>
          <w:rFonts w:ascii="Trebuchet MS" w:hAnsi="Trebuchet MS"/>
          <w:b/>
          <w:i/>
          <w:iCs/>
          <w:sz w:val="22"/>
          <w:u w:val="single"/>
        </w:rPr>
      </w:pPr>
    </w:p>
    <w:p w14:paraId="2B27A438" w14:textId="77777777" w:rsidR="00E6383E" w:rsidRPr="00B05253" w:rsidRDefault="00E6383E" w:rsidP="00E6383E">
      <w:pPr>
        <w:tabs>
          <w:tab w:val="left" w:pos="8010"/>
        </w:tabs>
        <w:ind w:left="180" w:right="90"/>
        <w:rPr>
          <w:rFonts w:ascii="Trebuchet MS" w:hAnsi="Trebuchet MS"/>
          <w:b/>
          <w:sz w:val="26"/>
          <w:u w:val="single"/>
        </w:rPr>
      </w:pPr>
    </w:p>
    <w:p w14:paraId="2AD3D0D6" w14:textId="77777777" w:rsidR="00E6383E" w:rsidRPr="00B05253" w:rsidRDefault="00E6383E" w:rsidP="00E6383E">
      <w:pPr>
        <w:tabs>
          <w:tab w:val="left" w:pos="8010"/>
        </w:tabs>
        <w:ind w:left="180" w:right="90"/>
        <w:rPr>
          <w:rFonts w:ascii="Trebuchet MS" w:hAnsi="Trebuchet MS"/>
          <w:b/>
          <w:sz w:val="25"/>
        </w:rPr>
      </w:pPr>
      <w:r w:rsidRPr="00B05253">
        <w:rPr>
          <w:rFonts w:ascii="Trebuchet MS" w:hAnsi="Trebuchet MS"/>
          <w:b/>
          <w:sz w:val="26"/>
          <w:u w:val="single"/>
        </w:rPr>
        <w:t>IT CAN GET YOU FIRED!</w:t>
      </w:r>
      <w:r w:rsidRPr="00B05253">
        <w:rPr>
          <w:rFonts w:ascii="Trebuchet MS" w:hAnsi="Trebuchet MS"/>
          <w:b/>
          <w:sz w:val="25"/>
        </w:rPr>
        <w:t xml:space="preserve">  </w:t>
      </w:r>
    </w:p>
    <w:p w14:paraId="1AFF6914" w14:textId="77777777" w:rsidR="00E6383E" w:rsidRPr="00B05253" w:rsidRDefault="00E6383E" w:rsidP="00E6383E">
      <w:pPr>
        <w:tabs>
          <w:tab w:val="left" w:pos="8010"/>
        </w:tabs>
        <w:spacing w:before="240"/>
        <w:ind w:left="180" w:right="90"/>
        <w:rPr>
          <w:rFonts w:ascii="Trebuchet MS" w:hAnsi="Trebuchet MS"/>
          <w:sz w:val="25"/>
        </w:rPr>
      </w:pPr>
      <w:r w:rsidRPr="00B05253">
        <w:rPr>
          <w:rFonts w:ascii="Trebuchet MS" w:hAnsi="Trebuchet MS"/>
          <w:sz w:val="25"/>
        </w:rPr>
        <w:t>Insubordination is one of the major contributing factors in many employee dismissals and is one of the easiest charges to prove.  However, it is a concept that is misunderstood by many employees and as a result they place themselves in the position of being insubordinate.  In order to avoid this hazard, a thorough understanding of the concept is necessary.</w:t>
      </w:r>
    </w:p>
    <w:p w14:paraId="536ED4BE" w14:textId="77777777" w:rsidR="00E6383E" w:rsidRPr="00B05253" w:rsidRDefault="00E6383E" w:rsidP="00E6383E">
      <w:pPr>
        <w:tabs>
          <w:tab w:val="left" w:pos="8010"/>
        </w:tabs>
        <w:spacing w:before="480"/>
        <w:ind w:left="180" w:right="90"/>
        <w:rPr>
          <w:rFonts w:ascii="Trebuchet MS" w:hAnsi="Trebuchet MS"/>
          <w:bCs/>
          <w:sz w:val="25"/>
        </w:rPr>
      </w:pPr>
      <w:r w:rsidRPr="00B05253">
        <w:rPr>
          <w:rFonts w:ascii="Trebuchet MS" w:hAnsi="Trebuchet MS"/>
          <w:b/>
          <w:sz w:val="26"/>
          <w:u w:val="single"/>
        </w:rPr>
        <w:t>REMEMBER WHO'S BOSS</w:t>
      </w:r>
      <w:r w:rsidRPr="00B05253">
        <w:rPr>
          <w:rFonts w:ascii="Trebuchet MS" w:hAnsi="Trebuchet MS"/>
          <w:bCs/>
          <w:sz w:val="26"/>
          <w:u w:val="single"/>
        </w:rPr>
        <w:t>!</w:t>
      </w:r>
      <w:r w:rsidRPr="00B05253">
        <w:rPr>
          <w:rFonts w:ascii="Trebuchet MS" w:hAnsi="Trebuchet MS"/>
          <w:bCs/>
          <w:sz w:val="25"/>
        </w:rPr>
        <w:t xml:space="preserve">  </w:t>
      </w:r>
    </w:p>
    <w:p w14:paraId="5DE46ADE" w14:textId="77777777" w:rsidR="00E6383E" w:rsidRPr="00B05253" w:rsidRDefault="00E6383E" w:rsidP="00E6383E">
      <w:pPr>
        <w:tabs>
          <w:tab w:val="left" w:pos="8010"/>
        </w:tabs>
        <w:spacing w:before="240"/>
        <w:ind w:left="180" w:right="90"/>
        <w:rPr>
          <w:rFonts w:ascii="Trebuchet MS" w:hAnsi="Trebuchet MS"/>
          <w:sz w:val="25"/>
        </w:rPr>
      </w:pPr>
      <w:r w:rsidRPr="00B05253">
        <w:rPr>
          <w:rFonts w:ascii="Trebuchet MS" w:hAnsi="Trebuchet MS"/>
          <w:sz w:val="25"/>
        </w:rPr>
        <w:t>First, it is important to understand that the principal or immediate supervisor has some management rights simply because he or she is the "boss".  Any principal or immediate supervisor has the right to exert leadership, to direct the institutional operations, to enforce rules, policies, reasonable orders and directions so long as they conform to the contract and are clear and unambiguous, not injurious to your health, applied uniformly, and justly administered.</w:t>
      </w:r>
    </w:p>
    <w:p w14:paraId="1EE4AB6E" w14:textId="77777777" w:rsidR="00E6383E" w:rsidRPr="00B05253" w:rsidRDefault="00E6383E" w:rsidP="00E6383E">
      <w:pPr>
        <w:tabs>
          <w:tab w:val="left" w:pos="8010"/>
        </w:tabs>
        <w:spacing w:before="480"/>
        <w:ind w:left="180" w:right="90"/>
        <w:rPr>
          <w:rFonts w:ascii="Trebuchet MS" w:hAnsi="Trebuchet MS"/>
          <w:sz w:val="25"/>
        </w:rPr>
      </w:pPr>
      <w:r w:rsidRPr="00B05253">
        <w:rPr>
          <w:rFonts w:ascii="Trebuchet MS" w:hAnsi="Trebuchet MS"/>
          <w:b/>
          <w:sz w:val="26"/>
          <w:u w:val="single"/>
        </w:rPr>
        <w:t>RULE # 1:</w:t>
      </w:r>
      <w:r w:rsidRPr="00B05253">
        <w:rPr>
          <w:rFonts w:ascii="Trebuchet MS" w:hAnsi="Trebuchet MS"/>
          <w:sz w:val="25"/>
        </w:rPr>
        <w:t xml:space="preserve"> </w:t>
      </w:r>
    </w:p>
    <w:p w14:paraId="45915A33" w14:textId="77777777" w:rsidR="00E6383E" w:rsidRPr="00B05253" w:rsidRDefault="00E6383E" w:rsidP="00E6383E">
      <w:pPr>
        <w:tabs>
          <w:tab w:val="left" w:pos="8010"/>
        </w:tabs>
        <w:spacing w:before="240"/>
        <w:ind w:left="180" w:right="90"/>
        <w:rPr>
          <w:rFonts w:ascii="Trebuchet MS" w:hAnsi="Trebuchet MS"/>
          <w:sz w:val="25"/>
        </w:rPr>
      </w:pPr>
      <w:r w:rsidRPr="00B05253">
        <w:rPr>
          <w:rFonts w:ascii="Trebuchet MS" w:hAnsi="Trebuchet MS"/>
          <w:sz w:val="25"/>
        </w:rPr>
        <w:t xml:space="preserve">The best rule to follow in regards to insubordination is </w:t>
      </w:r>
      <w:r w:rsidRPr="00DE0791">
        <w:rPr>
          <w:rFonts w:ascii="Trebuchet MS" w:hAnsi="Trebuchet MS"/>
          <w:sz w:val="28"/>
        </w:rPr>
        <w:t>"</w:t>
      </w:r>
      <w:r w:rsidRPr="00DE0791">
        <w:rPr>
          <w:rFonts w:ascii="Trebuchet MS" w:hAnsi="Trebuchet MS"/>
          <w:b/>
          <w:sz w:val="28"/>
        </w:rPr>
        <w:t>Don't be</w:t>
      </w:r>
      <w:r w:rsidRPr="00DE0791">
        <w:rPr>
          <w:rFonts w:ascii="Trebuchet MS" w:hAnsi="Trebuchet MS"/>
          <w:sz w:val="28"/>
        </w:rPr>
        <w:t>."</w:t>
      </w:r>
    </w:p>
    <w:p w14:paraId="743E3C0D" w14:textId="77777777" w:rsidR="00E6383E" w:rsidRPr="00B05253" w:rsidRDefault="00E6383E" w:rsidP="00E6383E">
      <w:pPr>
        <w:tabs>
          <w:tab w:val="left" w:pos="8010"/>
        </w:tabs>
        <w:spacing w:before="480"/>
        <w:ind w:left="180" w:right="90"/>
        <w:rPr>
          <w:rFonts w:ascii="Trebuchet MS" w:hAnsi="Trebuchet MS"/>
          <w:sz w:val="25"/>
        </w:rPr>
      </w:pPr>
      <w:r w:rsidRPr="00B05253">
        <w:rPr>
          <w:rFonts w:ascii="Trebuchet MS" w:hAnsi="Trebuchet MS"/>
          <w:b/>
          <w:sz w:val="26"/>
          <w:u w:val="single"/>
        </w:rPr>
        <w:t>WORK, THEN GRIEVE RULE:</w:t>
      </w:r>
      <w:r w:rsidRPr="00B05253">
        <w:rPr>
          <w:rFonts w:ascii="Trebuchet MS" w:hAnsi="Trebuchet MS"/>
          <w:sz w:val="25"/>
        </w:rPr>
        <w:t xml:space="preserve"> </w:t>
      </w:r>
    </w:p>
    <w:p w14:paraId="1292C3A6" w14:textId="77777777" w:rsidR="00E6383E" w:rsidRPr="00B05253" w:rsidRDefault="00E6383E" w:rsidP="00E6383E">
      <w:pPr>
        <w:tabs>
          <w:tab w:val="left" w:pos="8010"/>
        </w:tabs>
        <w:spacing w:before="240"/>
        <w:ind w:left="180" w:right="90"/>
        <w:rPr>
          <w:rFonts w:ascii="Trebuchet MS" w:hAnsi="Trebuchet MS"/>
          <w:sz w:val="25"/>
        </w:rPr>
      </w:pPr>
      <w:r w:rsidRPr="00B05253">
        <w:rPr>
          <w:rFonts w:ascii="Trebuchet MS" w:hAnsi="Trebuchet MS"/>
          <w:sz w:val="25"/>
        </w:rPr>
        <w:t>If a worker at your site comes to you and questions a directive issued by the immediate supervisor or principal, advise him or her to discuss the objections with the principal.  If the principal insists that the order be obeyed, advise the member to comply unless it is a threat to the health or safety of the staff member or students.  Then file a grievance. This is the "Work, then Grieve" rule.</w:t>
      </w:r>
    </w:p>
    <w:p w14:paraId="1472F7E1" w14:textId="49696EFC" w:rsidR="00E6383E" w:rsidRDefault="00E6383E" w:rsidP="00BF40FC">
      <w:pPr>
        <w:pStyle w:val="Style1"/>
        <w:tabs>
          <w:tab w:val="left" w:pos="360"/>
        </w:tabs>
        <w:adjustRightInd/>
        <w:spacing w:after="120"/>
        <w:ind w:left="360" w:right="-450"/>
        <w:rPr>
          <w:rStyle w:val="CharacterStyle1"/>
          <w:rFonts w:ascii="Trebuchet MS" w:hAnsi="Trebuchet MS" w:cs="Arial"/>
          <w:spacing w:val="-2"/>
          <w:sz w:val="26"/>
          <w:szCs w:val="26"/>
        </w:rPr>
        <w:sectPr w:rsidR="00E6383E" w:rsidSect="002A772C">
          <w:pgSz w:w="12240" w:h="15840"/>
          <w:pgMar w:top="1152" w:right="1152" w:bottom="1152" w:left="1152" w:header="720" w:footer="720" w:gutter="0"/>
          <w:cols w:space="720"/>
          <w:docGrid w:linePitch="360"/>
        </w:sectPr>
      </w:pPr>
    </w:p>
    <w:p w14:paraId="199C1C67" w14:textId="77777777" w:rsidR="00DD193E" w:rsidRPr="008D6EF8" w:rsidRDefault="00DD193E" w:rsidP="00DD193E">
      <w:pPr>
        <w:rPr>
          <w:rFonts w:ascii="Trebuchet MS" w:hAnsi="Trebuchet MS" w:cs="Arial"/>
          <w:b/>
          <w:color w:val="0000FF"/>
          <w:sz w:val="52"/>
          <w:szCs w:val="70"/>
        </w:rPr>
      </w:pPr>
    </w:p>
    <w:p w14:paraId="03A2CEC0" w14:textId="31508C3E" w:rsidR="00F64EE1" w:rsidRDefault="00F64EE1">
      <w:pPr>
        <w:rPr>
          <w:rFonts w:ascii="Trebuchet MS" w:hAnsi="Trebuchet MS" w:cs="Arial"/>
          <w:b/>
          <w:color w:val="0000FF"/>
          <w:sz w:val="70"/>
          <w:szCs w:val="70"/>
        </w:rPr>
      </w:pPr>
    </w:p>
    <w:p w14:paraId="7A20F592" w14:textId="5D79D414" w:rsidR="00D92297" w:rsidRDefault="00D92297">
      <w:pPr>
        <w:rPr>
          <w:rFonts w:ascii="Trebuchet MS" w:hAnsi="Trebuchet MS" w:cs="Arial"/>
          <w:b/>
          <w:color w:val="0000FF"/>
          <w:sz w:val="70"/>
          <w:szCs w:val="70"/>
        </w:rPr>
      </w:pPr>
    </w:p>
    <w:p w14:paraId="25C9EECA" w14:textId="4EDA87F5" w:rsidR="00D92297" w:rsidRDefault="00D92297">
      <w:pPr>
        <w:rPr>
          <w:rFonts w:ascii="Trebuchet MS" w:hAnsi="Trebuchet MS" w:cs="Arial"/>
          <w:b/>
          <w:color w:val="0000FF"/>
          <w:sz w:val="70"/>
          <w:szCs w:val="70"/>
        </w:rPr>
      </w:pPr>
    </w:p>
    <w:p w14:paraId="309EB445" w14:textId="537694FB" w:rsidR="00D92297" w:rsidRDefault="00D92297">
      <w:pPr>
        <w:rPr>
          <w:rFonts w:ascii="Trebuchet MS" w:hAnsi="Trebuchet MS" w:cs="Arial"/>
          <w:b/>
          <w:color w:val="0000FF"/>
          <w:sz w:val="70"/>
          <w:szCs w:val="70"/>
        </w:rPr>
      </w:pPr>
    </w:p>
    <w:p w14:paraId="073E39D4" w14:textId="793D28EB" w:rsidR="00D92297" w:rsidRDefault="00D92297">
      <w:pPr>
        <w:rPr>
          <w:rFonts w:ascii="Trebuchet MS" w:hAnsi="Trebuchet MS" w:cs="Arial"/>
          <w:b/>
          <w:color w:val="0000FF"/>
          <w:sz w:val="70"/>
          <w:szCs w:val="70"/>
        </w:rPr>
      </w:pPr>
    </w:p>
    <w:p w14:paraId="3A57B456" w14:textId="51AE0F8C" w:rsidR="00D92297" w:rsidRDefault="00D92297">
      <w:pPr>
        <w:rPr>
          <w:rFonts w:ascii="Trebuchet MS" w:hAnsi="Trebuchet MS" w:cs="Arial"/>
          <w:b/>
          <w:color w:val="0000FF"/>
          <w:sz w:val="70"/>
          <w:szCs w:val="70"/>
        </w:rPr>
      </w:pPr>
    </w:p>
    <w:p w14:paraId="1D975291" w14:textId="51473CF2" w:rsidR="00D92297" w:rsidRDefault="00D92297">
      <w:pPr>
        <w:rPr>
          <w:rFonts w:ascii="Trebuchet MS" w:hAnsi="Trebuchet MS" w:cs="Arial"/>
          <w:b/>
          <w:color w:val="0000FF"/>
          <w:sz w:val="70"/>
          <w:szCs w:val="70"/>
        </w:rPr>
      </w:pPr>
    </w:p>
    <w:p w14:paraId="61A5F376" w14:textId="77777777" w:rsidR="00C207E7" w:rsidRDefault="00C207E7" w:rsidP="00C207E7">
      <w:pPr>
        <w:rPr>
          <w:rFonts w:ascii="Helvetica" w:hAnsi="Helvetica" w:cs="Helvetica"/>
          <w:color w:val="333333"/>
          <w:sz w:val="32"/>
          <w:szCs w:val="32"/>
          <w:shd w:val="clear" w:color="auto" w:fill="FFFFFF"/>
        </w:rPr>
      </w:pPr>
      <w:r>
        <w:rPr>
          <w:rFonts w:ascii="Helvetica" w:hAnsi="Helvetica" w:cs="Helvetica"/>
          <w:color w:val="333333"/>
          <w:sz w:val="32"/>
          <w:szCs w:val="32"/>
          <w:shd w:val="clear" w:color="auto" w:fill="FFFFFF"/>
        </w:rPr>
        <w:t>“</w:t>
      </w:r>
      <w:r w:rsidRPr="00A6634A">
        <w:rPr>
          <w:rFonts w:ascii="Helvetica" w:hAnsi="Helvetica" w:cs="Helvetica"/>
          <w:color w:val="333333"/>
          <w:sz w:val="32"/>
          <w:szCs w:val="32"/>
          <w:shd w:val="clear" w:color="auto" w:fill="FFFFFF"/>
        </w:rPr>
        <w:t>Every moment is an organizing opportunity, every person a potential activist, every minute a chance to change the world.</w:t>
      </w:r>
      <w:r>
        <w:rPr>
          <w:rFonts w:ascii="Helvetica" w:hAnsi="Helvetica" w:cs="Helvetica"/>
          <w:color w:val="333333"/>
          <w:sz w:val="32"/>
          <w:szCs w:val="32"/>
          <w:shd w:val="clear" w:color="auto" w:fill="FFFFFF"/>
        </w:rPr>
        <w:t>”</w:t>
      </w:r>
    </w:p>
    <w:p w14:paraId="3679D8A0" w14:textId="77777777" w:rsidR="00C207E7" w:rsidRDefault="00C207E7" w:rsidP="00C207E7">
      <w:pPr>
        <w:rPr>
          <w:rFonts w:ascii="Helvetica" w:hAnsi="Helvetica" w:cs="Helvetica"/>
          <w:color w:val="538135" w:themeColor="accent6" w:themeShade="BF"/>
          <w:sz w:val="32"/>
          <w:szCs w:val="32"/>
          <w:shd w:val="clear" w:color="auto" w:fill="FFFFFF"/>
        </w:rPr>
      </w:pPr>
      <w:r w:rsidRPr="00A6634A">
        <w:rPr>
          <w:rFonts w:ascii="Helvetica" w:hAnsi="Helvetica" w:cs="Helvetica"/>
          <w:color w:val="538135" w:themeColor="accent6" w:themeShade="BF"/>
          <w:sz w:val="32"/>
          <w:szCs w:val="32"/>
          <w:shd w:val="clear" w:color="auto" w:fill="FFFFFF"/>
        </w:rPr>
        <w:t>Dolores Huerta</w:t>
      </w:r>
    </w:p>
    <w:p w14:paraId="34F9F990" w14:textId="74E7E77F" w:rsidR="00D92297" w:rsidRDefault="00D92297">
      <w:pPr>
        <w:rPr>
          <w:rFonts w:ascii="Trebuchet MS" w:hAnsi="Trebuchet MS" w:cs="Arial"/>
          <w:b/>
          <w:color w:val="0000FF"/>
          <w:sz w:val="70"/>
          <w:szCs w:val="70"/>
        </w:rPr>
      </w:pPr>
    </w:p>
    <w:p w14:paraId="7FA8D956" w14:textId="0BA6AF28" w:rsidR="00D92297" w:rsidRDefault="00D92297">
      <w:pPr>
        <w:rPr>
          <w:rFonts w:ascii="Trebuchet MS" w:hAnsi="Trebuchet MS" w:cs="Arial"/>
          <w:b/>
          <w:color w:val="0000FF"/>
          <w:sz w:val="70"/>
          <w:szCs w:val="70"/>
        </w:rPr>
      </w:pPr>
    </w:p>
    <w:p w14:paraId="149A4F33" w14:textId="7EDD1DCE" w:rsidR="00D92297" w:rsidRDefault="00D92297">
      <w:pPr>
        <w:rPr>
          <w:rFonts w:ascii="Trebuchet MS" w:hAnsi="Trebuchet MS" w:cs="Arial"/>
          <w:b/>
          <w:color w:val="0000FF"/>
          <w:sz w:val="70"/>
          <w:szCs w:val="70"/>
        </w:rPr>
      </w:pPr>
    </w:p>
    <w:p w14:paraId="03CD7694" w14:textId="7C4AC049" w:rsidR="00D92297" w:rsidRDefault="00D92297">
      <w:pPr>
        <w:rPr>
          <w:rFonts w:ascii="Trebuchet MS" w:hAnsi="Trebuchet MS" w:cs="Arial"/>
          <w:b/>
          <w:color w:val="0000FF"/>
          <w:sz w:val="70"/>
          <w:szCs w:val="70"/>
        </w:rPr>
      </w:pPr>
    </w:p>
    <w:p w14:paraId="5ABFBD62" w14:textId="08D14507" w:rsidR="00D92297" w:rsidRDefault="00D92297">
      <w:pPr>
        <w:rPr>
          <w:rFonts w:ascii="Trebuchet MS" w:hAnsi="Trebuchet MS" w:cs="Arial"/>
          <w:b/>
          <w:color w:val="0000FF"/>
          <w:sz w:val="70"/>
          <w:szCs w:val="70"/>
        </w:rPr>
      </w:pPr>
    </w:p>
    <w:p w14:paraId="5F51CAA6" w14:textId="5FD8297B" w:rsidR="00D92297" w:rsidRDefault="00D92297">
      <w:pPr>
        <w:rPr>
          <w:rFonts w:ascii="Trebuchet MS" w:hAnsi="Trebuchet MS" w:cs="Arial"/>
          <w:b/>
          <w:color w:val="0000FF"/>
          <w:sz w:val="70"/>
          <w:szCs w:val="70"/>
        </w:rPr>
      </w:pPr>
    </w:p>
    <w:p w14:paraId="02BC3219" w14:textId="08DA9777" w:rsidR="00D92297" w:rsidRDefault="00D92297">
      <w:pPr>
        <w:rPr>
          <w:rFonts w:ascii="Trebuchet MS" w:hAnsi="Trebuchet MS" w:cs="Arial"/>
          <w:b/>
          <w:color w:val="0000FF"/>
          <w:sz w:val="70"/>
          <w:szCs w:val="70"/>
        </w:rPr>
      </w:pPr>
    </w:p>
    <w:p w14:paraId="2DCBD0E4" w14:textId="77777777" w:rsidR="00D92297" w:rsidRDefault="00D92297">
      <w:pPr>
        <w:rPr>
          <w:rFonts w:ascii="Trebuchet MS" w:hAnsi="Trebuchet MS" w:cs="Arial"/>
          <w:b/>
          <w:color w:val="0000FF"/>
          <w:sz w:val="70"/>
          <w:szCs w:val="70"/>
        </w:rPr>
      </w:pPr>
    </w:p>
    <w:p w14:paraId="14FA4E99" w14:textId="64A75CDF" w:rsidR="00DD193E" w:rsidRPr="00AF4CFE" w:rsidRDefault="00D12852" w:rsidP="00DD193E">
      <w:pPr>
        <w:jc w:val="center"/>
        <w:rPr>
          <w:rFonts w:ascii="Trebuchet MS" w:hAnsi="Trebuchet MS" w:cs="Arial"/>
          <w:b/>
          <w:color w:val="0000FF"/>
          <w:sz w:val="70"/>
          <w:szCs w:val="70"/>
        </w:rPr>
      </w:pPr>
      <w:r>
        <w:rPr>
          <w:rFonts w:ascii="Trebuchet MS" w:hAnsi="Trebuchet MS" w:cs="Arial"/>
          <w:b/>
          <w:color w:val="0000FF"/>
          <w:sz w:val="70"/>
          <w:szCs w:val="70"/>
        </w:rPr>
        <w:t>Member Advocate</w:t>
      </w:r>
    </w:p>
    <w:p w14:paraId="61A5F961" w14:textId="77777777" w:rsidR="00DD193E" w:rsidRPr="00580D6F" w:rsidRDefault="00DD193E" w:rsidP="00DD193E">
      <w:pPr>
        <w:jc w:val="center"/>
        <w:rPr>
          <w:rFonts w:ascii="Trebuchet MS" w:hAnsi="Trebuchet MS"/>
          <w:b/>
          <w:u w:val="single"/>
        </w:rPr>
      </w:pPr>
    </w:p>
    <w:p w14:paraId="375CE81D" w14:textId="77777777" w:rsidR="00DD193E" w:rsidRPr="00580D6F" w:rsidRDefault="00DD193E" w:rsidP="00DD193E">
      <w:pPr>
        <w:jc w:val="center"/>
        <w:rPr>
          <w:rFonts w:ascii="Trebuchet MS" w:hAnsi="Trebuchet MS"/>
          <w:b/>
          <w:u w:val="single"/>
        </w:rPr>
      </w:pPr>
    </w:p>
    <w:p w14:paraId="02416D44" w14:textId="5B776C94" w:rsidR="00DD193E" w:rsidRDefault="00DD193E" w:rsidP="00DD193E">
      <w:pPr>
        <w:keepNext/>
        <w:jc w:val="center"/>
        <w:outlineLvl w:val="0"/>
        <w:rPr>
          <w:rFonts w:ascii="Trebuchet MS" w:hAnsi="Trebuchet MS"/>
          <w:b/>
          <w:bCs/>
          <w:sz w:val="40"/>
          <w:szCs w:val="48"/>
        </w:rPr>
      </w:pPr>
      <w:r>
        <w:rPr>
          <w:rFonts w:ascii="Trebuchet MS" w:hAnsi="Trebuchet MS"/>
          <w:b/>
          <w:bCs/>
          <w:sz w:val="40"/>
          <w:szCs w:val="48"/>
        </w:rPr>
        <w:t>MEMBER REP</w:t>
      </w:r>
    </w:p>
    <w:p w14:paraId="23097D2E" w14:textId="77777777" w:rsidR="00DD193E" w:rsidRPr="002B7F43" w:rsidRDefault="00DD193E" w:rsidP="00DD193E">
      <w:pPr>
        <w:keepNext/>
        <w:jc w:val="center"/>
        <w:outlineLvl w:val="0"/>
        <w:rPr>
          <w:rFonts w:ascii="Trebuchet MS" w:hAnsi="Trebuchet MS"/>
          <w:b/>
          <w:bCs/>
          <w:sz w:val="40"/>
          <w:szCs w:val="48"/>
        </w:rPr>
      </w:pPr>
    </w:p>
    <w:p w14:paraId="185B2A67" w14:textId="64137AD0" w:rsidR="00DD193E" w:rsidRPr="00580D6F" w:rsidRDefault="00DD193E" w:rsidP="008A517B">
      <w:pPr>
        <w:keepNext/>
        <w:outlineLvl w:val="3"/>
        <w:rPr>
          <w:rFonts w:ascii="Trebuchet MS" w:hAnsi="Trebuchet MS"/>
          <w:b/>
        </w:rPr>
      </w:pPr>
    </w:p>
    <w:p w14:paraId="1D687866" w14:textId="2F589712" w:rsidR="008A517B" w:rsidRPr="0083091B" w:rsidRDefault="0083091B" w:rsidP="00191034">
      <w:pPr>
        <w:numPr>
          <w:ilvl w:val="0"/>
          <w:numId w:val="56"/>
        </w:numPr>
        <w:rPr>
          <w:rFonts w:ascii="Trebuchet MS" w:hAnsi="Trebuchet MS"/>
          <w:sz w:val="26"/>
          <w:szCs w:val="26"/>
        </w:rPr>
      </w:pPr>
      <w:r w:rsidRPr="0083091B">
        <w:rPr>
          <w:rFonts w:ascii="Trebuchet MS" w:hAnsi="Trebuchet MS"/>
          <w:sz w:val="26"/>
          <w:szCs w:val="26"/>
        </w:rPr>
        <w:t>Provide information sources and referrals to members.</w:t>
      </w:r>
    </w:p>
    <w:p w14:paraId="5E1AD701" w14:textId="77777777" w:rsidR="008A517B" w:rsidRPr="0083091B" w:rsidRDefault="008A517B" w:rsidP="008A517B">
      <w:pPr>
        <w:ind w:left="1440"/>
        <w:rPr>
          <w:rFonts w:ascii="Trebuchet MS" w:hAnsi="Trebuchet MS"/>
          <w:sz w:val="26"/>
          <w:szCs w:val="26"/>
        </w:rPr>
      </w:pPr>
    </w:p>
    <w:p w14:paraId="6514F658" w14:textId="7B08CC1D" w:rsidR="00DD193E" w:rsidRPr="0083091B" w:rsidRDefault="0083091B" w:rsidP="00191034">
      <w:pPr>
        <w:numPr>
          <w:ilvl w:val="0"/>
          <w:numId w:val="56"/>
        </w:numPr>
        <w:rPr>
          <w:rFonts w:ascii="Trebuchet MS" w:hAnsi="Trebuchet MS"/>
          <w:sz w:val="26"/>
          <w:szCs w:val="26"/>
        </w:rPr>
      </w:pPr>
      <w:r w:rsidRPr="0083091B">
        <w:rPr>
          <w:rFonts w:ascii="Trebuchet MS" w:hAnsi="Trebuchet MS"/>
          <w:sz w:val="26"/>
          <w:szCs w:val="26"/>
        </w:rPr>
        <w:t>Represent members in meetings with the supervisor</w:t>
      </w:r>
    </w:p>
    <w:p w14:paraId="703B7D62" w14:textId="77777777" w:rsidR="00DD193E" w:rsidRPr="0083091B" w:rsidRDefault="00DD193E" w:rsidP="00DD193E">
      <w:pPr>
        <w:ind w:left="1440"/>
        <w:rPr>
          <w:rFonts w:ascii="Trebuchet MS" w:hAnsi="Trebuchet MS"/>
          <w:sz w:val="26"/>
          <w:szCs w:val="26"/>
        </w:rPr>
      </w:pPr>
    </w:p>
    <w:p w14:paraId="5DC5020F" w14:textId="50E4BE94" w:rsidR="00DD193E" w:rsidRPr="0083091B" w:rsidRDefault="0083091B" w:rsidP="00191034">
      <w:pPr>
        <w:numPr>
          <w:ilvl w:val="0"/>
          <w:numId w:val="56"/>
        </w:numPr>
        <w:rPr>
          <w:rFonts w:ascii="Trebuchet MS" w:hAnsi="Trebuchet MS"/>
          <w:sz w:val="26"/>
          <w:szCs w:val="26"/>
        </w:rPr>
      </w:pPr>
      <w:r w:rsidRPr="0083091B">
        <w:rPr>
          <w:rFonts w:ascii="Trebuchet MS" w:hAnsi="Trebuchet MS"/>
          <w:sz w:val="26"/>
          <w:szCs w:val="26"/>
        </w:rPr>
        <w:t>Establish a working relationship with site administrator.</w:t>
      </w:r>
      <w:r w:rsidRPr="0083091B">
        <w:rPr>
          <w:rFonts w:ascii="Trebuchet MS" w:hAnsi="Trebuchet MS"/>
          <w:sz w:val="26"/>
          <w:szCs w:val="26"/>
        </w:rPr>
        <w:br/>
      </w:r>
    </w:p>
    <w:p w14:paraId="69ECF4C7" w14:textId="4FCF6498" w:rsidR="00DD193E" w:rsidRPr="0083091B" w:rsidRDefault="0083091B" w:rsidP="00191034">
      <w:pPr>
        <w:numPr>
          <w:ilvl w:val="0"/>
          <w:numId w:val="56"/>
        </w:numPr>
        <w:rPr>
          <w:rFonts w:ascii="Trebuchet MS" w:hAnsi="Trebuchet MS"/>
          <w:sz w:val="26"/>
          <w:szCs w:val="26"/>
        </w:rPr>
      </w:pPr>
      <w:r w:rsidRPr="0083091B">
        <w:rPr>
          <w:rFonts w:ascii="Trebuchet MS" w:hAnsi="Trebuchet MS"/>
          <w:sz w:val="26"/>
          <w:szCs w:val="26"/>
        </w:rPr>
        <w:t>Keep leadership and staff updated of problems.</w:t>
      </w:r>
    </w:p>
    <w:p w14:paraId="427775BF" w14:textId="77777777" w:rsidR="00DD193E" w:rsidRPr="0083091B" w:rsidRDefault="00DD193E" w:rsidP="00DD193E">
      <w:pPr>
        <w:ind w:left="720"/>
        <w:rPr>
          <w:rFonts w:ascii="Trebuchet MS" w:hAnsi="Trebuchet MS"/>
          <w:sz w:val="26"/>
          <w:szCs w:val="26"/>
        </w:rPr>
      </w:pPr>
    </w:p>
    <w:p w14:paraId="4D1D36AE" w14:textId="0FEF7A6D" w:rsidR="00DD193E" w:rsidRPr="0083091B" w:rsidRDefault="0083091B" w:rsidP="00191034">
      <w:pPr>
        <w:numPr>
          <w:ilvl w:val="0"/>
          <w:numId w:val="56"/>
        </w:numPr>
        <w:rPr>
          <w:rFonts w:ascii="Trebuchet MS" w:hAnsi="Trebuchet MS"/>
          <w:sz w:val="26"/>
          <w:szCs w:val="26"/>
        </w:rPr>
      </w:pPr>
      <w:r w:rsidRPr="0083091B">
        <w:rPr>
          <w:rFonts w:ascii="Trebuchet MS" w:hAnsi="Trebuchet MS"/>
          <w:sz w:val="26"/>
          <w:szCs w:val="26"/>
        </w:rPr>
        <w:t>Hold meetings at the site after each rep council meeting</w:t>
      </w:r>
    </w:p>
    <w:p w14:paraId="74C7A220" w14:textId="77777777" w:rsidR="00DD193E" w:rsidRPr="0083091B" w:rsidRDefault="00DD193E" w:rsidP="00DD193E">
      <w:pPr>
        <w:tabs>
          <w:tab w:val="left" w:pos="1440"/>
        </w:tabs>
        <w:ind w:left="1440"/>
        <w:rPr>
          <w:rFonts w:ascii="Trebuchet MS" w:hAnsi="Trebuchet MS"/>
          <w:sz w:val="26"/>
          <w:szCs w:val="26"/>
        </w:rPr>
      </w:pPr>
    </w:p>
    <w:p w14:paraId="0493B98F" w14:textId="4C101C2E" w:rsidR="00DD193E" w:rsidRPr="0083091B" w:rsidRDefault="0083091B" w:rsidP="00191034">
      <w:pPr>
        <w:numPr>
          <w:ilvl w:val="0"/>
          <w:numId w:val="56"/>
        </w:numPr>
        <w:rPr>
          <w:rFonts w:ascii="Trebuchet MS" w:hAnsi="Trebuchet MS"/>
          <w:sz w:val="26"/>
          <w:szCs w:val="26"/>
        </w:rPr>
      </w:pPr>
      <w:r w:rsidRPr="0083091B">
        <w:rPr>
          <w:rFonts w:ascii="Trebuchet MS" w:hAnsi="Trebuchet MS"/>
          <w:sz w:val="26"/>
          <w:szCs w:val="26"/>
        </w:rPr>
        <w:t>Distribute union materials in a timely manner</w:t>
      </w:r>
    </w:p>
    <w:p w14:paraId="3242590C" w14:textId="77777777" w:rsidR="00474B97" w:rsidRPr="0083091B" w:rsidRDefault="00474B97" w:rsidP="00474B97">
      <w:pPr>
        <w:ind w:left="1440"/>
        <w:rPr>
          <w:rFonts w:ascii="Trebuchet MS" w:hAnsi="Trebuchet MS"/>
          <w:sz w:val="26"/>
          <w:szCs w:val="26"/>
        </w:rPr>
      </w:pPr>
    </w:p>
    <w:p w14:paraId="365F00BE" w14:textId="61A2EB95" w:rsidR="00474B97" w:rsidRPr="0083091B" w:rsidRDefault="0083091B" w:rsidP="00191034">
      <w:pPr>
        <w:numPr>
          <w:ilvl w:val="0"/>
          <w:numId w:val="56"/>
        </w:numPr>
        <w:rPr>
          <w:rFonts w:ascii="Trebuchet MS" w:hAnsi="Trebuchet MS"/>
          <w:sz w:val="26"/>
          <w:szCs w:val="26"/>
        </w:rPr>
      </w:pPr>
      <w:r w:rsidRPr="0083091B">
        <w:rPr>
          <w:rFonts w:ascii="Trebuchet MS" w:hAnsi="Trebuchet MS"/>
          <w:sz w:val="26"/>
          <w:szCs w:val="26"/>
        </w:rPr>
        <w:t>Assist members with problems or concerns</w:t>
      </w:r>
    </w:p>
    <w:p w14:paraId="75AC5BA0" w14:textId="0F715B06" w:rsidR="00DD193E" w:rsidRPr="00A42628" w:rsidRDefault="00DD193E" w:rsidP="00DD193E">
      <w:pPr>
        <w:tabs>
          <w:tab w:val="left" w:pos="2247"/>
        </w:tabs>
        <w:rPr>
          <w:rFonts w:ascii="Trebuchet MS" w:hAnsi="Trebuchet MS"/>
          <w:b/>
          <w:sz w:val="26"/>
          <w:szCs w:val="26"/>
        </w:rPr>
      </w:pPr>
      <w:r w:rsidRPr="00A42628">
        <w:rPr>
          <w:rFonts w:ascii="Trebuchet MS" w:hAnsi="Trebuchet MS"/>
          <w:b/>
          <w:sz w:val="26"/>
          <w:szCs w:val="26"/>
        </w:rPr>
        <w:tab/>
      </w:r>
    </w:p>
    <w:p w14:paraId="70440AD3" w14:textId="6128E9BC" w:rsidR="00DD193E" w:rsidRPr="00A42628" w:rsidRDefault="00DD193E" w:rsidP="00DD193E">
      <w:pPr>
        <w:tabs>
          <w:tab w:val="left" w:pos="2247"/>
        </w:tabs>
        <w:rPr>
          <w:rFonts w:ascii="Trebuchet MS" w:hAnsi="Trebuchet MS"/>
          <w:b/>
          <w:sz w:val="26"/>
          <w:szCs w:val="26"/>
        </w:rPr>
      </w:pPr>
    </w:p>
    <w:p w14:paraId="7D602AAC" w14:textId="0ABDAF2E" w:rsidR="00DD193E" w:rsidRPr="008D6EF8" w:rsidRDefault="00C834BD" w:rsidP="00DD193E">
      <w:pPr>
        <w:pStyle w:val="Title1"/>
        <w:rPr>
          <w:rFonts w:ascii="Trebuchet MS" w:hAnsi="Trebuchet MS"/>
          <w:sz w:val="48"/>
        </w:rPr>
      </w:pPr>
      <w:r>
        <w:rPr>
          <w:rFonts w:ascii="Trebuchet MS" w:hAnsi="Trebuchet MS"/>
          <w:noProof/>
        </w:rPr>
        <w:drawing>
          <wp:anchor distT="0" distB="0" distL="114300" distR="114300" simplePos="0" relativeHeight="251658272" behindDoc="0" locked="0" layoutInCell="1" allowOverlap="1" wp14:anchorId="19E662FB" wp14:editId="18EF41E4">
            <wp:simplePos x="0" y="0"/>
            <wp:positionH relativeFrom="column">
              <wp:posOffset>2337435</wp:posOffset>
            </wp:positionH>
            <wp:positionV relativeFrom="paragraph">
              <wp:posOffset>648335</wp:posOffset>
            </wp:positionV>
            <wp:extent cx="1809750" cy="1647825"/>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809750" cy="1647825"/>
                    </a:xfrm>
                    <a:prstGeom prst="rect">
                      <a:avLst/>
                    </a:prstGeom>
                    <a:noFill/>
                  </pic:spPr>
                </pic:pic>
              </a:graphicData>
            </a:graphic>
            <wp14:sizeRelH relativeFrom="page">
              <wp14:pctWidth>0</wp14:pctWidth>
            </wp14:sizeRelH>
            <wp14:sizeRelV relativeFrom="page">
              <wp14:pctHeight>0</wp14:pctHeight>
            </wp14:sizeRelV>
          </wp:anchor>
        </w:drawing>
      </w:r>
      <w:r w:rsidR="00DD193E">
        <w:rPr>
          <w:rFonts w:ascii="Trebuchet MS" w:hAnsi="Trebuchet MS"/>
        </w:rPr>
        <w:br w:type="page"/>
      </w:r>
      <w:bookmarkStart w:id="8" w:name="_Toc77584670"/>
      <w:bookmarkStart w:id="9" w:name="_Toc77586774"/>
    </w:p>
    <w:p w14:paraId="73AEB229" w14:textId="1649EF4B" w:rsidR="0000111C" w:rsidRPr="003061DB" w:rsidRDefault="0000111C" w:rsidP="0000111C">
      <w:pPr>
        <w:pStyle w:val="PlainText"/>
        <w:jc w:val="center"/>
        <w:rPr>
          <w:rFonts w:ascii="Trebuchet MS" w:hAnsi="Trebuchet MS"/>
          <w:b/>
          <w:sz w:val="40"/>
          <w:szCs w:val="40"/>
          <w:u w:val="single"/>
        </w:rPr>
      </w:pPr>
      <w:r w:rsidRPr="003061DB">
        <w:rPr>
          <w:rFonts w:ascii="Trebuchet MS" w:hAnsi="Trebuchet MS"/>
          <w:b/>
          <w:sz w:val="40"/>
          <w:szCs w:val="40"/>
          <w:u w:val="single"/>
        </w:rPr>
        <w:t>What Does It Mean to be an Advocate?</w:t>
      </w:r>
    </w:p>
    <w:p w14:paraId="0FF5BC71" w14:textId="77777777" w:rsidR="0000111C" w:rsidRDefault="0000111C" w:rsidP="0000111C">
      <w:pPr>
        <w:pStyle w:val="PlainText"/>
        <w:rPr>
          <w:rFonts w:ascii="Trebuchet MS" w:hAnsi="Trebuchet MS"/>
          <w:sz w:val="24"/>
          <w:szCs w:val="24"/>
        </w:rPr>
      </w:pPr>
    </w:p>
    <w:p w14:paraId="614B041B" w14:textId="77777777" w:rsidR="0000111C" w:rsidRPr="003061DB" w:rsidRDefault="0000111C" w:rsidP="0000111C">
      <w:pPr>
        <w:pStyle w:val="PlainText"/>
        <w:rPr>
          <w:rFonts w:ascii="Trebuchet MS" w:hAnsi="Trebuchet MS"/>
          <w:sz w:val="24"/>
          <w:szCs w:val="24"/>
        </w:rPr>
      </w:pPr>
    </w:p>
    <w:p w14:paraId="15E95D79" w14:textId="77777777" w:rsidR="0000111C" w:rsidRPr="003061DB" w:rsidRDefault="0000111C" w:rsidP="0000111C">
      <w:pPr>
        <w:pStyle w:val="PlainText"/>
        <w:numPr>
          <w:ilvl w:val="0"/>
          <w:numId w:val="110"/>
        </w:numPr>
        <w:rPr>
          <w:rFonts w:ascii="Trebuchet MS" w:hAnsi="Trebuchet MS"/>
          <w:szCs w:val="22"/>
        </w:rPr>
      </w:pPr>
      <w:r w:rsidRPr="003061DB">
        <w:rPr>
          <w:rFonts w:ascii="Trebuchet MS" w:hAnsi="Trebuchet MS"/>
          <w:szCs w:val="22"/>
        </w:rPr>
        <w:t>As an Association Representative, your role is to defend the processes outlined in the contract, to ensure processes are implemented fairly, and that every member has the right to a defense.</w:t>
      </w:r>
    </w:p>
    <w:p w14:paraId="34B3A062" w14:textId="77777777" w:rsidR="0000111C" w:rsidRPr="003061DB" w:rsidRDefault="0000111C" w:rsidP="0000111C">
      <w:pPr>
        <w:pStyle w:val="PlainText"/>
        <w:rPr>
          <w:rFonts w:ascii="Trebuchet MS" w:hAnsi="Trebuchet MS"/>
          <w:szCs w:val="22"/>
        </w:rPr>
      </w:pPr>
    </w:p>
    <w:p w14:paraId="6A1C96A2" w14:textId="77777777" w:rsidR="0000111C" w:rsidRPr="003061DB" w:rsidRDefault="0000111C" w:rsidP="0000111C">
      <w:pPr>
        <w:pStyle w:val="PlainText"/>
        <w:numPr>
          <w:ilvl w:val="0"/>
          <w:numId w:val="110"/>
        </w:numPr>
        <w:rPr>
          <w:rFonts w:ascii="Trebuchet MS" w:hAnsi="Trebuchet MS"/>
          <w:szCs w:val="22"/>
        </w:rPr>
      </w:pPr>
      <w:r w:rsidRPr="003061DB">
        <w:rPr>
          <w:rFonts w:ascii="Trebuchet MS" w:hAnsi="Trebuchet MS"/>
          <w:szCs w:val="22"/>
        </w:rPr>
        <w:t>Seek out employees who you know are either in trouble, or have concerns about issues on which you may be helpful. Do not wait for them to come to you. They may be too embarrassed or shy or may believe that no one can help them. Maybe you can't, but at least give it a try.</w:t>
      </w:r>
    </w:p>
    <w:p w14:paraId="65CBA62E" w14:textId="77777777" w:rsidR="0000111C" w:rsidRPr="003061DB" w:rsidRDefault="0000111C" w:rsidP="0000111C">
      <w:pPr>
        <w:pStyle w:val="PlainText"/>
        <w:rPr>
          <w:rFonts w:ascii="Trebuchet MS" w:hAnsi="Trebuchet MS"/>
          <w:szCs w:val="22"/>
        </w:rPr>
      </w:pPr>
    </w:p>
    <w:p w14:paraId="50B3310A" w14:textId="77777777" w:rsidR="0000111C" w:rsidRPr="003061DB" w:rsidRDefault="0000111C" w:rsidP="0000111C">
      <w:pPr>
        <w:pStyle w:val="PlainText"/>
        <w:numPr>
          <w:ilvl w:val="0"/>
          <w:numId w:val="110"/>
        </w:numPr>
        <w:rPr>
          <w:rFonts w:ascii="Trebuchet MS" w:hAnsi="Trebuchet MS"/>
          <w:szCs w:val="22"/>
        </w:rPr>
      </w:pPr>
      <w:r w:rsidRPr="003061DB">
        <w:rPr>
          <w:rFonts w:ascii="Trebuchet MS" w:hAnsi="Trebuchet MS"/>
          <w:szCs w:val="22"/>
        </w:rPr>
        <w:t>Respect the employee’s position and point of view.  Offer encouragement, support, understanding, and acknowledgment of the problem or issue.  Do not treat it as insignificant even though it may seem to be.</w:t>
      </w:r>
    </w:p>
    <w:p w14:paraId="056D2FEB" w14:textId="77777777" w:rsidR="0000111C" w:rsidRPr="003061DB" w:rsidRDefault="0000111C" w:rsidP="0000111C">
      <w:pPr>
        <w:pStyle w:val="PlainText"/>
        <w:rPr>
          <w:rFonts w:ascii="Trebuchet MS" w:hAnsi="Trebuchet MS"/>
          <w:szCs w:val="22"/>
        </w:rPr>
      </w:pPr>
    </w:p>
    <w:p w14:paraId="48D3F155" w14:textId="77777777" w:rsidR="0000111C" w:rsidRPr="003061DB" w:rsidRDefault="0000111C" w:rsidP="0000111C">
      <w:pPr>
        <w:pStyle w:val="PlainText"/>
        <w:numPr>
          <w:ilvl w:val="0"/>
          <w:numId w:val="110"/>
        </w:numPr>
        <w:rPr>
          <w:rFonts w:ascii="Trebuchet MS" w:hAnsi="Trebuchet MS"/>
          <w:szCs w:val="22"/>
        </w:rPr>
      </w:pPr>
      <w:r w:rsidRPr="003061DB">
        <w:rPr>
          <w:rFonts w:ascii="Trebuchet MS" w:hAnsi="Trebuchet MS"/>
          <w:szCs w:val="22"/>
        </w:rPr>
        <w:t>Defend the employee’s rights. Do not judge the employee as a person nor make judgments with respect to his or her performance and competence. Your job is to defend the process - not to be the judge and jury.</w:t>
      </w:r>
    </w:p>
    <w:p w14:paraId="05DE351B" w14:textId="77777777" w:rsidR="0000111C" w:rsidRPr="003061DB" w:rsidRDefault="0000111C" w:rsidP="0000111C">
      <w:pPr>
        <w:pStyle w:val="PlainText"/>
        <w:rPr>
          <w:rFonts w:ascii="Trebuchet MS" w:hAnsi="Trebuchet MS"/>
          <w:szCs w:val="22"/>
        </w:rPr>
      </w:pPr>
    </w:p>
    <w:p w14:paraId="38A7FD83" w14:textId="77777777" w:rsidR="0000111C" w:rsidRPr="003061DB" w:rsidRDefault="0000111C" w:rsidP="0000111C">
      <w:pPr>
        <w:pStyle w:val="PlainText"/>
        <w:numPr>
          <w:ilvl w:val="0"/>
          <w:numId w:val="110"/>
        </w:numPr>
        <w:rPr>
          <w:rFonts w:ascii="Trebuchet MS" w:hAnsi="Trebuchet MS"/>
          <w:szCs w:val="22"/>
        </w:rPr>
      </w:pPr>
      <w:r w:rsidRPr="003061DB">
        <w:rPr>
          <w:rFonts w:ascii="Trebuchet MS" w:hAnsi="Trebuchet MS"/>
          <w:szCs w:val="22"/>
        </w:rPr>
        <w:t>The role of the Association is to listen to the complaint of a member, devise the best strategy for securing his or her interests, and set about securing a solution in the best way possible. The truth of the complaint will come out in the grievance process.</w:t>
      </w:r>
    </w:p>
    <w:p w14:paraId="1FB566FB" w14:textId="77777777" w:rsidR="0000111C" w:rsidRPr="003061DB" w:rsidRDefault="0000111C" w:rsidP="0000111C">
      <w:pPr>
        <w:pStyle w:val="PlainText"/>
        <w:rPr>
          <w:rFonts w:ascii="Trebuchet MS" w:hAnsi="Trebuchet MS"/>
          <w:szCs w:val="22"/>
        </w:rPr>
      </w:pPr>
    </w:p>
    <w:p w14:paraId="0D3C5D3D" w14:textId="77777777" w:rsidR="0000111C" w:rsidRPr="003061DB" w:rsidRDefault="0000111C" w:rsidP="0000111C">
      <w:pPr>
        <w:pStyle w:val="PlainText"/>
        <w:numPr>
          <w:ilvl w:val="0"/>
          <w:numId w:val="110"/>
        </w:numPr>
        <w:rPr>
          <w:rFonts w:ascii="Trebuchet MS" w:hAnsi="Trebuchet MS"/>
          <w:szCs w:val="22"/>
        </w:rPr>
      </w:pPr>
      <w:r w:rsidRPr="003061DB">
        <w:rPr>
          <w:rFonts w:ascii="Trebuchet MS" w:hAnsi="Trebuchet MS"/>
          <w:szCs w:val="22"/>
        </w:rPr>
        <w:t>Strictly observe the employee’s rights. Do not discuss the employee’s situation with other employees. If you need to investigate the problem or issue with other employees make every effort to do so without mentioning the employee’s name</w:t>
      </w:r>
    </w:p>
    <w:p w14:paraId="5FD1AD86" w14:textId="77777777" w:rsidR="0000111C" w:rsidRPr="003061DB" w:rsidRDefault="0000111C" w:rsidP="0000111C">
      <w:pPr>
        <w:pStyle w:val="PlainText"/>
        <w:rPr>
          <w:rFonts w:ascii="Trebuchet MS" w:hAnsi="Trebuchet MS"/>
          <w:szCs w:val="22"/>
        </w:rPr>
      </w:pPr>
    </w:p>
    <w:p w14:paraId="09FAC8A5" w14:textId="77777777" w:rsidR="0000111C" w:rsidRPr="003061DB" w:rsidRDefault="0000111C" w:rsidP="0000111C">
      <w:pPr>
        <w:pStyle w:val="PlainText"/>
        <w:numPr>
          <w:ilvl w:val="0"/>
          <w:numId w:val="110"/>
        </w:numPr>
        <w:rPr>
          <w:rFonts w:ascii="Trebuchet MS" w:hAnsi="Trebuchet MS"/>
          <w:szCs w:val="22"/>
        </w:rPr>
      </w:pPr>
      <w:r w:rsidRPr="003061DB">
        <w:rPr>
          <w:rFonts w:ascii="Trebuchet MS" w:hAnsi="Trebuchet MS"/>
          <w:szCs w:val="22"/>
        </w:rPr>
        <w:t>If the problem is serious, do not try to be heroic and handle it alone. Contact your CTA primary contact staff person immediately.</w:t>
      </w:r>
    </w:p>
    <w:p w14:paraId="74F0290C" w14:textId="77777777" w:rsidR="0000111C" w:rsidRPr="003061DB" w:rsidRDefault="0000111C" w:rsidP="0000111C">
      <w:pPr>
        <w:pStyle w:val="PlainText"/>
        <w:rPr>
          <w:rFonts w:ascii="Trebuchet MS" w:hAnsi="Trebuchet MS"/>
          <w:szCs w:val="22"/>
        </w:rPr>
      </w:pPr>
    </w:p>
    <w:p w14:paraId="3C6399A9" w14:textId="77777777" w:rsidR="0000111C" w:rsidRPr="003061DB" w:rsidRDefault="0000111C" w:rsidP="0000111C">
      <w:pPr>
        <w:pStyle w:val="PlainText"/>
        <w:numPr>
          <w:ilvl w:val="0"/>
          <w:numId w:val="110"/>
        </w:numPr>
        <w:rPr>
          <w:rFonts w:ascii="Trebuchet MS" w:hAnsi="Trebuchet MS"/>
          <w:szCs w:val="22"/>
        </w:rPr>
      </w:pPr>
      <w:r w:rsidRPr="003061DB">
        <w:rPr>
          <w:rFonts w:ascii="Trebuchet MS" w:hAnsi="Trebuchet MS"/>
          <w:szCs w:val="22"/>
        </w:rPr>
        <w:t>Meet with the principal or immediate supervisor if that person is required to reach solution to the matter. Make it clear that you are there to represent the employee, not to side with the principal. Management can take care of itself. The Association is there to represent members.</w:t>
      </w:r>
    </w:p>
    <w:p w14:paraId="540ABC3D" w14:textId="77777777" w:rsidR="0000111C" w:rsidRPr="003061DB" w:rsidRDefault="0000111C" w:rsidP="0000111C">
      <w:pPr>
        <w:pStyle w:val="PlainText"/>
        <w:rPr>
          <w:rFonts w:ascii="Trebuchet MS" w:hAnsi="Trebuchet MS"/>
          <w:szCs w:val="22"/>
        </w:rPr>
      </w:pPr>
    </w:p>
    <w:p w14:paraId="3AE453D1" w14:textId="77777777" w:rsidR="0000111C" w:rsidRPr="003061DB" w:rsidRDefault="0000111C" w:rsidP="0000111C">
      <w:pPr>
        <w:pStyle w:val="PlainText"/>
        <w:numPr>
          <w:ilvl w:val="0"/>
          <w:numId w:val="110"/>
        </w:numPr>
        <w:rPr>
          <w:rFonts w:ascii="Trebuchet MS" w:hAnsi="Trebuchet MS"/>
          <w:szCs w:val="22"/>
        </w:rPr>
      </w:pPr>
      <w:r w:rsidRPr="003061DB">
        <w:rPr>
          <w:rFonts w:ascii="Trebuchet MS" w:hAnsi="Trebuchet MS"/>
          <w:szCs w:val="22"/>
        </w:rPr>
        <w:t>Initiate the formal level of the grievance procedure if necessary.</w:t>
      </w:r>
    </w:p>
    <w:p w14:paraId="647042BA" w14:textId="77777777" w:rsidR="0000111C" w:rsidRPr="003061DB" w:rsidRDefault="0000111C" w:rsidP="0000111C">
      <w:pPr>
        <w:pStyle w:val="PlainText"/>
        <w:rPr>
          <w:rFonts w:ascii="Trebuchet MS" w:hAnsi="Trebuchet MS"/>
          <w:szCs w:val="22"/>
        </w:rPr>
      </w:pPr>
    </w:p>
    <w:p w14:paraId="41BCD68D" w14:textId="77777777" w:rsidR="0000111C" w:rsidRPr="003061DB" w:rsidRDefault="0000111C" w:rsidP="0000111C">
      <w:pPr>
        <w:pStyle w:val="PlainText"/>
        <w:numPr>
          <w:ilvl w:val="0"/>
          <w:numId w:val="110"/>
        </w:numPr>
        <w:rPr>
          <w:rFonts w:ascii="Trebuchet MS" w:hAnsi="Trebuchet MS"/>
          <w:szCs w:val="22"/>
        </w:rPr>
      </w:pPr>
      <w:r w:rsidRPr="003061DB">
        <w:rPr>
          <w:rFonts w:ascii="Trebuchet MS" w:hAnsi="Trebuchet MS"/>
          <w:szCs w:val="22"/>
        </w:rPr>
        <w:t>When you are meeting with the principal as an Association Representative, remember that you have parity in the meeting.  You are there as equals.</w:t>
      </w:r>
    </w:p>
    <w:p w14:paraId="047FB82B" w14:textId="77777777" w:rsidR="0000111C" w:rsidRPr="003061DB" w:rsidRDefault="0000111C" w:rsidP="0000111C">
      <w:pPr>
        <w:pStyle w:val="PlainText"/>
        <w:rPr>
          <w:rFonts w:ascii="Trebuchet MS" w:hAnsi="Trebuchet MS"/>
          <w:szCs w:val="22"/>
        </w:rPr>
      </w:pPr>
    </w:p>
    <w:p w14:paraId="32C8EE0A" w14:textId="77777777" w:rsidR="0000111C" w:rsidRPr="003061DB" w:rsidRDefault="0000111C" w:rsidP="0000111C">
      <w:pPr>
        <w:pStyle w:val="PlainText"/>
        <w:numPr>
          <w:ilvl w:val="0"/>
          <w:numId w:val="110"/>
        </w:numPr>
        <w:rPr>
          <w:rFonts w:ascii="Trebuchet MS" w:hAnsi="Trebuchet MS"/>
          <w:szCs w:val="22"/>
        </w:rPr>
      </w:pPr>
      <w:r w:rsidRPr="003061DB">
        <w:rPr>
          <w:rFonts w:ascii="Trebuchet MS" w:hAnsi="Trebuchet MS"/>
          <w:noProof/>
          <w:szCs w:val="22"/>
        </w:rPr>
        <mc:AlternateContent>
          <mc:Choice Requires="wps">
            <w:drawing>
              <wp:anchor distT="45720" distB="45720" distL="114300" distR="114300" simplePos="0" relativeHeight="251758649" behindDoc="0" locked="0" layoutInCell="1" allowOverlap="1" wp14:anchorId="4796E5F1" wp14:editId="030018F5">
                <wp:simplePos x="0" y="0"/>
                <wp:positionH relativeFrom="column">
                  <wp:posOffset>3733800</wp:posOffset>
                </wp:positionH>
                <wp:positionV relativeFrom="paragraph">
                  <wp:posOffset>540385</wp:posOffset>
                </wp:positionV>
                <wp:extent cx="2847975" cy="828675"/>
                <wp:effectExtent l="0" t="0" r="9525" b="9525"/>
                <wp:wrapSquare wrapText="bothSides"/>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828675"/>
                        </a:xfrm>
                        <a:prstGeom prst="rect">
                          <a:avLst/>
                        </a:prstGeom>
                        <a:solidFill>
                          <a:srgbClr val="FFFFFF"/>
                        </a:solidFill>
                        <a:ln w="9525">
                          <a:noFill/>
                          <a:miter lim="800000"/>
                          <a:headEnd/>
                          <a:tailEnd/>
                        </a:ln>
                      </wps:spPr>
                      <wps:txbx>
                        <w:txbxContent>
                          <w:p w14:paraId="7FE0CDE6" w14:textId="77777777" w:rsidR="000E6A26" w:rsidRDefault="000E6A26" w:rsidP="0000111C">
                            <w:r>
                              <w:rPr>
                                <w:noProof/>
                              </w:rPr>
                              <w:drawing>
                                <wp:inline distT="0" distB="0" distL="0" distR="0" wp14:anchorId="6E47F5A0" wp14:editId="59A6EBBE">
                                  <wp:extent cx="2705100" cy="800735"/>
                                  <wp:effectExtent l="0" t="0" r="0" b="0"/>
                                  <wp:docPr id="35" name="Picture 3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753053" cy="81493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2E47791">
              <v:shape w14:anchorId="4796E5F1" id="_x0000_s1064" type="#_x0000_t202" style="position:absolute;left:0;text-align:left;margin-left:294pt;margin-top:42.55pt;width:224.25pt;height:65.25pt;z-index:2517586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" stroked="f">
                <v:textbox>
                  <w:txbxContent>
                    <w:p w14:paraId="1299C43A" w14:textId="77777777" w:rsidR="000E6A26" w:rsidRDefault="000E6A26" w:rsidP="0000111C">
                      <w:r>
                        <w:rPr>
                          <w:noProof/>
                        </w:rPr>
                        <w:drawing>
                          <wp:inline distT="0" distB="0" distL="0" distR="0" wp14:anchorId="5C3EC206" wp14:editId="59A6EBBE">
                            <wp:extent cx="2705100" cy="800735"/>
                            <wp:effectExtent l="0" t="0" r="0" b="0"/>
                            <wp:docPr id="40232141" name="Picture 3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753053" cy="814930"/>
                                    </a:xfrm>
                                    <a:prstGeom prst="rect">
                                      <a:avLst/>
                                    </a:prstGeom>
                                    <a:noFill/>
                                    <a:ln>
                                      <a:noFill/>
                                    </a:ln>
                                  </pic:spPr>
                                </pic:pic>
                              </a:graphicData>
                            </a:graphic>
                          </wp:inline>
                        </w:drawing>
                      </w:r>
                    </w:p>
                  </w:txbxContent>
                </v:textbox>
                <w10:wrap type="square"/>
              </v:shape>
            </w:pict>
          </mc:Fallback>
        </mc:AlternateContent>
      </w:r>
      <w:r w:rsidRPr="003061DB">
        <w:rPr>
          <w:rFonts w:ascii="Trebuchet MS" w:hAnsi="Trebuchet MS"/>
          <w:szCs w:val="22"/>
        </w:rPr>
        <w:t xml:space="preserve">If an employee has a complaint against another employee it is not the Association’s business to resolve it unless it can be turned into a complaint against management. However, a conscientious grievance representative may try to mediate informally. </w:t>
      </w:r>
    </w:p>
    <w:p w14:paraId="6160B3BF" w14:textId="77777777" w:rsidR="0000111C" w:rsidRDefault="0000111C" w:rsidP="0000111C">
      <w:pPr>
        <w:jc w:val="center"/>
        <w:rPr>
          <w:rFonts w:ascii="Arial" w:hAnsi="Arial" w:cs="Arial"/>
          <w:b/>
          <w:sz w:val="26"/>
          <w:szCs w:val="26"/>
          <w:u w:val="single"/>
        </w:rPr>
      </w:pPr>
    </w:p>
    <w:p w14:paraId="55DC967A" w14:textId="77777777" w:rsidR="0000111C" w:rsidRDefault="0000111C" w:rsidP="0000111C">
      <w:pPr>
        <w:jc w:val="center"/>
        <w:rPr>
          <w:rFonts w:ascii="Arial" w:hAnsi="Arial" w:cs="Arial"/>
          <w:b/>
          <w:sz w:val="26"/>
          <w:szCs w:val="26"/>
          <w:u w:val="single"/>
        </w:rPr>
      </w:pPr>
    </w:p>
    <w:p w14:paraId="0A85BC56" w14:textId="77777777" w:rsidR="0000111C" w:rsidRDefault="0000111C" w:rsidP="0000111C">
      <w:pPr>
        <w:jc w:val="center"/>
        <w:rPr>
          <w:rFonts w:ascii="Arial" w:hAnsi="Arial" w:cs="Arial"/>
          <w:b/>
          <w:bCs/>
          <w:w w:val="118"/>
          <w:sz w:val="42"/>
          <w:szCs w:val="42"/>
        </w:rPr>
      </w:pPr>
    </w:p>
    <w:p w14:paraId="3B78CC4B" w14:textId="77777777" w:rsidR="0061708E" w:rsidRPr="005C55EB" w:rsidRDefault="0061708E" w:rsidP="0061708E">
      <w:pPr>
        <w:tabs>
          <w:tab w:val="left" w:pos="360"/>
        </w:tabs>
        <w:rPr>
          <w:rFonts w:ascii="Trebuchet MS" w:hAnsi="Trebuchet MS"/>
          <w:b/>
          <w:color w:val="808080" w:themeColor="background1" w:themeShade="80"/>
          <w:sz w:val="48"/>
          <w:szCs w:val="48"/>
        </w:rPr>
      </w:pPr>
      <w:r w:rsidRPr="00112E2F">
        <w:rPr>
          <w:rFonts w:ascii="Trebuchet MS" w:hAnsi="Trebuchet MS"/>
          <w:b/>
          <w:color w:val="0070C0"/>
          <w:sz w:val="48"/>
          <w:szCs w:val="48"/>
        </w:rPr>
        <w:t>Right to Union Representation</w:t>
      </w:r>
    </w:p>
    <w:p w14:paraId="24423748" w14:textId="77777777" w:rsidR="0061708E" w:rsidRPr="005C55EB" w:rsidRDefault="0061708E" w:rsidP="0061708E">
      <w:pPr>
        <w:rPr>
          <w:rFonts w:ascii="Trebuchet MS" w:hAnsi="Trebuchet MS"/>
          <w:b/>
          <w:sz w:val="36"/>
          <w:szCs w:val="36"/>
        </w:rPr>
      </w:pPr>
      <w:r w:rsidRPr="005C55EB">
        <w:rPr>
          <w:rFonts w:ascii="Trebuchet MS" w:hAnsi="Trebuchet MS"/>
          <w:b/>
          <w:sz w:val="36"/>
          <w:szCs w:val="36"/>
        </w:rPr>
        <w:t>Small Group Discussion</w:t>
      </w:r>
    </w:p>
    <w:p w14:paraId="1B4F9D6D" w14:textId="77777777" w:rsidR="0061708E" w:rsidRPr="005C55EB" w:rsidRDefault="0061708E" w:rsidP="0061708E">
      <w:pPr>
        <w:rPr>
          <w:rFonts w:ascii="Trebuchet MS" w:hAnsi="Trebuchet MS"/>
          <w:b/>
          <w:sz w:val="36"/>
          <w:szCs w:val="36"/>
        </w:rPr>
      </w:pPr>
    </w:p>
    <w:p w14:paraId="58571106" w14:textId="77777777" w:rsidR="0061708E" w:rsidRDefault="0061708E" w:rsidP="0061708E">
      <w:pPr>
        <w:rPr>
          <w:rFonts w:ascii="Trebuchet MS" w:hAnsi="Trebuchet MS"/>
        </w:rPr>
      </w:pPr>
      <w:r w:rsidRPr="005C55EB">
        <w:rPr>
          <w:rFonts w:ascii="Trebuchet MS" w:hAnsi="Trebuchet MS"/>
        </w:rPr>
        <w:t>The California Educational Employment Relations Act (EERA) affords public school employees the right to:</w:t>
      </w:r>
    </w:p>
    <w:p w14:paraId="1F34F663" w14:textId="77777777" w:rsidR="0061708E" w:rsidRPr="005C55EB" w:rsidRDefault="0061708E" w:rsidP="0061708E">
      <w:pPr>
        <w:rPr>
          <w:rFonts w:ascii="Trebuchet MS" w:hAnsi="Trebuchet MS"/>
        </w:rPr>
      </w:pPr>
    </w:p>
    <w:p w14:paraId="4DDCFA52" w14:textId="77777777" w:rsidR="0061708E" w:rsidRPr="005C55EB" w:rsidRDefault="0061708E" w:rsidP="0061708E">
      <w:pPr>
        <w:pStyle w:val="ListParagraph"/>
        <w:numPr>
          <w:ilvl w:val="0"/>
          <w:numId w:val="108"/>
        </w:numPr>
        <w:rPr>
          <w:rFonts w:ascii="Trebuchet MS" w:hAnsi="Trebuchet MS"/>
        </w:rPr>
      </w:pPr>
      <w:r w:rsidRPr="005C55EB">
        <w:rPr>
          <w:rFonts w:ascii="Trebuchet MS" w:hAnsi="Trebuchet MS"/>
        </w:rPr>
        <w:t>To organize a union</w:t>
      </w:r>
    </w:p>
    <w:p w14:paraId="317C0B22" w14:textId="77777777" w:rsidR="0061708E" w:rsidRPr="005C55EB" w:rsidRDefault="0061708E" w:rsidP="0061708E">
      <w:pPr>
        <w:pStyle w:val="ListParagraph"/>
        <w:numPr>
          <w:ilvl w:val="0"/>
          <w:numId w:val="108"/>
        </w:numPr>
        <w:rPr>
          <w:rFonts w:ascii="Trebuchet MS" w:hAnsi="Trebuchet MS"/>
        </w:rPr>
      </w:pPr>
      <w:r w:rsidRPr="005C55EB">
        <w:rPr>
          <w:rFonts w:ascii="Trebuchet MS" w:hAnsi="Trebuchet MS"/>
        </w:rPr>
        <w:t>To bargain collectively</w:t>
      </w:r>
    </w:p>
    <w:p w14:paraId="7EC3EE0A" w14:textId="77777777" w:rsidR="0061708E" w:rsidRPr="005C55EB" w:rsidRDefault="0061708E" w:rsidP="0061708E">
      <w:pPr>
        <w:pStyle w:val="ListParagraph"/>
        <w:numPr>
          <w:ilvl w:val="0"/>
          <w:numId w:val="108"/>
        </w:numPr>
        <w:rPr>
          <w:rFonts w:ascii="Trebuchet MS" w:hAnsi="Trebuchet MS"/>
        </w:rPr>
      </w:pPr>
      <w:r w:rsidRPr="005C55EB">
        <w:rPr>
          <w:rFonts w:ascii="Trebuchet MS" w:hAnsi="Trebuchet MS"/>
        </w:rPr>
        <w:t>To engage in union activities for the purpose of collective bargaining or other mutual aid or protection</w:t>
      </w:r>
    </w:p>
    <w:p w14:paraId="3D8FFBE8" w14:textId="77777777" w:rsidR="0061708E" w:rsidRDefault="0061708E" w:rsidP="0061708E">
      <w:pPr>
        <w:pStyle w:val="ListParagraph"/>
        <w:numPr>
          <w:ilvl w:val="0"/>
          <w:numId w:val="108"/>
        </w:numPr>
        <w:rPr>
          <w:rFonts w:ascii="Trebuchet MS" w:hAnsi="Trebuchet MS"/>
        </w:rPr>
      </w:pPr>
      <w:r w:rsidRPr="005C55EB">
        <w:rPr>
          <w:rFonts w:ascii="Trebuchet MS" w:hAnsi="Trebuchet MS"/>
        </w:rPr>
        <w:t>To have union representation in certain matters</w:t>
      </w:r>
    </w:p>
    <w:p w14:paraId="57BFB9F0" w14:textId="77777777" w:rsidR="0061708E" w:rsidRPr="005C55EB" w:rsidRDefault="0061708E" w:rsidP="0061708E">
      <w:pPr>
        <w:pStyle w:val="ListParagraph"/>
        <w:ind w:left="773"/>
        <w:rPr>
          <w:rFonts w:ascii="Trebuchet MS" w:hAnsi="Trebuchet MS"/>
        </w:rPr>
      </w:pPr>
    </w:p>
    <w:p w14:paraId="714D110A" w14:textId="77777777" w:rsidR="0061708E" w:rsidRPr="005C55EB" w:rsidRDefault="0061708E" w:rsidP="0061708E">
      <w:pPr>
        <w:rPr>
          <w:rFonts w:ascii="Trebuchet MS" w:hAnsi="Trebuchet MS"/>
        </w:rPr>
      </w:pPr>
      <w:r w:rsidRPr="005C55EB">
        <w:rPr>
          <w:rFonts w:ascii="Trebuchet MS" w:hAnsi="Trebuchet MS"/>
        </w:rPr>
        <w:t xml:space="preserve">The EERA, section 3543.2(a), states that public school employees who have a union are entitled to union representation in “[…] matters relating to wages, hours of employment, and </w:t>
      </w:r>
      <w:r w:rsidRPr="005C55EB">
        <w:rPr>
          <w:rFonts w:ascii="Trebuchet MS" w:hAnsi="Trebuchet MS"/>
          <w:i/>
        </w:rPr>
        <w:t>other terms and conditions of employment</w:t>
      </w:r>
      <w:r w:rsidRPr="005C55EB">
        <w:rPr>
          <w:rFonts w:ascii="Trebuchet MS" w:hAnsi="Trebuchet MS"/>
        </w:rPr>
        <w:t xml:space="preserve">” (emphasis added).  “Other terms and conditions of employment” is a broad term which includes things like evaluations, class size, leave, transfer, and discipline.  </w:t>
      </w:r>
    </w:p>
    <w:p w14:paraId="34939934" w14:textId="77777777" w:rsidR="0061708E" w:rsidRDefault="0061708E" w:rsidP="0061708E">
      <w:pPr>
        <w:rPr>
          <w:rFonts w:ascii="Trebuchet MS" w:hAnsi="Trebuchet MS"/>
        </w:rPr>
      </w:pPr>
    </w:p>
    <w:p w14:paraId="1D694160" w14:textId="77777777" w:rsidR="0061708E" w:rsidRPr="005C55EB" w:rsidRDefault="0061708E" w:rsidP="0061708E">
      <w:pPr>
        <w:rPr>
          <w:rFonts w:ascii="Trebuchet MS" w:hAnsi="Trebuchet MS"/>
        </w:rPr>
      </w:pPr>
      <w:r w:rsidRPr="005C55EB">
        <w:rPr>
          <w:rFonts w:ascii="Trebuchet MS" w:hAnsi="Trebuchet MS"/>
        </w:rPr>
        <w:t xml:space="preserve">This means that school employees who have a union are entitled to union representation in any meeting, interview, or discussion with their employer that they reasonably believe could lead to discipline or </w:t>
      </w:r>
      <w:r w:rsidRPr="005C55EB">
        <w:rPr>
          <w:rFonts w:ascii="Trebuchet MS" w:hAnsi="Trebuchet MS"/>
          <w:i/>
        </w:rPr>
        <w:t>otherwise impact the terms and conditions of their employment</w:t>
      </w:r>
      <w:r w:rsidRPr="005C55EB">
        <w:rPr>
          <w:rFonts w:ascii="Trebuchet MS" w:hAnsi="Trebuchet MS"/>
        </w:rPr>
        <w:t xml:space="preserve">.  </w:t>
      </w:r>
    </w:p>
    <w:p w14:paraId="69FDBF69" w14:textId="77777777" w:rsidR="0061708E" w:rsidRDefault="0061708E" w:rsidP="0061708E">
      <w:pPr>
        <w:rPr>
          <w:rFonts w:ascii="Trebuchet MS" w:hAnsi="Trebuchet MS"/>
        </w:rPr>
      </w:pPr>
    </w:p>
    <w:p w14:paraId="46A5208C" w14:textId="77777777" w:rsidR="0061708E" w:rsidRPr="005C55EB" w:rsidRDefault="0061708E" w:rsidP="0061708E">
      <w:pPr>
        <w:rPr>
          <w:rFonts w:ascii="Trebuchet MS" w:hAnsi="Trebuchet MS"/>
        </w:rPr>
      </w:pPr>
      <w:r w:rsidRPr="005C55EB">
        <w:rPr>
          <w:rFonts w:ascii="Trebuchet MS" w:hAnsi="Trebuchet MS"/>
        </w:rPr>
        <w:t xml:space="preserve">It is an </w:t>
      </w:r>
      <w:r w:rsidRPr="005C55EB">
        <w:rPr>
          <w:rFonts w:ascii="Trebuchet MS" w:hAnsi="Trebuchet MS"/>
          <w:i/>
        </w:rPr>
        <w:t>unfair labor practice</w:t>
      </w:r>
      <w:r w:rsidRPr="005C55EB">
        <w:rPr>
          <w:rFonts w:ascii="Trebuchet MS" w:hAnsi="Trebuchet MS"/>
        </w:rPr>
        <w:t xml:space="preserve"> for an employer or supervisor to interfere with these rights, to deny them, or to retaliate or threaten to retaliate against a worker for exercising such rights.</w:t>
      </w:r>
    </w:p>
    <w:p w14:paraId="47DE68EF" w14:textId="77777777" w:rsidR="0061708E" w:rsidRPr="005C55EB" w:rsidRDefault="0061708E" w:rsidP="0061708E">
      <w:pPr>
        <w:rPr>
          <w:rFonts w:ascii="Trebuchet MS" w:hAnsi="Trebuchet MS"/>
        </w:rPr>
      </w:pPr>
    </w:p>
    <w:p w14:paraId="3A6C7D01" w14:textId="77777777" w:rsidR="0061708E" w:rsidRPr="005C55EB" w:rsidRDefault="0061708E" w:rsidP="0061708E">
      <w:pPr>
        <w:pStyle w:val="ListParagraph"/>
        <w:numPr>
          <w:ilvl w:val="0"/>
          <w:numId w:val="104"/>
        </w:numPr>
        <w:rPr>
          <w:rFonts w:ascii="Trebuchet MS" w:hAnsi="Trebuchet MS"/>
        </w:rPr>
      </w:pPr>
      <w:r w:rsidRPr="005C55EB">
        <w:rPr>
          <w:rFonts w:ascii="Trebuchet MS" w:hAnsi="Trebuchet MS"/>
        </w:rPr>
        <w:t>A principal calls you into his office and hands you a Letter of Reprimand.  Are you entitled to have a union representative present?  Why or why not?</w:t>
      </w:r>
    </w:p>
    <w:p w14:paraId="6F046395" w14:textId="77777777" w:rsidR="0061708E" w:rsidRPr="005C55EB" w:rsidRDefault="0061708E" w:rsidP="0061708E">
      <w:pPr>
        <w:rPr>
          <w:rFonts w:ascii="Trebuchet MS" w:hAnsi="Trebuchet MS"/>
        </w:rPr>
      </w:pPr>
    </w:p>
    <w:p w14:paraId="166D2B44" w14:textId="77777777" w:rsidR="0061708E" w:rsidRPr="005C55EB" w:rsidRDefault="0061708E" w:rsidP="0061708E">
      <w:pPr>
        <w:pStyle w:val="ListParagraph"/>
        <w:numPr>
          <w:ilvl w:val="0"/>
          <w:numId w:val="104"/>
        </w:numPr>
        <w:rPr>
          <w:rFonts w:ascii="Trebuchet MS" w:hAnsi="Trebuchet MS"/>
        </w:rPr>
      </w:pPr>
      <w:r w:rsidRPr="005C55EB">
        <w:rPr>
          <w:rFonts w:ascii="Trebuchet MS" w:hAnsi="Trebuchet MS"/>
        </w:rPr>
        <w:t>Your vice principal schedules a meeting to discuss your evaluation.  Your vice principal has been hostile to you in the past.  Can you invoke your right to a union representative?  Why or why not?</w:t>
      </w:r>
    </w:p>
    <w:p w14:paraId="752184F9" w14:textId="77777777" w:rsidR="0061708E" w:rsidRPr="005C55EB" w:rsidRDefault="0061708E" w:rsidP="0061708E">
      <w:pPr>
        <w:rPr>
          <w:rFonts w:ascii="Trebuchet MS" w:hAnsi="Trebuchet MS"/>
        </w:rPr>
      </w:pPr>
    </w:p>
    <w:p w14:paraId="21F74A48" w14:textId="77777777" w:rsidR="0061708E" w:rsidRDefault="0061708E" w:rsidP="0061708E">
      <w:pPr>
        <w:pStyle w:val="ListParagraph"/>
        <w:numPr>
          <w:ilvl w:val="0"/>
          <w:numId w:val="104"/>
        </w:numPr>
        <w:rPr>
          <w:rFonts w:ascii="Trebuchet MS" w:hAnsi="Trebuchet MS"/>
        </w:rPr>
      </w:pPr>
      <w:r w:rsidRPr="005C55EB">
        <w:rPr>
          <w:rFonts w:ascii="Trebuchet MS" w:hAnsi="Trebuchet MS"/>
        </w:rPr>
        <w:t>You are in a meeting with your supervisor discussing a student’s progress when your supervisor suddenly begins asking you in an accusatory manner about some missing supplies.  What do you do?</w:t>
      </w:r>
    </w:p>
    <w:p w14:paraId="26E96F85" w14:textId="77777777" w:rsidR="0061708E" w:rsidRPr="006841F3" w:rsidRDefault="0061708E" w:rsidP="0061708E">
      <w:pPr>
        <w:pStyle w:val="ListParagraph"/>
        <w:rPr>
          <w:rFonts w:ascii="Trebuchet MS" w:hAnsi="Trebuchet MS"/>
        </w:rPr>
      </w:pPr>
    </w:p>
    <w:p w14:paraId="6468001B" w14:textId="77777777" w:rsidR="0061708E" w:rsidRDefault="0061708E" w:rsidP="0061708E">
      <w:pPr>
        <w:rPr>
          <w:rFonts w:ascii="Trebuchet MS" w:hAnsi="Trebuchet MS"/>
        </w:rPr>
      </w:pPr>
    </w:p>
    <w:p w14:paraId="04D8EDE5" w14:textId="77777777" w:rsidR="0061708E" w:rsidRDefault="0061708E" w:rsidP="0061708E">
      <w:pPr>
        <w:rPr>
          <w:rFonts w:ascii="Trebuchet MS" w:hAnsi="Trebuchet MS"/>
        </w:rPr>
      </w:pPr>
    </w:p>
    <w:p w14:paraId="112B14C1" w14:textId="77777777" w:rsidR="0061708E" w:rsidRDefault="0061708E" w:rsidP="0061708E">
      <w:pPr>
        <w:rPr>
          <w:rFonts w:ascii="Trebuchet MS" w:hAnsi="Trebuchet MS"/>
        </w:rPr>
      </w:pPr>
    </w:p>
    <w:p w14:paraId="3CC7EA2F" w14:textId="77777777" w:rsidR="0061708E" w:rsidRDefault="0061708E" w:rsidP="0061708E">
      <w:pPr>
        <w:rPr>
          <w:rFonts w:ascii="Trebuchet MS" w:hAnsi="Trebuchet MS"/>
        </w:rPr>
      </w:pPr>
    </w:p>
    <w:p w14:paraId="5C6FDE25" w14:textId="77777777" w:rsidR="0061708E" w:rsidRDefault="0061708E" w:rsidP="0061708E">
      <w:pPr>
        <w:rPr>
          <w:rFonts w:ascii="Trebuchet MS" w:hAnsi="Trebuchet MS"/>
        </w:rPr>
      </w:pPr>
    </w:p>
    <w:p w14:paraId="4AAA1FCF" w14:textId="77777777" w:rsidR="0061708E" w:rsidRPr="006841F3" w:rsidRDefault="0061708E" w:rsidP="0061708E">
      <w:pPr>
        <w:rPr>
          <w:rFonts w:ascii="Trebuchet MS" w:hAnsi="Trebuchet MS"/>
        </w:rPr>
      </w:pPr>
    </w:p>
    <w:p w14:paraId="7B933764" w14:textId="77777777" w:rsidR="0061708E" w:rsidRPr="001014C3" w:rsidRDefault="0061708E" w:rsidP="0061708E">
      <w:pPr>
        <w:tabs>
          <w:tab w:val="left" w:pos="360"/>
        </w:tabs>
        <w:rPr>
          <w:rFonts w:ascii="Trebuchet MS" w:hAnsi="Trebuchet MS"/>
          <w:b/>
          <w:color w:val="0070C0"/>
          <w:sz w:val="48"/>
          <w:szCs w:val="48"/>
        </w:rPr>
      </w:pPr>
      <w:r w:rsidRPr="001014C3">
        <w:rPr>
          <w:rFonts w:ascii="Trebuchet MS" w:hAnsi="Trebuchet MS"/>
          <w:b/>
          <w:color w:val="0070C0"/>
          <w:sz w:val="48"/>
          <w:szCs w:val="48"/>
        </w:rPr>
        <w:t>Right to Union Representation</w:t>
      </w:r>
    </w:p>
    <w:p w14:paraId="59C0E672" w14:textId="77777777" w:rsidR="0061708E" w:rsidRPr="005C55EB" w:rsidRDefault="0061708E" w:rsidP="0061708E">
      <w:pPr>
        <w:rPr>
          <w:rFonts w:ascii="Trebuchet MS" w:hAnsi="Trebuchet MS"/>
          <w:b/>
          <w:sz w:val="36"/>
          <w:szCs w:val="36"/>
        </w:rPr>
      </w:pPr>
      <w:r w:rsidRPr="005C55EB">
        <w:rPr>
          <w:rFonts w:ascii="Trebuchet MS" w:hAnsi="Trebuchet MS"/>
          <w:b/>
          <w:sz w:val="36"/>
          <w:szCs w:val="36"/>
        </w:rPr>
        <w:t>Guidelines</w:t>
      </w:r>
    </w:p>
    <w:p w14:paraId="58558BA3" w14:textId="77777777" w:rsidR="0061708E" w:rsidRPr="005C55EB" w:rsidRDefault="0061708E" w:rsidP="0061708E">
      <w:pPr>
        <w:rPr>
          <w:rFonts w:ascii="Trebuchet MS" w:hAnsi="Trebuchet MS"/>
          <w:b/>
          <w:sz w:val="36"/>
          <w:szCs w:val="36"/>
        </w:rPr>
      </w:pPr>
    </w:p>
    <w:p w14:paraId="64DADF74" w14:textId="77777777" w:rsidR="0061708E" w:rsidRPr="005C55EB" w:rsidRDefault="0061708E" w:rsidP="0061708E">
      <w:pPr>
        <w:pStyle w:val="ListParagraph"/>
        <w:numPr>
          <w:ilvl w:val="0"/>
          <w:numId w:val="105"/>
        </w:numPr>
        <w:rPr>
          <w:rFonts w:ascii="Trebuchet MS" w:hAnsi="Trebuchet MS"/>
        </w:rPr>
      </w:pPr>
      <w:r w:rsidRPr="005C55EB">
        <w:rPr>
          <w:rFonts w:ascii="Trebuchet MS" w:hAnsi="Trebuchet MS"/>
        </w:rPr>
        <w:t>You must request that an Association Representative or other union representative be present.  If you do not, you waive your rights to representation.</w:t>
      </w:r>
    </w:p>
    <w:p w14:paraId="3BBB4CEB" w14:textId="77777777" w:rsidR="0061708E" w:rsidRPr="005C55EB" w:rsidRDefault="0061708E" w:rsidP="0061708E">
      <w:pPr>
        <w:pStyle w:val="ListParagraph"/>
        <w:rPr>
          <w:rFonts w:ascii="Trebuchet MS" w:hAnsi="Trebuchet MS"/>
        </w:rPr>
      </w:pPr>
    </w:p>
    <w:p w14:paraId="1B829CCE" w14:textId="77777777" w:rsidR="0061708E" w:rsidRPr="005C55EB" w:rsidRDefault="0061708E" w:rsidP="0061708E">
      <w:pPr>
        <w:pStyle w:val="ListParagraph"/>
        <w:numPr>
          <w:ilvl w:val="0"/>
          <w:numId w:val="105"/>
        </w:numPr>
        <w:rPr>
          <w:rFonts w:ascii="Trebuchet MS" w:hAnsi="Trebuchet MS"/>
        </w:rPr>
      </w:pPr>
      <w:r w:rsidRPr="005C55EB">
        <w:rPr>
          <w:rFonts w:ascii="Trebuchet MS" w:hAnsi="Trebuchet MS"/>
        </w:rPr>
        <w:t>You must have a reasonable belief that the “terms and conditions” of your employment may be impacted as a result of the meeting.</w:t>
      </w:r>
    </w:p>
    <w:p w14:paraId="7CC63E9C" w14:textId="77777777" w:rsidR="0061708E" w:rsidRPr="005C55EB" w:rsidRDefault="0061708E" w:rsidP="0061708E">
      <w:pPr>
        <w:pStyle w:val="ListParagraph"/>
        <w:rPr>
          <w:rFonts w:ascii="Trebuchet MS" w:hAnsi="Trebuchet MS"/>
        </w:rPr>
      </w:pPr>
    </w:p>
    <w:p w14:paraId="5C5CD437" w14:textId="77777777" w:rsidR="0061708E" w:rsidRPr="005C55EB" w:rsidRDefault="0061708E" w:rsidP="0061708E">
      <w:pPr>
        <w:pStyle w:val="ListParagraph"/>
        <w:numPr>
          <w:ilvl w:val="0"/>
          <w:numId w:val="105"/>
        </w:numPr>
        <w:rPr>
          <w:rFonts w:ascii="Trebuchet MS" w:hAnsi="Trebuchet MS"/>
        </w:rPr>
      </w:pPr>
      <w:r w:rsidRPr="005C55EB">
        <w:rPr>
          <w:rFonts w:ascii="Trebuchet MS" w:hAnsi="Trebuchet MS"/>
        </w:rPr>
        <w:t>You have the right to know the subject of the meeting in advance of the meeting.</w:t>
      </w:r>
    </w:p>
    <w:p w14:paraId="70463165" w14:textId="77777777" w:rsidR="0061708E" w:rsidRPr="005C55EB" w:rsidRDefault="0061708E" w:rsidP="0061708E">
      <w:pPr>
        <w:pStyle w:val="ListParagraph"/>
        <w:rPr>
          <w:rFonts w:ascii="Trebuchet MS" w:hAnsi="Trebuchet MS"/>
        </w:rPr>
      </w:pPr>
    </w:p>
    <w:p w14:paraId="4FE1F3B7" w14:textId="77777777" w:rsidR="0061708E" w:rsidRPr="005C55EB" w:rsidRDefault="0061708E" w:rsidP="0061708E">
      <w:pPr>
        <w:pStyle w:val="ListParagraph"/>
        <w:numPr>
          <w:ilvl w:val="0"/>
          <w:numId w:val="105"/>
        </w:numPr>
        <w:rPr>
          <w:rFonts w:ascii="Trebuchet MS" w:hAnsi="Trebuchet MS"/>
        </w:rPr>
      </w:pPr>
      <w:r w:rsidRPr="005C55EB">
        <w:rPr>
          <w:rFonts w:ascii="Trebuchet MS" w:hAnsi="Trebuchet MS"/>
        </w:rPr>
        <w:t>You have the right to consult your Association Representative prior to the meeting.</w:t>
      </w:r>
    </w:p>
    <w:p w14:paraId="2A4F8F6B" w14:textId="77777777" w:rsidR="0061708E" w:rsidRPr="005C55EB" w:rsidRDefault="0061708E" w:rsidP="0061708E">
      <w:pPr>
        <w:pStyle w:val="ListParagraph"/>
        <w:rPr>
          <w:rFonts w:ascii="Trebuchet MS" w:hAnsi="Trebuchet MS"/>
        </w:rPr>
      </w:pPr>
    </w:p>
    <w:p w14:paraId="493DD0D7" w14:textId="77777777" w:rsidR="0061708E" w:rsidRPr="005C55EB" w:rsidRDefault="0061708E" w:rsidP="0061708E">
      <w:pPr>
        <w:pStyle w:val="ListParagraph"/>
        <w:numPr>
          <w:ilvl w:val="0"/>
          <w:numId w:val="105"/>
        </w:numPr>
        <w:rPr>
          <w:rFonts w:ascii="Trebuchet MS" w:hAnsi="Trebuchet MS"/>
        </w:rPr>
      </w:pPr>
      <w:r w:rsidRPr="005C55EB">
        <w:rPr>
          <w:rFonts w:ascii="Trebuchet MS" w:hAnsi="Trebuchet MS"/>
        </w:rPr>
        <w:t>You do not have the right to refuse to attend the meeting if your request for a representative is denied.  But you can and should continue to repeat your request for representation to the supervisor conducting the meeting, take notes, and refuse to answer questions.</w:t>
      </w:r>
    </w:p>
    <w:p w14:paraId="6381A132" w14:textId="77777777" w:rsidR="0061708E" w:rsidRPr="005C55EB" w:rsidRDefault="0061708E" w:rsidP="0061708E">
      <w:pPr>
        <w:pStyle w:val="ListParagraph"/>
        <w:rPr>
          <w:rFonts w:ascii="Trebuchet MS" w:hAnsi="Trebuchet MS"/>
        </w:rPr>
      </w:pPr>
    </w:p>
    <w:p w14:paraId="7F11D3E0" w14:textId="77777777" w:rsidR="0061708E" w:rsidRPr="005C55EB" w:rsidRDefault="0061708E" w:rsidP="0061708E">
      <w:pPr>
        <w:pStyle w:val="ListParagraph"/>
        <w:numPr>
          <w:ilvl w:val="0"/>
          <w:numId w:val="105"/>
        </w:numPr>
        <w:rPr>
          <w:rFonts w:ascii="Trebuchet MS" w:hAnsi="Trebuchet MS"/>
        </w:rPr>
      </w:pPr>
      <w:r w:rsidRPr="005C55EB">
        <w:rPr>
          <w:rFonts w:ascii="Trebuchet MS" w:hAnsi="Trebuchet MS"/>
        </w:rPr>
        <w:t>You do not have the right to a union representative of your choice.  Representation may be based on availability.</w:t>
      </w:r>
    </w:p>
    <w:p w14:paraId="69FA3AF9" w14:textId="77777777" w:rsidR="0061708E" w:rsidRPr="005C55EB" w:rsidRDefault="0061708E" w:rsidP="0061708E">
      <w:pPr>
        <w:pStyle w:val="ListParagraph"/>
        <w:rPr>
          <w:rFonts w:ascii="Trebuchet MS" w:hAnsi="Trebuchet MS"/>
        </w:rPr>
      </w:pPr>
    </w:p>
    <w:p w14:paraId="3FB55360" w14:textId="77777777" w:rsidR="0061708E" w:rsidRPr="005C55EB" w:rsidRDefault="0061708E" w:rsidP="0061708E">
      <w:pPr>
        <w:pStyle w:val="ListParagraph"/>
        <w:numPr>
          <w:ilvl w:val="0"/>
          <w:numId w:val="105"/>
        </w:numPr>
        <w:rPr>
          <w:rFonts w:ascii="Trebuchet MS" w:hAnsi="Trebuchet MS"/>
        </w:rPr>
      </w:pPr>
      <w:r w:rsidRPr="005C55EB">
        <w:rPr>
          <w:rFonts w:ascii="Trebuchet MS" w:hAnsi="Trebuchet MS"/>
        </w:rPr>
        <w:t>Representation rights do not apply if the supervisor is issuing discipline which has already been decided.</w:t>
      </w:r>
    </w:p>
    <w:p w14:paraId="2A4C5973" w14:textId="77777777" w:rsidR="0061708E" w:rsidRPr="005C55EB" w:rsidRDefault="0061708E" w:rsidP="0061708E">
      <w:pPr>
        <w:pStyle w:val="ListParagraph"/>
        <w:rPr>
          <w:rFonts w:ascii="Trebuchet MS" w:hAnsi="Trebuchet MS"/>
        </w:rPr>
      </w:pPr>
    </w:p>
    <w:p w14:paraId="4E1066DF" w14:textId="77777777" w:rsidR="0061708E" w:rsidRPr="005C55EB" w:rsidRDefault="0061708E" w:rsidP="0061708E">
      <w:pPr>
        <w:tabs>
          <w:tab w:val="left" w:pos="360"/>
        </w:tabs>
        <w:rPr>
          <w:rFonts w:ascii="Trebuchet MS" w:hAnsi="Trebuchet MS"/>
          <w:b/>
          <w:color w:val="808080" w:themeColor="background1" w:themeShade="80"/>
          <w:sz w:val="48"/>
          <w:szCs w:val="48"/>
        </w:rPr>
      </w:pPr>
    </w:p>
    <w:p w14:paraId="66474789" w14:textId="77777777" w:rsidR="0061708E" w:rsidRPr="005C55EB" w:rsidRDefault="0061708E" w:rsidP="0061708E">
      <w:pPr>
        <w:tabs>
          <w:tab w:val="left" w:pos="360"/>
        </w:tabs>
        <w:rPr>
          <w:rFonts w:ascii="Trebuchet MS" w:hAnsi="Trebuchet MS"/>
          <w:b/>
          <w:color w:val="808080" w:themeColor="background1" w:themeShade="80"/>
          <w:sz w:val="48"/>
          <w:szCs w:val="48"/>
        </w:rPr>
      </w:pPr>
    </w:p>
    <w:p w14:paraId="57903A65" w14:textId="77777777" w:rsidR="0061708E" w:rsidRPr="005C55EB" w:rsidRDefault="0061708E" w:rsidP="0061708E">
      <w:pPr>
        <w:tabs>
          <w:tab w:val="left" w:pos="360"/>
        </w:tabs>
        <w:rPr>
          <w:rFonts w:ascii="Trebuchet MS" w:hAnsi="Trebuchet MS"/>
          <w:b/>
          <w:color w:val="808080" w:themeColor="background1" w:themeShade="80"/>
          <w:sz w:val="48"/>
          <w:szCs w:val="48"/>
        </w:rPr>
      </w:pPr>
    </w:p>
    <w:p w14:paraId="531D168C" w14:textId="77777777" w:rsidR="0061708E" w:rsidRPr="005C55EB" w:rsidRDefault="0061708E" w:rsidP="0061708E">
      <w:pPr>
        <w:tabs>
          <w:tab w:val="left" w:pos="360"/>
        </w:tabs>
        <w:rPr>
          <w:rFonts w:ascii="Trebuchet MS" w:hAnsi="Trebuchet MS"/>
          <w:b/>
          <w:color w:val="808080" w:themeColor="background1" w:themeShade="80"/>
          <w:sz w:val="48"/>
          <w:szCs w:val="48"/>
        </w:rPr>
      </w:pPr>
    </w:p>
    <w:p w14:paraId="1DF6DB3E" w14:textId="77777777" w:rsidR="0061708E" w:rsidRPr="005C55EB" w:rsidRDefault="0061708E" w:rsidP="0061708E">
      <w:pPr>
        <w:tabs>
          <w:tab w:val="left" w:pos="360"/>
        </w:tabs>
        <w:rPr>
          <w:rFonts w:ascii="Trebuchet MS" w:hAnsi="Trebuchet MS"/>
          <w:b/>
          <w:color w:val="808080" w:themeColor="background1" w:themeShade="80"/>
          <w:sz w:val="48"/>
          <w:szCs w:val="48"/>
        </w:rPr>
      </w:pPr>
    </w:p>
    <w:p w14:paraId="22459FF5" w14:textId="77777777" w:rsidR="0061708E" w:rsidRPr="005C55EB" w:rsidRDefault="0061708E" w:rsidP="0061708E">
      <w:pPr>
        <w:tabs>
          <w:tab w:val="left" w:pos="360"/>
        </w:tabs>
        <w:rPr>
          <w:rFonts w:ascii="Trebuchet MS" w:hAnsi="Trebuchet MS"/>
          <w:b/>
          <w:color w:val="808080" w:themeColor="background1" w:themeShade="80"/>
          <w:sz w:val="48"/>
          <w:szCs w:val="48"/>
        </w:rPr>
      </w:pPr>
    </w:p>
    <w:p w14:paraId="641649F3" w14:textId="77777777" w:rsidR="0061708E" w:rsidRDefault="0061708E" w:rsidP="0061708E">
      <w:pPr>
        <w:rPr>
          <w:rFonts w:ascii="Trebuchet MS" w:hAnsi="Trebuchet MS"/>
          <w:b/>
          <w:color w:val="808080" w:themeColor="background1" w:themeShade="80"/>
          <w:sz w:val="48"/>
          <w:szCs w:val="48"/>
        </w:rPr>
      </w:pPr>
      <w:r>
        <w:rPr>
          <w:rFonts w:ascii="Trebuchet MS" w:hAnsi="Trebuchet MS"/>
          <w:b/>
          <w:color w:val="808080" w:themeColor="background1" w:themeShade="80"/>
          <w:sz w:val="48"/>
          <w:szCs w:val="48"/>
        </w:rPr>
        <w:br w:type="page"/>
      </w:r>
    </w:p>
    <w:p w14:paraId="461FE836" w14:textId="77777777" w:rsidR="0061708E" w:rsidRPr="00BC4F5D" w:rsidRDefault="0061708E" w:rsidP="0061708E">
      <w:pPr>
        <w:tabs>
          <w:tab w:val="left" w:pos="360"/>
        </w:tabs>
        <w:rPr>
          <w:rFonts w:ascii="Trebuchet MS" w:hAnsi="Trebuchet MS"/>
          <w:b/>
          <w:color w:val="0070C0"/>
          <w:sz w:val="48"/>
          <w:szCs w:val="48"/>
        </w:rPr>
      </w:pPr>
      <w:r w:rsidRPr="00BC4F5D">
        <w:rPr>
          <w:rFonts w:ascii="Trebuchet MS" w:hAnsi="Trebuchet MS"/>
          <w:b/>
          <w:color w:val="0070C0"/>
          <w:sz w:val="48"/>
          <w:szCs w:val="48"/>
        </w:rPr>
        <w:t>Right to Union Representation</w:t>
      </w:r>
    </w:p>
    <w:p w14:paraId="511C3FE6" w14:textId="77777777" w:rsidR="0061708E" w:rsidRPr="005C55EB" w:rsidRDefault="0061708E" w:rsidP="0061708E">
      <w:pPr>
        <w:rPr>
          <w:rFonts w:ascii="Trebuchet MS" w:hAnsi="Trebuchet MS"/>
          <w:b/>
          <w:sz w:val="36"/>
          <w:szCs w:val="36"/>
        </w:rPr>
      </w:pPr>
      <w:r w:rsidRPr="005C55EB">
        <w:rPr>
          <w:rFonts w:ascii="Trebuchet MS" w:hAnsi="Trebuchet MS"/>
          <w:b/>
          <w:sz w:val="36"/>
          <w:szCs w:val="36"/>
        </w:rPr>
        <w:t>Developing a Communications Plan</w:t>
      </w:r>
    </w:p>
    <w:p w14:paraId="43CC440E" w14:textId="77777777" w:rsidR="0061708E" w:rsidRPr="005C55EB" w:rsidRDefault="0061708E" w:rsidP="0061708E">
      <w:pPr>
        <w:jc w:val="center"/>
        <w:rPr>
          <w:rFonts w:ascii="Trebuchet MS" w:hAnsi="Trebuchet MS"/>
          <w:b/>
          <w:sz w:val="36"/>
          <w:szCs w:val="36"/>
        </w:rPr>
      </w:pPr>
    </w:p>
    <w:p w14:paraId="0E5B9D56" w14:textId="77777777" w:rsidR="0061708E" w:rsidRPr="005C55EB" w:rsidRDefault="0061708E" w:rsidP="0061708E">
      <w:pPr>
        <w:rPr>
          <w:rFonts w:ascii="Trebuchet MS" w:hAnsi="Trebuchet MS"/>
        </w:rPr>
      </w:pPr>
      <w:r w:rsidRPr="005C55EB">
        <w:rPr>
          <w:rFonts w:ascii="Trebuchet MS" w:hAnsi="Trebuchet MS"/>
        </w:rPr>
        <w:t>In small groups, develop a plan to inform the members at your site about their rights to union representation and the need to request a union representative.</w:t>
      </w:r>
    </w:p>
    <w:p w14:paraId="6BAFB452" w14:textId="77777777" w:rsidR="0061708E" w:rsidRPr="005C55EB" w:rsidRDefault="0061708E" w:rsidP="0061708E">
      <w:pPr>
        <w:rPr>
          <w:rFonts w:ascii="Trebuchet MS" w:hAnsi="Trebuchet MS"/>
        </w:rPr>
      </w:pPr>
      <w:r w:rsidRPr="005C55EB">
        <w:rPr>
          <w:rFonts w:ascii="Trebuchet MS" w:hAnsi="Trebuchet MS"/>
        </w:rPr>
        <w:t xml:space="preserve">You’ll be asked to share some ideas with the large group. </w:t>
      </w:r>
    </w:p>
    <w:p w14:paraId="4EA5A3F3" w14:textId="77777777" w:rsidR="0061708E" w:rsidRPr="005C55EB" w:rsidRDefault="0061708E" w:rsidP="0061708E">
      <w:pPr>
        <w:jc w:val="center"/>
        <w:rPr>
          <w:rFonts w:ascii="Trebuchet MS" w:hAnsi="Trebuchet MS"/>
          <w:b/>
          <w:sz w:val="48"/>
          <w:szCs w:val="48"/>
        </w:rPr>
      </w:pPr>
    </w:p>
    <w:p w14:paraId="438F8C5A" w14:textId="77777777" w:rsidR="0061708E" w:rsidRPr="005C55EB" w:rsidRDefault="0061708E" w:rsidP="0061708E">
      <w:pPr>
        <w:jc w:val="center"/>
        <w:rPr>
          <w:rFonts w:ascii="Trebuchet MS" w:hAnsi="Trebuchet MS"/>
          <w:b/>
          <w:u w:val="single"/>
        </w:rPr>
      </w:pPr>
      <w:r w:rsidRPr="005C55EB">
        <w:rPr>
          <w:rFonts w:ascii="Trebuchet MS" w:hAnsi="Trebuchet MS"/>
          <w:b/>
          <w:u w:val="single"/>
        </w:rPr>
        <w:t>Good Ideas:</w:t>
      </w:r>
    </w:p>
    <w:p w14:paraId="750821D3" w14:textId="77777777" w:rsidR="0061708E" w:rsidRPr="005C55EB" w:rsidRDefault="0061708E" w:rsidP="0061708E">
      <w:pPr>
        <w:jc w:val="center"/>
        <w:rPr>
          <w:rFonts w:ascii="Trebuchet MS" w:hAnsi="Trebuchet MS"/>
          <w:b/>
          <w:sz w:val="48"/>
          <w:szCs w:val="48"/>
        </w:rPr>
      </w:pPr>
    </w:p>
    <w:p w14:paraId="54068048" w14:textId="77777777" w:rsidR="0061708E" w:rsidRPr="005C55EB" w:rsidRDefault="0061708E" w:rsidP="0061708E">
      <w:pPr>
        <w:jc w:val="center"/>
        <w:rPr>
          <w:rFonts w:ascii="Trebuchet MS" w:hAnsi="Trebuchet MS"/>
          <w:b/>
          <w:sz w:val="48"/>
          <w:szCs w:val="48"/>
        </w:rPr>
      </w:pPr>
    </w:p>
    <w:p w14:paraId="187421E6" w14:textId="77777777" w:rsidR="0061708E" w:rsidRPr="005C55EB" w:rsidRDefault="0061708E" w:rsidP="0061708E">
      <w:pPr>
        <w:jc w:val="center"/>
        <w:rPr>
          <w:rFonts w:ascii="Trebuchet MS" w:hAnsi="Trebuchet MS"/>
          <w:b/>
          <w:sz w:val="48"/>
          <w:szCs w:val="48"/>
        </w:rPr>
      </w:pPr>
    </w:p>
    <w:p w14:paraId="3A4542EE" w14:textId="77777777" w:rsidR="0061708E" w:rsidRPr="005C55EB" w:rsidRDefault="0061708E" w:rsidP="0061708E">
      <w:pPr>
        <w:jc w:val="center"/>
        <w:rPr>
          <w:rFonts w:ascii="Trebuchet MS" w:hAnsi="Trebuchet MS"/>
          <w:b/>
          <w:sz w:val="48"/>
          <w:szCs w:val="48"/>
        </w:rPr>
      </w:pPr>
    </w:p>
    <w:p w14:paraId="0E257E27" w14:textId="77777777" w:rsidR="0061708E" w:rsidRPr="005C55EB" w:rsidRDefault="0061708E" w:rsidP="0061708E">
      <w:pPr>
        <w:jc w:val="center"/>
        <w:rPr>
          <w:rFonts w:ascii="Trebuchet MS" w:hAnsi="Trebuchet MS"/>
          <w:b/>
          <w:sz w:val="48"/>
          <w:szCs w:val="48"/>
        </w:rPr>
      </w:pPr>
    </w:p>
    <w:p w14:paraId="4F6561E7" w14:textId="77777777" w:rsidR="0061708E" w:rsidRPr="005C55EB" w:rsidRDefault="0061708E" w:rsidP="0061708E">
      <w:pPr>
        <w:jc w:val="center"/>
        <w:rPr>
          <w:rFonts w:ascii="Trebuchet MS" w:hAnsi="Trebuchet MS"/>
          <w:b/>
          <w:sz w:val="48"/>
          <w:szCs w:val="48"/>
        </w:rPr>
      </w:pPr>
    </w:p>
    <w:p w14:paraId="7F69BC8C" w14:textId="77777777" w:rsidR="0061708E" w:rsidRPr="005C55EB" w:rsidRDefault="0061708E" w:rsidP="0061708E">
      <w:pPr>
        <w:jc w:val="center"/>
        <w:rPr>
          <w:rFonts w:ascii="Trebuchet MS" w:hAnsi="Trebuchet MS"/>
          <w:b/>
          <w:sz w:val="48"/>
          <w:szCs w:val="48"/>
        </w:rPr>
      </w:pPr>
    </w:p>
    <w:p w14:paraId="16733AB4" w14:textId="77777777" w:rsidR="0061708E" w:rsidRPr="005C55EB" w:rsidRDefault="0061708E" w:rsidP="0061708E">
      <w:pPr>
        <w:jc w:val="center"/>
        <w:rPr>
          <w:rFonts w:ascii="Trebuchet MS" w:hAnsi="Trebuchet MS"/>
          <w:b/>
          <w:sz w:val="48"/>
          <w:szCs w:val="48"/>
        </w:rPr>
      </w:pPr>
    </w:p>
    <w:p w14:paraId="5D9FB7F9" w14:textId="77777777" w:rsidR="0061708E" w:rsidRPr="005C55EB" w:rsidRDefault="0061708E" w:rsidP="0061708E">
      <w:pPr>
        <w:rPr>
          <w:rFonts w:ascii="Trebuchet MS" w:hAnsi="Trebuchet MS"/>
          <w:b/>
          <w:sz w:val="48"/>
          <w:szCs w:val="48"/>
        </w:rPr>
      </w:pPr>
      <w:r w:rsidRPr="005C55EB">
        <w:rPr>
          <w:rFonts w:ascii="Trebuchet MS" w:hAnsi="Trebuchet MS"/>
          <w:b/>
          <w:sz w:val="48"/>
          <w:szCs w:val="48"/>
        </w:rPr>
        <w:br w:type="page"/>
      </w:r>
    </w:p>
    <w:p w14:paraId="5361A838" w14:textId="77777777" w:rsidR="0061708E" w:rsidRPr="00D12FE3" w:rsidRDefault="0061708E" w:rsidP="0061708E">
      <w:pPr>
        <w:tabs>
          <w:tab w:val="left" w:pos="360"/>
        </w:tabs>
        <w:rPr>
          <w:rFonts w:ascii="Trebuchet MS" w:hAnsi="Trebuchet MS"/>
          <w:b/>
          <w:color w:val="0070C0"/>
          <w:sz w:val="48"/>
          <w:szCs w:val="48"/>
        </w:rPr>
      </w:pPr>
      <w:r w:rsidRPr="00D12FE3">
        <w:rPr>
          <w:rFonts w:ascii="Trebuchet MS" w:hAnsi="Trebuchet MS"/>
          <w:b/>
          <w:color w:val="0070C0"/>
          <w:sz w:val="48"/>
          <w:szCs w:val="48"/>
        </w:rPr>
        <w:t>Right to Union Representation</w:t>
      </w:r>
    </w:p>
    <w:p w14:paraId="647F413C" w14:textId="77777777" w:rsidR="0061708E" w:rsidRPr="005C55EB" w:rsidRDefault="0061708E" w:rsidP="0061708E">
      <w:pPr>
        <w:rPr>
          <w:rFonts w:ascii="Trebuchet MS" w:hAnsi="Trebuchet MS"/>
          <w:b/>
          <w:sz w:val="36"/>
          <w:szCs w:val="36"/>
        </w:rPr>
      </w:pPr>
      <w:r w:rsidRPr="005C55EB">
        <w:rPr>
          <w:rFonts w:ascii="Trebuchet MS" w:hAnsi="Trebuchet MS"/>
          <w:b/>
          <w:sz w:val="36"/>
          <w:szCs w:val="36"/>
        </w:rPr>
        <w:t>Small Group Discussion</w:t>
      </w:r>
    </w:p>
    <w:p w14:paraId="00F69349" w14:textId="77777777" w:rsidR="0061708E" w:rsidRPr="005C55EB" w:rsidRDefault="0061708E" w:rsidP="0061708E">
      <w:pPr>
        <w:rPr>
          <w:rFonts w:ascii="Trebuchet MS" w:hAnsi="Trebuchet MS"/>
        </w:rPr>
      </w:pPr>
    </w:p>
    <w:p w14:paraId="0E7D0DFF" w14:textId="77777777" w:rsidR="0061708E" w:rsidRPr="005C55EB" w:rsidRDefault="0061708E" w:rsidP="0061708E">
      <w:pPr>
        <w:rPr>
          <w:rFonts w:ascii="Trebuchet MS" w:hAnsi="Trebuchet MS"/>
        </w:rPr>
      </w:pPr>
      <w:r w:rsidRPr="005C55EB">
        <w:rPr>
          <w:rFonts w:ascii="Trebuchet MS" w:hAnsi="Trebuchet MS"/>
        </w:rPr>
        <w:t>Supervisors sometimes claim that the only role of an Association/Council Representative at an investigatory meeting is to observe the discussion.  However, unions believe the law gives union representatives a much more active role in these meetings.</w:t>
      </w:r>
    </w:p>
    <w:p w14:paraId="6E8EA522" w14:textId="77777777" w:rsidR="0061708E" w:rsidRDefault="0061708E" w:rsidP="0061708E">
      <w:pPr>
        <w:rPr>
          <w:rFonts w:ascii="Trebuchet MS" w:hAnsi="Trebuchet MS"/>
        </w:rPr>
      </w:pPr>
    </w:p>
    <w:p w14:paraId="71620937" w14:textId="77777777" w:rsidR="0061708E" w:rsidRPr="005C55EB" w:rsidRDefault="0061708E" w:rsidP="0061708E">
      <w:pPr>
        <w:rPr>
          <w:rFonts w:ascii="Trebuchet MS" w:hAnsi="Trebuchet MS"/>
        </w:rPr>
      </w:pPr>
      <w:r w:rsidRPr="005C55EB">
        <w:rPr>
          <w:rFonts w:ascii="Trebuchet MS" w:hAnsi="Trebuchet MS"/>
        </w:rPr>
        <w:t>An AR/CR has the right to: compel management to inform her of the purpose of the meeting/interview; take the employee aside for a pre-interview conference before questioning begins; speak during the interview/meeting and ask for clarification on what the supervisor states; and advise the employee on how to respond or if she should respond to the supervisor’s questions.</w:t>
      </w:r>
    </w:p>
    <w:p w14:paraId="59086EF3" w14:textId="77777777" w:rsidR="0061708E" w:rsidRPr="005C55EB" w:rsidRDefault="0061708E" w:rsidP="0061708E">
      <w:pPr>
        <w:rPr>
          <w:rFonts w:ascii="Trebuchet MS" w:hAnsi="Trebuchet MS"/>
        </w:rPr>
      </w:pPr>
    </w:p>
    <w:p w14:paraId="339556BD" w14:textId="77777777" w:rsidR="0061708E" w:rsidRPr="005C55EB" w:rsidRDefault="0061708E" w:rsidP="0061708E">
      <w:pPr>
        <w:pStyle w:val="ListParagraph"/>
        <w:numPr>
          <w:ilvl w:val="0"/>
          <w:numId w:val="106"/>
        </w:numPr>
        <w:rPr>
          <w:rFonts w:ascii="Trebuchet MS" w:hAnsi="Trebuchet MS"/>
        </w:rPr>
      </w:pPr>
      <w:r w:rsidRPr="005C55EB">
        <w:rPr>
          <w:rFonts w:ascii="Trebuchet MS" w:hAnsi="Trebuchet MS"/>
        </w:rPr>
        <w:t>How would you counsel a member before an investigatory meeting?</w:t>
      </w:r>
    </w:p>
    <w:p w14:paraId="032D712C" w14:textId="77777777" w:rsidR="0061708E" w:rsidRPr="005C55EB" w:rsidRDefault="0061708E" w:rsidP="0061708E">
      <w:pPr>
        <w:pStyle w:val="ListParagraph"/>
        <w:rPr>
          <w:rFonts w:ascii="Trebuchet MS" w:hAnsi="Trebuchet MS"/>
        </w:rPr>
      </w:pPr>
    </w:p>
    <w:p w14:paraId="015B56AA" w14:textId="77777777" w:rsidR="0061708E" w:rsidRPr="005C55EB" w:rsidRDefault="0061708E" w:rsidP="0061708E">
      <w:pPr>
        <w:pStyle w:val="ListParagraph"/>
        <w:rPr>
          <w:rFonts w:ascii="Trebuchet MS" w:hAnsi="Trebuchet MS"/>
        </w:rPr>
      </w:pPr>
    </w:p>
    <w:p w14:paraId="28187BA6" w14:textId="77777777" w:rsidR="0061708E" w:rsidRPr="005C55EB" w:rsidRDefault="0061708E" w:rsidP="0061708E">
      <w:pPr>
        <w:pStyle w:val="ListParagraph"/>
        <w:rPr>
          <w:rFonts w:ascii="Trebuchet MS" w:hAnsi="Trebuchet MS"/>
        </w:rPr>
      </w:pPr>
    </w:p>
    <w:p w14:paraId="4E4C4925" w14:textId="77777777" w:rsidR="0061708E" w:rsidRDefault="0061708E" w:rsidP="0061708E">
      <w:pPr>
        <w:pStyle w:val="ListParagraph"/>
        <w:rPr>
          <w:rFonts w:ascii="Trebuchet MS" w:hAnsi="Trebuchet MS"/>
        </w:rPr>
      </w:pPr>
    </w:p>
    <w:p w14:paraId="5F9EDFD4" w14:textId="77777777" w:rsidR="0061708E" w:rsidRPr="005C55EB" w:rsidRDefault="0061708E" w:rsidP="0061708E">
      <w:pPr>
        <w:pStyle w:val="ListParagraph"/>
        <w:rPr>
          <w:rFonts w:ascii="Trebuchet MS" w:hAnsi="Trebuchet MS"/>
        </w:rPr>
      </w:pPr>
    </w:p>
    <w:p w14:paraId="6CFD9FD4" w14:textId="77777777" w:rsidR="0061708E" w:rsidRPr="005C55EB" w:rsidRDefault="0061708E" w:rsidP="0061708E">
      <w:pPr>
        <w:pStyle w:val="ListParagraph"/>
        <w:rPr>
          <w:rFonts w:ascii="Trebuchet MS" w:hAnsi="Trebuchet MS"/>
        </w:rPr>
      </w:pPr>
    </w:p>
    <w:p w14:paraId="58E983B9" w14:textId="77777777" w:rsidR="0061708E" w:rsidRPr="005C55EB" w:rsidRDefault="0061708E" w:rsidP="0061708E">
      <w:pPr>
        <w:pStyle w:val="ListParagraph"/>
        <w:numPr>
          <w:ilvl w:val="0"/>
          <w:numId w:val="106"/>
        </w:numPr>
        <w:rPr>
          <w:rFonts w:ascii="Trebuchet MS" w:hAnsi="Trebuchet MS"/>
        </w:rPr>
      </w:pPr>
      <w:r w:rsidRPr="005C55EB">
        <w:rPr>
          <w:rFonts w:ascii="Trebuchet MS" w:hAnsi="Trebuchet MS"/>
        </w:rPr>
        <w:t>What would you, as the union representative, do during the meeting?</w:t>
      </w:r>
    </w:p>
    <w:p w14:paraId="116F25DA" w14:textId="77777777" w:rsidR="0061708E" w:rsidRPr="005C55EB" w:rsidRDefault="0061708E" w:rsidP="0061708E">
      <w:pPr>
        <w:pStyle w:val="ListParagraph"/>
        <w:rPr>
          <w:rFonts w:ascii="Trebuchet MS" w:hAnsi="Trebuchet MS"/>
        </w:rPr>
      </w:pPr>
    </w:p>
    <w:p w14:paraId="700BE745" w14:textId="77777777" w:rsidR="0061708E" w:rsidRDefault="0061708E" w:rsidP="0061708E">
      <w:pPr>
        <w:pStyle w:val="ListParagraph"/>
        <w:rPr>
          <w:rFonts w:ascii="Trebuchet MS" w:hAnsi="Trebuchet MS"/>
        </w:rPr>
      </w:pPr>
    </w:p>
    <w:p w14:paraId="13B4426C" w14:textId="77777777" w:rsidR="0061708E" w:rsidRDefault="0061708E" w:rsidP="0061708E">
      <w:pPr>
        <w:pStyle w:val="ListParagraph"/>
        <w:rPr>
          <w:rFonts w:ascii="Trebuchet MS" w:hAnsi="Trebuchet MS"/>
        </w:rPr>
      </w:pPr>
    </w:p>
    <w:p w14:paraId="0564E28F" w14:textId="77777777" w:rsidR="0061708E" w:rsidRPr="005C55EB" w:rsidRDefault="0061708E" w:rsidP="0061708E">
      <w:pPr>
        <w:pStyle w:val="ListParagraph"/>
        <w:rPr>
          <w:rFonts w:ascii="Trebuchet MS" w:hAnsi="Trebuchet MS"/>
        </w:rPr>
      </w:pPr>
    </w:p>
    <w:p w14:paraId="0A5439B5" w14:textId="77777777" w:rsidR="0061708E" w:rsidRPr="005C55EB" w:rsidRDefault="0061708E" w:rsidP="0061708E">
      <w:pPr>
        <w:pStyle w:val="ListParagraph"/>
        <w:rPr>
          <w:rFonts w:ascii="Trebuchet MS" w:hAnsi="Trebuchet MS"/>
        </w:rPr>
      </w:pPr>
    </w:p>
    <w:p w14:paraId="5C36793E" w14:textId="77777777" w:rsidR="0061708E" w:rsidRPr="005C55EB" w:rsidRDefault="0061708E" w:rsidP="0061708E">
      <w:pPr>
        <w:pStyle w:val="ListParagraph"/>
        <w:rPr>
          <w:rFonts w:ascii="Trebuchet MS" w:hAnsi="Trebuchet MS"/>
        </w:rPr>
      </w:pPr>
    </w:p>
    <w:p w14:paraId="30D62AF9" w14:textId="77777777" w:rsidR="0061708E" w:rsidRPr="005C55EB" w:rsidRDefault="0061708E" w:rsidP="0061708E">
      <w:pPr>
        <w:pStyle w:val="ListParagraph"/>
        <w:rPr>
          <w:rFonts w:ascii="Trebuchet MS" w:hAnsi="Trebuchet MS"/>
        </w:rPr>
      </w:pPr>
    </w:p>
    <w:p w14:paraId="233B5811" w14:textId="77777777" w:rsidR="0061708E" w:rsidRPr="005C55EB" w:rsidRDefault="0061708E" w:rsidP="0061708E">
      <w:pPr>
        <w:pStyle w:val="ListParagraph"/>
        <w:numPr>
          <w:ilvl w:val="0"/>
          <w:numId w:val="106"/>
        </w:numPr>
        <w:rPr>
          <w:rFonts w:ascii="Trebuchet MS" w:hAnsi="Trebuchet MS"/>
        </w:rPr>
      </w:pPr>
      <w:r w:rsidRPr="005C55EB">
        <w:rPr>
          <w:rFonts w:ascii="Trebuchet MS" w:hAnsi="Trebuchet MS"/>
        </w:rPr>
        <w:t>What would you do after the meeting?</w:t>
      </w:r>
    </w:p>
    <w:p w14:paraId="36AE5433" w14:textId="77777777" w:rsidR="0061708E" w:rsidRPr="005C55EB" w:rsidRDefault="0061708E" w:rsidP="0061708E">
      <w:pPr>
        <w:rPr>
          <w:rFonts w:ascii="Trebuchet MS" w:hAnsi="Trebuchet MS"/>
        </w:rPr>
      </w:pPr>
    </w:p>
    <w:p w14:paraId="58E10211" w14:textId="77777777" w:rsidR="0061708E" w:rsidRDefault="0061708E" w:rsidP="0061708E">
      <w:pPr>
        <w:rPr>
          <w:rFonts w:ascii="Trebuchet MS" w:hAnsi="Trebuchet MS"/>
        </w:rPr>
      </w:pPr>
    </w:p>
    <w:p w14:paraId="4B192256" w14:textId="77777777" w:rsidR="0061708E" w:rsidRDefault="0061708E" w:rsidP="0061708E">
      <w:pPr>
        <w:rPr>
          <w:rFonts w:ascii="Trebuchet MS" w:hAnsi="Trebuchet MS"/>
        </w:rPr>
      </w:pPr>
    </w:p>
    <w:p w14:paraId="1E47271E" w14:textId="77777777" w:rsidR="0061708E" w:rsidRDefault="0061708E" w:rsidP="0061708E">
      <w:pPr>
        <w:rPr>
          <w:rFonts w:ascii="Trebuchet MS" w:hAnsi="Trebuchet MS"/>
        </w:rPr>
      </w:pPr>
    </w:p>
    <w:p w14:paraId="2AB476A0" w14:textId="77777777" w:rsidR="0061708E" w:rsidRPr="005C55EB" w:rsidRDefault="0061708E" w:rsidP="0061708E">
      <w:pPr>
        <w:rPr>
          <w:rFonts w:ascii="Trebuchet MS" w:hAnsi="Trebuchet MS"/>
        </w:rPr>
      </w:pPr>
    </w:p>
    <w:p w14:paraId="6837B1F6" w14:textId="77777777" w:rsidR="0061708E" w:rsidRPr="005C55EB" w:rsidRDefault="0061708E" w:rsidP="0061708E">
      <w:pPr>
        <w:rPr>
          <w:rFonts w:ascii="Trebuchet MS" w:hAnsi="Trebuchet MS"/>
        </w:rPr>
      </w:pPr>
    </w:p>
    <w:p w14:paraId="3BB32267" w14:textId="77777777" w:rsidR="0061708E" w:rsidRDefault="0061708E" w:rsidP="0061708E">
      <w:pPr>
        <w:pStyle w:val="ListParagraph"/>
        <w:numPr>
          <w:ilvl w:val="0"/>
          <w:numId w:val="106"/>
        </w:numPr>
        <w:rPr>
          <w:rFonts w:ascii="Trebuchet MS" w:hAnsi="Trebuchet MS"/>
        </w:rPr>
      </w:pPr>
      <w:r w:rsidRPr="005C55EB">
        <w:rPr>
          <w:rFonts w:ascii="Trebuchet MS" w:hAnsi="Trebuchet MS"/>
        </w:rPr>
        <w:t>What would you do differently if you thought the member was “guilty” or in the wrong? Would you still represent the member in the meeting?</w:t>
      </w:r>
    </w:p>
    <w:p w14:paraId="623BA2CE" w14:textId="77777777" w:rsidR="0061708E" w:rsidRDefault="0061708E" w:rsidP="0061708E">
      <w:pPr>
        <w:rPr>
          <w:rFonts w:ascii="Trebuchet MS" w:hAnsi="Trebuchet MS"/>
        </w:rPr>
      </w:pPr>
    </w:p>
    <w:p w14:paraId="24E1AD6D" w14:textId="77777777" w:rsidR="0061708E" w:rsidRDefault="0061708E" w:rsidP="0061708E">
      <w:pPr>
        <w:rPr>
          <w:rFonts w:ascii="Trebuchet MS" w:hAnsi="Trebuchet MS"/>
        </w:rPr>
      </w:pPr>
    </w:p>
    <w:p w14:paraId="00C6FA5B" w14:textId="77777777" w:rsidR="0061708E" w:rsidRDefault="0061708E" w:rsidP="0061708E">
      <w:pPr>
        <w:rPr>
          <w:rFonts w:ascii="Trebuchet MS" w:hAnsi="Trebuchet MS"/>
        </w:rPr>
      </w:pPr>
    </w:p>
    <w:p w14:paraId="6C7F1AAC" w14:textId="77777777" w:rsidR="0061708E" w:rsidRDefault="0061708E" w:rsidP="0061708E">
      <w:pPr>
        <w:rPr>
          <w:rFonts w:ascii="Trebuchet MS" w:hAnsi="Trebuchet MS"/>
        </w:rPr>
      </w:pPr>
    </w:p>
    <w:p w14:paraId="632F195E" w14:textId="77777777" w:rsidR="0061708E" w:rsidRDefault="0061708E" w:rsidP="0061708E">
      <w:pPr>
        <w:rPr>
          <w:rFonts w:ascii="Trebuchet MS" w:hAnsi="Trebuchet MS"/>
        </w:rPr>
      </w:pPr>
    </w:p>
    <w:p w14:paraId="20ED0B49" w14:textId="77777777" w:rsidR="0061708E" w:rsidRDefault="0061708E" w:rsidP="0061708E">
      <w:pPr>
        <w:rPr>
          <w:rFonts w:ascii="Trebuchet MS" w:hAnsi="Trebuchet MS"/>
        </w:rPr>
      </w:pPr>
    </w:p>
    <w:p w14:paraId="40D6A4B8" w14:textId="77777777" w:rsidR="0061708E" w:rsidRPr="00D12FE3" w:rsidRDefault="0061708E" w:rsidP="0061708E">
      <w:pPr>
        <w:rPr>
          <w:rFonts w:ascii="Trebuchet MS" w:hAnsi="Trebuchet MS"/>
        </w:rPr>
      </w:pPr>
    </w:p>
    <w:p w14:paraId="0579FF57" w14:textId="77777777" w:rsidR="0061708E" w:rsidRPr="005C55EB" w:rsidRDefault="0061708E" w:rsidP="0061708E">
      <w:pPr>
        <w:ind w:left="360"/>
        <w:rPr>
          <w:rFonts w:ascii="Trebuchet MS" w:hAnsi="Trebuchet MS"/>
        </w:rPr>
      </w:pPr>
    </w:p>
    <w:p w14:paraId="34454D93" w14:textId="77777777" w:rsidR="0061708E" w:rsidRPr="006A562D" w:rsidRDefault="0061708E" w:rsidP="0061708E">
      <w:pPr>
        <w:tabs>
          <w:tab w:val="left" w:pos="360"/>
        </w:tabs>
        <w:rPr>
          <w:rFonts w:ascii="Trebuchet MS" w:hAnsi="Trebuchet MS"/>
          <w:b/>
          <w:color w:val="0070C0"/>
          <w:sz w:val="48"/>
          <w:szCs w:val="48"/>
        </w:rPr>
      </w:pPr>
      <w:r w:rsidRPr="006A562D">
        <w:rPr>
          <w:rFonts w:ascii="Trebuchet MS" w:hAnsi="Trebuchet MS"/>
          <w:b/>
          <w:color w:val="0070C0"/>
          <w:sz w:val="48"/>
          <w:szCs w:val="48"/>
        </w:rPr>
        <w:t>Right to Union Representation</w:t>
      </w:r>
    </w:p>
    <w:p w14:paraId="61BDD73E" w14:textId="77777777" w:rsidR="0061708E" w:rsidRPr="005C55EB" w:rsidRDefault="0061708E" w:rsidP="0061708E">
      <w:pPr>
        <w:rPr>
          <w:rFonts w:ascii="Trebuchet MS" w:hAnsi="Trebuchet MS"/>
          <w:b/>
          <w:sz w:val="36"/>
          <w:szCs w:val="36"/>
        </w:rPr>
      </w:pPr>
      <w:r w:rsidRPr="005C55EB">
        <w:rPr>
          <w:rFonts w:ascii="Trebuchet MS" w:hAnsi="Trebuchet MS"/>
          <w:b/>
          <w:sz w:val="36"/>
          <w:szCs w:val="36"/>
        </w:rPr>
        <w:t>Guidelines</w:t>
      </w:r>
    </w:p>
    <w:p w14:paraId="4AF7535E" w14:textId="77777777" w:rsidR="0061708E" w:rsidRPr="005C55EB" w:rsidRDefault="0061708E" w:rsidP="0061708E">
      <w:pPr>
        <w:rPr>
          <w:rFonts w:ascii="Trebuchet MS" w:hAnsi="Trebuchet MS"/>
          <w:b/>
          <w:sz w:val="36"/>
          <w:szCs w:val="36"/>
        </w:rPr>
      </w:pPr>
    </w:p>
    <w:p w14:paraId="0D4621EE" w14:textId="77777777" w:rsidR="0061708E" w:rsidRPr="006A562D" w:rsidRDefault="0061708E" w:rsidP="0061708E">
      <w:pPr>
        <w:jc w:val="center"/>
        <w:rPr>
          <w:rFonts w:ascii="Trebuchet MS" w:hAnsi="Trebuchet MS"/>
          <w:b/>
          <w:sz w:val="36"/>
          <w:szCs w:val="36"/>
          <w:u w:val="single"/>
        </w:rPr>
      </w:pPr>
      <w:r w:rsidRPr="006A562D">
        <w:rPr>
          <w:rFonts w:ascii="Trebuchet MS" w:hAnsi="Trebuchet MS"/>
          <w:b/>
          <w:sz w:val="36"/>
          <w:szCs w:val="36"/>
          <w:u w:val="single"/>
        </w:rPr>
        <w:t>The Role of the AR/CR</w:t>
      </w:r>
    </w:p>
    <w:p w14:paraId="569066B3" w14:textId="77777777" w:rsidR="0061708E" w:rsidRPr="006A562D" w:rsidRDefault="0061708E" w:rsidP="0061708E">
      <w:pPr>
        <w:jc w:val="center"/>
        <w:rPr>
          <w:rFonts w:ascii="Trebuchet MS" w:hAnsi="Trebuchet MS"/>
          <w:b/>
          <w:sz w:val="26"/>
          <w:szCs w:val="26"/>
        </w:rPr>
      </w:pPr>
    </w:p>
    <w:p w14:paraId="7CC0C68D" w14:textId="77777777" w:rsidR="0061708E" w:rsidRPr="006A562D" w:rsidRDefault="0061708E" w:rsidP="0061708E">
      <w:pPr>
        <w:pStyle w:val="ListParagraph"/>
        <w:numPr>
          <w:ilvl w:val="0"/>
          <w:numId w:val="107"/>
        </w:numPr>
        <w:ind w:left="540" w:right="-360"/>
        <w:rPr>
          <w:rFonts w:ascii="Trebuchet MS" w:hAnsi="Trebuchet MS"/>
          <w:b/>
          <w:sz w:val="26"/>
          <w:szCs w:val="26"/>
        </w:rPr>
      </w:pPr>
      <w:r w:rsidRPr="006A562D">
        <w:rPr>
          <w:rFonts w:ascii="Trebuchet MS" w:hAnsi="Trebuchet MS"/>
          <w:b/>
          <w:sz w:val="26"/>
          <w:szCs w:val="26"/>
        </w:rPr>
        <w:t>Be conscious of your duty of fair representation.</w:t>
      </w:r>
      <w:r w:rsidRPr="006A562D">
        <w:rPr>
          <w:rFonts w:ascii="Trebuchet MS" w:hAnsi="Trebuchet MS"/>
          <w:sz w:val="26"/>
          <w:szCs w:val="26"/>
        </w:rPr>
        <w:t xml:space="preserve"> The law requires that the union and its representatives represent all members of the bargaining unit fairly, no matter how we feel about the employee and regardless of whether she joined the union. </w:t>
      </w:r>
    </w:p>
    <w:p w14:paraId="0A8E1426" w14:textId="77777777" w:rsidR="0061708E" w:rsidRPr="006A562D" w:rsidRDefault="0061708E" w:rsidP="0061708E">
      <w:pPr>
        <w:pStyle w:val="ListParagraph"/>
        <w:ind w:left="540" w:right="-360" w:hanging="360"/>
        <w:rPr>
          <w:rFonts w:ascii="Trebuchet MS" w:hAnsi="Trebuchet MS"/>
          <w:b/>
          <w:sz w:val="26"/>
          <w:szCs w:val="26"/>
        </w:rPr>
      </w:pPr>
    </w:p>
    <w:p w14:paraId="07A7B247" w14:textId="77777777" w:rsidR="0061708E" w:rsidRPr="006A562D" w:rsidRDefault="0061708E" w:rsidP="0061708E">
      <w:pPr>
        <w:pStyle w:val="ListParagraph"/>
        <w:numPr>
          <w:ilvl w:val="0"/>
          <w:numId w:val="107"/>
        </w:numPr>
        <w:ind w:left="540" w:right="-360"/>
        <w:rPr>
          <w:rFonts w:ascii="Trebuchet MS" w:hAnsi="Trebuchet MS"/>
          <w:b/>
          <w:sz w:val="26"/>
          <w:szCs w:val="26"/>
        </w:rPr>
      </w:pPr>
      <w:r w:rsidRPr="006A562D">
        <w:rPr>
          <w:rFonts w:ascii="Trebuchet MS" w:hAnsi="Trebuchet MS"/>
          <w:b/>
          <w:sz w:val="26"/>
          <w:szCs w:val="26"/>
        </w:rPr>
        <w:t xml:space="preserve">Ask the supervisor the purpose of the meeting as much in advance of the meeting as possible.  </w:t>
      </w:r>
      <w:r w:rsidRPr="006A562D">
        <w:rPr>
          <w:rFonts w:ascii="Trebuchet MS" w:hAnsi="Trebuchet MS"/>
          <w:sz w:val="26"/>
          <w:szCs w:val="26"/>
        </w:rPr>
        <w:t>If the meeting happens without advance notice, when you arrive, ask the supervisor the subject of the interview/meeting.  Ask the supervisor what type of conduct is at issue (lateness, performance, student complaint, etc.) and what type of action the supervisor is considering.  The supervisor must provide this information.</w:t>
      </w:r>
    </w:p>
    <w:p w14:paraId="476EF14F" w14:textId="77777777" w:rsidR="0061708E" w:rsidRPr="006A562D" w:rsidRDefault="0061708E" w:rsidP="0061708E">
      <w:pPr>
        <w:pStyle w:val="ListParagraph"/>
        <w:ind w:left="540" w:right="-360" w:hanging="360"/>
        <w:rPr>
          <w:rFonts w:ascii="Trebuchet MS" w:hAnsi="Trebuchet MS"/>
          <w:b/>
          <w:sz w:val="26"/>
          <w:szCs w:val="26"/>
        </w:rPr>
      </w:pPr>
    </w:p>
    <w:p w14:paraId="062C414A" w14:textId="77777777" w:rsidR="0061708E" w:rsidRPr="006A562D" w:rsidRDefault="0061708E" w:rsidP="0061708E">
      <w:pPr>
        <w:pStyle w:val="ListParagraph"/>
        <w:numPr>
          <w:ilvl w:val="0"/>
          <w:numId w:val="107"/>
        </w:numPr>
        <w:ind w:left="540" w:right="-360"/>
        <w:rPr>
          <w:rFonts w:ascii="Trebuchet MS" w:hAnsi="Trebuchet MS"/>
          <w:b/>
          <w:sz w:val="26"/>
          <w:szCs w:val="26"/>
        </w:rPr>
      </w:pPr>
      <w:r w:rsidRPr="006A562D">
        <w:rPr>
          <w:rFonts w:ascii="Trebuchet MS" w:hAnsi="Trebuchet MS"/>
          <w:b/>
          <w:sz w:val="26"/>
          <w:szCs w:val="26"/>
        </w:rPr>
        <w:t xml:space="preserve">You have the right to meet with the member before questioning begins.  </w:t>
      </w:r>
      <w:r w:rsidRPr="006A562D">
        <w:rPr>
          <w:rFonts w:ascii="Trebuchet MS" w:hAnsi="Trebuchet MS"/>
          <w:sz w:val="26"/>
          <w:szCs w:val="26"/>
        </w:rPr>
        <w:t>Take the member aside for a private pre-interview conference.  Let the member know all the questions must be answered truthfully.  However, advise the member to keep their answers brief and not to offer any additional information.  Tell the member not to answer a question they do not fully understand until it is clarified.  Let the member know that anything they say in that meeting will be held against them, and tell the person to keep cool.</w:t>
      </w:r>
    </w:p>
    <w:p w14:paraId="6AD16256" w14:textId="77777777" w:rsidR="0061708E" w:rsidRPr="006A562D" w:rsidRDefault="0061708E" w:rsidP="0061708E">
      <w:pPr>
        <w:pStyle w:val="ListParagraph"/>
        <w:ind w:left="540" w:right="-360" w:hanging="360"/>
        <w:rPr>
          <w:rFonts w:ascii="Trebuchet MS" w:hAnsi="Trebuchet MS"/>
          <w:b/>
          <w:sz w:val="26"/>
          <w:szCs w:val="26"/>
        </w:rPr>
      </w:pPr>
    </w:p>
    <w:p w14:paraId="7DB66EC1" w14:textId="77777777" w:rsidR="0061708E" w:rsidRPr="006A562D" w:rsidRDefault="0061708E" w:rsidP="0061708E">
      <w:pPr>
        <w:pStyle w:val="ListParagraph"/>
        <w:numPr>
          <w:ilvl w:val="0"/>
          <w:numId w:val="107"/>
        </w:numPr>
        <w:ind w:left="540" w:right="-360"/>
        <w:rPr>
          <w:rFonts w:ascii="Trebuchet MS" w:hAnsi="Trebuchet MS"/>
          <w:b/>
          <w:sz w:val="26"/>
          <w:szCs w:val="26"/>
        </w:rPr>
      </w:pPr>
      <w:r w:rsidRPr="006A562D">
        <w:rPr>
          <w:rFonts w:ascii="Trebuchet MS" w:hAnsi="Trebuchet MS"/>
          <w:b/>
          <w:sz w:val="26"/>
          <w:szCs w:val="26"/>
        </w:rPr>
        <w:t>During the interview, if the member doesn’t understand a question, ask the supervisor to clarify.</w:t>
      </w:r>
    </w:p>
    <w:p w14:paraId="5AC3E982" w14:textId="77777777" w:rsidR="0061708E" w:rsidRPr="006A562D" w:rsidRDefault="0061708E" w:rsidP="0061708E">
      <w:pPr>
        <w:pStyle w:val="ListParagraph"/>
        <w:ind w:left="540" w:right="-360" w:hanging="360"/>
        <w:rPr>
          <w:rFonts w:ascii="Trebuchet MS" w:hAnsi="Trebuchet MS"/>
          <w:b/>
          <w:sz w:val="26"/>
          <w:szCs w:val="26"/>
        </w:rPr>
      </w:pPr>
    </w:p>
    <w:p w14:paraId="28E202C2" w14:textId="77777777" w:rsidR="0061708E" w:rsidRPr="006A562D" w:rsidRDefault="0061708E" w:rsidP="0061708E">
      <w:pPr>
        <w:pStyle w:val="ListParagraph"/>
        <w:numPr>
          <w:ilvl w:val="0"/>
          <w:numId w:val="107"/>
        </w:numPr>
        <w:ind w:left="540" w:right="-360"/>
        <w:rPr>
          <w:rFonts w:ascii="Trebuchet MS" w:hAnsi="Trebuchet MS"/>
          <w:b/>
          <w:sz w:val="26"/>
          <w:szCs w:val="26"/>
        </w:rPr>
      </w:pPr>
      <w:r w:rsidRPr="006A562D">
        <w:rPr>
          <w:rFonts w:ascii="Trebuchet MS" w:hAnsi="Trebuchet MS"/>
          <w:b/>
          <w:sz w:val="26"/>
          <w:szCs w:val="26"/>
        </w:rPr>
        <w:t>After a question is asked, you can give advice on how to answer.  Excuse yourself and the member in order to confer privately.</w:t>
      </w:r>
    </w:p>
    <w:p w14:paraId="0190A0DA" w14:textId="77777777" w:rsidR="0061708E" w:rsidRPr="006A562D" w:rsidRDefault="0061708E" w:rsidP="0061708E">
      <w:pPr>
        <w:pStyle w:val="ListParagraph"/>
        <w:ind w:left="540" w:right="-360" w:hanging="360"/>
        <w:rPr>
          <w:rFonts w:ascii="Trebuchet MS" w:hAnsi="Trebuchet MS"/>
          <w:b/>
          <w:sz w:val="26"/>
          <w:szCs w:val="26"/>
        </w:rPr>
      </w:pPr>
    </w:p>
    <w:p w14:paraId="24776C8A" w14:textId="77777777" w:rsidR="0061708E" w:rsidRPr="006A562D" w:rsidRDefault="0061708E" w:rsidP="0061708E">
      <w:pPr>
        <w:pStyle w:val="ListParagraph"/>
        <w:numPr>
          <w:ilvl w:val="0"/>
          <w:numId w:val="107"/>
        </w:numPr>
        <w:ind w:left="540" w:right="-360"/>
        <w:rPr>
          <w:rFonts w:ascii="Trebuchet MS" w:hAnsi="Trebuchet MS"/>
          <w:b/>
          <w:sz w:val="26"/>
          <w:szCs w:val="26"/>
        </w:rPr>
      </w:pPr>
      <w:r w:rsidRPr="006A562D">
        <w:rPr>
          <w:rFonts w:ascii="Trebuchet MS" w:hAnsi="Trebuchet MS"/>
          <w:b/>
          <w:sz w:val="26"/>
          <w:szCs w:val="26"/>
        </w:rPr>
        <w:t xml:space="preserve">When the questioning ends, you can provide additional information to the supervisor.  </w:t>
      </w:r>
      <w:r w:rsidRPr="006A562D">
        <w:rPr>
          <w:rFonts w:ascii="Trebuchet MS" w:hAnsi="Trebuchet MS"/>
          <w:sz w:val="26"/>
          <w:szCs w:val="26"/>
        </w:rPr>
        <w:t>Remember, anything you say can be used against the member, too.  But you may wish to provide additional information such as the member’s clean disciplinary history, or positive evaluation history, or even add facts that the member did not mention, but which help her case.</w:t>
      </w:r>
    </w:p>
    <w:p w14:paraId="148BBD75" w14:textId="77777777" w:rsidR="0061708E" w:rsidRPr="006A562D" w:rsidRDefault="0061708E" w:rsidP="0061708E">
      <w:pPr>
        <w:pStyle w:val="ListParagraph"/>
        <w:ind w:left="540" w:right="-360" w:hanging="360"/>
        <w:rPr>
          <w:rFonts w:ascii="Trebuchet MS" w:hAnsi="Trebuchet MS"/>
          <w:b/>
          <w:sz w:val="26"/>
          <w:szCs w:val="26"/>
        </w:rPr>
      </w:pPr>
    </w:p>
    <w:p w14:paraId="4FEFEFE2" w14:textId="77777777" w:rsidR="0061708E" w:rsidRPr="006A562D" w:rsidRDefault="0061708E" w:rsidP="0061708E">
      <w:pPr>
        <w:pStyle w:val="ListParagraph"/>
        <w:numPr>
          <w:ilvl w:val="0"/>
          <w:numId w:val="107"/>
        </w:numPr>
        <w:ind w:left="540" w:right="-360"/>
        <w:rPr>
          <w:rFonts w:ascii="Trebuchet MS" w:hAnsi="Trebuchet MS"/>
          <w:b/>
          <w:sz w:val="26"/>
          <w:szCs w:val="26"/>
        </w:rPr>
      </w:pPr>
      <w:r w:rsidRPr="006A562D">
        <w:rPr>
          <w:rFonts w:ascii="Trebuchet MS" w:hAnsi="Trebuchet MS"/>
          <w:b/>
          <w:sz w:val="26"/>
          <w:szCs w:val="26"/>
        </w:rPr>
        <w:t>In your role as a union representative you are equal to the supervisor.</w:t>
      </w:r>
    </w:p>
    <w:p w14:paraId="42D2800A" w14:textId="77777777" w:rsidR="0061708E" w:rsidRPr="005C55EB" w:rsidRDefault="0061708E" w:rsidP="0061708E">
      <w:pPr>
        <w:tabs>
          <w:tab w:val="left" w:pos="360"/>
        </w:tabs>
        <w:rPr>
          <w:rFonts w:ascii="Trebuchet MS" w:hAnsi="Trebuchet MS"/>
          <w:b/>
          <w:color w:val="808080" w:themeColor="background1" w:themeShade="80"/>
          <w:sz w:val="48"/>
          <w:szCs w:val="48"/>
        </w:rPr>
      </w:pPr>
    </w:p>
    <w:p w14:paraId="2086D401" w14:textId="77777777" w:rsidR="0061708E" w:rsidRDefault="0061708E" w:rsidP="0061708E">
      <w:pPr>
        <w:tabs>
          <w:tab w:val="left" w:pos="360"/>
        </w:tabs>
        <w:rPr>
          <w:rFonts w:ascii="Trebuchet MS" w:hAnsi="Trebuchet MS"/>
          <w:b/>
          <w:color w:val="808080" w:themeColor="background1" w:themeShade="80"/>
          <w:sz w:val="48"/>
          <w:szCs w:val="48"/>
        </w:rPr>
      </w:pPr>
    </w:p>
    <w:p w14:paraId="6F7FF211" w14:textId="77777777" w:rsidR="0061708E" w:rsidRPr="00F85EB0" w:rsidRDefault="0061708E" w:rsidP="0061708E">
      <w:pPr>
        <w:tabs>
          <w:tab w:val="left" w:pos="360"/>
        </w:tabs>
        <w:rPr>
          <w:rFonts w:ascii="Trebuchet MS" w:hAnsi="Trebuchet MS"/>
          <w:b/>
          <w:color w:val="0070C0"/>
          <w:sz w:val="48"/>
          <w:szCs w:val="48"/>
        </w:rPr>
      </w:pPr>
      <w:r w:rsidRPr="00F85EB0">
        <w:rPr>
          <w:rFonts w:ascii="Trebuchet MS" w:hAnsi="Trebuchet MS"/>
          <w:b/>
          <w:color w:val="0070C0"/>
          <w:sz w:val="48"/>
          <w:szCs w:val="48"/>
        </w:rPr>
        <w:t>Right to Union Representation</w:t>
      </w:r>
    </w:p>
    <w:p w14:paraId="1A766FDD" w14:textId="77777777" w:rsidR="0061708E" w:rsidRPr="005C55EB" w:rsidRDefault="0061708E" w:rsidP="0061708E">
      <w:pPr>
        <w:tabs>
          <w:tab w:val="left" w:pos="360"/>
        </w:tabs>
        <w:rPr>
          <w:rFonts w:ascii="Trebuchet MS" w:hAnsi="Trebuchet MS"/>
          <w:b/>
          <w:sz w:val="36"/>
          <w:szCs w:val="48"/>
        </w:rPr>
      </w:pPr>
      <w:r w:rsidRPr="005C55EB">
        <w:rPr>
          <w:rFonts w:ascii="Trebuchet MS" w:hAnsi="Trebuchet MS"/>
          <w:b/>
          <w:sz w:val="36"/>
          <w:szCs w:val="48"/>
        </w:rPr>
        <w:t>Right to Information</w:t>
      </w:r>
    </w:p>
    <w:p w14:paraId="4CAE2429" w14:textId="77777777" w:rsidR="0061708E" w:rsidRPr="005C55EB" w:rsidRDefault="0061708E" w:rsidP="0061708E">
      <w:pPr>
        <w:rPr>
          <w:rFonts w:ascii="Trebuchet MS" w:hAnsi="Trebuchet MS"/>
          <w:b/>
          <w:sz w:val="36"/>
          <w:szCs w:val="36"/>
        </w:rPr>
      </w:pPr>
    </w:p>
    <w:p w14:paraId="4FAE1F8C" w14:textId="77777777" w:rsidR="0061708E" w:rsidRPr="005C55EB" w:rsidRDefault="0061708E" w:rsidP="0061708E">
      <w:pPr>
        <w:rPr>
          <w:rFonts w:ascii="Trebuchet MS" w:hAnsi="Trebuchet MS"/>
        </w:rPr>
      </w:pPr>
      <w:r w:rsidRPr="005C55EB">
        <w:rPr>
          <w:rFonts w:ascii="Trebuchet MS" w:hAnsi="Trebuchet MS"/>
        </w:rPr>
        <w:t xml:space="preserve">EERA (page 9) gives workers the right to organize a union, bargain collectively, engage in union activities, and to have union representation. Your right to information when investigating a potential grievance is inferred from the right to bargain (and the employer’s obligation to bargain in good faith) and the right to representation. </w:t>
      </w:r>
    </w:p>
    <w:p w14:paraId="65FD11DA" w14:textId="77777777" w:rsidR="0061708E" w:rsidRPr="005C55EB" w:rsidRDefault="0061708E" w:rsidP="0061708E">
      <w:pPr>
        <w:rPr>
          <w:rFonts w:ascii="Trebuchet MS" w:hAnsi="Trebuchet MS"/>
        </w:rPr>
      </w:pPr>
    </w:p>
    <w:p w14:paraId="38A2C9CA" w14:textId="77777777" w:rsidR="0061708E" w:rsidRDefault="0061708E" w:rsidP="0061708E">
      <w:pPr>
        <w:rPr>
          <w:rFonts w:ascii="Trebuchet MS" w:hAnsi="Trebuchet MS"/>
        </w:rPr>
      </w:pPr>
      <w:r w:rsidRPr="005C55EB">
        <w:rPr>
          <w:rFonts w:ascii="Trebuchet MS" w:hAnsi="Trebuchet MS"/>
        </w:rPr>
        <w:t>The union is entitled to a wide variety of data and documents during a grievance investigation, including personnel files, attendance records, leave requests, memos, emails, schedules, meeting minutes, disciplinary records, seniority lists, and more.  You can’t prove your case without the facts, and if management has those facts, you should have access to them, so request all the documents and data that might be useful to the grievance you are handling.  Below is sample text that you can use in an email, letter or memo to an administrator:</w:t>
      </w:r>
    </w:p>
    <w:p w14:paraId="58240BF2" w14:textId="77777777" w:rsidR="0061708E" w:rsidRDefault="0061708E" w:rsidP="0061708E">
      <w:pPr>
        <w:rPr>
          <w:rFonts w:ascii="Trebuchet MS" w:hAnsi="Trebuchet MS"/>
        </w:rPr>
      </w:pPr>
      <w:r>
        <w:rPr>
          <w:rFonts w:ascii="Univers57-Condensed" w:hAnsi="Univers57-Condensed"/>
          <w:b/>
          <w:noProof/>
          <w:sz w:val="48"/>
          <w:szCs w:val="48"/>
        </w:rPr>
        <mc:AlternateContent>
          <mc:Choice Requires="wps">
            <w:drawing>
              <wp:anchor distT="0" distB="0" distL="114300" distR="114300" simplePos="0" relativeHeight="251760697" behindDoc="0" locked="0" layoutInCell="1" allowOverlap="1" wp14:anchorId="6F6951F0" wp14:editId="36796909">
                <wp:simplePos x="0" y="0"/>
                <wp:positionH relativeFrom="margin">
                  <wp:align>right</wp:align>
                </wp:positionH>
                <wp:positionV relativeFrom="paragraph">
                  <wp:posOffset>203835</wp:posOffset>
                </wp:positionV>
                <wp:extent cx="6349365" cy="5210175"/>
                <wp:effectExtent l="0" t="0" r="13335" b="28575"/>
                <wp:wrapNone/>
                <wp:docPr id="254" name="Text Box 254"/>
                <wp:cNvGraphicFramePr/>
                <a:graphic xmlns:a="http://schemas.openxmlformats.org/drawingml/2006/main">
                  <a:graphicData uri="http://schemas.microsoft.com/office/word/2010/wordprocessingShape">
                    <wps:wsp>
                      <wps:cNvSpPr txBox="1"/>
                      <wps:spPr>
                        <a:xfrm>
                          <a:off x="0" y="0"/>
                          <a:ext cx="6349365" cy="5210175"/>
                        </a:xfrm>
                        <a:prstGeom prst="rect">
                          <a:avLst/>
                        </a:prstGeom>
                        <a:solidFill>
                          <a:schemeClr val="bg2"/>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33B4A82" w14:textId="77777777" w:rsidR="0061708E" w:rsidRPr="00234A1D" w:rsidRDefault="0061708E" w:rsidP="0061708E">
                            <w:r w:rsidRPr="00234A1D">
                              <w:t>To:</w:t>
                            </w:r>
                            <w:r w:rsidRPr="00234A1D">
                              <w:tab/>
                            </w:r>
                            <w:r w:rsidRPr="00234A1D">
                              <w:t>Principal Mick Jagger</w:t>
                            </w:r>
                          </w:p>
                          <w:p w14:paraId="54A63AA9" w14:textId="77777777" w:rsidR="0061708E" w:rsidRPr="00234A1D" w:rsidRDefault="0061708E" w:rsidP="0061708E">
                            <w:r w:rsidRPr="00234A1D">
                              <w:t>From:</w:t>
                            </w:r>
                            <w:r w:rsidRPr="00234A1D">
                              <w:tab/>
                            </w:r>
                            <w:r w:rsidRPr="00234A1D">
                              <w:t>Joe Hill, SDEA Association Representative</w:t>
                            </w:r>
                          </w:p>
                          <w:p w14:paraId="082552A5" w14:textId="77777777" w:rsidR="0061708E" w:rsidRPr="00234A1D" w:rsidRDefault="0061708E" w:rsidP="0061708E">
                            <w:r w:rsidRPr="00234A1D">
                              <w:t>Date:</w:t>
                            </w:r>
                            <w:r w:rsidRPr="00234A1D">
                              <w:tab/>
                            </w:r>
                            <w:r w:rsidRPr="00234A1D">
                              <w:t>October 5, 2013</w:t>
                            </w:r>
                          </w:p>
                          <w:p w14:paraId="1AE030FA" w14:textId="77777777" w:rsidR="0061708E" w:rsidRPr="00234A1D" w:rsidRDefault="0061708E" w:rsidP="0061708E">
                            <w:r w:rsidRPr="00234A1D">
                              <w:t>Re:</w:t>
                            </w:r>
                            <w:r w:rsidRPr="00234A1D">
                              <w:tab/>
                            </w:r>
                            <w:r w:rsidRPr="00234A1D">
                              <w:t>Request for information</w:t>
                            </w:r>
                            <w:r w:rsidRPr="00234A1D">
                              <w:tab/>
                            </w:r>
                            <w:r w:rsidRPr="00234A1D">
                              <w:tab/>
                            </w:r>
                            <w:r w:rsidRPr="00234A1D">
                              <w:tab/>
                            </w:r>
                            <w:r w:rsidRPr="00234A1D">
                              <w:tab/>
                            </w:r>
                            <w:r w:rsidRPr="00234A1D">
                              <w:tab/>
                            </w:r>
                            <w:r w:rsidRPr="00234A1D">
                              <w:tab/>
                            </w:r>
                            <w:r w:rsidRPr="00234A1D">
                              <w:tab/>
                            </w:r>
                          </w:p>
                          <w:p w14:paraId="25C3A0AB" w14:textId="77777777" w:rsidR="0061708E" w:rsidRDefault="0061708E" w:rsidP="0061708E"/>
                          <w:p w14:paraId="5CF77C49" w14:textId="77777777" w:rsidR="0061708E" w:rsidRDefault="0061708E" w:rsidP="0061708E">
                            <w:r w:rsidRPr="00234A1D">
                              <w:t>In order to investigate the grievance of Aren R. Lucky, the union hereby requests the following information:</w:t>
                            </w:r>
                          </w:p>
                          <w:p w14:paraId="1D67F741" w14:textId="77777777" w:rsidR="0061708E" w:rsidRPr="00234A1D" w:rsidRDefault="0061708E" w:rsidP="0061708E"/>
                          <w:p w14:paraId="38854052" w14:textId="77777777" w:rsidR="0061708E" w:rsidRPr="00234A1D" w:rsidRDefault="0061708E" w:rsidP="0061708E">
                            <w:pPr>
                              <w:numPr>
                                <w:ilvl w:val="0"/>
                                <w:numId w:val="109"/>
                              </w:numPr>
                              <w:spacing w:line="276" w:lineRule="auto"/>
                            </w:pPr>
                            <w:r w:rsidRPr="00234A1D">
                              <w:t>Copies of any and all referral slips generated by Ms. Lucky regarding student Billy Idol</w:t>
                            </w:r>
                          </w:p>
                          <w:p w14:paraId="6B015D1B" w14:textId="77777777" w:rsidR="0061708E" w:rsidRPr="00234A1D" w:rsidRDefault="0061708E" w:rsidP="0061708E">
                            <w:pPr>
                              <w:numPr>
                                <w:ilvl w:val="0"/>
                                <w:numId w:val="109"/>
                              </w:numPr>
                              <w:spacing w:line="276" w:lineRule="auto"/>
                            </w:pPr>
                            <w:r w:rsidRPr="00234A1D">
                              <w:t>A written statement explaining the rationale for returning student Billy Idol to Ms. Lucky’s classroom on October 2, 2012 after Ms. Lucky suspended him for two days on October 1, 2012</w:t>
                            </w:r>
                          </w:p>
                          <w:p w14:paraId="2E5DD46A" w14:textId="77777777" w:rsidR="0061708E" w:rsidRPr="00234A1D" w:rsidRDefault="0061708E" w:rsidP="0061708E">
                            <w:pPr>
                              <w:numPr>
                                <w:ilvl w:val="0"/>
                                <w:numId w:val="109"/>
                              </w:numPr>
                              <w:spacing w:line="276" w:lineRule="auto"/>
                            </w:pPr>
                            <w:r w:rsidRPr="00234A1D">
                              <w:t>Copies of any and all existing written statements from witnesses to the incident between Ms. Lucky  that were used in making the decision to return Billy Idol to Ms. Lucky’s classroom</w:t>
                            </w:r>
                          </w:p>
                          <w:p w14:paraId="60AAA6DF" w14:textId="77777777" w:rsidR="0061708E" w:rsidRPr="00234A1D" w:rsidRDefault="0061708E" w:rsidP="0061708E">
                            <w:pPr>
                              <w:numPr>
                                <w:ilvl w:val="0"/>
                                <w:numId w:val="109"/>
                              </w:numPr>
                              <w:spacing w:line="276" w:lineRule="auto"/>
                            </w:pPr>
                            <w:r w:rsidRPr="00234A1D">
                              <w:t>For those witness statements that were made verbally and then used in making the decision to return the Billy Idol to Ms. Lucky’s classroom, please include a written summary of each witness’s verbal statement</w:t>
                            </w:r>
                          </w:p>
                          <w:p w14:paraId="0DD093FA" w14:textId="77777777" w:rsidR="0061708E" w:rsidRPr="00234A1D" w:rsidRDefault="0061708E" w:rsidP="0061708E">
                            <w:pPr>
                              <w:numPr>
                                <w:ilvl w:val="0"/>
                                <w:numId w:val="109"/>
                              </w:numPr>
                              <w:spacing w:line="276" w:lineRule="auto"/>
                            </w:pPr>
                            <w:r w:rsidRPr="00234A1D">
                              <w:t>Copies of any video material from school security cameras that was used in making the decision to return the Billy Idol to Ms. Lucky’s classroom</w:t>
                            </w:r>
                          </w:p>
                          <w:p w14:paraId="15C9A4EE" w14:textId="77777777" w:rsidR="0061708E" w:rsidRPr="00234A1D" w:rsidRDefault="0061708E" w:rsidP="0061708E">
                            <w:pPr>
                              <w:numPr>
                                <w:ilvl w:val="0"/>
                                <w:numId w:val="109"/>
                              </w:numPr>
                              <w:spacing w:line="276" w:lineRule="auto"/>
                            </w:pPr>
                            <w:r w:rsidRPr="00234A1D">
                              <w:t>Rock High School’s current student discipline policy</w:t>
                            </w:r>
                          </w:p>
                          <w:p w14:paraId="73C90065" w14:textId="77777777" w:rsidR="0061708E" w:rsidRPr="00234A1D" w:rsidRDefault="0061708E" w:rsidP="0061708E"/>
                          <w:p w14:paraId="01211CE7" w14:textId="77777777" w:rsidR="0061708E" w:rsidRPr="00234A1D" w:rsidRDefault="0061708E" w:rsidP="0061708E">
                            <w:r w:rsidRPr="00234A1D">
                              <w:t>Please provide the information by October 10, 2013.  If any part of this request is denied or if any material is unavailable, please state so in writing and provide the remaining items by the above date, which the union will accept without prejudice to its position that it is entitled to all documents and information sought in this request.  This letter is submitted without prejudice to the union’s right to file subsequent requests.</w:t>
                            </w:r>
                          </w:p>
                          <w:p w14:paraId="6E5E8748" w14:textId="77777777" w:rsidR="0061708E" w:rsidRPr="00234A1D" w:rsidRDefault="0061708E" w:rsidP="006170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08E402D">
              <v:shape w14:anchorId="6F6951F0" id="Text Box 254" o:spid="_x0000_s1065" type="#_x0000_t202" style="position:absolute;margin-left:448.75pt;margin-top:16.05pt;width:499.95pt;height:410.25pt;z-index:25176069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" fillcolor="#e7e6e6 [3214]" strokeweight="1pt">
                <v:textbox>
                  <w:txbxContent>
                    <w:p w14:paraId="006D3215" w14:textId="77777777" w:rsidR="0061708E" w:rsidRPr="00234A1D" w:rsidRDefault="0061708E" w:rsidP="0061708E">
                      <w:r w:rsidRPr="00234A1D">
                        <w:t>To:</w:t>
                      </w:r>
                      <w:r w:rsidRPr="00234A1D">
                        <w:tab/>
                      </w:r>
                      <w:r w:rsidRPr="00234A1D">
                        <w:t>Principal Mick Jagger</w:t>
                      </w:r>
                    </w:p>
                    <w:p w14:paraId="1C5ADF5F" w14:textId="77777777" w:rsidR="0061708E" w:rsidRPr="00234A1D" w:rsidRDefault="0061708E" w:rsidP="0061708E">
                      <w:r w:rsidRPr="00234A1D">
                        <w:t>From:</w:t>
                      </w:r>
                      <w:r w:rsidRPr="00234A1D">
                        <w:tab/>
                      </w:r>
                      <w:r w:rsidRPr="00234A1D">
                        <w:t>Joe Hill, SDEA Association Representative</w:t>
                      </w:r>
                    </w:p>
                    <w:p w14:paraId="65BEA0DF" w14:textId="77777777" w:rsidR="0061708E" w:rsidRPr="00234A1D" w:rsidRDefault="0061708E" w:rsidP="0061708E">
                      <w:r w:rsidRPr="00234A1D">
                        <w:t>Date:</w:t>
                      </w:r>
                      <w:r w:rsidRPr="00234A1D">
                        <w:tab/>
                      </w:r>
                      <w:r w:rsidRPr="00234A1D">
                        <w:t>October 5, 2013</w:t>
                      </w:r>
                    </w:p>
                    <w:p w14:paraId="5048E2B9" w14:textId="77777777" w:rsidR="0061708E" w:rsidRPr="00234A1D" w:rsidRDefault="0061708E" w:rsidP="0061708E">
                      <w:r w:rsidRPr="00234A1D">
                        <w:t>Re:</w:t>
                      </w:r>
                      <w:r w:rsidRPr="00234A1D">
                        <w:tab/>
                      </w:r>
                      <w:r w:rsidRPr="00234A1D">
                        <w:t>Request for information</w:t>
                      </w:r>
                      <w:r w:rsidRPr="00234A1D">
                        <w:tab/>
                      </w:r>
                      <w:r w:rsidRPr="00234A1D">
                        <w:tab/>
                      </w:r>
                      <w:r w:rsidRPr="00234A1D">
                        <w:tab/>
                      </w:r>
                      <w:r w:rsidRPr="00234A1D">
                        <w:tab/>
                      </w:r>
                      <w:r w:rsidRPr="00234A1D">
                        <w:tab/>
                      </w:r>
                      <w:r w:rsidRPr="00234A1D">
                        <w:tab/>
                      </w:r>
                      <w:r w:rsidRPr="00234A1D">
                        <w:tab/>
                      </w:r>
                    </w:p>
                    <w:p w14:paraId="4DDBEF00" w14:textId="77777777" w:rsidR="0061708E" w:rsidRDefault="0061708E" w:rsidP="0061708E"/>
                    <w:p w14:paraId="0D335490" w14:textId="77777777" w:rsidR="0061708E" w:rsidRDefault="0061708E" w:rsidP="0061708E">
                      <w:r w:rsidRPr="00234A1D">
                        <w:t xml:space="preserve">In order to investigate the grievance of </w:t>
                      </w:r>
                      <w:proofErr w:type="spellStart"/>
                      <w:r w:rsidRPr="00234A1D">
                        <w:t>Aren</w:t>
                      </w:r>
                      <w:proofErr w:type="spellEnd"/>
                      <w:r w:rsidRPr="00234A1D">
                        <w:t xml:space="preserve"> R. Lucky, the union hereby requests the following information:</w:t>
                      </w:r>
                    </w:p>
                    <w:p w14:paraId="3461D779" w14:textId="77777777" w:rsidR="0061708E" w:rsidRPr="00234A1D" w:rsidRDefault="0061708E" w:rsidP="0061708E"/>
                    <w:p w14:paraId="74AB1C76" w14:textId="77777777" w:rsidR="0061708E" w:rsidRPr="00234A1D" w:rsidRDefault="0061708E" w:rsidP="0061708E">
                      <w:pPr>
                        <w:numPr>
                          <w:ilvl w:val="0"/>
                          <w:numId w:val="109"/>
                        </w:numPr>
                        <w:spacing w:line="276" w:lineRule="auto"/>
                      </w:pPr>
                      <w:r w:rsidRPr="00234A1D">
                        <w:t>Copies of any and all referral slips generated by Ms. Lucky regarding student Billy Idol</w:t>
                      </w:r>
                    </w:p>
                    <w:p w14:paraId="3C26B19F" w14:textId="77777777" w:rsidR="0061708E" w:rsidRPr="00234A1D" w:rsidRDefault="0061708E" w:rsidP="0061708E">
                      <w:pPr>
                        <w:numPr>
                          <w:ilvl w:val="0"/>
                          <w:numId w:val="109"/>
                        </w:numPr>
                        <w:spacing w:line="276" w:lineRule="auto"/>
                      </w:pPr>
                      <w:r w:rsidRPr="00234A1D">
                        <w:t>A written statement explaining the rationale for returning student Billy Idol to Ms. Lucky’s classroom on October 2, 2012 after Ms. Lucky suspended him for two days on October 1, 2012</w:t>
                      </w:r>
                    </w:p>
                    <w:p w14:paraId="5B709470" w14:textId="77777777" w:rsidR="0061708E" w:rsidRPr="00234A1D" w:rsidRDefault="0061708E" w:rsidP="0061708E">
                      <w:pPr>
                        <w:numPr>
                          <w:ilvl w:val="0"/>
                          <w:numId w:val="109"/>
                        </w:numPr>
                        <w:spacing w:line="276" w:lineRule="auto"/>
                      </w:pPr>
                      <w:r w:rsidRPr="00234A1D">
                        <w:t xml:space="preserve">Copies of any and all existing written statements from witnesses to the incident between Ms. </w:t>
                      </w:r>
                      <w:proofErr w:type="gramStart"/>
                      <w:r w:rsidRPr="00234A1D">
                        <w:t>Lucky  that</w:t>
                      </w:r>
                      <w:proofErr w:type="gramEnd"/>
                      <w:r w:rsidRPr="00234A1D">
                        <w:t xml:space="preserve"> were used in making the decision to return Billy Idol to Ms. Lucky’s classroom</w:t>
                      </w:r>
                    </w:p>
                    <w:p w14:paraId="59AFA807" w14:textId="77777777" w:rsidR="0061708E" w:rsidRPr="00234A1D" w:rsidRDefault="0061708E" w:rsidP="0061708E">
                      <w:pPr>
                        <w:numPr>
                          <w:ilvl w:val="0"/>
                          <w:numId w:val="109"/>
                        </w:numPr>
                        <w:spacing w:line="276" w:lineRule="auto"/>
                      </w:pPr>
                      <w:r w:rsidRPr="00234A1D">
                        <w:t>For those witness statements that were made verbally and then used in making the decision to return the Billy Idol to Ms. Lucky’s classroom, please include a written summary of each witness’s verbal statement</w:t>
                      </w:r>
                    </w:p>
                    <w:p w14:paraId="5A8C6833" w14:textId="77777777" w:rsidR="0061708E" w:rsidRPr="00234A1D" w:rsidRDefault="0061708E" w:rsidP="0061708E">
                      <w:pPr>
                        <w:numPr>
                          <w:ilvl w:val="0"/>
                          <w:numId w:val="109"/>
                        </w:numPr>
                        <w:spacing w:line="276" w:lineRule="auto"/>
                      </w:pPr>
                      <w:r w:rsidRPr="00234A1D">
                        <w:t>Copies of any video material from school security cameras that was used in making the decision to return the Billy Idol to Ms. Lucky’s classroom</w:t>
                      </w:r>
                    </w:p>
                    <w:p w14:paraId="2E18ED67" w14:textId="77777777" w:rsidR="0061708E" w:rsidRPr="00234A1D" w:rsidRDefault="0061708E" w:rsidP="0061708E">
                      <w:pPr>
                        <w:numPr>
                          <w:ilvl w:val="0"/>
                          <w:numId w:val="109"/>
                        </w:numPr>
                        <w:spacing w:line="276" w:lineRule="auto"/>
                      </w:pPr>
                      <w:r w:rsidRPr="00234A1D">
                        <w:t>Rock High School’s current student discipline policy</w:t>
                      </w:r>
                    </w:p>
                    <w:p w14:paraId="3CF2D8B6" w14:textId="77777777" w:rsidR="0061708E" w:rsidRPr="00234A1D" w:rsidRDefault="0061708E" w:rsidP="0061708E"/>
                    <w:p w14:paraId="2EA29B33" w14:textId="77777777" w:rsidR="0061708E" w:rsidRPr="00234A1D" w:rsidRDefault="0061708E" w:rsidP="0061708E">
                      <w:r w:rsidRPr="00234A1D">
                        <w:t>Please provide the information by October 10, 2013.  If any part of this request is denied or if any material is unavailable, please state so in writing and provide the remaining items by the above date, which the union will accept without prejudice to its position that it is entitled to all documents and information sought in this request.  This letter is submitted without prejudice to the union’s right to file subsequent requests.</w:t>
                      </w:r>
                    </w:p>
                    <w:p w14:paraId="0FB78278" w14:textId="77777777" w:rsidR="0061708E" w:rsidRPr="00234A1D" w:rsidRDefault="0061708E" w:rsidP="0061708E"/>
                  </w:txbxContent>
                </v:textbox>
                <w10:wrap anchorx="margin"/>
              </v:shape>
            </w:pict>
          </mc:Fallback>
        </mc:AlternateContent>
      </w:r>
    </w:p>
    <w:p w14:paraId="79EB1A47" w14:textId="77777777" w:rsidR="0061708E" w:rsidRPr="005C55EB" w:rsidRDefault="0061708E" w:rsidP="0061708E">
      <w:pPr>
        <w:rPr>
          <w:rFonts w:ascii="Trebuchet MS" w:hAnsi="Trebuchet MS"/>
        </w:rPr>
      </w:pPr>
    </w:p>
    <w:p w14:paraId="4B5C0E0D" w14:textId="77777777" w:rsidR="0061708E" w:rsidRDefault="0061708E" w:rsidP="0061708E">
      <w:pPr>
        <w:rPr>
          <w:rFonts w:ascii="Univers57-Condensed" w:hAnsi="Univers57-Condensed"/>
          <w:b/>
          <w:sz w:val="36"/>
          <w:szCs w:val="36"/>
        </w:rPr>
      </w:pPr>
    </w:p>
    <w:p w14:paraId="2593F718" w14:textId="77777777" w:rsidR="0061708E" w:rsidRDefault="0061708E" w:rsidP="0061708E">
      <w:pPr>
        <w:rPr>
          <w:rFonts w:ascii="Univers57-Condensed" w:hAnsi="Univers57-Condensed"/>
          <w:b/>
          <w:sz w:val="36"/>
          <w:szCs w:val="36"/>
        </w:rPr>
      </w:pPr>
    </w:p>
    <w:p w14:paraId="387B1C8D" w14:textId="77777777" w:rsidR="0061708E" w:rsidRDefault="0061708E" w:rsidP="0061708E">
      <w:pPr>
        <w:rPr>
          <w:rFonts w:ascii="Univers57-Condensed" w:hAnsi="Univers57-Condensed"/>
          <w:b/>
          <w:sz w:val="36"/>
          <w:szCs w:val="36"/>
        </w:rPr>
      </w:pPr>
    </w:p>
    <w:p w14:paraId="660315FA" w14:textId="77777777" w:rsidR="0061708E" w:rsidRDefault="0061708E" w:rsidP="0061708E">
      <w:pPr>
        <w:rPr>
          <w:rFonts w:ascii="Univers57-Condensed" w:hAnsi="Univers57-Condensed"/>
          <w:b/>
          <w:sz w:val="36"/>
          <w:szCs w:val="36"/>
        </w:rPr>
      </w:pPr>
    </w:p>
    <w:p w14:paraId="1F6EFFF9" w14:textId="77777777" w:rsidR="0061708E" w:rsidRDefault="0061708E" w:rsidP="0061708E">
      <w:pPr>
        <w:rPr>
          <w:rFonts w:ascii="Univers57-Condensed" w:hAnsi="Univers57-Condensed"/>
          <w:b/>
          <w:sz w:val="36"/>
          <w:szCs w:val="36"/>
        </w:rPr>
      </w:pPr>
    </w:p>
    <w:p w14:paraId="005EB95F" w14:textId="77777777" w:rsidR="0061708E" w:rsidRDefault="0061708E" w:rsidP="0061708E">
      <w:pPr>
        <w:rPr>
          <w:rFonts w:ascii="Univers57-Condensed" w:hAnsi="Univers57-Condensed"/>
          <w:b/>
          <w:sz w:val="36"/>
          <w:szCs w:val="36"/>
        </w:rPr>
      </w:pPr>
    </w:p>
    <w:p w14:paraId="4CFA10AE" w14:textId="77777777" w:rsidR="0061708E" w:rsidRDefault="0061708E" w:rsidP="0061708E">
      <w:pPr>
        <w:rPr>
          <w:rFonts w:ascii="Univers57-Condensed" w:hAnsi="Univers57-Condensed"/>
          <w:b/>
          <w:sz w:val="36"/>
          <w:szCs w:val="36"/>
        </w:rPr>
      </w:pPr>
    </w:p>
    <w:p w14:paraId="305ED2A2" w14:textId="77777777" w:rsidR="0061708E" w:rsidRDefault="0061708E" w:rsidP="0061708E">
      <w:pPr>
        <w:rPr>
          <w:rFonts w:ascii="Trebuchet MS" w:hAnsi="Trebuchet MS" w:cs="Arial"/>
          <w:b/>
          <w:color w:val="0000FF"/>
          <w:sz w:val="70"/>
          <w:szCs w:val="70"/>
        </w:rPr>
      </w:pPr>
    </w:p>
    <w:p w14:paraId="40C35689" w14:textId="77777777" w:rsidR="0061708E" w:rsidRDefault="0061708E" w:rsidP="0061708E">
      <w:pPr>
        <w:rPr>
          <w:rFonts w:ascii="Trebuchet MS" w:hAnsi="Trebuchet MS" w:cs="Arial"/>
          <w:b/>
          <w:color w:val="0000FF"/>
          <w:sz w:val="70"/>
          <w:szCs w:val="70"/>
        </w:rPr>
      </w:pPr>
    </w:p>
    <w:p w14:paraId="20DB9CC3" w14:textId="77777777" w:rsidR="0061708E" w:rsidRDefault="0061708E" w:rsidP="0061708E">
      <w:pPr>
        <w:rPr>
          <w:rFonts w:ascii="Trebuchet MS" w:hAnsi="Trebuchet MS" w:cs="Arial"/>
          <w:b/>
          <w:color w:val="0000FF"/>
          <w:sz w:val="70"/>
          <w:szCs w:val="70"/>
        </w:rPr>
      </w:pPr>
    </w:p>
    <w:p w14:paraId="2419BA43" w14:textId="77777777" w:rsidR="0061708E" w:rsidRDefault="0061708E" w:rsidP="0061708E">
      <w:pPr>
        <w:rPr>
          <w:rFonts w:ascii="Trebuchet MS" w:hAnsi="Trebuchet MS" w:cs="Arial"/>
          <w:b/>
          <w:color w:val="0000FF"/>
          <w:sz w:val="70"/>
          <w:szCs w:val="70"/>
        </w:rPr>
      </w:pPr>
    </w:p>
    <w:p w14:paraId="620C7A7D" w14:textId="77777777" w:rsidR="0069705D" w:rsidRDefault="0069705D">
      <w:pPr>
        <w:rPr>
          <w:rFonts w:ascii="Trebuchet MS" w:hAnsi="Trebuchet MS"/>
          <w:b/>
          <w:sz w:val="36"/>
          <w:szCs w:val="20"/>
        </w:rPr>
      </w:pPr>
    </w:p>
    <w:p w14:paraId="6D520995" w14:textId="7C4444B3" w:rsidR="00DD193E" w:rsidRPr="00B05253" w:rsidRDefault="00DD193E" w:rsidP="00DD193E">
      <w:pPr>
        <w:pStyle w:val="Title1"/>
        <w:rPr>
          <w:rFonts w:ascii="Trebuchet MS" w:hAnsi="Trebuchet MS"/>
        </w:rPr>
      </w:pPr>
      <w:r w:rsidRPr="00B05253">
        <w:rPr>
          <w:rFonts w:ascii="Trebuchet MS" w:hAnsi="Trebuchet MS"/>
        </w:rPr>
        <w:t>THE WEINGARTEN RULE:</w:t>
      </w:r>
      <w:bookmarkEnd w:id="8"/>
      <w:bookmarkEnd w:id="9"/>
    </w:p>
    <w:p w14:paraId="7F469821" w14:textId="77777777" w:rsidR="00DD193E" w:rsidRPr="00B05253" w:rsidRDefault="00DD193E" w:rsidP="00DD193E">
      <w:pPr>
        <w:rPr>
          <w:rFonts w:ascii="Trebuchet MS" w:hAnsi="Trebuchet MS"/>
        </w:rPr>
      </w:pPr>
    </w:p>
    <w:p w14:paraId="524725B2" w14:textId="77777777" w:rsidR="00DD193E" w:rsidRPr="00E32DD0" w:rsidRDefault="00DD193E" w:rsidP="00DD193E">
      <w:pPr>
        <w:spacing w:after="40"/>
        <w:rPr>
          <w:rFonts w:ascii="Trebuchet MS" w:hAnsi="Trebuchet MS" w:cs="Arial"/>
          <w:bCs/>
          <w:i/>
          <w:iCs/>
          <w:caps/>
        </w:rPr>
      </w:pPr>
      <w:r w:rsidRPr="00E32DD0">
        <w:rPr>
          <w:rFonts w:ascii="Trebuchet MS" w:hAnsi="Trebuchet MS" w:cs="Arial"/>
          <w:bCs/>
          <w:i/>
          <w:iCs/>
          <w:caps/>
        </w:rPr>
        <w:t>AN EMPLOYEE HAS THE RIGHT TO HAVE A UNION REPRESENTATIVE AT A MEETING WITH THE EMPLOYER IF HE OR SHE HAS A REASONABLE EXPECTATION THAT DISCIPLINE MAY RESULT.</w:t>
      </w:r>
    </w:p>
    <w:p w14:paraId="0E7DF34F" w14:textId="77777777" w:rsidR="00DD193E" w:rsidRPr="00B05253" w:rsidRDefault="00DD193E" w:rsidP="00DD193E">
      <w:pPr>
        <w:rPr>
          <w:rFonts w:ascii="Trebuchet MS" w:hAnsi="Trebuchet MS" w:cs="Arial"/>
          <w:bCs/>
          <w:i/>
          <w:iCs/>
          <w:sz w:val="22"/>
        </w:rPr>
      </w:pPr>
    </w:p>
    <w:p w14:paraId="10EBE8C8" w14:textId="77777777" w:rsidR="00DD193E" w:rsidRPr="00B05253" w:rsidRDefault="00DD193E" w:rsidP="00DD193E">
      <w:pPr>
        <w:rPr>
          <w:rFonts w:ascii="Trebuchet MS" w:hAnsi="Trebuchet MS" w:cs="Arial"/>
          <w:bCs/>
          <w:i/>
          <w:iCs/>
          <w:sz w:val="22"/>
        </w:rPr>
      </w:pPr>
      <w:r w:rsidRPr="00B05253">
        <w:rPr>
          <w:rFonts w:ascii="Trebuchet MS" w:hAnsi="Trebuchet MS" w:cs="Arial"/>
          <w:bCs/>
          <w:i/>
          <w:iCs/>
          <w:sz w:val="22"/>
        </w:rPr>
        <w:t>This is a private sector rule that has been made applicable to Public School employees under the EERA. (See Redwood CCD v. PERB (1984) 159 Cal.App.3d 617)</w:t>
      </w:r>
    </w:p>
    <w:p w14:paraId="454DF448" w14:textId="77777777" w:rsidR="00DD193E" w:rsidRPr="00B05253" w:rsidRDefault="00DD193E" w:rsidP="00DD193E">
      <w:pPr>
        <w:pStyle w:val="Title2"/>
        <w:rPr>
          <w:rFonts w:ascii="Trebuchet MS" w:hAnsi="Trebuchet MS"/>
        </w:rPr>
      </w:pPr>
      <w:bookmarkStart w:id="10" w:name="_Toc77584671"/>
      <w:bookmarkStart w:id="11" w:name="_Toc77586775"/>
      <w:r w:rsidRPr="00B05253">
        <w:rPr>
          <w:rFonts w:ascii="Trebuchet MS" w:hAnsi="Trebuchet MS"/>
        </w:rPr>
        <w:t>THE COURT'S GUIDELINES</w:t>
      </w:r>
      <w:bookmarkEnd w:id="10"/>
      <w:bookmarkEnd w:id="11"/>
    </w:p>
    <w:p w14:paraId="5AA14DC3" w14:textId="5AAEBAA6" w:rsidR="00DD193E" w:rsidRPr="002A772C" w:rsidRDefault="00DD193E" w:rsidP="00DD193E">
      <w:pPr>
        <w:spacing w:before="240"/>
        <w:ind w:left="720" w:right="180" w:hanging="720"/>
        <w:rPr>
          <w:rFonts w:ascii="Trebuchet MS" w:hAnsi="Trebuchet MS"/>
        </w:rPr>
      </w:pPr>
      <w:r w:rsidRPr="002A772C">
        <w:rPr>
          <w:rFonts w:ascii="Trebuchet MS" w:hAnsi="Trebuchet MS"/>
        </w:rPr>
        <w:t>1.</w:t>
      </w:r>
      <w:r w:rsidRPr="002A772C">
        <w:rPr>
          <w:rFonts w:ascii="Trebuchet MS" w:hAnsi="Trebuchet MS"/>
        </w:rPr>
        <w:tab/>
      </w:r>
      <w:r w:rsidRPr="002A772C">
        <w:rPr>
          <w:rFonts w:ascii="Trebuchet MS" w:hAnsi="Trebuchet MS"/>
        </w:rPr>
        <w:t xml:space="preserve">The employee must request the representative.  The right arises only in situations where the employee requests representation.  The employee may and will forfeit this right if he/she goes ahead and meets with management without an </w:t>
      </w:r>
      <w:r w:rsidR="0072670E" w:rsidRPr="002A772C">
        <w:rPr>
          <w:rFonts w:ascii="Trebuchet MS" w:hAnsi="Trebuchet MS"/>
        </w:rPr>
        <w:t>Union</w:t>
      </w:r>
      <w:r w:rsidRPr="002A772C">
        <w:rPr>
          <w:rFonts w:ascii="Trebuchet MS" w:hAnsi="Trebuchet MS"/>
        </w:rPr>
        <w:t xml:space="preserve"> Representative.</w:t>
      </w:r>
    </w:p>
    <w:p w14:paraId="79312959" w14:textId="77777777" w:rsidR="00DD193E" w:rsidRPr="002A772C" w:rsidRDefault="00DD193E" w:rsidP="00DD193E">
      <w:pPr>
        <w:spacing w:before="240"/>
        <w:ind w:left="720" w:right="180" w:hanging="720"/>
        <w:rPr>
          <w:rFonts w:ascii="Trebuchet MS" w:hAnsi="Trebuchet MS"/>
        </w:rPr>
      </w:pPr>
      <w:r w:rsidRPr="002A772C">
        <w:rPr>
          <w:rFonts w:ascii="Trebuchet MS" w:hAnsi="Trebuchet MS"/>
        </w:rPr>
        <w:t>2.</w:t>
      </w:r>
      <w:r w:rsidRPr="002A772C">
        <w:rPr>
          <w:rFonts w:ascii="Trebuchet MS" w:hAnsi="Trebuchet MS"/>
        </w:rPr>
        <w:tab/>
      </w:r>
      <w:r w:rsidRPr="002A772C">
        <w:rPr>
          <w:rFonts w:ascii="Trebuchet MS" w:hAnsi="Trebuchet MS"/>
        </w:rPr>
        <w:t>There must be a reasonable belief that discipline will result from the investigatory meeting.  Regular "run-of-the-mill" conversations with management such as review of job requirements or training will not be covered. However, the right to representation exists even in cases where no discipline does result from the interview. The right to representation is based on the reasonable belief of the employee, not anyone else in the situation.</w:t>
      </w:r>
    </w:p>
    <w:p w14:paraId="6E0C30AB" w14:textId="77777777" w:rsidR="00DD193E" w:rsidRPr="002A772C" w:rsidRDefault="00DD193E" w:rsidP="00DD193E">
      <w:pPr>
        <w:spacing w:before="240"/>
        <w:ind w:left="720" w:right="180" w:hanging="720"/>
        <w:rPr>
          <w:rFonts w:ascii="Trebuchet MS" w:hAnsi="Trebuchet MS"/>
        </w:rPr>
      </w:pPr>
      <w:r w:rsidRPr="002A772C">
        <w:rPr>
          <w:rFonts w:ascii="Trebuchet MS" w:hAnsi="Trebuchet MS"/>
        </w:rPr>
        <w:t>3.</w:t>
      </w:r>
      <w:r w:rsidRPr="002A772C">
        <w:rPr>
          <w:rFonts w:ascii="Trebuchet MS" w:hAnsi="Trebuchet MS"/>
        </w:rPr>
        <w:tab/>
      </w:r>
      <w:r w:rsidRPr="002A772C">
        <w:rPr>
          <w:rFonts w:ascii="Trebuchet MS" w:hAnsi="Trebuchet MS"/>
        </w:rPr>
        <w:t>The employer is not required to interview the employee.  The employer may decide not to interview the employee, if the employee requests the presence of a union steward, but may continue the investigation.  The employer does not have to justify his/her refusal to allow union representation.  The employer is free to carry on the inquiry without interviewing the employee, and thus leave to the employee the choice between having an interview unaccompanied by his representative, or having no interview and forgoing any benefits that may be derived from one.  If the employee refuses to be interviewed without his/her Rep, the employer would then be free to act on the basis of information obtained from other sources.</w:t>
      </w:r>
    </w:p>
    <w:p w14:paraId="64B3FB57" w14:textId="77777777" w:rsidR="00DD193E" w:rsidRPr="002A772C" w:rsidRDefault="00DD193E" w:rsidP="00DD193E">
      <w:pPr>
        <w:tabs>
          <w:tab w:val="left" w:pos="10530"/>
        </w:tabs>
        <w:spacing w:before="240"/>
        <w:ind w:left="720" w:right="180"/>
        <w:rPr>
          <w:rFonts w:ascii="Trebuchet MS" w:hAnsi="Trebuchet MS"/>
        </w:rPr>
      </w:pPr>
      <w:r w:rsidRPr="002A772C">
        <w:rPr>
          <w:rFonts w:ascii="Trebuchet MS" w:hAnsi="Trebuchet MS"/>
        </w:rPr>
        <w:t>Though this appears to leave the union and employee a choice to make, there is, in fact, nothing to be gained by meeting with management without one's union representative.  An employer who is serious about resolving a problem should welcome a union's participation.  The choice, then, remains with the employer.</w:t>
      </w:r>
    </w:p>
    <w:p w14:paraId="41DB36B3" w14:textId="556FCB55" w:rsidR="009B6007" w:rsidRDefault="00DD193E" w:rsidP="0099404D">
      <w:pPr>
        <w:spacing w:before="240"/>
        <w:ind w:left="720" w:right="540" w:hanging="720"/>
        <w:rPr>
          <w:rFonts w:ascii="Aeolus" w:hAnsi="Aeolus" w:cs="Arial"/>
          <w:b/>
          <w:sz w:val="60"/>
        </w:rPr>
      </w:pPr>
      <w:r w:rsidRPr="002A772C">
        <w:rPr>
          <w:rFonts w:ascii="Trebuchet MS" w:hAnsi="Trebuchet MS"/>
        </w:rPr>
        <w:t>4.</w:t>
      </w:r>
      <w:r w:rsidRPr="002A772C">
        <w:rPr>
          <w:rFonts w:ascii="Trebuchet MS" w:hAnsi="Trebuchet MS"/>
        </w:rPr>
        <w:tab/>
      </w:r>
      <w:r w:rsidRPr="002A772C">
        <w:rPr>
          <w:rFonts w:ascii="Trebuchet MS" w:hAnsi="Trebuchet MS"/>
        </w:rPr>
        <w:t>The employer has no duty to bargain with the union representative at an investigatory interview.  The representative is present to assist the employee, and may attempt to clarify the facts or suggest other employees who may have knowledge of them.  The employer, however, is free to insist that he is only interested, at that time, in hearing the employee's own account of the matter under investigation.</w:t>
      </w:r>
      <w:r w:rsidR="009B6007">
        <w:rPr>
          <w:sz w:val="60"/>
        </w:rPr>
        <w:br w:type="page"/>
      </w:r>
    </w:p>
    <w:p w14:paraId="4C084F9E" w14:textId="55809B86" w:rsidR="009B6007" w:rsidRDefault="009B6007" w:rsidP="009B6007">
      <w:pPr>
        <w:pStyle w:val="Title"/>
        <w:rPr>
          <w:sz w:val="60"/>
        </w:rPr>
      </w:pPr>
      <w:r>
        <w:rPr>
          <w:sz w:val="60"/>
        </w:rPr>
        <w:t>EMPLOYEE’S RIGHT TO REPRESENTATION</w:t>
      </w:r>
    </w:p>
    <w:p w14:paraId="75E33657" w14:textId="77777777" w:rsidR="009B6007" w:rsidRPr="009B6007" w:rsidRDefault="009B6007" w:rsidP="009B6007">
      <w:pPr>
        <w:pStyle w:val="Title"/>
        <w:rPr>
          <w:sz w:val="24"/>
        </w:rPr>
      </w:pPr>
    </w:p>
    <w:p w14:paraId="6DF0CC2D" w14:textId="77777777" w:rsidR="009B6007" w:rsidRDefault="009B6007" w:rsidP="009B6007">
      <w:pPr>
        <w:rPr>
          <w:sz w:val="32"/>
        </w:rPr>
      </w:pPr>
    </w:p>
    <w:p w14:paraId="28A88E8F" w14:textId="49D5CC50" w:rsidR="009B6007" w:rsidRDefault="009B6007" w:rsidP="009B6007">
      <w:pPr>
        <w:rPr>
          <w:b/>
          <w:bCs/>
          <w:sz w:val="32"/>
        </w:rPr>
      </w:pPr>
      <w:r>
        <w:rPr>
          <w:sz w:val="32"/>
        </w:rPr>
        <w:t xml:space="preserve">Under the Education Employment Relations Act (EERA), employees have the right to union representation at a meeting with the employer if he or she has a reasonable expectation that discipline may result. </w:t>
      </w:r>
      <w:r>
        <w:rPr>
          <w:b/>
          <w:bCs/>
          <w:sz w:val="32"/>
        </w:rPr>
        <w:t>The employee must request the representative.</w:t>
      </w:r>
    </w:p>
    <w:p w14:paraId="2A0BFD8B" w14:textId="77777777" w:rsidR="009B6007" w:rsidRDefault="009B6007" w:rsidP="009B6007">
      <w:pPr>
        <w:rPr>
          <w:b/>
          <w:bCs/>
          <w:sz w:val="32"/>
        </w:rPr>
      </w:pPr>
    </w:p>
    <w:p w14:paraId="6571CD9A" w14:textId="77777777" w:rsidR="009B6007" w:rsidRDefault="009B6007" w:rsidP="009B6007">
      <w:pPr>
        <w:rPr>
          <w:b/>
          <w:bCs/>
          <w:sz w:val="32"/>
        </w:rPr>
      </w:pPr>
    </w:p>
    <w:p w14:paraId="59E97BFD" w14:textId="77777777" w:rsidR="009B6007" w:rsidRDefault="009B6007" w:rsidP="009B6007">
      <w:pPr>
        <w:rPr>
          <w:rFonts w:ascii="Times New Roman MT Extra Bold" w:hAnsi="Times New Roman MT Extra Bold"/>
          <w:bCs/>
          <w:sz w:val="32"/>
        </w:rPr>
      </w:pPr>
      <w:r>
        <w:rPr>
          <w:rFonts w:ascii="Wingdings" w:hAnsi="Wingdings"/>
          <w:b/>
          <w:bCs/>
          <w:sz w:val="32"/>
        </w:rPr>
        <w:t></w:t>
      </w:r>
      <w:r>
        <w:rPr>
          <w:rFonts w:ascii="Wingdings" w:hAnsi="Wingdings"/>
          <w:b/>
          <w:bCs/>
          <w:sz w:val="32"/>
        </w:rPr>
        <w:t></w:t>
      </w:r>
      <w:r>
        <w:rPr>
          <w:rFonts w:ascii="Times New Roman MT Extra Bold" w:hAnsi="Times New Roman MT Extra Bold"/>
          <w:bCs/>
          <w:sz w:val="32"/>
        </w:rPr>
        <w:t>There are six (6) areas of individual representation:</w:t>
      </w:r>
    </w:p>
    <w:p w14:paraId="6D467A17" w14:textId="77777777" w:rsidR="009B6007" w:rsidRDefault="009B6007" w:rsidP="009B6007">
      <w:pPr>
        <w:rPr>
          <w:b/>
          <w:bCs/>
          <w:sz w:val="32"/>
        </w:rPr>
      </w:pPr>
    </w:p>
    <w:p w14:paraId="43C6B4BF" w14:textId="77777777" w:rsidR="009B6007" w:rsidRDefault="009B6007" w:rsidP="00191034">
      <w:pPr>
        <w:numPr>
          <w:ilvl w:val="0"/>
          <w:numId w:val="75"/>
        </w:numPr>
        <w:spacing w:line="480" w:lineRule="auto"/>
        <w:rPr>
          <w:sz w:val="28"/>
        </w:rPr>
      </w:pPr>
      <w:r>
        <w:rPr>
          <w:sz w:val="28"/>
        </w:rPr>
        <w:t>Disciplinary meetings</w:t>
      </w:r>
    </w:p>
    <w:p w14:paraId="3910EEE9" w14:textId="77777777" w:rsidR="009B6007" w:rsidRDefault="009B6007" w:rsidP="00191034">
      <w:pPr>
        <w:numPr>
          <w:ilvl w:val="0"/>
          <w:numId w:val="75"/>
        </w:numPr>
        <w:spacing w:line="480" w:lineRule="auto"/>
        <w:rPr>
          <w:sz w:val="28"/>
        </w:rPr>
      </w:pPr>
      <w:r>
        <w:rPr>
          <w:sz w:val="28"/>
        </w:rPr>
        <w:t>Investigations of wrongdoing</w:t>
      </w:r>
    </w:p>
    <w:p w14:paraId="59AA2D38" w14:textId="77777777" w:rsidR="009B6007" w:rsidRDefault="009B6007" w:rsidP="00191034">
      <w:pPr>
        <w:numPr>
          <w:ilvl w:val="0"/>
          <w:numId w:val="75"/>
        </w:numPr>
        <w:spacing w:line="480" w:lineRule="auto"/>
        <w:rPr>
          <w:sz w:val="28"/>
        </w:rPr>
      </w:pPr>
      <w:r>
        <w:rPr>
          <w:sz w:val="28"/>
        </w:rPr>
        <w:t>Complaint representation</w:t>
      </w:r>
    </w:p>
    <w:p w14:paraId="7095AF9B" w14:textId="77777777" w:rsidR="009B6007" w:rsidRDefault="009B6007" w:rsidP="00191034">
      <w:pPr>
        <w:numPr>
          <w:ilvl w:val="0"/>
          <w:numId w:val="75"/>
        </w:numPr>
        <w:spacing w:line="480" w:lineRule="auto"/>
        <w:rPr>
          <w:sz w:val="28"/>
        </w:rPr>
      </w:pPr>
      <w:r>
        <w:rPr>
          <w:sz w:val="28"/>
        </w:rPr>
        <w:t>Required responses to derogatory material</w:t>
      </w:r>
    </w:p>
    <w:p w14:paraId="397ECD96" w14:textId="77777777" w:rsidR="009B6007" w:rsidRDefault="009B6007" w:rsidP="00191034">
      <w:pPr>
        <w:numPr>
          <w:ilvl w:val="0"/>
          <w:numId w:val="75"/>
        </w:numPr>
        <w:spacing w:line="480" w:lineRule="auto"/>
        <w:rPr>
          <w:sz w:val="28"/>
        </w:rPr>
      </w:pPr>
      <w:r>
        <w:rPr>
          <w:sz w:val="28"/>
        </w:rPr>
        <w:t>Other unusual circumstances</w:t>
      </w:r>
    </w:p>
    <w:p w14:paraId="50A1CC22" w14:textId="290A873A" w:rsidR="009B6007" w:rsidRPr="009B6007" w:rsidRDefault="009B6007" w:rsidP="00191034">
      <w:pPr>
        <w:numPr>
          <w:ilvl w:val="0"/>
          <w:numId w:val="75"/>
        </w:numPr>
        <w:spacing w:line="480" w:lineRule="auto"/>
        <w:rPr>
          <w:sz w:val="32"/>
        </w:rPr>
      </w:pPr>
      <w:r>
        <w:rPr>
          <w:sz w:val="28"/>
        </w:rPr>
        <w:t>All other areas of professional-employment relations</w:t>
      </w:r>
    </w:p>
    <w:p w14:paraId="13F28BB9" w14:textId="77777777" w:rsidR="009B6007" w:rsidRDefault="009B6007" w:rsidP="009B6007">
      <w:pPr>
        <w:spacing w:line="480" w:lineRule="auto"/>
        <w:ind w:left="1440"/>
        <w:rPr>
          <w:sz w:val="32"/>
        </w:rPr>
      </w:pPr>
    </w:p>
    <w:p w14:paraId="6A21099E" w14:textId="77777777" w:rsidR="009B6007" w:rsidRDefault="009B6007" w:rsidP="009B6007">
      <w:pPr>
        <w:rPr>
          <w:rFonts w:ascii="Times New Roman MT Extra Bold" w:hAnsi="Times New Roman MT Extra Bold"/>
          <w:bCs/>
          <w:sz w:val="32"/>
        </w:rPr>
      </w:pPr>
      <w:r>
        <w:rPr>
          <w:rFonts w:ascii="Wingdings" w:hAnsi="Wingdings"/>
          <w:b/>
          <w:bCs/>
          <w:sz w:val="32"/>
        </w:rPr>
        <w:t></w:t>
      </w:r>
      <w:r>
        <w:rPr>
          <w:rFonts w:ascii="Wingdings" w:hAnsi="Wingdings"/>
          <w:b/>
          <w:bCs/>
          <w:sz w:val="32"/>
        </w:rPr>
        <w:t></w:t>
      </w:r>
      <w:r>
        <w:rPr>
          <w:rFonts w:ascii="Times New Roman MT Extra Bold" w:hAnsi="Times New Roman MT Extra Bold"/>
          <w:bCs/>
          <w:sz w:val="32"/>
        </w:rPr>
        <w:t>The union is not able to represent an individual employee in</w:t>
      </w:r>
    </w:p>
    <w:p w14:paraId="107AE75D" w14:textId="77777777" w:rsidR="009B6007" w:rsidRDefault="009B6007" w:rsidP="009B6007">
      <w:pPr>
        <w:ind w:firstLine="720"/>
        <w:rPr>
          <w:rFonts w:ascii="Times New Roman MT Extra Bold" w:hAnsi="Times New Roman MT Extra Bold"/>
          <w:bCs/>
          <w:sz w:val="32"/>
        </w:rPr>
      </w:pPr>
      <w:r>
        <w:rPr>
          <w:rFonts w:ascii="Times New Roman MT Extra Bold" w:hAnsi="Times New Roman MT Extra Bold"/>
          <w:bCs/>
          <w:sz w:val="32"/>
        </w:rPr>
        <w:t>three (3) areas:</w:t>
      </w:r>
    </w:p>
    <w:p w14:paraId="560AA304" w14:textId="77777777" w:rsidR="009B6007" w:rsidRDefault="009B6007" w:rsidP="009B6007">
      <w:pPr>
        <w:rPr>
          <w:b/>
          <w:bCs/>
          <w:sz w:val="28"/>
        </w:rPr>
      </w:pPr>
    </w:p>
    <w:p w14:paraId="711CAE30" w14:textId="77777777" w:rsidR="009B6007" w:rsidRDefault="009B6007" w:rsidP="00191034">
      <w:pPr>
        <w:numPr>
          <w:ilvl w:val="0"/>
          <w:numId w:val="76"/>
        </w:numPr>
        <w:spacing w:line="480" w:lineRule="auto"/>
        <w:rPr>
          <w:bCs/>
          <w:sz w:val="28"/>
        </w:rPr>
      </w:pPr>
      <w:r>
        <w:rPr>
          <w:bCs/>
          <w:sz w:val="28"/>
        </w:rPr>
        <w:t>Receipt of a directive</w:t>
      </w:r>
    </w:p>
    <w:p w14:paraId="74534A31" w14:textId="77777777" w:rsidR="009B6007" w:rsidRDefault="009B6007" w:rsidP="00191034">
      <w:pPr>
        <w:numPr>
          <w:ilvl w:val="0"/>
          <w:numId w:val="76"/>
        </w:numPr>
        <w:spacing w:line="480" w:lineRule="auto"/>
        <w:rPr>
          <w:bCs/>
          <w:sz w:val="28"/>
        </w:rPr>
      </w:pPr>
      <w:r>
        <w:rPr>
          <w:bCs/>
          <w:sz w:val="28"/>
        </w:rPr>
        <w:t>Formal evaluation procedures</w:t>
      </w:r>
    </w:p>
    <w:p w14:paraId="3A52233A" w14:textId="77777777" w:rsidR="009B6007" w:rsidRDefault="009B6007" w:rsidP="00191034">
      <w:pPr>
        <w:numPr>
          <w:ilvl w:val="0"/>
          <w:numId w:val="76"/>
        </w:numPr>
        <w:spacing w:line="480" w:lineRule="auto"/>
        <w:rPr>
          <w:bCs/>
          <w:sz w:val="28"/>
        </w:rPr>
      </w:pPr>
      <w:r>
        <w:rPr>
          <w:bCs/>
          <w:sz w:val="28"/>
        </w:rPr>
        <w:t>Notice of disciplinary action</w:t>
      </w:r>
    </w:p>
    <w:p w14:paraId="55F1FB06" w14:textId="77777777" w:rsidR="009B6007" w:rsidRDefault="009B6007" w:rsidP="00DD193E">
      <w:pPr>
        <w:pStyle w:val="Title"/>
        <w:tabs>
          <w:tab w:val="left" w:pos="900"/>
        </w:tabs>
        <w:ind w:left="993" w:hanging="446"/>
        <w:rPr>
          <w:rFonts w:ascii="Trebuchet MS" w:hAnsi="Trebuchet MS" w:cs="Times New Roman"/>
          <w:sz w:val="36"/>
        </w:rPr>
      </w:pPr>
    </w:p>
    <w:p w14:paraId="072EB388" w14:textId="29D470A4" w:rsidR="00DD193E" w:rsidRPr="00B05253" w:rsidRDefault="00DD193E" w:rsidP="0099404D">
      <w:pPr>
        <w:pStyle w:val="Title"/>
        <w:tabs>
          <w:tab w:val="left" w:pos="900"/>
        </w:tabs>
        <w:ind w:left="540" w:hanging="630"/>
        <w:rPr>
          <w:rFonts w:ascii="Trebuchet MS" w:hAnsi="Trebuchet MS" w:cs="Times New Roman"/>
          <w:sz w:val="36"/>
        </w:rPr>
      </w:pPr>
      <w:r>
        <w:rPr>
          <w:rFonts w:ascii="Trebuchet MS" w:hAnsi="Trebuchet MS" w:cs="Times New Roman"/>
          <w:sz w:val="36"/>
        </w:rPr>
        <w:br w:type="page"/>
      </w:r>
      <w:r w:rsidRPr="00B05253">
        <w:rPr>
          <w:rFonts w:ascii="Trebuchet MS" w:hAnsi="Trebuchet MS"/>
          <w:noProof/>
          <w:sz w:val="52"/>
        </w:rPr>
        <w:drawing>
          <wp:anchor distT="0" distB="0" distL="114300" distR="114300" simplePos="0" relativeHeight="251658270" behindDoc="1" locked="0" layoutInCell="1" allowOverlap="1" wp14:anchorId="34D35AF1" wp14:editId="42367402">
            <wp:simplePos x="0" y="0"/>
            <wp:positionH relativeFrom="column">
              <wp:posOffset>15240</wp:posOffset>
            </wp:positionH>
            <wp:positionV relativeFrom="paragraph">
              <wp:posOffset>0</wp:posOffset>
            </wp:positionV>
            <wp:extent cx="619125" cy="1295400"/>
            <wp:effectExtent l="0" t="0" r="9525" b="0"/>
            <wp:wrapSquare wrapText="bothSides"/>
            <wp:docPr id="33" name="Picture 33" descr="MC900232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C900232100[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19125"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5253">
        <w:rPr>
          <w:rFonts w:ascii="Trebuchet MS" w:hAnsi="Trebuchet MS" w:cs="Times New Roman"/>
          <w:sz w:val="36"/>
        </w:rPr>
        <w:t xml:space="preserve">When Employee Discipline </w:t>
      </w:r>
      <w:r w:rsidRPr="00B05253">
        <w:rPr>
          <w:rFonts w:ascii="Trebuchet MS" w:hAnsi="Trebuchet MS" w:cs="Times New Roman"/>
          <w:sz w:val="36"/>
          <w:u w:val="single"/>
        </w:rPr>
        <w:t>is</w:t>
      </w:r>
      <w:r w:rsidRPr="00B05253">
        <w:rPr>
          <w:rFonts w:ascii="Trebuchet MS" w:hAnsi="Trebuchet MS" w:cs="Times New Roman"/>
          <w:sz w:val="36"/>
        </w:rPr>
        <w:t xml:space="preserve"> The Issue</w:t>
      </w:r>
    </w:p>
    <w:p w14:paraId="25AA1657" w14:textId="77777777" w:rsidR="00DD193E" w:rsidRPr="00B05253" w:rsidRDefault="00DD193E" w:rsidP="0099404D">
      <w:pPr>
        <w:ind w:left="540" w:hanging="630"/>
        <w:jc w:val="center"/>
        <w:rPr>
          <w:rFonts w:ascii="Trebuchet MS" w:hAnsi="Trebuchet MS" w:cs="Arial"/>
          <w:b/>
          <w:bCs/>
        </w:rPr>
      </w:pPr>
    </w:p>
    <w:p w14:paraId="0927C859" w14:textId="77777777" w:rsidR="00DD193E" w:rsidRPr="00B05253" w:rsidRDefault="00DD193E" w:rsidP="0099404D">
      <w:pPr>
        <w:ind w:left="540" w:hanging="630"/>
        <w:rPr>
          <w:rFonts w:ascii="Trebuchet MS" w:hAnsi="Trebuchet MS" w:cs="Arial"/>
        </w:rPr>
      </w:pPr>
      <w:r w:rsidRPr="00B05253">
        <w:rPr>
          <w:rFonts w:ascii="Trebuchet MS" w:hAnsi="Trebuchet MS" w:cs="Arial"/>
        </w:rPr>
        <w:t xml:space="preserve">Many times the issues are not clear-cut around who is at fault.  It is not uncommon for administration to attempt to discipline an employee unfairly.  Many contracts have language about how and when discipline will happen.  There are some things, however, that are mandated.  Over the years, through court cases on this issue, the </w:t>
      </w:r>
      <w:r w:rsidRPr="00B05253">
        <w:rPr>
          <w:rFonts w:ascii="Trebuchet MS" w:hAnsi="Trebuchet MS" w:cs="Arial"/>
          <w:u w:val="single"/>
        </w:rPr>
        <w:t>Seven Tests for “Just Cause”</w:t>
      </w:r>
      <w:r w:rsidRPr="00B05253">
        <w:rPr>
          <w:rFonts w:ascii="Trebuchet MS" w:hAnsi="Trebuchet MS" w:cs="Arial"/>
        </w:rPr>
        <w:t xml:space="preserve"> for employee discipline have emerged.</w:t>
      </w:r>
    </w:p>
    <w:p w14:paraId="563DAF69" w14:textId="77777777" w:rsidR="00DD193E" w:rsidRPr="00EF00D2" w:rsidRDefault="00DD193E" w:rsidP="0099404D">
      <w:pPr>
        <w:ind w:left="540" w:hanging="630"/>
        <w:rPr>
          <w:rFonts w:ascii="Trebuchet MS" w:hAnsi="Trebuchet MS"/>
          <w:sz w:val="8"/>
        </w:rPr>
      </w:pPr>
    </w:p>
    <w:p w14:paraId="177F2803" w14:textId="77777777" w:rsidR="00DD193E" w:rsidRPr="00EF00D2" w:rsidRDefault="00DD193E" w:rsidP="0099404D">
      <w:pPr>
        <w:ind w:left="540" w:hanging="630"/>
        <w:rPr>
          <w:rFonts w:ascii="Trebuchet MS" w:hAnsi="Trebuchet MS"/>
          <w:sz w:val="12"/>
        </w:rPr>
      </w:pPr>
    </w:p>
    <w:p w14:paraId="042EBEE7" w14:textId="77777777" w:rsidR="00DD193E" w:rsidRPr="0099404D" w:rsidRDefault="00DD193E" w:rsidP="0099404D">
      <w:pPr>
        <w:pStyle w:val="Heading1"/>
        <w:ind w:left="540" w:hanging="630"/>
        <w:rPr>
          <w:rFonts w:ascii="Trebuchet MS" w:hAnsi="Trebuchet MS" w:cs="Times New Roman"/>
          <w:sz w:val="27"/>
          <w:szCs w:val="27"/>
        </w:rPr>
      </w:pPr>
      <w:r w:rsidRPr="0099404D">
        <w:rPr>
          <w:rFonts w:ascii="Trebuchet MS" w:hAnsi="Trebuchet MS" w:cs="Times New Roman"/>
          <w:sz w:val="27"/>
          <w:szCs w:val="27"/>
        </w:rPr>
        <w:t>SEVEN TESTS FOR JUST CAUSE</w:t>
      </w:r>
    </w:p>
    <w:p w14:paraId="105E6628" w14:textId="77777777" w:rsidR="00DD193E" w:rsidRPr="0099404D" w:rsidRDefault="00DD193E" w:rsidP="0099404D">
      <w:pPr>
        <w:ind w:left="540" w:hanging="630"/>
        <w:rPr>
          <w:rFonts w:ascii="Trebuchet MS" w:hAnsi="Trebuchet MS"/>
          <w:sz w:val="27"/>
          <w:szCs w:val="27"/>
        </w:rPr>
      </w:pPr>
    </w:p>
    <w:p w14:paraId="1081D5E4" w14:textId="77777777" w:rsidR="00DD193E" w:rsidRPr="0099404D" w:rsidRDefault="00DD193E" w:rsidP="0087729C">
      <w:pPr>
        <w:numPr>
          <w:ilvl w:val="0"/>
          <w:numId w:val="10"/>
        </w:numPr>
        <w:overflowPunct w:val="0"/>
        <w:autoSpaceDE w:val="0"/>
        <w:autoSpaceDN w:val="0"/>
        <w:adjustRightInd w:val="0"/>
        <w:ind w:left="540" w:hanging="630"/>
        <w:textAlignment w:val="baseline"/>
        <w:rPr>
          <w:rFonts w:ascii="Trebuchet MS" w:hAnsi="Trebuchet MS" w:cs="Arial"/>
          <w:sz w:val="27"/>
          <w:szCs w:val="27"/>
        </w:rPr>
      </w:pPr>
      <w:r w:rsidRPr="0099404D">
        <w:rPr>
          <w:rFonts w:ascii="Trebuchet MS" w:hAnsi="Trebuchet MS" w:cs="Arial"/>
          <w:sz w:val="27"/>
          <w:szCs w:val="27"/>
        </w:rPr>
        <w:t>Did the employer give the employee forewarning or foreknowledge of the possible or probable disciplinary consequences of the employee’s conduct?</w:t>
      </w:r>
    </w:p>
    <w:p w14:paraId="5FF738A2" w14:textId="77777777" w:rsidR="00DD193E" w:rsidRPr="0099404D" w:rsidRDefault="00DD193E" w:rsidP="0099404D">
      <w:pPr>
        <w:ind w:left="540" w:hanging="630"/>
        <w:rPr>
          <w:rFonts w:ascii="Trebuchet MS" w:hAnsi="Trebuchet MS" w:cs="Arial"/>
          <w:sz w:val="27"/>
          <w:szCs w:val="27"/>
        </w:rPr>
      </w:pPr>
    </w:p>
    <w:p w14:paraId="2A449085" w14:textId="77777777" w:rsidR="00DD193E" w:rsidRPr="0099404D" w:rsidRDefault="00DD193E" w:rsidP="0087729C">
      <w:pPr>
        <w:numPr>
          <w:ilvl w:val="0"/>
          <w:numId w:val="10"/>
        </w:numPr>
        <w:overflowPunct w:val="0"/>
        <w:autoSpaceDE w:val="0"/>
        <w:autoSpaceDN w:val="0"/>
        <w:adjustRightInd w:val="0"/>
        <w:ind w:left="540" w:hanging="630"/>
        <w:textAlignment w:val="baseline"/>
        <w:rPr>
          <w:rFonts w:ascii="Trebuchet MS" w:hAnsi="Trebuchet MS" w:cs="Arial"/>
          <w:sz w:val="27"/>
          <w:szCs w:val="27"/>
        </w:rPr>
      </w:pPr>
      <w:r w:rsidRPr="0099404D">
        <w:rPr>
          <w:rFonts w:ascii="Trebuchet MS" w:hAnsi="Trebuchet MS" w:cs="Arial"/>
          <w:sz w:val="27"/>
          <w:szCs w:val="27"/>
        </w:rPr>
        <w:t>Was the employer’s rule or managerial order reasonably related to the orderly, efficient, and safe operation of the employer’s business?</w:t>
      </w:r>
    </w:p>
    <w:p w14:paraId="236906D9" w14:textId="77777777" w:rsidR="00DD193E" w:rsidRPr="0099404D" w:rsidRDefault="00DD193E" w:rsidP="0099404D">
      <w:pPr>
        <w:ind w:left="540" w:hanging="630"/>
        <w:rPr>
          <w:rFonts w:ascii="Trebuchet MS" w:hAnsi="Trebuchet MS" w:cs="Arial"/>
          <w:sz w:val="27"/>
          <w:szCs w:val="27"/>
        </w:rPr>
      </w:pPr>
    </w:p>
    <w:p w14:paraId="0F388615" w14:textId="77777777" w:rsidR="00DD193E" w:rsidRPr="0099404D" w:rsidRDefault="00DD193E" w:rsidP="0087729C">
      <w:pPr>
        <w:numPr>
          <w:ilvl w:val="0"/>
          <w:numId w:val="10"/>
        </w:numPr>
        <w:overflowPunct w:val="0"/>
        <w:autoSpaceDE w:val="0"/>
        <w:autoSpaceDN w:val="0"/>
        <w:adjustRightInd w:val="0"/>
        <w:ind w:left="540" w:hanging="630"/>
        <w:textAlignment w:val="baseline"/>
        <w:rPr>
          <w:rFonts w:ascii="Trebuchet MS" w:hAnsi="Trebuchet MS" w:cs="Arial"/>
          <w:sz w:val="27"/>
          <w:szCs w:val="27"/>
        </w:rPr>
      </w:pPr>
      <w:r w:rsidRPr="0099404D">
        <w:rPr>
          <w:rFonts w:ascii="Trebuchet MS" w:hAnsi="Trebuchet MS" w:cs="Arial"/>
          <w:sz w:val="27"/>
          <w:szCs w:val="27"/>
        </w:rPr>
        <w:t>Did the employer, before administering discipline to an employee, make an effort to discover whether the employee did in fact violate or disobey a rule or order of management?</w:t>
      </w:r>
    </w:p>
    <w:p w14:paraId="067C7F8A" w14:textId="77777777" w:rsidR="00DD193E" w:rsidRPr="0099404D" w:rsidRDefault="00DD193E" w:rsidP="0099404D">
      <w:pPr>
        <w:ind w:left="540" w:hanging="630"/>
        <w:rPr>
          <w:rFonts w:ascii="Trebuchet MS" w:hAnsi="Trebuchet MS" w:cs="Arial"/>
          <w:sz w:val="27"/>
          <w:szCs w:val="27"/>
        </w:rPr>
      </w:pPr>
    </w:p>
    <w:p w14:paraId="7135958A" w14:textId="77777777" w:rsidR="00DD193E" w:rsidRPr="0099404D" w:rsidRDefault="00DD193E" w:rsidP="0087729C">
      <w:pPr>
        <w:numPr>
          <w:ilvl w:val="0"/>
          <w:numId w:val="10"/>
        </w:numPr>
        <w:overflowPunct w:val="0"/>
        <w:autoSpaceDE w:val="0"/>
        <w:autoSpaceDN w:val="0"/>
        <w:adjustRightInd w:val="0"/>
        <w:ind w:left="540" w:hanging="630"/>
        <w:textAlignment w:val="baseline"/>
        <w:rPr>
          <w:rFonts w:ascii="Trebuchet MS" w:hAnsi="Trebuchet MS" w:cs="Arial"/>
          <w:sz w:val="27"/>
          <w:szCs w:val="27"/>
        </w:rPr>
      </w:pPr>
      <w:r w:rsidRPr="0099404D">
        <w:rPr>
          <w:rFonts w:ascii="Trebuchet MS" w:hAnsi="Trebuchet MS" w:cs="Arial"/>
          <w:sz w:val="27"/>
          <w:szCs w:val="27"/>
        </w:rPr>
        <w:t>Was the employer’s investigation conducted fairly and objectively?</w:t>
      </w:r>
    </w:p>
    <w:p w14:paraId="2FB6C91E" w14:textId="77777777" w:rsidR="00DD193E" w:rsidRPr="0099404D" w:rsidRDefault="00DD193E" w:rsidP="0099404D">
      <w:pPr>
        <w:ind w:left="540" w:hanging="630"/>
        <w:rPr>
          <w:rFonts w:ascii="Trebuchet MS" w:hAnsi="Trebuchet MS" w:cs="Arial"/>
          <w:sz w:val="27"/>
          <w:szCs w:val="27"/>
        </w:rPr>
      </w:pPr>
    </w:p>
    <w:p w14:paraId="124E52A7" w14:textId="77777777" w:rsidR="00DD193E" w:rsidRPr="0099404D" w:rsidRDefault="00DD193E" w:rsidP="0087729C">
      <w:pPr>
        <w:numPr>
          <w:ilvl w:val="0"/>
          <w:numId w:val="10"/>
        </w:numPr>
        <w:overflowPunct w:val="0"/>
        <w:autoSpaceDE w:val="0"/>
        <w:autoSpaceDN w:val="0"/>
        <w:adjustRightInd w:val="0"/>
        <w:ind w:left="540" w:hanging="630"/>
        <w:textAlignment w:val="baseline"/>
        <w:rPr>
          <w:rFonts w:ascii="Trebuchet MS" w:hAnsi="Trebuchet MS" w:cs="Arial"/>
          <w:sz w:val="27"/>
          <w:szCs w:val="27"/>
        </w:rPr>
      </w:pPr>
      <w:r w:rsidRPr="0099404D">
        <w:rPr>
          <w:rFonts w:ascii="Trebuchet MS" w:hAnsi="Trebuchet MS" w:cs="Arial"/>
          <w:sz w:val="27"/>
          <w:szCs w:val="27"/>
        </w:rPr>
        <w:t>At the investigation, did the employer obtain substantial evidence or proof the employee was guilty as charged?</w:t>
      </w:r>
    </w:p>
    <w:p w14:paraId="61C58078" w14:textId="77777777" w:rsidR="00DD193E" w:rsidRPr="0099404D" w:rsidRDefault="00DD193E" w:rsidP="0099404D">
      <w:pPr>
        <w:ind w:left="540" w:hanging="630"/>
        <w:rPr>
          <w:rFonts w:ascii="Trebuchet MS" w:hAnsi="Trebuchet MS" w:cs="Arial"/>
          <w:sz w:val="27"/>
          <w:szCs w:val="27"/>
        </w:rPr>
      </w:pPr>
    </w:p>
    <w:p w14:paraId="70DE7773" w14:textId="77777777" w:rsidR="00DD193E" w:rsidRPr="0099404D" w:rsidRDefault="00DD193E" w:rsidP="0087729C">
      <w:pPr>
        <w:numPr>
          <w:ilvl w:val="0"/>
          <w:numId w:val="10"/>
        </w:numPr>
        <w:overflowPunct w:val="0"/>
        <w:autoSpaceDE w:val="0"/>
        <w:autoSpaceDN w:val="0"/>
        <w:adjustRightInd w:val="0"/>
        <w:ind w:left="540" w:hanging="630"/>
        <w:textAlignment w:val="baseline"/>
        <w:rPr>
          <w:rFonts w:ascii="Trebuchet MS" w:hAnsi="Trebuchet MS" w:cs="Arial"/>
          <w:sz w:val="27"/>
          <w:szCs w:val="27"/>
        </w:rPr>
      </w:pPr>
      <w:r w:rsidRPr="0099404D">
        <w:rPr>
          <w:rFonts w:ascii="Trebuchet MS" w:hAnsi="Trebuchet MS" w:cs="Arial"/>
          <w:sz w:val="27"/>
          <w:szCs w:val="27"/>
        </w:rPr>
        <w:t>Has the employer applied its rules, orders, and penalties even-handedly and without discrimination to all employees?</w:t>
      </w:r>
    </w:p>
    <w:p w14:paraId="21995A49" w14:textId="77777777" w:rsidR="00DD193E" w:rsidRPr="0099404D" w:rsidRDefault="00DD193E" w:rsidP="0099404D">
      <w:pPr>
        <w:ind w:left="540" w:hanging="630"/>
        <w:rPr>
          <w:rFonts w:ascii="Trebuchet MS" w:hAnsi="Trebuchet MS" w:cs="Arial"/>
          <w:sz w:val="27"/>
          <w:szCs w:val="27"/>
        </w:rPr>
      </w:pPr>
    </w:p>
    <w:p w14:paraId="13295E64" w14:textId="77777777" w:rsidR="00DD193E" w:rsidRPr="0099404D" w:rsidRDefault="00DD193E" w:rsidP="0087729C">
      <w:pPr>
        <w:numPr>
          <w:ilvl w:val="0"/>
          <w:numId w:val="10"/>
        </w:numPr>
        <w:overflowPunct w:val="0"/>
        <w:autoSpaceDE w:val="0"/>
        <w:autoSpaceDN w:val="0"/>
        <w:adjustRightInd w:val="0"/>
        <w:ind w:left="540" w:hanging="630"/>
        <w:textAlignment w:val="baseline"/>
        <w:rPr>
          <w:rFonts w:ascii="Trebuchet MS" w:hAnsi="Trebuchet MS" w:cs="Arial"/>
          <w:sz w:val="27"/>
          <w:szCs w:val="27"/>
        </w:rPr>
      </w:pPr>
      <w:r w:rsidRPr="0099404D">
        <w:rPr>
          <w:rFonts w:ascii="Trebuchet MS" w:hAnsi="Trebuchet MS" w:cs="Arial"/>
          <w:sz w:val="27"/>
          <w:szCs w:val="27"/>
        </w:rPr>
        <w:t xml:space="preserve">Was the degree of discipline administered by the employer in a particular case reasonably related to </w:t>
      </w:r>
    </w:p>
    <w:p w14:paraId="3516DAD3" w14:textId="77777777" w:rsidR="00DD193E" w:rsidRPr="0099404D" w:rsidRDefault="00DD193E" w:rsidP="0099404D">
      <w:pPr>
        <w:overflowPunct w:val="0"/>
        <w:autoSpaceDE w:val="0"/>
        <w:autoSpaceDN w:val="0"/>
        <w:adjustRightInd w:val="0"/>
        <w:ind w:left="1170" w:hanging="630"/>
        <w:textAlignment w:val="baseline"/>
        <w:rPr>
          <w:rFonts w:ascii="Trebuchet MS" w:hAnsi="Trebuchet MS" w:cs="Arial"/>
          <w:sz w:val="27"/>
          <w:szCs w:val="27"/>
        </w:rPr>
      </w:pPr>
      <w:r w:rsidRPr="0099404D">
        <w:rPr>
          <w:rFonts w:ascii="Trebuchet MS" w:hAnsi="Trebuchet MS" w:cs="Arial"/>
          <w:sz w:val="27"/>
          <w:szCs w:val="27"/>
        </w:rPr>
        <w:t xml:space="preserve">a) the seriousness of the employee’s proven offense? </w:t>
      </w:r>
    </w:p>
    <w:p w14:paraId="48D5A8D8" w14:textId="77777777" w:rsidR="00DD193E" w:rsidRPr="0099404D" w:rsidRDefault="00DD193E" w:rsidP="0099404D">
      <w:pPr>
        <w:overflowPunct w:val="0"/>
        <w:autoSpaceDE w:val="0"/>
        <w:autoSpaceDN w:val="0"/>
        <w:adjustRightInd w:val="0"/>
        <w:ind w:left="1170" w:hanging="630"/>
        <w:textAlignment w:val="baseline"/>
        <w:rPr>
          <w:rFonts w:ascii="Trebuchet MS" w:hAnsi="Trebuchet MS" w:cs="Arial"/>
          <w:sz w:val="27"/>
          <w:szCs w:val="27"/>
        </w:rPr>
      </w:pPr>
      <w:r w:rsidRPr="0099404D">
        <w:rPr>
          <w:rFonts w:ascii="Trebuchet MS" w:hAnsi="Trebuchet MS" w:cs="Arial"/>
          <w:sz w:val="27"/>
          <w:szCs w:val="27"/>
        </w:rPr>
        <w:t>b) the record of the employee in his service with the employer?</w:t>
      </w:r>
    </w:p>
    <w:p w14:paraId="47BB384A" w14:textId="77777777" w:rsidR="00DD193E" w:rsidRPr="00B05253" w:rsidRDefault="00DD193E" w:rsidP="0099404D">
      <w:pPr>
        <w:ind w:left="540" w:hanging="630"/>
        <w:rPr>
          <w:rFonts w:ascii="Trebuchet MS" w:hAnsi="Trebuchet MS" w:cs="Arial"/>
        </w:rPr>
      </w:pPr>
    </w:p>
    <w:p w14:paraId="746B5635" w14:textId="77777777" w:rsidR="00DD193E" w:rsidRPr="0099404D" w:rsidRDefault="00DD193E" w:rsidP="0099404D">
      <w:pPr>
        <w:tabs>
          <w:tab w:val="left" w:pos="-90"/>
        </w:tabs>
        <w:ind w:left="-90"/>
        <w:jc w:val="both"/>
        <w:rPr>
          <w:rFonts w:ascii="Trebuchet MS" w:hAnsi="Trebuchet MS" w:cs="Arial"/>
          <w:sz w:val="22"/>
        </w:rPr>
      </w:pPr>
      <w:r w:rsidRPr="0099404D">
        <w:rPr>
          <w:rFonts w:ascii="Trebuchet MS" w:hAnsi="Trebuchet MS" w:cs="Arial"/>
          <w:sz w:val="22"/>
        </w:rPr>
        <w:t>A ‘No” answer to any one or more of the above questions normally signifies that just and proper cause did not exist. In other words, such a “no” means that the employer’s disciplinary decision contained one or more elements of arbitrary, capricious, unreasonable, and/or discriminatory action to such an extent that the decision constituted an abuse of managerial discretion warranting the arbitrator to substitute his judgment for that of the employer.</w:t>
      </w:r>
    </w:p>
    <w:p w14:paraId="54D71B99" w14:textId="77777777" w:rsidR="00DD193E" w:rsidRPr="0099404D" w:rsidRDefault="00DD193E" w:rsidP="0099404D">
      <w:pPr>
        <w:tabs>
          <w:tab w:val="left" w:pos="-90"/>
        </w:tabs>
        <w:ind w:left="540" w:hanging="630"/>
        <w:jc w:val="both"/>
        <w:rPr>
          <w:rFonts w:ascii="Trebuchet MS" w:hAnsi="Trebuchet MS" w:cs="Arial"/>
          <w:sz w:val="22"/>
        </w:rPr>
      </w:pPr>
    </w:p>
    <w:p w14:paraId="15AB55DC" w14:textId="55C16E52" w:rsidR="0099404D" w:rsidRDefault="00DD193E" w:rsidP="0099404D">
      <w:pPr>
        <w:tabs>
          <w:tab w:val="left" w:pos="-90"/>
        </w:tabs>
        <w:jc w:val="both"/>
        <w:rPr>
          <w:rFonts w:ascii="Trebuchet MS" w:hAnsi="Trebuchet MS"/>
          <w:b/>
          <w:sz w:val="40"/>
          <w:szCs w:val="28"/>
        </w:rPr>
      </w:pPr>
      <w:r w:rsidRPr="0099404D">
        <w:rPr>
          <w:rFonts w:ascii="Trebuchet MS" w:hAnsi="Trebuchet MS" w:cs="Arial"/>
          <w:sz w:val="22"/>
        </w:rPr>
        <w:t xml:space="preserve">If you have an employee who is disciplined, either around a grievance issue or some other issue, be sure to follow all the procedures you would for a grievance—interview, get the information, check the contract for violations, etc.  Also, check your evidence against the Seven Tests for Just Cause.  If you feel a member’s rights are being violated, grieve if you can. </w:t>
      </w:r>
      <w:r w:rsidR="0099404D">
        <w:rPr>
          <w:rFonts w:ascii="Trebuchet MS" w:hAnsi="Trebuchet MS"/>
          <w:sz w:val="40"/>
          <w:szCs w:val="28"/>
        </w:rPr>
        <w:br w:type="page"/>
      </w:r>
    </w:p>
    <w:p w14:paraId="4353CFD7" w14:textId="328AE621" w:rsidR="00DD193E" w:rsidRPr="00E8778D" w:rsidRDefault="00DD193E" w:rsidP="00DD193E">
      <w:pPr>
        <w:pStyle w:val="Title"/>
        <w:rPr>
          <w:rFonts w:ascii="Trebuchet MS" w:hAnsi="Trebuchet MS" w:cs="Times New Roman"/>
          <w:sz w:val="40"/>
          <w:szCs w:val="28"/>
        </w:rPr>
      </w:pPr>
      <w:r w:rsidRPr="00E8778D">
        <w:rPr>
          <w:rFonts w:ascii="Trebuchet MS" w:hAnsi="Trebuchet MS" w:cs="Times New Roman"/>
          <w:sz w:val="40"/>
          <w:szCs w:val="28"/>
        </w:rPr>
        <w:t>Emergency First-Aid For</w:t>
      </w:r>
    </w:p>
    <w:p w14:paraId="01593CDB" w14:textId="0946E03B" w:rsidR="00DD193E" w:rsidRPr="00E8778D" w:rsidRDefault="00DD193E" w:rsidP="00DD193E">
      <w:pPr>
        <w:jc w:val="center"/>
        <w:rPr>
          <w:rFonts w:ascii="Trebuchet MS" w:hAnsi="Trebuchet MS"/>
          <w:b/>
          <w:bCs/>
          <w:sz w:val="40"/>
        </w:rPr>
      </w:pPr>
      <w:r w:rsidRPr="00E8778D">
        <w:rPr>
          <w:rFonts w:ascii="Trebuchet MS" w:hAnsi="Trebuchet MS"/>
          <w:b/>
          <w:bCs/>
          <w:sz w:val="40"/>
          <w:szCs w:val="28"/>
        </w:rPr>
        <w:t xml:space="preserve">The </w:t>
      </w:r>
      <w:r w:rsidR="0072670E">
        <w:rPr>
          <w:rFonts w:ascii="Trebuchet MS" w:hAnsi="Trebuchet MS"/>
          <w:b/>
          <w:bCs/>
          <w:sz w:val="40"/>
          <w:szCs w:val="28"/>
        </w:rPr>
        <w:t>Union</w:t>
      </w:r>
      <w:r w:rsidRPr="00E8778D">
        <w:rPr>
          <w:rFonts w:ascii="Trebuchet MS" w:hAnsi="Trebuchet MS"/>
          <w:b/>
          <w:bCs/>
          <w:sz w:val="40"/>
          <w:szCs w:val="28"/>
        </w:rPr>
        <w:t xml:space="preserve"> Representative</w:t>
      </w:r>
    </w:p>
    <w:p w14:paraId="5780578D" w14:textId="77777777" w:rsidR="00DD193E" w:rsidRPr="00B05253" w:rsidRDefault="00DD193E" w:rsidP="00DD193E">
      <w:pPr>
        <w:rPr>
          <w:rFonts w:ascii="Trebuchet MS" w:hAnsi="Trebuchet MS"/>
          <w:sz w:val="28"/>
        </w:rPr>
      </w:pPr>
    </w:p>
    <w:p w14:paraId="71ABACB0" w14:textId="77777777" w:rsidR="00DD193E" w:rsidRPr="00B05253" w:rsidRDefault="00DD193E" w:rsidP="00DD193E">
      <w:pPr>
        <w:rPr>
          <w:rFonts w:ascii="Trebuchet MS" w:hAnsi="Trebuchet MS"/>
        </w:rPr>
      </w:pPr>
    </w:p>
    <w:p w14:paraId="620CD9E4" w14:textId="5FEF450A" w:rsidR="00DD193E" w:rsidRPr="00E6316F" w:rsidRDefault="00DD193E" w:rsidP="00DD193E">
      <w:pPr>
        <w:pStyle w:val="BodyText2"/>
        <w:spacing w:line="240" w:lineRule="auto"/>
        <w:ind w:left="270"/>
        <w:rPr>
          <w:rFonts w:ascii="Trebuchet MS" w:hAnsi="Trebuchet MS" w:cs="Arial"/>
          <w:sz w:val="26"/>
          <w:szCs w:val="26"/>
        </w:rPr>
      </w:pPr>
      <w:r w:rsidRPr="00E6316F">
        <w:rPr>
          <w:rFonts w:ascii="Trebuchet MS" w:hAnsi="Trebuchet MS" w:cs="Arial"/>
          <w:sz w:val="26"/>
          <w:szCs w:val="26"/>
        </w:rPr>
        <w:t xml:space="preserve">In the first few minutes or hours following an incident that poses a threatening outcome for a member, the </w:t>
      </w:r>
      <w:r w:rsidR="0072670E">
        <w:rPr>
          <w:rFonts w:ascii="Trebuchet MS" w:hAnsi="Trebuchet MS" w:cs="Arial"/>
          <w:sz w:val="26"/>
          <w:szCs w:val="26"/>
        </w:rPr>
        <w:t>Union</w:t>
      </w:r>
      <w:r w:rsidRPr="00E6316F">
        <w:rPr>
          <w:rFonts w:ascii="Trebuchet MS" w:hAnsi="Trebuchet MS" w:cs="Arial"/>
          <w:sz w:val="26"/>
          <w:szCs w:val="26"/>
        </w:rPr>
        <w:t xml:space="preserve"> Rep should be prepared to do the following:</w:t>
      </w:r>
    </w:p>
    <w:p w14:paraId="220FE6B5" w14:textId="77777777" w:rsidR="00DD193E" w:rsidRPr="00E6316F" w:rsidRDefault="00DD193E" w:rsidP="00DD193E">
      <w:pPr>
        <w:ind w:left="270"/>
        <w:rPr>
          <w:rFonts w:ascii="Trebuchet MS" w:hAnsi="Trebuchet MS" w:cs="Arial"/>
          <w:sz w:val="26"/>
          <w:szCs w:val="26"/>
        </w:rPr>
      </w:pPr>
    </w:p>
    <w:p w14:paraId="5712704A" w14:textId="77777777" w:rsidR="00DD193E" w:rsidRPr="00E6316F" w:rsidRDefault="00DD193E" w:rsidP="00DD193E">
      <w:pPr>
        <w:pStyle w:val="BodyText"/>
        <w:ind w:left="270"/>
        <w:jc w:val="left"/>
        <w:rPr>
          <w:rFonts w:ascii="Trebuchet MS" w:hAnsi="Trebuchet MS"/>
          <w:b w:val="0"/>
          <w:bCs/>
          <w:sz w:val="26"/>
          <w:szCs w:val="26"/>
        </w:rPr>
      </w:pPr>
      <w:r w:rsidRPr="00E6316F">
        <w:rPr>
          <w:rFonts w:ascii="Trebuchet MS" w:hAnsi="Trebuchet MS"/>
          <w:b w:val="0"/>
          <w:bCs/>
          <w:sz w:val="26"/>
          <w:szCs w:val="26"/>
        </w:rPr>
        <w:t xml:space="preserve">The first stage of an incident is often filled with trauma, which hinders clear thinking.  Therefore, it is vital that members be warned against taking precipitous and potentially unwise actions.  </w:t>
      </w:r>
    </w:p>
    <w:p w14:paraId="796AAC1C" w14:textId="77777777" w:rsidR="00DD193E" w:rsidRPr="00E6316F" w:rsidRDefault="00DD193E" w:rsidP="00DD193E">
      <w:pPr>
        <w:pStyle w:val="BodyText"/>
        <w:ind w:left="270"/>
        <w:rPr>
          <w:rFonts w:ascii="Trebuchet MS" w:hAnsi="Trebuchet MS"/>
          <w:sz w:val="26"/>
          <w:szCs w:val="26"/>
        </w:rPr>
      </w:pPr>
    </w:p>
    <w:p w14:paraId="0C59973A" w14:textId="77777777" w:rsidR="00DD193E" w:rsidRPr="00E6316F" w:rsidRDefault="00DD193E" w:rsidP="00DD193E">
      <w:pPr>
        <w:pStyle w:val="BodyText"/>
        <w:ind w:left="270"/>
        <w:rPr>
          <w:rFonts w:ascii="Trebuchet MS" w:hAnsi="Trebuchet MS"/>
          <w:sz w:val="26"/>
          <w:szCs w:val="26"/>
        </w:rPr>
      </w:pPr>
    </w:p>
    <w:p w14:paraId="640B32A8" w14:textId="77777777" w:rsidR="00DD193E" w:rsidRPr="00E6316F" w:rsidRDefault="00DD193E" w:rsidP="00DD193E">
      <w:pPr>
        <w:pStyle w:val="BodyText"/>
        <w:ind w:left="270"/>
        <w:jc w:val="left"/>
        <w:rPr>
          <w:rFonts w:ascii="Trebuchet MS" w:hAnsi="Trebuchet MS"/>
          <w:sz w:val="26"/>
          <w:szCs w:val="26"/>
        </w:rPr>
      </w:pPr>
      <w:r w:rsidRPr="00E6316F">
        <w:rPr>
          <w:rFonts w:ascii="Trebuchet MS" w:hAnsi="Trebuchet MS"/>
          <w:sz w:val="26"/>
          <w:szCs w:val="26"/>
        </w:rPr>
        <w:t xml:space="preserve">Warn Members – </w:t>
      </w:r>
    </w:p>
    <w:p w14:paraId="1CA345C7" w14:textId="77777777" w:rsidR="00DD193E" w:rsidRPr="00E6316F" w:rsidRDefault="00DD193E" w:rsidP="00DD193E">
      <w:pPr>
        <w:pStyle w:val="BodyText"/>
        <w:ind w:left="270" w:firstLine="450"/>
        <w:rPr>
          <w:rFonts w:ascii="Trebuchet MS" w:hAnsi="Trebuchet MS"/>
          <w:sz w:val="26"/>
          <w:szCs w:val="26"/>
        </w:rPr>
      </w:pPr>
    </w:p>
    <w:p w14:paraId="3EB8A89A" w14:textId="77777777" w:rsidR="00DD193E" w:rsidRPr="00E6316F" w:rsidRDefault="00DD193E" w:rsidP="00191034">
      <w:pPr>
        <w:pStyle w:val="BodyText"/>
        <w:numPr>
          <w:ilvl w:val="0"/>
          <w:numId w:val="15"/>
        </w:numPr>
        <w:tabs>
          <w:tab w:val="left" w:pos="1080"/>
        </w:tabs>
        <w:spacing w:after="120"/>
        <w:ind w:left="274" w:firstLine="446"/>
        <w:jc w:val="left"/>
        <w:rPr>
          <w:rFonts w:ascii="Trebuchet MS" w:hAnsi="Trebuchet MS"/>
          <w:b w:val="0"/>
          <w:bCs/>
          <w:sz w:val="26"/>
          <w:szCs w:val="26"/>
        </w:rPr>
      </w:pPr>
      <w:r w:rsidRPr="00E6316F">
        <w:rPr>
          <w:rFonts w:ascii="Trebuchet MS" w:hAnsi="Trebuchet MS"/>
          <w:b w:val="0"/>
          <w:bCs/>
          <w:sz w:val="26"/>
          <w:szCs w:val="26"/>
        </w:rPr>
        <w:t>Not to make spontaneous responses to charges brought against them.</w:t>
      </w:r>
    </w:p>
    <w:p w14:paraId="4D28F675" w14:textId="07AC4F5A" w:rsidR="00DD193E" w:rsidRPr="00E6316F" w:rsidRDefault="00DD193E" w:rsidP="00191034">
      <w:pPr>
        <w:pStyle w:val="BodyText"/>
        <w:numPr>
          <w:ilvl w:val="0"/>
          <w:numId w:val="15"/>
        </w:numPr>
        <w:tabs>
          <w:tab w:val="left" w:pos="1080"/>
        </w:tabs>
        <w:ind w:left="1080"/>
        <w:jc w:val="left"/>
        <w:rPr>
          <w:rFonts w:ascii="Trebuchet MS" w:hAnsi="Trebuchet MS"/>
          <w:b w:val="0"/>
          <w:bCs/>
          <w:sz w:val="26"/>
          <w:szCs w:val="26"/>
        </w:rPr>
      </w:pPr>
      <w:r w:rsidRPr="00E6316F">
        <w:rPr>
          <w:rFonts w:ascii="Trebuchet MS" w:hAnsi="Trebuchet MS"/>
          <w:b w:val="0"/>
          <w:bCs/>
          <w:sz w:val="26"/>
          <w:szCs w:val="26"/>
        </w:rPr>
        <w:t>Not to appear at any accusatory hearing (including a</w:t>
      </w:r>
      <w:r>
        <w:rPr>
          <w:rFonts w:ascii="Trebuchet MS" w:hAnsi="Trebuchet MS"/>
          <w:b w:val="0"/>
          <w:bCs/>
          <w:sz w:val="26"/>
          <w:szCs w:val="26"/>
        </w:rPr>
        <w:t xml:space="preserve"> meeting with an administrator) </w:t>
      </w:r>
      <w:r w:rsidRPr="00E6316F">
        <w:rPr>
          <w:rFonts w:ascii="Trebuchet MS" w:hAnsi="Trebuchet MS"/>
          <w:b w:val="0"/>
          <w:bCs/>
          <w:sz w:val="26"/>
          <w:szCs w:val="26"/>
        </w:rPr>
        <w:t xml:space="preserve">unless accompanied by </w:t>
      </w:r>
      <w:r w:rsidR="0072670E">
        <w:rPr>
          <w:rFonts w:ascii="Trebuchet MS" w:hAnsi="Trebuchet MS"/>
          <w:b w:val="0"/>
          <w:bCs/>
          <w:sz w:val="26"/>
          <w:szCs w:val="26"/>
        </w:rPr>
        <w:t>union</w:t>
      </w:r>
      <w:r w:rsidRPr="00E6316F">
        <w:rPr>
          <w:rFonts w:ascii="Trebuchet MS" w:hAnsi="Trebuchet MS"/>
          <w:b w:val="0"/>
          <w:bCs/>
          <w:sz w:val="26"/>
          <w:szCs w:val="26"/>
        </w:rPr>
        <w:t xml:space="preserve"> representatives.</w:t>
      </w:r>
    </w:p>
    <w:p w14:paraId="3783D087" w14:textId="77777777" w:rsidR="00DD193E" w:rsidRPr="00E6316F" w:rsidRDefault="00DD193E" w:rsidP="00191034">
      <w:pPr>
        <w:pStyle w:val="BodyText"/>
        <w:numPr>
          <w:ilvl w:val="0"/>
          <w:numId w:val="15"/>
        </w:numPr>
        <w:tabs>
          <w:tab w:val="left" w:pos="1080"/>
        </w:tabs>
        <w:spacing w:before="120"/>
        <w:ind w:left="270" w:firstLine="450"/>
        <w:jc w:val="left"/>
        <w:rPr>
          <w:rFonts w:ascii="Trebuchet MS" w:hAnsi="Trebuchet MS"/>
          <w:b w:val="0"/>
          <w:bCs/>
          <w:sz w:val="26"/>
          <w:szCs w:val="26"/>
        </w:rPr>
      </w:pPr>
      <w:r w:rsidRPr="00E6316F">
        <w:rPr>
          <w:rFonts w:ascii="Trebuchet MS" w:hAnsi="Trebuchet MS"/>
          <w:b w:val="0"/>
          <w:bCs/>
          <w:sz w:val="26"/>
          <w:szCs w:val="26"/>
        </w:rPr>
        <w:t>Not to attempt to defend themselves alone.</w:t>
      </w:r>
    </w:p>
    <w:p w14:paraId="56E3A5B5" w14:textId="77777777" w:rsidR="00DD193E" w:rsidRPr="00E6316F" w:rsidRDefault="00DD193E" w:rsidP="00191034">
      <w:pPr>
        <w:pStyle w:val="BodyText"/>
        <w:numPr>
          <w:ilvl w:val="0"/>
          <w:numId w:val="15"/>
        </w:numPr>
        <w:tabs>
          <w:tab w:val="left" w:pos="1080"/>
        </w:tabs>
        <w:spacing w:before="120"/>
        <w:ind w:left="270" w:firstLine="450"/>
        <w:jc w:val="left"/>
        <w:rPr>
          <w:rFonts w:ascii="Trebuchet MS" w:hAnsi="Trebuchet MS"/>
          <w:b w:val="0"/>
          <w:bCs/>
          <w:sz w:val="26"/>
          <w:szCs w:val="26"/>
        </w:rPr>
      </w:pPr>
      <w:r w:rsidRPr="00E6316F">
        <w:rPr>
          <w:rFonts w:ascii="Trebuchet MS" w:hAnsi="Trebuchet MS"/>
          <w:b w:val="0"/>
          <w:bCs/>
          <w:sz w:val="26"/>
          <w:szCs w:val="26"/>
        </w:rPr>
        <w:t>Not to accept “an opportunity to resign.”</w:t>
      </w:r>
    </w:p>
    <w:p w14:paraId="7658E259" w14:textId="77777777" w:rsidR="00DD193E" w:rsidRPr="00E6316F" w:rsidRDefault="00DD193E" w:rsidP="00191034">
      <w:pPr>
        <w:pStyle w:val="BodyText"/>
        <w:numPr>
          <w:ilvl w:val="0"/>
          <w:numId w:val="15"/>
        </w:numPr>
        <w:tabs>
          <w:tab w:val="left" w:pos="1080"/>
        </w:tabs>
        <w:spacing w:before="120"/>
        <w:ind w:left="270" w:firstLine="450"/>
        <w:jc w:val="left"/>
        <w:rPr>
          <w:rFonts w:ascii="Trebuchet MS" w:hAnsi="Trebuchet MS"/>
          <w:b w:val="0"/>
          <w:bCs/>
          <w:sz w:val="26"/>
          <w:szCs w:val="26"/>
        </w:rPr>
      </w:pPr>
      <w:r w:rsidRPr="00E6316F">
        <w:rPr>
          <w:rFonts w:ascii="Trebuchet MS" w:hAnsi="Trebuchet MS"/>
          <w:b w:val="0"/>
          <w:bCs/>
          <w:sz w:val="26"/>
          <w:szCs w:val="26"/>
        </w:rPr>
        <w:t>Not to agree to any proposals, whether orally or in writing.</w:t>
      </w:r>
    </w:p>
    <w:p w14:paraId="4AF0691E" w14:textId="77777777" w:rsidR="00DD193E" w:rsidRPr="00E6316F" w:rsidRDefault="00DD193E" w:rsidP="00191034">
      <w:pPr>
        <w:pStyle w:val="BodyText"/>
        <w:numPr>
          <w:ilvl w:val="0"/>
          <w:numId w:val="15"/>
        </w:numPr>
        <w:tabs>
          <w:tab w:val="left" w:pos="1080"/>
        </w:tabs>
        <w:spacing w:before="120"/>
        <w:ind w:left="270" w:firstLine="450"/>
        <w:jc w:val="left"/>
        <w:rPr>
          <w:rFonts w:ascii="Trebuchet MS" w:hAnsi="Trebuchet MS"/>
          <w:b w:val="0"/>
          <w:bCs/>
          <w:sz w:val="26"/>
          <w:szCs w:val="26"/>
        </w:rPr>
      </w:pPr>
      <w:r w:rsidRPr="00E6316F">
        <w:rPr>
          <w:rFonts w:ascii="Trebuchet MS" w:hAnsi="Trebuchet MS"/>
          <w:b w:val="0"/>
          <w:bCs/>
          <w:sz w:val="26"/>
          <w:szCs w:val="26"/>
        </w:rPr>
        <w:t>Not to submit any written statement to administrator or school directors.</w:t>
      </w:r>
    </w:p>
    <w:p w14:paraId="03FD7640" w14:textId="77777777" w:rsidR="00DD193E" w:rsidRPr="00E6316F" w:rsidRDefault="00DD193E" w:rsidP="00191034">
      <w:pPr>
        <w:pStyle w:val="BodyText"/>
        <w:numPr>
          <w:ilvl w:val="0"/>
          <w:numId w:val="15"/>
        </w:numPr>
        <w:tabs>
          <w:tab w:val="left" w:pos="1080"/>
        </w:tabs>
        <w:spacing w:before="120"/>
        <w:ind w:left="1080"/>
        <w:jc w:val="left"/>
        <w:rPr>
          <w:rFonts w:ascii="Trebuchet MS" w:hAnsi="Trebuchet MS"/>
          <w:b w:val="0"/>
          <w:bCs/>
          <w:sz w:val="26"/>
          <w:szCs w:val="26"/>
        </w:rPr>
      </w:pPr>
      <w:r w:rsidRPr="00E6316F">
        <w:rPr>
          <w:rFonts w:ascii="Trebuchet MS" w:hAnsi="Trebuchet MS"/>
          <w:b w:val="0"/>
          <w:bCs/>
          <w:sz w:val="26"/>
          <w:szCs w:val="26"/>
        </w:rPr>
        <w:t>Not to refuse to carry out an order of an administrator, even though doing so would violate the Contract.</w:t>
      </w:r>
    </w:p>
    <w:p w14:paraId="2DAE1A44" w14:textId="77777777" w:rsidR="00DD193E" w:rsidRPr="00E6316F" w:rsidRDefault="00DD193E" w:rsidP="00DD193E">
      <w:pPr>
        <w:pStyle w:val="BodyText"/>
        <w:spacing w:before="120"/>
        <w:ind w:left="270"/>
        <w:rPr>
          <w:rFonts w:ascii="Trebuchet MS" w:hAnsi="Trebuchet MS"/>
          <w:b w:val="0"/>
          <w:bCs/>
          <w:sz w:val="26"/>
          <w:szCs w:val="26"/>
        </w:rPr>
      </w:pPr>
    </w:p>
    <w:p w14:paraId="0B327235" w14:textId="77777777" w:rsidR="00DD193E" w:rsidRPr="00E6316F" w:rsidRDefault="00DD193E" w:rsidP="00DD193E">
      <w:pPr>
        <w:pStyle w:val="BodyText"/>
        <w:spacing w:before="120"/>
        <w:ind w:left="270"/>
        <w:jc w:val="left"/>
        <w:rPr>
          <w:rFonts w:ascii="Trebuchet MS" w:hAnsi="Trebuchet MS"/>
          <w:sz w:val="26"/>
          <w:szCs w:val="26"/>
        </w:rPr>
      </w:pPr>
      <w:r w:rsidRPr="00E6316F">
        <w:rPr>
          <w:rFonts w:ascii="Trebuchet MS" w:hAnsi="Trebuchet MS"/>
          <w:sz w:val="26"/>
          <w:szCs w:val="26"/>
        </w:rPr>
        <w:t>Advise Affected Members—</w:t>
      </w:r>
    </w:p>
    <w:p w14:paraId="29540404" w14:textId="77777777" w:rsidR="00DD193E" w:rsidRPr="00E6316F" w:rsidRDefault="00DD193E" w:rsidP="00191034">
      <w:pPr>
        <w:pStyle w:val="BodyText"/>
        <w:numPr>
          <w:ilvl w:val="0"/>
          <w:numId w:val="14"/>
        </w:numPr>
        <w:spacing w:before="240"/>
        <w:jc w:val="left"/>
        <w:rPr>
          <w:rFonts w:ascii="Trebuchet MS" w:hAnsi="Trebuchet MS"/>
          <w:b w:val="0"/>
          <w:bCs/>
          <w:sz w:val="26"/>
          <w:szCs w:val="26"/>
        </w:rPr>
      </w:pPr>
      <w:r w:rsidRPr="00E6316F">
        <w:rPr>
          <w:rFonts w:ascii="Trebuchet MS" w:hAnsi="Trebuchet MS"/>
          <w:b w:val="0"/>
          <w:bCs/>
          <w:sz w:val="26"/>
          <w:szCs w:val="26"/>
        </w:rPr>
        <w:t xml:space="preserve">To write down </w:t>
      </w:r>
      <w:r w:rsidRPr="00E6316F">
        <w:rPr>
          <w:rFonts w:ascii="Trebuchet MS" w:hAnsi="Trebuchet MS"/>
          <w:sz w:val="26"/>
          <w:szCs w:val="26"/>
        </w:rPr>
        <w:t>immediately</w:t>
      </w:r>
      <w:r w:rsidRPr="00E6316F">
        <w:rPr>
          <w:rFonts w:ascii="Trebuchet MS" w:hAnsi="Trebuchet MS"/>
          <w:b w:val="0"/>
          <w:bCs/>
          <w:sz w:val="26"/>
          <w:szCs w:val="26"/>
        </w:rPr>
        <w:t xml:space="preserve"> everything that happened—a narrative including time, date, location, names of involved persons, witnesses, and actual words spoken.</w:t>
      </w:r>
    </w:p>
    <w:p w14:paraId="172AE01A" w14:textId="057353BA" w:rsidR="00DD193E" w:rsidRPr="00E6316F" w:rsidRDefault="00DD193E" w:rsidP="00191034">
      <w:pPr>
        <w:pStyle w:val="BodyText"/>
        <w:numPr>
          <w:ilvl w:val="0"/>
          <w:numId w:val="14"/>
        </w:numPr>
        <w:spacing w:before="120"/>
        <w:jc w:val="left"/>
        <w:rPr>
          <w:rFonts w:ascii="Trebuchet MS" w:hAnsi="Trebuchet MS"/>
          <w:b w:val="0"/>
          <w:bCs/>
          <w:sz w:val="26"/>
          <w:szCs w:val="26"/>
        </w:rPr>
      </w:pPr>
      <w:r w:rsidRPr="00E6316F">
        <w:rPr>
          <w:rFonts w:ascii="Trebuchet MS" w:hAnsi="Trebuchet MS"/>
          <w:b w:val="0"/>
          <w:bCs/>
          <w:sz w:val="26"/>
          <w:szCs w:val="26"/>
        </w:rPr>
        <w:t xml:space="preserve">To get advice early from </w:t>
      </w:r>
      <w:r w:rsidR="0072670E">
        <w:rPr>
          <w:rFonts w:ascii="Trebuchet MS" w:hAnsi="Trebuchet MS"/>
          <w:b w:val="0"/>
          <w:bCs/>
          <w:sz w:val="26"/>
          <w:szCs w:val="26"/>
        </w:rPr>
        <w:t>union</w:t>
      </w:r>
      <w:r w:rsidRPr="00E6316F">
        <w:rPr>
          <w:rFonts w:ascii="Trebuchet MS" w:hAnsi="Trebuchet MS"/>
          <w:b w:val="0"/>
          <w:bCs/>
          <w:sz w:val="26"/>
          <w:szCs w:val="26"/>
        </w:rPr>
        <w:t xml:space="preserve"> representatives, not to “wait and see what happens.”</w:t>
      </w:r>
    </w:p>
    <w:p w14:paraId="62E40655" w14:textId="77777777" w:rsidR="00DD193E" w:rsidRPr="00E6316F" w:rsidRDefault="00DD193E" w:rsidP="00191034">
      <w:pPr>
        <w:pStyle w:val="BodyText"/>
        <w:numPr>
          <w:ilvl w:val="0"/>
          <w:numId w:val="14"/>
        </w:numPr>
        <w:spacing w:before="120"/>
        <w:jc w:val="left"/>
        <w:rPr>
          <w:rFonts w:ascii="Trebuchet MS" w:hAnsi="Trebuchet MS"/>
          <w:b w:val="0"/>
          <w:bCs/>
          <w:sz w:val="26"/>
          <w:szCs w:val="26"/>
        </w:rPr>
      </w:pPr>
      <w:r w:rsidRPr="00E6316F">
        <w:rPr>
          <w:rFonts w:ascii="Trebuchet MS" w:hAnsi="Trebuchet MS"/>
          <w:b w:val="0"/>
          <w:bCs/>
          <w:sz w:val="26"/>
          <w:szCs w:val="26"/>
        </w:rPr>
        <w:t>To keep copies of all correspondence and papers relating to the situation.</w:t>
      </w:r>
    </w:p>
    <w:p w14:paraId="60D3D041" w14:textId="77777777" w:rsidR="00DD193E" w:rsidRPr="00B05253" w:rsidRDefault="00DD193E" w:rsidP="00DD193E">
      <w:pPr>
        <w:pStyle w:val="BodyText"/>
        <w:spacing w:before="120"/>
        <w:ind w:left="270"/>
        <w:rPr>
          <w:rFonts w:ascii="Trebuchet MS" w:hAnsi="Trebuchet MS"/>
          <w:b w:val="0"/>
          <w:bCs/>
        </w:rPr>
      </w:pPr>
      <w:r w:rsidRPr="00B05253">
        <w:rPr>
          <w:rFonts w:ascii="Trebuchet MS" w:hAnsi="Trebuchet MS"/>
          <w:noProof/>
          <w:sz w:val="52"/>
        </w:rPr>
        <w:drawing>
          <wp:anchor distT="0" distB="0" distL="114300" distR="114300" simplePos="0" relativeHeight="251658271" behindDoc="1" locked="0" layoutInCell="1" allowOverlap="1" wp14:anchorId="6974B8B0" wp14:editId="3DDE2D33">
            <wp:simplePos x="0" y="0"/>
            <wp:positionH relativeFrom="column">
              <wp:posOffset>2411730</wp:posOffset>
            </wp:positionH>
            <wp:positionV relativeFrom="paragraph">
              <wp:posOffset>139065</wp:posOffset>
            </wp:positionV>
            <wp:extent cx="1828800" cy="1170305"/>
            <wp:effectExtent l="0" t="0" r="0" b="0"/>
            <wp:wrapNone/>
            <wp:docPr id="34" name="Picture 34" descr="MC9003479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C900347925[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28800" cy="1170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E9449A" w14:textId="77777777" w:rsidR="00DD193E" w:rsidRPr="00B05253" w:rsidRDefault="00DD193E" w:rsidP="00DD193E">
      <w:pPr>
        <w:rPr>
          <w:rFonts w:ascii="Trebuchet MS" w:hAnsi="Trebuchet MS"/>
        </w:rPr>
      </w:pPr>
    </w:p>
    <w:p w14:paraId="67F98C81" w14:textId="77777777" w:rsidR="00DD193E" w:rsidRPr="00B05253" w:rsidRDefault="00DD193E" w:rsidP="00DD193E">
      <w:pPr>
        <w:rPr>
          <w:rFonts w:ascii="Trebuchet MS" w:hAnsi="Trebuchet MS"/>
        </w:rPr>
      </w:pPr>
    </w:p>
    <w:p w14:paraId="6B90126B" w14:textId="77777777" w:rsidR="00DD193E" w:rsidRPr="00B05253" w:rsidRDefault="00DD193E" w:rsidP="00DD193E">
      <w:pPr>
        <w:rPr>
          <w:rFonts w:ascii="Trebuchet MS" w:hAnsi="Trebuchet MS"/>
        </w:rPr>
      </w:pPr>
    </w:p>
    <w:p w14:paraId="0E6D35E0" w14:textId="77777777" w:rsidR="00DD193E" w:rsidRPr="00B05253" w:rsidRDefault="00DD193E" w:rsidP="00DD193E">
      <w:pPr>
        <w:jc w:val="center"/>
        <w:rPr>
          <w:rFonts w:ascii="Trebuchet MS" w:hAnsi="Trebuchet MS"/>
          <w:b/>
          <w:sz w:val="52"/>
          <w:szCs w:val="52"/>
        </w:rPr>
      </w:pPr>
      <w:r w:rsidRPr="00B05253">
        <w:rPr>
          <w:rFonts w:ascii="Trebuchet MS" w:hAnsi="Trebuchet MS"/>
          <w:b/>
          <w:sz w:val="52"/>
          <w:szCs w:val="52"/>
        </w:rPr>
        <w:t>Meetings with Administrators</w:t>
      </w:r>
    </w:p>
    <w:p w14:paraId="0EB8888D" w14:textId="77777777" w:rsidR="00DD193E" w:rsidRPr="00B05253" w:rsidRDefault="00DD193E" w:rsidP="00DD193E">
      <w:pPr>
        <w:rPr>
          <w:rFonts w:ascii="Trebuchet MS" w:hAnsi="Trebuchet MS"/>
        </w:rPr>
      </w:pPr>
    </w:p>
    <w:p w14:paraId="585B54B6" w14:textId="77777777" w:rsidR="00DD193E" w:rsidRPr="00B05253" w:rsidRDefault="00DD193E" w:rsidP="00DD193E">
      <w:pPr>
        <w:jc w:val="center"/>
        <w:rPr>
          <w:rFonts w:ascii="Trebuchet MS" w:hAnsi="Trebuchet MS"/>
          <w:b/>
          <w:sz w:val="28"/>
          <w:szCs w:val="28"/>
        </w:rPr>
      </w:pPr>
      <w:r w:rsidRPr="00B05253">
        <w:rPr>
          <w:rFonts w:ascii="Trebuchet MS" w:hAnsi="Trebuchet MS"/>
          <w:b/>
          <w:sz w:val="28"/>
          <w:szCs w:val="28"/>
        </w:rPr>
        <w:t xml:space="preserve">THE SITE REPRESENTATIVE FILLS IN THE </w:t>
      </w:r>
      <w:r w:rsidRPr="006D4EB2">
        <w:rPr>
          <w:rFonts w:ascii="Trebuchet MS" w:hAnsi="Trebuchet MS"/>
          <w:b/>
          <w:color w:val="00000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GAPS</w:t>
      </w:r>
    </w:p>
    <w:p w14:paraId="42CDB740" w14:textId="77777777" w:rsidR="00DD193E" w:rsidRPr="00B05253" w:rsidRDefault="00DD193E" w:rsidP="00DD193E">
      <w:pPr>
        <w:rPr>
          <w:rFonts w:ascii="Trebuchet MS" w:hAnsi="Trebuchet MS"/>
        </w:rPr>
      </w:pPr>
    </w:p>
    <w:p w14:paraId="68FBEE69" w14:textId="77777777" w:rsidR="00DD193E" w:rsidRPr="00B05253" w:rsidRDefault="00DD193E" w:rsidP="00DD193E">
      <w:pPr>
        <w:ind w:left="2160" w:hanging="630"/>
        <w:rPr>
          <w:rFonts w:ascii="Trebuchet MS" w:hAnsi="Trebuchet MS"/>
          <w:sz w:val="28"/>
        </w:rPr>
      </w:pPr>
      <w:r w:rsidRPr="006D4EB2">
        <w:rPr>
          <w:rFonts w:ascii="Trebuchet MS" w:hAnsi="Trebuchet MS"/>
          <w:sz w:val="56"/>
          <w:szCs w:val="56"/>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G</w:t>
      </w:r>
      <w:r w:rsidRPr="00B05253">
        <w:rPr>
          <w:rFonts w:ascii="Trebuchet MS" w:hAnsi="Trebuchet MS"/>
          <w:sz w:val="28"/>
        </w:rPr>
        <w:t>ets the Information</w:t>
      </w:r>
    </w:p>
    <w:p w14:paraId="23F61C05"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r>
      <w:r w:rsidRPr="00B05253">
        <w:rPr>
          <w:rFonts w:ascii="Trebuchet MS" w:hAnsi="Trebuchet MS"/>
          <w:sz w:val="28"/>
        </w:rPr>
        <w:t>Asks questions and starts with “what is the purpose of this meeting?”</w:t>
      </w:r>
    </w:p>
    <w:p w14:paraId="339DB88B"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r>
      <w:r w:rsidRPr="00B05253">
        <w:rPr>
          <w:rFonts w:ascii="Trebuchet MS" w:hAnsi="Trebuchet MS"/>
          <w:sz w:val="28"/>
        </w:rPr>
        <w:t>Clarifies facts</w:t>
      </w:r>
    </w:p>
    <w:p w14:paraId="44BD8656" w14:textId="77777777" w:rsidR="00DD193E" w:rsidRPr="00B05253" w:rsidRDefault="00DD193E" w:rsidP="00DD193E">
      <w:pPr>
        <w:ind w:left="2160"/>
        <w:rPr>
          <w:rFonts w:ascii="Trebuchet MS" w:hAnsi="Trebuchet MS"/>
          <w:sz w:val="28"/>
        </w:rPr>
      </w:pPr>
      <w:r w:rsidRPr="00B05253">
        <w:rPr>
          <w:rFonts w:ascii="Trebuchet MS" w:hAnsi="Trebuchet MS"/>
          <w:sz w:val="28"/>
        </w:rPr>
        <w:t>Listens</w:t>
      </w:r>
    </w:p>
    <w:p w14:paraId="35D762EA" w14:textId="77777777" w:rsidR="00DD193E" w:rsidRPr="00B05253" w:rsidRDefault="00DD193E" w:rsidP="00DD193E">
      <w:pPr>
        <w:ind w:left="2160"/>
        <w:rPr>
          <w:rFonts w:ascii="Trebuchet MS" w:hAnsi="Trebuchet MS"/>
          <w:sz w:val="28"/>
        </w:rPr>
      </w:pPr>
      <w:r w:rsidRPr="00B05253">
        <w:rPr>
          <w:rFonts w:ascii="Trebuchet MS" w:hAnsi="Trebuchet MS"/>
          <w:sz w:val="28"/>
        </w:rPr>
        <w:t>Take notes</w:t>
      </w:r>
    </w:p>
    <w:p w14:paraId="22FA8466" w14:textId="77777777" w:rsidR="00DD193E" w:rsidRPr="00B05253" w:rsidRDefault="00DD193E" w:rsidP="00DD193E">
      <w:pPr>
        <w:ind w:left="2160" w:hanging="630"/>
        <w:rPr>
          <w:rFonts w:ascii="Trebuchet MS" w:hAnsi="Trebuchet MS"/>
        </w:rPr>
      </w:pPr>
    </w:p>
    <w:p w14:paraId="7FB60B47" w14:textId="77777777" w:rsidR="00DD193E" w:rsidRPr="00B05253" w:rsidRDefault="00DD193E" w:rsidP="00DD193E">
      <w:pPr>
        <w:ind w:left="2160" w:hanging="630"/>
        <w:rPr>
          <w:rFonts w:ascii="Trebuchet MS" w:hAnsi="Trebuchet MS"/>
          <w:sz w:val="28"/>
        </w:rPr>
      </w:pPr>
      <w:r w:rsidRPr="006D4EB2">
        <w:rPr>
          <w:rFonts w:ascii="Trebuchet MS" w:hAnsi="Trebuchet MS"/>
          <w:sz w:val="56"/>
          <w:szCs w:val="56"/>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w:t>
      </w:r>
      <w:r w:rsidRPr="00B05253">
        <w:rPr>
          <w:rFonts w:ascii="Trebuchet MS" w:hAnsi="Trebuchet MS"/>
          <w:sz w:val="28"/>
        </w:rPr>
        <w:t>dvocates for the Employee</w:t>
      </w:r>
    </w:p>
    <w:p w14:paraId="05DB94EA"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r>
      <w:r w:rsidRPr="00B05253">
        <w:rPr>
          <w:rFonts w:ascii="Trebuchet MS" w:hAnsi="Trebuchet MS"/>
          <w:sz w:val="28"/>
        </w:rPr>
        <w:t>Speaks for the employee when possible</w:t>
      </w:r>
    </w:p>
    <w:p w14:paraId="53EC7AB2"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r>
      <w:r w:rsidRPr="00B05253">
        <w:rPr>
          <w:rFonts w:ascii="Trebuchet MS" w:hAnsi="Trebuchet MS"/>
          <w:sz w:val="28"/>
        </w:rPr>
        <w:t>Explains</w:t>
      </w:r>
    </w:p>
    <w:p w14:paraId="322BE684" w14:textId="77777777" w:rsidR="00DD193E" w:rsidRPr="00B05253" w:rsidRDefault="00DD193E" w:rsidP="00DD193E">
      <w:pPr>
        <w:ind w:left="2160"/>
        <w:rPr>
          <w:rFonts w:ascii="Trebuchet MS" w:hAnsi="Trebuchet MS"/>
          <w:sz w:val="28"/>
        </w:rPr>
      </w:pPr>
      <w:r w:rsidRPr="00B05253">
        <w:rPr>
          <w:rFonts w:ascii="Trebuchet MS" w:hAnsi="Trebuchet MS"/>
          <w:sz w:val="28"/>
        </w:rPr>
        <w:t>Points out extenuating circumstances</w:t>
      </w:r>
    </w:p>
    <w:p w14:paraId="5937265A" w14:textId="77777777" w:rsidR="00DD193E" w:rsidRPr="00B05253" w:rsidRDefault="00DD193E" w:rsidP="00DD193E">
      <w:pPr>
        <w:ind w:left="2160"/>
        <w:rPr>
          <w:rFonts w:ascii="Trebuchet MS" w:hAnsi="Trebuchet MS"/>
          <w:sz w:val="28"/>
        </w:rPr>
      </w:pPr>
      <w:r w:rsidRPr="00B05253">
        <w:rPr>
          <w:rFonts w:ascii="Trebuchet MS" w:hAnsi="Trebuchet MS"/>
          <w:sz w:val="28"/>
        </w:rPr>
        <w:t>Argues the employee’s case</w:t>
      </w:r>
    </w:p>
    <w:p w14:paraId="33C720B7" w14:textId="77777777" w:rsidR="00DD193E" w:rsidRPr="00B05253" w:rsidRDefault="00DD193E" w:rsidP="00DD193E">
      <w:pPr>
        <w:ind w:left="2160"/>
        <w:rPr>
          <w:rFonts w:ascii="Trebuchet MS" w:hAnsi="Trebuchet MS"/>
          <w:sz w:val="28"/>
        </w:rPr>
      </w:pPr>
      <w:r w:rsidRPr="00B05253">
        <w:rPr>
          <w:rFonts w:ascii="Trebuchet MS" w:hAnsi="Trebuchet MS"/>
          <w:sz w:val="28"/>
        </w:rPr>
        <w:t>Asserts rights under the collective bargaining agreement</w:t>
      </w:r>
    </w:p>
    <w:p w14:paraId="793ED409" w14:textId="77777777" w:rsidR="00DD193E" w:rsidRPr="00B05253" w:rsidRDefault="00DD193E" w:rsidP="00DD193E">
      <w:pPr>
        <w:ind w:left="2160" w:hanging="630"/>
        <w:rPr>
          <w:rFonts w:ascii="Trebuchet MS" w:hAnsi="Trebuchet MS"/>
        </w:rPr>
      </w:pPr>
    </w:p>
    <w:p w14:paraId="7A594903" w14:textId="77777777" w:rsidR="00DD193E" w:rsidRPr="00B05253" w:rsidRDefault="00DD193E" w:rsidP="00DD193E">
      <w:pPr>
        <w:ind w:left="2160" w:hanging="630"/>
        <w:rPr>
          <w:rFonts w:ascii="Trebuchet MS" w:hAnsi="Trebuchet MS"/>
          <w:sz w:val="28"/>
        </w:rPr>
      </w:pPr>
      <w:r w:rsidRPr="006D4EB2">
        <w:rPr>
          <w:rFonts w:ascii="Trebuchet MS" w:hAnsi="Trebuchet MS"/>
          <w:sz w:val="56"/>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w:t>
      </w:r>
      <w:r w:rsidRPr="00B05253">
        <w:rPr>
          <w:rFonts w:ascii="Trebuchet MS" w:hAnsi="Trebuchet MS"/>
          <w:sz w:val="28"/>
        </w:rPr>
        <w:t>rotects the Employee</w:t>
      </w:r>
    </w:p>
    <w:p w14:paraId="4E530016"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r>
      <w:r w:rsidRPr="00B05253">
        <w:rPr>
          <w:rFonts w:ascii="Trebuchet MS" w:hAnsi="Trebuchet MS"/>
          <w:sz w:val="28"/>
        </w:rPr>
        <w:t>From verbal abuse</w:t>
      </w:r>
    </w:p>
    <w:p w14:paraId="6137198B"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r>
      <w:r w:rsidRPr="00B05253">
        <w:rPr>
          <w:rFonts w:ascii="Trebuchet MS" w:hAnsi="Trebuchet MS"/>
          <w:sz w:val="28"/>
        </w:rPr>
        <w:t>From making a bad decision about their job</w:t>
      </w:r>
    </w:p>
    <w:p w14:paraId="19DBC343" w14:textId="77777777" w:rsidR="00DD193E" w:rsidRDefault="00DD193E" w:rsidP="00DD193E">
      <w:pPr>
        <w:ind w:left="2160" w:hanging="630"/>
        <w:rPr>
          <w:rFonts w:ascii="Trebuchet MS" w:hAnsi="Trebuchet MS"/>
          <w:sz w:val="28"/>
        </w:rPr>
      </w:pPr>
      <w:r w:rsidRPr="00B05253">
        <w:rPr>
          <w:rFonts w:ascii="Trebuchet MS" w:hAnsi="Trebuchet MS"/>
          <w:sz w:val="28"/>
        </w:rPr>
        <w:tab/>
      </w:r>
      <w:r w:rsidRPr="00B05253">
        <w:rPr>
          <w:rFonts w:ascii="Trebuchet MS" w:hAnsi="Trebuchet MS"/>
          <w:sz w:val="28"/>
        </w:rPr>
        <w:t xml:space="preserve">From making statements that could be used against them </w:t>
      </w:r>
    </w:p>
    <w:p w14:paraId="1EDEAC0C" w14:textId="77777777" w:rsidR="00DD193E" w:rsidRPr="00B05253" w:rsidRDefault="00DD193E" w:rsidP="00DD193E">
      <w:pPr>
        <w:ind w:left="2160" w:hanging="630"/>
        <w:rPr>
          <w:rFonts w:ascii="Trebuchet MS" w:hAnsi="Trebuchet MS"/>
        </w:rPr>
      </w:pPr>
    </w:p>
    <w:p w14:paraId="5F7AFF81" w14:textId="77777777" w:rsidR="00DD193E" w:rsidRPr="00B05253" w:rsidRDefault="00DD193E" w:rsidP="00DD193E">
      <w:pPr>
        <w:ind w:left="2160" w:hanging="630"/>
        <w:rPr>
          <w:rFonts w:ascii="Trebuchet MS" w:hAnsi="Trebuchet MS"/>
          <w:sz w:val="28"/>
        </w:rPr>
      </w:pPr>
      <w:r w:rsidRPr="006D4EB2">
        <w:rPr>
          <w:rFonts w:ascii="Trebuchet MS" w:hAnsi="Trebuchet MS"/>
          <w:sz w:val="56"/>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w:t>
      </w:r>
      <w:r w:rsidRPr="00B05253">
        <w:rPr>
          <w:rFonts w:ascii="Trebuchet MS" w:hAnsi="Trebuchet MS"/>
          <w:sz w:val="28"/>
        </w:rPr>
        <w:t>upports the Employee</w:t>
      </w:r>
    </w:p>
    <w:p w14:paraId="0CA8EC15"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r>
      <w:r w:rsidRPr="00B05253">
        <w:rPr>
          <w:rFonts w:ascii="Trebuchet MS" w:hAnsi="Trebuchet MS"/>
          <w:sz w:val="28"/>
        </w:rPr>
        <w:t>Provides moral support</w:t>
      </w:r>
    </w:p>
    <w:p w14:paraId="47758A8A"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r>
      <w:r w:rsidRPr="00B05253">
        <w:rPr>
          <w:rFonts w:ascii="Trebuchet MS" w:hAnsi="Trebuchet MS"/>
          <w:sz w:val="28"/>
        </w:rPr>
        <w:t>Provides helpful information and advice</w:t>
      </w:r>
    </w:p>
    <w:p w14:paraId="0350B0B8" w14:textId="77777777" w:rsidR="00DD193E" w:rsidRPr="00B05253" w:rsidRDefault="00DD193E" w:rsidP="00DD193E">
      <w:pPr>
        <w:ind w:left="2160" w:hanging="630"/>
        <w:rPr>
          <w:rFonts w:ascii="Trebuchet MS" w:hAnsi="Trebuchet MS"/>
        </w:rPr>
      </w:pPr>
    </w:p>
    <w:p w14:paraId="49983B7D" w14:textId="77777777" w:rsidR="00DD193E" w:rsidRPr="00B05253" w:rsidRDefault="00DD193E" w:rsidP="00DD193E">
      <w:pPr>
        <w:rPr>
          <w:rFonts w:ascii="Trebuchet MS" w:hAnsi="Trebuchet MS"/>
        </w:rPr>
      </w:pPr>
    </w:p>
    <w:p w14:paraId="702F108A" w14:textId="58E11F7A" w:rsidR="00DD193E" w:rsidRPr="00B05253" w:rsidRDefault="00DD193E" w:rsidP="00DD193E">
      <w:pPr>
        <w:ind w:left="540" w:right="342"/>
        <w:jc w:val="both"/>
        <w:rPr>
          <w:rFonts w:ascii="Trebuchet MS" w:hAnsi="Trebuchet MS"/>
          <w:sz w:val="28"/>
        </w:rPr>
      </w:pPr>
      <w:r w:rsidRPr="00B05253">
        <w:rPr>
          <w:rFonts w:ascii="Trebuchet MS" w:hAnsi="Trebuchet MS"/>
          <w:b/>
          <w:sz w:val="28"/>
        </w:rPr>
        <w:t>REMEMBER:</w:t>
      </w:r>
      <w:r w:rsidRPr="00B05253">
        <w:rPr>
          <w:rFonts w:ascii="Trebuchet MS" w:hAnsi="Trebuchet MS"/>
          <w:sz w:val="28"/>
        </w:rPr>
        <w:t xml:space="preserve"> If the employee is accused of serious misconduct that could result in dismissal or criminal prosecution (usually sexual contact with students or excessive force) your job is to assert their Fifth Amendment right to remain silent, get them out of there, and get them to a CTA attorney. Contact the </w:t>
      </w:r>
      <w:r w:rsidR="0072670E">
        <w:rPr>
          <w:rFonts w:ascii="Trebuchet MS" w:hAnsi="Trebuchet MS"/>
          <w:sz w:val="28"/>
        </w:rPr>
        <w:t>Union</w:t>
      </w:r>
      <w:r w:rsidRPr="00B05253">
        <w:rPr>
          <w:rFonts w:ascii="Trebuchet MS" w:hAnsi="Trebuchet MS"/>
          <w:sz w:val="28"/>
        </w:rPr>
        <w:t xml:space="preserve"> office immediately.</w:t>
      </w:r>
    </w:p>
    <w:p w14:paraId="16DF7A46" w14:textId="77777777" w:rsidR="003E77F5" w:rsidRDefault="003E77F5">
      <w:pPr>
        <w:rPr>
          <w:rFonts w:ascii="Trebuchet MS" w:hAnsi="Trebuchet MS"/>
          <w:b/>
          <w:sz w:val="36"/>
          <w:szCs w:val="36"/>
          <w:u w:val="single"/>
        </w:rPr>
      </w:pPr>
      <w:r>
        <w:rPr>
          <w:rFonts w:ascii="Trebuchet MS" w:hAnsi="Trebuchet MS"/>
          <w:sz w:val="36"/>
          <w:szCs w:val="36"/>
          <w:u w:val="single"/>
        </w:rPr>
        <w:br w:type="page"/>
      </w:r>
    </w:p>
    <w:p w14:paraId="1E818E69" w14:textId="79C85E88" w:rsidR="00DD193E" w:rsidRPr="00B05253" w:rsidRDefault="00DD193E" w:rsidP="00DD193E">
      <w:pPr>
        <w:pStyle w:val="Title"/>
        <w:spacing w:before="240"/>
        <w:rPr>
          <w:rFonts w:ascii="Trebuchet MS" w:hAnsi="Trebuchet MS" w:cs="Times New Roman"/>
          <w:sz w:val="36"/>
          <w:szCs w:val="36"/>
          <w:u w:val="single"/>
        </w:rPr>
      </w:pPr>
      <w:r w:rsidRPr="00B05253">
        <w:rPr>
          <w:rFonts w:ascii="Trebuchet MS" w:hAnsi="Trebuchet MS" w:cs="Times New Roman"/>
          <w:sz w:val="36"/>
          <w:szCs w:val="36"/>
          <w:u w:val="single"/>
        </w:rPr>
        <w:t>MEETING WITH YOUR MANAGEMENT</w:t>
      </w:r>
    </w:p>
    <w:p w14:paraId="6B41179A" w14:textId="77777777" w:rsidR="00DD193E" w:rsidRPr="00B05253" w:rsidRDefault="00DD193E" w:rsidP="00DD193E">
      <w:pPr>
        <w:jc w:val="center"/>
        <w:rPr>
          <w:rFonts w:ascii="Trebuchet MS" w:hAnsi="Trebuchet MS"/>
          <w:u w:val="single"/>
        </w:rPr>
      </w:pPr>
    </w:p>
    <w:p w14:paraId="3B335765" w14:textId="77777777" w:rsidR="00DD193E" w:rsidRPr="00E8778D" w:rsidRDefault="00DD193E" w:rsidP="00DD193E">
      <w:pPr>
        <w:ind w:left="360"/>
        <w:rPr>
          <w:rFonts w:ascii="Trebuchet MS" w:hAnsi="Trebuchet MS"/>
          <w:sz w:val="26"/>
          <w:szCs w:val="26"/>
        </w:rPr>
      </w:pPr>
      <w:r w:rsidRPr="00E8778D">
        <w:rPr>
          <w:rFonts w:ascii="Trebuchet MS" w:hAnsi="Trebuchet MS"/>
          <w:sz w:val="26"/>
          <w:szCs w:val="26"/>
        </w:rPr>
        <w:t xml:space="preserve">Suggestions to </w:t>
      </w:r>
      <w:r>
        <w:rPr>
          <w:rFonts w:ascii="Trebuchet MS" w:hAnsi="Trebuchet MS"/>
          <w:sz w:val="26"/>
          <w:szCs w:val="26"/>
        </w:rPr>
        <w:t>DTA</w:t>
      </w:r>
      <w:r w:rsidRPr="00E8778D">
        <w:rPr>
          <w:rFonts w:ascii="Trebuchet MS" w:hAnsi="Trebuchet MS"/>
          <w:sz w:val="26"/>
          <w:szCs w:val="26"/>
        </w:rPr>
        <w:t xml:space="preserve"> members when meeting with management</w:t>
      </w:r>
    </w:p>
    <w:p w14:paraId="3BAC9FA0" w14:textId="77777777" w:rsidR="00DD193E" w:rsidRPr="00E8778D" w:rsidRDefault="00DD193E" w:rsidP="00DD193E">
      <w:pPr>
        <w:jc w:val="both"/>
        <w:rPr>
          <w:rFonts w:ascii="Trebuchet MS" w:hAnsi="Trebuchet MS"/>
          <w:sz w:val="26"/>
          <w:szCs w:val="26"/>
        </w:rPr>
      </w:pPr>
    </w:p>
    <w:p w14:paraId="6874801C" w14:textId="337157CA" w:rsidR="00DD193E" w:rsidRPr="00E8778D" w:rsidRDefault="00DD193E" w:rsidP="00DD193E">
      <w:pPr>
        <w:ind w:left="720" w:hanging="360"/>
        <w:rPr>
          <w:rFonts w:ascii="Trebuchet MS" w:hAnsi="Trebuchet MS"/>
          <w:b/>
          <w:sz w:val="26"/>
          <w:szCs w:val="26"/>
          <w:u w:val="single"/>
        </w:rPr>
      </w:pPr>
      <w:r w:rsidRPr="00E8778D">
        <w:rPr>
          <w:rFonts w:ascii="Trebuchet MS" w:hAnsi="Trebuchet MS"/>
          <w:b/>
          <w:sz w:val="26"/>
          <w:szCs w:val="26"/>
        </w:rPr>
        <w:t>1.</w:t>
      </w:r>
      <w:r w:rsidRPr="00E8778D">
        <w:rPr>
          <w:rFonts w:ascii="Trebuchet MS" w:hAnsi="Trebuchet MS"/>
          <w:sz w:val="26"/>
          <w:szCs w:val="26"/>
        </w:rPr>
        <w:tab/>
      </w:r>
      <w:r w:rsidRPr="00E8778D">
        <w:rPr>
          <w:rFonts w:ascii="Trebuchet MS" w:hAnsi="Trebuchet MS"/>
          <w:b/>
          <w:sz w:val="26"/>
          <w:szCs w:val="26"/>
          <w:u w:val="single"/>
        </w:rPr>
        <w:t xml:space="preserve">Avoid arguments among </w:t>
      </w:r>
      <w:r w:rsidR="0072670E">
        <w:rPr>
          <w:rFonts w:ascii="Trebuchet MS" w:hAnsi="Trebuchet MS"/>
          <w:b/>
          <w:sz w:val="26"/>
          <w:szCs w:val="26"/>
          <w:u w:val="single"/>
        </w:rPr>
        <w:t>Union</w:t>
      </w:r>
      <w:r w:rsidRPr="00E8778D">
        <w:rPr>
          <w:rFonts w:ascii="Trebuchet MS" w:hAnsi="Trebuchet MS"/>
          <w:b/>
          <w:sz w:val="26"/>
          <w:szCs w:val="26"/>
          <w:u w:val="single"/>
        </w:rPr>
        <w:t xml:space="preserve"> members in the presence of management.</w:t>
      </w:r>
    </w:p>
    <w:p w14:paraId="58639AD8" w14:textId="77777777" w:rsidR="00DD193E" w:rsidRPr="00E8778D" w:rsidRDefault="00DD193E" w:rsidP="00DD193E">
      <w:pPr>
        <w:ind w:left="720" w:hanging="360"/>
        <w:rPr>
          <w:rFonts w:ascii="Trebuchet MS" w:hAnsi="Trebuchet MS"/>
          <w:b/>
          <w:sz w:val="26"/>
          <w:szCs w:val="26"/>
          <w:u w:val="single"/>
        </w:rPr>
      </w:pPr>
    </w:p>
    <w:p w14:paraId="00384729" w14:textId="77777777" w:rsidR="00DD193E" w:rsidRPr="00E8778D" w:rsidRDefault="00DD193E" w:rsidP="00DD193E">
      <w:pPr>
        <w:ind w:left="720" w:hanging="360"/>
        <w:rPr>
          <w:rFonts w:ascii="Trebuchet MS" w:hAnsi="Trebuchet MS"/>
          <w:sz w:val="26"/>
          <w:szCs w:val="26"/>
        </w:rPr>
      </w:pPr>
      <w:r w:rsidRPr="00E8778D">
        <w:rPr>
          <w:rFonts w:ascii="Trebuchet MS" w:hAnsi="Trebuchet MS"/>
          <w:sz w:val="26"/>
          <w:szCs w:val="26"/>
        </w:rPr>
        <w:tab/>
      </w:r>
      <w:r w:rsidRPr="00E8778D">
        <w:rPr>
          <w:rFonts w:ascii="Trebuchet MS" w:hAnsi="Trebuchet MS"/>
          <w:sz w:val="26"/>
          <w:szCs w:val="26"/>
        </w:rPr>
        <w:t xml:space="preserve">If you have a difference of opinion during a meeting, take a recess and iron the problem out in private; present a </w:t>
      </w:r>
      <w:r w:rsidRPr="00E8778D">
        <w:rPr>
          <w:rFonts w:ascii="Trebuchet MS" w:hAnsi="Trebuchet MS"/>
          <w:sz w:val="26"/>
          <w:szCs w:val="26"/>
          <w:u w:val="single"/>
        </w:rPr>
        <w:t>united</w:t>
      </w:r>
      <w:r w:rsidRPr="00E32DD0">
        <w:rPr>
          <w:rFonts w:ascii="Trebuchet MS" w:hAnsi="Trebuchet MS"/>
          <w:sz w:val="26"/>
          <w:szCs w:val="26"/>
        </w:rPr>
        <w:t xml:space="preserve"> </w:t>
      </w:r>
      <w:r w:rsidRPr="00E8778D">
        <w:rPr>
          <w:rFonts w:ascii="Trebuchet MS" w:hAnsi="Trebuchet MS"/>
          <w:sz w:val="26"/>
          <w:szCs w:val="26"/>
        </w:rPr>
        <w:t>front to management.</w:t>
      </w:r>
    </w:p>
    <w:p w14:paraId="0A0E9896" w14:textId="77777777" w:rsidR="00DD193E" w:rsidRPr="00E8778D" w:rsidRDefault="00DD193E" w:rsidP="00DD193E">
      <w:pPr>
        <w:ind w:left="720" w:hanging="360"/>
        <w:jc w:val="both"/>
        <w:rPr>
          <w:rFonts w:ascii="Trebuchet MS" w:hAnsi="Trebuchet MS"/>
          <w:sz w:val="26"/>
          <w:szCs w:val="26"/>
        </w:rPr>
      </w:pPr>
    </w:p>
    <w:p w14:paraId="6D0057CE" w14:textId="77777777" w:rsidR="00DD193E" w:rsidRPr="00E8778D" w:rsidRDefault="00DD193E" w:rsidP="00DD193E">
      <w:pPr>
        <w:ind w:left="720" w:hanging="360"/>
        <w:jc w:val="both"/>
        <w:rPr>
          <w:rFonts w:ascii="Trebuchet MS" w:hAnsi="Trebuchet MS"/>
          <w:b/>
          <w:sz w:val="26"/>
          <w:szCs w:val="26"/>
          <w:u w:val="single"/>
        </w:rPr>
      </w:pPr>
      <w:r w:rsidRPr="00E8778D">
        <w:rPr>
          <w:rFonts w:ascii="Trebuchet MS" w:hAnsi="Trebuchet MS"/>
          <w:b/>
          <w:sz w:val="26"/>
          <w:szCs w:val="26"/>
        </w:rPr>
        <w:t>2.</w:t>
      </w:r>
      <w:r w:rsidRPr="00E8778D">
        <w:rPr>
          <w:rFonts w:ascii="Trebuchet MS" w:hAnsi="Trebuchet MS"/>
          <w:sz w:val="26"/>
          <w:szCs w:val="26"/>
        </w:rPr>
        <w:tab/>
      </w:r>
      <w:r w:rsidRPr="00E8778D">
        <w:rPr>
          <w:rFonts w:ascii="Trebuchet MS" w:hAnsi="Trebuchet MS"/>
          <w:b/>
          <w:sz w:val="26"/>
          <w:szCs w:val="26"/>
          <w:u w:val="single"/>
        </w:rPr>
        <w:t xml:space="preserve">Keep to the point.  </w:t>
      </w:r>
    </w:p>
    <w:p w14:paraId="41357396" w14:textId="77777777" w:rsidR="00DD193E" w:rsidRPr="00E8778D" w:rsidRDefault="00DD193E" w:rsidP="00DD193E">
      <w:pPr>
        <w:ind w:left="720" w:hanging="360"/>
        <w:jc w:val="both"/>
        <w:rPr>
          <w:rFonts w:ascii="Trebuchet MS" w:hAnsi="Trebuchet MS"/>
          <w:b/>
          <w:sz w:val="26"/>
          <w:szCs w:val="26"/>
          <w:u w:val="single"/>
        </w:rPr>
      </w:pPr>
    </w:p>
    <w:p w14:paraId="3AA0127E" w14:textId="77777777" w:rsidR="00DD193E" w:rsidRPr="00E8778D" w:rsidRDefault="00DD193E" w:rsidP="00DD193E">
      <w:pPr>
        <w:ind w:left="720" w:hanging="360"/>
        <w:rPr>
          <w:rFonts w:ascii="Trebuchet MS" w:hAnsi="Trebuchet MS"/>
          <w:sz w:val="26"/>
          <w:szCs w:val="26"/>
        </w:rPr>
      </w:pPr>
      <w:r w:rsidRPr="00E8778D">
        <w:rPr>
          <w:rFonts w:ascii="Trebuchet MS" w:hAnsi="Trebuchet MS"/>
          <w:sz w:val="26"/>
          <w:szCs w:val="26"/>
        </w:rPr>
        <w:tab/>
      </w:r>
      <w:r w:rsidRPr="00E8778D">
        <w:rPr>
          <w:rFonts w:ascii="Trebuchet MS" w:hAnsi="Trebuchet MS"/>
          <w:sz w:val="26"/>
          <w:szCs w:val="26"/>
        </w:rPr>
        <w:t>Avoid getting led off on side issues by management.</w:t>
      </w:r>
    </w:p>
    <w:p w14:paraId="29F22CD0" w14:textId="77777777" w:rsidR="00DD193E" w:rsidRPr="00E8778D" w:rsidRDefault="00DD193E" w:rsidP="00DD193E">
      <w:pPr>
        <w:ind w:left="720" w:hanging="360"/>
        <w:rPr>
          <w:rFonts w:ascii="Trebuchet MS" w:hAnsi="Trebuchet MS"/>
          <w:sz w:val="26"/>
          <w:szCs w:val="26"/>
        </w:rPr>
      </w:pPr>
    </w:p>
    <w:p w14:paraId="4AADF483" w14:textId="77777777" w:rsidR="00DD193E" w:rsidRPr="00E8778D" w:rsidRDefault="00DD193E" w:rsidP="00DD193E">
      <w:pPr>
        <w:ind w:left="720" w:hanging="360"/>
        <w:jc w:val="both"/>
        <w:rPr>
          <w:rFonts w:ascii="Trebuchet MS" w:hAnsi="Trebuchet MS"/>
          <w:b/>
          <w:sz w:val="26"/>
          <w:szCs w:val="26"/>
          <w:u w:val="single"/>
        </w:rPr>
      </w:pPr>
      <w:r w:rsidRPr="00E8778D">
        <w:rPr>
          <w:rFonts w:ascii="Trebuchet MS" w:hAnsi="Trebuchet MS"/>
          <w:b/>
          <w:sz w:val="26"/>
          <w:szCs w:val="26"/>
        </w:rPr>
        <w:t>3.</w:t>
      </w:r>
      <w:r w:rsidRPr="00E8778D">
        <w:rPr>
          <w:rFonts w:ascii="Trebuchet MS" w:hAnsi="Trebuchet MS"/>
          <w:sz w:val="26"/>
          <w:szCs w:val="26"/>
        </w:rPr>
        <w:tab/>
      </w:r>
      <w:r w:rsidRPr="00E8778D">
        <w:rPr>
          <w:rFonts w:ascii="Trebuchet MS" w:hAnsi="Trebuchet MS"/>
          <w:b/>
          <w:sz w:val="26"/>
          <w:szCs w:val="26"/>
          <w:u w:val="single"/>
        </w:rPr>
        <w:t>Get the main point of management’s argument.</w:t>
      </w:r>
    </w:p>
    <w:p w14:paraId="0E8A3456" w14:textId="77777777" w:rsidR="00DD193E" w:rsidRPr="00E8778D" w:rsidRDefault="00DD193E" w:rsidP="00DD193E">
      <w:pPr>
        <w:ind w:left="720" w:hanging="360"/>
        <w:jc w:val="both"/>
        <w:rPr>
          <w:rFonts w:ascii="Trebuchet MS" w:hAnsi="Trebuchet MS"/>
          <w:b/>
          <w:sz w:val="26"/>
          <w:szCs w:val="26"/>
          <w:u w:val="single"/>
        </w:rPr>
      </w:pPr>
    </w:p>
    <w:p w14:paraId="67068C8C" w14:textId="77777777" w:rsidR="00DD193E" w:rsidRPr="00E8778D" w:rsidRDefault="00DD193E" w:rsidP="00DD193E">
      <w:pPr>
        <w:ind w:left="720" w:hanging="360"/>
        <w:rPr>
          <w:rFonts w:ascii="Trebuchet MS" w:hAnsi="Trebuchet MS"/>
          <w:sz w:val="26"/>
          <w:szCs w:val="26"/>
        </w:rPr>
      </w:pPr>
      <w:r w:rsidRPr="00E8778D">
        <w:rPr>
          <w:rFonts w:ascii="Trebuchet MS" w:hAnsi="Trebuchet MS"/>
          <w:sz w:val="26"/>
          <w:szCs w:val="26"/>
        </w:rPr>
        <w:tab/>
      </w:r>
      <w:r w:rsidRPr="00E8778D">
        <w:rPr>
          <w:rFonts w:ascii="Trebuchet MS" w:hAnsi="Trebuchet MS"/>
          <w:sz w:val="26"/>
          <w:szCs w:val="26"/>
        </w:rPr>
        <w:t>Try to narrow the area of difference between union and management.</w:t>
      </w:r>
    </w:p>
    <w:p w14:paraId="014AD7BD" w14:textId="77777777" w:rsidR="00DD193E" w:rsidRPr="00E8778D" w:rsidRDefault="00DD193E" w:rsidP="00DD193E">
      <w:pPr>
        <w:ind w:left="720" w:hanging="360"/>
        <w:rPr>
          <w:rFonts w:ascii="Trebuchet MS" w:hAnsi="Trebuchet MS"/>
          <w:sz w:val="26"/>
          <w:szCs w:val="26"/>
        </w:rPr>
      </w:pPr>
    </w:p>
    <w:p w14:paraId="2F433152" w14:textId="77777777" w:rsidR="00DD193E" w:rsidRPr="00E8778D" w:rsidRDefault="00DD193E" w:rsidP="00DD193E">
      <w:pPr>
        <w:ind w:left="720" w:hanging="360"/>
        <w:rPr>
          <w:rFonts w:ascii="Trebuchet MS" w:hAnsi="Trebuchet MS"/>
          <w:sz w:val="26"/>
          <w:szCs w:val="26"/>
        </w:rPr>
      </w:pPr>
      <w:r w:rsidRPr="00E8778D">
        <w:rPr>
          <w:rFonts w:ascii="Trebuchet MS" w:hAnsi="Trebuchet MS"/>
          <w:sz w:val="26"/>
          <w:szCs w:val="26"/>
        </w:rPr>
        <w:tab/>
      </w:r>
      <w:r w:rsidRPr="00E8778D">
        <w:rPr>
          <w:rFonts w:ascii="Trebuchet MS" w:hAnsi="Trebuchet MS"/>
          <w:sz w:val="26"/>
          <w:szCs w:val="26"/>
        </w:rPr>
        <w:t>Try to pin management down on why it did what it did, or failed to do what it should have done.</w:t>
      </w:r>
    </w:p>
    <w:p w14:paraId="3FC7F174" w14:textId="77777777" w:rsidR="00DD193E" w:rsidRPr="00E8778D" w:rsidRDefault="00DD193E" w:rsidP="00DD193E">
      <w:pPr>
        <w:ind w:left="720" w:hanging="360"/>
        <w:jc w:val="both"/>
        <w:rPr>
          <w:rFonts w:ascii="Trebuchet MS" w:hAnsi="Trebuchet MS"/>
          <w:sz w:val="26"/>
          <w:szCs w:val="26"/>
        </w:rPr>
      </w:pPr>
    </w:p>
    <w:p w14:paraId="7486CC3C" w14:textId="77777777" w:rsidR="00DD193E" w:rsidRPr="00E8778D" w:rsidRDefault="00DD193E" w:rsidP="00DD193E">
      <w:pPr>
        <w:ind w:left="720" w:hanging="360"/>
        <w:jc w:val="both"/>
        <w:rPr>
          <w:rFonts w:ascii="Trebuchet MS" w:hAnsi="Trebuchet MS"/>
          <w:b/>
          <w:sz w:val="26"/>
          <w:szCs w:val="26"/>
          <w:u w:val="single"/>
        </w:rPr>
      </w:pPr>
      <w:r w:rsidRPr="00E8778D">
        <w:rPr>
          <w:rFonts w:ascii="Trebuchet MS" w:hAnsi="Trebuchet MS"/>
          <w:b/>
          <w:sz w:val="26"/>
          <w:szCs w:val="26"/>
        </w:rPr>
        <w:t>4.</w:t>
      </w:r>
      <w:r w:rsidRPr="00E8778D">
        <w:rPr>
          <w:rFonts w:ascii="Trebuchet MS" w:hAnsi="Trebuchet MS"/>
          <w:sz w:val="26"/>
          <w:szCs w:val="26"/>
        </w:rPr>
        <w:tab/>
      </w:r>
      <w:r w:rsidRPr="00E8778D">
        <w:rPr>
          <w:rFonts w:ascii="Trebuchet MS" w:hAnsi="Trebuchet MS"/>
          <w:b/>
          <w:sz w:val="26"/>
          <w:szCs w:val="26"/>
          <w:u w:val="single"/>
        </w:rPr>
        <w:t>Avoid getting excited.</w:t>
      </w:r>
    </w:p>
    <w:p w14:paraId="72562144" w14:textId="77777777" w:rsidR="00DD193E" w:rsidRPr="00E8778D" w:rsidRDefault="00DD193E" w:rsidP="00DD193E">
      <w:pPr>
        <w:ind w:left="720" w:hanging="360"/>
        <w:jc w:val="both"/>
        <w:rPr>
          <w:rFonts w:ascii="Trebuchet MS" w:hAnsi="Trebuchet MS"/>
          <w:b/>
          <w:sz w:val="26"/>
          <w:szCs w:val="26"/>
          <w:u w:val="single"/>
        </w:rPr>
      </w:pPr>
    </w:p>
    <w:p w14:paraId="6D471720" w14:textId="77777777" w:rsidR="00DD193E" w:rsidRPr="00E8778D" w:rsidRDefault="00DD193E" w:rsidP="00DD193E">
      <w:pPr>
        <w:ind w:left="720" w:hanging="360"/>
        <w:rPr>
          <w:rFonts w:ascii="Trebuchet MS" w:hAnsi="Trebuchet MS"/>
          <w:b/>
          <w:sz w:val="26"/>
          <w:szCs w:val="26"/>
          <w:u w:val="single"/>
        </w:rPr>
      </w:pPr>
      <w:r w:rsidRPr="00E8778D">
        <w:rPr>
          <w:rFonts w:ascii="Trebuchet MS" w:hAnsi="Trebuchet MS"/>
          <w:b/>
          <w:sz w:val="26"/>
          <w:szCs w:val="26"/>
        </w:rPr>
        <w:t>5.</w:t>
      </w:r>
      <w:r w:rsidRPr="00E8778D">
        <w:rPr>
          <w:rFonts w:ascii="Trebuchet MS" w:hAnsi="Trebuchet MS"/>
          <w:sz w:val="26"/>
          <w:szCs w:val="26"/>
        </w:rPr>
        <w:tab/>
      </w:r>
      <w:r w:rsidRPr="00E8778D">
        <w:rPr>
          <w:rFonts w:ascii="Trebuchet MS" w:hAnsi="Trebuchet MS"/>
          <w:b/>
          <w:sz w:val="26"/>
          <w:szCs w:val="26"/>
          <w:u w:val="single"/>
        </w:rPr>
        <w:t>Treat the management representatives, as you would like to be treated.</w:t>
      </w:r>
    </w:p>
    <w:p w14:paraId="5B4F1657" w14:textId="77777777" w:rsidR="00DD193E" w:rsidRPr="00E8778D" w:rsidRDefault="00DD193E" w:rsidP="00DD193E">
      <w:pPr>
        <w:ind w:left="720" w:hanging="360"/>
        <w:jc w:val="both"/>
        <w:rPr>
          <w:rFonts w:ascii="Trebuchet MS" w:hAnsi="Trebuchet MS"/>
          <w:b/>
          <w:sz w:val="26"/>
          <w:szCs w:val="26"/>
          <w:u w:val="single"/>
        </w:rPr>
      </w:pPr>
    </w:p>
    <w:p w14:paraId="04190138" w14:textId="77777777" w:rsidR="00DD193E" w:rsidRPr="00E8778D" w:rsidRDefault="00DD193E" w:rsidP="00DD193E">
      <w:pPr>
        <w:ind w:left="720" w:hanging="360"/>
        <w:jc w:val="both"/>
        <w:rPr>
          <w:rFonts w:ascii="Trebuchet MS" w:hAnsi="Trebuchet MS"/>
          <w:sz w:val="26"/>
          <w:szCs w:val="26"/>
        </w:rPr>
      </w:pPr>
      <w:r w:rsidRPr="00E8778D">
        <w:rPr>
          <w:rFonts w:ascii="Trebuchet MS" w:hAnsi="Trebuchet MS"/>
          <w:sz w:val="26"/>
          <w:szCs w:val="26"/>
        </w:rPr>
        <w:tab/>
      </w:r>
      <w:r w:rsidRPr="00E8778D">
        <w:rPr>
          <w:rFonts w:ascii="Trebuchet MS" w:hAnsi="Trebuchet MS"/>
          <w:sz w:val="26"/>
          <w:szCs w:val="26"/>
        </w:rPr>
        <w:t>Let any break in good relations come first from the other side.</w:t>
      </w:r>
    </w:p>
    <w:p w14:paraId="4E506D40" w14:textId="77777777" w:rsidR="00DD193E" w:rsidRPr="00E8778D" w:rsidRDefault="00DD193E" w:rsidP="00DD193E">
      <w:pPr>
        <w:ind w:left="720" w:hanging="360"/>
        <w:jc w:val="both"/>
        <w:rPr>
          <w:rFonts w:ascii="Trebuchet MS" w:hAnsi="Trebuchet MS"/>
          <w:sz w:val="26"/>
          <w:szCs w:val="26"/>
        </w:rPr>
      </w:pPr>
    </w:p>
    <w:p w14:paraId="7E7C1B05" w14:textId="77777777" w:rsidR="00DD193E" w:rsidRPr="00E8778D" w:rsidRDefault="00DD193E" w:rsidP="00DD193E">
      <w:pPr>
        <w:pStyle w:val="BodyTextIndent2"/>
        <w:spacing w:after="0" w:line="240" w:lineRule="auto"/>
        <w:ind w:left="720"/>
        <w:rPr>
          <w:rFonts w:ascii="Trebuchet MS" w:hAnsi="Trebuchet MS"/>
          <w:sz w:val="26"/>
          <w:szCs w:val="26"/>
        </w:rPr>
      </w:pPr>
      <w:r w:rsidRPr="00E8778D">
        <w:rPr>
          <w:rFonts w:ascii="Trebuchet MS" w:hAnsi="Trebuchet MS"/>
          <w:sz w:val="26"/>
          <w:szCs w:val="26"/>
        </w:rPr>
        <w:t>Remember that the representative to whom you are speaking is not always personally responsible for the complaint of grievance; therefore, you may get less cooperation from him/her by trying to place the blame on his/her shoulders.</w:t>
      </w:r>
    </w:p>
    <w:p w14:paraId="7A2588CC" w14:textId="77777777" w:rsidR="00DD193E" w:rsidRPr="00E8778D" w:rsidRDefault="00DD193E" w:rsidP="00DD193E">
      <w:pPr>
        <w:ind w:left="720" w:hanging="360"/>
        <w:jc w:val="both"/>
        <w:rPr>
          <w:rFonts w:ascii="Trebuchet MS" w:hAnsi="Trebuchet MS"/>
          <w:b/>
          <w:sz w:val="26"/>
          <w:szCs w:val="26"/>
        </w:rPr>
      </w:pPr>
    </w:p>
    <w:p w14:paraId="0CFDEF3A" w14:textId="77777777" w:rsidR="00DD193E" w:rsidRPr="00E8778D" w:rsidRDefault="00DD193E" w:rsidP="00DD193E">
      <w:pPr>
        <w:ind w:left="720" w:hanging="360"/>
        <w:jc w:val="both"/>
        <w:rPr>
          <w:rFonts w:ascii="Trebuchet MS" w:hAnsi="Trebuchet MS"/>
          <w:b/>
          <w:sz w:val="26"/>
          <w:szCs w:val="26"/>
          <w:u w:val="single"/>
        </w:rPr>
      </w:pPr>
      <w:r w:rsidRPr="00E8778D">
        <w:rPr>
          <w:rFonts w:ascii="Trebuchet MS" w:hAnsi="Trebuchet MS"/>
          <w:b/>
          <w:sz w:val="26"/>
          <w:szCs w:val="26"/>
        </w:rPr>
        <w:t>6.</w:t>
      </w:r>
      <w:r w:rsidRPr="00E8778D">
        <w:rPr>
          <w:rFonts w:ascii="Trebuchet MS" w:hAnsi="Trebuchet MS"/>
          <w:sz w:val="26"/>
          <w:szCs w:val="26"/>
        </w:rPr>
        <w:tab/>
      </w:r>
      <w:r w:rsidRPr="00E8778D">
        <w:rPr>
          <w:rFonts w:ascii="Trebuchet MS" w:hAnsi="Trebuchet MS"/>
          <w:b/>
          <w:sz w:val="26"/>
          <w:szCs w:val="26"/>
          <w:u w:val="single"/>
        </w:rPr>
        <w:t>Avoid unnecessary delays.</w:t>
      </w:r>
    </w:p>
    <w:p w14:paraId="04CF33F4" w14:textId="77777777" w:rsidR="00DD193E" w:rsidRPr="00E8778D" w:rsidRDefault="00DD193E" w:rsidP="00DD193E">
      <w:pPr>
        <w:ind w:left="720" w:hanging="360"/>
        <w:jc w:val="both"/>
        <w:rPr>
          <w:rFonts w:ascii="Trebuchet MS" w:hAnsi="Trebuchet MS"/>
          <w:b/>
          <w:sz w:val="26"/>
          <w:szCs w:val="26"/>
          <w:u w:val="single"/>
        </w:rPr>
      </w:pPr>
    </w:p>
    <w:p w14:paraId="1C08CDBE" w14:textId="77777777" w:rsidR="00DD193E" w:rsidRPr="00E8778D" w:rsidRDefault="00DD193E" w:rsidP="00DD193E">
      <w:pPr>
        <w:pStyle w:val="BodyTextIndent"/>
        <w:ind w:left="720"/>
        <w:rPr>
          <w:rFonts w:ascii="Trebuchet MS" w:hAnsi="Trebuchet MS"/>
          <w:sz w:val="26"/>
          <w:szCs w:val="26"/>
        </w:rPr>
      </w:pPr>
      <w:r w:rsidRPr="00E8778D">
        <w:rPr>
          <w:rFonts w:ascii="Trebuchet MS" w:hAnsi="Trebuchet MS"/>
          <w:sz w:val="26"/>
          <w:szCs w:val="26"/>
        </w:rPr>
        <w:t>If management asks for more time, try to determine whether it is an attempt to stall or is based on a sincere desire for more facts needed to settle the case.</w:t>
      </w:r>
    </w:p>
    <w:p w14:paraId="18C9AB0C" w14:textId="77777777" w:rsidR="00DD193E" w:rsidRPr="000014CC" w:rsidRDefault="00DD193E" w:rsidP="00DD193E">
      <w:pPr>
        <w:ind w:left="720"/>
        <w:jc w:val="both"/>
        <w:rPr>
          <w:rFonts w:ascii="Trebuchet MS" w:hAnsi="Trebuchet MS"/>
          <w:szCs w:val="26"/>
        </w:rPr>
      </w:pPr>
    </w:p>
    <w:p w14:paraId="0BB3A79B" w14:textId="77777777" w:rsidR="00DD193E" w:rsidRPr="00E8778D" w:rsidRDefault="00DD193E" w:rsidP="00DD193E">
      <w:pPr>
        <w:pStyle w:val="BodyTextIndent2"/>
        <w:spacing w:line="240" w:lineRule="auto"/>
        <w:ind w:left="720"/>
        <w:rPr>
          <w:rFonts w:ascii="Trebuchet MS" w:hAnsi="Trebuchet MS"/>
          <w:sz w:val="26"/>
          <w:szCs w:val="26"/>
        </w:rPr>
      </w:pPr>
      <w:r w:rsidRPr="00E8778D">
        <w:rPr>
          <w:rFonts w:ascii="Trebuchet MS" w:hAnsi="Trebuchet MS"/>
          <w:sz w:val="26"/>
          <w:szCs w:val="26"/>
        </w:rPr>
        <w:t>Remember, the more time that passes, the “cooler” the complaint, concern, or grievance becomes and the less support you will get from the teacher or teachers involved.</w:t>
      </w:r>
    </w:p>
    <w:p w14:paraId="06319A49" w14:textId="77777777" w:rsidR="00DD193E" w:rsidRPr="00E8778D" w:rsidRDefault="00DD193E" w:rsidP="00DD193E">
      <w:pPr>
        <w:ind w:left="720"/>
        <w:jc w:val="both"/>
        <w:rPr>
          <w:rFonts w:ascii="Trebuchet MS" w:hAnsi="Trebuchet MS"/>
          <w:sz w:val="26"/>
          <w:szCs w:val="26"/>
        </w:rPr>
      </w:pPr>
    </w:p>
    <w:p w14:paraId="37F8A61B" w14:textId="77777777" w:rsidR="00DD193E" w:rsidRPr="00E8778D" w:rsidRDefault="00DD193E" w:rsidP="00DD193E">
      <w:pPr>
        <w:ind w:left="720"/>
        <w:rPr>
          <w:rFonts w:ascii="Trebuchet MS" w:hAnsi="Trebuchet MS"/>
          <w:sz w:val="26"/>
          <w:szCs w:val="26"/>
        </w:rPr>
      </w:pPr>
      <w:r w:rsidRPr="00E8778D">
        <w:rPr>
          <w:rFonts w:ascii="Trebuchet MS" w:hAnsi="Trebuchet MS"/>
          <w:sz w:val="26"/>
          <w:szCs w:val="26"/>
        </w:rPr>
        <w:t>The longer the concern or grievance is tied up by management, the more difficult it will be for the union.</w:t>
      </w:r>
    </w:p>
    <w:p w14:paraId="59092D81" w14:textId="77777777" w:rsidR="00DD193E" w:rsidRPr="00E8778D" w:rsidRDefault="00DD193E" w:rsidP="00DD193E">
      <w:pPr>
        <w:spacing w:before="240"/>
        <w:ind w:left="720"/>
        <w:rPr>
          <w:rFonts w:ascii="Trebuchet MS" w:hAnsi="Trebuchet MS"/>
          <w:sz w:val="26"/>
          <w:szCs w:val="26"/>
        </w:rPr>
      </w:pPr>
      <w:r w:rsidRPr="00E8778D">
        <w:rPr>
          <w:rFonts w:ascii="Trebuchet MS" w:hAnsi="Trebuchet MS"/>
          <w:sz w:val="26"/>
          <w:szCs w:val="26"/>
        </w:rPr>
        <w:t>The more concerns that are pulled up in the procedure, the more likely that management will try to “horse trade” settlement of a few problems for dropping of others.</w:t>
      </w:r>
    </w:p>
    <w:p w14:paraId="50238395" w14:textId="77777777" w:rsidR="00DD193E" w:rsidRPr="000014CC" w:rsidRDefault="00DD193E" w:rsidP="00DD193E">
      <w:pPr>
        <w:ind w:left="720"/>
        <w:rPr>
          <w:rFonts w:ascii="Trebuchet MS" w:hAnsi="Trebuchet MS"/>
          <w:szCs w:val="26"/>
        </w:rPr>
      </w:pPr>
    </w:p>
    <w:p w14:paraId="7D7BBD2C" w14:textId="77777777" w:rsidR="00DD193E" w:rsidRDefault="00DD193E" w:rsidP="00DD193E">
      <w:pPr>
        <w:ind w:left="720" w:hanging="360"/>
        <w:rPr>
          <w:rFonts w:ascii="Trebuchet MS" w:hAnsi="Trebuchet MS"/>
          <w:sz w:val="26"/>
          <w:szCs w:val="26"/>
        </w:rPr>
      </w:pPr>
      <w:r w:rsidRPr="00E8778D">
        <w:rPr>
          <w:rFonts w:ascii="Trebuchet MS" w:hAnsi="Trebuchet MS" w:cs="Arial"/>
          <w:sz w:val="26"/>
          <w:szCs w:val="26"/>
        </w:rPr>
        <w:tab/>
      </w:r>
      <w:r w:rsidRPr="00E8778D">
        <w:rPr>
          <w:rFonts w:ascii="Trebuchet MS" w:hAnsi="Trebuchet MS"/>
          <w:sz w:val="26"/>
          <w:szCs w:val="26"/>
        </w:rPr>
        <w:t>If the grievances are made a part of contract negotiations, management may attempt to trade off other contract demands for settlement of grievances that should have been taken care of long before.</w:t>
      </w:r>
    </w:p>
    <w:p w14:paraId="0F153D38" w14:textId="77777777" w:rsidR="00DD193E" w:rsidRPr="000014CC" w:rsidRDefault="00DD193E" w:rsidP="00DD193E">
      <w:pPr>
        <w:ind w:left="720" w:hanging="360"/>
        <w:rPr>
          <w:rFonts w:ascii="Trebuchet MS" w:hAnsi="Trebuchet MS"/>
          <w:szCs w:val="26"/>
        </w:rPr>
      </w:pPr>
    </w:p>
    <w:p w14:paraId="3CDA471D" w14:textId="77777777" w:rsidR="00DD193E" w:rsidRDefault="00DD193E" w:rsidP="00191034">
      <w:pPr>
        <w:numPr>
          <w:ilvl w:val="0"/>
          <w:numId w:val="38"/>
        </w:numPr>
        <w:rPr>
          <w:rFonts w:ascii="Trebuchet MS" w:hAnsi="Trebuchet MS"/>
          <w:sz w:val="26"/>
          <w:szCs w:val="26"/>
        </w:rPr>
      </w:pPr>
      <w:r>
        <w:rPr>
          <w:rFonts w:ascii="Trebuchet MS" w:hAnsi="Trebuchet MS"/>
          <w:b/>
          <w:sz w:val="26"/>
          <w:szCs w:val="26"/>
          <w:u w:val="single"/>
        </w:rPr>
        <w:t>O</w:t>
      </w:r>
      <w:r w:rsidRPr="00E8778D">
        <w:rPr>
          <w:rFonts w:ascii="Trebuchet MS" w:hAnsi="Trebuchet MS"/>
          <w:b/>
          <w:sz w:val="26"/>
          <w:szCs w:val="26"/>
          <w:u w:val="single"/>
        </w:rPr>
        <w:t>n grievances, settle them at the lowest appropriate step</w:t>
      </w:r>
      <w:r w:rsidRPr="00E8778D">
        <w:rPr>
          <w:rFonts w:ascii="Trebuchet MS" w:hAnsi="Trebuchet MS"/>
          <w:sz w:val="26"/>
          <w:szCs w:val="26"/>
        </w:rPr>
        <w:t xml:space="preserve"> of the grievance machinery, but make sure they are properly settled.</w:t>
      </w:r>
    </w:p>
    <w:p w14:paraId="1CE6FF1A" w14:textId="77777777" w:rsidR="00DD193E" w:rsidRDefault="00DD193E" w:rsidP="00DD193E">
      <w:pPr>
        <w:ind w:left="720"/>
        <w:rPr>
          <w:rFonts w:ascii="Trebuchet MS" w:hAnsi="Trebuchet MS"/>
          <w:b/>
          <w:sz w:val="26"/>
          <w:szCs w:val="26"/>
          <w:u w:val="single"/>
        </w:rPr>
      </w:pPr>
    </w:p>
    <w:p w14:paraId="64D53A92" w14:textId="77777777" w:rsidR="00DD193E" w:rsidRDefault="00DD193E" w:rsidP="00DD193E">
      <w:pPr>
        <w:ind w:left="720"/>
        <w:rPr>
          <w:rFonts w:ascii="Trebuchet MS" w:hAnsi="Trebuchet MS"/>
          <w:sz w:val="26"/>
          <w:szCs w:val="26"/>
        </w:rPr>
      </w:pPr>
      <w:r w:rsidRPr="00234575">
        <w:rPr>
          <w:rFonts w:ascii="Trebuchet MS" w:hAnsi="Trebuchet MS"/>
          <w:sz w:val="26"/>
          <w:szCs w:val="26"/>
        </w:rPr>
        <w:t>This saves time.</w:t>
      </w:r>
    </w:p>
    <w:p w14:paraId="6334E0BB" w14:textId="77777777" w:rsidR="00DD193E" w:rsidRPr="000014CC" w:rsidRDefault="00DD193E" w:rsidP="00DD193E">
      <w:pPr>
        <w:ind w:left="720"/>
        <w:rPr>
          <w:rFonts w:ascii="Trebuchet MS" w:hAnsi="Trebuchet MS"/>
          <w:szCs w:val="26"/>
        </w:rPr>
      </w:pPr>
    </w:p>
    <w:p w14:paraId="7E9E6323" w14:textId="77777777" w:rsidR="00DD193E" w:rsidRDefault="00DD193E" w:rsidP="00DD193E">
      <w:pPr>
        <w:ind w:left="720"/>
        <w:rPr>
          <w:rFonts w:ascii="Trebuchet MS" w:hAnsi="Trebuchet MS"/>
          <w:sz w:val="26"/>
          <w:szCs w:val="26"/>
        </w:rPr>
      </w:pPr>
      <w:r w:rsidRPr="00E8778D">
        <w:rPr>
          <w:rFonts w:ascii="Trebuchet MS" w:hAnsi="Trebuchet MS"/>
          <w:sz w:val="26"/>
          <w:szCs w:val="26"/>
        </w:rPr>
        <w:t>It helps build better relationships in the department.</w:t>
      </w:r>
    </w:p>
    <w:p w14:paraId="1D4E2390" w14:textId="77777777" w:rsidR="00DD193E" w:rsidRPr="000014CC" w:rsidRDefault="00DD193E" w:rsidP="00DD193E">
      <w:pPr>
        <w:ind w:left="720"/>
        <w:rPr>
          <w:rFonts w:ascii="Trebuchet MS" w:hAnsi="Trebuchet MS"/>
          <w:szCs w:val="26"/>
        </w:rPr>
      </w:pPr>
    </w:p>
    <w:p w14:paraId="59B709E0" w14:textId="77777777" w:rsidR="00DD193E" w:rsidRPr="00E8778D" w:rsidRDefault="00DD193E" w:rsidP="00DD193E">
      <w:pPr>
        <w:ind w:left="720"/>
        <w:rPr>
          <w:rFonts w:ascii="Trebuchet MS" w:hAnsi="Trebuchet MS"/>
          <w:sz w:val="26"/>
          <w:szCs w:val="26"/>
        </w:rPr>
      </w:pPr>
      <w:r w:rsidRPr="00E8778D">
        <w:rPr>
          <w:rFonts w:ascii="Trebuchet MS" w:hAnsi="Trebuchet MS"/>
          <w:sz w:val="26"/>
          <w:szCs w:val="26"/>
        </w:rPr>
        <w:t xml:space="preserve">Don’t pass the buck – if you can settle the grievance satisfactorily in the first step, </w:t>
      </w:r>
      <w:r w:rsidRPr="00E8778D">
        <w:rPr>
          <w:rFonts w:ascii="Trebuchet MS" w:hAnsi="Trebuchet MS"/>
          <w:sz w:val="26"/>
          <w:szCs w:val="26"/>
          <w:u w:val="single"/>
        </w:rPr>
        <w:t>do so.</w:t>
      </w:r>
    </w:p>
    <w:p w14:paraId="5E02C9EA" w14:textId="77777777" w:rsidR="00DD193E" w:rsidRPr="00E8778D" w:rsidRDefault="00DD193E" w:rsidP="00DD193E">
      <w:pPr>
        <w:ind w:left="990" w:hanging="450"/>
        <w:jc w:val="both"/>
        <w:rPr>
          <w:rFonts w:ascii="Trebuchet MS" w:hAnsi="Trebuchet MS"/>
          <w:sz w:val="26"/>
          <w:szCs w:val="26"/>
        </w:rPr>
      </w:pPr>
    </w:p>
    <w:p w14:paraId="2C08F34C" w14:textId="77777777" w:rsidR="00DD193E" w:rsidRDefault="00DD193E" w:rsidP="00191034">
      <w:pPr>
        <w:numPr>
          <w:ilvl w:val="0"/>
          <w:numId w:val="38"/>
        </w:numPr>
        <w:jc w:val="both"/>
        <w:rPr>
          <w:rFonts w:ascii="Trebuchet MS" w:hAnsi="Trebuchet MS"/>
          <w:b/>
          <w:sz w:val="26"/>
          <w:szCs w:val="26"/>
          <w:u w:val="single"/>
        </w:rPr>
      </w:pPr>
      <w:r w:rsidRPr="00E8778D">
        <w:rPr>
          <w:rFonts w:ascii="Trebuchet MS" w:hAnsi="Trebuchet MS"/>
          <w:b/>
          <w:sz w:val="26"/>
          <w:szCs w:val="26"/>
          <w:u w:val="single"/>
        </w:rPr>
        <w:t>Avoid bluffing.</w:t>
      </w:r>
    </w:p>
    <w:p w14:paraId="6E6A638D" w14:textId="77777777" w:rsidR="00DD193E" w:rsidRDefault="00DD193E" w:rsidP="00DD193E">
      <w:pPr>
        <w:ind w:left="720"/>
        <w:jc w:val="both"/>
        <w:rPr>
          <w:rFonts w:ascii="Trebuchet MS" w:hAnsi="Trebuchet MS"/>
          <w:b/>
          <w:sz w:val="26"/>
          <w:szCs w:val="26"/>
          <w:u w:val="single"/>
        </w:rPr>
      </w:pPr>
    </w:p>
    <w:p w14:paraId="027A1A3A" w14:textId="77777777" w:rsidR="00DD193E" w:rsidRPr="00517EE6" w:rsidRDefault="00DD193E" w:rsidP="00DD193E">
      <w:pPr>
        <w:ind w:left="720"/>
        <w:jc w:val="both"/>
        <w:rPr>
          <w:rFonts w:ascii="Trebuchet MS" w:hAnsi="Trebuchet MS"/>
          <w:b/>
          <w:sz w:val="26"/>
          <w:szCs w:val="26"/>
          <w:u w:val="single"/>
        </w:rPr>
      </w:pPr>
      <w:r w:rsidRPr="00517EE6">
        <w:rPr>
          <w:rFonts w:ascii="Trebuchet MS" w:hAnsi="Trebuchet MS"/>
          <w:sz w:val="26"/>
          <w:szCs w:val="26"/>
        </w:rPr>
        <w:t>It is only a matter of time until your bluff is called; it is in the long run wiser to develop a reputation for honesty.</w:t>
      </w:r>
    </w:p>
    <w:p w14:paraId="214CDC3E" w14:textId="77777777" w:rsidR="00DD193E" w:rsidRPr="000014CC" w:rsidRDefault="00DD193E" w:rsidP="00DD193E">
      <w:pPr>
        <w:ind w:left="990" w:hanging="450"/>
        <w:jc w:val="both"/>
        <w:rPr>
          <w:rFonts w:ascii="Trebuchet MS" w:hAnsi="Trebuchet MS"/>
          <w:szCs w:val="26"/>
        </w:rPr>
      </w:pPr>
    </w:p>
    <w:p w14:paraId="1CAA00B5" w14:textId="77777777" w:rsidR="00DD193E" w:rsidRPr="00E8778D" w:rsidRDefault="00DD193E" w:rsidP="00191034">
      <w:pPr>
        <w:numPr>
          <w:ilvl w:val="0"/>
          <w:numId w:val="38"/>
        </w:numPr>
        <w:jc w:val="both"/>
        <w:rPr>
          <w:rFonts w:ascii="Trebuchet MS" w:hAnsi="Trebuchet MS"/>
          <w:b/>
          <w:sz w:val="26"/>
          <w:szCs w:val="26"/>
          <w:u w:val="single"/>
        </w:rPr>
      </w:pPr>
      <w:r w:rsidRPr="00E8778D">
        <w:rPr>
          <w:rFonts w:ascii="Trebuchet MS" w:hAnsi="Trebuchet MS"/>
          <w:b/>
          <w:sz w:val="26"/>
          <w:szCs w:val="26"/>
          <w:u w:val="single"/>
        </w:rPr>
        <w:t>Maintain your position until proven wrong.</w:t>
      </w:r>
    </w:p>
    <w:p w14:paraId="40E9E37D" w14:textId="77777777" w:rsidR="00DD193E" w:rsidRPr="00E8778D" w:rsidRDefault="00DD193E" w:rsidP="00DD193E">
      <w:pPr>
        <w:ind w:left="990" w:hanging="450"/>
        <w:jc w:val="both"/>
        <w:rPr>
          <w:rFonts w:ascii="Trebuchet MS" w:hAnsi="Trebuchet MS"/>
          <w:b/>
          <w:sz w:val="26"/>
          <w:szCs w:val="26"/>
          <w:u w:val="single"/>
        </w:rPr>
      </w:pPr>
    </w:p>
    <w:p w14:paraId="67C9140A" w14:textId="77777777" w:rsidR="00DD193E" w:rsidRDefault="00DD193E" w:rsidP="00191034">
      <w:pPr>
        <w:numPr>
          <w:ilvl w:val="0"/>
          <w:numId w:val="38"/>
        </w:numPr>
        <w:ind w:left="648"/>
        <w:jc w:val="both"/>
        <w:rPr>
          <w:rFonts w:ascii="Trebuchet MS" w:hAnsi="Trebuchet MS"/>
          <w:sz w:val="26"/>
          <w:szCs w:val="26"/>
        </w:rPr>
      </w:pPr>
      <w:r w:rsidRPr="00E8778D">
        <w:rPr>
          <w:rFonts w:ascii="Trebuchet MS" w:hAnsi="Trebuchet MS"/>
          <w:b/>
          <w:sz w:val="26"/>
          <w:szCs w:val="26"/>
          <w:u w:val="single"/>
        </w:rPr>
        <w:t>Enforce the contract!</w:t>
      </w:r>
    </w:p>
    <w:p w14:paraId="2812B779" w14:textId="77777777" w:rsidR="00DD193E" w:rsidRPr="000014CC" w:rsidRDefault="00DD193E" w:rsidP="00DD193E">
      <w:pPr>
        <w:pStyle w:val="ListParagraph"/>
        <w:rPr>
          <w:rFonts w:ascii="Trebuchet MS" w:hAnsi="Trebuchet MS"/>
          <w:szCs w:val="26"/>
        </w:rPr>
      </w:pPr>
    </w:p>
    <w:p w14:paraId="71156FC0" w14:textId="59E57623" w:rsidR="00DD193E" w:rsidRDefault="00DD193E" w:rsidP="00DD193E">
      <w:pPr>
        <w:ind w:left="648"/>
        <w:jc w:val="both"/>
        <w:rPr>
          <w:rFonts w:ascii="Trebuchet MS" w:hAnsi="Trebuchet MS"/>
          <w:sz w:val="26"/>
          <w:szCs w:val="26"/>
        </w:rPr>
      </w:pPr>
      <w:r w:rsidRPr="00517EE6">
        <w:rPr>
          <w:rFonts w:ascii="Trebuchet MS" w:hAnsi="Trebuchet MS"/>
          <w:sz w:val="26"/>
          <w:szCs w:val="26"/>
        </w:rPr>
        <w:t xml:space="preserve">If the </w:t>
      </w:r>
      <w:r w:rsidR="0072670E">
        <w:rPr>
          <w:rFonts w:ascii="Trebuchet MS" w:hAnsi="Trebuchet MS"/>
          <w:sz w:val="26"/>
          <w:szCs w:val="26"/>
        </w:rPr>
        <w:t>Union</w:t>
      </w:r>
      <w:r w:rsidRPr="00517EE6">
        <w:rPr>
          <w:rFonts w:ascii="Trebuchet MS" w:hAnsi="Trebuchet MS"/>
          <w:sz w:val="26"/>
          <w:szCs w:val="26"/>
        </w:rPr>
        <w:t xml:space="preserve"> has not complained about similar violations of the contract or past practices before, why should management give in now?</w:t>
      </w:r>
    </w:p>
    <w:p w14:paraId="5E6D0DF0" w14:textId="77777777" w:rsidR="00DD193E" w:rsidRPr="000014CC" w:rsidRDefault="00DD193E" w:rsidP="00DD193E">
      <w:pPr>
        <w:ind w:left="648"/>
        <w:jc w:val="both"/>
        <w:rPr>
          <w:rFonts w:ascii="Trebuchet MS" w:hAnsi="Trebuchet MS"/>
          <w:szCs w:val="26"/>
        </w:rPr>
      </w:pPr>
    </w:p>
    <w:p w14:paraId="18BC8D53" w14:textId="77777777" w:rsidR="00DD193E" w:rsidRPr="00E8778D" w:rsidRDefault="00DD193E" w:rsidP="00DD193E">
      <w:pPr>
        <w:ind w:left="648"/>
        <w:jc w:val="both"/>
        <w:rPr>
          <w:rFonts w:ascii="Trebuchet MS" w:hAnsi="Trebuchet MS"/>
          <w:sz w:val="26"/>
          <w:szCs w:val="26"/>
        </w:rPr>
      </w:pPr>
      <w:r w:rsidRPr="00E8778D">
        <w:rPr>
          <w:rFonts w:ascii="Trebuchet MS" w:hAnsi="Trebuchet MS"/>
          <w:sz w:val="26"/>
          <w:szCs w:val="26"/>
        </w:rPr>
        <w:t>The best contract in the world has no value if the members do not require management to live up to its terms.</w:t>
      </w:r>
    </w:p>
    <w:p w14:paraId="14867A87" w14:textId="77777777" w:rsidR="00DD193E" w:rsidRPr="000014CC" w:rsidRDefault="00DD193E" w:rsidP="00DD193E">
      <w:pPr>
        <w:ind w:left="990" w:hanging="540"/>
        <w:rPr>
          <w:rFonts w:ascii="Trebuchet MS" w:hAnsi="Trebuchet MS"/>
          <w:szCs w:val="26"/>
        </w:rPr>
      </w:pPr>
    </w:p>
    <w:p w14:paraId="06174A90" w14:textId="77777777" w:rsidR="00DD193E" w:rsidRDefault="00DD193E" w:rsidP="00191034">
      <w:pPr>
        <w:numPr>
          <w:ilvl w:val="0"/>
          <w:numId w:val="38"/>
        </w:numPr>
        <w:ind w:left="648"/>
        <w:jc w:val="both"/>
        <w:rPr>
          <w:rFonts w:ascii="Trebuchet MS" w:hAnsi="Trebuchet MS"/>
          <w:sz w:val="26"/>
          <w:szCs w:val="26"/>
        </w:rPr>
      </w:pPr>
      <w:r w:rsidRPr="00E8778D">
        <w:rPr>
          <w:rFonts w:ascii="Trebuchet MS" w:hAnsi="Trebuchet MS"/>
          <w:b/>
          <w:sz w:val="26"/>
          <w:szCs w:val="26"/>
          <w:u w:val="single"/>
        </w:rPr>
        <w:t>If you win your point, stop talking.</w:t>
      </w:r>
    </w:p>
    <w:p w14:paraId="46942EA9" w14:textId="77777777" w:rsidR="00DD193E" w:rsidRPr="000014CC" w:rsidRDefault="00DD193E" w:rsidP="00DD193E">
      <w:pPr>
        <w:ind w:left="648"/>
        <w:jc w:val="both"/>
        <w:rPr>
          <w:rFonts w:ascii="Trebuchet MS" w:hAnsi="Trebuchet MS"/>
          <w:szCs w:val="26"/>
        </w:rPr>
      </w:pPr>
    </w:p>
    <w:p w14:paraId="3DCED3A6" w14:textId="77777777" w:rsidR="00DD193E" w:rsidRPr="00517EE6" w:rsidRDefault="00DD193E" w:rsidP="00DD193E">
      <w:pPr>
        <w:ind w:left="648"/>
        <w:jc w:val="both"/>
        <w:rPr>
          <w:rFonts w:ascii="Trebuchet MS" w:hAnsi="Trebuchet MS"/>
          <w:sz w:val="26"/>
          <w:szCs w:val="26"/>
        </w:rPr>
      </w:pPr>
      <w:r w:rsidRPr="00517EE6">
        <w:rPr>
          <w:rFonts w:ascii="Trebuchet MS" w:hAnsi="Trebuchet MS"/>
          <w:sz w:val="26"/>
          <w:szCs w:val="26"/>
        </w:rPr>
        <w:t>Don’t continue to hash it over.  Be sure to inform the teachers about it after the meeting.</w:t>
      </w:r>
    </w:p>
    <w:p w14:paraId="379639BA" w14:textId="77777777" w:rsidR="00DD193E" w:rsidRPr="00AE09E9" w:rsidRDefault="00DD193E" w:rsidP="00DD193E">
      <w:pPr>
        <w:ind w:left="450" w:hanging="450"/>
        <w:rPr>
          <w:rFonts w:ascii="Trebuchet MS" w:hAnsi="Trebuchet MS" w:cs="Arial"/>
          <w:b/>
          <w:color w:val="000000"/>
          <w:u w:val="single"/>
        </w:rPr>
      </w:pPr>
    </w:p>
    <w:p w14:paraId="55439736" w14:textId="6B747EA2" w:rsidR="00DD193E" w:rsidRDefault="00DD193E" w:rsidP="000014CC">
      <w:pPr>
        <w:tabs>
          <w:tab w:val="left" w:pos="0"/>
        </w:tabs>
        <w:ind w:left="90"/>
        <w:rPr>
          <w:rFonts w:ascii="Script MT Bold" w:hAnsi="Script MT Bold" w:cs="Arial"/>
          <w:color w:val="0000FF"/>
          <w:sz w:val="56"/>
          <w:szCs w:val="70"/>
        </w:rPr>
      </w:pPr>
      <w:r w:rsidRPr="00F54955">
        <w:rPr>
          <w:rFonts w:ascii="Trebuchet MS" w:hAnsi="Trebuchet MS" w:cs="Arial"/>
          <w:b/>
          <w:color w:val="000000"/>
          <w:sz w:val="26"/>
          <w:szCs w:val="26"/>
          <w:u w:val="single"/>
        </w:rPr>
        <w:t>REMEMBER</w:t>
      </w:r>
      <w:r w:rsidRPr="00F54955">
        <w:rPr>
          <w:rFonts w:ascii="Trebuchet MS" w:hAnsi="Trebuchet MS" w:cs="Arial"/>
          <w:b/>
          <w:color w:val="000000"/>
          <w:sz w:val="26"/>
          <w:szCs w:val="26"/>
        </w:rPr>
        <w:t xml:space="preserve">: </w:t>
      </w:r>
      <w:r w:rsidR="000014CC" w:rsidRPr="000014CC">
        <w:rPr>
          <w:rFonts w:ascii="Trebuchet MS" w:hAnsi="Trebuchet MS" w:cs="Arial"/>
          <w:color w:val="1D1B11"/>
          <w:szCs w:val="26"/>
        </w:rPr>
        <w:t>You are meeting as equals.  There is no reason to bow or scrape or to have a chip on your shoulder.  Try to establish a friendly but businesslike relationship. The union is after results that will benefit the unit member and the membership as a whole.</w:t>
      </w:r>
    </w:p>
    <w:p w14:paraId="0DE00047" w14:textId="77777777" w:rsidR="00C43477" w:rsidRPr="0051356F" w:rsidRDefault="00C43477" w:rsidP="006B08E0">
      <w:pPr>
        <w:rPr>
          <w:rFonts w:ascii="Trebuchet MS" w:hAnsi="Trebuchet MS"/>
          <w:b/>
          <w:color w:val="0070C0"/>
          <w:sz w:val="48"/>
          <w:szCs w:val="48"/>
        </w:rPr>
      </w:pPr>
      <w:r w:rsidRPr="0051356F">
        <w:rPr>
          <w:rFonts w:ascii="Trebuchet MS" w:hAnsi="Trebuchet MS"/>
          <w:b/>
          <w:color w:val="0070C0"/>
          <w:sz w:val="48"/>
          <w:szCs w:val="48"/>
        </w:rPr>
        <w:t>Meeting with Administration</w:t>
      </w:r>
    </w:p>
    <w:p w14:paraId="657761D5" w14:textId="77777777" w:rsidR="00C43477" w:rsidRPr="006B08E0" w:rsidRDefault="00C43477" w:rsidP="006B08E0">
      <w:pPr>
        <w:rPr>
          <w:rFonts w:ascii="Trebuchet MS" w:hAnsi="Trebuchet MS"/>
          <w:b/>
          <w:sz w:val="36"/>
          <w:szCs w:val="36"/>
        </w:rPr>
      </w:pPr>
      <w:r w:rsidRPr="006B08E0">
        <w:rPr>
          <w:rFonts w:ascii="Trebuchet MS" w:hAnsi="Trebuchet MS"/>
          <w:b/>
          <w:sz w:val="36"/>
          <w:szCs w:val="36"/>
        </w:rPr>
        <w:t>Large Group Discussion</w:t>
      </w:r>
    </w:p>
    <w:p w14:paraId="2FF11181" w14:textId="77777777" w:rsidR="00C43477" w:rsidRPr="006B08E0" w:rsidRDefault="00C43477" w:rsidP="006B08E0">
      <w:pPr>
        <w:rPr>
          <w:rFonts w:ascii="Trebuchet MS" w:hAnsi="Trebuchet MS"/>
        </w:rPr>
      </w:pPr>
    </w:p>
    <w:p w14:paraId="4E3955A2" w14:textId="77777777" w:rsidR="00C43477" w:rsidRPr="006B08E0" w:rsidRDefault="00C43477" w:rsidP="006B08E0">
      <w:pPr>
        <w:rPr>
          <w:rFonts w:ascii="Trebuchet MS" w:hAnsi="Trebuchet MS"/>
        </w:rPr>
      </w:pPr>
      <w:r w:rsidRPr="006B08E0">
        <w:rPr>
          <w:rFonts w:ascii="Trebuchet MS" w:hAnsi="Trebuchet MS"/>
        </w:rPr>
        <w:t>In a large group, discuss and answer the following questions:</w:t>
      </w:r>
    </w:p>
    <w:p w14:paraId="2495F00F" w14:textId="77777777" w:rsidR="00C43477" w:rsidRPr="006B08E0" w:rsidRDefault="00C43477" w:rsidP="006B08E0">
      <w:pPr>
        <w:rPr>
          <w:rFonts w:ascii="Trebuchet MS" w:hAnsi="Trebuchet MS"/>
        </w:rPr>
      </w:pPr>
    </w:p>
    <w:p w14:paraId="272745B2" w14:textId="77777777" w:rsidR="00C43477" w:rsidRPr="006B08E0" w:rsidRDefault="00C43477" w:rsidP="002A578F">
      <w:pPr>
        <w:pStyle w:val="ListParagraph"/>
        <w:numPr>
          <w:ilvl w:val="0"/>
          <w:numId w:val="119"/>
        </w:numPr>
        <w:rPr>
          <w:rFonts w:ascii="Trebuchet MS" w:hAnsi="Trebuchet MS"/>
        </w:rPr>
      </w:pPr>
      <w:r w:rsidRPr="006B08E0">
        <w:rPr>
          <w:rFonts w:ascii="Trebuchet MS" w:hAnsi="Trebuchet MS"/>
        </w:rPr>
        <w:t>What kinds of meetings with administration have you, as an AR/CR, been part of? Have you ever been a grievant in a grievance meeting?</w:t>
      </w:r>
    </w:p>
    <w:p w14:paraId="28A973C4" w14:textId="77777777" w:rsidR="00C43477" w:rsidRPr="006B08E0" w:rsidRDefault="00C43477" w:rsidP="006B08E0">
      <w:pPr>
        <w:pStyle w:val="ListParagraph"/>
        <w:rPr>
          <w:rFonts w:ascii="Trebuchet MS" w:hAnsi="Trebuchet MS"/>
        </w:rPr>
      </w:pPr>
    </w:p>
    <w:p w14:paraId="07CADF3A" w14:textId="77777777" w:rsidR="00C43477" w:rsidRPr="006B08E0" w:rsidRDefault="00C43477" w:rsidP="006B08E0">
      <w:pPr>
        <w:pStyle w:val="ListParagraph"/>
        <w:rPr>
          <w:rFonts w:ascii="Trebuchet MS" w:hAnsi="Trebuchet MS"/>
        </w:rPr>
      </w:pPr>
    </w:p>
    <w:p w14:paraId="0CE27051" w14:textId="54CB7E3A" w:rsidR="00C43477" w:rsidRDefault="00C43477" w:rsidP="006B08E0">
      <w:pPr>
        <w:pStyle w:val="ListParagraph"/>
        <w:rPr>
          <w:rFonts w:ascii="Trebuchet MS" w:hAnsi="Trebuchet MS"/>
        </w:rPr>
      </w:pPr>
    </w:p>
    <w:p w14:paraId="1DB658A1" w14:textId="77777777" w:rsidR="0051356F" w:rsidRPr="006B08E0" w:rsidRDefault="0051356F" w:rsidP="006B08E0">
      <w:pPr>
        <w:pStyle w:val="ListParagraph"/>
        <w:rPr>
          <w:rFonts w:ascii="Trebuchet MS" w:hAnsi="Trebuchet MS"/>
        </w:rPr>
      </w:pPr>
    </w:p>
    <w:p w14:paraId="65FB8866" w14:textId="77777777" w:rsidR="00C43477" w:rsidRPr="006B08E0" w:rsidRDefault="00C43477" w:rsidP="006B08E0">
      <w:pPr>
        <w:pStyle w:val="ListParagraph"/>
        <w:rPr>
          <w:rFonts w:ascii="Trebuchet MS" w:hAnsi="Trebuchet MS"/>
        </w:rPr>
      </w:pPr>
    </w:p>
    <w:p w14:paraId="7DAC9B00" w14:textId="77777777" w:rsidR="00C43477" w:rsidRPr="006B08E0" w:rsidRDefault="00C43477" w:rsidP="006B08E0">
      <w:pPr>
        <w:pStyle w:val="ListParagraph"/>
        <w:rPr>
          <w:rFonts w:ascii="Trebuchet MS" w:hAnsi="Trebuchet MS"/>
        </w:rPr>
      </w:pPr>
    </w:p>
    <w:p w14:paraId="61C3490E" w14:textId="77777777" w:rsidR="00C43477" w:rsidRPr="006B08E0" w:rsidRDefault="00C43477" w:rsidP="006B08E0">
      <w:pPr>
        <w:pStyle w:val="ListParagraph"/>
        <w:rPr>
          <w:rFonts w:ascii="Trebuchet MS" w:hAnsi="Trebuchet MS"/>
        </w:rPr>
      </w:pPr>
    </w:p>
    <w:p w14:paraId="1BD69A3F" w14:textId="77777777" w:rsidR="00C43477" w:rsidRPr="006B08E0" w:rsidRDefault="00C43477" w:rsidP="006B08E0">
      <w:pPr>
        <w:pStyle w:val="ListParagraph"/>
        <w:rPr>
          <w:rFonts w:ascii="Trebuchet MS" w:hAnsi="Trebuchet MS"/>
        </w:rPr>
      </w:pPr>
    </w:p>
    <w:p w14:paraId="12E8158B" w14:textId="77777777" w:rsidR="00C43477" w:rsidRPr="006B08E0" w:rsidRDefault="00C43477" w:rsidP="002A578F">
      <w:pPr>
        <w:pStyle w:val="ListParagraph"/>
        <w:numPr>
          <w:ilvl w:val="0"/>
          <w:numId w:val="119"/>
        </w:numPr>
        <w:rPr>
          <w:rFonts w:ascii="Trebuchet MS" w:hAnsi="Trebuchet MS"/>
        </w:rPr>
      </w:pPr>
      <w:r w:rsidRPr="006B08E0">
        <w:rPr>
          <w:rFonts w:ascii="Trebuchet MS" w:hAnsi="Trebuchet MS"/>
        </w:rPr>
        <w:t>What sort of preparation do you think is necessary prior to meeting with administration?</w:t>
      </w:r>
    </w:p>
    <w:p w14:paraId="6C8F20E1" w14:textId="77777777" w:rsidR="00C43477" w:rsidRPr="006B08E0" w:rsidRDefault="00C43477" w:rsidP="006B08E0">
      <w:pPr>
        <w:rPr>
          <w:rFonts w:ascii="Trebuchet MS" w:hAnsi="Trebuchet MS"/>
        </w:rPr>
      </w:pPr>
    </w:p>
    <w:p w14:paraId="49ED3819" w14:textId="7772DEFE" w:rsidR="00C43477" w:rsidRDefault="00C43477" w:rsidP="006B08E0">
      <w:pPr>
        <w:rPr>
          <w:rFonts w:ascii="Trebuchet MS" w:hAnsi="Trebuchet MS"/>
        </w:rPr>
      </w:pPr>
    </w:p>
    <w:p w14:paraId="0CE1B38F" w14:textId="77777777" w:rsidR="0051356F" w:rsidRPr="006B08E0" w:rsidRDefault="0051356F" w:rsidP="006B08E0">
      <w:pPr>
        <w:rPr>
          <w:rFonts w:ascii="Trebuchet MS" w:hAnsi="Trebuchet MS"/>
        </w:rPr>
      </w:pPr>
    </w:p>
    <w:p w14:paraId="2C8DE156" w14:textId="5C4754D4" w:rsidR="00C43477" w:rsidRDefault="00C43477" w:rsidP="006B08E0">
      <w:pPr>
        <w:rPr>
          <w:rFonts w:ascii="Trebuchet MS" w:hAnsi="Trebuchet MS"/>
        </w:rPr>
      </w:pPr>
    </w:p>
    <w:p w14:paraId="378E3E81" w14:textId="67635348" w:rsidR="0051356F" w:rsidRDefault="0051356F" w:rsidP="006B08E0">
      <w:pPr>
        <w:rPr>
          <w:rFonts w:ascii="Trebuchet MS" w:hAnsi="Trebuchet MS"/>
        </w:rPr>
      </w:pPr>
    </w:p>
    <w:p w14:paraId="687EDEED" w14:textId="77777777" w:rsidR="0051356F" w:rsidRDefault="0051356F" w:rsidP="006B08E0">
      <w:pPr>
        <w:rPr>
          <w:rFonts w:ascii="Trebuchet MS" w:hAnsi="Trebuchet MS"/>
        </w:rPr>
      </w:pPr>
    </w:p>
    <w:p w14:paraId="200D3B7B" w14:textId="77777777" w:rsidR="0051356F" w:rsidRPr="006B08E0" w:rsidRDefault="0051356F" w:rsidP="006B08E0">
      <w:pPr>
        <w:rPr>
          <w:rFonts w:ascii="Trebuchet MS" w:hAnsi="Trebuchet MS"/>
        </w:rPr>
      </w:pPr>
    </w:p>
    <w:p w14:paraId="5A0A7A4E" w14:textId="77777777" w:rsidR="00C43477" w:rsidRPr="006B08E0" w:rsidRDefault="00C43477" w:rsidP="006B08E0">
      <w:pPr>
        <w:rPr>
          <w:rFonts w:ascii="Trebuchet MS" w:hAnsi="Trebuchet MS"/>
        </w:rPr>
      </w:pPr>
    </w:p>
    <w:p w14:paraId="5F02E8E9" w14:textId="45F9E6EF" w:rsidR="00C43477" w:rsidRDefault="00C43477" w:rsidP="002A578F">
      <w:pPr>
        <w:pStyle w:val="ListParagraph"/>
        <w:numPr>
          <w:ilvl w:val="0"/>
          <w:numId w:val="119"/>
        </w:numPr>
        <w:rPr>
          <w:rFonts w:ascii="Trebuchet MS" w:hAnsi="Trebuchet MS"/>
        </w:rPr>
      </w:pPr>
      <w:r w:rsidRPr="006B08E0">
        <w:rPr>
          <w:rFonts w:ascii="Trebuchet MS" w:hAnsi="Trebuchet MS"/>
        </w:rPr>
        <w:t>What should be done to keep the meeting on the union’s agenda instead of giving administration control?</w:t>
      </w:r>
    </w:p>
    <w:p w14:paraId="1F1D3478" w14:textId="6F7FA832" w:rsidR="0051356F" w:rsidRDefault="0051356F" w:rsidP="0051356F">
      <w:pPr>
        <w:rPr>
          <w:rFonts w:ascii="Trebuchet MS" w:hAnsi="Trebuchet MS"/>
        </w:rPr>
      </w:pPr>
    </w:p>
    <w:p w14:paraId="0F6475BC" w14:textId="49B21D09" w:rsidR="0051356F" w:rsidRDefault="0051356F" w:rsidP="0051356F">
      <w:pPr>
        <w:rPr>
          <w:rFonts w:ascii="Trebuchet MS" w:hAnsi="Trebuchet MS"/>
        </w:rPr>
      </w:pPr>
    </w:p>
    <w:p w14:paraId="5110C2ED" w14:textId="663B07E8" w:rsidR="0051356F" w:rsidRDefault="0051356F" w:rsidP="0051356F">
      <w:pPr>
        <w:rPr>
          <w:rFonts w:ascii="Trebuchet MS" w:hAnsi="Trebuchet MS"/>
        </w:rPr>
      </w:pPr>
    </w:p>
    <w:p w14:paraId="01AB3902" w14:textId="77777777" w:rsidR="0051356F" w:rsidRDefault="0051356F" w:rsidP="0051356F">
      <w:pPr>
        <w:rPr>
          <w:rFonts w:ascii="Trebuchet MS" w:hAnsi="Trebuchet MS"/>
        </w:rPr>
      </w:pPr>
    </w:p>
    <w:p w14:paraId="180A7ED3" w14:textId="65B02850" w:rsidR="0051356F" w:rsidRDefault="0051356F" w:rsidP="0051356F">
      <w:pPr>
        <w:rPr>
          <w:rFonts w:ascii="Trebuchet MS" w:hAnsi="Trebuchet MS"/>
        </w:rPr>
      </w:pPr>
    </w:p>
    <w:p w14:paraId="32075FBA" w14:textId="5FF0342A" w:rsidR="0051356F" w:rsidRDefault="0051356F" w:rsidP="0051356F">
      <w:pPr>
        <w:rPr>
          <w:rFonts w:ascii="Trebuchet MS" w:hAnsi="Trebuchet MS"/>
        </w:rPr>
      </w:pPr>
    </w:p>
    <w:p w14:paraId="1D0E280B" w14:textId="43230058" w:rsidR="0051356F" w:rsidRDefault="0051356F" w:rsidP="0051356F">
      <w:pPr>
        <w:rPr>
          <w:rFonts w:ascii="Trebuchet MS" w:hAnsi="Trebuchet MS"/>
        </w:rPr>
      </w:pPr>
    </w:p>
    <w:p w14:paraId="30D0FB59" w14:textId="36AF9CB3" w:rsidR="0051356F" w:rsidRDefault="0051356F" w:rsidP="0051356F">
      <w:pPr>
        <w:rPr>
          <w:rFonts w:ascii="Trebuchet MS" w:hAnsi="Trebuchet MS"/>
        </w:rPr>
      </w:pPr>
    </w:p>
    <w:p w14:paraId="0A1B4FA7" w14:textId="77777777" w:rsidR="0051356F" w:rsidRPr="0051356F" w:rsidRDefault="0051356F" w:rsidP="0051356F">
      <w:pPr>
        <w:rPr>
          <w:rFonts w:ascii="Trebuchet MS" w:hAnsi="Trebuchet MS"/>
        </w:rPr>
      </w:pPr>
    </w:p>
    <w:p w14:paraId="39A39027" w14:textId="77777777" w:rsidR="008B4838" w:rsidRPr="006B08E0" w:rsidRDefault="008B4838" w:rsidP="002A578F">
      <w:pPr>
        <w:pStyle w:val="ListParagraph"/>
        <w:numPr>
          <w:ilvl w:val="0"/>
          <w:numId w:val="119"/>
        </w:numPr>
        <w:rPr>
          <w:rFonts w:ascii="Trebuchet MS" w:hAnsi="Trebuchet MS"/>
        </w:rPr>
      </w:pPr>
      <w:r w:rsidRPr="006B08E0">
        <w:rPr>
          <w:rFonts w:ascii="Trebuchet MS" w:hAnsi="Trebuchet MS"/>
        </w:rPr>
        <w:t>What sort of follow-up should be done after the meeting?</w:t>
      </w:r>
    </w:p>
    <w:p w14:paraId="0E182CA3" w14:textId="25BEA03F" w:rsidR="00DD193E" w:rsidRPr="006B08E0" w:rsidRDefault="00DD193E" w:rsidP="006B08E0">
      <w:pPr>
        <w:tabs>
          <w:tab w:val="left" w:pos="514"/>
        </w:tabs>
        <w:jc w:val="center"/>
        <w:rPr>
          <w:rFonts w:ascii="Trebuchet MS" w:hAnsi="Trebuchet MS" w:cs="Arial"/>
          <w:color w:val="0000FF"/>
          <w:sz w:val="56"/>
          <w:szCs w:val="70"/>
        </w:rPr>
      </w:pPr>
    </w:p>
    <w:p w14:paraId="1D1654D9" w14:textId="7CC1D900" w:rsidR="008B4838" w:rsidRPr="006B08E0" w:rsidRDefault="008B4838" w:rsidP="006B08E0">
      <w:pPr>
        <w:tabs>
          <w:tab w:val="left" w:pos="514"/>
        </w:tabs>
        <w:jc w:val="center"/>
        <w:rPr>
          <w:rFonts w:ascii="Trebuchet MS" w:hAnsi="Trebuchet MS" w:cs="Arial"/>
          <w:color w:val="0000FF"/>
          <w:sz w:val="56"/>
          <w:szCs w:val="70"/>
        </w:rPr>
      </w:pPr>
    </w:p>
    <w:p w14:paraId="6EC48EE8" w14:textId="77777777" w:rsidR="0051356F" w:rsidRDefault="0051356F" w:rsidP="006B08E0">
      <w:pPr>
        <w:rPr>
          <w:rFonts w:ascii="Trebuchet MS" w:hAnsi="Trebuchet MS"/>
          <w:b/>
          <w:color w:val="808080" w:themeColor="background1" w:themeShade="80"/>
          <w:sz w:val="48"/>
          <w:szCs w:val="48"/>
        </w:rPr>
      </w:pPr>
    </w:p>
    <w:p w14:paraId="164236FC" w14:textId="05AB4A9A" w:rsidR="0065252D" w:rsidRPr="0051356F" w:rsidRDefault="0065252D" w:rsidP="006B08E0">
      <w:pPr>
        <w:rPr>
          <w:rFonts w:ascii="Trebuchet MS" w:hAnsi="Trebuchet MS"/>
          <w:b/>
          <w:color w:val="0070C0"/>
          <w:sz w:val="48"/>
          <w:szCs w:val="48"/>
        </w:rPr>
      </w:pPr>
      <w:r w:rsidRPr="0051356F">
        <w:rPr>
          <w:rFonts w:ascii="Trebuchet MS" w:hAnsi="Trebuchet MS"/>
          <w:b/>
          <w:color w:val="0070C0"/>
          <w:sz w:val="48"/>
          <w:szCs w:val="48"/>
        </w:rPr>
        <w:t>Meeting with Administration</w:t>
      </w:r>
    </w:p>
    <w:p w14:paraId="0544152D" w14:textId="77777777" w:rsidR="0065252D" w:rsidRPr="006B08E0" w:rsidRDefault="0065252D" w:rsidP="006B08E0">
      <w:pPr>
        <w:rPr>
          <w:rFonts w:ascii="Trebuchet MS" w:hAnsi="Trebuchet MS"/>
          <w:b/>
          <w:sz w:val="36"/>
          <w:szCs w:val="36"/>
        </w:rPr>
      </w:pPr>
      <w:r w:rsidRPr="006B08E0">
        <w:rPr>
          <w:rFonts w:ascii="Trebuchet MS" w:hAnsi="Trebuchet MS"/>
          <w:b/>
          <w:sz w:val="36"/>
          <w:szCs w:val="36"/>
        </w:rPr>
        <w:t>Guidelines</w:t>
      </w:r>
    </w:p>
    <w:p w14:paraId="1FED1898" w14:textId="77777777" w:rsidR="0065252D" w:rsidRPr="00355D44" w:rsidRDefault="0065252D" w:rsidP="006B08E0">
      <w:pPr>
        <w:rPr>
          <w:rFonts w:ascii="Trebuchet MS" w:hAnsi="Trebuchet MS"/>
          <w:b/>
          <w:sz w:val="20"/>
          <w:szCs w:val="20"/>
        </w:rPr>
      </w:pPr>
    </w:p>
    <w:p w14:paraId="65D5505D" w14:textId="77777777" w:rsidR="0065252D" w:rsidRPr="002B0AC3" w:rsidRDefault="0065252D" w:rsidP="002A578F">
      <w:pPr>
        <w:pStyle w:val="ListParagraph"/>
        <w:numPr>
          <w:ilvl w:val="0"/>
          <w:numId w:val="120"/>
        </w:numPr>
        <w:ind w:left="900" w:hanging="540"/>
        <w:rPr>
          <w:rFonts w:ascii="Trebuchet MS" w:hAnsi="Trebuchet MS"/>
        </w:rPr>
      </w:pPr>
      <w:r w:rsidRPr="002B0AC3">
        <w:rPr>
          <w:rFonts w:ascii="Trebuchet MS" w:hAnsi="Trebuchet MS"/>
        </w:rPr>
        <w:t>Any meeting with administration, whether a grievance meeting, negotiations, or another kind of meeting, requires a strategic plan.</w:t>
      </w:r>
    </w:p>
    <w:p w14:paraId="4378F51F" w14:textId="77777777" w:rsidR="0065252D" w:rsidRPr="002B0AC3" w:rsidRDefault="0065252D" w:rsidP="006B08E0">
      <w:pPr>
        <w:pStyle w:val="ListParagraph"/>
        <w:rPr>
          <w:rFonts w:ascii="Trebuchet MS" w:hAnsi="Trebuchet MS"/>
        </w:rPr>
      </w:pPr>
    </w:p>
    <w:p w14:paraId="12609156" w14:textId="77777777" w:rsidR="0065252D" w:rsidRPr="002B0AC3" w:rsidRDefault="0065252D" w:rsidP="002A578F">
      <w:pPr>
        <w:pStyle w:val="ListParagraph"/>
        <w:numPr>
          <w:ilvl w:val="0"/>
          <w:numId w:val="120"/>
        </w:numPr>
        <w:ind w:left="900" w:hanging="540"/>
        <w:rPr>
          <w:rFonts w:ascii="Trebuchet MS" w:hAnsi="Trebuchet MS"/>
        </w:rPr>
      </w:pPr>
      <w:r w:rsidRPr="002B0AC3">
        <w:rPr>
          <w:rFonts w:ascii="Trebuchet MS" w:hAnsi="Trebuchet MS"/>
        </w:rPr>
        <w:t>All meeting participants need to know the union strategy and their role in the meeting.  Caucus prior to meetings with administration.</w:t>
      </w:r>
    </w:p>
    <w:p w14:paraId="1DB45960" w14:textId="77777777" w:rsidR="0065252D" w:rsidRPr="002B0AC3" w:rsidRDefault="0065252D" w:rsidP="006B08E0">
      <w:pPr>
        <w:rPr>
          <w:rFonts w:ascii="Trebuchet MS" w:hAnsi="Trebuchet MS"/>
        </w:rPr>
      </w:pPr>
    </w:p>
    <w:p w14:paraId="2AD57624" w14:textId="77777777" w:rsidR="0065252D" w:rsidRPr="002B0AC3" w:rsidRDefault="0065252D" w:rsidP="002A578F">
      <w:pPr>
        <w:pStyle w:val="ListParagraph"/>
        <w:numPr>
          <w:ilvl w:val="0"/>
          <w:numId w:val="120"/>
        </w:numPr>
        <w:ind w:left="900" w:hanging="540"/>
        <w:rPr>
          <w:rFonts w:ascii="Trebuchet MS" w:hAnsi="Trebuchet MS"/>
        </w:rPr>
      </w:pPr>
      <w:r w:rsidRPr="002B0AC3">
        <w:rPr>
          <w:rFonts w:ascii="Trebuchet MS" w:hAnsi="Trebuchet MS"/>
        </w:rPr>
        <w:t>As a union representative, you are the equal of administration when representing the union – don’t forget it!</w:t>
      </w:r>
    </w:p>
    <w:p w14:paraId="5A221ABE" w14:textId="77777777" w:rsidR="0065252D" w:rsidRPr="002B0AC3" w:rsidRDefault="0065252D" w:rsidP="00355D44">
      <w:pPr>
        <w:ind w:left="900" w:hanging="540"/>
        <w:rPr>
          <w:rFonts w:ascii="Trebuchet MS" w:hAnsi="Trebuchet MS"/>
        </w:rPr>
      </w:pPr>
    </w:p>
    <w:p w14:paraId="6968D8CB" w14:textId="77777777" w:rsidR="0065252D" w:rsidRPr="002B0AC3" w:rsidRDefault="0065252D" w:rsidP="002A578F">
      <w:pPr>
        <w:pStyle w:val="ListParagraph"/>
        <w:numPr>
          <w:ilvl w:val="0"/>
          <w:numId w:val="120"/>
        </w:numPr>
        <w:ind w:left="900" w:hanging="540"/>
        <w:rPr>
          <w:rFonts w:ascii="Trebuchet MS" w:hAnsi="Trebuchet MS"/>
        </w:rPr>
      </w:pPr>
      <w:r w:rsidRPr="002B0AC3">
        <w:rPr>
          <w:rFonts w:ascii="Trebuchet MS" w:hAnsi="Trebuchet MS"/>
        </w:rPr>
        <w:t>Try to meet on your turf or neutral ground when possible.  Your classroom may be preferable to a conference room which is preferable to the administrator’s office.</w:t>
      </w:r>
    </w:p>
    <w:p w14:paraId="7651C18E" w14:textId="77777777" w:rsidR="0065252D" w:rsidRPr="002B0AC3" w:rsidRDefault="0065252D" w:rsidP="00355D44">
      <w:pPr>
        <w:ind w:left="900" w:hanging="540"/>
        <w:rPr>
          <w:rFonts w:ascii="Trebuchet MS" w:hAnsi="Trebuchet MS"/>
        </w:rPr>
      </w:pPr>
    </w:p>
    <w:p w14:paraId="397B4E4F" w14:textId="77777777" w:rsidR="0065252D" w:rsidRPr="002B0AC3" w:rsidRDefault="0065252D" w:rsidP="002A578F">
      <w:pPr>
        <w:pStyle w:val="ListParagraph"/>
        <w:numPr>
          <w:ilvl w:val="0"/>
          <w:numId w:val="120"/>
        </w:numPr>
        <w:ind w:left="900" w:hanging="540"/>
        <w:rPr>
          <w:rFonts w:ascii="Trebuchet MS" w:hAnsi="Trebuchet MS"/>
        </w:rPr>
      </w:pPr>
      <w:r w:rsidRPr="002B0AC3">
        <w:rPr>
          <w:rFonts w:ascii="Trebuchet MS" w:hAnsi="Trebuchet MS"/>
        </w:rPr>
        <w:t>Sit directly across from the administration spokesperson.  If the administration spokesperson sits at the head of the table, take the other head of the table.</w:t>
      </w:r>
    </w:p>
    <w:p w14:paraId="4A7811ED" w14:textId="77777777" w:rsidR="0065252D" w:rsidRPr="002B0AC3" w:rsidRDefault="0065252D" w:rsidP="00355D44">
      <w:pPr>
        <w:ind w:left="900" w:hanging="540"/>
        <w:rPr>
          <w:rFonts w:ascii="Trebuchet MS" w:hAnsi="Trebuchet MS"/>
        </w:rPr>
      </w:pPr>
    </w:p>
    <w:p w14:paraId="7B549A25" w14:textId="77777777" w:rsidR="0065252D" w:rsidRPr="002B0AC3" w:rsidRDefault="0065252D" w:rsidP="002A578F">
      <w:pPr>
        <w:pStyle w:val="ListParagraph"/>
        <w:numPr>
          <w:ilvl w:val="0"/>
          <w:numId w:val="120"/>
        </w:numPr>
        <w:ind w:left="900" w:hanging="540"/>
        <w:rPr>
          <w:rFonts w:ascii="Trebuchet MS" w:hAnsi="Trebuchet MS"/>
        </w:rPr>
      </w:pPr>
      <w:r w:rsidRPr="002B0AC3">
        <w:rPr>
          <w:rFonts w:ascii="Trebuchet MS" w:hAnsi="Trebuchet MS"/>
        </w:rPr>
        <w:t>Take the initiative and begin the meeting.  Introduce yourself and the grievant (if necessary) and state the purpose of the meeting.</w:t>
      </w:r>
    </w:p>
    <w:p w14:paraId="77AA709A" w14:textId="77777777" w:rsidR="0065252D" w:rsidRPr="002B0AC3" w:rsidRDefault="0065252D" w:rsidP="00355D44">
      <w:pPr>
        <w:ind w:left="900" w:hanging="540"/>
        <w:rPr>
          <w:rFonts w:ascii="Trebuchet MS" w:hAnsi="Trebuchet MS"/>
        </w:rPr>
      </w:pPr>
    </w:p>
    <w:p w14:paraId="60AECB30" w14:textId="77777777" w:rsidR="0065252D" w:rsidRPr="002B0AC3" w:rsidRDefault="0065252D" w:rsidP="002A578F">
      <w:pPr>
        <w:pStyle w:val="ListParagraph"/>
        <w:numPr>
          <w:ilvl w:val="0"/>
          <w:numId w:val="120"/>
        </w:numPr>
        <w:ind w:left="900" w:hanging="540"/>
        <w:rPr>
          <w:rFonts w:ascii="Trebuchet MS" w:hAnsi="Trebuchet MS"/>
        </w:rPr>
      </w:pPr>
      <w:r w:rsidRPr="002B0AC3">
        <w:rPr>
          <w:rFonts w:ascii="Trebuchet MS" w:hAnsi="Trebuchet MS"/>
        </w:rPr>
        <w:t>Take and keep control of the meeting – stay on the union’s agenda.  Don’t get side-tracked.</w:t>
      </w:r>
    </w:p>
    <w:p w14:paraId="25025E0F" w14:textId="77777777" w:rsidR="00267593" w:rsidRPr="002B0AC3" w:rsidRDefault="00267593" w:rsidP="002A578F">
      <w:pPr>
        <w:pStyle w:val="ListParagraph"/>
        <w:numPr>
          <w:ilvl w:val="0"/>
          <w:numId w:val="120"/>
        </w:numPr>
        <w:ind w:left="900" w:hanging="540"/>
        <w:rPr>
          <w:rFonts w:ascii="Trebuchet MS" w:hAnsi="Trebuchet MS"/>
        </w:rPr>
      </w:pPr>
      <w:r w:rsidRPr="002B0AC3">
        <w:rPr>
          <w:rFonts w:ascii="Trebuchet MS" w:hAnsi="Trebuchet MS"/>
        </w:rPr>
        <w:t>Be strategic with your actions and tone.  Be professional.  Stay cool – don’t be manipulated into showing anger (unless it is part of your strategy to show anger).</w:t>
      </w:r>
    </w:p>
    <w:p w14:paraId="66DF3253" w14:textId="77777777" w:rsidR="00267593" w:rsidRPr="002B0AC3" w:rsidRDefault="00267593" w:rsidP="00355D44">
      <w:pPr>
        <w:ind w:left="900" w:hanging="540"/>
        <w:rPr>
          <w:rFonts w:ascii="Trebuchet MS" w:hAnsi="Trebuchet MS"/>
        </w:rPr>
      </w:pPr>
    </w:p>
    <w:p w14:paraId="1B9A81EE" w14:textId="77777777" w:rsidR="00267593" w:rsidRPr="002B0AC3" w:rsidRDefault="00267593" w:rsidP="002A578F">
      <w:pPr>
        <w:pStyle w:val="ListParagraph"/>
        <w:numPr>
          <w:ilvl w:val="0"/>
          <w:numId w:val="120"/>
        </w:numPr>
        <w:ind w:left="900" w:hanging="540"/>
        <w:rPr>
          <w:rFonts w:ascii="Trebuchet MS" w:hAnsi="Trebuchet MS"/>
        </w:rPr>
      </w:pPr>
      <w:r w:rsidRPr="002B0AC3">
        <w:rPr>
          <w:rFonts w:ascii="Trebuchet MS" w:hAnsi="Trebuchet MS"/>
        </w:rPr>
        <w:t>If administration treats you or the grievant in an abusive manner, keep your cool, but don’t tolerate it.  Suggest meeting again when management is more under control or, if necessary, move the grievance to the next step.</w:t>
      </w:r>
    </w:p>
    <w:p w14:paraId="117750E5" w14:textId="77777777" w:rsidR="00267593" w:rsidRPr="002B0AC3" w:rsidRDefault="00267593" w:rsidP="00355D44">
      <w:pPr>
        <w:ind w:left="900" w:hanging="540"/>
        <w:rPr>
          <w:rFonts w:ascii="Trebuchet MS" w:hAnsi="Trebuchet MS"/>
        </w:rPr>
      </w:pPr>
    </w:p>
    <w:p w14:paraId="296714F8" w14:textId="77777777" w:rsidR="00267593" w:rsidRPr="002B0AC3" w:rsidRDefault="00267593" w:rsidP="002A578F">
      <w:pPr>
        <w:pStyle w:val="ListParagraph"/>
        <w:numPr>
          <w:ilvl w:val="0"/>
          <w:numId w:val="120"/>
        </w:numPr>
        <w:ind w:left="900" w:hanging="540"/>
        <w:rPr>
          <w:rFonts w:ascii="Trebuchet MS" w:hAnsi="Trebuchet MS"/>
        </w:rPr>
      </w:pPr>
      <w:r w:rsidRPr="002B0AC3">
        <w:rPr>
          <w:rFonts w:ascii="Trebuchet MS" w:hAnsi="Trebuchet MS"/>
        </w:rPr>
        <w:t xml:space="preserve">Don’t let administration “divide and conquer”.  Never argue or disagree in front of administration.  Instead, call a union caucus. </w:t>
      </w:r>
    </w:p>
    <w:p w14:paraId="729C3546" w14:textId="77777777" w:rsidR="00267593" w:rsidRPr="002B0AC3" w:rsidRDefault="00267593" w:rsidP="00355D44">
      <w:pPr>
        <w:ind w:left="900" w:hanging="540"/>
        <w:rPr>
          <w:rFonts w:ascii="Trebuchet MS" w:hAnsi="Trebuchet MS"/>
        </w:rPr>
      </w:pPr>
    </w:p>
    <w:p w14:paraId="6DB4ADB2" w14:textId="77777777" w:rsidR="00267593" w:rsidRPr="002B0AC3" w:rsidRDefault="00267593" w:rsidP="002A578F">
      <w:pPr>
        <w:pStyle w:val="ListParagraph"/>
        <w:numPr>
          <w:ilvl w:val="0"/>
          <w:numId w:val="120"/>
        </w:numPr>
        <w:ind w:left="900" w:hanging="540"/>
        <w:rPr>
          <w:rFonts w:ascii="Trebuchet MS" w:hAnsi="Trebuchet MS"/>
        </w:rPr>
      </w:pPr>
      <w:r w:rsidRPr="002B0AC3">
        <w:rPr>
          <w:rFonts w:ascii="Trebuchet MS" w:hAnsi="Trebuchet MS"/>
        </w:rPr>
        <w:t>Where appropriate, try a problem-solving approach.  Explain the problem and encourage administration to see that a reasonable solution is in their best interest.</w:t>
      </w:r>
    </w:p>
    <w:p w14:paraId="47787BD3" w14:textId="77777777" w:rsidR="00267593" w:rsidRPr="002B0AC3" w:rsidRDefault="00267593" w:rsidP="00355D44">
      <w:pPr>
        <w:ind w:left="900" w:hanging="540"/>
        <w:rPr>
          <w:rFonts w:ascii="Trebuchet MS" w:hAnsi="Trebuchet MS"/>
        </w:rPr>
      </w:pPr>
    </w:p>
    <w:p w14:paraId="743338B9" w14:textId="77777777" w:rsidR="00267593" w:rsidRPr="002B0AC3" w:rsidRDefault="00267593" w:rsidP="002A578F">
      <w:pPr>
        <w:pStyle w:val="ListParagraph"/>
        <w:numPr>
          <w:ilvl w:val="0"/>
          <w:numId w:val="120"/>
        </w:numPr>
        <w:ind w:left="900" w:hanging="540"/>
        <w:rPr>
          <w:rFonts w:ascii="Trebuchet MS" w:hAnsi="Trebuchet MS"/>
        </w:rPr>
      </w:pPr>
      <w:r w:rsidRPr="002B0AC3">
        <w:rPr>
          <w:rFonts w:ascii="Trebuchet MS" w:hAnsi="Trebuchet MS"/>
        </w:rPr>
        <w:t>Encourage administration to talk and air their views.  A clear understanding of administration’s perspective (even if you don’t agree) will help you decide how to proceed.</w:t>
      </w:r>
    </w:p>
    <w:p w14:paraId="6C1400B3" w14:textId="77777777" w:rsidR="00267593" w:rsidRPr="002B0AC3" w:rsidRDefault="00267593" w:rsidP="00355D44">
      <w:pPr>
        <w:pStyle w:val="ListParagraph"/>
        <w:ind w:left="900" w:hanging="540"/>
        <w:rPr>
          <w:rFonts w:ascii="Trebuchet MS" w:hAnsi="Trebuchet MS"/>
        </w:rPr>
      </w:pPr>
    </w:p>
    <w:p w14:paraId="566BB7A8" w14:textId="77777777" w:rsidR="00267593" w:rsidRPr="002B0AC3" w:rsidRDefault="00267593" w:rsidP="002A578F">
      <w:pPr>
        <w:pStyle w:val="ListParagraph"/>
        <w:numPr>
          <w:ilvl w:val="0"/>
          <w:numId w:val="120"/>
        </w:numPr>
        <w:ind w:left="900" w:hanging="540"/>
        <w:rPr>
          <w:rFonts w:ascii="Trebuchet MS" w:hAnsi="Trebuchet MS"/>
        </w:rPr>
      </w:pPr>
      <w:r w:rsidRPr="002B0AC3">
        <w:rPr>
          <w:rFonts w:ascii="Trebuchet MS" w:hAnsi="Trebuchet MS"/>
        </w:rPr>
        <w:t>Ask questions and listen carefully to the answers.  Probe for areas of possible compromise.</w:t>
      </w:r>
    </w:p>
    <w:p w14:paraId="7D717FC5" w14:textId="77777777" w:rsidR="00267593" w:rsidRPr="002B0AC3" w:rsidRDefault="00267593" w:rsidP="006B08E0">
      <w:pPr>
        <w:pStyle w:val="ListParagraph"/>
        <w:rPr>
          <w:rFonts w:ascii="Trebuchet MS" w:hAnsi="Trebuchet MS"/>
        </w:rPr>
      </w:pPr>
    </w:p>
    <w:p w14:paraId="063F9D4F" w14:textId="77777777" w:rsidR="00267593" w:rsidRPr="002B0AC3" w:rsidRDefault="00267593" w:rsidP="002A578F">
      <w:pPr>
        <w:pStyle w:val="ListParagraph"/>
        <w:numPr>
          <w:ilvl w:val="0"/>
          <w:numId w:val="120"/>
        </w:numPr>
        <w:ind w:left="900" w:hanging="540"/>
        <w:rPr>
          <w:rFonts w:ascii="Trebuchet MS" w:hAnsi="Trebuchet MS"/>
        </w:rPr>
      </w:pPr>
      <w:r w:rsidRPr="002B0AC3">
        <w:rPr>
          <w:rFonts w:ascii="Trebuchet MS" w:hAnsi="Trebuchet MS"/>
        </w:rPr>
        <w:t>If administration agrees with your position and remedy, thank them and leave.  Don’t talk yourself out of a victory.</w:t>
      </w:r>
    </w:p>
    <w:p w14:paraId="5182932D" w14:textId="77777777" w:rsidR="00267593" w:rsidRPr="002B0AC3" w:rsidRDefault="00267593" w:rsidP="00355D44">
      <w:pPr>
        <w:ind w:left="900" w:hanging="540"/>
        <w:rPr>
          <w:rFonts w:ascii="Trebuchet MS" w:hAnsi="Trebuchet MS"/>
        </w:rPr>
      </w:pPr>
    </w:p>
    <w:p w14:paraId="1954F706" w14:textId="77777777" w:rsidR="00267593" w:rsidRPr="002B0AC3" w:rsidRDefault="00267593" w:rsidP="002A578F">
      <w:pPr>
        <w:pStyle w:val="ListParagraph"/>
        <w:numPr>
          <w:ilvl w:val="0"/>
          <w:numId w:val="120"/>
        </w:numPr>
        <w:ind w:left="900" w:hanging="540"/>
        <w:rPr>
          <w:rFonts w:ascii="Trebuchet MS" w:hAnsi="Trebuchet MS"/>
        </w:rPr>
      </w:pPr>
      <w:r w:rsidRPr="002B0AC3">
        <w:rPr>
          <w:rFonts w:ascii="Trebuchet MS" w:hAnsi="Trebuchet MS"/>
        </w:rPr>
        <w:t>Follow up meetings with written confirmation to administration of agreement or next steps.</w:t>
      </w:r>
    </w:p>
    <w:p w14:paraId="6B955434" w14:textId="77777777" w:rsidR="00267593" w:rsidRPr="002B0AC3" w:rsidRDefault="00267593" w:rsidP="00355D44">
      <w:pPr>
        <w:ind w:left="900" w:hanging="540"/>
        <w:rPr>
          <w:rFonts w:ascii="Trebuchet MS" w:hAnsi="Trebuchet MS"/>
        </w:rPr>
      </w:pPr>
    </w:p>
    <w:p w14:paraId="5ACC437A" w14:textId="77777777" w:rsidR="00267593" w:rsidRPr="002B0AC3" w:rsidRDefault="00267593" w:rsidP="002A578F">
      <w:pPr>
        <w:pStyle w:val="ListParagraph"/>
        <w:numPr>
          <w:ilvl w:val="0"/>
          <w:numId w:val="120"/>
        </w:numPr>
        <w:ind w:left="900" w:hanging="540"/>
        <w:rPr>
          <w:rFonts w:ascii="Trebuchet MS" w:hAnsi="Trebuchet MS"/>
        </w:rPr>
      </w:pPr>
      <w:r w:rsidRPr="002B0AC3">
        <w:rPr>
          <w:rFonts w:ascii="Trebuchet MS" w:hAnsi="Trebuchet MS"/>
        </w:rPr>
        <w:t>Keep in touch with the grievant(s) and other union members about how the meeting went.  If there’s a victory, celebrate it as a union victory that makes the workplace better and the contract stronger!</w:t>
      </w:r>
    </w:p>
    <w:p w14:paraId="33AEE2D7" w14:textId="44D85C1C" w:rsidR="008B4838" w:rsidRPr="006B08E0" w:rsidRDefault="008B4838" w:rsidP="006B08E0">
      <w:pPr>
        <w:tabs>
          <w:tab w:val="left" w:pos="514"/>
        </w:tabs>
        <w:jc w:val="center"/>
        <w:rPr>
          <w:rFonts w:ascii="Trebuchet MS" w:hAnsi="Trebuchet MS" w:cs="Arial"/>
          <w:color w:val="0000FF"/>
          <w:sz w:val="56"/>
          <w:szCs w:val="70"/>
        </w:rPr>
      </w:pPr>
    </w:p>
    <w:p w14:paraId="42BF4AD0" w14:textId="6983E632" w:rsidR="00C825A6" w:rsidRPr="002B0AC3" w:rsidRDefault="00C825A6" w:rsidP="006B08E0">
      <w:pPr>
        <w:rPr>
          <w:rFonts w:ascii="Trebuchet MS" w:hAnsi="Trebuchet MS"/>
          <w:b/>
          <w:color w:val="0070C0"/>
          <w:sz w:val="48"/>
          <w:szCs w:val="48"/>
        </w:rPr>
      </w:pPr>
      <w:r w:rsidRPr="002B0AC3">
        <w:rPr>
          <w:rFonts w:ascii="Trebuchet MS" w:hAnsi="Trebuchet MS"/>
          <w:b/>
          <w:color w:val="0070C0"/>
          <w:sz w:val="48"/>
          <w:szCs w:val="48"/>
        </w:rPr>
        <w:t>Meeting with Administration</w:t>
      </w:r>
    </w:p>
    <w:p w14:paraId="3FA5D2DF" w14:textId="77777777" w:rsidR="00C825A6" w:rsidRPr="006B08E0" w:rsidRDefault="00C825A6" w:rsidP="006B08E0">
      <w:pPr>
        <w:rPr>
          <w:rFonts w:ascii="Trebuchet MS" w:hAnsi="Trebuchet MS"/>
          <w:b/>
          <w:sz w:val="36"/>
          <w:szCs w:val="36"/>
        </w:rPr>
      </w:pPr>
      <w:r w:rsidRPr="006B08E0">
        <w:rPr>
          <w:rFonts w:ascii="Trebuchet MS" w:hAnsi="Trebuchet MS"/>
          <w:b/>
          <w:sz w:val="36"/>
          <w:szCs w:val="36"/>
        </w:rPr>
        <w:t>Preparing to Meet with Administration &amp; Meeting Roleplay</w:t>
      </w:r>
    </w:p>
    <w:p w14:paraId="57978F86" w14:textId="77777777" w:rsidR="00C825A6" w:rsidRPr="006B08E0" w:rsidRDefault="00C825A6" w:rsidP="006B08E0">
      <w:pPr>
        <w:rPr>
          <w:rFonts w:ascii="Trebuchet MS" w:hAnsi="Trebuchet MS"/>
          <w:b/>
          <w:sz w:val="36"/>
          <w:szCs w:val="36"/>
        </w:rPr>
      </w:pPr>
    </w:p>
    <w:p w14:paraId="6C69F1B3" w14:textId="77777777" w:rsidR="00C825A6" w:rsidRPr="006B08E0" w:rsidRDefault="00C825A6" w:rsidP="006B08E0">
      <w:pPr>
        <w:rPr>
          <w:rFonts w:ascii="Trebuchet MS" w:hAnsi="Trebuchet MS"/>
          <w:b/>
        </w:rPr>
      </w:pPr>
      <w:r w:rsidRPr="006B08E0">
        <w:rPr>
          <w:rFonts w:ascii="Trebuchet MS" w:hAnsi="Trebuchet MS"/>
          <w:b/>
        </w:rPr>
        <w:t>Preparation (Large Group Activity)</w:t>
      </w:r>
    </w:p>
    <w:p w14:paraId="4E50D2D2" w14:textId="77777777" w:rsidR="002B0AC3" w:rsidRDefault="002B0AC3" w:rsidP="006B08E0">
      <w:pPr>
        <w:rPr>
          <w:rFonts w:ascii="Trebuchet MS" w:hAnsi="Trebuchet MS"/>
        </w:rPr>
      </w:pPr>
    </w:p>
    <w:p w14:paraId="376A610E" w14:textId="042303AE" w:rsidR="00C825A6" w:rsidRPr="006B08E0" w:rsidRDefault="00C825A6" w:rsidP="006B08E0">
      <w:pPr>
        <w:rPr>
          <w:rFonts w:ascii="Trebuchet MS" w:hAnsi="Trebuchet MS"/>
        </w:rPr>
      </w:pPr>
      <w:r w:rsidRPr="006B08E0">
        <w:rPr>
          <w:rFonts w:ascii="Trebuchet MS" w:hAnsi="Trebuchet MS"/>
        </w:rPr>
        <w:t>Use the Terry Berry grievance from the previous activities.  Using the worksheet on the following page, prepare to meet with administration.  Develop a strategy for the grievance meeting.  You may use the Guidelines on pages 38-39 to help you plan your strategy. (The participant who will eventually roleplay the principal should excuse him/herself for this activity.)</w:t>
      </w:r>
    </w:p>
    <w:p w14:paraId="071A27D6" w14:textId="77777777" w:rsidR="00C825A6" w:rsidRPr="006B08E0" w:rsidRDefault="00C825A6" w:rsidP="006B08E0">
      <w:pPr>
        <w:rPr>
          <w:rFonts w:ascii="Trebuchet MS" w:hAnsi="Trebuchet MS"/>
        </w:rPr>
      </w:pPr>
    </w:p>
    <w:p w14:paraId="1176F6BD" w14:textId="77777777" w:rsidR="00C825A6" w:rsidRPr="006B08E0" w:rsidRDefault="00C825A6" w:rsidP="006B08E0">
      <w:pPr>
        <w:rPr>
          <w:rFonts w:ascii="Trebuchet MS" w:hAnsi="Trebuchet MS"/>
          <w:b/>
        </w:rPr>
      </w:pPr>
      <w:r w:rsidRPr="006B08E0">
        <w:rPr>
          <w:rFonts w:ascii="Trebuchet MS" w:hAnsi="Trebuchet MS"/>
          <w:b/>
        </w:rPr>
        <w:t>Role play (Large Group Activity)</w:t>
      </w:r>
    </w:p>
    <w:p w14:paraId="676B91EA" w14:textId="77777777" w:rsidR="002B0AC3" w:rsidRDefault="002B0AC3" w:rsidP="006B08E0">
      <w:pPr>
        <w:rPr>
          <w:rFonts w:ascii="Trebuchet MS" w:hAnsi="Trebuchet MS"/>
        </w:rPr>
      </w:pPr>
    </w:p>
    <w:p w14:paraId="2BF705E9" w14:textId="0DB4AD5D" w:rsidR="005D3FC7" w:rsidRPr="006B08E0" w:rsidRDefault="00C825A6" w:rsidP="006B08E0">
      <w:pPr>
        <w:rPr>
          <w:rFonts w:ascii="Trebuchet MS" w:hAnsi="Trebuchet MS"/>
        </w:rPr>
      </w:pPr>
      <w:r w:rsidRPr="006B08E0">
        <w:rPr>
          <w:rFonts w:ascii="Trebuchet MS" w:hAnsi="Trebuchet MS"/>
        </w:rPr>
        <w:t>After everyone has had a chance to develop a meeting strategy, we will ask for a group to present the grievance in front of the large group.  One team member will play the grievant and the other the role of the AR/CR.  Other group members</w:t>
      </w:r>
      <w:r w:rsidR="005D3FC7" w:rsidRPr="006B08E0">
        <w:rPr>
          <w:rFonts w:ascii="Trebuchet MS" w:hAnsi="Trebuchet MS"/>
        </w:rPr>
        <w:t xml:space="preserve"> should help out, as needed.  The trainer or another participant will play the role of the principal.</w:t>
      </w:r>
    </w:p>
    <w:p w14:paraId="3EAA91AA" w14:textId="77777777" w:rsidR="005D3FC7" w:rsidRPr="006B08E0" w:rsidRDefault="005D3FC7" w:rsidP="006B08E0">
      <w:pPr>
        <w:rPr>
          <w:rFonts w:ascii="Trebuchet MS" w:hAnsi="Trebuchet MS"/>
          <w:b/>
        </w:rPr>
      </w:pPr>
    </w:p>
    <w:p w14:paraId="30A2EE51" w14:textId="77777777" w:rsidR="005D3FC7" w:rsidRPr="006B08E0" w:rsidRDefault="005D3FC7" w:rsidP="006B08E0">
      <w:pPr>
        <w:rPr>
          <w:rFonts w:ascii="Trebuchet MS" w:hAnsi="Trebuchet MS"/>
        </w:rPr>
      </w:pPr>
      <w:r w:rsidRPr="006B08E0">
        <w:rPr>
          <w:rFonts w:ascii="Trebuchet MS" w:hAnsi="Trebuchet MS"/>
          <w:b/>
        </w:rPr>
        <w:t>Discussion after the role play</w:t>
      </w:r>
    </w:p>
    <w:p w14:paraId="66711EE1" w14:textId="77777777" w:rsidR="002B0AC3" w:rsidRDefault="002B0AC3" w:rsidP="006B08E0">
      <w:pPr>
        <w:rPr>
          <w:rFonts w:ascii="Trebuchet MS" w:hAnsi="Trebuchet MS"/>
        </w:rPr>
      </w:pPr>
    </w:p>
    <w:p w14:paraId="759D5ECE" w14:textId="24C9A2A3" w:rsidR="005D3FC7" w:rsidRPr="006B08E0" w:rsidRDefault="005D3FC7" w:rsidP="006B08E0">
      <w:pPr>
        <w:rPr>
          <w:rFonts w:ascii="Trebuchet MS" w:hAnsi="Trebuchet MS"/>
        </w:rPr>
      </w:pPr>
      <w:r w:rsidRPr="006B08E0">
        <w:rPr>
          <w:rFonts w:ascii="Trebuchet MS" w:hAnsi="Trebuchet MS"/>
        </w:rPr>
        <w:t>After the role play, we’ll discuss what was effective and brainstorm additional ideas.</w:t>
      </w:r>
    </w:p>
    <w:p w14:paraId="314B0CAF" w14:textId="77777777" w:rsidR="005D3FC7" w:rsidRPr="006B08E0" w:rsidRDefault="005D3FC7" w:rsidP="006B08E0">
      <w:pPr>
        <w:rPr>
          <w:rFonts w:ascii="Trebuchet MS" w:hAnsi="Trebuchet MS"/>
        </w:rPr>
      </w:pPr>
    </w:p>
    <w:p w14:paraId="27325531" w14:textId="77777777" w:rsidR="005D3FC7" w:rsidRPr="006B08E0" w:rsidRDefault="005D3FC7" w:rsidP="006B08E0">
      <w:pPr>
        <w:rPr>
          <w:rFonts w:ascii="Trebuchet MS" w:hAnsi="Trebuchet MS"/>
        </w:rPr>
      </w:pPr>
    </w:p>
    <w:p w14:paraId="50FAF471" w14:textId="77777777" w:rsidR="005D3FC7" w:rsidRPr="006B08E0" w:rsidRDefault="005D3FC7" w:rsidP="006B08E0">
      <w:pPr>
        <w:jc w:val="center"/>
        <w:rPr>
          <w:rFonts w:ascii="Trebuchet MS" w:hAnsi="Trebuchet MS"/>
          <w:i/>
        </w:rPr>
      </w:pPr>
      <w:r w:rsidRPr="006B08E0">
        <w:rPr>
          <w:rFonts w:ascii="Trebuchet MS" w:hAnsi="Trebuchet MS"/>
          <w:i/>
        </w:rPr>
        <w:t>If time permits, we’ll do a second round of the role play after our discussions.</w:t>
      </w:r>
    </w:p>
    <w:p w14:paraId="651DC945" w14:textId="1CF2716D" w:rsidR="00C825A6" w:rsidRPr="006B08E0" w:rsidRDefault="00C825A6" w:rsidP="006B08E0">
      <w:pPr>
        <w:tabs>
          <w:tab w:val="left" w:pos="514"/>
        </w:tabs>
        <w:jc w:val="center"/>
        <w:rPr>
          <w:rFonts w:ascii="Trebuchet MS" w:hAnsi="Trebuchet MS" w:cs="Arial"/>
          <w:color w:val="0000FF"/>
          <w:sz w:val="56"/>
          <w:szCs w:val="70"/>
        </w:rPr>
      </w:pPr>
    </w:p>
    <w:p w14:paraId="1BF61913" w14:textId="4B2CA367" w:rsidR="004513F6" w:rsidRPr="006B08E0" w:rsidRDefault="004513F6" w:rsidP="006B08E0">
      <w:pPr>
        <w:tabs>
          <w:tab w:val="left" w:pos="514"/>
        </w:tabs>
        <w:jc w:val="center"/>
        <w:rPr>
          <w:rFonts w:ascii="Trebuchet MS" w:hAnsi="Trebuchet MS" w:cs="Arial"/>
          <w:color w:val="0000FF"/>
          <w:sz w:val="56"/>
          <w:szCs w:val="70"/>
        </w:rPr>
      </w:pPr>
    </w:p>
    <w:p w14:paraId="0A85746C" w14:textId="3CD00A15" w:rsidR="004513F6" w:rsidRPr="006B08E0" w:rsidRDefault="004513F6" w:rsidP="006B08E0">
      <w:pPr>
        <w:rPr>
          <w:rFonts w:ascii="Trebuchet MS" w:hAnsi="Trebuchet MS" w:cs="Arial"/>
          <w:color w:val="0000FF"/>
          <w:sz w:val="56"/>
          <w:szCs w:val="70"/>
        </w:rPr>
      </w:pPr>
      <w:r w:rsidRPr="006B08E0">
        <w:rPr>
          <w:rFonts w:ascii="Trebuchet MS" w:hAnsi="Trebuchet MS" w:cs="Arial"/>
          <w:color w:val="0000FF"/>
          <w:sz w:val="56"/>
          <w:szCs w:val="70"/>
        </w:rPr>
        <w:br w:type="page"/>
      </w:r>
    </w:p>
    <w:p w14:paraId="1C48CCDB" w14:textId="77777777" w:rsidR="004513F6" w:rsidRPr="002B0AC3" w:rsidRDefault="004513F6" w:rsidP="006B08E0">
      <w:pPr>
        <w:rPr>
          <w:rFonts w:ascii="Trebuchet MS" w:hAnsi="Trebuchet MS"/>
          <w:b/>
          <w:color w:val="0070C0"/>
          <w:sz w:val="48"/>
          <w:szCs w:val="48"/>
        </w:rPr>
      </w:pPr>
      <w:r w:rsidRPr="002B0AC3">
        <w:rPr>
          <w:rFonts w:ascii="Trebuchet MS" w:hAnsi="Trebuchet MS"/>
          <w:b/>
          <w:color w:val="0070C0"/>
          <w:sz w:val="48"/>
          <w:szCs w:val="48"/>
        </w:rPr>
        <w:t>Meeting with Administration</w:t>
      </w:r>
    </w:p>
    <w:p w14:paraId="2FE7A648" w14:textId="77777777" w:rsidR="004513F6" w:rsidRPr="006B08E0" w:rsidRDefault="004513F6" w:rsidP="006B08E0">
      <w:pPr>
        <w:tabs>
          <w:tab w:val="left" w:pos="6932"/>
        </w:tabs>
        <w:rPr>
          <w:rFonts w:ascii="Trebuchet MS" w:hAnsi="Trebuchet MS"/>
          <w:b/>
          <w:sz w:val="36"/>
          <w:szCs w:val="36"/>
        </w:rPr>
      </w:pPr>
      <w:r w:rsidRPr="006B08E0">
        <w:rPr>
          <w:rFonts w:ascii="Trebuchet MS" w:hAnsi="Trebuchet MS"/>
          <w:b/>
          <w:sz w:val="36"/>
          <w:szCs w:val="36"/>
        </w:rPr>
        <w:t>Large Group Discussion: Preparing to Meet with Administration</w:t>
      </w:r>
    </w:p>
    <w:p w14:paraId="64E2DEE3" w14:textId="77777777" w:rsidR="004513F6" w:rsidRPr="006B08E0" w:rsidRDefault="004513F6" w:rsidP="006B08E0">
      <w:pPr>
        <w:tabs>
          <w:tab w:val="left" w:pos="6932"/>
        </w:tabs>
        <w:jc w:val="center"/>
        <w:rPr>
          <w:rFonts w:ascii="Trebuchet MS" w:hAnsi="Trebuchet MS"/>
          <w:b/>
          <w:sz w:val="36"/>
          <w:szCs w:val="36"/>
        </w:rPr>
      </w:pPr>
    </w:p>
    <w:p w14:paraId="6E8D9649" w14:textId="3F1ABAFE" w:rsidR="004513F6" w:rsidRDefault="004513F6" w:rsidP="002A578F">
      <w:pPr>
        <w:pStyle w:val="ListParagraph"/>
        <w:numPr>
          <w:ilvl w:val="0"/>
          <w:numId w:val="121"/>
        </w:numPr>
        <w:tabs>
          <w:tab w:val="left" w:pos="6932"/>
        </w:tabs>
        <w:rPr>
          <w:rFonts w:ascii="Trebuchet MS" w:hAnsi="Trebuchet MS"/>
        </w:rPr>
      </w:pPr>
      <w:r w:rsidRPr="006B08E0">
        <w:rPr>
          <w:rFonts w:ascii="Trebuchet MS" w:hAnsi="Trebuchet MS"/>
        </w:rPr>
        <w:t>What are your arguments?  Which are the strongest?  The weakest? (Cite contract sections)</w:t>
      </w:r>
    </w:p>
    <w:p w14:paraId="3B86D80A" w14:textId="7F84876C" w:rsidR="002B0AC3" w:rsidRDefault="002B0AC3" w:rsidP="002B0AC3">
      <w:pPr>
        <w:pStyle w:val="ListParagraph"/>
        <w:tabs>
          <w:tab w:val="left" w:pos="6932"/>
        </w:tabs>
        <w:rPr>
          <w:rFonts w:ascii="Trebuchet MS" w:hAnsi="Trebuchet MS"/>
        </w:rPr>
      </w:pPr>
    </w:p>
    <w:p w14:paraId="1A4C42AE" w14:textId="7AA6DE35" w:rsidR="002B0AC3" w:rsidRDefault="002B0AC3" w:rsidP="002B0AC3">
      <w:pPr>
        <w:pStyle w:val="ListParagraph"/>
        <w:tabs>
          <w:tab w:val="left" w:pos="6932"/>
        </w:tabs>
        <w:rPr>
          <w:rFonts w:ascii="Trebuchet MS" w:hAnsi="Trebuchet MS"/>
        </w:rPr>
      </w:pPr>
    </w:p>
    <w:p w14:paraId="6EA77EA7" w14:textId="7F88CD89" w:rsidR="002B0AC3" w:rsidRDefault="002B0AC3" w:rsidP="002B0AC3">
      <w:pPr>
        <w:pStyle w:val="ListParagraph"/>
        <w:tabs>
          <w:tab w:val="left" w:pos="6932"/>
        </w:tabs>
        <w:rPr>
          <w:rFonts w:ascii="Trebuchet MS" w:hAnsi="Trebuchet MS"/>
        </w:rPr>
      </w:pPr>
    </w:p>
    <w:p w14:paraId="3E4208D7" w14:textId="0659F48E" w:rsidR="002B0AC3" w:rsidRDefault="002B0AC3" w:rsidP="002B0AC3">
      <w:pPr>
        <w:pStyle w:val="ListParagraph"/>
        <w:tabs>
          <w:tab w:val="left" w:pos="6932"/>
        </w:tabs>
        <w:rPr>
          <w:rFonts w:ascii="Trebuchet MS" w:hAnsi="Trebuchet MS"/>
        </w:rPr>
      </w:pPr>
    </w:p>
    <w:p w14:paraId="440793E6" w14:textId="71C1ADC0" w:rsidR="002B0AC3" w:rsidRDefault="002B0AC3" w:rsidP="002B0AC3">
      <w:pPr>
        <w:pStyle w:val="ListParagraph"/>
        <w:tabs>
          <w:tab w:val="left" w:pos="6932"/>
        </w:tabs>
        <w:rPr>
          <w:rFonts w:ascii="Trebuchet MS" w:hAnsi="Trebuchet MS"/>
        </w:rPr>
      </w:pPr>
    </w:p>
    <w:p w14:paraId="2E339EBB" w14:textId="77777777" w:rsidR="002B0AC3" w:rsidRDefault="002B0AC3" w:rsidP="002B0AC3">
      <w:pPr>
        <w:pStyle w:val="ListParagraph"/>
        <w:tabs>
          <w:tab w:val="left" w:pos="6932"/>
        </w:tabs>
        <w:rPr>
          <w:rFonts w:ascii="Trebuchet MS" w:hAnsi="Trebuchet MS"/>
        </w:rPr>
      </w:pPr>
    </w:p>
    <w:p w14:paraId="267BEF01" w14:textId="77777777" w:rsidR="002B0AC3" w:rsidRPr="006B08E0" w:rsidRDefault="002B0AC3" w:rsidP="002B0AC3">
      <w:pPr>
        <w:pStyle w:val="ListParagraph"/>
        <w:tabs>
          <w:tab w:val="left" w:pos="6932"/>
        </w:tabs>
        <w:rPr>
          <w:rFonts w:ascii="Trebuchet MS" w:hAnsi="Trebuchet MS"/>
        </w:rPr>
      </w:pPr>
    </w:p>
    <w:p w14:paraId="79242F9B" w14:textId="77777777" w:rsidR="007C38B7" w:rsidRPr="006B08E0" w:rsidRDefault="007C38B7" w:rsidP="002A578F">
      <w:pPr>
        <w:pStyle w:val="ListParagraph"/>
        <w:numPr>
          <w:ilvl w:val="0"/>
          <w:numId w:val="121"/>
        </w:numPr>
        <w:tabs>
          <w:tab w:val="left" w:pos="6932"/>
        </w:tabs>
        <w:rPr>
          <w:rFonts w:ascii="Trebuchet MS" w:hAnsi="Trebuchet MS"/>
        </w:rPr>
      </w:pPr>
      <w:r w:rsidRPr="006B08E0">
        <w:rPr>
          <w:rFonts w:ascii="Trebuchet MS" w:hAnsi="Trebuchet MS"/>
        </w:rPr>
        <w:t xml:space="preserve">What remedy will you ask for?  </w:t>
      </w:r>
    </w:p>
    <w:p w14:paraId="7C4337C7" w14:textId="77777777" w:rsidR="007C38B7" w:rsidRPr="006B08E0" w:rsidRDefault="007C38B7" w:rsidP="006B08E0">
      <w:pPr>
        <w:tabs>
          <w:tab w:val="left" w:pos="6932"/>
        </w:tabs>
        <w:rPr>
          <w:rFonts w:ascii="Trebuchet MS" w:hAnsi="Trebuchet MS"/>
        </w:rPr>
      </w:pPr>
    </w:p>
    <w:p w14:paraId="39BFD1D8" w14:textId="0D5D28B4" w:rsidR="007C38B7" w:rsidRDefault="007C38B7" w:rsidP="006B08E0">
      <w:pPr>
        <w:tabs>
          <w:tab w:val="left" w:pos="6932"/>
        </w:tabs>
        <w:rPr>
          <w:rFonts w:ascii="Trebuchet MS" w:hAnsi="Trebuchet MS"/>
        </w:rPr>
      </w:pPr>
    </w:p>
    <w:p w14:paraId="49EF40C8" w14:textId="7A9505C1" w:rsidR="002B0AC3" w:rsidRDefault="002B0AC3" w:rsidP="006B08E0">
      <w:pPr>
        <w:tabs>
          <w:tab w:val="left" w:pos="6932"/>
        </w:tabs>
        <w:rPr>
          <w:rFonts w:ascii="Trebuchet MS" w:hAnsi="Trebuchet MS"/>
        </w:rPr>
      </w:pPr>
    </w:p>
    <w:p w14:paraId="420AB9CB" w14:textId="3086842D" w:rsidR="002B0AC3" w:rsidRDefault="002B0AC3" w:rsidP="006B08E0">
      <w:pPr>
        <w:tabs>
          <w:tab w:val="left" w:pos="6932"/>
        </w:tabs>
        <w:rPr>
          <w:rFonts w:ascii="Trebuchet MS" w:hAnsi="Trebuchet MS"/>
        </w:rPr>
      </w:pPr>
    </w:p>
    <w:p w14:paraId="33898D9D" w14:textId="77777777" w:rsidR="002B0AC3" w:rsidRDefault="002B0AC3" w:rsidP="006B08E0">
      <w:pPr>
        <w:tabs>
          <w:tab w:val="left" w:pos="6932"/>
        </w:tabs>
        <w:rPr>
          <w:rFonts w:ascii="Trebuchet MS" w:hAnsi="Trebuchet MS"/>
        </w:rPr>
      </w:pPr>
    </w:p>
    <w:p w14:paraId="6286FAF8" w14:textId="6F56E690" w:rsidR="002B0AC3" w:rsidRDefault="002B0AC3" w:rsidP="006B08E0">
      <w:pPr>
        <w:tabs>
          <w:tab w:val="left" w:pos="6932"/>
        </w:tabs>
        <w:rPr>
          <w:rFonts w:ascii="Trebuchet MS" w:hAnsi="Trebuchet MS"/>
        </w:rPr>
      </w:pPr>
    </w:p>
    <w:p w14:paraId="73D826C8" w14:textId="77777777" w:rsidR="002B0AC3" w:rsidRPr="006B08E0" w:rsidRDefault="002B0AC3" w:rsidP="006B08E0">
      <w:pPr>
        <w:tabs>
          <w:tab w:val="left" w:pos="6932"/>
        </w:tabs>
        <w:rPr>
          <w:rFonts w:ascii="Trebuchet MS" w:hAnsi="Trebuchet MS"/>
        </w:rPr>
      </w:pPr>
    </w:p>
    <w:p w14:paraId="0EE20B63" w14:textId="77777777" w:rsidR="007C38B7" w:rsidRPr="006B08E0" w:rsidRDefault="007C38B7" w:rsidP="006B08E0">
      <w:pPr>
        <w:tabs>
          <w:tab w:val="left" w:pos="6932"/>
        </w:tabs>
        <w:rPr>
          <w:rFonts w:ascii="Trebuchet MS" w:hAnsi="Trebuchet MS"/>
        </w:rPr>
      </w:pPr>
    </w:p>
    <w:p w14:paraId="10DB861F" w14:textId="77777777" w:rsidR="007C38B7" w:rsidRPr="006B08E0" w:rsidRDefault="007C38B7" w:rsidP="002A578F">
      <w:pPr>
        <w:pStyle w:val="ListParagraph"/>
        <w:numPr>
          <w:ilvl w:val="0"/>
          <w:numId w:val="121"/>
        </w:numPr>
        <w:tabs>
          <w:tab w:val="left" w:pos="6932"/>
        </w:tabs>
        <w:rPr>
          <w:rFonts w:ascii="Trebuchet MS" w:hAnsi="Trebuchet MS"/>
        </w:rPr>
      </w:pPr>
      <w:r w:rsidRPr="006B08E0">
        <w:rPr>
          <w:rFonts w:ascii="Trebuchet MS" w:hAnsi="Trebuchet MS"/>
        </w:rPr>
        <w:t>How will you maintain a united front?  How will you communicate with your co-workers?</w:t>
      </w:r>
    </w:p>
    <w:p w14:paraId="50B50CBB" w14:textId="77777777" w:rsidR="007C38B7" w:rsidRPr="006B08E0" w:rsidRDefault="007C38B7" w:rsidP="006B08E0">
      <w:pPr>
        <w:tabs>
          <w:tab w:val="left" w:pos="6932"/>
        </w:tabs>
        <w:rPr>
          <w:rFonts w:ascii="Trebuchet MS" w:hAnsi="Trebuchet MS"/>
        </w:rPr>
      </w:pPr>
    </w:p>
    <w:p w14:paraId="4CB647FC" w14:textId="4654CC41" w:rsidR="007C38B7" w:rsidRDefault="007C38B7" w:rsidP="006B08E0">
      <w:pPr>
        <w:tabs>
          <w:tab w:val="left" w:pos="6932"/>
        </w:tabs>
        <w:rPr>
          <w:rFonts w:ascii="Trebuchet MS" w:hAnsi="Trebuchet MS"/>
        </w:rPr>
      </w:pPr>
    </w:p>
    <w:p w14:paraId="3E2CAE5C" w14:textId="06E47526" w:rsidR="002B0AC3" w:rsidRDefault="002B0AC3" w:rsidP="006B08E0">
      <w:pPr>
        <w:tabs>
          <w:tab w:val="left" w:pos="6932"/>
        </w:tabs>
        <w:rPr>
          <w:rFonts w:ascii="Trebuchet MS" w:hAnsi="Trebuchet MS"/>
        </w:rPr>
      </w:pPr>
    </w:p>
    <w:p w14:paraId="056EF5A5" w14:textId="77777777" w:rsidR="002B0AC3" w:rsidRDefault="002B0AC3" w:rsidP="006B08E0">
      <w:pPr>
        <w:tabs>
          <w:tab w:val="left" w:pos="6932"/>
        </w:tabs>
        <w:rPr>
          <w:rFonts w:ascii="Trebuchet MS" w:hAnsi="Trebuchet MS"/>
        </w:rPr>
      </w:pPr>
    </w:p>
    <w:p w14:paraId="105CEA7D" w14:textId="579C6C64" w:rsidR="002B0AC3" w:rsidRDefault="002B0AC3" w:rsidP="006B08E0">
      <w:pPr>
        <w:tabs>
          <w:tab w:val="left" w:pos="6932"/>
        </w:tabs>
        <w:rPr>
          <w:rFonts w:ascii="Trebuchet MS" w:hAnsi="Trebuchet MS"/>
        </w:rPr>
      </w:pPr>
    </w:p>
    <w:p w14:paraId="26F70DE6" w14:textId="77777777" w:rsidR="002B0AC3" w:rsidRDefault="002B0AC3" w:rsidP="006B08E0">
      <w:pPr>
        <w:tabs>
          <w:tab w:val="left" w:pos="6932"/>
        </w:tabs>
        <w:rPr>
          <w:rFonts w:ascii="Trebuchet MS" w:hAnsi="Trebuchet MS"/>
        </w:rPr>
      </w:pPr>
    </w:p>
    <w:p w14:paraId="0441F664" w14:textId="77777777" w:rsidR="002B0AC3" w:rsidRPr="006B08E0" w:rsidRDefault="002B0AC3" w:rsidP="006B08E0">
      <w:pPr>
        <w:tabs>
          <w:tab w:val="left" w:pos="6932"/>
        </w:tabs>
        <w:rPr>
          <w:rFonts w:ascii="Trebuchet MS" w:hAnsi="Trebuchet MS"/>
        </w:rPr>
      </w:pPr>
    </w:p>
    <w:p w14:paraId="07F47786" w14:textId="77777777" w:rsidR="007C38B7" w:rsidRPr="006B08E0" w:rsidRDefault="007C38B7" w:rsidP="006B08E0">
      <w:pPr>
        <w:tabs>
          <w:tab w:val="left" w:pos="6932"/>
        </w:tabs>
        <w:rPr>
          <w:rFonts w:ascii="Trebuchet MS" w:hAnsi="Trebuchet MS"/>
        </w:rPr>
      </w:pPr>
    </w:p>
    <w:p w14:paraId="489A1583" w14:textId="77777777" w:rsidR="007C38B7" w:rsidRPr="006B08E0" w:rsidRDefault="007C38B7" w:rsidP="002A578F">
      <w:pPr>
        <w:pStyle w:val="ListParagraph"/>
        <w:numPr>
          <w:ilvl w:val="0"/>
          <w:numId w:val="121"/>
        </w:numPr>
        <w:tabs>
          <w:tab w:val="left" w:pos="6932"/>
        </w:tabs>
        <w:rPr>
          <w:rFonts w:ascii="Trebuchet MS" w:hAnsi="Trebuchet MS"/>
        </w:rPr>
      </w:pPr>
      <w:r w:rsidRPr="006B08E0">
        <w:rPr>
          <w:rFonts w:ascii="Trebuchet MS" w:hAnsi="Trebuchet MS"/>
        </w:rPr>
        <w:t>How will you take control of the meeting?</w:t>
      </w:r>
    </w:p>
    <w:p w14:paraId="5A382784" w14:textId="77777777" w:rsidR="007C38B7" w:rsidRPr="006B08E0" w:rsidRDefault="007C38B7" w:rsidP="006B08E0">
      <w:pPr>
        <w:tabs>
          <w:tab w:val="left" w:pos="6932"/>
        </w:tabs>
        <w:rPr>
          <w:rFonts w:ascii="Trebuchet MS" w:hAnsi="Trebuchet MS"/>
        </w:rPr>
      </w:pPr>
    </w:p>
    <w:p w14:paraId="3750E67E" w14:textId="77777777" w:rsidR="007C38B7" w:rsidRPr="006B08E0" w:rsidRDefault="007C38B7" w:rsidP="006B08E0">
      <w:pPr>
        <w:tabs>
          <w:tab w:val="left" w:pos="6932"/>
        </w:tabs>
        <w:rPr>
          <w:rFonts w:ascii="Trebuchet MS" w:hAnsi="Trebuchet MS"/>
        </w:rPr>
      </w:pPr>
    </w:p>
    <w:p w14:paraId="35A74D0F" w14:textId="71960F13" w:rsidR="007C38B7" w:rsidRDefault="007C38B7" w:rsidP="006B08E0">
      <w:pPr>
        <w:tabs>
          <w:tab w:val="left" w:pos="6932"/>
        </w:tabs>
        <w:rPr>
          <w:rFonts w:ascii="Trebuchet MS" w:hAnsi="Trebuchet MS"/>
        </w:rPr>
      </w:pPr>
    </w:p>
    <w:p w14:paraId="24CD4750" w14:textId="723581D4" w:rsidR="002B0AC3" w:rsidRDefault="002B0AC3" w:rsidP="006B08E0">
      <w:pPr>
        <w:tabs>
          <w:tab w:val="left" w:pos="6932"/>
        </w:tabs>
        <w:rPr>
          <w:rFonts w:ascii="Trebuchet MS" w:hAnsi="Trebuchet MS"/>
        </w:rPr>
      </w:pPr>
    </w:p>
    <w:p w14:paraId="09C2A3F2" w14:textId="0B182D32" w:rsidR="002B0AC3" w:rsidRDefault="002B0AC3" w:rsidP="006B08E0">
      <w:pPr>
        <w:tabs>
          <w:tab w:val="left" w:pos="6932"/>
        </w:tabs>
        <w:rPr>
          <w:rFonts w:ascii="Trebuchet MS" w:hAnsi="Trebuchet MS"/>
        </w:rPr>
      </w:pPr>
    </w:p>
    <w:p w14:paraId="398A8612" w14:textId="6EDCF4A9" w:rsidR="002B0AC3" w:rsidRDefault="002B0AC3" w:rsidP="006B08E0">
      <w:pPr>
        <w:tabs>
          <w:tab w:val="left" w:pos="6932"/>
        </w:tabs>
        <w:rPr>
          <w:rFonts w:ascii="Trebuchet MS" w:hAnsi="Trebuchet MS"/>
        </w:rPr>
      </w:pPr>
    </w:p>
    <w:p w14:paraId="2DA2FBDF" w14:textId="60A552E1" w:rsidR="002B0AC3" w:rsidRDefault="002B0AC3" w:rsidP="006B08E0">
      <w:pPr>
        <w:tabs>
          <w:tab w:val="left" w:pos="6932"/>
        </w:tabs>
        <w:rPr>
          <w:rFonts w:ascii="Trebuchet MS" w:hAnsi="Trebuchet MS"/>
        </w:rPr>
      </w:pPr>
    </w:p>
    <w:p w14:paraId="41697CC5" w14:textId="77777777" w:rsidR="002B0AC3" w:rsidRDefault="002B0AC3" w:rsidP="006B08E0">
      <w:pPr>
        <w:tabs>
          <w:tab w:val="left" w:pos="6932"/>
        </w:tabs>
        <w:rPr>
          <w:rFonts w:ascii="Trebuchet MS" w:hAnsi="Trebuchet MS"/>
        </w:rPr>
      </w:pPr>
    </w:p>
    <w:p w14:paraId="298B4050" w14:textId="5E2EF46F" w:rsidR="002B0AC3" w:rsidRDefault="002B0AC3" w:rsidP="006B08E0">
      <w:pPr>
        <w:tabs>
          <w:tab w:val="left" w:pos="6932"/>
        </w:tabs>
        <w:rPr>
          <w:rFonts w:ascii="Trebuchet MS" w:hAnsi="Trebuchet MS"/>
        </w:rPr>
      </w:pPr>
    </w:p>
    <w:p w14:paraId="4A642914" w14:textId="77777777" w:rsidR="002B0AC3" w:rsidRPr="006B08E0" w:rsidRDefault="002B0AC3" w:rsidP="006B08E0">
      <w:pPr>
        <w:tabs>
          <w:tab w:val="left" w:pos="6932"/>
        </w:tabs>
        <w:rPr>
          <w:rFonts w:ascii="Trebuchet MS" w:hAnsi="Trebuchet MS"/>
        </w:rPr>
      </w:pPr>
    </w:p>
    <w:p w14:paraId="6E4417C1" w14:textId="77777777" w:rsidR="007C38B7" w:rsidRPr="006B08E0" w:rsidRDefault="007C38B7" w:rsidP="006B08E0">
      <w:pPr>
        <w:tabs>
          <w:tab w:val="left" w:pos="6932"/>
        </w:tabs>
        <w:ind w:left="360"/>
        <w:jc w:val="center"/>
        <w:rPr>
          <w:rFonts w:ascii="Trebuchet MS" w:hAnsi="Trebuchet MS"/>
          <w:b/>
        </w:rPr>
      </w:pPr>
      <w:r w:rsidRPr="006B08E0">
        <w:rPr>
          <w:rFonts w:ascii="Trebuchet MS" w:hAnsi="Trebuchet MS"/>
          <w:b/>
        </w:rPr>
        <w:t>Now prepare the grievant!</w:t>
      </w:r>
    </w:p>
    <w:p w14:paraId="18377364" w14:textId="092D5DEC" w:rsidR="004563C0" w:rsidRPr="006B08E0" w:rsidRDefault="00AE2613" w:rsidP="006B08E0">
      <w:pPr>
        <w:rPr>
          <w:rFonts w:ascii="Trebuchet MS" w:hAnsi="Trebuchet MS"/>
          <w:b/>
          <w:color w:val="808080" w:themeColor="background1" w:themeShade="80"/>
          <w:sz w:val="48"/>
          <w:szCs w:val="48"/>
        </w:rPr>
      </w:pPr>
      <w:r w:rsidRPr="006B08E0">
        <w:rPr>
          <w:rFonts w:ascii="Trebuchet MS" w:hAnsi="Trebuchet MS" w:cs="Arial"/>
          <w:color w:val="0000FF"/>
          <w:sz w:val="56"/>
          <w:szCs w:val="70"/>
        </w:rPr>
        <w:br w:type="page"/>
      </w:r>
      <w:r w:rsidR="004563C0" w:rsidRPr="00B93998">
        <w:rPr>
          <w:rFonts w:ascii="Trebuchet MS" w:hAnsi="Trebuchet MS"/>
          <w:b/>
          <w:color w:val="0070C0"/>
          <w:sz w:val="48"/>
          <w:szCs w:val="48"/>
        </w:rPr>
        <w:t>Meeting with Administration</w:t>
      </w:r>
    </w:p>
    <w:p w14:paraId="22528C16" w14:textId="2C78CC80" w:rsidR="004563C0" w:rsidRDefault="004563C0" w:rsidP="006B08E0">
      <w:pPr>
        <w:tabs>
          <w:tab w:val="left" w:pos="6932"/>
        </w:tabs>
        <w:rPr>
          <w:rFonts w:ascii="Trebuchet MS" w:hAnsi="Trebuchet MS"/>
          <w:b/>
          <w:sz w:val="36"/>
          <w:szCs w:val="36"/>
        </w:rPr>
      </w:pPr>
      <w:r w:rsidRPr="006B08E0">
        <w:rPr>
          <w:rFonts w:ascii="Trebuchet MS" w:hAnsi="Trebuchet MS"/>
          <w:b/>
          <w:sz w:val="36"/>
          <w:szCs w:val="36"/>
        </w:rPr>
        <w:t>Roleplay Observations</w:t>
      </w:r>
    </w:p>
    <w:p w14:paraId="314A12F5" w14:textId="77777777" w:rsidR="00B93998" w:rsidRPr="006B08E0" w:rsidRDefault="00B93998" w:rsidP="006B08E0">
      <w:pPr>
        <w:tabs>
          <w:tab w:val="left" w:pos="6932"/>
        </w:tabs>
        <w:rPr>
          <w:rFonts w:ascii="Trebuchet MS" w:hAnsi="Trebuchet MS"/>
          <w:b/>
          <w:sz w:val="36"/>
          <w:szCs w:val="36"/>
        </w:rPr>
      </w:pPr>
    </w:p>
    <w:tbl>
      <w:tblPr>
        <w:tblStyle w:val="TableGrid"/>
        <w:tblW w:w="9738" w:type="dxa"/>
        <w:tblLook w:val="04A0" w:firstRow="1" w:lastRow="0" w:firstColumn="1" w:lastColumn="0" w:noHBand="0" w:noVBand="1"/>
      </w:tblPr>
      <w:tblGrid>
        <w:gridCol w:w="738"/>
        <w:gridCol w:w="2880"/>
        <w:gridCol w:w="6120"/>
      </w:tblGrid>
      <w:tr w:rsidR="006B08E0" w:rsidRPr="006B08E0" w14:paraId="065992D6" w14:textId="77777777" w:rsidTr="001D44F8">
        <w:trPr>
          <w:trHeight w:hRule="exact" w:val="775"/>
        </w:trPr>
        <w:tc>
          <w:tcPr>
            <w:tcW w:w="738" w:type="dxa"/>
            <w:shd w:val="clear" w:color="auto" w:fill="000000" w:themeFill="text1"/>
          </w:tcPr>
          <w:p w14:paraId="49470EE9" w14:textId="77777777" w:rsidR="006B08E0" w:rsidRPr="006B08E0" w:rsidRDefault="006B08E0" w:rsidP="001D44F8">
            <w:pPr>
              <w:tabs>
                <w:tab w:val="left" w:pos="6932"/>
              </w:tabs>
              <w:rPr>
                <w:rFonts w:ascii="Trebuchet MS" w:hAnsi="Trebuchet MS"/>
                <w:b/>
                <w:color w:val="FFFFFF" w:themeColor="background1"/>
                <w:szCs w:val="36"/>
              </w:rPr>
            </w:pPr>
          </w:p>
        </w:tc>
        <w:tc>
          <w:tcPr>
            <w:tcW w:w="2880" w:type="dxa"/>
            <w:shd w:val="clear" w:color="auto" w:fill="000000" w:themeFill="text1"/>
            <w:vAlign w:val="center"/>
          </w:tcPr>
          <w:p w14:paraId="4613C9A0" w14:textId="77777777" w:rsidR="006B08E0" w:rsidRPr="006B08E0" w:rsidRDefault="006B08E0" w:rsidP="001D44F8">
            <w:pPr>
              <w:tabs>
                <w:tab w:val="left" w:pos="6932"/>
              </w:tabs>
              <w:jc w:val="center"/>
              <w:rPr>
                <w:rFonts w:ascii="Trebuchet MS" w:hAnsi="Trebuchet MS"/>
                <w:b/>
                <w:color w:val="FFFFFF" w:themeColor="background1"/>
                <w:szCs w:val="36"/>
              </w:rPr>
            </w:pPr>
            <w:r w:rsidRPr="006B08E0">
              <w:rPr>
                <w:rFonts w:ascii="Trebuchet MS" w:hAnsi="Trebuchet MS"/>
                <w:b/>
                <w:color w:val="FFFFFF" w:themeColor="background1"/>
                <w:szCs w:val="36"/>
              </w:rPr>
              <w:t>Strategy</w:t>
            </w:r>
          </w:p>
        </w:tc>
        <w:tc>
          <w:tcPr>
            <w:tcW w:w="6120" w:type="dxa"/>
            <w:shd w:val="clear" w:color="auto" w:fill="000000" w:themeFill="text1"/>
            <w:vAlign w:val="center"/>
          </w:tcPr>
          <w:p w14:paraId="002AD5D2" w14:textId="77777777" w:rsidR="006B08E0" w:rsidRPr="006B08E0" w:rsidRDefault="006B08E0" w:rsidP="001D44F8">
            <w:pPr>
              <w:tabs>
                <w:tab w:val="left" w:pos="6932"/>
              </w:tabs>
              <w:jc w:val="center"/>
              <w:rPr>
                <w:rFonts w:ascii="Trebuchet MS" w:hAnsi="Trebuchet MS"/>
                <w:b/>
                <w:color w:val="FFFFFF" w:themeColor="background1"/>
                <w:sz w:val="36"/>
                <w:szCs w:val="36"/>
              </w:rPr>
            </w:pPr>
            <w:r w:rsidRPr="006B08E0">
              <w:rPr>
                <w:rFonts w:ascii="Trebuchet MS" w:hAnsi="Trebuchet MS"/>
                <w:b/>
                <w:color w:val="FFFFFF" w:themeColor="background1"/>
                <w:szCs w:val="36"/>
              </w:rPr>
              <w:t>What did you notice? What was good? What could be better?</w:t>
            </w:r>
          </w:p>
        </w:tc>
      </w:tr>
      <w:tr w:rsidR="006B08E0" w:rsidRPr="006B08E0" w14:paraId="6A9AB4B2" w14:textId="77777777" w:rsidTr="001D44F8">
        <w:trPr>
          <w:trHeight w:hRule="exact" w:val="936"/>
        </w:trPr>
        <w:tc>
          <w:tcPr>
            <w:tcW w:w="738" w:type="dxa"/>
            <w:vAlign w:val="center"/>
          </w:tcPr>
          <w:p w14:paraId="3562E267" w14:textId="77777777" w:rsidR="006B08E0" w:rsidRPr="006B08E0" w:rsidRDefault="006B08E0" w:rsidP="001D44F8">
            <w:pPr>
              <w:jc w:val="center"/>
              <w:rPr>
                <w:rFonts w:ascii="Trebuchet MS" w:hAnsi="Trebuchet MS"/>
              </w:rPr>
            </w:pPr>
            <w:r w:rsidRPr="006B08E0">
              <w:rPr>
                <w:rFonts w:ascii="Trebuchet MS" w:hAnsi="Trebuchet MS"/>
                <w:b/>
                <w:szCs w:val="36"/>
              </w:rPr>
              <w:sym w:font="Wingdings" w:char="F06F"/>
            </w:r>
          </w:p>
        </w:tc>
        <w:tc>
          <w:tcPr>
            <w:tcW w:w="2880" w:type="dxa"/>
            <w:vAlign w:val="center"/>
          </w:tcPr>
          <w:p w14:paraId="2D945648" w14:textId="77777777" w:rsidR="006B08E0" w:rsidRPr="006B08E0" w:rsidRDefault="006B08E0" w:rsidP="001D44F8">
            <w:pPr>
              <w:tabs>
                <w:tab w:val="left" w:pos="6932"/>
              </w:tabs>
              <w:jc w:val="center"/>
              <w:rPr>
                <w:rFonts w:ascii="Trebuchet MS" w:hAnsi="Trebuchet MS"/>
                <w:szCs w:val="36"/>
              </w:rPr>
            </w:pPr>
            <w:r w:rsidRPr="006B08E0">
              <w:rPr>
                <w:rFonts w:ascii="Trebuchet MS" w:hAnsi="Trebuchet MS"/>
                <w:szCs w:val="36"/>
              </w:rPr>
              <w:t>Took control of the meeting at the start</w:t>
            </w:r>
          </w:p>
        </w:tc>
        <w:tc>
          <w:tcPr>
            <w:tcW w:w="6120" w:type="dxa"/>
          </w:tcPr>
          <w:p w14:paraId="2EBED915" w14:textId="77777777" w:rsidR="006B08E0" w:rsidRPr="006B08E0" w:rsidRDefault="006B08E0" w:rsidP="001D44F8">
            <w:pPr>
              <w:tabs>
                <w:tab w:val="left" w:pos="6932"/>
              </w:tabs>
              <w:rPr>
                <w:rFonts w:ascii="Trebuchet MS" w:hAnsi="Trebuchet MS"/>
                <w:b/>
                <w:sz w:val="36"/>
                <w:szCs w:val="36"/>
              </w:rPr>
            </w:pPr>
          </w:p>
        </w:tc>
      </w:tr>
      <w:tr w:rsidR="006B08E0" w:rsidRPr="006B08E0" w14:paraId="04D35837" w14:textId="77777777" w:rsidTr="001D44F8">
        <w:trPr>
          <w:trHeight w:hRule="exact" w:val="936"/>
        </w:trPr>
        <w:tc>
          <w:tcPr>
            <w:tcW w:w="738" w:type="dxa"/>
            <w:vAlign w:val="center"/>
          </w:tcPr>
          <w:p w14:paraId="4C130819" w14:textId="77777777" w:rsidR="006B08E0" w:rsidRPr="006B08E0" w:rsidRDefault="006B08E0" w:rsidP="001D44F8">
            <w:pPr>
              <w:jc w:val="center"/>
              <w:rPr>
                <w:rFonts w:ascii="Trebuchet MS" w:hAnsi="Trebuchet MS"/>
              </w:rPr>
            </w:pPr>
            <w:r w:rsidRPr="006B08E0">
              <w:rPr>
                <w:rFonts w:ascii="Trebuchet MS" w:hAnsi="Trebuchet MS"/>
                <w:b/>
                <w:szCs w:val="36"/>
              </w:rPr>
              <w:sym w:font="Wingdings" w:char="F06F"/>
            </w:r>
          </w:p>
        </w:tc>
        <w:tc>
          <w:tcPr>
            <w:tcW w:w="2880" w:type="dxa"/>
            <w:vAlign w:val="center"/>
          </w:tcPr>
          <w:p w14:paraId="112A9574" w14:textId="77777777" w:rsidR="006B08E0" w:rsidRPr="006B08E0" w:rsidRDefault="006B08E0" w:rsidP="001D44F8">
            <w:pPr>
              <w:tabs>
                <w:tab w:val="left" w:pos="6932"/>
              </w:tabs>
              <w:jc w:val="center"/>
              <w:rPr>
                <w:rFonts w:ascii="Trebuchet MS" w:hAnsi="Trebuchet MS"/>
                <w:szCs w:val="36"/>
              </w:rPr>
            </w:pPr>
            <w:r w:rsidRPr="006B08E0">
              <w:rPr>
                <w:rFonts w:ascii="Trebuchet MS" w:hAnsi="Trebuchet MS"/>
                <w:szCs w:val="36"/>
              </w:rPr>
              <w:t>Strategic tone and demeanor</w:t>
            </w:r>
          </w:p>
        </w:tc>
        <w:tc>
          <w:tcPr>
            <w:tcW w:w="6120" w:type="dxa"/>
          </w:tcPr>
          <w:p w14:paraId="29B44BF9" w14:textId="77777777" w:rsidR="006B08E0" w:rsidRPr="006B08E0" w:rsidRDefault="006B08E0" w:rsidP="001D44F8">
            <w:pPr>
              <w:tabs>
                <w:tab w:val="left" w:pos="6932"/>
              </w:tabs>
              <w:rPr>
                <w:rFonts w:ascii="Trebuchet MS" w:hAnsi="Trebuchet MS"/>
                <w:b/>
                <w:sz w:val="36"/>
                <w:szCs w:val="36"/>
              </w:rPr>
            </w:pPr>
          </w:p>
        </w:tc>
      </w:tr>
      <w:tr w:rsidR="006B08E0" w:rsidRPr="006B08E0" w14:paraId="288B099E" w14:textId="77777777" w:rsidTr="001D44F8">
        <w:trPr>
          <w:trHeight w:hRule="exact" w:val="936"/>
        </w:trPr>
        <w:tc>
          <w:tcPr>
            <w:tcW w:w="738" w:type="dxa"/>
            <w:vAlign w:val="center"/>
          </w:tcPr>
          <w:p w14:paraId="3AEBF7C5" w14:textId="77777777" w:rsidR="006B08E0" w:rsidRPr="006B08E0" w:rsidRDefault="006B08E0" w:rsidP="001D44F8">
            <w:pPr>
              <w:tabs>
                <w:tab w:val="left" w:pos="6932"/>
              </w:tabs>
              <w:jc w:val="center"/>
              <w:rPr>
                <w:rFonts w:ascii="Trebuchet MS" w:hAnsi="Trebuchet MS"/>
                <w:b/>
                <w:szCs w:val="36"/>
              </w:rPr>
            </w:pPr>
            <w:r w:rsidRPr="006B08E0">
              <w:rPr>
                <w:rFonts w:ascii="Trebuchet MS" w:hAnsi="Trebuchet MS"/>
                <w:b/>
                <w:szCs w:val="36"/>
              </w:rPr>
              <w:sym w:font="Wingdings" w:char="F06F"/>
            </w:r>
          </w:p>
        </w:tc>
        <w:tc>
          <w:tcPr>
            <w:tcW w:w="2880" w:type="dxa"/>
            <w:vAlign w:val="center"/>
          </w:tcPr>
          <w:p w14:paraId="098D067A" w14:textId="77777777" w:rsidR="006B08E0" w:rsidRPr="006B08E0" w:rsidRDefault="006B08E0" w:rsidP="001D44F8">
            <w:pPr>
              <w:tabs>
                <w:tab w:val="left" w:pos="6932"/>
              </w:tabs>
              <w:jc w:val="center"/>
              <w:rPr>
                <w:rFonts w:ascii="Trebuchet MS" w:hAnsi="Trebuchet MS"/>
                <w:szCs w:val="36"/>
              </w:rPr>
            </w:pPr>
            <w:r w:rsidRPr="006B08E0">
              <w:rPr>
                <w:rFonts w:ascii="Trebuchet MS" w:hAnsi="Trebuchet MS"/>
                <w:szCs w:val="36"/>
              </w:rPr>
              <w:t>Terry was an active participant in the grievance meeting</w:t>
            </w:r>
          </w:p>
        </w:tc>
        <w:tc>
          <w:tcPr>
            <w:tcW w:w="6120" w:type="dxa"/>
          </w:tcPr>
          <w:p w14:paraId="023E3BDC" w14:textId="77777777" w:rsidR="006B08E0" w:rsidRPr="006B08E0" w:rsidRDefault="006B08E0" w:rsidP="001D44F8">
            <w:pPr>
              <w:tabs>
                <w:tab w:val="left" w:pos="6932"/>
              </w:tabs>
              <w:rPr>
                <w:rFonts w:ascii="Trebuchet MS" w:hAnsi="Trebuchet MS"/>
                <w:b/>
                <w:sz w:val="36"/>
                <w:szCs w:val="36"/>
              </w:rPr>
            </w:pPr>
          </w:p>
        </w:tc>
      </w:tr>
      <w:tr w:rsidR="006B08E0" w:rsidRPr="006B08E0" w14:paraId="32F86FC0" w14:textId="77777777" w:rsidTr="001D44F8">
        <w:trPr>
          <w:trHeight w:hRule="exact" w:val="936"/>
        </w:trPr>
        <w:tc>
          <w:tcPr>
            <w:tcW w:w="738" w:type="dxa"/>
            <w:vAlign w:val="center"/>
          </w:tcPr>
          <w:p w14:paraId="78FCA9B2" w14:textId="77777777" w:rsidR="006B08E0" w:rsidRPr="006B08E0" w:rsidRDefault="006B08E0" w:rsidP="001D44F8">
            <w:pPr>
              <w:jc w:val="center"/>
              <w:rPr>
                <w:rFonts w:ascii="Trebuchet MS" w:hAnsi="Trebuchet MS"/>
              </w:rPr>
            </w:pPr>
            <w:r w:rsidRPr="006B08E0">
              <w:rPr>
                <w:rFonts w:ascii="Trebuchet MS" w:hAnsi="Trebuchet MS"/>
                <w:b/>
                <w:szCs w:val="36"/>
              </w:rPr>
              <w:sym w:font="Wingdings" w:char="F06F"/>
            </w:r>
          </w:p>
        </w:tc>
        <w:tc>
          <w:tcPr>
            <w:tcW w:w="2880" w:type="dxa"/>
            <w:vAlign w:val="center"/>
          </w:tcPr>
          <w:p w14:paraId="10070475" w14:textId="77777777" w:rsidR="006B08E0" w:rsidRPr="006B08E0" w:rsidRDefault="006B08E0" w:rsidP="001D44F8">
            <w:pPr>
              <w:tabs>
                <w:tab w:val="left" w:pos="6932"/>
              </w:tabs>
              <w:jc w:val="center"/>
              <w:rPr>
                <w:rFonts w:ascii="Trebuchet MS" w:hAnsi="Trebuchet MS"/>
                <w:szCs w:val="36"/>
              </w:rPr>
            </w:pPr>
            <w:r w:rsidRPr="006B08E0">
              <w:rPr>
                <w:rFonts w:ascii="Trebuchet MS" w:hAnsi="Trebuchet MS"/>
                <w:szCs w:val="36"/>
              </w:rPr>
              <w:t>Kept the meeting focused on the grievance</w:t>
            </w:r>
          </w:p>
        </w:tc>
        <w:tc>
          <w:tcPr>
            <w:tcW w:w="6120" w:type="dxa"/>
          </w:tcPr>
          <w:p w14:paraId="7842BA77" w14:textId="77777777" w:rsidR="006B08E0" w:rsidRPr="006B08E0" w:rsidRDefault="006B08E0" w:rsidP="001D44F8">
            <w:pPr>
              <w:tabs>
                <w:tab w:val="left" w:pos="6932"/>
              </w:tabs>
              <w:rPr>
                <w:rFonts w:ascii="Trebuchet MS" w:hAnsi="Trebuchet MS"/>
                <w:b/>
                <w:sz w:val="36"/>
                <w:szCs w:val="36"/>
              </w:rPr>
            </w:pPr>
          </w:p>
        </w:tc>
      </w:tr>
      <w:tr w:rsidR="006B08E0" w:rsidRPr="006B08E0" w14:paraId="227A2B6D" w14:textId="77777777" w:rsidTr="001D44F8">
        <w:trPr>
          <w:trHeight w:hRule="exact" w:val="936"/>
        </w:trPr>
        <w:tc>
          <w:tcPr>
            <w:tcW w:w="738" w:type="dxa"/>
            <w:vAlign w:val="center"/>
          </w:tcPr>
          <w:p w14:paraId="7FE3F0CA" w14:textId="77777777" w:rsidR="006B08E0" w:rsidRPr="006B08E0" w:rsidRDefault="006B08E0" w:rsidP="001D44F8">
            <w:pPr>
              <w:jc w:val="center"/>
              <w:rPr>
                <w:rFonts w:ascii="Trebuchet MS" w:hAnsi="Trebuchet MS"/>
              </w:rPr>
            </w:pPr>
            <w:r w:rsidRPr="006B08E0">
              <w:rPr>
                <w:rFonts w:ascii="Trebuchet MS" w:hAnsi="Trebuchet MS"/>
                <w:b/>
                <w:szCs w:val="36"/>
              </w:rPr>
              <w:sym w:font="Wingdings" w:char="F06F"/>
            </w:r>
          </w:p>
        </w:tc>
        <w:tc>
          <w:tcPr>
            <w:tcW w:w="2880" w:type="dxa"/>
            <w:vAlign w:val="center"/>
          </w:tcPr>
          <w:p w14:paraId="66995FA1" w14:textId="77777777" w:rsidR="006B08E0" w:rsidRPr="006B08E0" w:rsidRDefault="006B08E0" w:rsidP="001D44F8">
            <w:pPr>
              <w:tabs>
                <w:tab w:val="left" w:pos="6932"/>
              </w:tabs>
              <w:jc w:val="center"/>
              <w:rPr>
                <w:rFonts w:ascii="Trebuchet MS" w:hAnsi="Trebuchet MS"/>
                <w:szCs w:val="36"/>
              </w:rPr>
            </w:pPr>
            <w:r w:rsidRPr="006B08E0">
              <w:rPr>
                <w:rFonts w:ascii="Trebuchet MS" w:hAnsi="Trebuchet MS"/>
                <w:szCs w:val="36"/>
              </w:rPr>
              <w:t>Put all their arguments on the table</w:t>
            </w:r>
          </w:p>
        </w:tc>
        <w:tc>
          <w:tcPr>
            <w:tcW w:w="6120" w:type="dxa"/>
          </w:tcPr>
          <w:p w14:paraId="24F69335" w14:textId="77777777" w:rsidR="006B08E0" w:rsidRPr="006B08E0" w:rsidRDefault="006B08E0" w:rsidP="001D44F8">
            <w:pPr>
              <w:tabs>
                <w:tab w:val="left" w:pos="6932"/>
              </w:tabs>
              <w:rPr>
                <w:rFonts w:ascii="Trebuchet MS" w:hAnsi="Trebuchet MS"/>
                <w:b/>
                <w:sz w:val="36"/>
                <w:szCs w:val="36"/>
              </w:rPr>
            </w:pPr>
          </w:p>
        </w:tc>
      </w:tr>
      <w:tr w:rsidR="006B08E0" w:rsidRPr="006B08E0" w14:paraId="3153FC74" w14:textId="77777777" w:rsidTr="001D44F8">
        <w:trPr>
          <w:trHeight w:hRule="exact" w:val="936"/>
        </w:trPr>
        <w:tc>
          <w:tcPr>
            <w:tcW w:w="738" w:type="dxa"/>
            <w:vAlign w:val="center"/>
          </w:tcPr>
          <w:p w14:paraId="43E0BFE7" w14:textId="77777777" w:rsidR="006B08E0" w:rsidRPr="006B08E0" w:rsidRDefault="006B08E0" w:rsidP="001D44F8">
            <w:pPr>
              <w:jc w:val="center"/>
              <w:rPr>
                <w:rFonts w:ascii="Trebuchet MS" w:hAnsi="Trebuchet MS"/>
              </w:rPr>
            </w:pPr>
            <w:r w:rsidRPr="006B08E0">
              <w:rPr>
                <w:rFonts w:ascii="Trebuchet MS" w:hAnsi="Trebuchet MS"/>
                <w:b/>
                <w:szCs w:val="36"/>
              </w:rPr>
              <w:sym w:font="Wingdings" w:char="F06F"/>
            </w:r>
          </w:p>
        </w:tc>
        <w:tc>
          <w:tcPr>
            <w:tcW w:w="2880" w:type="dxa"/>
            <w:vAlign w:val="center"/>
          </w:tcPr>
          <w:p w14:paraId="202EC973" w14:textId="77777777" w:rsidR="006B08E0" w:rsidRPr="006B08E0" w:rsidRDefault="006B08E0" w:rsidP="001D44F8">
            <w:pPr>
              <w:tabs>
                <w:tab w:val="left" w:pos="6932"/>
              </w:tabs>
              <w:jc w:val="center"/>
              <w:rPr>
                <w:rFonts w:ascii="Trebuchet MS" w:hAnsi="Trebuchet MS"/>
                <w:szCs w:val="36"/>
              </w:rPr>
            </w:pPr>
            <w:r w:rsidRPr="006B08E0">
              <w:rPr>
                <w:rFonts w:ascii="Trebuchet MS" w:hAnsi="Trebuchet MS"/>
                <w:szCs w:val="36"/>
              </w:rPr>
              <w:t>Used the contract</w:t>
            </w:r>
          </w:p>
        </w:tc>
        <w:tc>
          <w:tcPr>
            <w:tcW w:w="6120" w:type="dxa"/>
          </w:tcPr>
          <w:p w14:paraId="3DF31406" w14:textId="77777777" w:rsidR="006B08E0" w:rsidRPr="006B08E0" w:rsidRDefault="006B08E0" w:rsidP="001D44F8">
            <w:pPr>
              <w:tabs>
                <w:tab w:val="left" w:pos="6932"/>
              </w:tabs>
              <w:rPr>
                <w:rFonts w:ascii="Trebuchet MS" w:hAnsi="Trebuchet MS"/>
                <w:b/>
                <w:sz w:val="36"/>
                <w:szCs w:val="36"/>
              </w:rPr>
            </w:pPr>
          </w:p>
        </w:tc>
      </w:tr>
      <w:tr w:rsidR="006B08E0" w:rsidRPr="006B08E0" w14:paraId="1134A184" w14:textId="77777777" w:rsidTr="001D44F8">
        <w:trPr>
          <w:trHeight w:hRule="exact" w:val="936"/>
        </w:trPr>
        <w:tc>
          <w:tcPr>
            <w:tcW w:w="738" w:type="dxa"/>
            <w:vAlign w:val="center"/>
          </w:tcPr>
          <w:p w14:paraId="7E08B28C" w14:textId="77777777" w:rsidR="006B08E0" w:rsidRPr="006B08E0" w:rsidRDefault="006B08E0" w:rsidP="001D44F8">
            <w:pPr>
              <w:jc w:val="center"/>
              <w:rPr>
                <w:rFonts w:ascii="Trebuchet MS" w:hAnsi="Trebuchet MS"/>
              </w:rPr>
            </w:pPr>
            <w:r w:rsidRPr="006B08E0">
              <w:rPr>
                <w:rFonts w:ascii="Trebuchet MS" w:hAnsi="Trebuchet MS"/>
                <w:b/>
                <w:szCs w:val="36"/>
              </w:rPr>
              <w:sym w:font="Wingdings" w:char="F06F"/>
            </w:r>
          </w:p>
        </w:tc>
        <w:tc>
          <w:tcPr>
            <w:tcW w:w="2880" w:type="dxa"/>
            <w:vAlign w:val="center"/>
          </w:tcPr>
          <w:p w14:paraId="2EB69ED8" w14:textId="77777777" w:rsidR="006B08E0" w:rsidRPr="006B08E0" w:rsidRDefault="006B08E0" w:rsidP="001D44F8">
            <w:pPr>
              <w:tabs>
                <w:tab w:val="left" w:pos="6932"/>
              </w:tabs>
              <w:jc w:val="center"/>
              <w:rPr>
                <w:rFonts w:ascii="Trebuchet MS" w:hAnsi="Trebuchet MS"/>
                <w:szCs w:val="36"/>
              </w:rPr>
            </w:pPr>
            <w:r w:rsidRPr="006B08E0">
              <w:rPr>
                <w:rFonts w:ascii="Trebuchet MS" w:hAnsi="Trebuchet MS"/>
                <w:szCs w:val="36"/>
              </w:rPr>
              <w:t>Kept a united front</w:t>
            </w:r>
          </w:p>
        </w:tc>
        <w:tc>
          <w:tcPr>
            <w:tcW w:w="6120" w:type="dxa"/>
          </w:tcPr>
          <w:p w14:paraId="2EF89338" w14:textId="77777777" w:rsidR="006B08E0" w:rsidRPr="006B08E0" w:rsidRDefault="006B08E0" w:rsidP="001D44F8">
            <w:pPr>
              <w:tabs>
                <w:tab w:val="left" w:pos="6932"/>
              </w:tabs>
              <w:rPr>
                <w:rFonts w:ascii="Trebuchet MS" w:hAnsi="Trebuchet MS"/>
                <w:b/>
                <w:sz w:val="36"/>
                <w:szCs w:val="36"/>
              </w:rPr>
            </w:pPr>
          </w:p>
        </w:tc>
      </w:tr>
      <w:tr w:rsidR="006B08E0" w:rsidRPr="006B08E0" w14:paraId="3B5BD9FD" w14:textId="77777777" w:rsidTr="001D44F8">
        <w:trPr>
          <w:trHeight w:hRule="exact" w:val="936"/>
        </w:trPr>
        <w:tc>
          <w:tcPr>
            <w:tcW w:w="738" w:type="dxa"/>
            <w:vAlign w:val="center"/>
          </w:tcPr>
          <w:p w14:paraId="2B24F416" w14:textId="77777777" w:rsidR="006B08E0" w:rsidRPr="006B08E0" w:rsidRDefault="006B08E0" w:rsidP="001D44F8">
            <w:pPr>
              <w:jc w:val="center"/>
              <w:rPr>
                <w:rFonts w:ascii="Trebuchet MS" w:hAnsi="Trebuchet MS"/>
              </w:rPr>
            </w:pPr>
            <w:r w:rsidRPr="006B08E0">
              <w:rPr>
                <w:rFonts w:ascii="Trebuchet MS" w:hAnsi="Trebuchet MS"/>
                <w:b/>
                <w:szCs w:val="36"/>
              </w:rPr>
              <w:sym w:font="Wingdings" w:char="F06F"/>
            </w:r>
          </w:p>
        </w:tc>
        <w:tc>
          <w:tcPr>
            <w:tcW w:w="2880" w:type="dxa"/>
            <w:vAlign w:val="center"/>
          </w:tcPr>
          <w:p w14:paraId="43B4AD22" w14:textId="77777777" w:rsidR="006B08E0" w:rsidRPr="006B08E0" w:rsidRDefault="006B08E0" w:rsidP="001D44F8">
            <w:pPr>
              <w:tabs>
                <w:tab w:val="left" w:pos="6932"/>
              </w:tabs>
              <w:jc w:val="center"/>
              <w:rPr>
                <w:rFonts w:ascii="Trebuchet MS" w:hAnsi="Trebuchet MS"/>
                <w:szCs w:val="36"/>
              </w:rPr>
            </w:pPr>
            <w:r w:rsidRPr="006B08E0">
              <w:rPr>
                <w:rFonts w:ascii="Trebuchet MS" w:hAnsi="Trebuchet MS"/>
                <w:szCs w:val="36"/>
              </w:rPr>
              <w:t>Encouraged the principal to air their views</w:t>
            </w:r>
          </w:p>
        </w:tc>
        <w:tc>
          <w:tcPr>
            <w:tcW w:w="6120" w:type="dxa"/>
          </w:tcPr>
          <w:p w14:paraId="0562D396" w14:textId="77777777" w:rsidR="006B08E0" w:rsidRPr="006B08E0" w:rsidRDefault="006B08E0" w:rsidP="001D44F8">
            <w:pPr>
              <w:tabs>
                <w:tab w:val="left" w:pos="6932"/>
              </w:tabs>
              <w:rPr>
                <w:rFonts w:ascii="Trebuchet MS" w:hAnsi="Trebuchet MS"/>
                <w:b/>
                <w:sz w:val="36"/>
                <w:szCs w:val="36"/>
              </w:rPr>
            </w:pPr>
          </w:p>
        </w:tc>
      </w:tr>
      <w:tr w:rsidR="006B08E0" w:rsidRPr="006B08E0" w14:paraId="201552E4" w14:textId="77777777" w:rsidTr="001D44F8">
        <w:trPr>
          <w:trHeight w:hRule="exact" w:val="936"/>
        </w:trPr>
        <w:tc>
          <w:tcPr>
            <w:tcW w:w="738" w:type="dxa"/>
            <w:vAlign w:val="center"/>
          </w:tcPr>
          <w:p w14:paraId="4DC6971A" w14:textId="77777777" w:rsidR="006B08E0" w:rsidRPr="006B08E0" w:rsidRDefault="006B08E0" w:rsidP="001D44F8">
            <w:pPr>
              <w:jc w:val="center"/>
              <w:rPr>
                <w:rFonts w:ascii="Trebuchet MS" w:hAnsi="Trebuchet MS"/>
                <w:b/>
                <w:szCs w:val="36"/>
              </w:rPr>
            </w:pPr>
            <w:r w:rsidRPr="006B08E0">
              <w:rPr>
                <w:rFonts w:ascii="Trebuchet MS" w:hAnsi="Trebuchet MS"/>
                <w:b/>
                <w:szCs w:val="36"/>
              </w:rPr>
              <w:sym w:font="Wingdings" w:char="F06F"/>
            </w:r>
          </w:p>
        </w:tc>
        <w:tc>
          <w:tcPr>
            <w:tcW w:w="2880" w:type="dxa"/>
            <w:vAlign w:val="center"/>
          </w:tcPr>
          <w:p w14:paraId="569F9244" w14:textId="77777777" w:rsidR="006B08E0" w:rsidRPr="006B08E0" w:rsidRDefault="006B08E0" w:rsidP="001D44F8">
            <w:pPr>
              <w:tabs>
                <w:tab w:val="left" w:pos="6932"/>
              </w:tabs>
              <w:jc w:val="center"/>
              <w:rPr>
                <w:rFonts w:ascii="Trebuchet MS" w:hAnsi="Trebuchet MS"/>
                <w:szCs w:val="36"/>
              </w:rPr>
            </w:pPr>
            <w:r w:rsidRPr="006B08E0">
              <w:rPr>
                <w:rFonts w:ascii="Trebuchet MS" w:hAnsi="Trebuchet MS"/>
                <w:szCs w:val="36"/>
              </w:rPr>
              <w:t>Used problem solving techniques</w:t>
            </w:r>
          </w:p>
        </w:tc>
        <w:tc>
          <w:tcPr>
            <w:tcW w:w="6120" w:type="dxa"/>
          </w:tcPr>
          <w:p w14:paraId="42BB2208" w14:textId="77777777" w:rsidR="006B08E0" w:rsidRPr="006B08E0" w:rsidRDefault="006B08E0" w:rsidP="001D44F8">
            <w:pPr>
              <w:tabs>
                <w:tab w:val="left" w:pos="6932"/>
              </w:tabs>
              <w:rPr>
                <w:rFonts w:ascii="Trebuchet MS" w:hAnsi="Trebuchet MS"/>
                <w:b/>
                <w:sz w:val="36"/>
                <w:szCs w:val="36"/>
              </w:rPr>
            </w:pPr>
          </w:p>
        </w:tc>
      </w:tr>
      <w:tr w:rsidR="006B08E0" w:rsidRPr="006B08E0" w14:paraId="310518D9" w14:textId="77777777" w:rsidTr="001D44F8">
        <w:trPr>
          <w:trHeight w:hRule="exact" w:val="936"/>
        </w:trPr>
        <w:tc>
          <w:tcPr>
            <w:tcW w:w="738" w:type="dxa"/>
            <w:vAlign w:val="center"/>
          </w:tcPr>
          <w:p w14:paraId="6D19C154" w14:textId="77777777" w:rsidR="006B08E0" w:rsidRPr="006B08E0" w:rsidRDefault="006B08E0" w:rsidP="001D44F8">
            <w:pPr>
              <w:jc w:val="center"/>
              <w:rPr>
                <w:rFonts w:ascii="Trebuchet MS" w:hAnsi="Trebuchet MS"/>
              </w:rPr>
            </w:pPr>
            <w:r w:rsidRPr="006B08E0">
              <w:rPr>
                <w:rFonts w:ascii="Trebuchet MS" w:hAnsi="Trebuchet MS"/>
                <w:b/>
                <w:szCs w:val="36"/>
              </w:rPr>
              <w:sym w:font="Wingdings" w:char="F06F"/>
            </w:r>
          </w:p>
        </w:tc>
        <w:tc>
          <w:tcPr>
            <w:tcW w:w="2880" w:type="dxa"/>
            <w:vAlign w:val="center"/>
          </w:tcPr>
          <w:p w14:paraId="101A9ED1" w14:textId="77777777" w:rsidR="006B08E0" w:rsidRPr="006B08E0" w:rsidRDefault="006B08E0" w:rsidP="001D44F8">
            <w:pPr>
              <w:tabs>
                <w:tab w:val="left" w:pos="6932"/>
              </w:tabs>
              <w:jc w:val="center"/>
              <w:rPr>
                <w:rFonts w:ascii="Trebuchet MS" w:hAnsi="Trebuchet MS"/>
                <w:szCs w:val="36"/>
              </w:rPr>
            </w:pPr>
            <w:r w:rsidRPr="006B08E0">
              <w:rPr>
                <w:rFonts w:ascii="Trebuchet MS" w:hAnsi="Trebuchet MS"/>
                <w:szCs w:val="36"/>
              </w:rPr>
              <w:t>Was persistent</w:t>
            </w:r>
          </w:p>
        </w:tc>
        <w:tc>
          <w:tcPr>
            <w:tcW w:w="6120" w:type="dxa"/>
          </w:tcPr>
          <w:p w14:paraId="684B6F98" w14:textId="77777777" w:rsidR="006B08E0" w:rsidRPr="006B08E0" w:rsidRDefault="006B08E0" w:rsidP="001D44F8">
            <w:pPr>
              <w:tabs>
                <w:tab w:val="left" w:pos="6932"/>
              </w:tabs>
              <w:rPr>
                <w:rFonts w:ascii="Trebuchet MS" w:hAnsi="Trebuchet MS"/>
                <w:b/>
                <w:sz w:val="36"/>
                <w:szCs w:val="36"/>
              </w:rPr>
            </w:pPr>
          </w:p>
        </w:tc>
      </w:tr>
      <w:tr w:rsidR="006B08E0" w:rsidRPr="006B08E0" w14:paraId="4B6EAA1F" w14:textId="77777777" w:rsidTr="001D44F8">
        <w:trPr>
          <w:trHeight w:hRule="exact" w:val="936"/>
        </w:trPr>
        <w:tc>
          <w:tcPr>
            <w:tcW w:w="738" w:type="dxa"/>
            <w:vAlign w:val="center"/>
          </w:tcPr>
          <w:p w14:paraId="2B9715A0" w14:textId="77777777" w:rsidR="006B08E0" w:rsidRPr="006B08E0" w:rsidRDefault="006B08E0" w:rsidP="001D44F8">
            <w:pPr>
              <w:jc w:val="center"/>
              <w:rPr>
                <w:rFonts w:ascii="Trebuchet MS" w:hAnsi="Trebuchet MS"/>
              </w:rPr>
            </w:pPr>
            <w:r w:rsidRPr="006B08E0">
              <w:rPr>
                <w:rFonts w:ascii="Trebuchet MS" w:hAnsi="Trebuchet MS"/>
                <w:b/>
                <w:szCs w:val="36"/>
              </w:rPr>
              <w:sym w:font="Wingdings" w:char="F06F"/>
            </w:r>
          </w:p>
        </w:tc>
        <w:tc>
          <w:tcPr>
            <w:tcW w:w="2880" w:type="dxa"/>
            <w:vAlign w:val="center"/>
          </w:tcPr>
          <w:p w14:paraId="5E2557F7" w14:textId="77777777" w:rsidR="006B08E0" w:rsidRPr="006B08E0" w:rsidRDefault="006B08E0" w:rsidP="001D44F8">
            <w:pPr>
              <w:tabs>
                <w:tab w:val="left" w:pos="6932"/>
              </w:tabs>
              <w:jc w:val="center"/>
              <w:rPr>
                <w:rFonts w:ascii="Trebuchet MS" w:hAnsi="Trebuchet MS"/>
                <w:szCs w:val="36"/>
              </w:rPr>
            </w:pPr>
            <w:r w:rsidRPr="006B08E0">
              <w:rPr>
                <w:rFonts w:ascii="Trebuchet MS" w:hAnsi="Trebuchet MS"/>
                <w:szCs w:val="36"/>
              </w:rPr>
              <w:t>Talked about a solution to the grievance</w:t>
            </w:r>
          </w:p>
        </w:tc>
        <w:tc>
          <w:tcPr>
            <w:tcW w:w="6120" w:type="dxa"/>
          </w:tcPr>
          <w:p w14:paraId="59AC8B73" w14:textId="77777777" w:rsidR="006B08E0" w:rsidRPr="006B08E0" w:rsidRDefault="006B08E0" w:rsidP="001D44F8">
            <w:pPr>
              <w:tabs>
                <w:tab w:val="left" w:pos="6932"/>
              </w:tabs>
              <w:rPr>
                <w:rFonts w:ascii="Trebuchet MS" w:hAnsi="Trebuchet MS"/>
                <w:b/>
                <w:sz w:val="36"/>
                <w:szCs w:val="36"/>
              </w:rPr>
            </w:pPr>
          </w:p>
        </w:tc>
      </w:tr>
    </w:tbl>
    <w:p w14:paraId="6DAD6EE2" w14:textId="77777777" w:rsidR="00B93998" w:rsidRDefault="00B93998" w:rsidP="00C825A6">
      <w:pPr>
        <w:tabs>
          <w:tab w:val="left" w:pos="514"/>
        </w:tabs>
        <w:jc w:val="center"/>
        <w:rPr>
          <w:rFonts w:ascii="Trebuchet MS" w:hAnsi="Trebuchet MS" w:cs="Arial"/>
          <w:color w:val="0000FF"/>
          <w:sz w:val="50"/>
          <w:szCs w:val="50"/>
        </w:rPr>
      </w:pPr>
    </w:p>
    <w:p w14:paraId="4BABD1AE" w14:textId="77777777" w:rsidR="0082081F" w:rsidRPr="0082081F" w:rsidRDefault="0082081F" w:rsidP="0082081F">
      <w:pPr>
        <w:pStyle w:val="BodyText"/>
        <w:rPr>
          <w:rFonts w:ascii="Trebuchet MS" w:hAnsi="Trebuchet MS"/>
          <w:sz w:val="50"/>
          <w:szCs w:val="50"/>
        </w:rPr>
      </w:pPr>
      <w:r w:rsidRPr="0082081F">
        <w:rPr>
          <w:rFonts w:ascii="Trebuchet MS" w:hAnsi="Trebuchet MS"/>
          <w:sz w:val="50"/>
          <w:szCs w:val="50"/>
        </w:rPr>
        <w:t>REP SCENARIOS</w:t>
      </w:r>
    </w:p>
    <w:p w14:paraId="2BBE25A9" w14:textId="77777777" w:rsidR="0082081F" w:rsidRDefault="0082081F" w:rsidP="0082081F">
      <w:pPr>
        <w:pStyle w:val="Heading1"/>
        <w:jc w:val="left"/>
        <w:rPr>
          <w:rFonts w:ascii="Trebuchet MS" w:hAnsi="Trebuchet MS"/>
          <w:sz w:val="26"/>
          <w:szCs w:val="26"/>
        </w:rPr>
      </w:pPr>
    </w:p>
    <w:p w14:paraId="1997E72A" w14:textId="4A7954FC" w:rsidR="0082081F" w:rsidRPr="0082081F" w:rsidRDefault="0082081F" w:rsidP="0082081F">
      <w:pPr>
        <w:pStyle w:val="Heading1"/>
        <w:jc w:val="left"/>
        <w:rPr>
          <w:rFonts w:ascii="Trebuchet MS" w:hAnsi="Trebuchet MS"/>
          <w:sz w:val="26"/>
          <w:szCs w:val="26"/>
          <w:u w:val="single"/>
        </w:rPr>
      </w:pPr>
      <w:r w:rsidRPr="0082081F">
        <w:rPr>
          <w:rFonts w:ascii="Trebuchet MS" w:hAnsi="Trebuchet MS"/>
          <w:sz w:val="26"/>
          <w:szCs w:val="26"/>
          <w:u w:val="single"/>
        </w:rPr>
        <w:t>Scenario #1</w:t>
      </w:r>
    </w:p>
    <w:p w14:paraId="738BFFC2" w14:textId="77777777" w:rsidR="0082081F" w:rsidRPr="0082081F" w:rsidRDefault="0082081F" w:rsidP="0082081F">
      <w:pPr>
        <w:pStyle w:val="BodyText2"/>
        <w:spacing w:after="0" w:line="240" w:lineRule="auto"/>
        <w:rPr>
          <w:rFonts w:ascii="Trebuchet MS" w:hAnsi="Trebuchet MS"/>
          <w:sz w:val="26"/>
          <w:szCs w:val="26"/>
        </w:rPr>
      </w:pPr>
      <w:r w:rsidRPr="0082081F">
        <w:rPr>
          <w:rFonts w:ascii="Trebuchet MS" w:hAnsi="Trebuchet MS"/>
          <w:sz w:val="26"/>
          <w:szCs w:val="26"/>
        </w:rPr>
        <w:t xml:space="preserve">One of the students involved in a fight took a swing at Mr. Atlas, who was trying to break up the fight.  Mr. Atlas reacted and threw the student against a wall and knocked him out.  Mr. Atlas is very ashamed of himself and wants to resign.  The principal wants to meet with Mr. Atlas and suggests that he might want to bring a rep.  Mr. Atlas asks you to attend the meeting as his rep.  </w:t>
      </w:r>
    </w:p>
    <w:p w14:paraId="5CDFBCF2" w14:textId="77777777" w:rsidR="0082081F" w:rsidRPr="0082081F" w:rsidRDefault="0082081F" w:rsidP="0082081F">
      <w:pPr>
        <w:pStyle w:val="BodyText2"/>
        <w:spacing w:after="0" w:line="240" w:lineRule="auto"/>
        <w:rPr>
          <w:rFonts w:ascii="Trebuchet MS" w:hAnsi="Trebuchet MS"/>
          <w:sz w:val="26"/>
          <w:szCs w:val="26"/>
        </w:rPr>
      </w:pPr>
    </w:p>
    <w:p w14:paraId="0E607957" w14:textId="77777777" w:rsidR="0082081F" w:rsidRPr="0082081F" w:rsidRDefault="0082081F" w:rsidP="0082081F">
      <w:pPr>
        <w:pStyle w:val="BodyText2"/>
        <w:spacing w:after="0" w:line="240" w:lineRule="auto"/>
        <w:rPr>
          <w:rFonts w:ascii="Trebuchet MS" w:hAnsi="Trebuchet MS"/>
          <w:sz w:val="26"/>
          <w:szCs w:val="26"/>
        </w:rPr>
      </w:pPr>
      <w:r w:rsidRPr="0082081F">
        <w:rPr>
          <w:rFonts w:ascii="Trebuchet MS" w:hAnsi="Trebuchet MS"/>
          <w:sz w:val="26"/>
          <w:szCs w:val="26"/>
        </w:rPr>
        <w:t>What would you do?</w:t>
      </w:r>
    </w:p>
    <w:p w14:paraId="261BC7E3" w14:textId="77777777" w:rsidR="0082081F" w:rsidRPr="0082081F" w:rsidRDefault="0082081F" w:rsidP="0082081F">
      <w:pPr>
        <w:rPr>
          <w:rFonts w:ascii="Trebuchet MS" w:eastAsia="Arial Unicode MS" w:hAnsi="Trebuchet MS" w:cs="Arial Unicode MS"/>
          <w:sz w:val="26"/>
          <w:szCs w:val="26"/>
        </w:rPr>
      </w:pPr>
      <w:r w:rsidRPr="0082081F">
        <w:rPr>
          <w:rFonts w:ascii="Trebuchet MS" w:hAnsi="Trebuchet MS"/>
          <w:sz w:val="26"/>
          <w:szCs w:val="26"/>
        </w:rPr>
        <w:t>What would you say in the meeting?</w:t>
      </w:r>
    </w:p>
    <w:p w14:paraId="12D01BAC" w14:textId="77777777" w:rsidR="0082081F" w:rsidRPr="0082081F" w:rsidRDefault="0082081F" w:rsidP="0082081F">
      <w:pPr>
        <w:rPr>
          <w:rFonts w:ascii="Trebuchet MS" w:hAnsi="Trebuchet MS"/>
          <w:color w:val="FFFFCC"/>
          <w:sz w:val="26"/>
          <w:szCs w:val="26"/>
        </w:rPr>
      </w:pPr>
    </w:p>
    <w:p w14:paraId="54C23E8B" w14:textId="77777777" w:rsidR="0082081F" w:rsidRPr="0082081F" w:rsidRDefault="0082081F" w:rsidP="0082081F">
      <w:pPr>
        <w:rPr>
          <w:rFonts w:ascii="Trebuchet MS" w:hAnsi="Trebuchet MS"/>
          <w:sz w:val="26"/>
          <w:szCs w:val="26"/>
          <w:u w:val="single"/>
        </w:rPr>
      </w:pPr>
      <w:r w:rsidRPr="0082081F">
        <w:rPr>
          <w:rFonts w:ascii="Trebuchet MS" w:hAnsi="Trebuchet MS"/>
          <w:b/>
          <w:bCs/>
          <w:sz w:val="26"/>
          <w:szCs w:val="26"/>
          <w:u w:val="single"/>
        </w:rPr>
        <w:t>Scenario #2</w:t>
      </w:r>
    </w:p>
    <w:p w14:paraId="3AE64904"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 xml:space="preserve">Ima Scared is told that the principal wants to see her alone to respond to a parent complaint that Ms. Scared has been acting “weird.”  Ima doesn’t want to meet with the principal alone and asks you to come with her. </w:t>
      </w:r>
    </w:p>
    <w:p w14:paraId="2F8BF539" w14:textId="77777777" w:rsidR="0082081F" w:rsidRPr="0082081F" w:rsidRDefault="0082081F" w:rsidP="0082081F">
      <w:pPr>
        <w:rPr>
          <w:rFonts w:ascii="Trebuchet MS" w:hAnsi="Trebuchet MS"/>
          <w:sz w:val="26"/>
          <w:szCs w:val="26"/>
        </w:rPr>
      </w:pPr>
    </w:p>
    <w:p w14:paraId="274B4C39"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What would you do?</w:t>
      </w:r>
    </w:p>
    <w:p w14:paraId="0EB7E93F"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What would you say in the meeting?</w:t>
      </w:r>
    </w:p>
    <w:p w14:paraId="407BD4C0"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What do you do if the principal says he wants to meet alone with Ms. Scared?</w:t>
      </w:r>
    </w:p>
    <w:p w14:paraId="699DB2CC" w14:textId="77777777" w:rsidR="0082081F" w:rsidRPr="0082081F" w:rsidRDefault="0082081F" w:rsidP="0082081F">
      <w:pPr>
        <w:pStyle w:val="BodyText2"/>
        <w:spacing w:after="0" w:line="240" w:lineRule="auto"/>
        <w:rPr>
          <w:rFonts w:ascii="Trebuchet MS" w:hAnsi="Trebuchet MS"/>
          <w:sz w:val="26"/>
          <w:szCs w:val="26"/>
        </w:rPr>
      </w:pPr>
    </w:p>
    <w:p w14:paraId="61E12F46" w14:textId="77777777" w:rsidR="0082081F" w:rsidRPr="0082081F" w:rsidRDefault="0082081F" w:rsidP="0082081F">
      <w:pPr>
        <w:rPr>
          <w:rFonts w:ascii="Trebuchet MS" w:hAnsi="Trebuchet MS"/>
          <w:sz w:val="26"/>
          <w:szCs w:val="26"/>
          <w:u w:val="single"/>
        </w:rPr>
      </w:pPr>
      <w:r w:rsidRPr="0082081F">
        <w:rPr>
          <w:rFonts w:ascii="Trebuchet MS" w:hAnsi="Trebuchet MS"/>
          <w:b/>
          <w:bCs/>
          <w:sz w:val="26"/>
          <w:szCs w:val="26"/>
          <w:u w:val="single"/>
        </w:rPr>
        <w:t>Scenario #3</w:t>
      </w:r>
    </w:p>
    <w:p w14:paraId="16DF713D"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Frieda Forgetting, an association member, is advised that her report cards and other forms are always late, and she has been written up for this two times.  The principal, Mr. P. Unctual wants to meet with Frieda.  He says he has had it!  Frieda asks you to come along as her rep.</w:t>
      </w:r>
    </w:p>
    <w:p w14:paraId="1507FEB7" w14:textId="77777777" w:rsidR="0082081F" w:rsidRPr="0082081F" w:rsidRDefault="0082081F" w:rsidP="0082081F">
      <w:pPr>
        <w:rPr>
          <w:rFonts w:ascii="Trebuchet MS" w:hAnsi="Trebuchet MS"/>
          <w:sz w:val="26"/>
          <w:szCs w:val="26"/>
        </w:rPr>
      </w:pPr>
    </w:p>
    <w:p w14:paraId="6EC365E1"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What would you do?</w:t>
      </w:r>
    </w:p>
    <w:p w14:paraId="592859CE"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What would you say in the meeting?</w:t>
      </w:r>
    </w:p>
    <w:p w14:paraId="7C0A116B"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What solutions might you suggest?</w:t>
      </w:r>
    </w:p>
    <w:p w14:paraId="294B310E" w14:textId="77777777" w:rsidR="0082081F" w:rsidRPr="0082081F" w:rsidRDefault="0082081F" w:rsidP="0082081F">
      <w:pPr>
        <w:rPr>
          <w:rFonts w:ascii="Trebuchet MS" w:hAnsi="Trebuchet MS"/>
          <w:sz w:val="26"/>
          <w:szCs w:val="26"/>
        </w:rPr>
      </w:pPr>
    </w:p>
    <w:p w14:paraId="238D521F" w14:textId="77777777" w:rsidR="0082081F" w:rsidRPr="0082081F" w:rsidRDefault="0082081F" w:rsidP="0082081F">
      <w:pPr>
        <w:rPr>
          <w:rFonts w:ascii="Trebuchet MS" w:hAnsi="Trebuchet MS"/>
          <w:sz w:val="26"/>
          <w:szCs w:val="26"/>
          <w:u w:val="single"/>
        </w:rPr>
      </w:pPr>
      <w:r w:rsidRPr="0082081F">
        <w:rPr>
          <w:rFonts w:ascii="Trebuchet MS" w:hAnsi="Trebuchet MS"/>
          <w:b/>
          <w:bCs/>
          <w:sz w:val="26"/>
          <w:szCs w:val="26"/>
          <w:u w:val="single"/>
        </w:rPr>
        <w:t>Scenario #4</w:t>
      </w:r>
    </w:p>
    <w:p w14:paraId="7F942462"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Clarence Klutz is accused of breaking a student’s finger as that child left the classroom.  Clarence says he is innocent.  The parents are filing a public complaint, and the police are also on their way.  Clarence asks you to go in with him as his rep to the meeting with the policeman and any other meetings that transpire.</w:t>
      </w:r>
    </w:p>
    <w:p w14:paraId="7144BB7C" w14:textId="77777777" w:rsidR="0082081F" w:rsidRPr="0082081F" w:rsidRDefault="0082081F" w:rsidP="0082081F">
      <w:pPr>
        <w:rPr>
          <w:rFonts w:ascii="Trebuchet MS" w:hAnsi="Trebuchet MS"/>
          <w:sz w:val="26"/>
          <w:szCs w:val="26"/>
        </w:rPr>
      </w:pPr>
    </w:p>
    <w:p w14:paraId="74D975DC"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What would you do?</w:t>
      </w:r>
    </w:p>
    <w:p w14:paraId="558B75D4"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What would you say in the meeting?</w:t>
      </w:r>
    </w:p>
    <w:p w14:paraId="6234180F" w14:textId="77777777" w:rsidR="0082081F" w:rsidRPr="0082081F" w:rsidRDefault="0082081F" w:rsidP="0082081F">
      <w:pPr>
        <w:rPr>
          <w:rFonts w:ascii="Trebuchet MS" w:hAnsi="Trebuchet MS"/>
          <w:sz w:val="26"/>
          <w:szCs w:val="26"/>
        </w:rPr>
      </w:pPr>
    </w:p>
    <w:p w14:paraId="724D6E5F" w14:textId="77777777" w:rsidR="0082081F" w:rsidRDefault="0082081F" w:rsidP="0082081F">
      <w:pPr>
        <w:rPr>
          <w:rFonts w:ascii="Trebuchet MS" w:hAnsi="Trebuchet MS"/>
          <w:b/>
          <w:bCs/>
          <w:sz w:val="26"/>
          <w:szCs w:val="26"/>
        </w:rPr>
      </w:pPr>
    </w:p>
    <w:p w14:paraId="75AC59A0" w14:textId="77777777" w:rsidR="0082081F" w:rsidRDefault="0082081F" w:rsidP="0082081F">
      <w:pPr>
        <w:rPr>
          <w:rFonts w:ascii="Trebuchet MS" w:hAnsi="Trebuchet MS"/>
          <w:b/>
          <w:bCs/>
          <w:sz w:val="26"/>
          <w:szCs w:val="26"/>
        </w:rPr>
      </w:pPr>
    </w:p>
    <w:p w14:paraId="038BF3AF" w14:textId="1F901618" w:rsidR="0082081F" w:rsidRPr="0082081F" w:rsidRDefault="0082081F" w:rsidP="0082081F">
      <w:pPr>
        <w:rPr>
          <w:rFonts w:ascii="Trebuchet MS" w:hAnsi="Trebuchet MS"/>
          <w:sz w:val="26"/>
          <w:szCs w:val="26"/>
          <w:u w:val="single"/>
        </w:rPr>
      </w:pPr>
      <w:r w:rsidRPr="0082081F">
        <w:rPr>
          <w:rFonts w:ascii="Trebuchet MS" w:hAnsi="Trebuchet MS"/>
          <w:b/>
          <w:bCs/>
          <w:sz w:val="26"/>
          <w:szCs w:val="26"/>
          <w:u w:val="single"/>
        </w:rPr>
        <w:t>Scenario #5</w:t>
      </w:r>
    </w:p>
    <w:p w14:paraId="2B103A32" w14:textId="77777777" w:rsidR="0082081F" w:rsidRPr="0082081F" w:rsidRDefault="0082081F" w:rsidP="0082081F">
      <w:pPr>
        <w:tabs>
          <w:tab w:val="left" w:pos="1800"/>
        </w:tabs>
        <w:rPr>
          <w:rFonts w:ascii="Trebuchet MS" w:hAnsi="Trebuchet MS"/>
          <w:sz w:val="26"/>
          <w:szCs w:val="26"/>
        </w:rPr>
      </w:pPr>
      <w:r w:rsidRPr="0082081F">
        <w:rPr>
          <w:rFonts w:ascii="Trebuchet MS" w:hAnsi="Trebuchet MS"/>
          <w:sz w:val="26"/>
          <w:szCs w:val="26"/>
        </w:rPr>
        <w:t xml:space="preserve">The principal limits the use of paper to two reams per month per teacher.  Just to run enough for your unit tests will use all your paper.  They say these two reams are not enough and they are tired of buying their own paper to supplement.  The teachers come to you and ask you to meet with the principal and </w:t>
      </w:r>
      <w:r w:rsidRPr="0082081F">
        <w:rPr>
          <w:rFonts w:ascii="Trebuchet MS" w:hAnsi="Trebuchet MS"/>
          <w:i/>
          <w:iCs/>
          <w:sz w:val="26"/>
          <w:szCs w:val="26"/>
        </w:rPr>
        <w:t>fix</w:t>
      </w:r>
      <w:r w:rsidRPr="0082081F">
        <w:rPr>
          <w:rFonts w:ascii="Trebuchet MS" w:hAnsi="Trebuchet MS"/>
          <w:sz w:val="26"/>
          <w:szCs w:val="26"/>
        </w:rPr>
        <w:t xml:space="preserve"> this situation.</w:t>
      </w:r>
    </w:p>
    <w:p w14:paraId="28955DCB" w14:textId="77777777" w:rsidR="0082081F" w:rsidRPr="0082081F" w:rsidRDefault="0082081F" w:rsidP="0082081F">
      <w:pPr>
        <w:rPr>
          <w:rFonts w:ascii="Trebuchet MS" w:hAnsi="Trebuchet MS"/>
          <w:sz w:val="26"/>
          <w:szCs w:val="26"/>
        </w:rPr>
      </w:pPr>
    </w:p>
    <w:p w14:paraId="053BEF1F"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What would you do?</w:t>
      </w:r>
    </w:p>
    <w:p w14:paraId="6751187B"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What would you say in the meeting?</w:t>
      </w:r>
    </w:p>
    <w:p w14:paraId="2D250492" w14:textId="77777777" w:rsidR="0082081F" w:rsidRPr="0082081F" w:rsidRDefault="0082081F" w:rsidP="0082081F">
      <w:pPr>
        <w:jc w:val="both"/>
        <w:rPr>
          <w:rFonts w:ascii="Trebuchet MS" w:hAnsi="Trebuchet MS"/>
          <w:sz w:val="26"/>
          <w:szCs w:val="26"/>
        </w:rPr>
      </w:pPr>
    </w:p>
    <w:p w14:paraId="5E193A2E" w14:textId="77777777" w:rsidR="0082081F" w:rsidRPr="0082081F" w:rsidRDefault="0082081F" w:rsidP="0082081F">
      <w:pPr>
        <w:rPr>
          <w:rFonts w:ascii="Trebuchet MS" w:hAnsi="Trebuchet MS"/>
          <w:sz w:val="26"/>
          <w:szCs w:val="26"/>
          <w:u w:val="single"/>
        </w:rPr>
      </w:pPr>
      <w:r w:rsidRPr="0082081F">
        <w:rPr>
          <w:rFonts w:ascii="Trebuchet MS" w:hAnsi="Trebuchet MS"/>
          <w:b/>
          <w:bCs/>
          <w:sz w:val="26"/>
          <w:szCs w:val="26"/>
          <w:u w:val="single"/>
        </w:rPr>
        <w:t>Scenario #6</w:t>
      </w:r>
    </w:p>
    <w:p w14:paraId="08D9D92C" w14:textId="77777777" w:rsidR="0082081F" w:rsidRPr="0082081F" w:rsidRDefault="0082081F" w:rsidP="0082081F">
      <w:pPr>
        <w:jc w:val="both"/>
        <w:rPr>
          <w:rFonts w:ascii="Trebuchet MS" w:hAnsi="Trebuchet MS"/>
          <w:sz w:val="26"/>
          <w:szCs w:val="26"/>
        </w:rPr>
      </w:pPr>
      <w:r w:rsidRPr="0082081F">
        <w:rPr>
          <w:rFonts w:ascii="Trebuchet MS" w:hAnsi="Trebuchet MS"/>
          <w:sz w:val="26"/>
          <w:szCs w:val="26"/>
        </w:rPr>
        <w:t>There is a teacher who is chronically late because of childcare problems.  The principal says enough is enough and threatens to put something in your file.  He asks to meet with this teacher (Mary) and Mary asks you to go into the meeting as the Rep.</w:t>
      </w:r>
    </w:p>
    <w:p w14:paraId="286D2269" w14:textId="77777777" w:rsidR="0082081F" w:rsidRPr="0082081F" w:rsidRDefault="0082081F" w:rsidP="0082081F">
      <w:pPr>
        <w:jc w:val="both"/>
        <w:rPr>
          <w:rFonts w:ascii="Trebuchet MS" w:hAnsi="Trebuchet MS"/>
          <w:sz w:val="26"/>
          <w:szCs w:val="26"/>
        </w:rPr>
      </w:pPr>
    </w:p>
    <w:p w14:paraId="7DCDDD2C"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What would you do?</w:t>
      </w:r>
    </w:p>
    <w:p w14:paraId="5DAAE8AE" w14:textId="77777777" w:rsidR="0082081F" w:rsidRPr="0082081F" w:rsidRDefault="0082081F" w:rsidP="0082081F">
      <w:pPr>
        <w:jc w:val="both"/>
        <w:rPr>
          <w:rFonts w:ascii="Trebuchet MS" w:hAnsi="Trebuchet MS"/>
          <w:sz w:val="26"/>
          <w:szCs w:val="26"/>
        </w:rPr>
      </w:pPr>
      <w:r w:rsidRPr="0082081F">
        <w:rPr>
          <w:rFonts w:ascii="Trebuchet MS" w:hAnsi="Trebuchet MS"/>
          <w:sz w:val="26"/>
          <w:szCs w:val="26"/>
        </w:rPr>
        <w:t>What would you say in the meeting?</w:t>
      </w:r>
    </w:p>
    <w:p w14:paraId="00AD3342" w14:textId="77777777" w:rsidR="0082081F" w:rsidRPr="0082081F" w:rsidRDefault="0082081F" w:rsidP="0082081F">
      <w:pPr>
        <w:jc w:val="both"/>
        <w:rPr>
          <w:rFonts w:ascii="Trebuchet MS" w:hAnsi="Trebuchet MS"/>
          <w:sz w:val="26"/>
          <w:szCs w:val="26"/>
        </w:rPr>
      </w:pPr>
    </w:p>
    <w:p w14:paraId="3190F37E" w14:textId="77777777" w:rsidR="0082081F" w:rsidRPr="0082081F" w:rsidRDefault="0082081F" w:rsidP="0082081F">
      <w:pPr>
        <w:rPr>
          <w:rFonts w:ascii="Trebuchet MS" w:hAnsi="Trebuchet MS"/>
          <w:sz w:val="26"/>
          <w:szCs w:val="26"/>
          <w:u w:val="single"/>
        </w:rPr>
      </w:pPr>
      <w:r w:rsidRPr="0082081F">
        <w:rPr>
          <w:rFonts w:ascii="Trebuchet MS" w:hAnsi="Trebuchet MS"/>
          <w:b/>
          <w:bCs/>
          <w:sz w:val="26"/>
          <w:szCs w:val="26"/>
          <w:u w:val="single"/>
        </w:rPr>
        <w:t>Scenario #7</w:t>
      </w:r>
    </w:p>
    <w:p w14:paraId="20D9E492" w14:textId="77777777" w:rsidR="0082081F" w:rsidRPr="0082081F" w:rsidRDefault="0082081F" w:rsidP="0082081F">
      <w:pPr>
        <w:jc w:val="both"/>
        <w:rPr>
          <w:rFonts w:ascii="Trebuchet MS" w:hAnsi="Trebuchet MS"/>
          <w:sz w:val="26"/>
          <w:szCs w:val="26"/>
        </w:rPr>
      </w:pPr>
      <w:r w:rsidRPr="0082081F">
        <w:rPr>
          <w:rFonts w:ascii="Trebuchet MS" w:hAnsi="Trebuchet MS"/>
          <w:sz w:val="26"/>
          <w:szCs w:val="26"/>
        </w:rPr>
        <w:t>Your principal has decided that the teachers at your school will pilot a new language arts text.  No teachers were asked, and as a matter of fact, you have a great program going-teaming-special lesson plans, etc.  It would appear that almost all your teachers would rather wait until the District adopts a text next year to change to a new text.  The teachers ask you and the two other Reps to meet with the principal and persuade her to wait on the piloting.</w:t>
      </w:r>
    </w:p>
    <w:p w14:paraId="62226691" w14:textId="77777777" w:rsidR="0082081F" w:rsidRPr="0082081F" w:rsidRDefault="0082081F" w:rsidP="0082081F">
      <w:pPr>
        <w:jc w:val="both"/>
        <w:rPr>
          <w:rFonts w:ascii="Trebuchet MS" w:hAnsi="Trebuchet MS"/>
          <w:sz w:val="26"/>
          <w:szCs w:val="26"/>
        </w:rPr>
      </w:pPr>
    </w:p>
    <w:p w14:paraId="5CC5A4FC"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What would you do?</w:t>
      </w:r>
    </w:p>
    <w:p w14:paraId="25574F5C" w14:textId="77777777" w:rsidR="0082081F" w:rsidRPr="0082081F" w:rsidRDefault="0082081F" w:rsidP="0082081F">
      <w:pPr>
        <w:jc w:val="both"/>
        <w:rPr>
          <w:rFonts w:ascii="Trebuchet MS" w:hAnsi="Trebuchet MS"/>
          <w:sz w:val="26"/>
          <w:szCs w:val="26"/>
        </w:rPr>
      </w:pPr>
      <w:r w:rsidRPr="0082081F">
        <w:rPr>
          <w:rFonts w:ascii="Trebuchet MS" w:hAnsi="Trebuchet MS"/>
          <w:sz w:val="26"/>
          <w:szCs w:val="26"/>
        </w:rPr>
        <w:t>What would you say in the meeting?</w:t>
      </w:r>
    </w:p>
    <w:p w14:paraId="218C40E9" w14:textId="77777777" w:rsidR="0082081F" w:rsidRPr="0082081F" w:rsidRDefault="0082081F" w:rsidP="0082081F">
      <w:pPr>
        <w:jc w:val="both"/>
        <w:rPr>
          <w:rFonts w:ascii="Trebuchet MS" w:hAnsi="Trebuchet MS"/>
          <w:sz w:val="26"/>
          <w:szCs w:val="26"/>
        </w:rPr>
      </w:pPr>
    </w:p>
    <w:p w14:paraId="1CA2DEDF" w14:textId="77777777" w:rsidR="0082081F" w:rsidRPr="0082081F" w:rsidRDefault="0082081F" w:rsidP="0082081F">
      <w:pPr>
        <w:rPr>
          <w:rFonts w:ascii="Trebuchet MS" w:hAnsi="Trebuchet MS"/>
          <w:sz w:val="26"/>
          <w:szCs w:val="26"/>
          <w:u w:val="single"/>
        </w:rPr>
      </w:pPr>
      <w:r w:rsidRPr="0082081F">
        <w:rPr>
          <w:rFonts w:ascii="Trebuchet MS" w:hAnsi="Trebuchet MS"/>
          <w:b/>
          <w:bCs/>
          <w:sz w:val="26"/>
          <w:szCs w:val="26"/>
          <w:u w:val="single"/>
        </w:rPr>
        <w:t>Scenario #8</w:t>
      </w:r>
    </w:p>
    <w:p w14:paraId="2F4CDBA4" w14:textId="77777777" w:rsidR="0082081F" w:rsidRPr="0082081F" w:rsidRDefault="0082081F" w:rsidP="0082081F">
      <w:pPr>
        <w:jc w:val="both"/>
        <w:rPr>
          <w:rFonts w:ascii="Trebuchet MS" w:hAnsi="Trebuchet MS"/>
          <w:sz w:val="26"/>
          <w:szCs w:val="26"/>
        </w:rPr>
      </w:pPr>
      <w:r w:rsidRPr="0082081F">
        <w:rPr>
          <w:rFonts w:ascii="Trebuchet MS" w:hAnsi="Trebuchet MS"/>
          <w:sz w:val="26"/>
          <w:szCs w:val="26"/>
        </w:rPr>
        <w:t>The principal has asked all teachers to attend a second faculty meeting this month.  Originally, he had said there would not be a second meeting this month and almost everyone had made other plans for that day.  Now, 48 hours before the meeting, he says he has changed his mind and all teachers are to be there.  Your Contract says you must attend a minimum of 1 meeting per month but that the principal can call more than that as necessary as long as he gives reasonable notice.  You and the other reps are asked to meet with the principal and resolve this issue.</w:t>
      </w:r>
    </w:p>
    <w:p w14:paraId="3292F91F" w14:textId="77777777" w:rsidR="0082081F" w:rsidRPr="0082081F" w:rsidRDefault="0082081F" w:rsidP="0082081F">
      <w:pPr>
        <w:jc w:val="both"/>
        <w:rPr>
          <w:rFonts w:ascii="Trebuchet MS" w:hAnsi="Trebuchet MS"/>
          <w:sz w:val="26"/>
          <w:szCs w:val="26"/>
        </w:rPr>
      </w:pPr>
    </w:p>
    <w:p w14:paraId="4B6BEC3C"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What would you do?</w:t>
      </w:r>
    </w:p>
    <w:p w14:paraId="065288B3" w14:textId="77777777" w:rsidR="0082081F" w:rsidRPr="0082081F" w:rsidRDefault="0082081F" w:rsidP="0082081F">
      <w:pPr>
        <w:jc w:val="both"/>
        <w:rPr>
          <w:rFonts w:ascii="Trebuchet MS" w:hAnsi="Trebuchet MS"/>
          <w:sz w:val="26"/>
          <w:szCs w:val="26"/>
        </w:rPr>
      </w:pPr>
      <w:r w:rsidRPr="0082081F">
        <w:rPr>
          <w:rFonts w:ascii="Trebuchet MS" w:hAnsi="Trebuchet MS"/>
          <w:sz w:val="26"/>
          <w:szCs w:val="26"/>
        </w:rPr>
        <w:t>What would you say in the meeting?</w:t>
      </w:r>
    </w:p>
    <w:p w14:paraId="2752F8C5" w14:textId="77777777" w:rsidR="0082081F" w:rsidRPr="0082081F" w:rsidRDefault="0082081F" w:rsidP="0082081F">
      <w:pPr>
        <w:jc w:val="both"/>
        <w:rPr>
          <w:rFonts w:ascii="Trebuchet MS" w:hAnsi="Trebuchet MS"/>
          <w:sz w:val="26"/>
          <w:szCs w:val="26"/>
        </w:rPr>
      </w:pPr>
    </w:p>
    <w:p w14:paraId="7ED8ED9B" w14:textId="77777777" w:rsidR="0082081F" w:rsidRDefault="0082081F" w:rsidP="0082081F">
      <w:pPr>
        <w:rPr>
          <w:rFonts w:ascii="Trebuchet MS" w:hAnsi="Trebuchet MS"/>
          <w:b/>
          <w:bCs/>
          <w:sz w:val="26"/>
          <w:szCs w:val="26"/>
          <w:u w:val="single"/>
        </w:rPr>
      </w:pPr>
    </w:p>
    <w:p w14:paraId="68872D7A" w14:textId="77777777" w:rsidR="0082081F" w:rsidRDefault="0082081F" w:rsidP="0082081F">
      <w:pPr>
        <w:rPr>
          <w:rFonts w:ascii="Trebuchet MS" w:hAnsi="Trebuchet MS"/>
          <w:b/>
          <w:bCs/>
          <w:sz w:val="26"/>
          <w:szCs w:val="26"/>
          <w:u w:val="single"/>
        </w:rPr>
      </w:pPr>
    </w:p>
    <w:p w14:paraId="062E410B" w14:textId="77777777" w:rsidR="0082081F" w:rsidRDefault="0082081F" w:rsidP="0082081F">
      <w:pPr>
        <w:rPr>
          <w:rFonts w:ascii="Trebuchet MS" w:hAnsi="Trebuchet MS"/>
          <w:b/>
          <w:bCs/>
          <w:sz w:val="26"/>
          <w:szCs w:val="26"/>
          <w:u w:val="single"/>
        </w:rPr>
      </w:pPr>
    </w:p>
    <w:p w14:paraId="351E6AD2" w14:textId="24E87DC9" w:rsidR="0082081F" w:rsidRPr="0082081F" w:rsidRDefault="0082081F" w:rsidP="0082081F">
      <w:pPr>
        <w:rPr>
          <w:rFonts w:ascii="Trebuchet MS" w:hAnsi="Trebuchet MS"/>
          <w:sz w:val="26"/>
          <w:szCs w:val="26"/>
          <w:u w:val="single"/>
        </w:rPr>
      </w:pPr>
      <w:r w:rsidRPr="0082081F">
        <w:rPr>
          <w:rFonts w:ascii="Trebuchet MS" w:hAnsi="Trebuchet MS"/>
          <w:b/>
          <w:bCs/>
          <w:sz w:val="26"/>
          <w:szCs w:val="26"/>
          <w:u w:val="single"/>
        </w:rPr>
        <w:t>Scenario #9</w:t>
      </w:r>
    </w:p>
    <w:p w14:paraId="6AF4B82D" w14:textId="77777777" w:rsidR="0082081F" w:rsidRPr="0082081F" w:rsidRDefault="0082081F" w:rsidP="0082081F">
      <w:pPr>
        <w:jc w:val="both"/>
        <w:rPr>
          <w:rFonts w:ascii="Trebuchet MS" w:hAnsi="Trebuchet MS"/>
          <w:sz w:val="26"/>
          <w:szCs w:val="26"/>
        </w:rPr>
      </w:pPr>
      <w:r w:rsidRPr="0082081F">
        <w:rPr>
          <w:rFonts w:ascii="Trebuchet MS" w:hAnsi="Trebuchet MS"/>
          <w:sz w:val="26"/>
          <w:szCs w:val="26"/>
        </w:rPr>
        <w:t>The adjunct duty list has already been set for this year.  Your principal now (in January) decides to add two more duties that will require most teachers to add one adjunct duty for the year.  She says she is sorry for the inconvenience but that the parents are gung-ho about these events, and she will need teachers there supervising students.  (The Contract says the district may assign adjunct duties as long as they are reasonable in number, equitable, and staff has given input.)</w:t>
      </w:r>
    </w:p>
    <w:p w14:paraId="494A97E6" w14:textId="77777777" w:rsidR="0082081F" w:rsidRPr="0082081F" w:rsidRDefault="0082081F" w:rsidP="0082081F">
      <w:pPr>
        <w:rPr>
          <w:rFonts w:ascii="Trebuchet MS" w:hAnsi="Trebuchet MS"/>
          <w:sz w:val="26"/>
          <w:szCs w:val="26"/>
        </w:rPr>
      </w:pPr>
    </w:p>
    <w:p w14:paraId="4DB22EA4" w14:textId="77777777" w:rsidR="0082081F" w:rsidRPr="0082081F" w:rsidRDefault="0082081F" w:rsidP="0082081F">
      <w:pPr>
        <w:rPr>
          <w:rFonts w:ascii="Trebuchet MS" w:hAnsi="Trebuchet MS"/>
          <w:sz w:val="26"/>
          <w:szCs w:val="26"/>
        </w:rPr>
      </w:pPr>
      <w:r w:rsidRPr="0082081F">
        <w:rPr>
          <w:rFonts w:ascii="Trebuchet MS" w:hAnsi="Trebuchet MS"/>
          <w:sz w:val="26"/>
          <w:szCs w:val="26"/>
        </w:rPr>
        <w:t>What would you do?</w:t>
      </w:r>
    </w:p>
    <w:p w14:paraId="47B42C7C" w14:textId="77777777" w:rsidR="0082081F" w:rsidRPr="0082081F" w:rsidRDefault="0082081F" w:rsidP="0082081F">
      <w:pPr>
        <w:jc w:val="both"/>
        <w:rPr>
          <w:rFonts w:ascii="Trebuchet MS" w:hAnsi="Trebuchet MS"/>
        </w:rPr>
      </w:pPr>
      <w:r w:rsidRPr="0082081F">
        <w:rPr>
          <w:rFonts w:ascii="Trebuchet MS" w:hAnsi="Trebuchet MS"/>
          <w:sz w:val="26"/>
          <w:szCs w:val="26"/>
        </w:rPr>
        <w:t>What would you say in the meeting?</w:t>
      </w:r>
    </w:p>
    <w:p w14:paraId="602473DD" w14:textId="6AFBC6A4" w:rsidR="00DD193E" w:rsidRDefault="00DD193E" w:rsidP="00DD193E">
      <w:pPr>
        <w:jc w:val="center"/>
      </w:pPr>
      <w:r w:rsidRPr="002F5081">
        <w:rPr>
          <w:vanish/>
        </w:rPr>
        <w:t xml:space="preserve"> </w:t>
      </w:r>
    </w:p>
    <w:p w14:paraId="5800671B" w14:textId="22805572" w:rsidR="00B93998" w:rsidRDefault="00B93998" w:rsidP="00DD193E">
      <w:pPr>
        <w:jc w:val="center"/>
      </w:pPr>
    </w:p>
    <w:p w14:paraId="305AB9B3" w14:textId="2392E637" w:rsidR="00B93998" w:rsidRDefault="00B93998" w:rsidP="00DD193E">
      <w:pPr>
        <w:jc w:val="center"/>
      </w:pPr>
    </w:p>
    <w:p w14:paraId="55968BD2" w14:textId="0B7EC7D7" w:rsidR="00B93998" w:rsidRDefault="00B93998" w:rsidP="00DD193E">
      <w:pPr>
        <w:jc w:val="center"/>
      </w:pPr>
    </w:p>
    <w:p w14:paraId="19C540B3" w14:textId="3F4FD258" w:rsidR="00B93998" w:rsidRDefault="00B93998">
      <w:r>
        <w:br w:type="page"/>
      </w:r>
    </w:p>
    <w:p w14:paraId="0A3073EB" w14:textId="77777777" w:rsidR="00C60113" w:rsidRPr="00C60113" w:rsidRDefault="00C60113" w:rsidP="00C60113">
      <w:pPr>
        <w:jc w:val="center"/>
        <w:rPr>
          <w:rFonts w:ascii="Trebuchet MS" w:hAnsi="Trebuchet MS"/>
          <w:b/>
          <w:sz w:val="50"/>
          <w:szCs w:val="50"/>
        </w:rPr>
      </w:pPr>
      <w:r w:rsidRPr="00C60113">
        <w:rPr>
          <w:rFonts w:ascii="Trebuchet MS" w:hAnsi="Trebuchet MS"/>
          <w:b/>
          <w:sz w:val="50"/>
          <w:szCs w:val="50"/>
        </w:rPr>
        <w:t>Site Rep Training [</w:t>
      </w:r>
      <w:r w:rsidRPr="00C60113">
        <w:rPr>
          <w:rFonts w:ascii="Trebuchet MS" w:hAnsi="Trebuchet MS"/>
          <w:b/>
          <w:color w:val="4472C4" w:themeColor="accent1"/>
          <w:sz w:val="50"/>
          <w:szCs w:val="50"/>
        </w:rPr>
        <w:t>Member Scenario</w:t>
      </w:r>
      <w:r w:rsidRPr="00C60113">
        <w:rPr>
          <w:rFonts w:ascii="Trebuchet MS" w:hAnsi="Trebuchet MS"/>
          <w:b/>
          <w:sz w:val="50"/>
          <w:szCs w:val="50"/>
        </w:rPr>
        <w:t xml:space="preserve">] </w:t>
      </w:r>
    </w:p>
    <w:p w14:paraId="7FDBA9C0" w14:textId="77777777" w:rsidR="00C60113" w:rsidRPr="00C60113" w:rsidRDefault="00C60113" w:rsidP="00C60113">
      <w:pPr>
        <w:keepNext/>
        <w:outlineLvl w:val="0"/>
        <w:rPr>
          <w:rFonts w:ascii="Trebuchet MS" w:hAnsi="Trebuchet MS" w:cs="Arial"/>
          <w:b/>
          <w:bCs/>
          <w:sz w:val="32"/>
          <w:szCs w:val="32"/>
        </w:rPr>
      </w:pPr>
    </w:p>
    <w:p w14:paraId="290C3179" w14:textId="77777777" w:rsidR="00C60113" w:rsidRPr="00C60113" w:rsidRDefault="00C60113" w:rsidP="00C60113">
      <w:pPr>
        <w:keepNext/>
        <w:jc w:val="center"/>
        <w:outlineLvl w:val="0"/>
        <w:rPr>
          <w:rFonts w:ascii="Trebuchet MS" w:hAnsi="Trebuchet MS" w:cs="Arial"/>
          <w:b/>
          <w:bCs/>
          <w:sz w:val="32"/>
          <w:szCs w:val="32"/>
        </w:rPr>
      </w:pPr>
      <w:r w:rsidRPr="00C60113">
        <w:rPr>
          <w:rFonts w:ascii="Trebuchet MS" w:hAnsi="Trebuchet MS" w:cs="Arial"/>
          <w:b/>
          <w:bCs/>
          <w:sz w:val="32"/>
          <w:szCs w:val="32"/>
        </w:rPr>
        <w:t>“Teacher having a bad year?”</w:t>
      </w:r>
    </w:p>
    <w:p w14:paraId="53D2B936" w14:textId="77777777" w:rsidR="00C60113" w:rsidRPr="00C60113" w:rsidRDefault="00C60113" w:rsidP="00C60113">
      <w:pPr>
        <w:rPr>
          <w:rFonts w:ascii="Trebuchet MS" w:hAnsi="Trebuchet MS" w:cs="Arial"/>
          <w:sz w:val="26"/>
          <w:szCs w:val="26"/>
        </w:rPr>
      </w:pPr>
    </w:p>
    <w:p w14:paraId="561826AE" w14:textId="77777777" w:rsidR="00C60113" w:rsidRPr="00C60113" w:rsidRDefault="00C60113" w:rsidP="00C60113">
      <w:pPr>
        <w:rPr>
          <w:rFonts w:ascii="Trebuchet MS" w:hAnsi="Trebuchet MS" w:cs="Arial"/>
          <w:sz w:val="26"/>
          <w:szCs w:val="26"/>
        </w:rPr>
      </w:pPr>
      <w:r w:rsidRPr="00C60113">
        <w:rPr>
          <w:rFonts w:ascii="Trebuchet MS" w:hAnsi="Trebuchet MS" w:cs="Arial"/>
          <w:sz w:val="26"/>
          <w:szCs w:val="26"/>
        </w:rPr>
        <w:t xml:space="preserve">After returning from Winter Break, the principal (Del Linquent) at ABC High School asks you (Anita Help, a 10-year teacher) into his office to discuss an incident that happened just before the break. You have no idea what the meeting is about, nor do you ask what the meeting is about.  </w:t>
      </w:r>
    </w:p>
    <w:p w14:paraId="7790C7C9" w14:textId="77777777" w:rsidR="00C60113" w:rsidRPr="00C60113" w:rsidRDefault="00C60113" w:rsidP="00C60113">
      <w:pPr>
        <w:rPr>
          <w:rFonts w:ascii="Trebuchet MS" w:hAnsi="Trebuchet MS" w:cs="Arial"/>
          <w:sz w:val="26"/>
          <w:szCs w:val="26"/>
        </w:rPr>
      </w:pPr>
    </w:p>
    <w:p w14:paraId="084D5D6A" w14:textId="77777777" w:rsidR="00C60113" w:rsidRPr="00C60113" w:rsidRDefault="00C60113" w:rsidP="00C60113">
      <w:pPr>
        <w:rPr>
          <w:rFonts w:ascii="Trebuchet MS" w:hAnsi="Trebuchet MS" w:cs="Arial"/>
          <w:sz w:val="26"/>
          <w:szCs w:val="26"/>
        </w:rPr>
      </w:pPr>
      <w:r w:rsidRPr="00C60113">
        <w:rPr>
          <w:rFonts w:ascii="Trebuchet MS" w:hAnsi="Trebuchet MS" w:cs="Arial"/>
          <w:sz w:val="26"/>
          <w:szCs w:val="26"/>
        </w:rPr>
        <w:t>It has been a rough year for you, including issues all year with arriving to school on time and getting back to parents. You have been having car issues and a lot of other personal things going on in your life with the high cost of living and the low salaries. In fact, back in November, after multiple conversations, the principal issued you a letter of reprimand for continued tardiness. Although you didn’t like having the letter in your file, you did not seek Union representation.</w:t>
      </w:r>
    </w:p>
    <w:p w14:paraId="1B05547F" w14:textId="77777777" w:rsidR="00C60113" w:rsidRPr="00C60113" w:rsidRDefault="00C60113" w:rsidP="00C60113">
      <w:pPr>
        <w:rPr>
          <w:rFonts w:ascii="Trebuchet MS" w:hAnsi="Trebuchet MS" w:cs="Arial"/>
          <w:sz w:val="26"/>
          <w:szCs w:val="26"/>
        </w:rPr>
      </w:pPr>
    </w:p>
    <w:p w14:paraId="36874D53" w14:textId="77777777" w:rsidR="00C60113" w:rsidRPr="00C60113" w:rsidRDefault="00C60113" w:rsidP="00C60113">
      <w:pPr>
        <w:rPr>
          <w:rFonts w:ascii="Trebuchet MS" w:hAnsi="Trebuchet MS" w:cs="Arial"/>
          <w:sz w:val="26"/>
          <w:szCs w:val="26"/>
        </w:rPr>
      </w:pPr>
      <w:r w:rsidRPr="00C60113">
        <w:rPr>
          <w:rFonts w:ascii="Trebuchet MS" w:hAnsi="Trebuchet MS" w:cs="Arial"/>
          <w:sz w:val="26"/>
          <w:szCs w:val="26"/>
        </w:rPr>
        <w:t>Your year hasn’t been getting any better after the Winter Break. Recently, on January 9, 2015, you had the worst encounter with a parent of your career. A tenth grade student who has been consistently defiant and disruptive, refused to comply with a simple request to stop talking with other students during silent reading. After repeated warnings, you utilized your discretion and sent the student to the office, suspending him for 2 days. The following Monday (January 12) during the student’s second day of suspension, the father of the student entered your classroom (no students were present) to speak with you about the suspension and about your lack of consistent expectations for all students. You felt the conversation was accusatory and threatening, and after asking the father to leave (he would not leave before receiving a response from you), you felt unsafe and decided to contact campus security who escorted the parent to the school office.</w:t>
      </w:r>
    </w:p>
    <w:p w14:paraId="7FAE4409" w14:textId="77777777" w:rsidR="00C60113" w:rsidRPr="00C60113" w:rsidRDefault="00C60113" w:rsidP="00C60113">
      <w:pPr>
        <w:rPr>
          <w:rFonts w:ascii="Trebuchet MS" w:hAnsi="Trebuchet MS" w:cs="Arial"/>
          <w:sz w:val="26"/>
          <w:szCs w:val="26"/>
        </w:rPr>
      </w:pPr>
    </w:p>
    <w:p w14:paraId="5B751A22" w14:textId="77777777" w:rsidR="00C60113" w:rsidRPr="00C60113" w:rsidRDefault="00C60113" w:rsidP="00C60113">
      <w:pPr>
        <w:rPr>
          <w:rFonts w:ascii="Trebuchet MS" w:hAnsi="Trebuchet MS" w:cs="Arial"/>
          <w:sz w:val="26"/>
          <w:szCs w:val="26"/>
        </w:rPr>
      </w:pPr>
      <w:r w:rsidRPr="00C60113">
        <w:rPr>
          <w:rFonts w:ascii="Trebuchet MS" w:hAnsi="Trebuchet MS" w:cs="Arial"/>
          <w:sz w:val="26"/>
          <w:szCs w:val="26"/>
        </w:rPr>
        <w:t xml:space="preserve">At lunch the principal approached you in the teacher’s lounge and asked if he could see you after school. You agreed to come. After school, you met with the principal in his office. When the meeting began, you immediately asked that the parent, whom you believed “had barged into your classroom” be barred from the school. You also shared with the principal the threats you believed the parent had made and how you felt unsafe when that parent was on campus unescorted. The principal replied by stating that he was disappointed in your relationships with parents in general. When you objected that this parent was a clear safety threat, the principal demurred and stated that “other parents are also complaining about your conduct.” But the principal would not name these parents nor provide the exact nature of the complaints. The principal then proceeded to ask you a series of questions regarding the student you had recently suspended. At this point, you interjected stating that you would answer no further questions without your Union site rep. Visibly agitated, the principal stops the questioning and hands the following Notice of Unprofessional Conduct to you. Upon receiving the NUC, you end the meeting to go find an Association site representative. You are very distraught at what has transpired. </w:t>
      </w:r>
    </w:p>
    <w:p w14:paraId="367876C6" w14:textId="77777777" w:rsidR="00C60113" w:rsidRPr="00C60113" w:rsidRDefault="00C60113" w:rsidP="00C60113">
      <w:pPr>
        <w:rPr>
          <w:rFonts w:ascii="Trebuchet MS" w:hAnsi="Trebuchet MS" w:cs="Arial"/>
          <w:sz w:val="26"/>
          <w:szCs w:val="26"/>
        </w:rPr>
      </w:pPr>
    </w:p>
    <w:p w14:paraId="46715D66" w14:textId="77777777" w:rsidR="00C60113" w:rsidRPr="00C60113" w:rsidRDefault="00C60113" w:rsidP="00C60113">
      <w:pPr>
        <w:rPr>
          <w:rFonts w:ascii="Trebuchet MS" w:hAnsi="Trebuchet MS" w:cs="Arial"/>
          <w:b/>
          <w:sz w:val="32"/>
          <w:szCs w:val="32"/>
        </w:rPr>
      </w:pPr>
      <w:r w:rsidRPr="00C60113">
        <w:rPr>
          <w:rFonts w:ascii="Trebuchet MS" w:hAnsi="Trebuchet MS" w:cs="Arial"/>
          <w:b/>
          <w:sz w:val="32"/>
          <w:szCs w:val="32"/>
        </w:rPr>
        <w:t>Based on the above account, what should you tell the site rep?</w:t>
      </w:r>
    </w:p>
    <w:p w14:paraId="0618F93C" w14:textId="77777777" w:rsidR="00C60113" w:rsidRPr="00C60113" w:rsidRDefault="00C60113" w:rsidP="00C60113">
      <w:pPr>
        <w:rPr>
          <w:rFonts w:ascii="Trebuchet MS" w:hAnsi="Trebuchet MS" w:cs="Arial"/>
          <w:b/>
          <w:sz w:val="32"/>
          <w:szCs w:val="32"/>
        </w:rPr>
      </w:pPr>
    </w:p>
    <w:p w14:paraId="071E2AD9" w14:textId="77777777" w:rsidR="00C60113" w:rsidRPr="00C60113" w:rsidRDefault="00C60113" w:rsidP="00C60113">
      <w:pPr>
        <w:rPr>
          <w:rFonts w:ascii="Trebuchet MS" w:hAnsi="Trebuchet MS" w:cs="Arial"/>
          <w:b/>
          <w:sz w:val="32"/>
          <w:szCs w:val="32"/>
        </w:rPr>
      </w:pPr>
      <w:r w:rsidRPr="00C60113">
        <w:rPr>
          <w:rFonts w:ascii="Trebuchet MS" w:hAnsi="Trebuchet MS" w:cs="Arial"/>
          <w:b/>
          <w:sz w:val="32"/>
          <w:szCs w:val="32"/>
        </w:rPr>
        <w:t xml:space="preserve">Are there any contractual violations? </w:t>
      </w:r>
    </w:p>
    <w:p w14:paraId="2B5E7537" w14:textId="77777777" w:rsidR="00C60113" w:rsidRPr="00C60113" w:rsidRDefault="00C60113" w:rsidP="00C60113">
      <w:pPr>
        <w:rPr>
          <w:rFonts w:ascii="Trebuchet MS" w:hAnsi="Trebuchet MS" w:cs="Arial"/>
          <w:b/>
          <w:sz w:val="32"/>
          <w:szCs w:val="32"/>
        </w:rPr>
      </w:pPr>
    </w:p>
    <w:p w14:paraId="61C3832A" w14:textId="77777777" w:rsidR="00C60113" w:rsidRPr="00C60113" w:rsidRDefault="00C60113" w:rsidP="00C60113">
      <w:pPr>
        <w:rPr>
          <w:rFonts w:ascii="Trebuchet MS" w:hAnsi="Trebuchet MS" w:cs="Arial"/>
          <w:b/>
          <w:sz w:val="32"/>
          <w:szCs w:val="32"/>
        </w:rPr>
      </w:pPr>
      <w:r w:rsidRPr="00C60113">
        <w:rPr>
          <w:rFonts w:ascii="Trebuchet MS" w:hAnsi="Trebuchet MS" w:cs="Arial"/>
          <w:b/>
          <w:sz w:val="32"/>
          <w:szCs w:val="32"/>
        </w:rPr>
        <w:t>How much detail should you provide?</w:t>
      </w:r>
      <w:r w:rsidRPr="00C60113">
        <w:rPr>
          <w:rFonts w:ascii="Trebuchet MS" w:hAnsi="Trebuchet MS" w:cs="Arial"/>
          <w:sz w:val="32"/>
          <w:szCs w:val="32"/>
        </w:rPr>
        <w:t xml:space="preserve">  </w:t>
      </w:r>
    </w:p>
    <w:p w14:paraId="248BC757" w14:textId="77777777" w:rsidR="00C60113" w:rsidRDefault="00C60113" w:rsidP="00C60113">
      <w:pPr>
        <w:rPr>
          <w:i/>
          <w:sz w:val="16"/>
          <w:szCs w:val="16"/>
        </w:rPr>
      </w:pPr>
    </w:p>
    <w:p w14:paraId="216B095B" w14:textId="77777777" w:rsidR="00C60113" w:rsidRDefault="00C60113" w:rsidP="00C60113">
      <w:pPr>
        <w:rPr>
          <w:b/>
          <w:i/>
          <w:sz w:val="28"/>
          <w:szCs w:val="28"/>
        </w:rPr>
      </w:pPr>
      <w:r>
        <w:rPr>
          <w:b/>
          <w:i/>
          <w:sz w:val="28"/>
          <w:szCs w:val="28"/>
        </w:rPr>
        <w:t>______________________________________________________________________</w:t>
      </w:r>
    </w:p>
    <w:p w14:paraId="2252BD1B" w14:textId="77777777" w:rsidR="00C60113" w:rsidRPr="003065E1" w:rsidRDefault="00C60113" w:rsidP="00C60113">
      <w:pPr>
        <w:rPr>
          <w:b/>
          <w:i/>
          <w:sz w:val="40"/>
          <w:szCs w:val="40"/>
        </w:rPr>
      </w:pPr>
      <w:r>
        <w:rPr>
          <w:b/>
          <w:i/>
          <w:sz w:val="40"/>
          <w:szCs w:val="40"/>
        </w:rPr>
        <w:t xml:space="preserve">Notice of Unprofessional Conduct </w:t>
      </w:r>
    </w:p>
    <w:p w14:paraId="5B2D6E81" w14:textId="77777777" w:rsidR="00C60113" w:rsidRPr="00215718" w:rsidRDefault="00C60113" w:rsidP="00C60113">
      <w:pPr>
        <w:rPr>
          <w:i/>
          <w:sz w:val="16"/>
          <w:szCs w:val="16"/>
        </w:rPr>
      </w:pPr>
    </w:p>
    <w:p w14:paraId="78F51F74" w14:textId="77777777" w:rsidR="00C60113" w:rsidRPr="00215718" w:rsidRDefault="00C60113" w:rsidP="00C60113">
      <w:pPr>
        <w:rPr>
          <w:i/>
          <w:sz w:val="26"/>
          <w:szCs w:val="26"/>
        </w:rPr>
      </w:pPr>
      <w:r w:rsidRPr="00215718">
        <w:rPr>
          <w:i/>
          <w:sz w:val="26"/>
          <w:szCs w:val="26"/>
        </w:rPr>
        <w:t>Date:</w:t>
      </w:r>
      <w:r w:rsidRPr="00215718">
        <w:rPr>
          <w:i/>
          <w:sz w:val="26"/>
          <w:szCs w:val="26"/>
        </w:rPr>
        <w:tab/>
      </w:r>
      <w:r w:rsidRPr="00215718">
        <w:rPr>
          <w:i/>
          <w:sz w:val="26"/>
          <w:szCs w:val="26"/>
        </w:rPr>
        <w:tab/>
      </w:r>
      <w:r w:rsidRPr="00215718">
        <w:rPr>
          <w:i/>
          <w:sz w:val="26"/>
          <w:szCs w:val="26"/>
        </w:rPr>
        <w:t>January 12, 2015</w:t>
      </w:r>
    </w:p>
    <w:p w14:paraId="6EC4A81D" w14:textId="77777777" w:rsidR="00C60113" w:rsidRPr="00215718" w:rsidRDefault="00C60113" w:rsidP="00C60113">
      <w:pPr>
        <w:rPr>
          <w:i/>
          <w:sz w:val="26"/>
          <w:szCs w:val="26"/>
        </w:rPr>
      </w:pPr>
    </w:p>
    <w:p w14:paraId="09724DDC" w14:textId="77777777" w:rsidR="00C60113" w:rsidRPr="00215718" w:rsidRDefault="00C60113" w:rsidP="00C60113">
      <w:pPr>
        <w:rPr>
          <w:i/>
          <w:sz w:val="26"/>
          <w:szCs w:val="26"/>
        </w:rPr>
      </w:pPr>
      <w:r w:rsidRPr="00215718">
        <w:rPr>
          <w:i/>
          <w:sz w:val="26"/>
          <w:szCs w:val="26"/>
        </w:rPr>
        <w:t>To:</w:t>
      </w:r>
      <w:r w:rsidRPr="00215718">
        <w:rPr>
          <w:i/>
          <w:sz w:val="26"/>
          <w:szCs w:val="26"/>
        </w:rPr>
        <w:tab/>
      </w:r>
      <w:r w:rsidRPr="00215718">
        <w:rPr>
          <w:i/>
          <w:sz w:val="26"/>
          <w:szCs w:val="26"/>
        </w:rPr>
        <w:tab/>
      </w:r>
      <w:r w:rsidRPr="00215718">
        <w:rPr>
          <w:i/>
          <w:sz w:val="26"/>
          <w:szCs w:val="26"/>
        </w:rPr>
        <w:t>Anita Help</w:t>
      </w:r>
    </w:p>
    <w:p w14:paraId="0121A500" w14:textId="77777777" w:rsidR="00C60113" w:rsidRPr="00215718" w:rsidRDefault="00C60113" w:rsidP="00C60113">
      <w:pPr>
        <w:rPr>
          <w:i/>
          <w:sz w:val="26"/>
          <w:szCs w:val="26"/>
        </w:rPr>
      </w:pPr>
    </w:p>
    <w:p w14:paraId="02C3ADB2" w14:textId="77777777" w:rsidR="00C60113" w:rsidRPr="00215718" w:rsidRDefault="00C60113" w:rsidP="00C60113">
      <w:pPr>
        <w:rPr>
          <w:i/>
          <w:sz w:val="26"/>
          <w:szCs w:val="26"/>
        </w:rPr>
      </w:pPr>
      <w:r w:rsidRPr="00215718">
        <w:rPr>
          <w:i/>
          <w:sz w:val="26"/>
          <w:szCs w:val="26"/>
        </w:rPr>
        <w:t xml:space="preserve">From: </w:t>
      </w:r>
      <w:r w:rsidRPr="00215718">
        <w:rPr>
          <w:i/>
          <w:sz w:val="26"/>
          <w:szCs w:val="26"/>
        </w:rPr>
        <w:tab/>
      </w:r>
      <w:r w:rsidRPr="00215718">
        <w:rPr>
          <w:i/>
          <w:sz w:val="26"/>
          <w:szCs w:val="26"/>
        </w:rPr>
        <w:t>Del Linquent, Principal</w:t>
      </w:r>
    </w:p>
    <w:p w14:paraId="27EB3E17" w14:textId="77777777" w:rsidR="00C60113" w:rsidRPr="00215718" w:rsidRDefault="00C60113" w:rsidP="00C60113">
      <w:pPr>
        <w:rPr>
          <w:i/>
          <w:sz w:val="26"/>
          <w:szCs w:val="26"/>
        </w:rPr>
      </w:pPr>
    </w:p>
    <w:p w14:paraId="06B9AEB8" w14:textId="77777777" w:rsidR="00C60113" w:rsidRPr="00215718" w:rsidRDefault="00C60113" w:rsidP="00C60113">
      <w:pPr>
        <w:rPr>
          <w:i/>
          <w:sz w:val="26"/>
          <w:szCs w:val="26"/>
        </w:rPr>
      </w:pPr>
      <w:r w:rsidRPr="00215718">
        <w:rPr>
          <w:i/>
          <w:sz w:val="26"/>
          <w:szCs w:val="26"/>
        </w:rPr>
        <w:t xml:space="preserve">Re: </w:t>
      </w:r>
      <w:r w:rsidRPr="00215718">
        <w:rPr>
          <w:i/>
          <w:sz w:val="26"/>
          <w:szCs w:val="26"/>
        </w:rPr>
        <w:tab/>
      </w:r>
      <w:r w:rsidRPr="00215718">
        <w:rPr>
          <w:i/>
          <w:sz w:val="26"/>
          <w:szCs w:val="26"/>
        </w:rPr>
        <w:tab/>
      </w:r>
      <w:r w:rsidRPr="00215718">
        <w:rPr>
          <w:i/>
          <w:sz w:val="26"/>
          <w:szCs w:val="26"/>
        </w:rPr>
        <w:t>Parent relations</w:t>
      </w:r>
    </w:p>
    <w:p w14:paraId="1C707012" w14:textId="77777777" w:rsidR="00C60113" w:rsidRPr="00215718" w:rsidRDefault="00C60113" w:rsidP="00C60113">
      <w:pPr>
        <w:rPr>
          <w:i/>
          <w:sz w:val="26"/>
          <w:szCs w:val="26"/>
        </w:rPr>
      </w:pPr>
    </w:p>
    <w:p w14:paraId="20882C9C" w14:textId="77777777" w:rsidR="00C60113" w:rsidRPr="00215718" w:rsidRDefault="00C60113" w:rsidP="00C60113">
      <w:pPr>
        <w:rPr>
          <w:i/>
          <w:sz w:val="26"/>
          <w:szCs w:val="26"/>
        </w:rPr>
      </w:pPr>
      <w:r w:rsidRPr="00215718">
        <w:rPr>
          <w:i/>
          <w:sz w:val="26"/>
          <w:szCs w:val="26"/>
        </w:rPr>
        <w:t>I have received several complaints from parents about your treatment of students and your grading practices. These parents indicate that when they’ve attempted to contact you regarding these matters, they receive no response either in writing or by phone. Many have shared their concerns that when they have spoken with you, you are very defensive and unprofessional and do not want to meet with you because of possible retaliation by you against their children. As you know, this is a very serious concern.  Maintaining open communications with parents is essential to ensuring student success. You are directed to forward to me a draft of all your parent communications for my approval prior to sending any parent communications. You are also directed to be professional in all your future interactions with parents.</w:t>
      </w:r>
    </w:p>
    <w:p w14:paraId="23241223" w14:textId="77777777" w:rsidR="00C60113" w:rsidRPr="00215718" w:rsidRDefault="00C60113" w:rsidP="00C60113">
      <w:pPr>
        <w:pStyle w:val="BodyText2"/>
        <w:spacing w:after="0" w:line="240" w:lineRule="auto"/>
        <w:rPr>
          <w:i/>
          <w:sz w:val="26"/>
          <w:szCs w:val="26"/>
        </w:rPr>
      </w:pPr>
    </w:p>
    <w:p w14:paraId="39D8800D" w14:textId="77777777" w:rsidR="00C60113" w:rsidRPr="00215718" w:rsidRDefault="00C60113" w:rsidP="00C60113">
      <w:pPr>
        <w:pStyle w:val="BodyText2"/>
        <w:spacing w:after="0" w:line="240" w:lineRule="auto"/>
        <w:rPr>
          <w:i/>
          <w:sz w:val="26"/>
          <w:szCs w:val="26"/>
        </w:rPr>
      </w:pPr>
      <w:r w:rsidRPr="00215718">
        <w:rPr>
          <w:i/>
          <w:sz w:val="26"/>
          <w:szCs w:val="26"/>
        </w:rPr>
        <w:t xml:space="preserve">In addition, I have counseled you previously about arriving to work on time and so I am concerned that these latest incidents are demonstrating a pattern of inappropriate behavior on your part. </w:t>
      </w:r>
    </w:p>
    <w:p w14:paraId="41B53ED0" w14:textId="77777777" w:rsidR="00C60113" w:rsidRPr="00215718" w:rsidRDefault="00C60113" w:rsidP="00C60113">
      <w:pPr>
        <w:pStyle w:val="BodyText2"/>
        <w:spacing w:after="0" w:line="240" w:lineRule="auto"/>
        <w:rPr>
          <w:i/>
          <w:sz w:val="26"/>
          <w:szCs w:val="26"/>
        </w:rPr>
      </w:pPr>
    </w:p>
    <w:p w14:paraId="613789AD" w14:textId="77777777" w:rsidR="00C60113" w:rsidRPr="00215718" w:rsidRDefault="00C60113" w:rsidP="00C60113">
      <w:pPr>
        <w:pStyle w:val="BodyText2"/>
        <w:spacing w:after="0" w:line="240" w:lineRule="auto"/>
        <w:rPr>
          <w:i/>
          <w:sz w:val="26"/>
          <w:szCs w:val="26"/>
        </w:rPr>
      </w:pPr>
      <w:r w:rsidRPr="00215718">
        <w:rPr>
          <w:i/>
          <w:sz w:val="26"/>
          <w:szCs w:val="26"/>
        </w:rPr>
        <w:t>This Notice of Unprofessional Conduct will be placed in your Personnel File. You have the right to submit a response provided you do so within ten (10) days. Failure to follow the directive outlined in this letter could lead to further discipline up to and including suspension and/or dismissal.</w:t>
      </w:r>
    </w:p>
    <w:p w14:paraId="47AF2AB5" w14:textId="77777777" w:rsidR="00C60113" w:rsidRDefault="00C60113">
      <w:pPr>
        <w:rPr>
          <w:rFonts w:ascii="Trebuchet MS" w:hAnsi="Trebuchet MS"/>
        </w:rPr>
      </w:pPr>
    </w:p>
    <w:p w14:paraId="14211B8B" w14:textId="77777777" w:rsidR="00C60113" w:rsidRPr="00FC3A93" w:rsidRDefault="00D27D02" w:rsidP="00C60113">
      <w:pPr>
        <w:jc w:val="center"/>
        <w:rPr>
          <w:rFonts w:ascii="Trebuchet MS" w:hAnsi="Trebuchet MS"/>
          <w:b/>
          <w:sz w:val="50"/>
          <w:szCs w:val="50"/>
        </w:rPr>
      </w:pPr>
      <w:r>
        <w:rPr>
          <w:rFonts w:ascii="Trebuchet MS" w:hAnsi="Trebuchet MS"/>
        </w:rPr>
        <w:br w:type="page"/>
      </w:r>
      <w:r w:rsidR="00C60113" w:rsidRPr="00FC3A93">
        <w:rPr>
          <w:rFonts w:ascii="Trebuchet MS" w:hAnsi="Trebuchet MS"/>
          <w:b/>
          <w:sz w:val="50"/>
          <w:szCs w:val="50"/>
        </w:rPr>
        <w:t>Site Rep Training [</w:t>
      </w:r>
      <w:r w:rsidR="00C60113" w:rsidRPr="00FC3A93">
        <w:rPr>
          <w:rFonts w:ascii="Trebuchet MS" w:hAnsi="Trebuchet MS"/>
          <w:b/>
          <w:color w:val="00B050"/>
          <w:sz w:val="50"/>
          <w:szCs w:val="50"/>
        </w:rPr>
        <w:t>Site Rep Scenario</w:t>
      </w:r>
      <w:r w:rsidR="00C60113" w:rsidRPr="00FC3A93">
        <w:rPr>
          <w:rFonts w:ascii="Trebuchet MS" w:hAnsi="Trebuchet MS"/>
          <w:b/>
          <w:sz w:val="50"/>
          <w:szCs w:val="50"/>
        </w:rPr>
        <w:t xml:space="preserve">] </w:t>
      </w:r>
    </w:p>
    <w:p w14:paraId="552A69CC" w14:textId="77777777" w:rsidR="00C60113" w:rsidRPr="00FC3A93" w:rsidRDefault="00C60113" w:rsidP="00C60113">
      <w:pPr>
        <w:keepNext/>
        <w:outlineLvl w:val="0"/>
        <w:rPr>
          <w:rFonts w:ascii="Trebuchet MS" w:hAnsi="Trebuchet MS" w:cs="Arial"/>
          <w:b/>
          <w:bCs/>
          <w:sz w:val="32"/>
          <w:szCs w:val="32"/>
        </w:rPr>
      </w:pPr>
    </w:p>
    <w:p w14:paraId="572997A2" w14:textId="77777777" w:rsidR="00C60113" w:rsidRPr="00FC3A93" w:rsidRDefault="00C60113" w:rsidP="00C60113">
      <w:pPr>
        <w:keepNext/>
        <w:jc w:val="center"/>
        <w:outlineLvl w:val="0"/>
        <w:rPr>
          <w:rFonts w:ascii="Trebuchet MS" w:hAnsi="Trebuchet MS" w:cs="Arial"/>
          <w:b/>
          <w:bCs/>
          <w:sz w:val="32"/>
          <w:szCs w:val="32"/>
        </w:rPr>
      </w:pPr>
      <w:r w:rsidRPr="00FC3A93">
        <w:rPr>
          <w:rFonts w:ascii="Trebuchet MS" w:hAnsi="Trebuchet MS" w:cs="Arial"/>
          <w:b/>
          <w:bCs/>
          <w:sz w:val="32"/>
          <w:szCs w:val="32"/>
        </w:rPr>
        <w:t>“Teacher having a bad year?”</w:t>
      </w:r>
    </w:p>
    <w:p w14:paraId="71AB1863" w14:textId="77777777" w:rsidR="00C60113" w:rsidRPr="00FC3A93" w:rsidRDefault="00C60113" w:rsidP="00C60113">
      <w:pPr>
        <w:rPr>
          <w:rFonts w:ascii="Trebuchet MS" w:hAnsi="Trebuchet MS" w:cs="Arial"/>
          <w:sz w:val="26"/>
          <w:szCs w:val="26"/>
        </w:rPr>
      </w:pPr>
    </w:p>
    <w:p w14:paraId="4BD37571" w14:textId="75FB1954" w:rsidR="00C60113" w:rsidRPr="00FC3A93" w:rsidRDefault="00C60113" w:rsidP="00C60113">
      <w:pPr>
        <w:rPr>
          <w:rFonts w:ascii="Trebuchet MS" w:hAnsi="Trebuchet MS" w:cs="Arial"/>
          <w:sz w:val="28"/>
          <w:szCs w:val="28"/>
        </w:rPr>
      </w:pPr>
      <w:r w:rsidRPr="00FC3A93">
        <w:rPr>
          <w:rFonts w:ascii="Trebuchet MS" w:hAnsi="Trebuchet MS" w:cs="Arial"/>
          <w:sz w:val="28"/>
          <w:szCs w:val="28"/>
        </w:rPr>
        <w:t>You are a long-time site rep and have a pretty good relationship with all the staff. You know that Ms. Help has been having some issues this past year,</w:t>
      </w:r>
      <w:r w:rsidR="00FC3A93">
        <w:rPr>
          <w:rFonts w:ascii="Trebuchet MS" w:hAnsi="Trebuchet MS" w:cs="Arial"/>
          <w:sz w:val="28"/>
          <w:szCs w:val="28"/>
        </w:rPr>
        <w:t xml:space="preserve"> </w:t>
      </w:r>
      <w:r w:rsidRPr="00FC3A93">
        <w:rPr>
          <w:rFonts w:ascii="Trebuchet MS" w:hAnsi="Trebuchet MS" w:cs="Arial"/>
          <w:sz w:val="28"/>
          <w:szCs w:val="28"/>
        </w:rPr>
        <w:t xml:space="preserve">but have not intervened because Ms. Help is a very private person. Although Ms. Help is a union member, she never attends union meetings or participates in union actions. But recently, Ms. Help came looking for you, very distraught and upset about a meeting with the principal. </w:t>
      </w:r>
    </w:p>
    <w:p w14:paraId="0A4D440D" w14:textId="77777777" w:rsidR="00C60113" w:rsidRPr="00FC3A93" w:rsidRDefault="00C60113" w:rsidP="00C60113">
      <w:pPr>
        <w:rPr>
          <w:rFonts w:ascii="Trebuchet MS" w:hAnsi="Trebuchet MS" w:cs="Arial"/>
          <w:sz w:val="28"/>
          <w:szCs w:val="28"/>
        </w:rPr>
      </w:pPr>
    </w:p>
    <w:p w14:paraId="77B8A16A" w14:textId="77777777" w:rsidR="00C60113" w:rsidRPr="00FC3A93" w:rsidRDefault="00C60113" w:rsidP="00C60113">
      <w:pPr>
        <w:rPr>
          <w:rFonts w:ascii="Trebuchet MS" w:hAnsi="Trebuchet MS" w:cs="Arial"/>
          <w:sz w:val="26"/>
          <w:szCs w:val="26"/>
        </w:rPr>
      </w:pPr>
    </w:p>
    <w:p w14:paraId="01155D3E" w14:textId="77777777" w:rsidR="00C60113" w:rsidRPr="00FC3A93" w:rsidRDefault="00C60113" w:rsidP="00C60113">
      <w:pPr>
        <w:rPr>
          <w:rFonts w:ascii="Trebuchet MS" w:hAnsi="Trebuchet MS" w:cs="Arial"/>
          <w:b/>
          <w:sz w:val="32"/>
          <w:szCs w:val="32"/>
        </w:rPr>
      </w:pPr>
      <w:r w:rsidRPr="00FC3A93">
        <w:rPr>
          <w:rFonts w:ascii="Trebuchet MS" w:hAnsi="Trebuchet MS" w:cs="Arial"/>
          <w:b/>
          <w:sz w:val="32"/>
          <w:szCs w:val="32"/>
        </w:rPr>
        <w:t>What questions will you ask Ms. Help?</w:t>
      </w:r>
    </w:p>
    <w:p w14:paraId="2BA6BF35" w14:textId="77777777" w:rsidR="00C60113" w:rsidRPr="00FC3A93" w:rsidRDefault="00C60113" w:rsidP="00C60113">
      <w:pPr>
        <w:rPr>
          <w:rFonts w:ascii="Trebuchet MS" w:hAnsi="Trebuchet MS" w:cs="Arial"/>
          <w:b/>
          <w:sz w:val="32"/>
          <w:szCs w:val="32"/>
        </w:rPr>
      </w:pPr>
    </w:p>
    <w:p w14:paraId="37022A20" w14:textId="77777777" w:rsidR="00C60113" w:rsidRPr="00FC3A93" w:rsidRDefault="00C60113" w:rsidP="00C60113">
      <w:pPr>
        <w:rPr>
          <w:rFonts w:ascii="Trebuchet MS" w:hAnsi="Trebuchet MS" w:cs="Arial"/>
          <w:b/>
          <w:sz w:val="32"/>
          <w:szCs w:val="32"/>
        </w:rPr>
      </w:pPr>
    </w:p>
    <w:p w14:paraId="6916D2BF" w14:textId="77777777" w:rsidR="00C60113" w:rsidRPr="00FC3A93" w:rsidRDefault="00C60113" w:rsidP="00C60113">
      <w:pPr>
        <w:rPr>
          <w:rFonts w:ascii="Trebuchet MS" w:hAnsi="Trebuchet MS" w:cs="Arial"/>
          <w:b/>
          <w:sz w:val="32"/>
          <w:szCs w:val="32"/>
        </w:rPr>
      </w:pPr>
      <w:r w:rsidRPr="00FC3A93">
        <w:rPr>
          <w:rFonts w:ascii="Trebuchet MS" w:hAnsi="Trebuchet MS" w:cs="Arial"/>
          <w:b/>
          <w:sz w:val="32"/>
          <w:szCs w:val="32"/>
        </w:rPr>
        <w:t>Are there any contractual violations?</w:t>
      </w:r>
    </w:p>
    <w:p w14:paraId="2B9FC5B3" w14:textId="77777777" w:rsidR="00C60113" w:rsidRPr="00FC3A93" w:rsidRDefault="00C60113" w:rsidP="00C60113">
      <w:pPr>
        <w:rPr>
          <w:rFonts w:ascii="Trebuchet MS" w:hAnsi="Trebuchet MS" w:cs="Arial"/>
          <w:b/>
          <w:sz w:val="32"/>
          <w:szCs w:val="32"/>
        </w:rPr>
      </w:pPr>
    </w:p>
    <w:p w14:paraId="2B70357A" w14:textId="77777777" w:rsidR="00C60113" w:rsidRPr="00FC3A93" w:rsidRDefault="00C60113" w:rsidP="00C60113">
      <w:pPr>
        <w:rPr>
          <w:rFonts w:ascii="Trebuchet MS" w:hAnsi="Trebuchet MS" w:cs="Arial"/>
          <w:b/>
          <w:sz w:val="32"/>
          <w:szCs w:val="32"/>
        </w:rPr>
      </w:pPr>
    </w:p>
    <w:p w14:paraId="0AC04DCF" w14:textId="77777777" w:rsidR="00C60113" w:rsidRPr="00FC3A93" w:rsidRDefault="00C60113" w:rsidP="00C60113">
      <w:pPr>
        <w:rPr>
          <w:rFonts w:ascii="Trebuchet MS" w:hAnsi="Trebuchet MS" w:cs="Arial"/>
          <w:b/>
          <w:sz w:val="32"/>
          <w:szCs w:val="32"/>
        </w:rPr>
      </w:pPr>
      <w:r w:rsidRPr="00FC3A93">
        <w:rPr>
          <w:rFonts w:ascii="Trebuchet MS" w:hAnsi="Trebuchet MS" w:cs="Arial"/>
          <w:b/>
          <w:sz w:val="32"/>
          <w:szCs w:val="32"/>
        </w:rPr>
        <w:t>Are there any larger implications to this incident and the principal’s behavior?</w:t>
      </w:r>
    </w:p>
    <w:p w14:paraId="0E75B26D" w14:textId="77777777" w:rsidR="00C60113" w:rsidRPr="00FC3A93" w:rsidRDefault="00C60113" w:rsidP="00C60113">
      <w:pPr>
        <w:rPr>
          <w:rFonts w:ascii="Trebuchet MS" w:hAnsi="Trebuchet MS" w:cs="Arial"/>
          <w:b/>
          <w:sz w:val="32"/>
          <w:szCs w:val="32"/>
        </w:rPr>
      </w:pPr>
    </w:p>
    <w:p w14:paraId="544ACA3A" w14:textId="77777777" w:rsidR="00C60113" w:rsidRPr="00FC3A93" w:rsidRDefault="00C60113" w:rsidP="00C60113">
      <w:pPr>
        <w:rPr>
          <w:rFonts w:ascii="Trebuchet MS" w:hAnsi="Trebuchet MS" w:cs="Arial"/>
          <w:b/>
          <w:sz w:val="32"/>
          <w:szCs w:val="32"/>
        </w:rPr>
      </w:pPr>
    </w:p>
    <w:p w14:paraId="543CE99D" w14:textId="77777777" w:rsidR="00C60113" w:rsidRPr="00FC3A93" w:rsidRDefault="00C60113" w:rsidP="00C60113">
      <w:pPr>
        <w:rPr>
          <w:rFonts w:ascii="Trebuchet MS" w:hAnsi="Trebuchet MS" w:cs="Arial"/>
          <w:b/>
          <w:sz w:val="32"/>
          <w:szCs w:val="32"/>
        </w:rPr>
      </w:pPr>
      <w:r w:rsidRPr="00FC3A93">
        <w:rPr>
          <w:rFonts w:ascii="Trebuchet MS" w:hAnsi="Trebuchet MS" w:cs="Arial"/>
          <w:b/>
          <w:sz w:val="32"/>
          <w:szCs w:val="32"/>
        </w:rPr>
        <w:t>Is this a potential organizing issue? Why? Why not?</w:t>
      </w:r>
    </w:p>
    <w:p w14:paraId="3FDAFE02" w14:textId="77777777" w:rsidR="00C60113" w:rsidRPr="00FC3A93" w:rsidRDefault="00C60113" w:rsidP="00C60113">
      <w:pPr>
        <w:rPr>
          <w:rFonts w:ascii="Trebuchet MS" w:hAnsi="Trebuchet MS" w:cs="Arial"/>
          <w:b/>
          <w:sz w:val="32"/>
          <w:szCs w:val="32"/>
        </w:rPr>
      </w:pPr>
      <w:r w:rsidRPr="00FC3A93">
        <w:rPr>
          <w:rFonts w:ascii="Trebuchet MS" w:hAnsi="Trebuchet MS" w:cs="Arial"/>
          <w:b/>
          <w:sz w:val="32"/>
          <w:szCs w:val="32"/>
        </w:rPr>
        <w:t xml:space="preserve"> </w:t>
      </w:r>
    </w:p>
    <w:p w14:paraId="4F4F61A0" w14:textId="77777777" w:rsidR="00C60113" w:rsidRPr="00FC3A93" w:rsidRDefault="00C60113" w:rsidP="00C60113">
      <w:pPr>
        <w:rPr>
          <w:rFonts w:ascii="Trebuchet MS" w:hAnsi="Trebuchet MS" w:cs="Arial"/>
          <w:b/>
          <w:sz w:val="32"/>
          <w:szCs w:val="32"/>
        </w:rPr>
      </w:pPr>
    </w:p>
    <w:p w14:paraId="33611B3B" w14:textId="59C1252C" w:rsidR="00C60113" w:rsidRDefault="00C60113" w:rsidP="00C60113">
      <w:pPr>
        <w:rPr>
          <w:rFonts w:ascii="Trebuchet MS" w:hAnsi="Trebuchet MS" w:cs="Arial"/>
          <w:b/>
          <w:sz w:val="32"/>
          <w:szCs w:val="32"/>
        </w:rPr>
      </w:pPr>
      <w:r w:rsidRPr="00FC3A93">
        <w:rPr>
          <w:rFonts w:ascii="Trebuchet MS" w:hAnsi="Trebuchet MS" w:cs="Arial"/>
          <w:b/>
          <w:sz w:val="32"/>
          <w:szCs w:val="32"/>
        </w:rPr>
        <w:t>Based on the above account, what would you do next as the site rep?</w:t>
      </w:r>
    </w:p>
    <w:p w14:paraId="61BBDC14" w14:textId="77777777" w:rsidR="00FC3A93" w:rsidRPr="00FC3A93" w:rsidRDefault="00FC3A93" w:rsidP="00C60113">
      <w:pPr>
        <w:rPr>
          <w:rFonts w:ascii="Trebuchet MS" w:hAnsi="Trebuchet MS" w:cs="Arial"/>
          <w:b/>
          <w:sz w:val="32"/>
          <w:szCs w:val="32"/>
        </w:rPr>
      </w:pPr>
    </w:p>
    <w:p w14:paraId="47E336B2" w14:textId="08665B17" w:rsidR="00C60113" w:rsidRPr="00A25735" w:rsidRDefault="00C60113" w:rsidP="00C60113">
      <w:pPr>
        <w:rPr>
          <w:rFonts w:ascii="Arial" w:hAnsi="Arial" w:cs="Arial"/>
          <w:sz w:val="32"/>
          <w:szCs w:val="32"/>
        </w:rPr>
      </w:pPr>
      <w:r>
        <w:rPr>
          <w:b/>
          <w:i/>
          <w:sz w:val="28"/>
          <w:szCs w:val="28"/>
        </w:rPr>
        <w:t>____________________________________________</w:t>
      </w:r>
    </w:p>
    <w:p w14:paraId="72B61B82" w14:textId="77777777" w:rsidR="00C60113" w:rsidRPr="003065E1" w:rsidRDefault="00C60113" w:rsidP="00C60113">
      <w:pPr>
        <w:rPr>
          <w:b/>
          <w:i/>
          <w:sz w:val="40"/>
          <w:szCs w:val="40"/>
        </w:rPr>
      </w:pPr>
      <w:r>
        <w:rPr>
          <w:b/>
          <w:i/>
          <w:sz w:val="40"/>
          <w:szCs w:val="40"/>
        </w:rPr>
        <w:t xml:space="preserve">Notice of Unprofessional Conduct </w:t>
      </w:r>
    </w:p>
    <w:p w14:paraId="4F4A4A0E" w14:textId="77777777" w:rsidR="00C60113" w:rsidRPr="00A25735" w:rsidRDefault="00C60113" w:rsidP="00C60113">
      <w:pPr>
        <w:rPr>
          <w:i/>
          <w:sz w:val="16"/>
          <w:szCs w:val="16"/>
        </w:rPr>
      </w:pPr>
    </w:p>
    <w:p w14:paraId="7007D06D" w14:textId="77777777" w:rsidR="00C60113" w:rsidRPr="003065E1" w:rsidRDefault="00C60113" w:rsidP="00C60113">
      <w:pPr>
        <w:rPr>
          <w:i/>
          <w:sz w:val="28"/>
          <w:szCs w:val="28"/>
        </w:rPr>
      </w:pPr>
      <w:r>
        <w:rPr>
          <w:i/>
          <w:sz w:val="28"/>
          <w:szCs w:val="28"/>
        </w:rPr>
        <w:t>Date:</w:t>
      </w:r>
      <w:r>
        <w:rPr>
          <w:i/>
          <w:sz w:val="28"/>
          <w:szCs w:val="28"/>
        </w:rPr>
        <w:tab/>
      </w:r>
      <w:r>
        <w:rPr>
          <w:i/>
          <w:sz w:val="28"/>
          <w:szCs w:val="28"/>
        </w:rPr>
        <w:tab/>
      </w:r>
      <w:r>
        <w:rPr>
          <w:i/>
          <w:sz w:val="28"/>
          <w:szCs w:val="28"/>
        </w:rPr>
        <w:t>January 12, 2015</w:t>
      </w:r>
    </w:p>
    <w:p w14:paraId="76D3E187" w14:textId="77777777" w:rsidR="00C60113" w:rsidRPr="00A25735" w:rsidRDefault="00C60113" w:rsidP="00C60113">
      <w:pPr>
        <w:rPr>
          <w:i/>
          <w:sz w:val="16"/>
          <w:szCs w:val="16"/>
        </w:rPr>
      </w:pPr>
    </w:p>
    <w:p w14:paraId="397FE2AB" w14:textId="77777777" w:rsidR="00C60113" w:rsidRPr="003065E1" w:rsidRDefault="00C60113" w:rsidP="00C60113">
      <w:pPr>
        <w:rPr>
          <w:i/>
          <w:sz w:val="28"/>
          <w:szCs w:val="28"/>
        </w:rPr>
      </w:pPr>
      <w:r w:rsidRPr="003065E1">
        <w:rPr>
          <w:i/>
          <w:sz w:val="28"/>
          <w:szCs w:val="28"/>
        </w:rPr>
        <w:t>To:</w:t>
      </w:r>
      <w:r w:rsidRPr="003065E1">
        <w:rPr>
          <w:i/>
          <w:sz w:val="28"/>
          <w:szCs w:val="28"/>
        </w:rPr>
        <w:tab/>
      </w:r>
      <w:r w:rsidRPr="003065E1">
        <w:rPr>
          <w:i/>
          <w:sz w:val="28"/>
          <w:szCs w:val="28"/>
        </w:rPr>
        <w:tab/>
      </w:r>
      <w:r w:rsidRPr="003065E1">
        <w:rPr>
          <w:i/>
          <w:sz w:val="28"/>
          <w:szCs w:val="28"/>
        </w:rPr>
        <w:t>Anita Help</w:t>
      </w:r>
    </w:p>
    <w:p w14:paraId="7A277FE0" w14:textId="77777777" w:rsidR="00C60113" w:rsidRPr="00A25735" w:rsidRDefault="00C60113" w:rsidP="00C60113">
      <w:pPr>
        <w:rPr>
          <w:i/>
          <w:sz w:val="16"/>
          <w:szCs w:val="16"/>
        </w:rPr>
      </w:pPr>
    </w:p>
    <w:p w14:paraId="5861B8B2" w14:textId="77777777" w:rsidR="00C60113" w:rsidRPr="003065E1" w:rsidRDefault="00C60113" w:rsidP="00C60113">
      <w:pPr>
        <w:rPr>
          <w:i/>
          <w:sz w:val="28"/>
          <w:szCs w:val="28"/>
        </w:rPr>
      </w:pPr>
      <w:r>
        <w:rPr>
          <w:i/>
          <w:sz w:val="28"/>
          <w:szCs w:val="28"/>
        </w:rPr>
        <w:t xml:space="preserve">From: </w:t>
      </w:r>
      <w:r>
        <w:rPr>
          <w:i/>
          <w:sz w:val="28"/>
          <w:szCs w:val="28"/>
        </w:rPr>
        <w:tab/>
      </w:r>
      <w:r>
        <w:rPr>
          <w:i/>
          <w:sz w:val="28"/>
          <w:szCs w:val="28"/>
        </w:rPr>
        <w:t>Del Linquent</w:t>
      </w:r>
      <w:r w:rsidRPr="003065E1">
        <w:rPr>
          <w:i/>
          <w:sz w:val="28"/>
          <w:szCs w:val="28"/>
        </w:rPr>
        <w:t>, Principal</w:t>
      </w:r>
    </w:p>
    <w:p w14:paraId="37F77C7A" w14:textId="77777777" w:rsidR="00C60113" w:rsidRPr="00A25735" w:rsidRDefault="00C60113" w:rsidP="00C60113">
      <w:pPr>
        <w:rPr>
          <w:i/>
          <w:sz w:val="16"/>
          <w:szCs w:val="16"/>
        </w:rPr>
      </w:pPr>
    </w:p>
    <w:p w14:paraId="2C6F18CE" w14:textId="77777777" w:rsidR="00C60113" w:rsidRPr="003065E1" w:rsidRDefault="00C60113" w:rsidP="00C60113">
      <w:pPr>
        <w:rPr>
          <w:i/>
          <w:sz w:val="28"/>
          <w:szCs w:val="28"/>
        </w:rPr>
      </w:pPr>
      <w:r w:rsidRPr="003065E1">
        <w:rPr>
          <w:i/>
          <w:sz w:val="28"/>
          <w:szCs w:val="28"/>
        </w:rPr>
        <w:t xml:space="preserve">Re: </w:t>
      </w:r>
      <w:r w:rsidRPr="003065E1">
        <w:rPr>
          <w:i/>
          <w:sz w:val="28"/>
          <w:szCs w:val="28"/>
        </w:rPr>
        <w:tab/>
      </w:r>
      <w:r w:rsidRPr="003065E1">
        <w:rPr>
          <w:i/>
          <w:sz w:val="28"/>
          <w:szCs w:val="28"/>
        </w:rPr>
        <w:tab/>
      </w:r>
      <w:r w:rsidRPr="003065E1">
        <w:rPr>
          <w:i/>
          <w:sz w:val="28"/>
          <w:szCs w:val="28"/>
        </w:rPr>
        <w:t>Parent relations</w:t>
      </w:r>
    </w:p>
    <w:p w14:paraId="3D17716D" w14:textId="77777777" w:rsidR="00C60113" w:rsidRPr="003065E1" w:rsidRDefault="00C60113" w:rsidP="00C60113">
      <w:pPr>
        <w:rPr>
          <w:i/>
          <w:sz w:val="28"/>
          <w:szCs w:val="28"/>
        </w:rPr>
      </w:pPr>
    </w:p>
    <w:p w14:paraId="47672D3A" w14:textId="77777777" w:rsidR="00C60113" w:rsidRPr="003065E1" w:rsidRDefault="00C60113" w:rsidP="00FC3A93">
      <w:pPr>
        <w:rPr>
          <w:i/>
          <w:sz w:val="28"/>
          <w:szCs w:val="28"/>
        </w:rPr>
      </w:pPr>
      <w:r w:rsidRPr="003065E1">
        <w:rPr>
          <w:i/>
          <w:sz w:val="28"/>
          <w:szCs w:val="28"/>
        </w:rPr>
        <w:t>I have received several complaints from parents about your treatment of students and your grading practices. These parents indicate that when they’ve attempted to contact you regarding these matters, they receive no response either in writing or by phone.</w:t>
      </w:r>
      <w:r>
        <w:rPr>
          <w:i/>
          <w:sz w:val="28"/>
          <w:szCs w:val="28"/>
        </w:rPr>
        <w:t xml:space="preserve"> Many have shared their concerns that when they have spoken with you, you are very defensive and unprofessional and do not want to meet with you because of possible retaliation by you against their children. As you know, this is a very serious concern. </w:t>
      </w:r>
      <w:r w:rsidRPr="003065E1">
        <w:rPr>
          <w:i/>
          <w:sz w:val="28"/>
          <w:szCs w:val="28"/>
        </w:rPr>
        <w:t xml:space="preserve"> Maintaining open communications with parents is essential to ensuring student success. You are directed to </w:t>
      </w:r>
      <w:r>
        <w:rPr>
          <w:i/>
          <w:sz w:val="28"/>
          <w:szCs w:val="28"/>
        </w:rPr>
        <w:t>forward to me a draft of all your parent communications for my approval prior to sending any parent communications. You are also directed to be professional in all your future interactions with parents.</w:t>
      </w:r>
    </w:p>
    <w:p w14:paraId="5C3EE09C" w14:textId="77777777" w:rsidR="00C60113" w:rsidRPr="003065E1" w:rsidRDefault="00C60113" w:rsidP="00FC3A93">
      <w:pPr>
        <w:pStyle w:val="BodyText2"/>
        <w:spacing w:after="0" w:line="240" w:lineRule="auto"/>
        <w:rPr>
          <w:i/>
          <w:sz w:val="28"/>
          <w:szCs w:val="28"/>
        </w:rPr>
      </w:pPr>
    </w:p>
    <w:p w14:paraId="733BB901" w14:textId="77777777" w:rsidR="00C60113" w:rsidRPr="003065E1" w:rsidRDefault="00C60113" w:rsidP="00FC3A93">
      <w:pPr>
        <w:pStyle w:val="BodyText2"/>
        <w:spacing w:after="0" w:line="240" w:lineRule="auto"/>
        <w:rPr>
          <w:i/>
          <w:sz w:val="28"/>
          <w:szCs w:val="28"/>
        </w:rPr>
      </w:pPr>
      <w:r w:rsidRPr="003065E1">
        <w:rPr>
          <w:i/>
          <w:sz w:val="28"/>
          <w:szCs w:val="28"/>
        </w:rPr>
        <w:t xml:space="preserve">In addition, I have counseled you previously about arriving to work on time and so I am concerned that these latest incidents are demonstrating a pattern of inappropriate behavior on your part. </w:t>
      </w:r>
    </w:p>
    <w:p w14:paraId="553550A0" w14:textId="77777777" w:rsidR="00C60113" w:rsidRPr="003065E1" w:rsidRDefault="00C60113" w:rsidP="00FC3A93">
      <w:pPr>
        <w:pStyle w:val="BodyText2"/>
        <w:spacing w:after="0" w:line="240" w:lineRule="auto"/>
        <w:rPr>
          <w:i/>
          <w:sz w:val="28"/>
          <w:szCs w:val="28"/>
        </w:rPr>
      </w:pPr>
    </w:p>
    <w:p w14:paraId="7962EE4D" w14:textId="77777777" w:rsidR="00C60113" w:rsidRPr="00781B04" w:rsidRDefault="00C60113" w:rsidP="00FC3A93">
      <w:pPr>
        <w:pStyle w:val="BodyText2"/>
        <w:spacing w:after="0" w:line="240" w:lineRule="auto"/>
        <w:rPr>
          <w:i/>
          <w:sz w:val="28"/>
          <w:szCs w:val="28"/>
        </w:rPr>
      </w:pPr>
      <w:r>
        <w:rPr>
          <w:i/>
          <w:sz w:val="28"/>
          <w:szCs w:val="28"/>
        </w:rPr>
        <w:t>This Notice of Unprofessional Conduct</w:t>
      </w:r>
      <w:r w:rsidRPr="003065E1">
        <w:rPr>
          <w:i/>
          <w:sz w:val="28"/>
          <w:szCs w:val="28"/>
        </w:rPr>
        <w:t xml:space="preserve"> will be placed in your Personnel File. You have the right to submit a response provided you do so within ten (10) days. Failure to follow the directive outlined in this letter could lead to further discipline up to and including </w:t>
      </w:r>
      <w:r>
        <w:rPr>
          <w:i/>
          <w:sz w:val="28"/>
          <w:szCs w:val="28"/>
        </w:rPr>
        <w:t xml:space="preserve">suspension and/or </w:t>
      </w:r>
      <w:r w:rsidRPr="003065E1">
        <w:rPr>
          <w:i/>
          <w:sz w:val="28"/>
          <w:szCs w:val="28"/>
        </w:rPr>
        <w:t>dismissal.</w:t>
      </w:r>
    </w:p>
    <w:p w14:paraId="63B8335A" w14:textId="3ABA9037" w:rsidR="00D27D02" w:rsidRDefault="00D27D02">
      <w:pPr>
        <w:rPr>
          <w:rFonts w:ascii="Trebuchet MS" w:hAnsi="Trebuchet MS"/>
        </w:rPr>
      </w:pPr>
    </w:p>
    <w:p w14:paraId="223B60DA" w14:textId="5AFF60FD" w:rsidR="00BD64AE" w:rsidRDefault="00BD64AE">
      <w:pPr>
        <w:rPr>
          <w:rFonts w:ascii="Trebuchet MS" w:hAnsi="Trebuchet MS"/>
        </w:rPr>
      </w:pPr>
      <w:r>
        <w:rPr>
          <w:rFonts w:ascii="Trebuchet MS" w:hAnsi="Trebuchet MS"/>
        </w:rPr>
        <w:br w:type="page"/>
      </w:r>
    </w:p>
    <w:p w14:paraId="10B1B846" w14:textId="77777777" w:rsidR="00BD64AE" w:rsidRPr="00BD64AE" w:rsidRDefault="00BD64AE" w:rsidP="00BD64AE">
      <w:pPr>
        <w:jc w:val="center"/>
        <w:rPr>
          <w:rFonts w:ascii="Trebuchet MS" w:hAnsi="Trebuchet MS"/>
          <w:b/>
          <w:sz w:val="50"/>
          <w:szCs w:val="50"/>
        </w:rPr>
      </w:pPr>
      <w:r w:rsidRPr="00BD64AE">
        <w:rPr>
          <w:rFonts w:ascii="Trebuchet MS" w:hAnsi="Trebuchet MS"/>
          <w:b/>
          <w:sz w:val="50"/>
          <w:szCs w:val="50"/>
        </w:rPr>
        <w:t>Site Rep Training [</w:t>
      </w:r>
      <w:r w:rsidRPr="00BD64AE">
        <w:rPr>
          <w:rFonts w:ascii="Trebuchet MS" w:hAnsi="Trebuchet MS"/>
          <w:b/>
          <w:color w:val="FF0000"/>
          <w:sz w:val="50"/>
          <w:szCs w:val="50"/>
        </w:rPr>
        <w:t>Principal Scenario</w:t>
      </w:r>
      <w:r w:rsidRPr="00BD64AE">
        <w:rPr>
          <w:rFonts w:ascii="Trebuchet MS" w:hAnsi="Trebuchet MS"/>
          <w:b/>
          <w:sz w:val="50"/>
          <w:szCs w:val="50"/>
        </w:rPr>
        <w:t xml:space="preserve">] </w:t>
      </w:r>
    </w:p>
    <w:p w14:paraId="0CF70576" w14:textId="77777777" w:rsidR="00BD64AE" w:rsidRPr="00BD64AE" w:rsidRDefault="00BD64AE" w:rsidP="00BD64AE">
      <w:pPr>
        <w:keepNext/>
        <w:outlineLvl w:val="0"/>
        <w:rPr>
          <w:rFonts w:ascii="Trebuchet MS" w:hAnsi="Trebuchet MS" w:cs="Arial"/>
          <w:b/>
          <w:bCs/>
          <w:sz w:val="32"/>
          <w:szCs w:val="32"/>
        </w:rPr>
      </w:pPr>
    </w:p>
    <w:p w14:paraId="7B9943E6" w14:textId="77777777" w:rsidR="00BD64AE" w:rsidRPr="00BD64AE" w:rsidRDefault="00BD64AE" w:rsidP="00BD64AE">
      <w:pPr>
        <w:keepNext/>
        <w:jc w:val="center"/>
        <w:outlineLvl w:val="0"/>
        <w:rPr>
          <w:rFonts w:ascii="Trebuchet MS" w:hAnsi="Trebuchet MS" w:cs="Arial"/>
          <w:b/>
          <w:bCs/>
          <w:sz w:val="32"/>
          <w:szCs w:val="32"/>
        </w:rPr>
      </w:pPr>
      <w:r w:rsidRPr="00BD64AE">
        <w:rPr>
          <w:rFonts w:ascii="Trebuchet MS" w:hAnsi="Trebuchet MS" w:cs="Arial"/>
          <w:b/>
          <w:bCs/>
          <w:sz w:val="32"/>
          <w:szCs w:val="32"/>
        </w:rPr>
        <w:t>“Teacher having a bad year?”</w:t>
      </w:r>
    </w:p>
    <w:p w14:paraId="41CECC0F" w14:textId="77777777" w:rsidR="00BD64AE" w:rsidRPr="00BD64AE" w:rsidRDefault="00BD64AE" w:rsidP="00BD64AE">
      <w:pPr>
        <w:rPr>
          <w:rFonts w:ascii="Trebuchet MS" w:hAnsi="Trebuchet MS" w:cs="Arial"/>
          <w:sz w:val="26"/>
          <w:szCs w:val="26"/>
        </w:rPr>
      </w:pPr>
    </w:p>
    <w:p w14:paraId="35773EE1" w14:textId="77777777" w:rsidR="00BD64AE" w:rsidRPr="00BD64AE" w:rsidRDefault="00BD64AE" w:rsidP="00BD64AE">
      <w:pPr>
        <w:rPr>
          <w:rFonts w:ascii="Trebuchet MS" w:hAnsi="Trebuchet MS" w:cs="Arial"/>
          <w:sz w:val="26"/>
          <w:szCs w:val="26"/>
        </w:rPr>
      </w:pPr>
      <w:r w:rsidRPr="00BD64AE">
        <w:rPr>
          <w:rFonts w:ascii="Trebuchet MS" w:hAnsi="Trebuchet MS" w:cs="Arial"/>
          <w:sz w:val="26"/>
          <w:szCs w:val="26"/>
        </w:rPr>
        <w:t xml:space="preserve">After returning from Winter Break, (you) the principal (Del Linquent) at ABC High School ask a 10-year teacher (Anita Help) into your office to discuss an incident that happened just before the break. Ms. Help has no idea what the meeting is about, nor does she ask what the meeting is about.  </w:t>
      </w:r>
    </w:p>
    <w:p w14:paraId="3AB41900" w14:textId="77777777" w:rsidR="00BD64AE" w:rsidRPr="00BD64AE" w:rsidRDefault="00BD64AE" w:rsidP="00BD64AE">
      <w:pPr>
        <w:rPr>
          <w:rFonts w:ascii="Trebuchet MS" w:hAnsi="Trebuchet MS" w:cs="Arial"/>
          <w:sz w:val="26"/>
          <w:szCs w:val="26"/>
        </w:rPr>
      </w:pPr>
    </w:p>
    <w:p w14:paraId="2A2FF7FB" w14:textId="77777777" w:rsidR="00BD64AE" w:rsidRPr="00BD64AE" w:rsidRDefault="00BD64AE" w:rsidP="00BD64AE">
      <w:pPr>
        <w:rPr>
          <w:rFonts w:ascii="Trebuchet MS" w:hAnsi="Trebuchet MS" w:cs="Arial"/>
          <w:sz w:val="26"/>
          <w:szCs w:val="26"/>
        </w:rPr>
      </w:pPr>
      <w:r w:rsidRPr="00BD64AE">
        <w:rPr>
          <w:rFonts w:ascii="Trebuchet MS" w:hAnsi="Trebuchet MS" w:cs="Arial"/>
          <w:sz w:val="26"/>
          <w:szCs w:val="26"/>
        </w:rPr>
        <w:t>As the principal, you have been very concerned about Ms. Help’s inconsistent communication with parents, as well as her attendance. In fact, back in November, after multiple conversations with Ms. Help about her attendance, you issued her a letter of reprimand for continued tardiness. Although she didn’t like having the letter in her file, Ms. Help did not seek Union representation.</w:t>
      </w:r>
    </w:p>
    <w:p w14:paraId="0D493001" w14:textId="77777777" w:rsidR="00BD64AE" w:rsidRPr="00BD64AE" w:rsidRDefault="00BD64AE" w:rsidP="00BD64AE">
      <w:pPr>
        <w:rPr>
          <w:rFonts w:ascii="Trebuchet MS" w:hAnsi="Trebuchet MS" w:cs="Arial"/>
          <w:sz w:val="26"/>
          <w:szCs w:val="26"/>
        </w:rPr>
      </w:pPr>
    </w:p>
    <w:p w14:paraId="4BC34558" w14:textId="77777777" w:rsidR="00BD64AE" w:rsidRPr="00BD64AE" w:rsidRDefault="00BD64AE" w:rsidP="00BD64AE">
      <w:pPr>
        <w:rPr>
          <w:rFonts w:ascii="Trebuchet MS" w:hAnsi="Trebuchet MS" w:cs="Arial"/>
          <w:sz w:val="26"/>
          <w:szCs w:val="26"/>
        </w:rPr>
      </w:pPr>
      <w:r w:rsidRPr="00BD64AE">
        <w:rPr>
          <w:rFonts w:ascii="Trebuchet MS" w:hAnsi="Trebuchet MS" w:cs="Arial"/>
          <w:sz w:val="26"/>
          <w:szCs w:val="26"/>
        </w:rPr>
        <w:t xml:space="preserve">After winter break on January 9, 2015, you learned of an encounter between Ms. Help and a parent of one of her students. According to the dad of this student, his son has felt singled out and picked on all year by Ms. Help. The dad mentioned to you that he was unaware of any behavioral issues of his son in Ms. Help’s class. And so the parent was especially concerned when his son was sent home under a two-day suspension for defiance. As a result of this concern, the parent shared with you that he felt he needed to speak with Ms. Help (with no students present) and talk to her about the situation. The parent acknowledges that he didn’t make an appointment with Ms. Help, but when he tried to talk to her she became very defensive asking him to leave her classroom, which he did immediately. Unfortunately, the calling of campus security by Ms. Help has only escalated the situation. </w:t>
      </w:r>
    </w:p>
    <w:p w14:paraId="1D48168A" w14:textId="77777777" w:rsidR="00BD64AE" w:rsidRPr="00BD64AE" w:rsidRDefault="00BD64AE" w:rsidP="00BD64AE">
      <w:pPr>
        <w:rPr>
          <w:rFonts w:ascii="Trebuchet MS" w:hAnsi="Trebuchet MS" w:cs="Arial"/>
          <w:sz w:val="26"/>
          <w:szCs w:val="26"/>
        </w:rPr>
      </w:pPr>
    </w:p>
    <w:p w14:paraId="7195703D" w14:textId="77777777" w:rsidR="00BD64AE" w:rsidRPr="00BD64AE" w:rsidRDefault="00BD64AE" w:rsidP="00BD64AE">
      <w:pPr>
        <w:rPr>
          <w:rFonts w:ascii="Trebuchet MS" w:hAnsi="Trebuchet MS" w:cs="Arial"/>
          <w:sz w:val="26"/>
          <w:szCs w:val="26"/>
        </w:rPr>
      </w:pPr>
      <w:r w:rsidRPr="00BD64AE">
        <w:rPr>
          <w:rFonts w:ascii="Trebuchet MS" w:hAnsi="Trebuchet MS" w:cs="Arial"/>
          <w:sz w:val="26"/>
          <w:szCs w:val="26"/>
        </w:rPr>
        <w:t xml:space="preserve">And so at lunch you approached Ms. Help in the teacher’s lounge and asked if you could see her after school. Anita agreed to come. After school, Anita joined the you in your office. When the meeting began, Ms. Help immediately became defensive and asked that the parent whom she believed “had barged into her classroom” be barred from the school. She also shared with you the threats she believed the parent had made, and told you that she felt unsafe when that parent was on campus unescorted. You replied by stating that you are disappointed in Ms. Help’s relationships with parents in general. When Ms. Help objected that this parent was a clear safety threat, you demurred and stated that “other parents are also complaining about her conduct.” But you are not going to name these parents nor provide the exact nature of the complaints. You then proceed to ask Ms. Help a series of questions regarding the student she had recently suspended. At this point, Ms. Help interjected stating that she would answer no further questions without her Union site rep. Visibly agitated, you stop the questioning and hand the following Notice of Unprofessional Conduct to Ms. Help. Upon receiving the NUC, Ms. Help ends the meeting to go find an Association site representative. She is very distraught at what has transpired. </w:t>
      </w:r>
    </w:p>
    <w:p w14:paraId="0CFFD8A3" w14:textId="77777777" w:rsidR="00BD64AE" w:rsidRPr="00BD64AE" w:rsidRDefault="00BD64AE" w:rsidP="00BD64AE">
      <w:pPr>
        <w:rPr>
          <w:rFonts w:ascii="Trebuchet MS" w:hAnsi="Trebuchet MS" w:cs="Arial"/>
          <w:sz w:val="26"/>
          <w:szCs w:val="26"/>
        </w:rPr>
      </w:pPr>
    </w:p>
    <w:p w14:paraId="4E269E16" w14:textId="77777777" w:rsidR="00BD64AE" w:rsidRPr="00BD64AE" w:rsidRDefault="00BD64AE" w:rsidP="00BD64AE">
      <w:pPr>
        <w:rPr>
          <w:rFonts w:ascii="Trebuchet MS" w:hAnsi="Trebuchet MS" w:cs="Arial"/>
          <w:b/>
          <w:sz w:val="32"/>
          <w:szCs w:val="32"/>
        </w:rPr>
      </w:pPr>
      <w:r w:rsidRPr="00BD64AE">
        <w:rPr>
          <w:rFonts w:ascii="Trebuchet MS" w:hAnsi="Trebuchet MS" w:cs="Arial"/>
          <w:b/>
          <w:sz w:val="32"/>
          <w:szCs w:val="32"/>
        </w:rPr>
        <w:t>Based on the above account, what would you do next as the principal?</w:t>
      </w:r>
    </w:p>
    <w:p w14:paraId="3A8B86A9" w14:textId="77777777" w:rsidR="00BD64AE" w:rsidRPr="00BD64AE" w:rsidRDefault="00BD64AE" w:rsidP="00BD64AE">
      <w:pPr>
        <w:rPr>
          <w:rFonts w:ascii="Trebuchet MS" w:hAnsi="Trebuchet MS" w:cs="Arial"/>
          <w:b/>
          <w:sz w:val="32"/>
          <w:szCs w:val="32"/>
        </w:rPr>
      </w:pPr>
    </w:p>
    <w:p w14:paraId="15B9E4FA" w14:textId="77777777" w:rsidR="00BD64AE" w:rsidRPr="00BD64AE" w:rsidRDefault="00BD64AE" w:rsidP="00BD64AE">
      <w:pPr>
        <w:rPr>
          <w:rFonts w:ascii="Trebuchet MS" w:hAnsi="Trebuchet MS" w:cs="Arial"/>
          <w:b/>
          <w:sz w:val="32"/>
          <w:szCs w:val="32"/>
        </w:rPr>
      </w:pPr>
      <w:r w:rsidRPr="00BD64AE">
        <w:rPr>
          <w:rFonts w:ascii="Trebuchet MS" w:hAnsi="Trebuchet MS" w:cs="Arial"/>
          <w:b/>
          <w:sz w:val="32"/>
          <w:szCs w:val="32"/>
        </w:rPr>
        <w:t>Are there any contractual violations that you want to avoid?</w:t>
      </w:r>
    </w:p>
    <w:p w14:paraId="17920DA9" w14:textId="77777777" w:rsidR="00BD64AE" w:rsidRPr="00BD64AE" w:rsidRDefault="00BD64AE" w:rsidP="00BD64AE">
      <w:pPr>
        <w:rPr>
          <w:rFonts w:ascii="Trebuchet MS" w:hAnsi="Trebuchet MS" w:cs="Arial"/>
          <w:b/>
          <w:sz w:val="32"/>
          <w:szCs w:val="32"/>
        </w:rPr>
      </w:pPr>
    </w:p>
    <w:p w14:paraId="5922C0C5" w14:textId="77777777" w:rsidR="00BD64AE" w:rsidRPr="00BD64AE" w:rsidRDefault="00BD64AE" w:rsidP="00BD64AE">
      <w:pPr>
        <w:rPr>
          <w:rFonts w:ascii="Trebuchet MS" w:hAnsi="Trebuchet MS" w:cs="Arial"/>
          <w:b/>
          <w:sz w:val="32"/>
          <w:szCs w:val="32"/>
        </w:rPr>
      </w:pPr>
      <w:r w:rsidRPr="00BD64AE">
        <w:rPr>
          <w:rFonts w:ascii="Trebuchet MS" w:hAnsi="Trebuchet MS" w:cs="Arial"/>
          <w:b/>
          <w:sz w:val="32"/>
          <w:szCs w:val="32"/>
        </w:rPr>
        <w:t>How can you use this to single out the behavior and not make it personal against Ms. Help?</w:t>
      </w:r>
    </w:p>
    <w:p w14:paraId="254A1E22" w14:textId="77777777" w:rsidR="00BD64AE" w:rsidRPr="00BD64AE" w:rsidRDefault="00BD64AE" w:rsidP="00BD64AE">
      <w:pPr>
        <w:rPr>
          <w:rFonts w:ascii="Trebuchet MS" w:hAnsi="Trebuchet MS" w:cs="Arial"/>
          <w:b/>
          <w:sz w:val="32"/>
          <w:szCs w:val="32"/>
        </w:rPr>
      </w:pPr>
    </w:p>
    <w:p w14:paraId="38DE6F65" w14:textId="77777777" w:rsidR="00723164" w:rsidRDefault="00BD64AE" w:rsidP="00BD64AE">
      <w:pPr>
        <w:rPr>
          <w:rFonts w:ascii="Arial" w:hAnsi="Arial" w:cs="Arial"/>
          <w:b/>
          <w:sz w:val="32"/>
          <w:szCs w:val="32"/>
        </w:rPr>
      </w:pPr>
      <w:r w:rsidRPr="00BD64AE">
        <w:rPr>
          <w:rFonts w:ascii="Trebuchet MS" w:hAnsi="Trebuchet MS" w:cs="Arial"/>
          <w:b/>
          <w:sz w:val="32"/>
          <w:szCs w:val="32"/>
        </w:rPr>
        <w:t>What calculated risk might you take against the union?</w:t>
      </w:r>
      <w:r w:rsidRPr="00B677D3">
        <w:rPr>
          <w:rFonts w:ascii="Arial" w:hAnsi="Arial" w:cs="Arial"/>
          <w:b/>
          <w:sz w:val="32"/>
          <w:szCs w:val="32"/>
        </w:rPr>
        <w:t xml:space="preserve"> </w:t>
      </w:r>
    </w:p>
    <w:p w14:paraId="47F90C5C" w14:textId="77777777" w:rsidR="00723164" w:rsidRDefault="00723164" w:rsidP="00BD64AE">
      <w:pPr>
        <w:rPr>
          <w:b/>
          <w:i/>
          <w:sz w:val="28"/>
          <w:szCs w:val="28"/>
        </w:rPr>
      </w:pPr>
    </w:p>
    <w:p w14:paraId="2772CCA7" w14:textId="4864395A" w:rsidR="00BD64AE" w:rsidRPr="00A25735" w:rsidRDefault="00BD64AE" w:rsidP="00BD64AE">
      <w:pPr>
        <w:rPr>
          <w:rFonts w:ascii="Arial" w:hAnsi="Arial" w:cs="Arial"/>
          <w:sz w:val="32"/>
          <w:szCs w:val="32"/>
        </w:rPr>
      </w:pPr>
      <w:r>
        <w:rPr>
          <w:b/>
          <w:i/>
          <w:sz w:val="28"/>
          <w:szCs w:val="28"/>
        </w:rPr>
        <w:t>______________________________________________________________________</w:t>
      </w:r>
    </w:p>
    <w:p w14:paraId="7A21F563" w14:textId="77777777" w:rsidR="00BD64AE" w:rsidRPr="003065E1" w:rsidRDefault="00BD64AE" w:rsidP="00BD64AE">
      <w:pPr>
        <w:rPr>
          <w:b/>
          <w:i/>
          <w:sz w:val="40"/>
          <w:szCs w:val="40"/>
        </w:rPr>
      </w:pPr>
      <w:r>
        <w:rPr>
          <w:b/>
          <w:i/>
          <w:sz w:val="40"/>
          <w:szCs w:val="40"/>
        </w:rPr>
        <w:t xml:space="preserve">Notice of Unprofessional Conduct </w:t>
      </w:r>
    </w:p>
    <w:p w14:paraId="03CFC530" w14:textId="77777777" w:rsidR="00BD64AE" w:rsidRPr="00A25735" w:rsidRDefault="00BD64AE" w:rsidP="00BD64AE">
      <w:pPr>
        <w:rPr>
          <w:i/>
          <w:sz w:val="16"/>
          <w:szCs w:val="16"/>
        </w:rPr>
      </w:pPr>
    </w:p>
    <w:p w14:paraId="54CC7D68" w14:textId="77777777" w:rsidR="00BD64AE" w:rsidRPr="00BD64AE" w:rsidRDefault="00BD64AE" w:rsidP="00BD64AE">
      <w:pPr>
        <w:rPr>
          <w:i/>
        </w:rPr>
      </w:pPr>
      <w:r w:rsidRPr="00BD64AE">
        <w:rPr>
          <w:i/>
        </w:rPr>
        <w:t>Date:</w:t>
      </w:r>
      <w:r w:rsidRPr="00BD64AE">
        <w:rPr>
          <w:i/>
        </w:rPr>
        <w:tab/>
      </w:r>
      <w:r w:rsidRPr="00BD64AE">
        <w:rPr>
          <w:i/>
        </w:rPr>
        <w:tab/>
      </w:r>
      <w:r w:rsidRPr="00BD64AE">
        <w:rPr>
          <w:i/>
        </w:rPr>
        <w:t>January 12, 2015</w:t>
      </w:r>
    </w:p>
    <w:p w14:paraId="43F3D6BF" w14:textId="77777777" w:rsidR="00BD64AE" w:rsidRPr="00BD64AE" w:rsidRDefault="00BD64AE" w:rsidP="00BD64AE">
      <w:pPr>
        <w:rPr>
          <w:i/>
        </w:rPr>
      </w:pPr>
    </w:p>
    <w:p w14:paraId="7C8240AA" w14:textId="77777777" w:rsidR="00BD64AE" w:rsidRPr="00BD64AE" w:rsidRDefault="00BD64AE" w:rsidP="00BD64AE">
      <w:pPr>
        <w:rPr>
          <w:i/>
        </w:rPr>
      </w:pPr>
      <w:r w:rsidRPr="00BD64AE">
        <w:rPr>
          <w:i/>
        </w:rPr>
        <w:t>To:</w:t>
      </w:r>
      <w:r w:rsidRPr="00BD64AE">
        <w:rPr>
          <w:i/>
        </w:rPr>
        <w:tab/>
      </w:r>
      <w:r w:rsidRPr="00BD64AE">
        <w:rPr>
          <w:i/>
        </w:rPr>
        <w:tab/>
      </w:r>
      <w:r w:rsidRPr="00BD64AE">
        <w:rPr>
          <w:i/>
        </w:rPr>
        <w:t>Anita Help</w:t>
      </w:r>
    </w:p>
    <w:p w14:paraId="2BF7AD73" w14:textId="77777777" w:rsidR="00BD64AE" w:rsidRPr="00BD64AE" w:rsidRDefault="00BD64AE" w:rsidP="00BD64AE">
      <w:pPr>
        <w:rPr>
          <w:i/>
        </w:rPr>
      </w:pPr>
    </w:p>
    <w:p w14:paraId="57C5D9A3" w14:textId="51C2D9E3" w:rsidR="00BD64AE" w:rsidRPr="00BD64AE" w:rsidRDefault="00BD64AE" w:rsidP="00BD64AE">
      <w:pPr>
        <w:rPr>
          <w:i/>
        </w:rPr>
      </w:pPr>
      <w:r w:rsidRPr="00BD64AE">
        <w:rPr>
          <w:i/>
        </w:rPr>
        <w:t xml:space="preserve">From: </w:t>
      </w:r>
      <w:r w:rsidRPr="00BD64AE">
        <w:rPr>
          <w:i/>
        </w:rPr>
        <w:tab/>
      </w:r>
      <w:r>
        <w:rPr>
          <w:i/>
        </w:rPr>
        <w:tab/>
      </w:r>
      <w:r w:rsidRPr="00BD64AE">
        <w:rPr>
          <w:i/>
        </w:rPr>
        <w:t>Del Linquent, Principal</w:t>
      </w:r>
    </w:p>
    <w:p w14:paraId="5C3B1948" w14:textId="77777777" w:rsidR="00BD64AE" w:rsidRPr="00BD64AE" w:rsidRDefault="00BD64AE" w:rsidP="00BD64AE">
      <w:pPr>
        <w:rPr>
          <w:i/>
        </w:rPr>
      </w:pPr>
    </w:p>
    <w:p w14:paraId="6245BB8B" w14:textId="77777777" w:rsidR="00BD64AE" w:rsidRPr="00BD64AE" w:rsidRDefault="00BD64AE" w:rsidP="00BD64AE">
      <w:pPr>
        <w:rPr>
          <w:i/>
        </w:rPr>
      </w:pPr>
      <w:r w:rsidRPr="00BD64AE">
        <w:rPr>
          <w:i/>
        </w:rPr>
        <w:t xml:space="preserve">Re: </w:t>
      </w:r>
      <w:r w:rsidRPr="00BD64AE">
        <w:rPr>
          <w:i/>
        </w:rPr>
        <w:tab/>
      </w:r>
      <w:r w:rsidRPr="00BD64AE">
        <w:rPr>
          <w:i/>
        </w:rPr>
        <w:tab/>
      </w:r>
      <w:r w:rsidRPr="00BD64AE">
        <w:rPr>
          <w:i/>
        </w:rPr>
        <w:t>Parent relations</w:t>
      </w:r>
    </w:p>
    <w:p w14:paraId="28389BEA" w14:textId="77777777" w:rsidR="00BD64AE" w:rsidRPr="00BD64AE" w:rsidRDefault="00BD64AE" w:rsidP="00BD64AE">
      <w:pPr>
        <w:rPr>
          <w:i/>
        </w:rPr>
      </w:pPr>
    </w:p>
    <w:p w14:paraId="1EC22060" w14:textId="77777777" w:rsidR="00BD64AE" w:rsidRPr="00BD64AE" w:rsidRDefault="00BD64AE" w:rsidP="00BD64AE">
      <w:pPr>
        <w:rPr>
          <w:i/>
        </w:rPr>
      </w:pPr>
      <w:r w:rsidRPr="00BD64AE">
        <w:rPr>
          <w:i/>
        </w:rPr>
        <w:t>I have received several complaints from parents about your treatment of students and your grading practices. These parents indicate that when they’ve attempted to contact you regarding these matters, they receive no response either in writing or by phone. Many have shared their concerns that when they have spoken with you, you are very defensive and unprofessional and do not want to meet with you because of possible retaliation by you against their children. As you know, this is a very serious concern.  Maintaining open communications with parents is essential to ensuring student success. You are directed to forward to me a draft of all your parent communications for my approval prior to sending any parent communications. You are also directed to be professional in all your future interactions with parents.</w:t>
      </w:r>
    </w:p>
    <w:p w14:paraId="1860B77A" w14:textId="77777777" w:rsidR="00BD64AE" w:rsidRPr="00BD64AE" w:rsidRDefault="00BD64AE" w:rsidP="00BD64AE">
      <w:pPr>
        <w:pStyle w:val="BodyText2"/>
        <w:spacing w:after="0" w:line="240" w:lineRule="auto"/>
        <w:rPr>
          <w:i/>
        </w:rPr>
      </w:pPr>
    </w:p>
    <w:p w14:paraId="516B8A6D" w14:textId="77777777" w:rsidR="00BD64AE" w:rsidRPr="00BD64AE" w:rsidRDefault="00BD64AE" w:rsidP="00BD64AE">
      <w:pPr>
        <w:pStyle w:val="BodyText2"/>
        <w:spacing w:after="0" w:line="240" w:lineRule="auto"/>
        <w:rPr>
          <w:i/>
        </w:rPr>
      </w:pPr>
      <w:r w:rsidRPr="00BD64AE">
        <w:rPr>
          <w:i/>
        </w:rPr>
        <w:t xml:space="preserve">In addition, I have counseled you previously about arriving to work on time and so I am concerned that these latest incidents are demonstrating a pattern of inappropriate behavior on your part. </w:t>
      </w:r>
    </w:p>
    <w:p w14:paraId="25AA5FE6" w14:textId="77777777" w:rsidR="00BD64AE" w:rsidRPr="00BD64AE" w:rsidRDefault="00BD64AE" w:rsidP="00BD64AE">
      <w:pPr>
        <w:pStyle w:val="BodyText2"/>
        <w:spacing w:after="0" w:line="240" w:lineRule="auto"/>
        <w:rPr>
          <w:i/>
        </w:rPr>
      </w:pPr>
    </w:p>
    <w:p w14:paraId="504BFEC0" w14:textId="3B2DC49D" w:rsidR="00FC3A93" w:rsidRDefault="00BD64AE" w:rsidP="00BD64AE">
      <w:pPr>
        <w:pStyle w:val="BodyText2"/>
        <w:spacing w:after="0" w:line="240" w:lineRule="auto"/>
        <w:rPr>
          <w:i/>
        </w:rPr>
      </w:pPr>
      <w:r w:rsidRPr="00BD64AE">
        <w:rPr>
          <w:i/>
        </w:rPr>
        <w:t>This Notice of Unprofessional Conduct will be placed in your Personnel File. You have the right to submit a response provided you do so within ten (10) days. Failure to follow the directive outlined in this letter could lead to further discipline up to and including suspension and/or dismissal.</w:t>
      </w:r>
    </w:p>
    <w:p w14:paraId="65DC8B22" w14:textId="58D277DC" w:rsidR="00BD64AE" w:rsidRDefault="00BD64AE" w:rsidP="00BD64AE">
      <w:pPr>
        <w:pStyle w:val="BodyText2"/>
        <w:spacing w:after="0" w:line="240" w:lineRule="auto"/>
        <w:rPr>
          <w:rFonts w:ascii="Trebuchet MS" w:hAnsi="Trebuchet MS"/>
        </w:rPr>
      </w:pPr>
    </w:p>
    <w:p w14:paraId="0686EE95" w14:textId="77777777" w:rsidR="00BD64AE" w:rsidRPr="00BD64AE" w:rsidRDefault="00BD64AE" w:rsidP="00BD64AE">
      <w:pPr>
        <w:jc w:val="center"/>
        <w:rPr>
          <w:rFonts w:ascii="Trebuchet MS" w:hAnsi="Trebuchet MS"/>
        </w:rPr>
      </w:pPr>
      <w:r w:rsidRPr="00BD64AE">
        <w:rPr>
          <w:rFonts w:ascii="Trebuchet MS" w:hAnsi="Trebuchet MS"/>
          <w:b/>
          <w:sz w:val="28"/>
          <w:szCs w:val="28"/>
        </w:rPr>
        <w:t>_________________ Unified School District</w:t>
      </w:r>
    </w:p>
    <w:p w14:paraId="017B73F2" w14:textId="77777777" w:rsidR="00BD64AE" w:rsidRPr="00BD64AE" w:rsidRDefault="00BD64AE" w:rsidP="00BD64AE">
      <w:pPr>
        <w:jc w:val="center"/>
        <w:rPr>
          <w:rFonts w:ascii="Trebuchet MS" w:hAnsi="Trebuchet MS"/>
          <w:b/>
        </w:rPr>
      </w:pPr>
      <w:r w:rsidRPr="00BD64AE">
        <w:rPr>
          <w:rFonts w:ascii="Trebuchet MS" w:hAnsi="Trebuchet MS"/>
          <w:b/>
        </w:rPr>
        <w:t>Human Resource Department</w:t>
      </w:r>
    </w:p>
    <w:p w14:paraId="781BB128" w14:textId="77777777" w:rsidR="00BD64AE" w:rsidRPr="00BD64AE" w:rsidRDefault="00BD64AE" w:rsidP="00BD64AE">
      <w:pPr>
        <w:jc w:val="center"/>
        <w:rPr>
          <w:rFonts w:ascii="Trebuchet MS" w:hAnsi="Trebuchet MS"/>
          <w:b/>
        </w:rPr>
      </w:pPr>
      <w:r w:rsidRPr="00BD64AE">
        <w:rPr>
          <w:rFonts w:ascii="Trebuchet MS" w:hAnsi="Trebuchet MS"/>
          <w:b/>
        </w:rPr>
        <w:t>_______, CA</w:t>
      </w:r>
    </w:p>
    <w:p w14:paraId="4DFEEAA8" w14:textId="77777777" w:rsidR="00BD64AE" w:rsidRDefault="00BD64AE" w:rsidP="00BD64AE">
      <w:pPr>
        <w:jc w:val="center"/>
        <w:rPr>
          <w:rFonts w:ascii="Trebuchet MS" w:hAnsi="Trebuchet MS"/>
          <w:b/>
          <w:sz w:val="28"/>
          <w:szCs w:val="28"/>
        </w:rPr>
      </w:pPr>
    </w:p>
    <w:p w14:paraId="59684CD6" w14:textId="477D147C" w:rsidR="00BD64AE" w:rsidRDefault="00BD64AE" w:rsidP="00BD64AE">
      <w:pPr>
        <w:jc w:val="center"/>
        <w:rPr>
          <w:rFonts w:ascii="Trebuchet MS" w:hAnsi="Trebuchet MS"/>
          <w:b/>
          <w:sz w:val="28"/>
          <w:szCs w:val="28"/>
        </w:rPr>
      </w:pPr>
      <w:r w:rsidRPr="00BD64AE">
        <w:rPr>
          <w:rFonts w:ascii="Trebuchet MS" w:hAnsi="Trebuchet MS"/>
          <w:b/>
          <w:sz w:val="28"/>
          <w:szCs w:val="28"/>
        </w:rPr>
        <w:t>GRIEVANCE FORM – LEVEL I</w:t>
      </w:r>
    </w:p>
    <w:p w14:paraId="2487B0A4" w14:textId="77777777" w:rsidR="00BD64AE" w:rsidRPr="00BD64AE" w:rsidRDefault="00BD64AE" w:rsidP="00BD64AE">
      <w:pPr>
        <w:jc w:val="center"/>
        <w:rPr>
          <w:rFonts w:ascii="Trebuchet MS" w:hAnsi="Trebuchet MS"/>
          <w:b/>
          <w:sz w:val="28"/>
          <w:szCs w:val="28"/>
        </w:rPr>
      </w:pPr>
    </w:p>
    <w:p w14:paraId="115880B1" w14:textId="77777777" w:rsidR="00BD64AE" w:rsidRPr="00BD64AE" w:rsidRDefault="00BD64AE" w:rsidP="00BD64AE">
      <w:pPr>
        <w:jc w:val="center"/>
        <w:rPr>
          <w:rFonts w:ascii="Trebuchet MS" w:hAnsi="Trebuchet MS"/>
          <w:sz w:val="28"/>
          <w:szCs w:val="28"/>
        </w:rPr>
      </w:pPr>
      <w:r w:rsidRPr="00BD64AE">
        <w:rPr>
          <w:rFonts w:ascii="Trebuchet MS" w:hAnsi="Trebuchet MS"/>
          <w:sz w:val="28"/>
          <w:szCs w:val="28"/>
        </w:rPr>
        <w:t xml:space="preserve">___________________   </w:t>
      </w:r>
      <w:r w:rsidRPr="00BD64AE">
        <w:rPr>
          <w:rFonts w:ascii="Trebuchet MS" w:hAnsi="Trebuchet MS"/>
          <w:color w:val="FF0000"/>
          <w:sz w:val="28"/>
          <w:szCs w:val="28"/>
        </w:rPr>
        <w:t>____EA Grievance 2014-___</w:t>
      </w:r>
      <w:r w:rsidRPr="00BD64AE">
        <w:rPr>
          <w:rFonts w:ascii="Trebuchet MS" w:hAnsi="Trebuchet MS"/>
          <w:sz w:val="28"/>
          <w:szCs w:val="28"/>
        </w:rPr>
        <w:t>______________________</w:t>
      </w:r>
    </w:p>
    <w:p w14:paraId="2D8E2F63" w14:textId="77777777" w:rsidR="00BD64AE" w:rsidRDefault="00BD64AE" w:rsidP="00BD64AE">
      <w:pPr>
        <w:rPr>
          <w:rFonts w:ascii="Trebuchet MS" w:hAnsi="Trebuchet MS"/>
          <w:u w:val="single"/>
        </w:rPr>
      </w:pPr>
    </w:p>
    <w:p w14:paraId="0B4DBCB4" w14:textId="04904405" w:rsidR="00BD64AE" w:rsidRPr="00BD64AE" w:rsidRDefault="00BD64AE" w:rsidP="00BD64AE">
      <w:pPr>
        <w:rPr>
          <w:rFonts w:ascii="Trebuchet MS" w:hAnsi="Trebuchet MS"/>
        </w:rPr>
      </w:pPr>
      <w:r w:rsidRPr="00BD64AE">
        <w:rPr>
          <w:rFonts w:ascii="Trebuchet MS" w:hAnsi="Trebuchet MS"/>
          <w:u w:val="single"/>
        </w:rPr>
        <w:t>Submission of Complaint</w:t>
      </w:r>
      <w:r w:rsidRPr="00BD64AE">
        <w:rPr>
          <w:rFonts w:ascii="Trebuchet MS" w:hAnsi="Trebuchet MS"/>
        </w:rPr>
        <w:t xml:space="preserve"> – All portions of this section must be completed by the grievant.</w:t>
      </w:r>
    </w:p>
    <w:p w14:paraId="404CF3EC" w14:textId="77777777" w:rsidR="00BD64AE" w:rsidRPr="00BD64AE" w:rsidRDefault="00BD64AE" w:rsidP="00BD64AE">
      <w:pPr>
        <w:rPr>
          <w:rFonts w:ascii="Trebuchet MS" w:hAnsi="Trebuchet MS"/>
        </w:rPr>
      </w:pPr>
    </w:p>
    <w:p w14:paraId="633676DB" w14:textId="77777777" w:rsidR="00BD64AE" w:rsidRPr="00BD64AE" w:rsidRDefault="00BD64AE" w:rsidP="00BD64AE">
      <w:pPr>
        <w:rPr>
          <w:rFonts w:ascii="Trebuchet MS" w:hAnsi="Trebuchet MS"/>
          <w:color w:val="FF0000"/>
          <w:u w:val="single"/>
        </w:rPr>
      </w:pPr>
      <w:r w:rsidRPr="00BD64AE">
        <w:rPr>
          <w:rFonts w:ascii="Trebuchet MS" w:hAnsi="Trebuchet MS"/>
        </w:rPr>
        <w:t xml:space="preserve">Employee Name: </w:t>
      </w:r>
      <w:r w:rsidRPr="00BD64AE">
        <w:rPr>
          <w:rFonts w:ascii="Trebuchet MS" w:hAnsi="Trebuchet MS"/>
          <w:color w:val="FF0000"/>
          <w:u w:val="single"/>
        </w:rPr>
        <w:t>Anita Help</w:t>
      </w:r>
      <w:r w:rsidRPr="00BD64AE">
        <w:rPr>
          <w:rFonts w:ascii="Trebuchet MS" w:hAnsi="Trebuchet MS"/>
        </w:rPr>
        <w:tab/>
      </w:r>
      <w:r w:rsidRPr="00BD64AE">
        <w:rPr>
          <w:rFonts w:ascii="Trebuchet MS" w:hAnsi="Trebuchet MS"/>
        </w:rPr>
        <w:t xml:space="preserve">    Work Location: </w:t>
      </w:r>
      <w:r w:rsidRPr="00BD64AE">
        <w:rPr>
          <w:rFonts w:ascii="Trebuchet MS" w:hAnsi="Trebuchet MS"/>
          <w:color w:val="FF0000"/>
          <w:u w:val="single"/>
        </w:rPr>
        <w:t>ABC High School</w:t>
      </w:r>
    </w:p>
    <w:p w14:paraId="3B7A8C65" w14:textId="77777777" w:rsidR="00BD64AE" w:rsidRPr="00BD64AE" w:rsidRDefault="00BD64AE" w:rsidP="00BD64AE">
      <w:pPr>
        <w:rPr>
          <w:rFonts w:ascii="Trebuchet MS" w:hAnsi="Trebuchet MS"/>
          <w:u w:val="single"/>
        </w:rPr>
      </w:pPr>
    </w:p>
    <w:p w14:paraId="6768DA8D" w14:textId="77777777" w:rsidR="00BD64AE" w:rsidRPr="00BD64AE" w:rsidRDefault="00BD64AE" w:rsidP="00BD64AE">
      <w:pPr>
        <w:pStyle w:val="ListParagraph"/>
        <w:numPr>
          <w:ilvl w:val="0"/>
          <w:numId w:val="128"/>
        </w:numPr>
        <w:tabs>
          <w:tab w:val="left" w:pos="3045"/>
        </w:tabs>
        <w:spacing w:line="276" w:lineRule="auto"/>
        <w:contextualSpacing/>
        <w:rPr>
          <w:rFonts w:ascii="Trebuchet MS" w:hAnsi="Trebuchet MS"/>
          <w:color w:val="FF0000"/>
        </w:rPr>
      </w:pPr>
      <w:r w:rsidRPr="00BD64AE">
        <w:rPr>
          <w:rFonts w:ascii="Trebuchet MS" w:hAnsi="Trebuchet MS"/>
        </w:rPr>
        <w:t xml:space="preserve">Statement of the Grievance (Attach extra sheets if necessary): </w:t>
      </w:r>
      <w:r w:rsidRPr="00BD64AE">
        <w:rPr>
          <w:rFonts w:ascii="Trebuchet MS" w:hAnsi="Trebuchet MS"/>
          <w:u w:val="single"/>
        </w:rPr>
        <w:t xml:space="preserve"> </w:t>
      </w:r>
      <w:r w:rsidRPr="00BD64AE">
        <w:rPr>
          <w:rFonts w:ascii="Trebuchet MS" w:hAnsi="Trebuchet MS"/>
          <w:color w:val="FF0000"/>
          <w:u w:val="single"/>
        </w:rPr>
        <w:t xml:space="preserve">On or about January 12, 2015, the grievant (Anita Help) was called into a meeting with the school principal (Del Linquent). At this meeting, the principal issued to the grievant a Notice of Unprofessional Conduct (NUC), which outlines allegations of parent complaints and communications, as part of a recent incident involving a 2-day suspension of a student for willful disobedience. Before the grievant could provide her version of the facts with a ___EA site representative, the principal issued to her a NUC, which had already been written. </w:t>
      </w:r>
    </w:p>
    <w:p w14:paraId="3C954796" w14:textId="77777777" w:rsidR="00BD64AE" w:rsidRPr="00BD64AE" w:rsidRDefault="00BD64AE" w:rsidP="00BD64AE">
      <w:pPr>
        <w:pStyle w:val="ListParagraph"/>
        <w:tabs>
          <w:tab w:val="left" w:pos="3045"/>
        </w:tabs>
        <w:rPr>
          <w:rFonts w:ascii="Trebuchet MS" w:hAnsi="Trebuchet MS"/>
          <w:color w:val="FF0000"/>
        </w:rPr>
      </w:pPr>
    </w:p>
    <w:p w14:paraId="45E822B4" w14:textId="77777777" w:rsidR="00BD64AE" w:rsidRPr="00BD64AE" w:rsidRDefault="00BD64AE" w:rsidP="00BD64AE">
      <w:pPr>
        <w:pStyle w:val="ListParagraph"/>
        <w:tabs>
          <w:tab w:val="left" w:pos="3045"/>
        </w:tabs>
        <w:rPr>
          <w:rFonts w:ascii="Trebuchet MS" w:hAnsi="Trebuchet MS"/>
          <w:color w:val="FF0000"/>
          <w:u w:val="single"/>
        </w:rPr>
      </w:pPr>
      <w:r w:rsidRPr="00BD64AE">
        <w:rPr>
          <w:rFonts w:ascii="Trebuchet MS" w:hAnsi="Trebuchet MS"/>
          <w:color w:val="FF0000"/>
          <w:u w:val="single"/>
        </w:rPr>
        <w:t>For all the above reasons, ___EA contends that the NUC issued to the grievant is arbitrary and capricious and without just cause.</w:t>
      </w:r>
    </w:p>
    <w:p w14:paraId="75882BBA" w14:textId="77777777" w:rsidR="00BD64AE" w:rsidRPr="00BD64AE" w:rsidRDefault="00BD64AE" w:rsidP="00BD64AE">
      <w:pPr>
        <w:pStyle w:val="ListParagraph"/>
        <w:tabs>
          <w:tab w:val="left" w:pos="3045"/>
        </w:tabs>
        <w:rPr>
          <w:rFonts w:ascii="Trebuchet MS" w:hAnsi="Trebuchet MS"/>
        </w:rPr>
      </w:pPr>
      <w:r w:rsidRPr="00BD64AE">
        <w:rPr>
          <w:rFonts w:ascii="Trebuchet MS" w:hAnsi="Trebuchet MS"/>
        </w:rPr>
        <w:t xml:space="preserve"> </w:t>
      </w:r>
    </w:p>
    <w:p w14:paraId="040284B2" w14:textId="77777777" w:rsidR="00BD64AE" w:rsidRPr="00BD64AE" w:rsidRDefault="00BD64AE" w:rsidP="00BD64AE">
      <w:pPr>
        <w:pStyle w:val="ListParagraph"/>
        <w:numPr>
          <w:ilvl w:val="0"/>
          <w:numId w:val="128"/>
        </w:numPr>
        <w:tabs>
          <w:tab w:val="left" w:pos="3045"/>
        </w:tabs>
        <w:spacing w:line="276" w:lineRule="auto"/>
        <w:contextualSpacing/>
        <w:rPr>
          <w:rFonts w:ascii="Trebuchet MS" w:hAnsi="Trebuchet MS"/>
        </w:rPr>
      </w:pPr>
      <w:r w:rsidRPr="00BD64AE">
        <w:rPr>
          <w:rFonts w:ascii="Trebuchet MS" w:hAnsi="Trebuchet MS"/>
        </w:rPr>
        <w:t xml:space="preserve">Section of the Agreement violated: </w:t>
      </w:r>
      <w:r w:rsidRPr="00BD64AE">
        <w:rPr>
          <w:rFonts w:ascii="Trebuchet MS" w:hAnsi="Trebuchet MS"/>
          <w:u w:val="single"/>
        </w:rPr>
        <w:t xml:space="preserve"> </w:t>
      </w:r>
      <w:r w:rsidRPr="00BD64AE">
        <w:rPr>
          <w:rFonts w:ascii="Trebuchet MS" w:hAnsi="Trebuchet MS"/>
          <w:color w:val="FF0000"/>
          <w:u w:val="single"/>
        </w:rPr>
        <w:t>Article XYZ (Discipline), Article  ??  (Evaluation Procedure), District Board Policy ?? and all other pertinent articles, District policies and laws.</w:t>
      </w:r>
    </w:p>
    <w:p w14:paraId="6FA95988" w14:textId="77777777" w:rsidR="00BD64AE" w:rsidRPr="00BD64AE" w:rsidRDefault="00BD64AE" w:rsidP="00BD64AE">
      <w:pPr>
        <w:pStyle w:val="ListParagraph"/>
        <w:tabs>
          <w:tab w:val="left" w:pos="3045"/>
        </w:tabs>
        <w:rPr>
          <w:rFonts w:ascii="Trebuchet MS" w:hAnsi="Trebuchet MS"/>
        </w:rPr>
      </w:pPr>
    </w:p>
    <w:p w14:paraId="4EDCB170" w14:textId="77777777" w:rsidR="00BD64AE" w:rsidRPr="00BD64AE" w:rsidRDefault="00BD64AE" w:rsidP="00BD64AE">
      <w:pPr>
        <w:pStyle w:val="ListParagraph"/>
        <w:numPr>
          <w:ilvl w:val="0"/>
          <w:numId w:val="128"/>
        </w:numPr>
        <w:tabs>
          <w:tab w:val="left" w:pos="3045"/>
        </w:tabs>
        <w:spacing w:line="276" w:lineRule="auto"/>
        <w:contextualSpacing/>
        <w:rPr>
          <w:rFonts w:ascii="Trebuchet MS" w:hAnsi="Trebuchet MS"/>
        </w:rPr>
      </w:pPr>
      <w:r w:rsidRPr="00BD64AE">
        <w:rPr>
          <w:rFonts w:ascii="Trebuchet MS" w:hAnsi="Trebuchet MS"/>
        </w:rPr>
        <w:t>Decision rendered at informal level:</w:t>
      </w:r>
      <w:r w:rsidRPr="00BD64AE">
        <w:rPr>
          <w:rFonts w:ascii="Trebuchet MS" w:hAnsi="Trebuchet MS"/>
          <w:u w:val="single"/>
        </w:rPr>
        <w:t xml:space="preserve"> </w:t>
      </w:r>
      <w:r w:rsidRPr="00BD64AE">
        <w:rPr>
          <w:rFonts w:ascii="Trebuchet MS" w:hAnsi="Trebuchet MS"/>
          <w:color w:val="FF0000"/>
          <w:u w:val="single"/>
        </w:rPr>
        <w:t>???_</w:t>
      </w:r>
      <w:r w:rsidRPr="00BD64AE">
        <w:rPr>
          <w:rFonts w:ascii="Trebuchet MS" w:hAnsi="Trebuchet MS"/>
          <w:u w:val="single"/>
        </w:rPr>
        <w:t>______________________________________</w:t>
      </w:r>
    </w:p>
    <w:p w14:paraId="038FF96C" w14:textId="77777777" w:rsidR="00BD64AE" w:rsidRPr="00BD64AE" w:rsidRDefault="00BD64AE" w:rsidP="00BD64AE">
      <w:pPr>
        <w:pStyle w:val="ListParagraph"/>
        <w:rPr>
          <w:rFonts w:ascii="Trebuchet MS" w:hAnsi="Trebuchet MS"/>
        </w:rPr>
      </w:pPr>
    </w:p>
    <w:p w14:paraId="45604EA5" w14:textId="77777777" w:rsidR="00BD64AE" w:rsidRPr="00BD64AE" w:rsidRDefault="00BD64AE" w:rsidP="00BD64AE">
      <w:pPr>
        <w:pStyle w:val="ListParagraph"/>
        <w:numPr>
          <w:ilvl w:val="0"/>
          <w:numId w:val="128"/>
        </w:numPr>
        <w:tabs>
          <w:tab w:val="left" w:pos="3045"/>
        </w:tabs>
        <w:spacing w:line="276" w:lineRule="auto"/>
        <w:contextualSpacing/>
        <w:rPr>
          <w:rFonts w:ascii="Trebuchet MS" w:hAnsi="Trebuchet MS"/>
        </w:rPr>
      </w:pPr>
      <w:r w:rsidRPr="00BD64AE">
        <w:rPr>
          <w:rFonts w:ascii="Trebuchet MS" w:hAnsi="Trebuchet MS"/>
        </w:rPr>
        <w:t xml:space="preserve">Remedy Sought: </w:t>
      </w:r>
    </w:p>
    <w:p w14:paraId="1AB5E271" w14:textId="77777777" w:rsidR="00BD64AE" w:rsidRPr="00BD64AE" w:rsidRDefault="00BD64AE" w:rsidP="00BD64AE">
      <w:pPr>
        <w:pStyle w:val="ListParagraph"/>
        <w:numPr>
          <w:ilvl w:val="0"/>
          <w:numId w:val="129"/>
        </w:numPr>
        <w:spacing w:line="276" w:lineRule="auto"/>
        <w:contextualSpacing/>
        <w:rPr>
          <w:rFonts w:ascii="Trebuchet MS" w:hAnsi="Trebuchet MS"/>
          <w:color w:val="FF0000"/>
          <w:u w:val="single"/>
        </w:rPr>
      </w:pPr>
      <w:r w:rsidRPr="00BD64AE">
        <w:rPr>
          <w:rFonts w:ascii="Trebuchet MS" w:hAnsi="Trebuchet MS"/>
          <w:color w:val="FF0000"/>
          <w:u w:val="single"/>
        </w:rPr>
        <w:t xml:space="preserve">Remove and destroy the January 12, 2015 NUC and all supporting documents from the grievant’s personnel file.  </w:t>
      </w:r>
    </w:p>
    <w:p w14:paraId="4EBCBC00" w14:textId="77777777" w:rsidR="00BD64AE" w:rsidRPr="00BD64AE" w:rsidRDefault="00BD64AE" w:rsidP="00BD64AE">
      <w:pPr>
        <w:pStyle w:val="ListParagraph"/>
        <w:numPr>
          <w:ilvl w:val="0"/>
          <w:numId w:val="129"/>
        </w:numPr>
        <w:spacing w:line="276" w:lineRule="auto"/>
        <w:contextualSpacing/>
        <w:rPr>
          <w:rFonts w:ascii="Trebuchet MS" w:hAnsi="Trebuchet MS"/>
          <w:color w:val="FF0000"/>
          <w:u w:val="single"/>
        </w:rPr>
      </w:pPr>
      <w:r w:rsidRPr="00BD64AE">
        <w:rPr>
          <w:rFonts w:ascii="Trebuchet MS" w:hAnsi="Trebuchet MS"/>
          <w:color w:val="FF0000"/>
          <w:u w:val="single"/>
        </w:rPr>
        <w:t>Direct the site principal to adhere to the District’s Board Policies on Parent Complaints.</w:t>
      </w:r>
    </w:p>
    <w:p w14:paraId="3985399F" w14:textId="77777777" w:rsidR="00BD64AE" w:rsidRPr="00BD64AE" w:rsidRDefault="00BD64AE" w:rsidP="00BD64AE">
      <w:pPr>
        <w:pStyle w:val="ListParagraph"/>
        <w:numPr>
          <w:ilvl w:val="0"/>
          <w:numId w:val="129"/>
        </w:numPr>
        <w:spacing w:line="276" w:lineRule="auto"/>
        <w:contextualSpacing/>
        <w:rPr>
          <w:rFonts w:ascii="Trebuchet MS" w:hAnsi="Trebuchet MS"/>
          <w:color w:val="FF0000"/>
          <w:u w:val="single"/>
        </w:rPr>
      </w:pPr>
      <w:r w:rsidRPr="00BD64AE">
        <w:rPr>
          <w:rFonts w:ascii="Trebuchet MS" w:hAnsi="Trebuchet MS"/>
          <w:color w:val="FF0000"/>
          <w:u w:val="single"/>
        </w:rPr>
        <w:t>Provide training to the site principal on Just Cause and conducting objective investigations, and on managing parent complaints.</w:t>
      </w:r>
    </w:p>
    <w:p w14:paraId="470058A3" w14:textId="77777777" w:rsidR="00BD64AE" w:rsidRPr="00BD64AE" w:rsidRDefault="00BD64AE" w:rsidP="00BD64AE">
      <w:pPr>
        <w:pStyle w:val="ListParagraph"/>
        <w:numPr>
          <w:ilvl w:val="0"/>
          <w:numId w:val="129"/>
        </w:numPr>
        <w:spacing w:line="276" w:lineRule="auto"/>
        <w:contextualSpacing/>
        <w:rPr>
          <w:rFonts w:ascii="Trebuchet MS" w:hAnsi="Trebuchet MS"/>
          <w:color w:val="FF0000"/>
          <w:u w:val="single"/>
        </w:rPr>
      </w:pPr>
      <w:r w:rsidRPr="00BD64AE">
        <w:rPr>
          <w:rFonts w:ascii="Trebuchet MS" w:hAnsi="Trebuchet MS"/>
          <w:color w:val="FF0000"/>
          <w:u w:val="single"/>
        </w:rPr>
        <w:t>All other appropriate remedies to make the grievant whole.</w:t>
      </w:r>
    </w:p>
    <w:p w14:paraId="735530D1" w14:textId="77777777" w:rsidR="00BD64AE" w:rsidRPr="00BD64AE" w:rsidRDefault="00BD64AE" w:rsidP="00BD64AE">
      <w:pPr>
        <w:pStyle w:val="ListParagraph"/>
        <w:ind w:left="1440"/>
        <w:rPr>
          <w:rFonts w:ascii="Trebuchet MS" w:hAnsi="Trebuchet MS"/>
          <w:color w:val="FF0000"/>
          <w:u w:val="single"/>
        </w:rPr>
      </w:pPr>
    </w:p>
    <w:p w14:paraId="263EA655" w14:textId="0ADCB4C3" w:rsidR="00BD64AE" w:rsidRDefault="00BD64AE" w:rsidP="00BD64AE">
      <w:pPr>
        <w:rPr>
          <w:rFonts w:ascii="Trebuchet MS" w:hAnsi="Trebuchet MS"/>
          <w:u w:val="single"/>
        </w:rPr>
      </w:pPr>
      <w:r w:rsidRPr="00BD64AE">
        <w:rPr>
          <w:rFonts w:ascii="Trebuchet MS" w:hAnsi="Trebuchet MS"/>
          <w:u w:val="single"/>
        </w:rPr>
        <w:t>______________________________________________________________________________</w:t>
      </w:r>
    </w:p>
    <w:p w14:paraId="500F4FA4" w14:textId="77777777" w:rsidR="00BD64AE" w:rsidRPr="00BD64AE" w:rsidRDefault="00BD64AE" w:rsidP="00BD64AE">
      <w:pPr>
        <w:rPr>
          <w:rFonts w:ascii="Trebuchet MS" w:hAnsi="Trebuchet MS"/>
          <w:u w:val="single"/>
        </w:rPr>
      </w:pPr>
    </w:p>
    <w:p w14:paraId="351DE582" w14:textId="77777777" w:rsidR="00BD64AE" w:rsidRDefault="00BD64AE" w:rsidP="00BD64AE">
      <w:pPr>
        <w:rPr>
          <w:rFonts w:ascii="Trebuchet MS" w:hAnsi="Trebuchet MS"/>
          <w:sz w:val="20"/>
          <w:szCs w:val="20"/>
        </w:rPr>
      </w:pPr>
    </w:p>
    <w:p w14:paraId="60EDEEC4" w14:textId="77777777" w:rsidR="00BD64AE" w:rsidRDefault="00BD64AE" w:rsidP="00BD64AE">
      <w:pPr>
        <w:rPr>
          <w:rFonts w:ascii="Trebuchet MS" w:hAnsi="Trebuchet MS"/>
          <w:sz w:val="20"/>
          <w:szCs w:val="20"/>
        </w:rPr>
      </w:pPr>
    </w:p>
    <w:p w14:paraId="4C7FCDA4" w14:textId="56FA71D5" w:rsidR="00BD64AE" w:rsidRPr="00BD64AE" w:rsidRDefault="00BD64AE" w:rsidP="00BD64AE">
      <w:pPr>
        <w:rPr>
          <w:rFonts w:ascii="Trebuchet MS" w:hAnsi="Trebuchet MS"/>
          <w:sz w:val="20"/>
          <w:szCs w:val="20"/>
        </w:rPr>
      </w:pPr>
      <w:r w:rsidRPr="00BD64AE">
        <w:rPr>
          <w:rFonts w:ascii="Trebuchet MS" w:hAnsi="Trebuchet MS"/>
          <w:sz w:val="20"/>
          <w:szCs w:val="20"/>
        </w:rPr>
        <w:t>DISTRIBUTION:</w:t>
      </w:r>
    </w:p>
    <w:p w14:paraId="5E00E059" w14:textId="22EDAEBF" w:rsidR="00BD64AE" w:rsidRDefault="00BD64AE" w:rsidP="00BD64AE">
      <w:pPr>
        <w:rPr>
          <w:rFonts w:ascii="Trebuchet MS" w:hAnsi="Trebuchet MS"/>
          <w:sz w:val="20"/>
          <w:szCs w:val="20"/>
        </w:rPr>
      </w:pPr>
      <w:r w:rsidRPr="00BD64AE">
        <w:rPr>
          <w:rFonts w:ascii="Trebuchet MS" w:hAnsi="Trebuchet MS"/>
          <w:sz w:val="20"/>
          <w:szCs w:val="20"/>
        </w:rPr>
        <w:t>Upon completion of this section, grievant shall present original and copies #2 and 3 to immediate supervisor. Copy #4 should be retained by grievant.</w:t>
      </w:r>
    </w:p>
    <w:p w14:paraId="13558B30" w14:textId="77777777" w:rsidR="00BD64AE" w:rsidRPr="00BD64AE" w:rsidRDefault="00BD64AE" w:rsidP="00BD64AE">
      <w:pPr>
        <w:rPr>
          <w:rFonts w:ascii="Trebuchet MS" w:hAnsi="Trebuchet MS"/>
          <w:sz w:val="20"/>
          <w:szCs w:val="20"/>
        </w:rPr>
      </w:pPr>
    </w:p>
    <w:p w14:paraId="62AB9304" w14:textId="1408DA63" w:rsidR="00BD64AE" w:rsidRDefault="00BD64AE" w:rsidP="00BD64AE">
      <w:pPr>
        <w:rPr>
          <w:rFonts w:ascii="Trebuchet MS" w:hAnsi="Trebuchet MS"/>
        </w:rPr>
      </w:pPr>
      <w:r w:rsidRPr="00BD64AE">
        <w:rPr>
          <w:rFonts w:ascii="Trebuchet MS" w:hAnsi="Trebuchet MS"/>
        </w:rPr>
        <w:t>______________________________________________________________________________</w:t>
      </w:r>
    </w:p>
    <w:p w14:paraId="32AED01F" w14:textId="77777777" w:rsidR="00BD64AE" w:rsidRPr="00BD64AE" w:rsidRDefault="00BD64AE" w:rsidP="00BD64AE">
      <w:pPr>
        <w:rPr>
          <w:rFonts w:ascii="Trebuchet MS" w:hAnsi="Trebuchet MS"/>
        </w:rPr>
      </w:pPr>
    </w:p>
    <w:p w14:paraId="6B33F4BD" w14:textId="2E70A4D9" w:rsidR="00BD64AE" w:rsidRPr="00BD64AE" w:rsidRDefault="00BD64AE" w:rsidP="00BD64AE">
      <w:pPr>
        <w:rPr>
          <w:rFonts w:ascii="Trebuchet MS" w:hAnsi="Trebuchet MS"/>
        </w:rPr>
      </w:pPr>
      <w:r w:rsidRPr="00BD64AE">
        <w:rPr>
          <w:rFonts w:ascii="Trebuchet MS" w:hAnsi="Trebuchet MS"/>
        </w:rPr>
        <w:t xml:space="preserve">Immediate Supervisor’s Response: </w:t>
      </w:r>
    </w:p>
    <w:p w14:paraId="0F379BD1" w14:textId="77777777" w:rsidR="00BD64AE" w:rsidRDefault="00BD64AE" w:rsidP="00BD64AE">
      <w:pPr>
        <w:rPr>
          <w:rFonts w:ascii="Trebuchet MS" w:hAnsi="Trebuchet MS"/>
        </w:rPr>
      </w:pPr>
    </w:p>
    <w:p w14:paraId="41F17BE1" w14:textId="77777777" w:rsidR="00BD64AE" w:rsidRDefault="00BD64AE" w:rsidP="00BD64AE">
      <w:pPr>
        <w:rPr>
          <w:rFonts w:ascii="Trebuchet MS" w:hAnsi="Trebuchet MS"/>
          <w:u w:val="single"/>
        </w:rPr>
      </w:pP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p>
    <w:p w14:paraId="3586BBC3" w14:textId="77777777" w:rsidR="00BD64AE" w:rsidRDefault="00BD64AE" w:rsidP="00BD64AE">
      <w:pPr>
        <w:rPr>
          <w:rFonts w:ascii="Trebuchet MS" w:hAnsi="Trebuchet MS"/>
          <w:u w:val="single"/>
        </w:rPr>
      </w:pPr>
    </w:p>
    <w:p w14:paraId="39278216" w14:textId="77777777" w:rsidR="00BD64AE" w:rsidRDefault="00BD64AE" w:rsidP="00BD64AE">
      <w:pPr>
        <w:rPr>
          <w:rFonts w:ascii="Trebuchet MS" w:hAnsi="Trebuchet MS"/>
          <w:u w:val="single"/>
        </w:rPr>
      </w:pP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p>
    <w:p w14:paraId="5D033182" w14:textId="77777777" w:rsidR="00BD64AE" w:rsidRDefault="00BD64AE" w:rsidP="00BD64AE">
      <w:pPr>
        <w:rPr>
          <w:rFonts w:ascii="Trebuchet MS" w:hAnsi="Trebuchet MS"/>
          <w:u w:val="single"/>
        </w:rPr>
      </w:pPr>
    </w:p>
    <w:p w14:paraId="36EC3763" w14:textId="77777777" w:rsidR="00BD64AE" w:rsidRDefault="00BD64AE" w:rsidP="00BD64AE">
      <w:pPr>
        <w:rPr>
          <w:rFonts w:ascii="Trebuchet MS" w:hAnsi="Trebuchet MS"/>
          <w:u w:val="single"/>
        </w:rPr>
      </w:pP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p>
    <w:p w14:paraId="1D6BD0D4" w14:textId="77777777" w:rsidR="00BD64AE" w:rsidRDefault="00BD64AE" w:rsidP="00BD64AE">
      <w:pPr>
        <w:rPr>
          <w:rFonts w:ascii="Trebuchet MS" w:hAnsi="Trebuchet MS"/>
          <w:u w:val="single"/>
        </w:rPr>
      </w:pPr>
    </w:p>
    <w:p w14:paraId="42F87347" w14:textId="1F15ABC8" w:rsidR="00BD64AE" w:rsidRDefault="00BD64AE" w:rsidP="00BD64AE">
      <w:pPr>
        <w:rPr>
          <w:rFonts w:ascii="Trebuchet MS" w:hAnsi="Trebuchet MS"/>
          <w:u w:val="single"/>
        </w:rPr>
      </w:pP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p>
    <w:p w14:paraId="0B6D1614" w14:textId="0F993BC5" w:rsidR="00BD64AE" w:rsidRDefault="00BD64AE" w:rsidP="00BD64AE">
      <w:pPr>
        <w:rPr>
          <w:rFonts w:ascii="Trebuchet MS" w:hAnsi="Trebuchet MS"/>
        </w:rPr>
      </w:pPr>
    </w:p>
    <w:p w14:paraId="3A3885EA" w14:textId="77777777" w:rsidR="00BD64AE" w:rsidRDefault="00BD64AE" w:rsidP="00BD64AE">
      <w:pPr>
        <w:rPr>
          <w:rFonts w:ascii="Trebuchet MS" w:hAnsi="Trebuchet MS"/>
          <w:u w:val="single"/>
        </w:rPr>
      </w:pPr>
    </w:p>
    <w:p w14:paraId="0496ACB1" w14:textId="238ED971" w:rsidR="00BD64AE" w:rsidRPr="00BD64AE" w:rsidRDefault="00BD64AE" w:rsidP="00BD64AE">
      <w:pPr>
        <w:rPr>
          <w:rFonts w:ascii="Trebuchet MS" w:hAnsi="Trebuchet MS"/>
          <w:u w:val="single"/>
        </w:rPr>
      </w:pP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r>
        <w:rPr>
          <w:rFonts w:ascii="Trebuchet MS" w:hAnsi="Trebuchet MS"/>
          <w:u w:val="single"/>
        </w:rPr>
        <w:tab/>
      </w:r>
    </w:p>
    <w:p w14:paraId="72F4B2B0" w14:textId="77777777" w:rsidR="00BD64AE" w:rsidRPr="00BD64AE" w:rsidRDefault="00BD64AE" w:rsidP="00BD64AE">
      <w:pPr>
        <w:ind w:firstLine="720"/>
        <w:rPr>
          <w:rFonts w:ascii="Trebuchet MS" w:hAnsi="Trebuchet MS"/>
        </w:rPr>
      </w:pPr>
      <w:r w:rsidRPr="00BD64AE">
        <w:rPr>
          <w:rFonts w:ascii="Trebuchet MS" w:hAnsi="Trebuchet MS"/>
        </w:rPr>
        <w:t>(Date)</w:t>
      </w:r>
      <w:r w:rsidRPr="00BD64AE">
        <w:rPr>
          <w:rFonts w:ascii="Trebuchet MS" w:hAnsi="Trebuchet MS"/>
        </w:rPr>
        <w:tab/>
      </w:r>
      <w:r w:rsidRPr="00BD64AE">
        <w:rPr>
          <w:rFonts w:ascii="Trebuchet MS" w:hAnsi="Trebuchet MS"/>
        </w:rPr>
        <w:tab/>
      </w:r>
      <w:r w:rsidRPr="00BD64AE">
        <w:rPr>
          <w:rFonts w:ascii="Trebuchet MS" w:hAnsi="Trebuchet MS"/>
        </w:rPr>
        <w:tab/>
      </w:r>
      <w:r w:rsidRPr="00BD64AE">
        <w:rPr>
          <w:rFonts w:ascii="Trebuchet MS" w:hAnsi="Trebuchet MS"/>
        </w:rPr>
        <w:tab/>
      </w:r>
      <w:r w:rsidRPr="00BD64AE">
        <w:rPr>
          <w:rFonts w:ascii="Trebuchet MS" w:hAnsi="Trebuchet MS"/>
        </w:rPr>
        <w:tab/>
      </w:r>
      <w:r w:rsidRPr="00BD64AE">
        <w:rPr>
          <w:rFonts w:ascii="Trebuchet MS" w:hAnsi="Trebuchet MS"/>
        </w:rPr>
        <w:tab/>
      </w:r>
      <w:r w:rsidRPr="00BD64AE">
        <w:rPr>
          <w:rFonts w:ascii="Trebuchet MS" w:hAnsi="Trebuchet MS"/>
        </w:rPr>
        <w:tab/>
      </w:r>
      <w:r w:rsidRPr="00BD64AE">
        <w:rPr>
          <w:rFonts w:ascii="Trebuchet MS" w:hAnsi="Trebuchet MS"/>
        </w:rPr>
        <w:tab/>
      </w:r>
      <w:r w:rsidRPr="00BD64AE">
        <w:rPr>
          <w:rFonts w:ascii="Trebuchet MS" w:hAnsi="Trebuchet MS"/>
        </w:rPr>
        <w:t>(Signature)</w:t>
      </w:r>
    </w:p>
    <w:p w14:paraId="37A29B9B" w14:textId="77777777" w:rsidR="00BD64AE" w:rsidRDefault="00BD64AE" w:rsidP="00BD64AE">
      <w:pPr>
        <w:pStyle w:val="BodyText2"/>
        <w:spacing w:after="0" w:line="240" w:lineRule="auto"/>
        <w:rPr>
          <w:rFonts w:ascii="Trebuchet MS" w:hAnsi="Trebuchet MS"/>
        </w:rPr>
      </w:pPr>
    </w:p>
    <w:p w14:paraId="4ED3261D" w14:textId="156A059F" w:rsidR="00FC3A93" w:rsidRDefault="00FC3A93">
      <w:pPr>
        <w:rPr>
          <w:rFonts w:ascii="Trebuchet MS" w:hAnsi="Trebuchet MS"/>
        </w:rPr>
      </w:pPr>
    </w:p>
    <w:p w14:paraId="1F666B7F" w14:textId="3736AC99" w:rsidR="00FC3A93" w:rsidRDefault="00FC3A93">
      <w:pPr>
        <w:rPr>
          <w:rFonts w:ascii="Trebuchet MS" w:hAnsi="Trebuchet MS"/>
        </w:rPr>
      </w:pPr>
      <w:r>
        <w:rPr>
          <w:rFonts w:ascii="Trebuchet MS" w:hAnsi="Trebuchet MS"/>
        </w:rPr>
        <w:br w:type="page"/>
      </w:r>
    </w:p>
    <w:p w14:paraId="47882BAB" w14:textId="77777777" w:rsidR="00FC3A93" w:rsidRDefault="00FC3A93">
      <w:pPr>
        <w:rPr>
          <w:rFonts w:ascii="Trebuchet MS" w:hAnsi="Trebuchet MS"/>
        </w:rPr>
      </w:pPr>
    </w:p>
    <w:p w14:paraId="72C71AA7" w14:textId="190EB165" w:rsidR="00A623D4" w:rsidRDefault="003E75A2" w:rsidP="00A623D4">
      <w:pPr>
        <w:jc w:val="center"/>
        <w:rPr>
          <w:rFonts w:ascii="Trebuchet MS" w:hAnsi="Trebuchet MS"/>
        </w:rPr>
      </w:pPr>
      <w:r>
        <w:rPr>
          <w:rFonts w:ascii="Trebuchet MS" w:hAnsi="Trebuchet MS"/>
          <w:noProof/>
        </w:rPr>
        <mc:AlternateContent>
          <mc:Choice Requires="wps">
            <w:drawing>
              <wp:anchor distT="0" distB="0" distL="114300" distR="114300" simplePos="0" relativeHeight="251658275" behindDoc="0" locked="0" layoutInCell="1" allowOverlap="1" wp14:anchorId="1EF355B7" wp14:editId="645F3836">
                <wp:simplePos x="0" y="0"/>
                <wp:positionH relativeFrom="column">
                  <wp:posOffset>487295</wp:posOffset>
                </wp:positionH>
                <wp:positionV relativeFrom="paragraph">
                  <wp:posOffset>1218610</wp:posOffset>
                </wp:positionV>
                <wp:extent cx="5401310" cy="2778125"/>
                <wp:effectExtent l="0" t="0" r="0" b="0"/>
                <wp:wrapSquare wrapText="bothSides"/>
                <wp:docPr id="17" name="WordArt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01310" cy="2778125"/>
                        </a:xfrm>
                        <a:prstGeom prst="rect">
                          <a:avLst/>
                        </a:prstGeom>
                      </wps:spPr>
                      <wps:txbx>
                        <w:txbxContent>
                          <w:p w14:paraId="3A2F229A" w14:textId="77777777" w:rsidR="000E6A26" w:rsidRDefault="000E6A26" w:rsidP="00A623D4">
                            <w:pPr>
                              <w:pStyle w:val="NormalWeb"/>
                              <w:spacing w:before="0" w:beforeAutospacing="0" w:after="0" w:afterAutospacing="0"/>
                              <w:jc w:val="center"/>
                            </w:pPr>
                            <w:r w:rsidRPr="00A623D4">
                              <w:rPr>
                                <w:rFonts w:hint="cs" w:ascii="BrowalliaUPC" w:cs="BrowalliaUPC"/>
                                <w:color w:val="6600CC"/>
                                <w:sz w:val="48"/>
                                <w:szCs w:val="48"/>
                                <w14:shadow w14:blurRad="0" w14:dist="53848" w14:dir="270000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t xml:space="preserve">Thank you for being a site rep! </w:t>
                            </w:r>
                          </w:p>
                          <w:p w14:paraId="3D4F3DBF" w14:textId="47E84577" w:rsidR="000E6A26" w:rsidRDefault="000E6A26" w:rsidP="00A623D4">
                            <w:pPr>
                              <w:pStyle w:val="NormalWeb"/>
                              <w:spacing w:before="0" w:beforeAutospacing="0" w:after="0" w:afterAutospacing="0"/>
                              <w:jc w:val="center"/>
                            </w:pPr>
                            <w:r w:rsidRPr="00A623D4">
                              <w:rPr>
                                <w:rFonts w:hint="cs" w:ascii="BrowalliaUPC" w:cs="BrowalliaUPC"/>
                                <w:color w:val="6600CC"/>
                                <w:sz w:val="48"/>
                                <w:szCs w:val="48"/>
                                <w14:shadow w14:blurRad="0" w14:dist="53848" w14:dir="270000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t xml:space="preserve">Our </w:t>
                            </w:r>
                            <w:r>
                              <w:rPr>
                                <w:rFonts w:hint="cs" w:ascii="BrowalliaUPC" w:cs="BrowalliaUPC"/>
                                <w:color w:val="6600CC"/>
                                <w:sz w:val="48"/>
                                <w:szCs w:val="48"/>
                                <w14:shadow w14:blurRad="0" w14:dist="53848" w14:dir="270000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t>union</w:t>
                            </w:r>
                            <w:r w:rsidRPr="00A623D4">
                              <w:rPr>
                                <w:rFonts w:hint="cs" w:ascii="BrowalliaUPC" w:cs="BrowalliaUPC"/>
                                <w:color w:val="6600CC"/>
                                <w:sz w:val="48"/>
                                <w:szCs w:val="48"/>
                                <w14:shadow w14:blurRad="0" w14:dist="53848" w14:dir="270000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t xml:space="preserve"> is stronger because of</w:t>
                            </w:r>
                          </w:p>
                          <w:p w14:paraId="24008D06" w14:textId="77777777" w:rsidR="000E6A26" w:rsidRDefault="000E6A26" w:rsidP="00A623D4">
                            <w:pPr>
                              <w:pStyle w:val="NormalWeb"/>
                              <w:spacing w:before="0" w:beforeAutospacing="0" w:after="0" w:afterAutospacing="0"/>
                              <w:jc w:val="center"/>
                            </w:pPr>
                            <w:r w:rsidRPr="00A623D4">
                              <w:rPr>
                                <w:rFonts w:hint="cs" w:ascii="BrowalliaUPC" w:cs="BrowalliaUPC"/>
                                <w:color w:val="6600CC"/>
                                <w:sz w:val="48"/>
                                <w:szCs w:val="48"/>
                                <w14:shadow w14:blurRad="0" w14:dist="53848" w14:dir="270000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t>your dedication and activism!</w:t>
                            </w:r>
                          </w:p>
                        </w:txbxContent>
                      </wps:txbx>
                      <wps:bodyPr wrap="square" numCol="1" fromWordArt="1">
                        <a:prstTxWarp prst="textSlantUp">
                          <a:avLst>
                            <a:gd name="adj" fmla="val 32056"/>
                          </a:avLst>
                        </a:prstTxWarp>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CDE7C3F">
              <v:shape w14:anchorId="1EF355B7" id="WordArt 105" o:spid="_x0000_s1066" type="#_x0000_t202" style="position:absolute;left:0;text-align:left;margin-left:38.35pt;margin-top:95.95pt;width:425.3pt;height:218.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" filled="f" stroked="f">
                <o:lock v:ext="edit" shapetype="t"/>
                <v:textbox style="mso-fit-shape-to-text:t">
                  <w:txbxContent>
                    <w:p w14:paraId="708FEE06" w14:textId="77777777" w:rsidR="000E6A26" w:rsidRDefault="000E6A26" w:rsidP="00A623D4">
                      <w:pPr>
                        <w:pStyle w:val="NormalWeb"/>
                        <w:spacing w:before="0" w:beforeAutospacing="0" w:after="0" w:afterAutospacing="0"/>
                        <w:jc w:val="center"/>
                      </w:pPr>
                      <w:r w:rsidRPr="00A623D4">
                        <w:rPr>
                          <w:rFonts w:hint="cs" w:ascii="BrowalliaUPC" w:cs="BrowalliaUPC"/>
                          <w:color w:val="6600CC"/>
                          <w:sz w:val="48"/>
                          <w:szCs w:val="48"/>
                          <w14:shadow w14:blurRad="0" w14:dist="53848" w14:dir="270000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t xml:space="preserve">Thank you for being a site rep! </w:t>
                      </w:r>
                    </w:p>
                    <w:p w14:paraId="2A9CC919" w14:textId="47E84577" w:rsidR="000E6A26" w:rsidRDefault="000E6A26" w:rsidP="00A623D4">
                      <w:pPr>
                        <w:pStyle w:val="NormalWeb"/>
                        <w:spacing w:before="0" w:beforeAutospacing="0" w:after="0" w:afterAutospacing="0"/>
                        <w:jc w:val="center"/>
                      </w:pPr>
                      <w:r w:rsidRPr="00A623D4">
                        <w:rPr>
                          <w:rFonts w:hint="cs" w:ascii="BrowalliaUPC" w:cs="BrowalliaUPC"/>
                          <w:color w:val="6600CC"/>
                          <w:sz w:val="48"/>
                          <w:szCs w:val="48"/>
                          <w14:shadow w14:blurRad="0" w14:dist="53848" w14:dir="270000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t xml:space="preserve">Our </w:t>
                      </w:r>
                      <w:r>
                        <w:rPr>
                          <w:rFonts w:hint="cs" w:ascii="BrowalliaUPC" w:cs="BrowalliaUPC"/>
                          <w:color w:val="6600CC"/>
                          <w:sz w:val="48"/>
                          <w:szCs w:val="48"/>
                          <w14:shadow w14:blurRad="0" w14:dist="53848" w14:dir="270000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t>union</w:t>
                      </w:r>
                      <w:r w:rsidRPr="00A623D4">
                        <w:rPr>
                          <w:rFonts w:hint="cs" w:ascii="BrowalliaUPC" w:cs="BrowalliaUPC"/>
                          <w:color w:val="6600CC"/>
                          <w:sz w:val="48"/>
                          <w:szCs w:val="48"/>
                          <w14:shadow w14:blurRad="0" w14:dist="53848" w14:dir="270000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t xml:space="preserve"> is stronger because of</w:t>
                      </w:r>
                    </w:p>
                    <w:p w14:paraId="417AE01F" w14:textId="77777777" w:rsidR="000E6A26" w:rsidRDefault="000E6A26" w:rsidP="00A623D4">
                      <w:pPr>
                        <w:pStyle w:val="NormalWeb"/>
                        <w:spacing w:before="0" w:beforeAutospacing="0" w:after="0" w:afterAutospacing="0"/>
                        <w:jc w:val="center"/>
                      </w:pPr>
                      <w:r w:rsidRPr="00A623D4">
                        <w:rPr>
                          <w:rFonts w:hint="cs" w:ascii="BrowalliaUPC" w:cs="BrowalliaUPC"/>
                          <w:color w:val="6600CC"/>
                          <w:sz w:val="48"/>
                          <w:szCs w:val="48"/>
                          <w14:shadow w14:blurRad="0" w14:dist="53848" w14:dir="270000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t>your dedication and activism!</w:t>
                      </w:r>
                    </w:p>
                  </w:txbxContent>
                </v:textbox>
                <w10:wrap type="square"/>
              </v:shape>
            </w:pict>
          </mc:Fallback>
        </mc:AlternateContent>
      </w:r>
    </w:p>
    <w:p w14:paraId="2241A395" w14:textId="31758604" w:rsidR="00A623D4" w:rsidRDefault="00A623D4" w:rsidP="009E3F94">
      <w:pPr>
        <w:jc w:val="center"/>
        <w:rPr>
          <w:rFonts w:ascii="Trebuchet MS" w:hAnsi="Trebuchet MS"/>
        </w:rPr>
      </w:pPr>
      <w:r w:rsidRPr="007E4931">
        <w:rPr>
          <w:noProof/>
        </w:rPr>
        <w:drawing>
          <wp:inline distT="0" distB="0" distL="0" distR="0" wp14:anchorId="5054ED51" wp14:editId="65210A20">
            <wp:extent cx="4616450" cy="2882900"/>
            <wp:effectExtent l="0" t="0" r="0" b="0"/>
            <wp:docPr id="14" name="yui_3_5_1_2_1441241202600_949" descr="http://3.bp.blogspot.com/--NnGdyHnwuE/UWXTJEwAtVI/AAAAAAAABFo/LT3W3uIMwPU/s1600/thank_y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2_1441241202600_949" descr="http://3.bp.blogspot.com/--NnGdyHnwuE/UWXTJEwAtVI/AAAAAAAABFo/LT3W3uIMwPU/s1600/thank_you.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616450" cy="2882900"/>
                    </a:xfrm>
                    <a:prstGeom prst="rect">
                      <a:avLst/>
                    </a:prstGeom>
                    <a:noFill/>
                    <a:ln>
                      <a:noFill/>
                    </a:ln>
                  </pic:spPr>
                </pic:pic>
              </a:graphicData>
            </a:graphic>
          </wp:inline>
        </w:drawing>
      </w:r>
    </w:p>
    <w:p w14:paraId="41F2C138" w14:textId="77777777" w:rsidR="003E75A2" w:rsidRDefault="003E75A2" w:rsidP="00A623D4">
      <w:pPr>
        <w:jc w:val="center"/>
        <w:rPr>
          <w:rFonts w:ascii="Trebuchet MS" w:hAnsi="Trebuchet MS"/>
          <w:b/>
          <w:sz w:val="28"/>
          <w:szCs w:val="28"/>
        </w:rPr>
      </w:pPr>
    </w:p>
    <w:p w14:paraId="15CE6601" w14:textId="77777777" w:rsidR="003E75A2" w:rsidRDefault="003E75A2" w:rsidP="00A623D4">
      <w:pPr>
        <w:jc w:val="center"/>
        <w:rPr>
          <w:rFonts w:ascii="Trebuchet MS" w:hAnsi="Trebuchet MS"/>
          <w:b/>
          <w:sz w:val="28"/>
          <w:szCs w:val="28"/>
        </w:rPr>
      </w:pPr>
    </w:p>
    <w:p w14:paraId="703C225B" w14:textId="77777777" w:rsidR="003E75A2" w:rsidRDefault="003E75A2" w:rsidP="00A623D4">
      <w:pPr>
        <w:jc w:val="center"/>
        <w:rPr>
          <w:rFonts w:ascii="Trebuchet MS" w:hAnsi="Trebuchet MS"/>
          <w:b/>
          <w:sz w:val="28"/>
          <w:szCs w:val="28"/>
        </w:rPr>
      </w:pPr>
    </w:p>
    <w:p w14:paraId="4610D582" w14:textId="77777777" w:rsidR="003E75A2" w:rsidRDefault="003E75A2" w:rsidP="00A623D4">
      <w:pPr>
        <w:jc w:val="center"/>
        <w:rPr>
          <w:rFonts w:ascii="Trebuchet MS" w:hAnsi="Trebuchet MS"/>
          <w:b/>
          <w:sz w:val="28"/>
          <w:szCs w:val="28"/>
        </w:rPr>
      </w:pPr>
    </w:p>
    <w:p w14:paraId="1F7409E0" w14:textId="77777777" w:rsidR="003E75A2" w:rsidRDefault="003E75A2" w:rsidP="00A623D4">
      <w:pPr>
        <w:jc w:val="center"/>
        <w:rPr>
          <w:rFonts w:ascii="Trebuchet MS" w:hAnsi="Trebuchet MS"/>
          <w:b/>
          <w:sz w:val="28"/>
          <w:szCs w:val="28"/>
        </w:rPr>
      </w:pPr>
    </w:p>
    <w:p w14:paraId="4B2D46D9" w14:textId="0EDBC07C" w:rsidR="00A623D4" w:rsidRDefault="00A623D4" w:rsidP="00A623D4">
      <w:pPr>
        <w:jc w:val="center"/>
        <w:rPr>
          <w:rFonts w:ascii="Trebuchet MS" w:hAnsi="Trebuchet MS"/>
          <w:b/>
          <w:sz w:val="28"/>
          <w:szCs w:val="28"/>
        </w:rPr>
      </w:pPr>
      <w:r w:rsidRPr="00DA7269">
        <w:rPr>
          <w:rFonts w:ascii="Trebuchet MS" w:hAnsi="Trebuchet MS"/>
          <w:b/>
          <w:sz w:val="28"/>
          <w:szCs w:val="28"/>
        </w:rPr>
        <w:t>Get more resources at cta.org &amp; nea.org</w:t>
      </w:r>
    </w:p>
    <w:p w14:paraId="2303C3C2" w14:textId="77777777" w:rsidR="00A623D4" w:rsidRDefault="00A623D4" w:rsidP="00A623D4">
      <w:pPr>
        <w:jc w:val="center"/>
        <w:rPr>
          <w:rFonts w:ascii="Trebuchet MS" w:hAnsi="Trebuchet MS"/>
          <w:b/>
          <w:sz w:val="28"/>
          <w:szCs w:val="28"/>
        </w:rPr>
      </w:pPr>
    </w:p>
    <w:p w14:paraId="6279A38B" w14:textId="2AACC3B6" w:rsidR="003E75A2" w:rsidRDefault="00A623D4" w:rsidP="00A623D4">
      <w:pPr>
        <w:jc w:val="center"/>
        <w:rPr>
          <w:rFonts w:ascii="Trebuchet MS" w:hAnsi="Trebuchet MS"/>
          <w:b/>
          <w:sz w:val="28"/>
          <w:szCs w:val="28"/>
        </w:rPr>
      </w:pPr>
      <w:r>
        <w:rPr>
          <w:rFonts w:ascii="Trebuchet MS" w:hAnsi="Trebuchet MS"/>
          <w:b/>
          <w:sz w:val="28"/>
          <w:szCs w:val="28"/>
        </w:rPr>
        <w:t>and attend a local workshop or CTA conference!</w:t>
      </w:r>
    </w:p>
    <w:p w14:paraId="40DCF5C2" w14:textId="77777777" w:rsidR="003E75A2" w:rsidRDefault="003E75A2">
      <w:pPr>
        <w:rPr>
          <w:rFonts w:ascii="Trebuchet MS" w:hAnsi="Trebuchet MS"/>
          <w:b/>
          <w:sz w:val="28"/>
          <w:szCs w:val="28"/>
        </w:rPr>
      </w:pPr>
      <w:r>
        <w:rPr>
          <w:rFonts w:ascii="Trebuchet MS" w:hAnsi="Trebuchet MS"/>
          <w:b/>
          <w:sz w:val="28"/>
          <w:szCs w:val="28"/>
        </w:rPr>
        <w:br w:type="page"/>
      </w:r>
    </w:p>
    <w:p w14:paraId="7E01EB4C" w14:textId="77777777" w:rsidR="00A623D4" w:rsidRPr="00DA7269" w:rsidRDefault="00A623D4" w:rsidP="00A623D4">
      <w:pPr>
        <w:jc w:val="center"/>
        <w:rPr>
          <w:rFonts w:ascii="Trebuchet MS" w:hAnsi="Trebuchet MS"/>
          <w:b/>
          <w:sz w:val="28"/>
          <w:szCs w:val="28"/>
        </w:rPr>
      </w:pPr>
    </w:p>
    <w:p w14:paraId="6F8402EE" w14:textId="77777777" w:rsidR="00A623D4" w:rsidRPr="00B05253" w:rsidRDefault="00A623D4" w:rsidP="00A623D4">
      <w:pPr>
        <w:rPr>
          <w:rFonts w:ascii="Trebuchet MS" w:hAnsi="Trebuchet MS"/>
        </w:rPr>
      </w:pPr>
    </w:p>
    <w:p w14:paraId="367152D5" w14:textId="77777777" w:rsidR="00ED7C2B" w:rsidRPr="00B05253" w:rsidRDefault="00ED7C2B" w:rsidP="00BF40FC">
      <w:pPr>
        <w:pStyle w:val="Title"/>
        <w:tabs>
          <w:tab w:val="left" w:pos="900"/>
        </w:tabs>
        <w:ind w:left="90"/>
        <w:jc w:val="left"/>
        <w:rPr>
          <w:rFonts w:ascii="Trebuchet MS" w:hAnsi="Trebuchet MS" w:cs="Times New Roman"/>
          <w:sz w:val="24"/>
        </w:rPr>
      </w:pPr>
    </w:p>
    <w:p w14:paraId="34837E49" w14:textId="77777777" w:rsidR="00ED7C2B" w:rsidRPr="00C4192A" w:rsidRDefault="00ED7C2B" w:rsidP="00ED7C2B">
      <w:pPr>
        <w:pStyle w:val="Title"/>
        <w:rPr>
          <w:sz w:val="2"/>
          <w:szCs w:val="2"/>
        </w:rPr>
      </w:pPr>
      <w:r w:rsidRPr="00C4192A">
        <w:rPr>
          <w:sz w:val="2"/>
          <w:szCs w:val="2"/>
        </w:rPr>
        <w:t> </w:t>
      </w:r>
    </w:p>
    <w:p w14:paraId="3390863F" w14:textId="77777777" w:rsidR="00ED7C2B" w:rsidRPr="00F429E3" w:rsidRDefault="00ED7C2B" w:rsidP="00ED7C2B">
      <w:pPr>
        <w:widowControl w:val="0"/>
        <w:tabs>
          <w:tab w:val="left" w:pos="144"/>
          <w:tab w:val="left" w:pos="720"/>
        </w:tabs>
        <w:autoSpaceDE w:val="0"/>
        <w:autoSpaceDN w:val="0"/>
        <w:adjustRightInd w:val="0"/>
        <w:rPr>
          <w:rFonts w:cs="Arial"/>
          <w:sz w:val="22"/>
        </w:rPr>
      </w:pPr>
    </w:p>
    <w:p w14:paraId="4A7ADC8D" w14:textId="77777777" w:rsidR="00ED7C2B" w:rsidRPr="002F5081" w:rsidRDefault="00ED7C2B" w:rsidP="00ED7C2B">
      <w:pPr>
        <w:rPr>
          <w:vanish/>
        </w:rPr>
      </w:pPr>
    </w:p>
    <w:p w14:paraId="666BF9DE" w14:textId="77777777" w:rsidR="00ED7C2B" w:rsidRPr="00A42628" w:rsidRDefault="00ED7C2B" w:rsidP="00ED7C2B">
      <w:pPr>
        <w:jc w:val="center"/>
        <w:rPr>
          <w:rFonts w:ascii="Trebuchet MS" w:hAnsi="Trebuchet MS"/>
          <w:b/>
          <w:sz w:val="26"/>
          <w:szCs w:val="26"/>
        </w:rPr>
      </w:pPr>
      <w:r w:rsidRPr="00AF4CFE">
        <w:rPr>
          <w:rFonts w:ascii="Trebuchet MS" w:hAnsi="Trebuchet MS" w:cs="Arial"/>
          <w:b/>
          <w:color w:val="0000FF"/>
          <w:sz w:val="70"/>
          <w:szCs w:val="70"/>
        </w:rPr>
        <w:br w:type="page"/>
      </w:r>
    </w:p>
    <w:p w14:paraId="575DA206" w14:textId="77777777" w:rsidR="00ED7C2B" w:rsidRDefault="00ED7C2B" w:rsidP="00ED7C2B">
      <w:pPr>
        <w:framePr w:w="11070" w:wrap="auto" w:hAnchor="text" w:x="900"/>
        <w:ind w:left="720"/>
        <w:rPr>
          <w:b/>
        </w:rPr>
        <w:sectPr w:rsidR="00ED7C2B" w:rsidSect="00BF63A8">
          <w:headerReference w:type="even" r:id="rId95"/>
          <w:headerReference w:type="default" r:id="rId96"/>
          <w:footerReference w:type="even" r:id="rId97"/>
          <w:footerReference w:type="default" r:id="rId98"/>
          <w:headerReference w:type="first" r:id="rId99"/>
          <w:footerReference w:type="first" r:id="rId100"/>
          <w:pgSz w:w="12240" w:h="15840"/>
          <w:pgMar w:top="1152" w:right="1152" w:bottom="1152" w:left="1152" w:header="144" w:footer="144" w:gutter="0"/>
          <w:cols w:space="720"/>
          <w:docGrid w:linePitch="360"/>
        </w:sectPr>
      </w:pPr>
    </w:p>
    <w:p w14:paraId="3E1D9AFE" w14:textId="77777777" w:rsidR="00F64E45" w:rsidRPr="00B05253" w:rsidRDefault="006D4EB2" w:rsidP="00ED7C2B">
      <w:pPr>
        <w:rPr>
          <w:rFonts w:ascii="Trebuchet MS" w:hAnsi="Trebuchet MS"/>
          <w:b/>
          <w:bCs/>
          <w:i/>
          <w:iCs/>
          <w:sz w:val="36"/>
          <w:szCs w:val="36"/>
        </w:rPr>
      </w:pPr>
      <w:bookmarkStart w:id="12" w:name="RANGE!A1:H47"/>
      <w:bookmarkEnd w:id="12"/>
      <w:r w:rsidRPr="00B05253">
        <w:rPr>
          <w:rFonts w:ascii="Trebuchet MS" w:hAnsi="Trebuchet MS"/>
          <w:noProof/>
        </w:rPr>
        <w:drawing>
          <wp:anchor distT="0" distB="0" distL="114300" distR="114300" simplePos="0" relativeHeight="251658241" behindDoc="0" locked="0" layoutInCell="1" allowOverlap="1" wp14:anchorId="3F8E5553" wp14:editId="526C39FA">
            <wp:simplePos x="0" y="0"/>
            <wp:positionH relativeFrom="column">
              <wp:posOffset>7412990</wp:posOffset>
            </wp:positionH>
            <wp:positionV relativeFrom="paragraph">
              <wp:posOffset>-8890</wp:posOffset>
            </wp:positionV>
            <wp:extent cx="876300" cy="315595"/>
            <wp:effectExtent l="0" t="0" r="0" b="0"/>
            <wp:wrapNone/>
            <wp:docPr id="60" name="Picture 1" descr="Description: C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ta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876300" cy="315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5253">
        <w:rPr>
          <w:rFonts w:ascii="Trebuchet MS" w:hAnsi="Trebuchet MS"/>
          <w:noProof/>
        </w:rPr>
        <w:drawing>
          <wp:anchor distT="0" distB="0" distL="114300" distR="114300" simplePos="0" relativeHeight="251658242" behindDoc="0" locked="0" layoutInCell="1" allowOverlap="1" wp14:anchorId="77431C12" wp14:editId="6498E8C8">
            <wp:simplePos x="0" y="0"/>
            <wp:positionH relativeFrom="column">
              <wp:posOffset>8289290</wp:posOffset>
            </wp:positionH>
            <wp:positionV relativeFrom="paragraph">
              <wp:posOffset>160655</wp:posOffset>
            </wp:positionV>
            <wp:extent cx="662940" cy="246380"/>
            <wp:effectExtent l="0" t="0" r="0" b="0"/>
            <wp:wrapNone/>
            <wp:docPr id="59" name="Picture 2" descr="Description: NE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NEALOGO"/>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662940" cy="246380"/>
                    </a:xfrm>
                    <a:prstGeom prst="rect">
                      <a:avLst/>
                    </a:prstGeom>
                    <a:noFill/>
                    <a:ln>
                      <a:noFill/>
                    </a:ln>
                  </pic:spPr>
                </pic:pic>
              </a:graphicData>
            </a:graphic>
            <wp14:sizeRelH relativeFrom="page">
              <wp14:pctWidth>0</wp14:pctWidth>
            </wp14:sizeRelH>
            <wp14:sizeRelV relativeFrom="page">
              <wp14:pctHeight>0</wp14:pctHeight>
            </wp14:sizeRelV>
          </wp:anchor>
        </w:drawing>
      </w:r>
      <w:r w:rsidR="00F64E45" w:rsidRPr="00B05253">
        <w:rPr>
          <w:rFonts w:ascii="Trebuchet MS" w:hAnsi="Trebuchet MS"/>
          <w:b/>
          <w:bCs/>
          <w:i/>
          <w:iCs/>
          <w:sz w:val="36"/>
          <w:szCs w:val="36"/>
        </w:rPr>
        <w:t>Parliamentary Motions Guide</w:t>
      </w:r>
    </w:p>
    <w:p w14:paraId="10CFE1CF" w14:textId="77777777" w:rsidR="00F64E45" w:rsidRPr="00B05253" w:rsidRDefault="00F64E45" w:rsidP="00F64E45">
      <w:pPr>
        <w:widowControl w:val="0"/>
        <w:autoSpaceDE w:val="0"/>
        <w:autoSpaceDN w:val="0"/>
        <w:spacing w:line="285" w:lineRule="auto"/>
        <w:jc w:val="center"/>
        <w:rPr>
          <w:rFonts w:ascii="Trebuchet MS" w:hAnsi="Trebuchet MS"/>
          <w:i/>
          <w:iCs/>
        </w:rPr>
      </w:pPr>
      <w:r w:rsidRPr="00B05253">
        <w:rPr>
          <w:rFonts w:ascii="Trebuchet MS" w:hAnsi="Trebuchet MS"/>
        </w:rPr>
        <w:t xml:space="preserve">Based on </w:t>
      </w:r>
      <w:r w:rsidRPr="00B05253">
        <w:rPr>
          <w:rFonts w:ascii="Trebuchet MS" w:hAnsi="Trebuchet MS"/>
          <w:i/>
          <w:iCs/>
        </w:rPr>
        <w:t>Robert's Rules of Order Newly Revised (11</w:t>
      </w:r>
      <w:r w:rsidRPr="00B05253">
        <w:rPr>
          <w:rFonts w:ascii="Trebuchet MS" w:hAnsi="Trebuchet MS"/>
          <w:i/>
          <w:iCs/>
          <w:vertAlign w:val="superscript"/>
        </w:rPr>
        <w:t>th</w:t>
      </w:r>
      <w:r w:rsidRPr="00B05253">
        <w:rPr>
          <w:rFonts w:ascii="Trebuchet MS" w:hAnsi="Trebuchet MS"/>
          <w:i/>
          <w:iCs/>
        </w:rPr>
        <w:t xml:space="preserve"> Edition)</w:t>
      </w:r>
    </w:p>
    <w:p w14:paraId="12168C62" w14:textId="77777777" w:rsidR="00F64E45" w:rsidRPr="00B05253" w:rsidRDefault="00F64E45" w:rsidP="00F64E45">
      <w:pPr>
        <w:widowControl w:val="0"/>
        <w:autoSpaceDE w:val="0"/>
        <w:autoSpaceDN w:val="0"/>
        <w:spacing w:before="252" w:after="72" w:line="360" w:lineRule="auto"/>
        <w:rPr>
          <w:rFonts w:ascii="Trebuchet MS" w:hAnsi="Trebuchet MS"/>
        </w:rPr>
      </w:pPr>
      <w:r w:rsidRPr="00B05253">
        <w:rPr>
          <w:rFonts w:ascii="Trebuchet MS" w:hAnsi="Trebuchet MS"/>
        </w:rPr>
        <w:t>The motions below are listed in order of precedence. Any motion can be introduced if it is higher on the chart than the pending motion.</w:t>
      </w:r>
    </w:p>
    <w:tbl>
      <w:tblPr>
        <w:tblW w:w="0" w:type="auto"/>
        <w:tblInd w:w="19" w:type="dxa"/>
        <w:tblLayout w:type="fixed"/>
        <w:tblCellMar>
          <w:left w:w="0" w:type="dxa"/>
          <w:right w:w="0" w:type="dxa"/>
        </w:tblCellMar>
        <w:tblLook w:val="0000" w:firstRow="0" w:lastRow="0" w:firstColumn="0" w:lastColumn="0" w:noHBand="0" w:noVBand="0"/>
      </w:tblPr>
      <w:tblGrid>
        <w:gridCol w:w="672"/>
        <w:gridCol w:w="2060"/>
        <w:gridCol w:w="2667"/>
        <w:gridCol w:w="2070"/>
        <w:gridCol w:w="1392"/>
        <w:gridCol w:w="322"/>
        <w:gridCol w:w="1761"/>
        <w:gridCol w:w="1647"/>
        <w:gridCol w:w="1589"/>
      </w:tblGrid>
      <w:tr w:rsidR="00F64E45" w:rsidRPr="00B05253" w14:paraId="1F4A8633" w14:textId="77777777" w:rsidTr="006C3C44">
        <w:trPr>
          <w:trHeight w:hRule="exact" w:val="364"/>
        </w:trPr>
        <w:tc>
          <w:tcPr>
            <w:tcW w:w="2732" w:type="dxa"/>
            <w:gridSpan w:val="2"/>
            <w:tcBorders>
              <w:top w:val="single" w:sz="44" w:space="0" w:color="auto"/>
              <w:left w:val="single" w:sz="14" w:space="0" w:color="auto"/>
              <w:bottom w:val="single" w:sz="4" w:space="0" w:color="auto"/>
              <w:right w:val="single" w:sz="4" w:space="0" w:color="auto"/>
            </w:tcBorders>
            <w:vAlign w:val="center"/>
          </w:tcPr>
          <w:p w14:paraId="06143856" w14:textId="77777777" w:rsidR="00F64E45" w:rsidRPr="00B05253" w:rsidRDefault="00F64E45" w:rsidP="00F64E45">
            <w:pPr>
              <w:widowControl w:val="0"/>
              <w:tabs>
                <w:tab w:val="left" w:pos="819"/>
              </w:tabs>
              <w:autoSpaceDE w:val="0"/>
              <w:autoSpaceDN w:val="0"/>
              <w:ind w:left="111"/>
              <w:rPr>
                <w:rFonts w:ascii="Trebuchet MS" w:hAnsi="Trebuchet MS"/>
                <w:b/>
                <w:spacing w:val="2"/>
              </w:rPr>
            </w:pPr>
            <w:r w:rsidRPr="00B05253">
              <w:rPr>
                <w:rFonts w:ascii="Trebuchet MS" w:hAnsi="Trebuchet MS"/>
                <w:b/>
                <w:spacing w:val="2"/>
              </w:rPr>
              <w:t>YOU WANT TO:</w:t>
            </w:r>
          </w:p>
        </w:tc>
        <w:tc>
          <w:tcPr>
            <w:tcW w:w="2667" w:type="dxa"/>
            <w:tcBorders>
              <w:top w:val="single" w:sz="44" w:space="0" w:color="auto"/>
              <w:left w:val="single" w:sz="4" w:space="0" w:color="auto"/>
              <w:bottom w:val="single" w:sz="4" w:space="0" w:color="auto"/>
              <w:right w:val="single" w:sz="4" w:space="0" w:color="auto"/>
            </w:tcBorders>
            <w:vAlign w:val="center"/>
          </w:tcPr>
          <w:p w14:paraId="50C1FF93" w14:textId="77777777" w:rsidR="00F64E45" w:rsidRPr="00B05253" w:rsidRDefault="00F64E45" w:rsidP="00F64E45">
            <w:pPr>
              <w:widowControl w:val="0"/>
              <w:autoSpaceDE w:val="0"/>
              <w:autoSpaceDN w:val="0"/>
              <w:ind w:left="67"/>
              <w:rPr>
                <w:rFonts w:ascii="Trebuchet MS" w:hAnsi="Trebuchet MS"/>
                <w:b/>
                <w:spacing w:val="2"/>
              </w:rPr>
            </w:pPr>
            <w:r w:rsidRPr="00B05253">
              <w:rPr>
                <w:rFonts w:ascii="Trebuchet MS" w:hAnsi="Trebuchet MS"/>
                <w:b/>
                <w:spacing w:val="2"/>
              </w:rPr>
              <w:t>YOU SAY:</w:t>
            </w:r>
          </w:p>
        </w:tc>
        <w:tc>
          <w:tcPr>
            <w:tcW w:w="2070" w:type="dxa"/>
            <w:tcBorders>
              <w:top w:val="single" w:sz="44" w:space="0" w:color="auto"/>
              <w:left w:val="single" w:sz="4" w:space="0" w:color="auto"/>
              <w:bottom w:val="single" w:sz="4" w:space="0" w:color="auto"/>
              <w:right w:val="single" w:sz="4" w:space="0" w:color="auto"/>
            </w:tcBorders>
            <w:vAlign w:val="bottom"/>
          </w:tcPr>
          <w:p w14:paraId="3D769D6B" w14:textId="77777777" w:rsidR="00F64E45" w:rsidRPr="00B05253" w:rsidRDefault="00F64E45" w:rsidP="006C3C44">
            <w:pPr>
              <w:widowControl w:val="0"/>
              <w:autoSpaceDE w:val="0"/>
              <w:autoSpaceDN w:val="0"/>
              <w:ind w:right="450"/>
              <w:jc w:val="center"/>
              <w:rPr>
                <w:rFonts w:ascii="Trebuchet MS" w:hAnsi="Trebuchet MS"/>
                <w:b/>
                <w:spacing w:val="2"/>
              </w:rPr>
            </w:pPr>
            <w:r w:rsidRPr="00B05253">
              <w:rPr>
                <w:rFonts w:ascii="Trebuchet MS" w:hAnsi="Trebuchet MS"/>
                <w:b/>
                <w:spacing w:val="2"/>
              </w:rPr>
              <w:t>INTERRUPT?</w:t>
            </w:r>
          </w:p>
        </w:tc>
        <w:tc>
          <w:tcPr>
            <w:tcW w:w="1392" w:type="dxa"/>
            <w:tcBorders>
              <w:top w:val="single" w:sz="44" w:space="0" w:color="auto"/>
              <w:left w:val="single" w:sz="4" w:space="0" w:color="auto"/>
              <w:bottom w:val="single" w:sz="4" w:space="0" w:color="auto"/>
              <w:right w:val="nil"/>
            </w:tcBorders>
            <w:vAlign w:val="bottom"/>
          </w:tcPr>
          <w:p w14:paraId="0A81E4BF" w14:textId="77777777" w:rsidR="00F64E45" w:rsidRPr="00B05253" w:rsidRDefault="00F64E45" w:rsidP="00F64E45">
            <w:pPr>
              <w:widowControl w:val="0"/>
              <w:autoSpaceDE w:val="0"/>
              <w:autoSpaceDN w:val="0"/>
              <w:ind w:right="290"/>
              <w:jc w:val="right"/>
              <w:rPr>
                <w:rFonts w:ascii="Trebuchet MS" w:hAnsi="Trebuchet MS"/>
                <w:b/>
                <w:spacing w:val="2"/>
              </w:rPr>
            </w:pPr>
            <w:r w:rsidRPr="00B05253">
              <w:rPr>
                <w:rFonts w:ascii="Trebuchet MS" w:hAnsi="Trebuchet MS"/>
                <w:b/>
                <w:spacing w:val="2"/>
              </w:rPr>
              <w:t>2</w:t>
            </w:r>
            <w:r w:rsidRPr="00B05253">
              <w:rPr>
                <w:rFonts w:ascii="Trebuchet MS" w:hAnsi="Trebuchet MS"/>
                <w:b/>
                <w:spacing w:val="2"/>
                <w:vertAlign w:val="superscript"/>
              </w:rPr>
              <w:t>ND</w:t>
            </w:r>
            <w:r w:rsidRPr="00B05253">
              <w:rPr>
                <w:rFonts w:ascii="Trebuchet MS" w:hAnsi="Trebuchet MS"/>
                <w:b/>
                <w:spacing w:val="2"/>
              </w:rPr>
              <w:t>?</w:t>
            </w:r>
          </w:p>
        </w:tc>
        <w:tc>
          <w:tcPr>
            <w:tcW w:w="322" w:type="dxa"/>
            <w:tcBorders>
              <w:top w:val="single" w:sz="44" w:space="0" w:color="auto"/>
              <w:left w:val="nil"/>
              <w:bottom w:val="single" w:sz="4" w:space="0" w:color="auto"/>
              <w:right w:val="single" w:sz="4" w:space="0" w:color="auto"/>
            </w:tcBorders>
            <w:vAlign w:val="center"/>
          </w:tcPr>
          <w:p w14:paraId="343122D1" w14:textId="77777777" w:rsidR="00F64E45" w:rsidRPr="00B05253" w:rsidRDefault="00F64E45" w:rsidP="00F64E45">
            <w:pPr>
              <w:widowControl w:val="0"/>
              <w:autoSpaceDE w:val="0"/>
              <w:autoSpaceDN w:val="0"/>
              <w:jc w:val="right"/>
              <w:rPr>
                <w:rFonts w:ascii="Trebuchet MS" w:hAnsi="Trebuchet MS"/>
                <w:b/>
                <w:spacing w:val="2"/>
              </w:rPr>
            </w:pPr>
          </w:p>
        </w:tc>
        <w:tc>
          <w:tcPr>
            <w:tcW w:w="1761" w:type="dxa"/>
            <w:tcBorders>
              <w:top w:val="single" w:sz="44" w:space="0" w:color="auto"/>
              <w:left w:val="single" w:sz="4" w:space="0" w:color="auto"/>
              <w:bottom w:val="single" w:sz="4" w:space="0" w:color="auto"/>
              <w:right w:val="single" w:sz="4" w:space="0" w:color="auto"/>
            </w:tcBorders>
            <w:vAlign w:val="bottom"/>
          </w:tcPr>
          <w:p w14:paraId="5C1184F0" w14:textId="77777777" w:rsidR="00F64E45" w:rsidRPr="00B05253" w:rsidRDefault="00F64E45" w:rsidP="00F64E45">
            <w:pPr>
              <w:widowControl w:val="0"/>
              <w:autoSpaceDE w:val="0"/>
              <w:autoSpaceDN w:val="0"/>
              <w:ind w:right="645"/>
              <w:jc w:val="right"/>
              <w:rPr>
                <w:rFonts w:ascii="Trebuchet MS" w:hAnsi="Trebuchet MS"/>
                <w:b/>
                <w:spacing w:val="2"/>
              </w:rPr>
            </w:pPr>
            <w:r w:rsidRPr="00B05253">
              <w:rPr>
                <w:rFonts w:ascii="Trebuchet MS" w:hAnsi="Trebuchet MS"/>
                <w:b/>
                <w:spacing w:val="2"/>
              </w:rPr>
              <w:t>DEBATE?</w:t>
            </w:r>
          </w:p>
        </w:tc>
        <w:tc>
          <w:tcPr>
            <w:tcW w:w="1647" w:type="dxa"/>
            <w:tcBorders>
              <w:top w:val="single" w:sz="44" w:space="0" w:color="auto"/>
              <w:left w:val="single" w:sz="4" w:space="0" w:color="auto"/>
              <w:bottom w:val="single" w:sz="4" w:space="0" w:color="auto"/>
              <w:right w:val="single" w:sz="4" w:space="0" w:color="auto"/>
            </w:tcBorders>
            <w:vAlign w:val="bottom"/>
          </w:tcPr>
          <w:p w14:paraId="2725E34D" w14:textId="77777777" w:rsidR="00F64E45" w:rsidRPr="00B05253" w:rsidRDefault="00F64E45" w:rsidP="00F64E45">
            <w:pPr>
              <w:widowControl w:val="0"/>
              <w:autoSpaceDE w:val="0"/>
              <w:autoSpaceDN w:val="0"/>
              <w:ind w:right="563"/>
              <w:jc w:val="right"/>
              <w:rPr>
                <w:rFonts w:ascii="Trebuchet MS" w:hAnsi="Trebuchet MS"/>
                <w:b/>
                <w:spacing w:val="2"/>
              </w:rPr>
            </w:pPr>
            <w:r w:rsidRPr="00B05253">
              <w:rPr>
                <w:rFonts w:ascii="Trebuchet MS" w:hAnsi="Trebuchet MS"/>
                <w:b/>
                <w:spacing w:val="2"/>
              </w:rPr>
              <w:t>AMEND?</w:t>
            </w:r>
          </w:p>
        </w:tc>
        <w:tc>
          <w:tcPr>
            <w:tcW w:w="1589" w:type="dxa"/>
            <w:tcBorders>
              <w:top w:val="single" w:sz="44" w:space="0" w:color="auto"/>
              <w:left w:val="single" w:sz="4" w:space="0" w:color="auto"/>
              <w:bottom w:val="single" w:sz="4" w:space="0" w:color="auto"/>
              <w:right w:val="single" w:sz="14" w:space="0" w:color="auto"/>
            </w:tcBorders>
            <w:vAlign w:val="bottom"/>
          </w:tcPr>
          <w:p w14:paraId="738DBAF7" w14:textId="77777777" w:rsidR="00F64E45" w:rsidRPr="00B05253" w:rsidRDefault="00F64E45" w:rsidP="00F64E45">
            <w:pPr>
              <w:widowControl w:val="0"/>
              <w:autoSpaceDE w:val="0"/>
              <w:autoSpaceDN w:val="0"/>
              <w:jc w:val="center"/>
              <w:rPr>
                <w:rFonts w:ascii="Trebuchet MS" w:hAnsi="Trebuchet MS"/>
                <w:b/>
                <w:spacing w:val="2"/>
              </w:rPr>
            </w:pPr>
            <w:r w:rsidRPr="00B05253">
              <w:rPr>
                <w:rFonts w:ascii="Trebuchet MS" w:hAnsi="Trebuchet MS"/>
                <w:b/>
                <w:spacing w:val="2"/>
              </w:rPr>
              <w:t>VOTE?</w:t>
            </w:r>
          </w:p>
        </w:tc>
      </w:tr>
      <w:tr w:rsidR="00F64E45" w:rsidRPr="00B05253" w14:paraId="08267C36" w14:textId="77777777" w:rsidTr="006C3C44">
        <w:trPr>
          <w:trHeight w:hRule="exact" w:val="364"/>
        </w:trPr>
        <w:tc>
          <w:tcPr>
            <w:tcW w:w="2732" w:type="dxa"/>
            <w:gridSpan w:val="2"/>
            <w:tcBorders>
              <w:top w:val="single" w:sz="44" w:space="0" w:color="auto"/>
              <w:left w:val="single" w:sz="14" w:space="0" w:color="auto"/>
              <w:bottom w:val="single" w:sz="4" w:space="0" w:color="auto"/>
              <w:right w:val="single" w:sz="4" w:space="0" w:color="auto"/>
            </w:tcBorders>
            <w:vAlign w:val="center"/>
          </w:tcPr>
          <w:p w14:paraId="090B1EBC" w14:textId="77777777" w:rsidR="00F64E45" w:rsidRPr="00B05253" w:rsidRDefault="006C3C44" w:rsidP="00F64E45">
            <w:pPr>
              <w:widowControl w:val="0"/>
              <w:tabs>
                <w:tab w:val="left" w:pos="819"/>
              </w:tabs>
              <w:autoSpaceDE w:val="0"/>
              <w:autoSpaceDN w:val="0"/>
              <w:ind w:left="111"/>
              <w:rPr>
                <w:rFonts w:ascii="Trebuchet MS" w:hAnsi="Trebuchet MS"/>
                <w:spacing w:val="2"/>
              </w:rPr>
            </w:pPr>
            <w:r w:rsidRPr="00B05253">
              <w:rPr>
                <w:rFonts w:ascii="Trebuchet MS" w:hAnsi="Trebuchet MS"/>
                <w:spacing w:val="2"/>
              </w:rPr>
              <w:t xml:space="preserve">§21    </w:t>
            </w:r>
            <w:r w:rsidR="00F64E45" w:rsidRPr="00B05253">
              <w:rPr>
                <w:rFonts w:ascii="Trebuchet MS" w:hAnsi="Trebuchet MS"/>
                <w:spacing w:val="2"/>
              </w:rPr>
              <w:t>Close meeting</w:t>
            </w:r>
          </w:p>
        </w:tc>
        <w:tc>
          <w:tcPr>
            <w:tcW w:w="2667" w:type="dxa"/>
            <w:tcBorders>
              <w:top w:val="single" w:sz="44" w:space="0" w:color="auto"/>
              <w:left w:val="single" w:sz="4" w:space="0" w:color="auto"/>
              <w:bottom w:val="single" w:sz="4" w:space="0" w:color="auto"/>
              <w:right w:val="single" w:sz="4" w:space="0" w:color="auto"/>
            </w:tcBorders>
            <w:vAlign w:val="center"/>
          </w:tcPr>
          <w:p w14:paraId="0AA6BB5C" w14:textId="77777777" w:rsidR="00F64E45" w:rsidRPr="00B05253" w:rsidRDefault="00F64E45" w:rsidP="00F64E45">
            <w:pPr>
              <w:widowControl w:val="0"/>
              <w:autoSpaceDE w:val="0"/>
              <w:autoSpaceDN w:val="0"/>
              <w:ind w:left="67"/>
              <w:rPr>
                <w:rFonts w:ascii="Trebuchet MS" w:hAnsi="Trebuchet MS"/>
                <w:b/>
                <w:bCs/>
                <w:spacing w:val="2"/>
              </w:rPr>
            </w:pPr>
            <w:r w:rsidRPr="00B05253">
              <w:rPr>
                <w:rFonts w:ascii="Trebuchet MS" w:hAnsi="Trebuchet MS"/>
                <w:spacing w:val="2"/>
              </w:rPr>
              <w:t xml:space="preserve">I move to </w:t>
            </w:r>
            <w:r w:rsidRPr="00B05253">
              <w:rPr>
                <w:rFonts w:ascii="Trebuchet MS" w:hAnsi="Trebuchet MS"/>
                <w:b/>
                <w:bCs/>
                <w:spacing w:val="2"/>
              </w:rPr>
              <w:t>adjourn</w:t>
            </w:r>
          </w:p>
        </w:tc>
        <w:tc>
          <w:tcPr>
            <w:tcW w:w="2070" w:type="dxa"/>
            <w:tcBorders>
              <w:top w:val="single" w:sz="44" w:space="0" w:color="auto"/>
              <w:left w:val="single" w:sz="4" w:space="0" w:color="auto"/>
              <w:bottom w:val="single" w:sz="4" w:space="0" w:color="auto"/>
              <w:right w:val="single" w:sz="4" w:space="0" w:color="auto"/>
            </w:tcBorders>
            <w:vAlign w:val="bottom"/>
          </w:tcPr>
          <w:p w14:paraId="396E8094"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4" w:space="0" w:color="auto"/>
              <w:left w:val="single" w:sz="4" w:space="0" w:color="auto"/>
              <w:bottom w:val="single" w:sz="4" w:space="0" w:color="auto"/>
              <w:right w:val="nil"/>
            </w:tcBorders>
            <w:vAlign w:val="bottom"/>
          </w:tcPr>
          <w:p w14:paraId="5F478488"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4" w:space="0" w:color="auto"/>
              <w:left w:val="nil"/>
              <w:bottom w:val="single" w:sz="4" w:space="0" w:color="auto"/>
              <w:right w:val="single" w:sz="4" w:space="0" w:color="auto"/>
            </w:tcBorders>
            <w:vAlign w:val="center"/>
          </w:tcPr>
          <w:p w14:paraId="55B43C48"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4" w:space="0" w:color="auto"/>
              <w:left w:val="single" w:sz="4" w:space="0" w:color="auto"/>
              <w:bottom w:val="single" w:sz="4" w:space="0" w:color="auto"/>
              <w:right w:val="single" w:sz="4" w:space="0" w:color="auto"/>
            </w:tcBorders>
            <w:vAlign w:val="bottom"/>
          </w:tcPr>
          <w:p w14:paraId="7E797F0D"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No</w:t>
            </w:r>
          </w:p>
        </w:tc>
        <w:tc>
          <w:tcPr>
            <w:tcW w:w="1647" w:type="dxa"/>
            <w:tcBorders>
              <w:top w:val="single" w:sz="44" w:space="0" w:color="auto"/>
              <w:left w:val="single" w:sz="4" w:space="0" w:color="auto"/>
              <w:bottom w:val="single" w:sz="4" w:space="0" w:color="auto"/>
              <w:right w:val="single" w:sz="4" w:space="0" w:color="auto"/>
            </w:tcBorders>
            <w:vAlign w:val="bottom"/>
          </w:tcPr>
          <w:p w14:paraId="160C2151"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No</w:t>
            </w:r>
          </w:p>
        </w:tc>
        <w:tc>
          <w:tcPr>
            <w:tcW w:w="1589" w:type="dxa"/>
            <w:tcBorders>
              <w:top w:val="single" w:sz="44" w:space="0" w:color="auto"/>
              <w:left w:val="single" w:sz="4" w:space="0" w:color="auto"/>
              <w:bottom w:val="single" w:sz="4" w:space="0" w:color="auto"/>
              <w:right w:val="single" w:sz="14" w:space="0" w:color="auto"/>
            </w:tcBorders>
            <w:vAlign w:val="bottom"/>
          </w:tcPr>
          <w:p w14:paraId="6A66E32F"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7600F575" w14:textId="77777777" w:rsidTr="006C3C44">
        <w:trPr>
          <w:trHeight w:hRule="exact" w:val="308"/>
        </w:trPr>
        <w:tc>
          <w:tcPr>
            <w:tcW w:w="672" w:type="dxa"/>
            <w:tcBorders>
              <w:top w:val="single" w:sz="4" w:space="0" w:color="auto"/>
              <w:left w:val="single" w:sz="14" w:space="0" w:color="auto"/>
              <w:bottom w:val="single" w:sz="4" w:space="0" w:color="auto"/>
              <w:right w:val="nil"/>
            </w:tcBorders>
            <w:vAlign w:val="center"/>
          </w:tcPr>
          <w:p w14:paraId="4777D9F1"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§20</w:t>
            </w:r>
          </w:p>
        </w:tc>
        <w:tc>
          <w:tcPr>
            <w:tcW w:w="2060" w:type="dxa"/>
            <w:tcBorders>
              <w:top w:val="single" w:sz="4" w:space="0" w:color="auto"/>
              <w:left w:val="nil"/>
              <w:bottom w:val="single" w:sz="4" w:space="0" w:color="auto"/>
              <w:right w:val="single" w:sz="4" w:space="0" w:color="auto"/>
            </w:tcBorders>
            <w:vAlign w:val="center"/>
          </w:tcPr>
          <w:p w14:paraId="5BF0C07A"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Take break</w:t>
            </w:r>
          </w:p>
        </w:tc>
        <w:tc>
          <w:tcPr>
            <w:tcW w:w="2667" w:type="dxa"/>
            <w:tcBorders>
              <w:top w:val="single" w:sz="4" w:space="0" w:color="auto"/>
              <w:left w:val="single" w:sz="4" w:space="0" w:color="auto"/>
              <w:bottom w:val="single" w:sz="4" w:space="0" w:color="auto"/>
              <w:right w:val="single" w:sz="4" w:space="0" w:color="auto"/>
            </w:tcBorders>
            <w:vAlign w:val="center"/>
          </w:tcPr>
          <w:p w14:paraId="3E14DE90"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 xml:space="preserve">I move to </w:t>
            </w:r>
            <w:r w:rsidRPr="00B05253">
              <w:rPr>
                <w:rFonts w:ascii="Trebuchet MS" w:hAnsi="Trebuchet MS"/>
                <w:b/>
                <w:bCs/>
                <w:spacing w:val="2"/>
              </w:rPr>
              <w:t xml:space="preserve">recess </w:t>
            </w:r>
            <w:r w:rsidRPr="00B05253">
              <w:rPr>
                <w:rFonts w:ascii="Trebuchet MS" w:hAnsi="Trebuchet MS"/>
                <w:spacing w:val="2"/>
              </w:rPr>
              <w:t>for</w:t>
            </w:r>
          </w:p>
        </w:tc>
        <w:tc>
          <w:tcPr>
            <w:tcW w:w="2070" w:type="dxa"/>
            <w:tcBorders>
              <w:top w:val="single" w:sz="4" w:space="0" w:color="auto"/>
              <w:left w:val="single" w:sz="4" w:space="0" w:color="auto"/>
              <w:bottom w:val="single" w:sz="4" w:space="0" w:color="auto"/>
              <w:right w:val="single" w:sz="4" w:space="0" w:color="auto"/>
            </w:tcBorders>
            <w:vAlign w:val="center"/>
          </w:tcPr>
          <w:p w14:paraId="41AB16C6"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center"/>
          </w:tcPr>
          <w:p w14:paraId="5B958950"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12C1A4AC"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center"/>
          </w:tcPr>
          <w:p w14:paraId="29D70F76"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No</w:t>
            </w:r>
          </w:p>
        </w:tc>
        <w:tc>
          <w:tcPr>
            <w:tcW w:w="1647" w:type="dxa"/>
            <w:tcBorders>
              <w:top w:val="single" w:sz="4" w:space="0" w:color="auto"/>
              <w:left w:val="single" w:sz="4" w:space="0" w:color="auto"/>
              <w:bottom w:val="single" w:sz="4" w:space="0" w:color="auto"/>
              <w:right w:val="single" w:sz="4" w:space="0" w:color="auto"/>
            </w:tcBorders>
            <w:vAlign w:val="center"/>
          </w:tcPr>
          <w:p w14:paraId="3A78E574"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Yes</w:t>
            </w:r>
          </w:p>
        </w:tc>
        <w:tc>
          <w:tcPr>
            <w:tcW w:w="1589" w:type="dxa"/>
            <w:tcBorders>
              <w:top w:val="single" w:sz="4" w:space="0" w:color="auto"/>
              <w:left w:val="single" w:sz="4" w:space="0" w:color="auto"/>
              <w:bottom w:val="single" w:sz="4" w:space="0" w:color="auto"/>
              <w:right w:val="single" w:sz="14" w:space="0" w:color="auto"/>
            </w:tcBorders>
            <w:vAlign w:val="center"/>
          </w:tcPr>
          <w:p w14:paraId="4B0766D6"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2840D843" w14:textId="77777777" w:rsidTr="006C3C44">
        <w:trPr>
          <w:trHeight w:hRule="exact" w:val="590"/>
        </w:trPr>
        <w:tc>
          <w:tcPr>
            <w:tcW w:w="672" w:type="dxa"/>
            <w:tcBorders>
              <w:top w:val="single" w:sz="4" w:space="0" w:color="auto"/>
              <w:left w:val="single" w:sz="14" w:space="0" w:color="auto"/>
              <w:bottom w:val="single" w:sz="4" w:space="0" w:color="auto"/>
              <w:right w:val="nil"/>
            </w:tcBorders>
          </w:tcPr>
          <w:p w14:paraId="1DD581EB"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§19</w:t>
            </w:r>
          </w:p>
        </w:tc>
        <w:tc>
          <w:tcPr>
            <w:tcW w:w="2060" w:type="dxa"/>
            <w:tcBorders>
              <w:top w:val="single" w:sz="4" w:space="0" w:color="auto"/>
              <w:left w:val="nil"/>
              <w:bottom w:val="single" w:sz="4" w:space="0" w:color="auto"/>
              <w:right w:val="single" w:sz="4" w:space="0" w:color="auto"/>
            </w:tcBorders>
            <w:vAlign w:val="center"/>
          </w:tcPr>
          <w:p w14:paraId="22E5C3F4" w14:textId="77777777" w:rsidR="00F64E45" w:rsidRPr="00B05253" w:rsidRDefault="00F64E45" w:rsidP="00F64E45">
            <w:pPr>
              <w:widowControl w:val="0"/>
              <w:autoSpaceDE w:val="0"/>
              <w:autoSpaceDN w:val="0"/>
              <w:spacing w:line="264" w:lineRule="auto"/>
              <w:ind w:left="101"/>
              <w:rPr>
                <w:rFonts w:ascii="Trebuchet MS" w:hAnsi="Trebuchet MS"/>
                <w:spacing w:val="2"/>
              </w:rPr>
            </w:pPr>
            <w:r w:rsidRPr="00B05253">
              <w:rPr>
                <w:rFonts w:ascii="Trebuchet MS" w:hAnsi="Trebuchet MS"/>
                <w:spacing w:val="2"/>
              </w:rPr>
              <w:t>Register</w:t>
            </w:r>
          </w:p>
          <w:p w14:paraId="639B283A"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complaint</w:t>
            </w:r>
          </w:p>
        </w:tc>
        <w:tc>
          <w:tcPr>
            <w:tcW w:w="2667" w:type="dxa"/>
            <w:tcBorders>
              <w:top w:val="single" w:sz="4" w:space="0" w:color="auto"/>
              <w:left w:val="single" w:sz="4" w:space="0" w:color="auto"/>
              <w:bottom w:val="single" w:sz="4" w:space="0" w:color="auto"/>
              <w:right w:val="single" w:sz="4" w:space="0" w:color="auto"/>
            </w:tcBorders>
            <w:vAlign w:val="center"/>
          </w:tcPr>
          <w:p w14:paraId="526328F0" w14:textId="77777777" w:rsidR="00F64E45" w:rsidRPr="00B05253" w:rsidRDefault="00F64E45" w:rsidP="00F64E45">
            <w:pPr>
              <w:widowControl w:val="0"/>
              <w:autoSpaceDE w:val="0"/>
              <w:autoSpaceDN w:val="0"/>
              <w:spacing w:line="276" w:lineRule="auto"/>
              <w:ind w:left="67"/>
              <w:rPr>
                <w:rFonts w:ascii="Trebuchet MS" w:hAnsi="Trebuchet MS"/>
                <w:b/>
                <w:bCs/>
                <w:spacing w:val="2"/>
              </w:rPr>
            </w:pPr>
            <w:r w:rsidRPr="00B05253">
              <w:rPr>
                <w:rFonts w:ascii="Trebuchet MS" w:hAnsi="Trebuchet MS"/>
                <w:spacing w:val="2"/>
              </w:rPr>
              <w:t xml:space="preserve">I rise to a </w:t>
            </w:r>
            <w:r w:rsidRPr="00B05253">
              <w:rPr>
                <w:rFonts w:ascii="Trebuchet MS" w:hAnsi="Trebuchet MS"/>
                <w:b/>
                <w:bCs/>
                <w:spacing w:val="2"/>
              </w:rPr>
              <w:t>question of</w:t>
            </w:r>
          </w:p>
          <w:p w14:paraId="4126604B" w14:textId="77777777" w:rsidR="00F64E45" w:rsidRPr="00B05253" w:rsidRDefault="00F64E45" w:rsidP="00F64E45">
            <w:pPr>
              <w:widowControl w:val="0"/>
              <w:autoSpaceDE w:val="0"/>
              <w:autoSpaceDN w:val="0"/>
              <w:spacing w:line="235" w:lineRule="auto"/>
              <w:ind w:left="67"/>
              <w:rPr>
                <w:rFonts w:ascii="Trebuchet MS" w:hAnsi="Trebuchet MS"/>
                <w:b/>
                <w:bCs/>
                <w:spacing w:val="2"/>
              </w:rPr>
            </w:pPr>
            <w:r w:rsidRPr="00B05253">
              <w:rPr>
                <w:rFonts w:ascii="Trebuchet MS" w:hAnsi="Trebuchet MS"/>
                <w:b/>
                <w:bCs/>
                <w:spacing w:val="2"/>
              </w:rPr>
              <w:t>privilege</w:t>
            </w:r>
          </w:p>
        </w:tc>
        <w:tc>
          <w:tcPr>
            <w:tcW w:w="2070" w:type="dxa"/>
            <w:tcBorders>
              <w:top w:val="single" w:sz="4" w:space="0" w:color="auto"/>
              <w:left w:val="single" w:sz="4" w:space="0" w:color="auto"/>
              <w:bottom w:val="single" w:sz="4" w:space="0" w:color="auto"/>
              <w:right w:val="single" w:sz="4" w:space="0" w:color="auto"/>
            </w:tcBorders>
            <w:vAlign w:val="bottom"/>
          </w:tcPr>
          <w:p w14:paraId="784906AB"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Yes</w:t>
            </w:r>
          </w:p>
        </w:tc>
        <w:tc>
          <w:tcPr>
            <w:tcW w:w="1392" w:type="dxa"/>
            <w:tcBorders>
              <w:top w:val="single" w:sz="4" w:space="0" w:color="auto"/>
              <w:left w:val="single" w:sz="4" w:space="0" w:color="auto"/>
              <w:bottom w:val="single" w:sz="4" w:space="0" w:color="auto"/>
              <w:right w:val="nil"/>
            </w:tcBorders>
            <w:vAlign w:val="bottom"/>
          </w:tcPr>
          <w:p w14:paraId="2491BDC4"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No</w:t>
            </w:r>
          </w:p>
        </w:tc>
        <w:tc>
          <w:tcPr>
            <w:tcW w:w="322" w:type="dxa"/>
            <w:tcBorders>
              <w:top w:val="single" w:sz="4" w:space="0" w:color="auto"/>
              <w:left w:val="nil"/>
              <w:bottom w:val="single" w:sz="4" w:space="0" w:color="auto"/>
              <w:right w:val="single" w:sz="4" w:space="0" w:color="auto"/>
            </w:tcBorders>
            <w:vAlign w:val="center"/>
          </w:tcPr>
          <w:p w14:paraId="0629D48F"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0DCC28F3"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No</w:t>
            </w:r>
          </w:p>
        </w:tc>
        <w:tc>
          <w:tcPr>
            <w:tcW w:w="1647" w:type="dxa"/>
            <w:tcBorders>
              <w:top w:val="single" w:sz="4" w:space="0" w:color="auto"/>
              <w:left w:val="single" w:sz="4" w:space="0" w:color="auto"/>
              <w:bottom w:val="single" w:sz="4" w:space="0" w:color="auto"/>
              <w:right w:val="single" w:sz="4" w:space="0" w:color="auto"/>
            </w:tcBorders>
            <w:vAlign w:val="bottom"/>
          </w:tcPr>
          <w:p w14:paraId="6C4BB230"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No</w:t>
            </w:r>
          </w:p>
        </w:tc>
        <w:tc>
          <w:tcPr>
            <w:tcW w:w="1589" w:type="dxa"/>
            <w:tcBorders>
              <w:top w:val="single" w:sz="4" w:space="0" w:color="auto"/>
              <w:left w:val="single" w:sz="4" w:space="0" w:color="auto"/>
              <w:bottom w:val="single" w:sz="4" w:space="0" w:color="auto"/>
              <w:right w:val="single" w:sz="14" w:space="0" w:color="auto"/>
            </w:tcBorders>
            <w:vAlign w:val="bottom"/>
          </w:tcPr>
          <w:p w14:paraId="2EFFD952"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None</w:t>
            </w:r>
          </w:p>
        </w:tc>
      </w:tr>
      <w:tr w:rsidR="00F64E45" w:rsidRPr="00B05253" w14:paraId="03DEF475" w14:textId="77777777" w:rsidTr="006C3C44">
        <w:trPr>
          <w:trHeight w:hRule="exact" w:val="590"/>
        </w:trPr>
        <w:tc>
          <w:tcPr>
            <w:tcW w:w="672" w:type="dxa"/>
            <w:tcBorders>
              <w:top w:val="single" w:sz="4" w:space="0" w:color="auto"/>
              <w:left w:val="single" w:sz="14" w:space="0" w:color="auto"/>
              <w:bottom w:val="single" w:sz="4" w:space="0" w:color="auto"/>
              <w:right w:val="nil"/>
            </w:tcBorders>
          </w:tcPr>
          <w:p w14:paraId="5AB54207"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§18</w:t>
            </w:r>
          </w:p>
        </w:tc>
        <w:tc>
          <w:tcPr>
            <w:tcW w:w="2060" w:type="dxa"/>
            <w:tcBorders>
              <w:top w:val="single" w:sz="4" w:space="0" w:color="auto"/>
              <w:left w:val="nil"/>
              <w:bottom w:val="single" w:sz="4" w:space="0" w:color="auto"/>
              <w:right w:val="single" w:sz="4" w:space="0" w:color="auto"/>
            </w:tcBorders>
            <w:vAlign w:val="center"/>
          </w:tcPr>
          <w:p w14:paraId="76B2EF84"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Make follow</w:t>
            </w:r>
          </w:p>
          <w:p w14:paraId="499B8726" w14:textId="77777777" w:rsidR="00F64E45" w:rsidRPr="00B05253" w:rsidRDefault="00F64E45" w:rsidP="00F64E45">
            <w:pPr>
              <w:widowControl w:val="0"/>
              <w:autoSpaceDE w:val="0"/>
              <w:autoSpaceDN w:val="0"/>
              <w:spacing w:line="266" w:lineRule="auto"/>
              <w:ind w:left="101"/>
              <w:rPr>
                <w:rFonts w:ascii="Trebuchet MS" w:hAnsi="Trebuchet MS"/>
                <w:spacing w:val="2"/>
              </w:rPr>
            </w:pPr>
            <w:r w:rsidRPr="00B05253">
              <w:rPr>
                <w:rFonts w:ascii="Trebuchet MS" w:hAnsi="Trebuchet MS"/>
                <w:spacing w:val="2"/>
              </w:rPr>
              <w:t>agenda</w:t>
            </w:r>
          </w:p>
        </w:tc>
        <w:tc>
          <w:tcPr>
            <w:tcW w:w="2667" w:type="dxa"/>
            <w:tcBorders>
              <w:top w:val="single" w:sz="4" w:space="0" w:color="auto"/>
              <w:left w:val="single" w:sz="4" w:space="0" w:color="auto"/>
              <w:bottom w:val="single" w:sz="4" w:space="0" w:color="auto"/>
              <w:right w:val="single" w:sz="4" w:space="0" w:color="auto"/>
            </w:tcBorders>
            <w:vAlign w:val="center"/>
          </w:tcPr>
          <w:p w14:paraId="6E9CA1BB" w14:textId="77777777" w:rsidR="00F64E45" w:rsidRPr="00B05253" w:rsidRDefault="00F64E45" w:rsidP="00F64E45">
            <w:pPr>
              <w:widowControl w:val="0"/>
              <w:autoSpaceDE w:val="0"/>
              <w:autoSpaceDN w:val="0"/>
              <w:ind w:left="67"/>
              <w:rPr>
                <w:rFonts w:ascii="Trebuchet MS" w:hAnsi="Trebuchet MS"/>
                <w:b/>
                <w:bCs/>
                <w:spacing w:val="2"/>
              </w:rPr>
            </w:pPr>
            <w:r w:rsidRPr="00B05253">
              <w:rPr>
                <w:rFonts w:ascii="Trebuchet MS" w:hAnsi="Trebuchet MS"/>
                <w:spacing w:val="2"/>
              </w:rPr>
              <w:t xml:space="preserve">I call for the </w:t>
            </w:r>
            <w:r w:rsidRPr="00B05253">
              <w:rPr>
                <w:rFonts w:ascii="Trebuchet MS" w:hAnsi="Trebuchet MS"/>
                <w:b/>
                <w:bCs/>
                <w:spacing w:val="2"/>
              </w:rPr>
              <w:t>orders</w:t>
            </w:r>
          </w:p>
          <w:p w14:paraId="09F5767A" w14:textId="77777777" w:rsidR="00F64E45" w:rsidRPr="00B05253" w:rsidRDefault="00F64E45" w:rsidP="00F64E45">
            <w:pPr>
              <w:widowControl w:val="0"/>
              <w:autoSpaceDE w:val="0"/>
              <w:autoSpaceDN w:val="0"/>
              <w:ind w:left="67"/>
              <w:rPr>
                <w:rFonts w:ascii="Trebuchet MS" w:hAnsi="Trebuchet MS"/>
                <w:b/>
                <w:bCs/>
                <w:spacing w:val="2"/>
              </w:rPr>
            </w:pPr>
            <w:r w:rsidRPr="00B05253">
              <w:rPr>
                <w:rFonts w:ascii="Trebuchet MS" w:hAnsi="Trebuchet MS"/>
                <w:b/>
                <w:bCs/>
                <w:spacing w:val="2"/>
              </w:rPr>
              <w:t>of the day</w:t>
            </w:r>
          </w:p>
        </w:tc>
        <w:tc>
          <w:tcPr>
            <w:tcW w:w="2070" w:type="dxa"/>
            <w:tcBorders>
              <w:top w:val="single" w:sz="4" w:space="0" w:color="auto"/>
              <w:left w:val="single" w:sz="4" w:space="0" w:color="auto"/>
              <w:bottom w:val="single" w:sz="4" w:space="0" w:color="auto"/>
              <w:right w:val="single" w:sz="4" w:space="0" w:color="auto"/>
            </w:tcBorders>
            <w:vAlign w:val="bottom"/>
          </w:tcPr>
          <w:p w14:paraId="28CEDD65"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Yes</w:t>
            </w:r>
          </w:p>
        </w:tc>
        <w:tc>
          <w:tcPr>
            <w:tcW w:w="1392" w:type="dxa"/>
            <w:tcBorders>
              <w:top w:val="single" w:sz="4" w:space="0" w:color="auto"/>
              <w:left w:val="single" w:sz="4" w:space="0" w:color="auto"/>
              <w:bottom w:val="single" w:sz="4" w:space="0" w:color="auto"/>
              <w:right w:val="nil"/>
            </w:tcBorders>
            <w:vAlign w:val="bottom"/>
          </w:tcPr>
          <w:p w14:paraId="23103293"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No</w:t>
            </w:r>
          </w:p>
        </w:tc>
        <w:tc>
          <w:tcPr>
            <w:tcW w:w="322" w:type="dxa"/>
            <w:tcBorders>
              <w:top w:val="single" w:sz="4" w:space="0" w:color="auto"/>
              <w:left w:val="nil"/>
              <w:bottom w:val="single" w:sz="4" w:space="0" w:color="auto"/>
              <w:right w:val="single" w:sz="4" w:space="0" w:color="auto"/>
            </w:tcBorders>
            <w:vAlign w:val="center"/>
          </w:tcPr>
          <w:p w14:paraId="3F7104CC"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6DD1E651"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No</w:t>
            </w:r>
          </w:p>
        </w:tc>
        <w:tc>
          <w:tcPr>
            <w:tcW w:w="1647" w:type="dxa"/>
            <w:tcBorders>
              <w:top w:val="single" w:sz="4" w:space="0" w:color="auto"/>
              <w:left w:val="single" w:sz="4" w:space="0" w:color="auto"/>
              <w:bottom w:val="single" w:sz="4" w:space="0" w:color="auto"/>
              <w:right w:val="single" w:sz="4" w:space="0" w:color="auto"/>
            </w:tcBorders>
            <w:vAlign w:val="bottom"/>
          </w:tcPr>
          <w:p w14:paraId="287D93F5"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No</w:t>
            </w:r>
          </w:p>
        </w:tc>
        <w:tc>
          <w:tcPr>
            <w:tcW w:w="1589" w:type="dxa"/>
            <w:tcBorders>
              <w:top w:val="single" w:sz="4" w:space="0" w:color="auto"/>
              <w:left w:val="single" w:sz="4" w:space="0" w:color="auto"/>
              <w:bottom w:val="single" w:sz="4" w:space="0" w:color="auto"/>
              <w:right w:val="single" w:sz="14" w:space="0" w:color="auto"/>
            </w:tcBorders>
            <w:vAlign w:val="bottom"/>
          </w:tcPr>
          <w:p w14:paraId="74A1F272"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None</w:t>
            </w:r>
          </w:p>
        </w:tc>
      </w:tr>
      <w:tr w:rsidR="00F64E45" w:rsidRPr="00B05253" w14:paraId="65CC9AE9" w14:textId="77777777" w:rsidTr="006C3C44">
        <w:trPr>
          <w:trHeight w:hRule="exact" w:val="600"/>
        </w:trPr>
        <w:tc>
          <w:tcPr>
            <w:tcW w:w="672" w:type="dxa"/>
            <w:tcBorders>
              <w:top w:val="single" w:sz="4" w:space="0" w:color="auto"/>
              <w:left w:val="single" w:sz="14" w:space="0" w:color="auto"/>
              <w:bottom w:val="single" w:sz="4" w:space="0" w:color="auto"/>
              <w:right w:val="nil"/>
            </w:tcBorders>
          </w:tcPr>
          <w:p w14:paraId="1B54D57E"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§17</w:t>
            </w:r>
          </w:p>
        </w:tc>
        <w:tc>
          <w:tcPr>
            <w:tcW w:w="2060" w:type="dxa"/>
            <w:tcBorders>
              <w:top w:val="single" w:sz="4" w:space="0" w:color="auto"/>
              <w:left w:val="nil"/>
              <w:bottom w:val="single" w:sz="4" w:space="0" w:color="auto"/>
              <w:right w:val="single" w:sz="4" w:space="0" w:color="auto"/>
            </w:tcBorders>
            <w:vAlign w:val="center"/>
          </w:tcPr>
          <w:p w14:paraId="208F03F7" w14:textId="77777777" w:rsidR="00F64E45" w:rsidRPr="00B05253" w:rsidRDefault="00F64E45" w:rsidP="00F64E45">
            <w:pPr>
              <w:widowControl w:val="0"/>
              <w:autoSpaceDE w:val="0"/>
              <w:autoSpaceDN w:val="0"/>
              <w:spacing w:line="264" w:lineRule="auto"/>
              <w:ind w:left="101"/>
              <w:rPr>
                <w:rFonts w:ascii="Trebuchet MS" w:hAnsi="Trebuchet MS"/>
                <w:spacing w:val="2"/>
              </w:rPr>
            </w:pPr>
            <w:r w:rsidRPr="00B05253">
              <w:rPr>
                <w:rFonts w:ascii="Trebuchet MS" w:hAnsi="Trebuchet MS"/>
                <w:spacing w:val="2"/>
              </w:rPr>
              <w:t>Lay aside</w:t>
            </w:r>
          </w:p>
          <w:p w14:paraId="2997CF42"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temporarily</w:t>
            </w:r>
          </w:p>
        </w:tc>
        <w:tc>
          <w:tcPr>
            <w:tcW w:w="2667" w:type="dxa"/>
            <w:tcBorders>
              <w:top w:val="single" w:sz="4" w:space="0" w:color="auto"/>
              <w:left w:val="single" w:sz="4" w:space="0" w:color="auto"/>
              <w:bottom w:val="single" w:sz="4" w:space="0" w:color="auto"/>
              <w:right w:val="single" w:sz="4" w:space="0" w:color="auto"/>
            </w:tcBorders>
            <w:vAlign w:val="center"/>
          </w:tcPr>
          <w:p w14:paraId="3FF6D71E" w14:textId="77777777" w:rsidR="00F64E45" w:rsidRPr="00B05253" w:rsidRDefault="00F64E45" w:rsidP="00F64E45">
            <w:pPr>
              <w:widowControl w:val="0"/>
              <w:autoSpaceDE w:val="0"/>
              <w:autoSpaceDN w:val="0"/>
              <w:spacing w:line="266" w:lineRule="auto"/>
              <w:ind w:left="67"/>
              <w:rPr>
                <w:rFonts w:ascii="Trebuchet MS" w:hAnsi="Trebuchet MS"/>
                <w:spacing w:val="2"/>
              </w:rPr>
            </w:pPr>
            <w:r w:rsidRPr="00B05253">
              <w:rPr>
                <w:rFonts w:ascii="Trebuchet MS" w:hAnsi="Trebuchet MS"/>
                <w:spacing w:val="2"/>
              </w:rPr>
              <w:t>I move to lay the</w:t>
            </w:r>
          </w:p>
          <w:p w14:paraId="7BA75FF4" w14:textId="77777777" w:rsidR="00F64E45" w:rsidRPr="00B05253" w:rsidRDefault="00F64E45" w:rsidP="00F64E45">
            <w:pPr>
              <w:widowControl w:val="0"/>
              <w:autoSpaceDE w:val="0"/>
              <w:autoSpaceDN w:val="0"/>
              <w:ind w:left="67"/>
              <w:rPr>
                <w:rFonts w:ascii="Trebuchet MS" w:hAnsi="Trebuchet MS"/>
                <w:b/>
                <w:bCs/>
                <w:spacing w:val="2"/>
              </w:rPr>
            </w:pPr>
            <w:r w:rsidRPr="00B05253">
              <w:rPr>
                <w:rFonts w:ascii="Trebuchet MS" w:hAnsi="Trebuchet MS"/>
                <w:spacing w:val="2"/>
              </w:rPr>
              <w:t xml:space="preserve">question </w:t>
            </w:r>
            <w:r w:rsidRPr="00B05253">
              <w:rPr>
                <w:rFonts w:ascii="Trebuchet MS" w:hAnsi="Trebuchet MS"/>
                <w:b/>
                <w:bCs/>
                <w:spacing w:val="2"/>
              </w:rPr>
              <w:t>on the table</w:t>
            </w:r>
          </w:p>
        </w:tc>
        <w:tc>
          <w:tcPr>
            <w:tcW w:w="2070" w:type="dxa"/>
            <w:tcBorders>
              <w:top w:val="single" w:sz="4" w:space="0" w:color="auto"/>
              <w:left w:val="single" w:sz="4" w:space="0" w:color="auto"/>
              <w:bottom w:val="single" w:sz="4" w:space="0" w:color="auto"/>
              <w:right w:val="single" w:sz="4" w:space="0" w:color="auto"/>
            </w:tcBorders>
            <w:vAlign w:val="bottom"/>
          </w:tcPr>
          <w:p w14:paraId="5F190D79"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bottom"/>
          </w:tcPr>
          <w:p w14:paraId="5F26C248"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6CF83080"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0869915E"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No</w:t>
            </w:r>
          </w:p>
        </w:tc>
        <w:tc>
          <w:tcPr>
            <w:tcW w:w="1647" w:type="dxa"/>
            <w:tcBorders>
              <w:top w:val="single" w:sz="4" w:space="0" w:color="auto"/>
              <w:left w:val="single" w:sz="4" w:space="0" w:color="auto"/>
              <w:bottom w:val="single" w:sz="4" w:space="0" w:color="auto"/>
              <w:right w:val="single" w:sz="4" w:space="0" w:color="auto"/>
            </w:tcBorders>
            <w:vAlign w:val="bottom"/>
          </w:tcPr>
          <w:p w14:paraId="54FA8828"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No</w:t>
            </w:r>
          </w:p>
        </w:tc>
        <w:tc>
          <w:tcPr>
            <w:tcW w:w="1589" w:type="dxa"/>
            <w:tcBorders>
              <w:top w:val="single" w:sz="4" w:space="0" w:color="auto"/>
              <w:left w:val="single" w:sz="4" w:space="0" w:color="auto"/>
              <w:bottom w:val="single" w:sz="4" w:space="0" w:color="auto"/>
              <w:right w:val="single" w:sz="14" w:space="0" w:color="auto"/>
            </w:tcBorders>
            <w:vAlign w:val="bottom"/>
          </w:tcPr>
          <w:p w14:paraId="2A464B89"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420D4C82" w14:textId="77777777" w:rsidTr="006C3C44">
        <w:trPr>
          <w:trHeight w:hRule="exact" w:val="596"/>
        </w:trPr>
        <w:tc>
          <w:tcPr>
            <w:tcW w:w="672" w:type="dxa"/>
            <w:tcBorders>
              <w:top w:val="single" w:sz="4" w:space="0" w:color="auto"/>
              <w:left w:val="single" w:sz="14" w:space="0" w:color="auto"/>
              <w:bottom w:val="single" w:sz="4" w:space="0" w:color="auto"/>
              <w:right w:val="nil"/>
            </w:tcBorders>
            <w:vAlign w:val="bottom"/>
          </w:tcPr>
          <w:p w14:paraId="755FDC2B"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§16</w:t>
            </w:r>
          </w:p>
        </w:tc>
        <w:tc>
          <w:tcPr>
            <w:tcW w:w="2060" w:type="dxa"/>
            <w:tcBorders>
              <w:top w:val="single" w:sz="4" w:space="0" w:color="auto"/>
              <w:left w:val="nil"/>
              <w:bottom w:val="single" w:sz="4" w:space="0" w:color="auto"/>
              <w:right w:val="single" w:sz="4" w:space="0" w:color="auto"/>
            </w:tcBorders>
            <w:vAlign w:val="bottom"/>
          </w:tcPr>
          <w:p w14:paraId="798E63AA"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Close debate</w:t>
            </w:r>
          </w:p>
        </w:tc>
        <w:tc>
          <w:tcPr>
            <w:tcW w:w="2667" w:type="dxa"/>
            <w:tcBorders>
              <w:top w:val="single" w:sz="4" w:space="0" w:color="auto"/>
              <w:left w:val="single" w:sz="4" w:space="0" w:color="auto"/>
              <w:bottom w:val="single" w:sz="4" w:space="0" w:color="auto"/>
              <w:right w:val="single" w:sz="4" w:space="0" w:color="auto"/>
            </w:tcBorders>
            <w:vAlign w:val="center"/>
          </w:tcPr>
          <w:p w14:paraId="66926F4F" w14:textId="77777777" w:rsidR="00F64E45" w:rsidRPr="00B05253" w:rsidRDefault="00F64E45" w:rsidP="00F64E45">
            <w:pPr>
              <w:widowControl w:val="0"/>
              <w:autoSpaceDE w:val="0"/>
              <w:autoSpaceDN w:val="0"/>
              <w:spacing w:line="276" w:lineRule="auto"/>
              <w:ind w:left="67"/>
              <w:rPr>
                <w:rFonts w:ascii="Trebuchet MS" w:hAnsi="Trebuchet MS"/>
                <w:b/>
                <w:bCs/>
                <w:spacing w:val="2"/>
              </w:rPr>
            </w:pPr>
            <w:r w:rsidRPr="00B05253">
              <w:rPr>
                <w:rFonts w:ascii="Trebuchet MS" w:hAnsi="Trebuchet MS"/>
                <w:spacing w:val="2"/>
              </w:rPr>
              <w:t xml:space="preserve">I move the </w:t>
            </w:r>
            <w:r w:rsidRPr="00B05253">
              <w:rPr>
                <w:rFonts w:ascii="Trebuchet MS" w:hAnsi="Trebuchet MS"/>
                <w:b/>
                <w:bCs/>
                <w:spacing w:val="2"/>
              </w:rPr>
              <w:t>previous</w:t>
            </w:r>
          </w:p>
          <w:p w14:paraId="1AC521F6" w14:textId="77777777" w:rsidR="00F64E45" w:rsidRPr="00B05253" w:rsidRDefault="00F64E45" w:rsidP="00F64E45">
            <w:pPr>
              <w:widowControl w:val="0"/>
              <w:autoSpaceDE w:val="0"/>
              <w:autoSpaceDN w:val="0"/>
              <w:ind w:left="67"/>
              <w:rPr>
                <w:rFonts w:ascii="Trebuchet MS" w:hAnsi="Trebuchet MS"/>
                <w:b/>
                <w:bCs/>
                <w:spacing w:val="2"/>
              </w:rPr>
            </w:pPr>
            <w:r w:rsidRPr="00B05253">
              <w:rPr>
                <w:rFonts w:ascii="Trebuchet MS" w:hAnsi="Trebuchet MS"/>
                <w:b/>
                <w:bCs/>
                <w:spacing w:val="2"/>
              </w:rPr>
              <w:t>question</w:t>
            </w:r>
          </w:p>
        </w:tc>
        <w:tc>
          <w:tcPr>
            <w:tcW w:w="2070" w:type="dxa"/>
            <w:tcBorders>
              <w:top w:val="single" w:sz="4" w:space="0" w:color="auto"/>
              <w:left w:val="single" w:sz="4" w:space="0" w:color="auto"/>
              <w:bottom w:val="single" w:sz="4" w:space="0" w:color="auto"/>
              <w:right w:val="single" w:sz="4" w:space="0" w:color="auto"/>
            </w:tcBorders>
            <w:vAlign w:val="bottom"/>
          </w:tcPr>
          <w:p w14:paraId="17B4A24D"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bottom"/>
          </w:tcPr>
          <w:p w14:paraId="07C325D7"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648F4F9E"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68EE482C"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No</w:t>
            </w:r>
          </w:p>
        </w:tc>
        <w:tc>
          <w:tcPr>
            <w:tcW w:w="1647" w:type="dxa"/>
            <w:tcBorders>
              <w:top w:val="single" w:sz="4" w:space="0" w:color="auto"/>
              <w:left w:val="single" w:sz="4" w:space="0" w:color="auto"/>
              <w:bottom w:val="single" w:sz="4" w:space="0" w:color="auto"/>
              <w:right w:val="single" w:sz="4" w:space="0" w:color="auto"/>
            </w:tcBorders>
            <w:vAlign w:val="bottom"/>
          </w:tcPr>
          <w:p w14:paraId="1853AFC8"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No</w:t>
            </w:r>
          </w:p>
        </w:tc>
        <w:tc>
          <w:tcPr>
            <w:tcW w:w="1589" w:type="dxa"/>
            <w:tcBorders>
              <w:top w:val="single" w:sz="4" w:space="0" w:color="auto"/>
              <w:left w:val="single" w:sz="4" w:space="0" w:color="auto"/>
              <w:bottom w:val="single" w:sz="4" w:space="0" w:color="auto"/>
              <w:right w:val="single" w:sz="14" w:space="0" w:color="auto"/>
            </w:tcBorders>
            <w:vAlign w:val="bottom"/>
          </w:tcPr>
          <w:p w14:paraId="5D8B3F6E"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2/3</w:t>
            </w:r>
          </w:p>
        </w:tc>
      </w:tr>
      <w:tr w:rsidR="00F64E45" w:rsidRPr="00B05253" w14:paraId="6654941A" w14:textId="77777777" w:rsidTr="006C3C44">
        <w:trPr>
          <w:trHeight w:hRule="exact" w:val="595"/>
        </w:trPr>
        <w:tc>
          <w:tcPr>
            <w:tcW w:w="672" w:type="dxa"/>
            <w:tcBorders>
              <w:top w:val="single" w:sz="4" w:space="0" w:color="auto"/>
              <w:left w:val="single" w:sz="14" w:space="0" w:color="auto"/>
              <w:bottom w:val="single" w:sz="4" w:space="0" w:color="auto"/>
              <w:right w:val="nil"/>
            </w:tcBorders>
          </w:tcPr>
          <w:p w14:paraId="133CE023"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§15</w:t>
            </w:r>
          </w:p>
        </w:tc>
        <w:tc>
          <w:tcPr>
            <w:tcW w:w="2060" w:type="dxa"/>
            <w:tcBorders>
              <w:top w:val="single" w:sz="4" w:space="0" w:color="auto"/>
              <w:left w:val="nil"/>
              <w:bottom w:val="single" w:sz="4" w:space="0" w:color="auto"/>
              <w:right w:val="single" w:sz="4" w:space="0" w:color="auto"/>
            </w:tcBorders>
            <w:vAlign w:val="center"/>
          </w:tcPr>
          <w:p w14:paraId="216F4814" w14:textId="77777777" w:rsidR="00F64E45" w:rsidRPr="00B05253" w:rsidRDefault="00F64E45" w:rsidP="00F64E45">
            <w:pPr>
              <w:widowControl w:val="0"/>
              <w:autoSpaceDE w:val="0"/>
              <w:autoSpaceDN w:val="0"/>
              <w:ind w:left="101"/>
              <w:rPr>
                <w:rFonts w:ascii="Trebuchet MS" w:hAnsi="Trebuchet MS"/>
                <w:b/>
                <w:bCs/>
                <w:spacing w:val="2"/>
              </w:rPr>
            </w:pPr>
            <w:r w:rsidRPr="00B05253">
              <w:rPr>
                <w:rFonts w:ascii="Trebuchet MS" w:hAnsi="Trebuchet MS"/>
                <w:b/>
                <w:bCs/>
                <w:spacing w:val="2"/>
              </w:rPr>
              <w:t>Limit or extend</w:t>
            </w:r>
          </w:p>
          <w:p w14:paraId="452CE4EE" w14:textId="77777777" w:rsidR="00F64E45" w:rsidRPr="00B05253" w:rsidRDefault="00F64E45" w:rsidP="00F64E45">
            <w:pPr>
              <w:widowControl w:val="0"/>
              <w:autoSpaceDE w:val="0"/>
              <w:autoSpaceDN w:val="0"/>
              <w:ind w:left="101"/>
              <w:rPr>
                <w:rFonts w:ascii="Trebuchet MS" w:hAnsi="Trebuchet MS"/>
                <w:b/>
                <w:bCs/>
                <w:spacing w:val="2"/>
              </w:rPr>
            </w:pPr>
            <w:r w:rsidRPr="00B05253">
              <w:rPr>
                <w:rFonts w:ascii="Trebuchet MS" w:hAnsi="Trebuchet MS"/>
                <w:b/>
                <w:bCs/>
                <w:spacing w:val="2"/>
              </w:rPr>
              <w:t>debate</w:t>
            </w:r>
          </w:p>
        </w:tc>
        <w:tc>
          <w:tcPr>
            <w:tcW w:w="2667" w:type="dxa"/>
            <w:tcBorders>
              <w:top w:val="single" w:sz="4" w:space="0" w:color="auto"/>
              <w:left w:val="single" w:sz="4" w:space="0" w:color="auto"/>
              <w:bottom w:val="single" w:sz="4" w:space="0" w:color="auto"/>
              <w:right w:val="single" w:sz="4" w:space="0" w:color="auto"/>
            </w:tcBorders>
            <w:vAlign w:val="center"/>
          </w:tcPr>
          <w:p w14:paraId="66576B1B"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I move that debate be</w:t>
            </w:r>
          </w:p>
          <w:p w14:paraId="42B4D32F"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limited to ...</w:t>
            </w:r>
          </w:p>
        </w:tc>
        <w:tc>
          <w:tcPr>
            <w:tcW w:w="2070" w:type="dxa"/>
            <w:tcBorders>
              <w:top w:val="single" w:sz="4" w:space="0" w:color="auto"/>
              <w:left w:val="single" w:sz="4" w:space="0" w:color="auto"/>
              <w:bottom w:val="single" w:sz="4" w:space="0" w:color="auto"/>
              <w:right w:val="single" w:sz="4" w:space="0" w:color="auto"/>
            </w:tcBorders>
            <w:vAlign w:val="bottom"/>
          </w:tcPr>
          <w:p w14:paraId="2E168CE4"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bottom"/>
          </w:tcPr>
          <w:p w14:paraId="3227C000"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39FD8A2E"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4EAAD9CE"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No</w:t>
            </w:r>
          </w:p>
        </w:tc>
        <w:tc>
          <w:tcPr>
            <w:tcW w:w="1647" w:type="dxa"/>
            <w:tcBorders>
              <w:top w:val="single" w:sz="4" w:space="0" w:color="auto"/>
              <w:left w:val="single" w:sz="4" w:space="0" w:color="auto"/>
              <w:bottom w:val="single" w:sz="4" w:space="0" w:color="auto"/>
              <w:right w:val="single" w:sz="4" w:space="0" w:color="auto"/>
            </w:tcBorders>
            <w:vAlign w:val="bottom"/>
          </w:tcPr>
          <w:p w14:paraId="0B729E8A"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Yes</w:t>
            </w:r>
          </w:p>
        </w:tc>
        <w:tc>
          <w:tcPr>
            <w:tcW w:w="1589" w:type="dxa"/>
            <w:tcBorders>
              <w:top w:val="single" w:sz="4" w:space="0" w:color="auto"/>
              <w:left w:val="single" w:sz="4" w:space="0" w:color="auto"/>
              <w:bottom w:val="single" w:sz="4" w:space="0" w:color="auto"/>
              <w:right w:val="single" w:sz="14" w:space="0" w:color="auto"/>
            </w:tcBorders>
            <w:vAlign w:val="bottom"/>
          </w:tcPr>
          <w:p w14:paraId="4738BA6C"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2/3</w:t>
            </w:r>
          </w:p>
        </w:tc>
      </w:tr>
      <w:tr w:rsidR="00F64E45" w:rsidRPr="00B05253" w14:paraId="320A86E2" w14:textId="77777777" w:rsidTr="006C3C44">
        <w:trPr>
          <w:trHeight w:hRule="exact" w:val="585"/>
        </w:trPr>
        <w:tc>
          <w:tcPr>
            <w:tcW w:w="672" w:type="dxa"/>
            <w:tcBorders>
              <w:top w:val="single" w:sz="4" w:space="0" w:color="auto"/>
              <w:left w:val="single" w:sz="14" w:space="0" w:color="auto"/>
              <w:bottom w:val="single" w:sz="4" w:space="0" w:color="auto"/>
              <w:right w:val="nil"/>
            </w:tcBorders>
          </w:tcPr>
          <w:p w14:paraId="55C2A59A"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§14</w:t>
            </w:r>
          </w:p>
        </w:tc>
        <w:tc>
          <w:tcPr>
            <w:tcW w:w="2060" w:type="dxa"/>
            <w:tcBorders>
              <w:top w:val="single" w:sz="4" w:space="0" w:color="auto"/>
              <w:left w:val="nil"/>
              <w:bottom w:val="single" w:sz="4" w:space="0" w:color="auto"/>
              <w:right w:val="single" w:sz="4" w:space="0" w:color="auto"/>
            </w:tcBorders>
            <w:vAlign w:val="center"/>
          </w:tcPr>
          <w:p w14:paraId="2757DDF6" w14:textId="77777777" w:rsidR="00F64E45" w:rsidRPr="00B05253" w:rsidRDefault="00F64E45" w:rsidP="00F64E45">
            <w:pPr>
              <w:widowControl w:val="0"/>
              <w:autoSpaceDE w:val="0"/>
              <w:autoSpaceDN w:val="0"/>
              <w:spacing w:line="266" w:lineRule="auto"/>
              <w:ind w:left="101"/>
              <w:rPr>
                <w:rFonts w:ascii="Trebuchet MS" w:hAnsi="Trebuchet MS"/>
                <w:b/>
                <w:bCs/>
                <w:spacing w:val="2"/>
              </w:rPr>
            </w:pPr>
            <w:r w:rsidRPr="00B05253">
              <w:rPr>
                <w:rFonts w:ascii="Trebuchet MS" w:hAnsi="Trebuchet MS"/>
                <w:b/>
                <w:bCs/>
                <w:spacing w:val="2"/>
              </w:rPr>
              <w:t>Postpone to a</w:t>
            </w:r>
          </w:p>
          <w:p w14:paraId="70EAF81C" w14:textId="77777777" w:rsidR="00F64E45" w:rsidRPr="00B05253" w:rsidRDefault="00F64E45" w:rsidP="00F64E45">
            <w:pPr>
              <w:widowControl w:val="0"/>
              <w:autoSpaceDE w:val="0"/>
              <w:autoSpaceDN w:val="0"/>
              <w:ind w:left="101"/>
              <w:rPr>
                <w:rFonts w:ascii="Trebuchet MS" w:hAnsi="Trebuchet MS"/>
                <w:b/>
                <w:bCs/>
                <w:spacing w:val="2"/>
              </w:rPr>
            </w:pPr>
            <w:r w:rsidRPr="00B05253">
              <w:rPr>
                <w:rFonts w:ascii="Trebuchet MS" w:hAnsi="Trebuchet MS"/>
                <w:b/>
                <w:bCs/>
                <w:spacing w:val="2"/>
              </w:rPr>
              <w:t>certain time</w:t>
            </w:r>
          </w:p>
        </w:tc>
        <w:tc>
          <w:tcPr>
            <w:tcW w:w="2667" w:type="dxa"/>
            <w:tcBorders>
              <w:top w:val="single" w:sz="4" w:space="0" w:color="auto"/>
              <w:left w:val="single" w:sz="4" w:space="0" w:color="auto"/>
              <w:bottom w:val="single" w:sz="4" w:space="0" w:color="auto"/>
              <w:right w:val="single" w:sz="4" w:space="0" w:color="auto"/>
            </w:tcBorders>
            <w:vAlign w:val="center"/>
          </w:tcPr>
          <w:p w14:paraId="013D50E6"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I move to postpone</w:t>
            </w:r>
          </w:p>
          <w:p w14:paraId="28552B72"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the motion to ...</w:t>
            </w:r>
          </w:p>
        </w:tc>
        <w:tc>
          <w:tcPr>
            <w:tcW w:w="2070" w:type="dxa"/>
            <w:tcBorders>
              <w:top w:val="single" w:sz="4" w:space="0" w:color="auto"/>
              <w:left w:val="single" w:sz="4" w:space="0" w:color="auto"/>
              <w:bottom w:val="single" w:sz="4" w:space="0" w:color="auto"/>
              <w:right w:val="single" w:sz="4" w:space="0" w:color="auto"/>
            </w:tcBorders>
            <w:vAlign w:val="bottom"/>
          </w:tcPr>
          <w:p w14:paraId="66708E7A"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bottom"/>
          </w:tcPr>
          <w:p w14:paraId="0716D067"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1145B4C5"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3A34A9A1"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Yes</w:t>
            </w:r>
          </w:p>
        </w:tc>
        <w:tc>
          <w:tcPr>
            <w:tcW w:w="1647" w:type="dxa"/>
            <w:tcBorders>
              <w:top w:val="single" w:sz="4" w:space="0" w:color="auto"/>
              <w:left w:val="single" w:sz="4" w:space="0" w:color="auto"/>
              <w:bottom w:val="single" w:sz="4" w:space="0" w:color="auto"/>
              <w:right w:val="single" w:sz="4" w:space="0" w:color="auto"/>
            </w:tcBorders>
            <w:vAlign w:val="bottom"/>
          </w:tcPr>
          <w:p w14:paraId="115C6AF2"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Yes</w:t>
            </w:r>
          </w:p>
        </w:tc>
        <w:tc>
          <w:tcPr>
            <w:tcW w:w="1589" w:type="dxa"/>
            <w:tcBorders>
              <w:top w:val="single" w:sz="4" w:space="0" w:color="auto"/>
              <w:left w:val="single" w:sz="4" w:space="0" w:color="auto"/>
              <w:bottom w:val="single" w:sz="4" w:space="0" w:color="auto"/>
              <w:right w:val="single" w:sz="14" w:space="0" w:color="auto"/>
            </w:tcBorders>
            <w:vAlign w:val="bottom"/>
          </w:tcPr>
          <w:p w14:paraId="217F7725"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7B19F3CD" w14:textId="77777777" w:rsidTr="006C3C44">
        <w:trPr>
          <w:trHeight w:hRule="exact" w:val="596"/>
        </w:trPr>
        <w:tc>
          <w:tcPr>
            <w:tcW w:w="672" w:type="dxa"/>
            <w:tcBorders>
              <w:top w:val="single" w:sz="4" w:space="0" w:color="auto"/>
              <w:left w:val="single" w:sz="14" w:space="0" w:color="auto"/>
              <w:bottom w:val="single" w:sz="4" w:space="0" w:color="auto"/>
              <w:right w:val="nil"/>
            </w:tcBorders>
          </w:tcPr>
          <w:p w14:paraId="58E547AB"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 13</w:t>
            </w:r>
          </w:p>
        </w:tc>
        <w:tc>
          <w:tcPr>
            <w:tcW w:w="2060" w:type="dxa"/>
            <w:tcBorders>
              <w:top w:val="single" w:sz="4" w:space="0" w:color="auto"/>
              <w:left w:val="nil"/>
              <w:bottom w:val="single" w:sz="4" w:space="0" w:color="auto"/>
              <w:right w:val="single" w:sz="4" w:space="0" w:color="auto"/>
            </w:tcBorders>
            <w:vAlign w:val="center"/>
          </w:tcPr>
          <w:p w14:paraId="6EFB5478"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b/>
                <w:bCs/>
                <w:spacing w:val="2"/>
              </w:rPr>
              <w:t xml:space="preserve">Refer </w:t>
            </w:r>
            <w:r w:rsidRPr="00B05253">
              <w:rPr>
                <w:rFonts w:ascii="Trebuchet MS" w:hAnsi="Trebuchet MS"/>
                <w:spacing w:val="2"/>
              </w:rPr>
              <w:t>to</w:t>
            </w:r>
          </w:p>
          <w:p w14:paraId="3AE46845" w14:textId="77777777" w:rsidR="00F64E45" w:rsidRPr="00B05253" w:rsidRDefault="00F64E45" w:rsidP="00F64E45">
            <w:pPr>
              <w:widowControl w:val="0"/>
              <w:autoSpaceDE w:val="0"/>
              <w:autoSpaceDN w:val="0"/>
              <w:spacing w:line="264" w:lineRule="auto"/>
              <w:ind w:left="101"/>
              <w:rPr>
                <w:rFonts w:ascii="Trebuchet MS" w:hAnsi="Trebuchet MS"/>
                <w:spacing w:val="2"/>
              </w:rPr>
            </w:pPr>
            <w:r w:rsidRPr="00B05253">
              <w:rPr>
                <w:rFonts w:ascii="Trebuchet MS" w:hAnsi="Trebuchet MS"/>
                <w:spacing w:val="2"/>
              </w:rPr>
              <w:t>committee</w:t>
            </w:r>
          </w:p>
        </w:tc>
        <w:tc>
          <w:tcPr>
            <w:tcW w:w="2667" w:type="dxa"/>
            <w:tcBorders>
              <w:top w:val="single" w:sz="4" w:space="0" w:color="auto"/>
              <w:left w:val="single" w:sz="4" w:space="0" w:color="auto"/>
              <w:bottom w:val="single" w:sz="4" w:space="0" w:color="auto"/>
              <w:right w:val="single" w:sz="4" w:space="0" w:color="auto"/>
            </w:tcBorders>
            <w:vAlign w:val="center"/>
          </w:tcPr>
          <w:p w14:paraId="6780EF76"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I move to refer the</w:t>
            </w:r>
          </w:p>
          <w:p w14:paraId="586F7E3F"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motion to ...</w:t>
            </w:r>
          </w:p>
        </w:tc>
        <w:tc>
          <w:tcPr>
            <w:tcW w:w="2070" w:type="dxa"/>
            <w:tcBorders>
              <w:top w:val="single" w:sz="4" w:space="0" w:color="auto"/>
              <w:left w:val="single" w:sz="4" w:space="0" w:color="auto"/>
              <w:bottom w:val="single" w:sz="4" w:space="0" w:color="auto"/>
              <w:right w:val="single" w:sz="4" w:space="0" w:color="auto"/>
            </w:tcBorders>
            <w:vAlign w:val="bottom"/>
          </w:tcPr>
          <w:p w14:paraId="484B24CE"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bottom"/>
          </w:tcPr>
          <w:p w14:paraId="05CFDE96"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129ADB9D"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59E7D593"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Yes</w:t>
            </w:r>
          </w:p>
        </w:tc>
        <w:tc>
          <w:tcPr>
            <w:tcW w:w="1647" w:type="dxa"/>
            <w:tcBorders>
              <w:top w:val="single" w:sz="4" w:space="0" w:color="auto"/>
              <w:left w:val="single" w:sz="4" w:space="0" w:color="auto"/>
              <w:bottom w:val="single" w:sz="4" w:space="0" w:color="auto"/>
              <w:right w:val="single" w:sz="4" w:space="0" w:color="auto"/>
            </w:tcBorders>
            <w:vAlign w:val="bottom"/>
          </w:tcPr>
          <w:p w14:paraId="2DF94371"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Yes</w:t>
            </w:r>
          </w:p>
        </w:tc>
        <w:tc>
          <w:tcPr>
            <w:tcW w:w="1589" w:type="dxa"/>
            <w:tcBorders>
              <w:top w:val="single" w:sz="4" w:space="0" w:color="auto"/>
              <w:left w:val="single" w:sz="4" w:space="0" w:color="auto"/>
              <w:bottom w:val="single" w:sz="4" w:space="0" w:color="auto"/>
              <w:right w:val="single" w:sz="14" w:space="0" w:color="auto"/>
            </w:tcBorders>
            <w:vAlign w:val="bottom"/>
          </w:tcPr>
          <w:p w14:paraId="4E9D1420"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19913B90" w14:textId="77777777" w:rsidTr="006C3C44">
        <w:trPr>
          <w:trHeight w:hRule="exact" w:val="604"/>
        </w:trPr>
        <w:tc>
          <w:tcPr>
            <w:tcW w:w="672" w:type="dxa"/>
            <w:tcBorders>
              <w:top w:val="single" w:sz="4" w:space="0" w:color="auto"/>
              <w:left w:val="single" w:sz="14" w:space="0" w:color="auto"/>
              <w:bottom w:val="single" w:sz="4" w:space="0" w:color="auto"/>
              <w:right w:val="nil"/>
            </w:tcBorders>
          </w:tcPr>
          <w:p w14:paraId="2DAAFA0F"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§12</w:t>
            </w:r>
          </w:p>
        </w:tc>
        <w:tc>
          <w:tcPr>
            <w:tcW w:w="2060" w:type="dxa"/>
            <w:tcBorders>
              <w:top w:val="single" w:sz="4" w:space="0" w:color="auto"/>
              <w:left w:val="nil"/>
              <w:bottom w:val="single" w:sz="4" w:space="0" w:color="auto"/>
              <w:right w:val="single" w:sz="4" w:space="0" w:color="auto"/>
            </w:tcBorders>
            <w:vAlign w:val="center"/>
          </w:tcPr>
          <w:p w14:paraId="1347CB39" w14:textId="77777777" w:rsidR="00F64E45" w:rsidRPr="00B05253" w:rsidRDefault="00F64E45" w:rsidP="00F64E45">
            <w:pPr>
              <w:widowControl w:val="0"/>
              <w:autoSpaceDE w:val="0"/>
              <w:autoSpaceDN w:val="0"/>
              <w:spacing w:line="264" w:lineRule="auto"/>
              <w:ind w:left="101"/>
              <w:rPr>
                <w:rFonts w:ascii="Trebuchet MS" w:hAnsi="Trebuchet MS"/>
                <w:spacing w:val="2"/>
              </w:rPr>
            </w:pPr>
            <w:r w:rsidRPr="00B05253">
              <w:rPr>
                <w:rFonts w:ascii="Trebuchet MS" w:hAnsi="Trebuchet MS"/>
                <w:spacing w:val="2"/>
              </w:rPr>
              <w:t>Modify wording</w:t>
            </w:r>
          </w:p>
          <w:p w14:paraId="444BFEE8"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of motion</w:t>
            </w:r>
          </w:p>
        </w:tc>
        <w:tc>
          <w:tcPr>
            <w:tcW w:w="2667" w:type="dxa"/>
            <w:tcBorders>
              <w:top w:val="single" w:sz="4" w:space="0" w:color="auto"/>
              <w:left w:val="single" w:sz="4" w:space="0" w:color="auto"/>
              <w:bottom w:val="single" w:sz="4" w:space="0" w:color="auto"/>
              <w:right w:val="single" w:sz="4" w:space="0" w:color="auto"/>
            </w:tcBorders>
            <w:vAlign w:val="center"/>
          </w:tcPr>
          <w:p w14:paraId="327EE2C6"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 xml:space="preserve">I move to </w:t>
            </w:r>
            <w:r w:rsidRPr="00B05253">
              <w:rPr>
                <w:rFonts w:ascii="Trebuchet MS" w:hAnsi="Trebuchet MS"/>
                <w:b/>
                <w:bCs/>
                <w:spacing w:val="2"/>
              </w:rPr>
              <w:t xml:space="preserve">amend </w:t>
            </w:r>
            <w:r w:rsidRPr="00B05253">
              <w:rPr>
                <w:rFonts w:ascii="Trebuchet MS" w:hAnsi="Trebuchet MS"/>
                <w:spacing w:val="2"/>
              </w:rPr>
              <w:t>the</w:t>
            </w:r>
          </w:p>
          <w:p w14:paraId="48CE8D43" w14:textId="77777777" w:rsidR="00F64E45" w:rsidRPr="00B05253" w:rsidRDefault="00F64E45" w:rsidP="00F64E45">
            <w:pPr>
              <w:widowControl w:val="0"/>
              <w:autoSpaceDE w:val="0"/>
              <w:autoSpaceDN w:val="0"/>
              <w:spacing w:line="271" w:lineRule="auto"/>
              <w:ind w:left="67"/>
              <w:rPr>
                <w:rFonts w:ascii="Trebuchet MS" w:hAnsi="Trebuchet MS"/>
                <w:spacing w:val="2"/>
              </w:rPr>
            </w:pPr>
            <w:r w:rsidRPr="00B05253">
              <w:rPr>
                <w:rFonts w:ascii="Trebuchet MS" w:hAnsi="Trebuchet MS"/>
                <w:spacing w:val="2"/>
              </w:rPr>
              <w:t>motion by ...</w:t>
            </w:r>
          </w:p>
        </w:tc>
        <w:tc>
          <w:tcPr>
            <w:tcW w:w="2070" w:type="dxa"/>
            <w:tcBorders>
              <w:top w:val="single" w:sz="4" w:space="0" w:color="auto"/>
              <w:left w:val="single" w:sz="4" w:space="0" w:color="auto"/>
              <w:bottom w:val="single" w:sz="4" w:space="0" w:color="auto"/>
              <w:right w:val="single" w:sz="4" w:space="0" w:color="auto"/>
            </w:tcBorders>
            <w:vAlign w:val="bottom"/>
          </w:tcPr>
          <w:p w14:paraId="370E1A2F"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bottom"/>
          </w:tcPr>
          <w:p w14:paraId="330F448F"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6BC5E05D"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213D3564"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Yes</w:t>
            </w:r>
          </w:p>
        </w:tc>
        <w:tc>
          <w:tcPr>
            <w:tcW w:w="1647" w:type="dxa"/>
            <w:tcBorders>
              <w:top w:val="single" w:sz="4" w:space="0" w:color="auto"/>
              <w:left w:val="single" w:sz="4" w:space="0" w:color="auto"/>
              <w:bottom w:val="single" w:sz="4" w:space="0" w:color="auto"/>
              <w:right w:val="single" w:sz="4" w:space="0" w:color="auto"/>
            </w:tcBorders>
            <w:vAlign w:val="bottom"/>
          </w:tcPr>
          <w:p w14:paraId="4435FC7E"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Yes</w:t>
            </w:r>
          </w:p>
        </w:tc>
        <w:tc>
          <w:tcPr>
            <w:tcW w:w="1589" w:type="dxa"/>
            <w:tcBorders>
              <w:top w:val="single" w:sz="4" w:space="0" w:color="auto"/>
              <w:left w:val="single" w:sz="4" w:space="0" w:color="auto"/>
              <w:bottom w:val="single" w:sz="4" w:space="0" w:color="auto"/>
              <w:right w:val="single" w:sz="14" w:space="0" w:color="auto"/>
            </w:tcBorders>
            <w:vAlign w:val="bottom"/>
          </w:tcPr>
          <w:p w14:paraId="66244C55"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5BE94E07" w14:textId="77777777" w:rsidTr="006C3C44">
        <w:trPr>
          <w:trHeight w:hRule="exact" w:val="888"/>
        </w:trPr>
        <w:tc>
          <w:tcPr>
            <w:tcW w:w="672" w:type="dxa"/>
            <w:tcBorders>
              <w:top w:val="single" w:sz="4" w:space="0" w:color="auto"/>
              <w:left w:val="single" w:sz="14" w:space="0" w:color="auto"/>
              <w:bottom w:val="single" w:sz="4" w:space="0" w:color="auto"/>
              <w:right w:val="nil"/>
            </w:tcBorders>
            <w:vAlign w:val="center"/>
          </w:tcPr>
          <w:p w14:paraId="73A6BF41"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§11</w:t>
            </w:r>
          </w:p>
        </w:tc>
        <w:tc>
          <w:tcPr>
            <w:tcW w:w="2060" w:type="dxa"/>
            <w:tcBorders>
              <w:top w:val="single" w:sz="4" w:space="0" w:color="auto"/>
              <w:left w:val="nil"/>
              <w:bottom w:val="single" w:sz="4" w:space="0" w:color="auto"/>
              <w:right w:val="single" w:sz="4" w:space="0" w:color="auto"/>
            </w:tcBorders>
            <w:vAlign w:val="center"/>
          </w:tcPr>
          <w:p w14:paraId="5F040670"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Kill main motion</w:t>
            </w:r>
          </w:p>
        </w:tc>
        <w:tc>
          <w:tcPr>
            <w:tcW w:w="2667" w:type="dxa"/>
            <w:tcBorders>
              <w:top w:val="single" w:sz="4" w:space="0" w:color="auto"/>
              <w:left w:val="single" w:sz="4" w:space="0" w:color="auto"/>
              <w:bottom w:val="single" w:sz="4" w:space="0" w:color="auto"/>
              <w:right w:val="single" w:sz="4" w:space="0" w:color="auto"/>
            </w:tcBorders>
            <w:vAlign w:val="center"/>
          </w:tcPr>
          <w:p w14:paraId="3877F132"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I move that the</w:t>
            </w:r>
          </w:p>
          <w:p w14:paraId="6C6CE454" w14:textId="77777777" w:rsidR="00F64E45" w:rsidRPr="00B05253" w:rsidRDefault="00F64E45" w:rsidP="00F64E45">
            <w:pPr>
              <w:widowControl w:val="0"/>
              <w:autoSpaceDE w:val="0"/>
              <w:autoSpaceDN w:val="0"/>
              <w:spacing w:line="280" w:lineRule="auto"/>
              <w:ind w:left="67"/>
              <w:rPr>
                <w:rFonts w:ascii="Trebuchet MS" w:hAnsi="Trebuchet MS"/>
                <w:b/>
                <w:bCs/>
                <w:spacing w:val="2"/>
              </w:rPr>
            </w:pPr>
            <w:r w:rsidRPr="00B05253">
              <w:rPr>
                <w:rFonts w:ascii="Trebuchet MS" w:hAnsi="Trebuchet MS"/>
                <w:spacing w:val="2"/>
              </w:rPr>
              <w:t xml:space="preserve">motion be </w:t>
            </w:r>
            <w:r w:rsidRPr="00B05253">
              <w:rPr>
                <w:rFonts w:ascii="Trebuchet MS" w:hAnsi="Trebuchet MS"/>
                <w:b/>
                <w:bCs/>
                <w:spacing w:val="2"/>
              </w:rPr>
              <w:t>postponed</w:t>
            </w:r>
          </w:p>
          <w:p w14:paraId="28804A33" w14:textId="77777777" w:rsidR="00F64E45" w:rsidRPr="00B05253" w:rsidRDefault="00F64E45" w:rsidP="00F64E45">
            <w:pPr>
              <w:widowControl w:val="0"/>
              <w:autoSpaceDE w:val="0"/>
              <w:autoSpaceDN w:val="0"/>
              <w:ind w:left="67"/>
              <w:rPr>
                <w:rFonts w:ascii="Trebuchet MS" w:hAnsi="Trebuchet MS"/>
                <w:b/>
                <w:bCs/>
                <w:spacing w:val="2"/>
              </w:rPr>
            </w:pPr>
            <w:r w:rsidRPr="00B05253">
              <w:rPr>
                <w:rFonts w:ascii="Trebuchet MS" w:hAnsi="Trebuchet MS"/>
                <w:b/>
                <w:bCs/>
                <w:spacing w:val="2"/>
              </w:rPr>
              <w:t>indefinitely</w:t>
            </w:r>
          </w:p>
        </w:tc>
        <w:tc>
          <w:tcPr>
            <w:tcW w:w="2070" w:type="dxa"/>
            <w:tcBorders>
              <w:top w:val="single" w:sz="4" w:space="0" w:color="auto"/>
              <w:left w:val="single" w:sz="4" w:space="0" w:color="auto"/>
              <w:bottom w:val="single" w:sz="4" w:space="0" w:color="auto"/>
              <w:right w:val="single" w:sz="4" w:space="0" w:color="auto"/>
            </w:tcBorders>
            <w:vAlign w:val="center"/>
          </w:tcPr>
          <w:p w14:paraId="5CAB5EB7"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center"/>
          </w:tcPr>
          <w:p w14:paraId="355D8AAB"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609D8315"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center"/>
          </w:tcPr>
          <w:p w14:paraId="15BAA8FA"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Yes</w:t>
            </w:r>
          </w:p>
        </w:tc>
        <w:tc>
          <w:tcPr>
            <w:tcW w:w="1647" w:type="dxa"/>
            <w:tcBorders>
              <w:top w:val="single" w:sz="4" w:space="0" w:color="auto"/>
              <w:left w:val="single" w:sz="4" w:space="0" w:color="auto"/>
              <w:bottom w:val="single" w:sz="4" w:space="0" w:color="auto"/>
              <w:right w:val="single" w:sz="4" w:space="0" w:color="auto"/>
            </w:tcBorders>
            <w:vAlign w:val="center"/>
          </w:tcPr>
          <w:p w14:paraId="34F14B53"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No</w:t>
            </w:r>
          </w:p>
        </w:tc>
        <w:tc>
          <w:tcPr>
            <w:tcW w:w="1589" w:type="dxa"/>
            <w:tcBorders>
              <w:top w:val="single" w:sz="4" w:space="0" w:color="auto"/>
              <w:left w:val="single" w:sz="4" w:space="0" w:color="auto"/>
              <w:bottom w:val="single" w:sz="4" w:space="0" w:color="auto"/>
              <w:right w:val="single" w:sz="14" w:space="0" w:color="auto"/>
            </w:tcBorders>
          </w:tcPr>
          <w:p w14:paraId="27E37417"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50259B06" w14:textId="77777777" w:rsidTr="006C3C44">
        <w:trPr>
          <w:trHeight w:hRule="exact" w:val="950"/>
        </w:trPr>
        <w:tc>
          <w:tcPr>
            <w:tcW w:w="672" w:type="dxa"/>
            <w:tcBorders>
              <w:top w:val="single" w:sz="4" w:space="0" w:color="auto"/>
              <w:left w:val="single" w:sz="14" w:space="0" w:color="auto"/>
              <w:bottom w:val="single" w:sz="14" w:space="0" w:color="auto"/>
              <w:right w:val="nil"/>
            </w:tcBorders>
          </w:tcPr>
          <w:p w14:paraId="20633AD0"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 I0</w:t>
            </w:r>
          </w:p>
        </w:tc>
        <w:tc>
          <w:tcPr>
            <w:tcW w:w="2060" w:type="dxa"/>
            <w:tcBorders>
              <w:top w:val="single" w:sz="4" w:space="0" w:color="auto"/>
              <w:left w:val="nil"/>
              <w:bottom w:val="single" w:sz="14" w:space="0" w:color="auto"/>
              <w:right w:val="single" w:sz="4" w:space="0" w:color="auto"/>
            </w:tcBorders>
            <w:vAlign w:val="center"/>
          </w:tcPr>
          <w:p w14:paraId="19D3EFFE"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Bring business</w:t>
            </w:r>
          </w:p>
          <w:p w14:paraId="72AAA01D"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before assembly</w:t>
            </w:r>
          </w:p>
          <w:p w14:paraId="16CD6542" w14:textId="77777777" w:rsidR="00F64E45" w:rsidRPr="00B05253" w:rsidRDefault="00F64E45" w:rsidP="00F64E45">
            <w:pPr>
              <w:widowControl w:val="0"/>
              <w:autoSpaceDE w:val="0"/>
              <w:autoSpaceDN w:val="0"/>
              <w:spacing w:before="36" w:line="283" w:lineRule="auto"/>
              <w:ind w:left="101"/>
              <w:rPr>
                <w:rFonts w:ascii="Trebuchet MS" w:hAnsi="Trebuchet MS"/>
                <w:b/>
                <w:bCs/>
                <w:spacing w:val="2"/>
              </w:rPr>
            </w:pPr>
            <w:r w:rsidRPr="00B05253">
              <w:rPr>
                <w:rFonts w:ascii="Trebuchet MS" w:hAnsi="Trebuchet MS"/>
                <w:spacing w:val="2"/>
              </w:rPr>
              <w:t xml:space="preserve">(a </w:t>
            </w:r>
            <w:r w:rsidRPr="00B05253">
              <w:rPr>
                <w:rFonts w:ascii="Trebuchet MS" w:hAnsi="Trebuchet MS"/>
                <w:b/>
                <w:bCs/>
                <w:spacing w:val="2"/>
              </w:rPr>
              <w:t>main motion)</w:t>
            </w:r>
          </w:p>
        </w:tc>
        <w:tc>
          <w:tcPr>
            <w:tcW w:w="2667" w:type="dxa"/>
            <w:tcBorders>
              <w:top w:val="single" w:sz="4" w:space="0" w:color="auto"/>
              <w:left w:val="single" w:sz="4" w:space="0" w:color="auto"/>
              <w:bottom w:val="single" w:sz="14" w:space="0" w:color="auto"/>
              <w:right w:val="single" w:sz="4" w:space="0" w:color="auto"/>
            </w:tcBorders>
            <w:vAlign w:val="bottom"/>
          </w:tcPr>
          <w:p w14:paraId="60B25E08" w14:textId="77777777" w:rsidR="00F64E45" w:rsidRPr="00B05253" w:rsidRDefault="00F64E45" w:rsidP="00F64E45">
            <w:pPr>
              <w:widowControl w:val="0"/>
              <w:autoSpaceDE w:val="0"/>
              <w:autoSpaceDN w:val="0"/>
              <w:spacing w:before="288" w:line="316" w:lineRule="auto"/>
              <w:ind w:left="67"/>
              <w:rPr>
                <w:rFonts w:ascii="Trebuchet MS" w:hAnsi="Trebuchet MS"/>
                <w:spacing w:val="2"/>
              </w:rPr>
            </w:pPr>
            <w:r w:rsidRPr="00B05253">
              <w:rPr>
                <w:rFonts w:ascii="Trebuchet MS" w:hAnsi="Trebuchet MS"/>
                <w:spacing w:val="2"/>
              </w:rPr>
              <w:t>I move that [or "to"]</w:t>
            </w:r>
          </w:p>
          <w:p w14:paraId="35CE3691" w14:textId="77777777" w:rsidR="00F64E45" w:rsidRPr="00B05253" w:rsidRDefault="00F64E45" w:rsidP="00F64E45">
            <w:pPr>
              <w:widowControl w:val="0"/>
              <w:autoSpaceDE w:val="0"/>
              <w:autoSpaceDN w:val="0"/>
              <w:spacing w:line="151" w:lineRule="auto"/>
              <w:ind w:left="67"/>
              <w:rPr>
                <w:rFonts w:ascii="Trebuchet MS" w:hAnsi="Trebuchet MS"/>
                <w:spacing w:val="2"/>
              </w:rPr>
            </w:pPr>
            <w:r w:rsidRPr="00B05253">
              <w:rPr>
                <w:rFonts w:ascii="Trebuchet MS" w:hAnsi="Trebuchet MS"/>
                <w:spacing w:val="2"/>
              </w:rPr>
              <w:t>...</w:t>
            </w:r>
          </w:p>
        </w:tc>
        <w:tc>
          <w:tcPr>
            <w:tcW w:w="2070" w:type="dxa"/>
            <w:tcBorders>
              <w:top w:val="single" w:sz="4" w:space="0" w:color="auto"/>
              <w:left w:val="single" w:sz="4" w:space="0" w:color="auto"/>
              <w:bottom w:val="single" w:sz="14" w:space="0" w:color="auto"/>
              <w:right w:val="single" w:sz="4" w:space="0" w:color="auto"/>
            </w:tcBorders>
            <w:vAlign w:val="center"/>
          </w:tcPr>
          <w:p w14:paraId="43103477"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14" w:space="0" w:color="auto"/>
              <w:right w:val="nil"/>
            </w:tcBorders>
            <w:vAlign w:val="center"/>
          </w:tcPr>
          <w:p w14:paraId="5FB98043"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14" w:space="0" w:color="auto"/>
              <w:right w:val="single" w:sz="4" w:space="0" w:color="auto"/>
            </w:tcBorders>
            <w:vAlign w:val="center"/>
          </w:tcPr>
          <w:p w14:paraId="6A7A6BAB"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14" w:space="0" w:color="auto"/>
              <w:right w:val="single" w:sz="4" w:space="0" w:color="auto"/>
            </w:tcBorders>
            <w:vAlign w:val="center"/>
          </w:tcPr>
          <w:p w14:paraId="75817D72"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Yes</w:t>
            </w:r>
          </w:p>
        </w:tc>
        <w:tc>
          <w:tcPr>
            <w:tcW w:w="1647" w:type="dxa"/>
            <w:tcBorders>
              <w:top w:val="single" w:sz="4" w:space="0" w:color="auto"/>
              <w:left w:val="single" w:sz="4" w:space="0" w:color="auto"/>
              <w:bottom w:val="single" w:sz="14" w:space="0" w:color="auto"/>
              <w:right w:val="single" w:sz="4" w:space="0" w:color="auto"/>
            </w:tcBorders>
            <w:vAlign w:val="center"/>
          </w:tcPr>
          <w:p w14:paraId="03B68810"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Yes</w:t>
            </w:r>
          </w:p>
        </w:tc>
        <w:tc>
          <w:tcPr>
            <w:tcW w:w="1589" w:type="dxa"/>
            <w:tcBorders>
              <w:top w:val="single" w:sz="4" w:space="0" w:color="auto"/>
              <w:left w:val="single" w:sz="4" w:space="0" w:color="auto"/>
              <w:bottom w:val="single" w:sz="14" w:space="0" w:color="auto"/>
              <w:right w:val="single" w:sz="14" w:space="0" w:color="auto"/>
            </w:tcBorders>
            <w:vAlign w:val="center"/>
          </w:tcPr>
          <w:p w14:paraId="0C8E74DB"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bl>
    <w:p w14:paraId="4DB90820" w14:textId="77777777" w:rsidR="00626FA7" w:rsidRDefault="00626FA7" w:rsidP="00F64E45">
      <w:pPr>
        <w:autoSpaceDE w:val="0"/>
        <w:autoSpaceDN w:val="0"/>
        <w:adjustRightInd w:val="0"/>
        <w:rPr>
          <w:rFonts w:ascii="Trebuchet MS" w:hAnsi="Trebuchet MS"/>
        </w:rPr>
      </w:pPr>
    </w:p>
    <w:p w14:paraId="482BF6B1" w14:textId="77777777" w:rsidR="00F9364C" w:rsidRDefault="00F9364C" w:rsidP="00776F97">
      <w:pPr>
        <w:widowControl w:val="0"/>
        <w:autoSpaceDE w:val="0"/>
        <w:autoSpaceDN w:val="0"/>
        <w:spacing w:line="454" w:lineRule="exact"/>
        <w:jc w:val="center"/>
        <w:rPr>
          <w:rFonts w:ascii="Trebuchet MS" w:hAnsi="Trebuchet MS"/>
          <w:b/>
          <w:bCs/>
          <w:i/>
          <w:iCs/>
          <w:sz w:val="36"/>
          <w:szCs w:val="36"/>
        </w:rPr>
      </w:pPr>
    </w:p>
    <w:p w14:paraId="28A4FADC" w14:textId="5D52AFB7" w:rsidR="00F64E45" w:rsidRPr="00B05253" w:rsidRDefault="00F64E45" w:rsidP="00776F97">
      <w:pPr>
        <w:widowControl w:val="0"/>
        <w:autoSpaceDE w:val="0"/>
        <w:autoSpaceDN w:val="0"/>
        <w:spacing w:line="454" w:lineRule="exact"/>
        <w:jc w:val="center"/>
        <w:rPr>
          <w:rFonts w:ascii="Trebuchet MS" w:hAnsi="Trebuchet MS"/>
          <w:b/>
          <w:bCs/>
          <w:i/>
          <w:iCs/>
          <w:sz w:val="36"/>
          <w:szCs w:val="36"/>
        </w:rPr>
      </w:pPr>
      <w:r w:rsidRPr="00B05253">
        <w:rPr>
          <w:rFonts w:ascii="Trebuchet MS" w:hAnsi="Trebuchet MS"/>
          <w:b/>
          <w:bCs/>
          <w:i/>
          <w:iCs/>
          <w:sz w:val="36"/>
          <w:szCs w:val="36"/>
        </w:rPr>
        <w:t>Parliamentary Motions Guide</w:t>
      </w:r>
    </w:p>
    <w:p w14:paraId="5C389C0B" w14:textId="77777777" w:rsidR="0086755D" w:rsidRDefault="00F64E45" w:rsidP="00776F97">
      <w:pPr>
        <w:widowControl w:val="0"/>
        <w:tabs>
          <w:tab w:val="left" w:pos="10440"/>
        </w:tabs>
        <w:autoSpaceDE w:val="0"/>
        <w:autoSpaceDN w:val="0"/>
        <w:spacing w:line="465" w:lineRule="exact"/>
        <w:jc w:val="center"/>
        <w:rPr>
          <w:rFonts w:ascii="Trebuchet MS" w:hAnsi="Trebuchet MS"/>
          <w:i/>
          <w:iCs/>
        </w:rPr>
      </w:pPr>
      <w:r w:rsidRPr="00B05253">
        <w:rPr>
          <w:rFonts w:ascii="Trebuchet MS" w:hAnsi="Trebuchet MS"/>
        </w:rPr>
        <w:t xml:space="preserve">Based on </w:t>
      </w:r>
      <w:r w:rsidRPr="00B05253">
        <w:rPr>
          <w:rFonts w:ascii="Trebuchet MS" w:hAnsi="Trebuchet MS"/>
          <w:i/>
          <w:iCs/>
        </w:rPr>
        <w:t>Robert's Rules of Order Newly Revised (11</w:t>
      </w:r>
      <w:r w:rsidRPr="00B05253">
        <w:rPr>
          <w:rFonts w:ascii="Trebuchet MS" w:hAnsi="Trebuchet MS"/>
          <w:i/>
          <w:iCs/>
          <w:vertAlign w:val="superscript"/>
        </w:rPr>
        <w:t>th</w:t>
      </w:r>
      <w:r w:rsidR="005D6844">
        <w:rPr>
          <w:rFonts w:ascii="Trebuchet MS" w:hAnsi="Trebuchet MS"/>
          <w:i/>
          <w:iCs/>
        </w:rPr>
        <w:t xml:space="preserve"> </w:t>
      </w:r>
      <w:r w:rsidRPr="00B05253">
        <w:rPr>
          <w:rFonts w:ascii="Trebuchet MS" w:hAnsi="Trebuchet MS"/>
          <w:i/>
          <w:iCs/>
        </w:rPr>
        <w:t>Edition)</w:t>
      </w:r>
    </w:p>
    <w:p w14:paraId="02C72ED6" w14:textId="77777777" w:rsidR="00F64E45" w:rsidRPr="00B05253" w:rsidRDefault="00F64E45" w:rsidP="00776F97">
      <w:pPr>
        <w:widowControl w:val="0"/>
        <w:tabs>
          <w:tab w:val="left" w:pos="10440"/>
        </w:tabs>
        <w:autoSpaceDE w:val="0"/>
        <w:autoSpaceDN w:val="0"/>
        <w:spacing w:after="240" w:line="465" w:lineRule="exact"/>
        <w:jc w:val="center"/>
        <w:rPr>
          <w:rFonts w:ascii="Trebuchet MS" w:hAnsi="Trebuchet MS"/>
        </w:rPr>
      </w:pPr>
      <w:r w:rsidRPr="00B05253">
        <w:rPr>
          <w:rFonts w:ascii="Trebuchet MS" w:hAnsi="Trebuchet MS"/>
          <w:b/>
          <w:bCs/>
          <w:sz w:val="22"/>
          <w:szCs w:val="22"/>
        </w:rPr>
        <w:t xml:space="preserve">Incidental Motions - </w:t>
      </w:r>
      <w:r w:rsidRPr="00B05253">
        <w:rPr>
          <w:rFonts w:ascii="Trebuchet MS" w:hAnsi="Trebuchet MS"/>
        </w:rPr>
        <w:t>No order of precedence. Arise incidentally and decided immediately.</w:t>
      </w:r>
    </w:p>
    <w:tbl>
      <w:tblPr>
        <w:tblW w:w="0" w:type="auto"/>
        <w:jc w:val="center"/>
        <w:tblLayout w:type="fixed"/>
        <w:tblCellMar>
          <w:left w:w="0" w:type="dxa"/>
          <w:right w:w="0" w:type="dxa"/>
        </w:tblCellMar>
        <w:tblLook w:val="0000" w:firstRow="0" w:lastRow="0" w:firstColumn="0" w:lastColumn="0" w:noHBand="0" w:noVBand="0"/>
      </w:tblPr>
      <w:tblGrid>
        <w:gridCol w:w="3072"/>
        <w:gridCol w:w="2539"/>
        <w:gridCol w:w="2117"/>
        <w:gridCol w:w="1560"/>
        <w:gridCol w:w="1689"/>
        <w:gridCol w:w="1493"/>
        <w:gridCol w:w="1770"/>
      </w:tblGrid>
      <w:tr w:rsidR="00F64E45" w:rsidRPr="00B05253" w14:paraId="33D2AF40" w14:textId="77777777" w:rsidTr="00776F97">
        <w:trPr>
          <w:trHeight w:hRule="exact" w:val="355"/>
          <w:jc w:val="center"/>
        </w:trPr>
        <w:tc>
          <w:tcPr>
            <w:tcW w:w="3072" w:type="dxa"/>
            <w:tcBorders>
              <w:top w:val="single" w:sz="46" w:space="0" w:color="auto"/>
              <w:left w:val="single" w:sz="4" w:space="0" w:color="auto"/>
              <w:bottom w:val="single" w:sz="4" w:space="0" w:color="auto"/>
              <w:right w:val="single" w:sz="4" w:space="0" w:color="auto"/>
            </w:tcBorders>
            <w:vAlign w:val="center"/>
          </w:tcPr>
          <w:p w14:paraId="2E5C7D3E" w14:textId="77777777" w:rsidR="00F64E45" w:rsidRPr="00B05253" w:rsidRDefault="00F64E45" w:rsidP="00776F97">
            <w:pPr>
              <w:widowControl w:val="0"/>
              <w:tabs>
                <w:tab w:val="left" w:pos="855"/>
              </w:tabs>
              <w:autoSpaceDE w:val="0"/>
              <w:autoSpaceDN w:val="0"/>
              <w:ind w:left="158"/>
              <w:jc w:val="center"/>
              <w:rPr>
                <w:rFonts w:ascii="Trebuchet MS" w:hAnsi="Trebuchet MS"/>
                <w:b/>
                <w:spacing w:val="2"/>
              </w:rPr>
            </w:pPr>
            <w:r w:rsidRPr="00B05253">
              <w:rPr>
                <w:rFonts w:ascii="Trebuchet MS" w:hAnsi="Trebuchet MS"/>
                <w:b/>
                <w:spacing w:val="2"/>
              </w:rPr>
              <w:t>YOU WANT TO:</w:t>
            </w:r>
          </w:p>
        </w:tc>
        <w:tc>
          <w:tcPr>
            <w:tcW w:w="2539" w:type="dxa"/>
            <w:tcBorders>
              <w:top w:val="single" w:sz="46" w:space="0" w:color="auto"/>
              <w:left w:val="single" w:sz="4" w:space="0" w:color="auto"/>
              <w:bottom w:val="single" w:sz="4" w:space="0" w:color="auto"/>
              <w:right w:val="single" w:sz="4" w:space="0" w:color="auto"/>
            </w:tcBorders>
            <w:vAlign w:val="bottom"/>
          </w:tcPr>
          <w:p w14:paraId="2D3D8187" w14:textId="77777777" w:rsidR="00F64E45" w:rsidRPr="00B05253" w:rsidRDefault="00F64E45" w:rsidP="00776F97">
            <w:pPr>
              <w:widowControl w:val="0"/>
              <w:autoSpaceDE w:val="0"/>
              <w:autoSpaceDN w:val="0"/>
              <w:ind w:left="67"/>
              <w:jc w:val="center"/>
              <w:rPr>
                <w:rFonts w:ascii="Trebuchet MS" w:hAnsi="Trebuchet MS"/>
                <w:b/>
                <w:bCs/>
                <w:spacing w:val="12"/>
                <w:sz w:val="22"/>
                <w:szCs w:val="22"/>
              </w:rPr>
            </w:pPr>
            <w:r w:rsidRPr="00B05253">
              <w:rPr>
                <w:rFonts w:ascii="Trebuchet MS" w:hAnsi="Trebuchet MS"/>
                <w:b/>
                <w:bCs/>
                <w:spacing w:val="12"/>
                <w:sz w:val="22"/>
                <w:szCs w:val="22"/>
              </w:rPr>
              <w:t>YOU SAY</w:t>
            </w:r>
          </w:p>
        </w:tc>
        <w:tc>
          <w:tcPr>
            <w:tcW w:w="2117" w:type="dxa"/>
            <w:tcBorders>
              <w:top w:val="single" w:sz="46" w:space="0" w:color="auto"/>
              <w:left w:val="single" w:sz="4" w:space="0" w:color="auto"/>
              <w:bottom w:val="single" w:sz="4" w:space="0" w:color="auto"/>
              <w:right w:val="single" w:sz="4" w:space="0" w:color="auto"/>
            </w:tcBorders>
            <w:vAlign w:val="bottom"/>
          </w:tcPr>
          <w:p w14:paraId="2B9EE5E5" w14:textId="77777777" w:rsidR="00F64E45" w:rsidRPr="00B05253" w:rsidRDefault="00F64E45" w:rsidP="00776F97">
            <w:pPr>
              <w:widowControl w:val="0"/>
              <w:autoSpaceDE w:val="0"/>
              <w:autoSpaceDN w:val="0"/>
              <w:ind w:left="64"/>
              <w:jc w:val="center"/>
              <w:rPr>
                <w:rFonts w:ascii="Trebuchet MS" w:hAnsi="Trebuchet MS"/>
                <w:b/>
                <w:spacing w:val="2"/>
              </w:rPr>
            </w:pPr>
            <w:r w:rsidRPr="00B05253">
              <w:rPr>
                <w:rFonts w:ascii="Trebuchet MS" w:hAnsi="Trebuchet MS"/>
                <w:b/>
                <w:spacing w:val="2"/>
              </w:rPr>
              <w:t>INTERRUPT?</w:t>
            </w:r>
          </w:p>
        </w:tc>
        <w:tc>
          <w:tcPr>
            <w:tcW w:w="1560" w:type="dxa"/>
            <w:tcBorders>
              <w:top w:val="single" w:sz="46" w:space="0" w:color="auto"/>
              <w:left w:val="single" w:sz="4" w:space="0" w:color="auto"/>
              <w:bottom w:val="single" w:sz="4" w:space="0" w:color="auto"/>
              <w:right w:val="single" w:sz="4" w:space="0" w:color="auto"/>
            </w:tcBorders>
            <w:vAlign w:val="bottom"/>
          </w:tcPr>
          <w:p w14:paraId="09E65178" w14:textId="77777777" w:rsidR="00F64E45" w:rsidRPr="00B05253" w:rsidRDefault="00F64E45" w:rsidP="00776F97">
            <w:pPr>
              <w:widowControl w:val="0"/>
              <w:autoSpaceDE w:val="0"/>
              <w:autoSpaceDN w:val="0"/>
              <w:ind w:right="526"/>
              <w:jc w:val="center"/>
              <w:rPr>
                <w:rFonts w:ascii="Trebuchet MS" w:hAnsi="Trebuchet MS"/>
                <w:b/>
                <w:spacing w:val="2"/>
              </w:rPr>
            </w:pPr>
            <w:r w:rsidRPr="00B05253">
              <w:rPr>
                <w:rFonts w:ascii="Trebuchet MS" w:hAnsi="Trebuchet MS"/>
                <w:b/>
                <w:spacing w:val="2"/>
              </w:rPr>
              <w:t>2</w:t>
            </w:r>
            <w:r w:rsidRPr="00B05253">
              <w:rPr>
                <w:rFonts w:ascii="Trebuchet MS" w:hAnsi="Trebuchet MS"/>
                <w:b/>
                <w:spacing w:val="2"/>
                <w:vertAlign w:val="superscript"/>
              </w:rPr>
              <w:t>ND</w:t>
            </w:r>
            <w:r w:rsidRPr="00B05253">
              <w:rPr>
                <w:rFonts w:ascii="Trebuchet MS" w:hAnsi="Trebuchet MS"/>
                <w:b/>
                <w:spacing w:val="2"/>
              </w:rPr>
              <w:t>?</w:t>
            </w:r>
          </w:p>
        </w:tc>
        <w:tc>
          <w:tcPr>
            <w:tcW w:w="1689" w:type="dxa"/>
            <w:tcBorders>
              <w:top w:val="single" w:sz="46" w:space="0" w:color="auto"/>
              <w:left w:val="single" w:sz="4" w:space="0" w:color="auto"/>
              <w:bottom w:val="single" w:sz="4" w:space="0" w:color="auto"/>
              <w:right w:val="single" w:sz="4" w:space="0" w:color="auto"/>
            </w:tcBorders>
            <w:vAlign w:val="bottom"/>
          </w:tcPr>
          <w:p w14:paraId="63D022D0" w14:textId="77777777" w:rsidR="00F64E45" w:rsidRPr="00B05253" w:rsidRDefault="00F64E45" w:rsidP="00776F97">
            <w:pPr>
              <w:widowControl w:val="0"/>
              <w:autoSpaceDE w:val="0"/>
              <w:autoSpaceDN w:val="0"/>
              <w:ind w:left="579" w:hanging="412"/>
              <w:jc w:val="center"/>
              <w:rPr>
                <w:rFonts w:ascii="Trebuchet MS" w:hAnsi="Trebuchet MS"/>
                <w:b/>
                <w:spacing w:val="2"/>
              </w:rPr>
            </w:pPr>
            <w:r w:rsidRPr="00B05253">
              <w:rPr>
                <w:rFonts w:ascii="Trebuchet MS" w:hAnsi="Trebuchet MS"/>
                <w:b/>
                <w:spacing w:val="2"/>
              </w:rPr>
              <w:t>DEBATE?</w:t>
            </w:r>
          </w:p>
        </w:tc>
        <w:tc>
          <w:tcPr>
            <w:tcW w:w="1493" w:type="dxa"/>
            <w:tcBorders>
              <w:top w:val="single" w:sz="46" w:space="0" w:color="auto"/>
              <w:left w:val="single" w:sz="4" w:space="0" w:color="auto"/>
              <w:bottom w:val="single" w:sz="4" w:space="0" w:color="auto"/>
              <w:right w:val="single" w:sz="4" w:space="0" w:color="auto"/>
            </w:tcBorders>
            <w:vAlign w:val="bottom"/>
          </w:tcPr>
          <w:p w14:paraId="42D46492" w14:textId="77777777" w:rsidR="00F64E45" w:rsidRPr="00B05253" w:rsidRDefault="00F64E45" w:rsidP="00776F97">
            <w:pPr>
              <w:widowControl w:val="0"/>
              <w:autoSpaceDE w:val="0"/>
              <w:autoSpaceDN w:val="0"/>
              <w:ind w:right="315"/>
              <w:jc w:val="center"/>
              <w:rPr>
                <w:rFonts w:ascii="Trebuchet MS" w:hAnsi="Trebuchet MS"/>
                <w:b/>
                <w:spacing w:val="2"/>
              </w:rPr>
            </w:pPr>
            <w:r w:rsidRPr="00B05253">
              <w:rPr>
                <w:rFonts w:ascii="Trebuchet MS" w:hAnsi="Trebuchet MS"/>
                <w:b/>
                <w:spacing w:val="2"/>
              </w:rPr>
              <w:t>AMEND?</w:t>
            </w:r>
          </w:p>
        </w:tc>
        <w:tc>
          <w:tcPr>
            <w:tcW w:w="1770" w:type="dxa"/>
            <w:tcBorders>
              <w:top w:val="single" w:sz="46" w:space="0" w:color="auto"/>
              <w:left w:val="single" w:sz="4" w:space="0" w:color="auto"/>
              <w:bottom w:val="single" w:sz="4" w:space="0" w:color="auto"/>
            </w:tcBorders>
            <w:vAlign w:val="bottom"/>
          </w:tcPr>
          <w:p w14:paraId="69231B2A" w14:textId="77777777" w:rsidR="00F64E45" w:rsidRPr="00B05253" w:rsidRDefault="00F64E45" w:rsidP="00776F97">
            <w:pPr>
              <w:widowControl w:val="0"/>
              <w:autoSpaceDE w:val="0"/>
              <w:autoSpaceDN w:val="0"/>
              <w:ind w:right="604"/>
              <w:jc w:val="center"/>
              <w:rPr>
                <w:rFonts w:ascii="Trebuchet MS" w:hAnsi="Trebuchet MS"/>
                <w:b/>
                <w:spacing w:val="2"/>
              </w:rPr>
            </w:pPr>
            <w:r w:rsidRPr="00B05253">
              <w:rPr>
                <w:rFonts w:ascii="Trebuchet MS" w:hAnsi="Trebuchet MS"/>
                <w:b/>
                <w:spacing w:val="2"/>
              </w:rPr>
              <w:t>VOTE?</w:t>
            </w:r>
          </w:p>
          <w:p w14:paraId="02D60A34" w14:textId="77777777" w:rsidR="00F64E45" w:rsidRPr="00B05253" w:rsidRDefault="00F64E45" w:rsidP="00776F97">
            <w:pPr>
              <w:widowControl w:val="0"/>
              <w:autoSpaceDE w:val="0"/>
              <w:autoSpaceDN w:val="0"/>
              <w:ind w:right="604"/>
              <w:jc w:val="center"/>
              <w:rPr>
                <w:rFonts w:ascii="Trebuchet MS" w:hAnsi="Trebuchet MS"/>
                <w:b/>
                <w:spacing w:val="2"/>
              </w:rPr>
            </w:pPr>
          </w:p>
          <w:p w14:paraId="68522E9A" w14:textId="77777777" w:rsidR="00F64E45" w:rsidRPr="00B05253" w:rsidRDefault="00F64E45" w:rsidP="00776F97">
            <w:pPr>
              <w:widowControl w:val="0"/>
              <w:autoSpaceDE w:val="0"/>
              <w:autoSpaceDN w:val="0"/>
              <w:ind w:right="604"/>
              <w:jc w:val="center"/>
              <w:rPr>
                <w:rFonts w:ascii="Trebuchet MS" w:hAnsi="Trebuchet MS"/>
                <w:b/>
                <w:spacing w:val="2"/>
              </w:rPr>
            </w:pPr>
          </w:p>
        </w:tc>
      </w:tr>
      <w:tr w:rsidR="00F64E45" w:rsidRPr="00B05253" w14:paraId="545F6E7E" w14:textId="77777777" w:rsidTr="00776F97">
        <w:trPr>
          <w:trHeight w:hRule="exact" w:val="511"/>
          <w:jc w:val="center"/>
        </w:trPr>
        <w:tc>
          <w:tcPr>
            <w:tcW w:w="3072" w:type="dxa"/>
            <w:tcBorders>
              <w:top w:val="single" w:sz="46" w:space="0" w:color="auto"/>
              <w:left w:val="single" w:sz="4" w:space="0" w:color="auto"/>
              <w:bottom w:val="single" w:sz="4" w:space="0" w:color="auto"/>
              <w:right w:val="single" w:sz="4" w:space="0" w:color="auto"/>
            </w:tcBorders>
            <w:vAlign w:val="center"/>
          </w:tcPr>
          <w:p w14:paraId="349A0AE9" w14:textId="77777777" w:rsidR="00F64E45" w:rsidRPr="00B05253" w:rsidRDefault="00F64E45" w:rsidP="00776F97">
            <w:pPr>
              <w:widowControl w:val="0"/>
              <w:tabs>
                <w:tab w:val="left" w:pos="855"/>
              </w:tabs>
              <w:autoSpaceDE w:val="0"/>
              <w:autoSpaceDN w:val="0"/>
              <w:ind w:left="158"/>
              <w:jc w:val="center"/>
              <w:rPr>
                <w:rFonts w:ascii="Trebuchet MS" w:hAnsi="Trebuchet MS"/>
                <w:spacing w:val="2"/>
              </w:rPr>
            </w:pPr>
            <w:r w:rsidRPr="00B05253">
              <w:rPr>
                <w:rFonts w:ascii="Trebuchet MS" w:hAnsi="Trebuchet MS"/>
                <w:spacing w:val="2"/>
              </w:rPr>
              <w:t>§23</w:t>
            </w:r>
            <w:r w:rsidRPr="00B05253">
              <w:rPr>
                <w:rFonts w:ascii="Trebuchet MS" w:hAnsi="Trebuchet MS"/>
                <w:spacing w:val="2"/>
              </w:rPr>
              <w:tab/>
            </w:r>
            <w:r w:rsidRPr="00B05253">
              <w:rPr>
                <w:rFonts w:ascii="Trebuchet MS" w:hAnsi="Trebuchet MS"/>
                <w:spacing w:val="2"/>
              </w:rPr>
              <w:t>Enforce rules</w:t>
            </w:r>
          </w:p>
        </w:tc>
        <w:tc>
          <w:tcPr>
            <w:tcW w:w="2539" w:type="dxa"/>
            <w:tcBorders>
              <w:top w:val="single" w:sz="46" w:space="0" w:color="auto"/>
              <w:left w:val="single" w:sz="4" w:space="0" w:color="auto"/>
              <w:bottom w:val="single" w:sz="4" w:space="0" w:color="auto"/>
              <w:right w:val="single" w:sz="4" w:space="0" w:color="auto"/>
            </w:tcBorders>
            <w:vAlign w:val="bottom"/>
          </w:tcPr>
          <w:p w14:paraId="14A14C43" w14:textId="77777777" w:rsidR="00F64E45" w:rsidRPr="00B05253" w:rsidRDefault="00F64E45" w:rsidP="00776F97">
            <w:pPr>
              <w:widowControl w:val="0"/>
              <w:autoSpaceDE w:val="0"/>
              <w:autoSpaceDN w:val="0"/>
              <w:ind w:left="67"/>
              <w:jc w:val="center"/>
              <w:rPr>
                <w:rFonts w:ascii="Trebuchet MS" w:hAnsi="Trebuchet MS"/>
                <w:b/>
                <w:bCs/>
                <w:spacing w:val="12"/>
                <w:sz w:val="22"/>
                <w:szCs w:val="22"/>
              </w:rPr>
            </w:pPr>
            <w:r w:rsidRPr="00B05253">
              <w:rPr>
                <w:rFonts w:ascii="Trebuchet MS" w:hAnsi="Trebuchet MS"/>
                <w:b/>
                <w:bCs/>
                <w:spacing w:val="12"/>
                <w:sz w:val="22"/>
                <w:szCs w:val="22"/>
              </w:rPr>
              <w:t>Point of order</w:t>
            </w:r>
          </w:p>
        </w:tc>
        <w:tc>
          <w:tcPr>
            <w:tcW w:w="2117" w:type="dxa"/>
            <w:tcBorders>
              <w:top w:val="single" w:sz="46" w:space="0" w:color="auto"/>
              <w:left w:val="single" w:sz="4" w:space="0" w:color="auto"/>
              <w:bottom w:val="single" w:sz="4" w:space="0" w:color="auto"/>
              <w:right w:val="single" w:sz="4" w:space="0" w:color="auto"/>
            </w:tcBorders>
            <w:vAlign w:val="bottom"/>
          </w:tcPr>
          <w:p w14:paraId="0AF761FD" w14:textId="77777777" w:rsidR="00F64E45" w:rsidRPr="00B05253" w:rsidRDefault="00F64E45" w:rsidP="00776F97">
            <w:pPr>
              <w:widowControl w:val="0"/>
              <w:autoSpaceDE w:val="0"/>
              <w:autoSpaceDN w:val="0"/>
              <w:ind w:left="818"/>
              <w:jc w:val="center"/>
              <w:rPr>
                <w:rFonts w:ascii="Trebuchet MS" w:hAnsi="Trebuchet MS"/>
                <w:spacing w:val="2"/>
              </w:rPr>
            </w:pPr>
            <w:r w:rsidRPr="00B05253">
              <w:rPr>
                <w:rFonts w:ascii="Trebuchet MS" w:hAnsi="Trebuchet MS"/>
                <w:spacing w:val="2"/>
              </w:rPr>
              <w:t>Yes</w:t>
            </w:r>
          </w:p>
        </w:tc>
        <w:tc>
          <w:tcPr>
            <w:tcW w:w="1560" w:type="dxa"/>
            <w:tcBorders>
              <w:top w:val="single" w:sz="46" w:space="0" w:color="auto"/>
              <w:left w:val="single" w:sz="4" w:space="0" w:color="auto"/>
              <w:bottom w:val="single" w:sz="4" w:space="0" w:color="auto"/>
              <w:right w:val="single" w:sz="4" w:space="0" w:color="auto"/>
            </w:tcBorders>
            <w:vAlign w:val="bottom"/>
          </w:tcPr>
          <w:p w14:paraId="4F76CA80"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No</w:t>
            </w:r>
          </w:p>
        </w:tc>
        <w:tc>
          <w:tcPr>
            <w:tcW w:w="1689" w:type="dxa"/>
            <w:tcBorders>
              <w:top w:val="single" w:sz="46" w:space="0" w:color="auto"/>
              <w:left w:val="single" w:sz="4" w:space="0" w:color="auto"/>
              <w:bottom w:val="single" w:sz="4" w:space="0" w:color="auto"/>
              <w:right w:val="single" w:sz="4" w:space="0" w:color="auto"/>
            </w:tcBorders>
            <w:vAlign w:val="bottom"/>
          </w:tcPr>
          <w:p w14:paraId="1B43750E" w14:textId="77777777" w:rsidR="00F64E45" w:rsidRPr="00B05253" w:rsidRDefault="00F64E45" w:rsidP="00776F97">
            <w:pPr>
              <w:widowControl w:val="0"/>
              <w:autoSpaceDE w:val="0"/>
              <w:autoSpaceDN w:val="0"/>
              <w:ind w:left="579"/>
              <w:jc w:val="center"/>
              <w:rPr>
                <w:rFonts w:ascii="Trebuchet MS" w:hAnsi="Trebuchet MS"/>
                <w:spacing w:val="2"/>
              </w:rPr>
            </w:pPr>
            <w:r w:rsidRPr="00B05253">
              <w:rPr>
                <w:rFonts w:ascii="Trebuchet MS" w:hAnsi="Trebuchet MS"/>
                <w:spacing w:val="2"/>
              </w:rPr>
              <w:t>No</w:t>
            </w:r>
          </w:p>
        </w:tc>
        <w:tc>
          <w:tcPr>
            <w:tcW w:w="1493" w:type="dxa"/>
            <w:tcBorders>
              <w:top w:val="single" w:sz="46" w:space="0" w:color="auto"/>
              <w:left w:val="single" w:sz="4" w:space="0" w:color="auto"/>
              <w:bottom w:val="single" w:sz="4" w:space="0" w:color="auto"/>
              <w:right w:val="single" w:sz="4" w:space="0" w:color="auto"/>
            </w:tcBorders>
            <w:vAlign w:val="bottom"/>
          </w:tcPr>
          <w:p w14:paraId="05EE6ACA"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No</w:t>
            </w:r>
          </w:p>
        </w:tc>
        <w:tc>
          <w:tcPr>
            <w:tcW w:w="1770" w:type="dxa"/>
            <w:tcBorders>
              <w:top w:val="single" w:sz="46" w:space="0" w:color="auto"/>
              <w:left w:val="single" w:sz="4" w:space="0" w:color="auto"/>
              <w:bottom w:val="single" w:sz="4" w:space="0" w:color="auto"/>
            </w:tcBorders>
            <w:vAlign w:val="bottom"/>
          </w:tcPr>
          <w:p w14:paraId="26836C8D" w14:textId="77777777" w:rsidR="00F64E45" w:rsidRPr="00B05253" w:rsidRDefault="00F64E45" w:rsidP="00776F97">
            <w:pPr>
              <w:widowControl w:val="0"/>
              <w:autoSpaceDE w:val="0"/>
              <w:autoSpaceDN w:val="0"/>
              <w:ind w:right="604"/>
              <w:jc w:val="center"/>
              <w:rPr>
                <w:rFonts w:ascii="Trebuchet MS" w:hAnsi="Trebuchet MS"/>
                <w:spacing w:val="2"/>
              </w:rPr>
            </w:pPr>
            <w:r w:rsidRPr="00B05253">
              <w:rPr>
                <w:rFonts w:ascii="Trebuchet MS" w:hAnsi="Trebuchet MS"/>
                <w:spacing w:val="2"/>
              </w:rPr>
              <w:t>None</w:t>
            </w:r>
          </w:p>
          <w:p w14:paraId="1AE8144C" w14:textId="77777777" w:rsidR="0030726E" w:rsidRPr="00B05253" w:rsidRDefault="0030726E" w:rsidP="00776F97">
            <w:pPr>
              <w:widowControl w:val="0"/>
              <w:autoSpaceDE w:val="0"/>
              <w:autoSpaceDN w:val="0"/>
              <w:ind w:right="604"/>
              <w:jc w:val="center"/>
              <w:rPr>
                <w:rFonts w:ascii="Trebuchet MS" w:hAnsi="Trebuchet MS"/>
                <w:spacing w:val="2"/>
              </w:rPr>
            </w:pPr>
          </w:p>
        </w:tc>
      </w:tr>
      <w:tr w:rsidR="00F64E45" w:rsidRPr="00B05253" w14:paraId="36B39896" w14:textId="77777777" w:rsidTr="00776F97">
        <w:trPr>
          <w:trHeight w:hRule="exact" w:val="586"/>
          <w:jc w:val="center"/>
        </w:trPr>
        <w:tc>
          <w:tcPr>
            <w:tcW w:w="3072" w:type="dxa"/>
            <w:tcBorders>
              <w:top w:val="single" w:sz="4" w:space="0" w:color="auto"/>
              <w:left w:val="single" w:sz="4" w:space="0" w:color="auto"/>
              <w:bottom w:val="single" w:sz="4" w:space="0" w:color="auto"/>
              <w:right w:val="single" w:sz="4" w:space="0" w:color="auto"/>
            </w:tcBorders>
            <w:vAlign w:val="center"/>
          </w:tcPr>
          <w:p w14:paraId="6C1EAB2B" w14:textId="77777777" w:rsidR="00F64E45" w:rsidRPr="00B05253" w:rsidRDefault="00F64E45" w:rsidP="00776F97">
            <w:pPr>
              <w:widowControl w:val="0"/>
              <w:tabs>
                <w:tab w:val="left" w:pos="864"/>
              </w:tabs>
              <w:autoSpaceDE w:val="0"/>
              <w:autoSpaceDN w:val="0"/>
              <w:ind w:left="158"/>
              <w:jc w:val="center"/>
              <w:rPr>
                <w:rFonts w:ascii="Trebuchet MS" w:hAnsi="Trebuchet MS"/>
                <w:spacing w:val="2"/>
              </w:rPr>
            </w:pPr>
            <w:r w:rsidRPr="00B05253">
              <w:rPr>
                <w:rFonts w:ascii="Trebuchet MS" w:hAnsi="Trebuchet MS"/>
                <w:spacing w:val="2"/>
              </w:rPr>
              <w:t>§24</w:t>
            </w:r>
            <w:r w:rsidRPr="00B05253">
              <w:rPr>
                <w:rFonts w:ascii="Trebuchet MS" w:hAnsi="Trebuchet MS"/>
                <w:spacing w:val="2"/>
              </w:rPr>
              <w:tab/>
            </w:r>
            <w:r w:rsidRPr="00B05253">
              <w:rPr>
                <w:rFonts w:ascii="Trebuchet MS" w:hAnsi="Trebuchet MS"/>
                <w:spacing w:val="2"/>
              </w:rPr>
              <w:t>Submit matter to</w:t>
            </w:r>
          </w:p>
          <w:p w14:paraId="6F9970D4" w14:textId="77777777" w:rsidR="00F64E45" w:rsidRPr="00B05253" w:rsidRDefault="00F64E45" w:rsidP="00776F97">
            <w:pPr>
              <w:widowControl w:val="0"/>
              <w:autoSpaceDE w:val="0"/>
              <w:autoSpaceDN w:val="0"/>
              <w:ind w:left="788"/>
              <w:jc w:val="center"/>
              <w:rPr>
                <w:rFonts w:ascii="Trebuchet MS" w:hAnsi="Trebuchet MS"/>
                <w:spacing w:val="2"/>
              </w:rPr>
            </w:pPr>
            <w:r w:rsidRPr="00B05253">
              <w:rPr>
                <w:rFonts w:ascii="Trebuchet MS" w:hAnsi="Trebuchet MS"/>
                <w:spacing w:val="2"/>
              </w:rPr>
              <w:t>assembly</w:t>
            </w:r>
          </w:p>
        </w:tc>
        <w:tc>
          <w:tcPr>
            <w:tcW w:w="2539" w:type="dxa"/>
            <w:tcBorders>
              <w:top w:val="single" w:sz="4" w:space="0" w:color="auto"/>
              <w:left w:val="single" w:sz="4" w:space="0" w:color="auto"/>
              <w:bottom w:val="single" w:sz="4" w:space="0" w:color="auto"/>
              <w:right w:val="single" w:sz="4" w:space="0" w:color="auto"/>
            </w:tcBorders>
            <w:vAlign w:val="center"/>
          </w:tcPr>
          <w:p w14:paraId="6C8A578B" w14:textId="77777777" w:rsidR="00F64E45" w:rsidRPr="00B05253" w:rsidRDefault="00F64E45" w:rsidP="00776F97">
            <w:pPr>
              <w:widowControl w:val="0"/>
              <w:autoSpaceDE w:val="0"/>
              <w:autoSpaceDN w:val="0"/>
              <w:spacing w:line="264" w:lineRule="auto"/>
              <w:ind w:left="67"/>
              <w:jc w:val="center"/>
              <w:rPr>
                <w:rFonts w:ascii="Trebuchet MS" w:hAnsi="Trebuchet MS"/>
                <w:spacing w:val="2"/>
              </w:rPr>
            </w:pPr>
            <w:r w:rsidRPr="00B05253">
              <w:rPr>
                <w:rFonts w:ascii="Trebuchet MS" w:hAnsi="Trebuchet MS"/>
                <w:spacing w:val="2"/>
              </w:rPr>
              <w:t xml:space="preserve">I </w:t>
            </w:r>
            <w:r w:rsidRPr="00B05253">
              <w:rPr>
                <w:rFonts w:ascii="Trebuchet MS" w:hAnsi="Trebuchet MS"/>
                <w:b/>
                <w:bCs/>
                <w:spacing w:val="12"/>
                <w:sz w:val="22"/>
                <w:szCs w:val="22"/>
              </w:rPr>
              <w:t xml:space="preserve">appeal </w:t>
            </w:r>
            <w:r w:rsidRPr="00B05253">
              <w:rPr>
                <w:rFonts w:ascii="Trebuchet MS" w:hAnsi="Trebuchet MS"/>
                <w:spacing w:val="2"/>
              </w:rPr>
              <w:t>from the</w:t>
            </w:r>
          </w:p>
          <w:p w14:paraId="124D6A4F" w14:textId="77777777" w:rsidR="00F64E45" w:rsidRPr="00B05253" w:rsidRDefault="00F64E45" w:rsidP="00776F97">
            <w:pPr>
              <w:widowControl w:val="0"/>
              <w:autoSpaceDE w:val="0"/>
              <w:autoSpaceDN w:val="0"/>
              <w:ind w:left="67"/>
              <w:jc w:val="center"/>
              <w:rPr>
                <w:rFonts w:ascii="Trebuchet MS" w:hAnsi="Trebuchet MS"/>
                <w:spacing w:val="2"/>
              </w:rPr>
            </w:pPr>
            <w:r w:rsidRPr="00B05253">
              <w:rPr>
                <w:rFonts w:ascii="Trebuchet MS" w:hAnsi="Trebuchet MS"/>
                <w:spacing w:val="2"/>
              </w:rPr>
              <w:t>decision of the chair</w:t>
            </w:r>
          </w:p>
        </w:tc>
        <w:tc>
          <w:tcPr>
            <w:tcW w:w="2117" w:type="dxa"/>
            <w:tcBorders>
              <w:top w:val="single" w:sz="4" w:space="0" w:color="auto"/>
              <w:left w:val="single" w:sz="4" w:space="0" w:color="auto"/>
              <w:bottom w:val="single" w:sz="4" w:space="0" w:color="auto"/>
              <w:right w:val="single" w:sz="4" w:space="0" w:color="auto"/>
            </w:tcBorders>
            <w:vAlign w:val="bottom"/>
          </w:tcPr>
          <w:p w14:paraId="3EF40116" w14:textId="77777777" w:rsidR="00F64E45" w:rsidRPr="00B05253" w:rsidRDefault="00F64E45" w:rsidP="00776F97">
            <w:pPr>
              <w:widowControl w:val="0"/>
              <w:autoSpaceDE w:val="0"/>
              <w:autoSpaceDN w:val="0"/>
              <w:ind w:left="818"/>
              <w:jc w:val="center"/>
              <w:rPr>
                <w:rFonts w:ascii="Trebuchet MS" w:hAnsi="Trebuchet MS"/>
                <w:spacing w:val="2"/>
              </w:rPr>
            </w:pPr>
            <w:r w:rsidRPr="00B05253">
              <w:rPr>
                <w:rFonts w:ascii="Trebuchet MS" w:hAnsi="Trebuchet MS"/>
                <w:spacing w:val="2"/>
              </w:rPr>
              <w:t>Yes</w:t>
            </w:r>
          </w:p>
        </w:tc>
        <w:tc>
          <w:tcPr>
            <w:tcW w:w="1560" w:type="dxa"/>
            <w:tcBorders>
              <w:top w:val="single" w:sz="4" w:space="0" w:color="auto"/>
              <w:left w:val="single" w:sz="4" w:space="0" w:color="auto"/>
              <w:bottom w:val="single" w:sz="4" w:space="0" w:color="auto"/>
              <w:right w:val="single" w:sz="4" w:space="0" w:color="auto"/>
            </w:tcBorders>
            <w:vAlign w:val="bottom"/>
          </w:tcPr>
          <w:p w14:paraId="31DA7F29"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Yes</w:t>
            </w:r>
          </w:p>
        </w:tc>
        <w:tc>
          <w:tcPr>
            <w:tcW w:w="1689" w:type="dxa"/>
            <w:tcBorders>
              <w:top w:val="single" w:sz="4" w:space="0" w:color="auto"/>
              <w:left w:val="single" w:sz="4" w:space="0" w:color="auto"/>
              <w:bottom w:val="single" w:sz="4" w:space="0" w:color="auto"/>
              <w:right w:val="single" w:sz="4" w:space="0" w:color="auto"/>
            </w:tcBorders>
            <w:vAlign w:val="bottom"/>
          </w:tcPr>
          <w:p w14:paraId="264D1D64" w14:textId="77777777" w:rsidR="00F64E45" w:rsidRPr="00B05253" w:rsidRDefault="00F64E45" w:rsidP="00776F97">
            <w:pPr>
              <w:widowControl w:val="0"/>
              <w:autoSpaceDE w:val="0"/>
              <w:autoSpaceDN w:val="0"/>
              <w:ind w:right="473"/>
              <w:jc w:val="center"/>
              <w:rPr>
                <w:rFonts w:ascii="Trebuchet MS" w:hAnsi="Trebuchet MS"/>
                <w:spacing w:val="2"/>
              </w:rPr>
            </w:pPr>
            <w:r w:rsidRPr="00B05253">
              <w:rPr>
                <w:rFonts w:ascii="Trebuchet MS" w:hAnsi="Trebuchet MS"/>
                <w:spacing w:val="2"/>
              </w:rPr>
              <w:t>Varies</w:t>
            </w:r>
          </w:p>
        </w:tc>
        <w:tc>
          <w:tcPr>
            <w:tcW w:w="1493" w:type="dxa"/>
            <w:tcBorders>
              <w:top w:val="single" w:sz="4" w:space="0" w:color="auto"/>
              <w:left w:val="single" w:sz="4" w:space="0" w:color="auto"/>
              <w:bottom w:val="single" w:sz="4" w:space="0" w:color="auto"/>
              <w:right w:val="single" w:sz="4" w:space="0" w:color="auto"/>
            </w:tcBorders>
            <w:vAlign w:val="bottom"/>
          </w:tcPr>
          <w:p w14:paraId="776D4277"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No</w:t>
            </w:r>
          </w:p>
        </w:tc>
        <w:tc>
          <w:tcPr>
            <w:tcW w:w="1770" w:type="dxa"/>
            <w:tcBorders>
              <w:top w:val="single" w:sz="4" w:space="0" w:color="auto"/>
              <w:left w:val="single" w:sz="4" w:space="0" w:color="auto"/>
              <w:bottom w:val="single" w:sz="4" w:space="0" w:color="auto"/>
            </w:tcBorders>
            <w:vAlign w:val="bottom"/>
          </w:tcPr>
          <w:p w14:paraId="359BD7D3" w14:textId="77777777" w:rsidR="00F64E45" w:rsidRPr="00B05253" w:rsidRDefault="00F64E45" w:rsidP="00776F97">
            <w:pPr>
              <w:widowControl w:val="0"/>
              <w:autoSpaceDE w:val="0"/>
              <w:autoSpaceDN w:val="0"/>
              <w:ind w:right="424"/>
              <w:jc w:val="center"/>
              <w:rPr>
                <w:rFonts w:ascii="Trebuchet MS" w:hAnsi="Trebuchet MS"/>
                <w:spacing w:val="2"/>
              </w:rPr>
            </w:pPr>
            <w:r w:rsidRPr="00B05253">
              <w:rPr>
                <w:rFonts w:ascii="Trebuchet MS" w:hAnsi="Trebuchet MS"/>
                <w:spacing w:val="2"/>
              </w:rPr>
              <w:t>Majority</w:t>
            </w:r>
          </w:p>
        </w:tc>
      </w:tr>
      <w:tr w:rsidR="00F64E45" w:rsidRPr="00B05253" w14:paraId="0CAC7988" w14:textId="77777777" w:rsidTr="00776F97">
        <w:trPr>
          <w:trHeight w:hRule="exact" w:val="600"/>
          <w:jc w:val="center"/>
        </w:trPr>
        <w:tc>
          <w:tcPr>
            <w:tcW w:w="3072" w:type="dxa"/>
            <w:tcBorders>
              <w:top w:val="single" w:sz="4" w:space="0" w:color="auto"/>
              <w:left w:val="single" w:sz="4" w:space="0" w:color="auto"/>
              <w:bottom w:val="single" w:sz="4" w:space="0" w:color="auto"/>
              <w:right w:val="single" w:sz="4" w:space="0" w:color="auto"/>
            </w:tcBorders>
            <w:vAlign w:val="bottom"/>
          </w:tcPr>
          <w:p w14:paraId="22F191A7" w14:textId="77777777" w:rsidR="00F64E45" w:rsidRPr="00B05253" w:rsidRDefault="00F64E45" w:rsidP="00776F97">
            <w:pPr>
              <w:widowControl w:val="0"/>
              <w:tabs>
                <w:tab w:val="left" w:pos="855"/>
              </w:tabs>
              <w:autoSpaceDE w:val="0"/>
              <w:autoSpaceDN w:val="0"/>
              <w:ind w:left="158"/>
              <w:jc w:val="center"/>
              <w:rPr>
                <w:rFonts w:ascii="Trebuchet MS" w:hAnsi="Trebuchet MS"/>
                <w:spacing w:val="2"/>
              </w:rPr>
            </w:pPr>
            <w:r w:rsidRPr="00B05253">
              <w:rPr>
                <w:rFonts w:ascii="Trebuchet MS" w:hAnsi="Trebuchet MS"/>
                <w:spacing w:val="2"/>
              </w:rPr>
              <w:t>§25</w:t>
            </w:r>
            <w:r w:rsidRPr="00B05253">
              <w:rPr>
                <w:rFonts w:ascii="Trebuchet MS" w:hAnsi="Trebuchet MS"/>
                <w:spacing w:val="2"/>
              </w:rPr>
              <w:tab/>
            </w:r>
            <w:r w:rsidRPr="00B05253">
              <w:rPr>
                <w:rFonts w:ascii="Trebuchet MS" w:hAnsi="Trebuchet MS"/>
                <w:spacing w:val="2"/>
              </w:rPr>
              <w:t>Suspend rules</w:t>
            </w:r>
          </w:p>
        </w:tc>
        <w:tc>
          <w:tcPr>
            <w:tcW w:w="2539" w:type="dxa"/>
            <w:tcBorders>
              <w:top w:val="single" w:sz="4" w:space="0" w:color="auto"/>
              <w:left w:val="single" w:sz="4" w:space="0" w:color="auto"/>
              <w:bottom w:val="single" w:sz="4" w:space="0" w:color="auto"/>
              <w:right w:val="single" w:sz="4" w:space="0" w:color="auto"/>
            </w:tcBorders>
            <w:vAlign w:val="center"/>
          </w:tcPr>
          <w:p w14:paraId="286D815F" w14:textId="77777777" w:rsidR="00F64E45" w:rsidRPr="00B05253" w:rsidRDefault="00F64E45" w:rsidP="00776F97">
            <w:pPr>
              <w:widowControl w:val="0"/>
              <w:autoSpaceDE w:val="0"/>
              <w:autoSpaceDN w:val="0"/>
              <w:spacing w:line="273" w:lineRule="auto"/>
              <w:ind w:left="67"/>
              <w:jc w:val="center"/>
              <w:rPr>
                <w:rFonts w:ascii="Trebuchet MS" w:hAnsi="Trebuchet MS"/>
                <w:b/>
                <w:bCs/>
                <w:spacing w:val="12"/>
                <w:sz w:val="22"/>
                <w:szCs w:val="22"/>
              </w:rPr>
            </w:pPr>
            <w:r w:rsidRPr="00B05253">
              <w:rPr>
                <w:rFonts w:ascii="Trebuchet MS" w:hAnsi="Trebuchet MS"/>
                <w:spacing w:val="2"/>
              </w:rPr>
              <w:t xml:space="preserve">I move to </w:t>
            </w:r>
            <w:r w:rsidRPr="00B05253">
              <w:rPr>
                <w:rFonts w:ascii="Trebuchet MS" w:hAnsi="Trebuchet MS"/>
                <w:b/>
                <w:bCs/>
                <w:spacing w:val="12"/>
                <w:sz w:val="22"/>
                <w:szCs w:val="22"/>
              </w:rPr>
              <w:t>suspend the</w:t>
            </w:r>
          </w:p>
          <w:p w14:paraId="0C08DADA" w14:textId="77777777" w:rsidR="00F64E45" w:rsidRPr="00B05253" w:rsidRDefault="00F64E45" w:rsidP="00776F97">
            <w:pPr>
              <w:widowControl w:val="0"/>
              <w:autoSpaceDE w:val="0"/>
              <w:autoSpaceDN w:val="0"/>
              <w:ind w:left="67"/>
              <w:jc w:val="center"/>
              <w:rPr>
                <w:rFonts w:ascii="Trebuchet MS" w:hAnsi="Trebuchet MS"/>
                <w:spacing w:val="2"/>
              </w:rPr>
            </w:pPr>
            <w:r w:rsidRPr="00B05253">
              <w:rPr>
                <w:rFonts w:ascii="Trebuchet MS" w:hAnsi="Trebuchet MS"/>
                <w:b/>
                <w:bCs/>
                <w:spacing w:val="12"/>
                <w:sz w:val="22"/>
                <w:szCs w:val="22"/>
              </w:rPr>
              <w:t xml:space="preserve">rules </w:t>
            </w:r>
            <w:r w:rsidRPr="00B05253">
              <w:rPr>
                <w:rFonts w:ascii="Trebuchet MS" w:hAnsi="Trebuchet MS"/>
                <w:spacing w:val="2"/>
              </w:rPr>
              <w:t>which ...</w:t>
            </w:r>
          </w:p>
        </w:tc>
        <w:tc>
          <w:tcPr>
            <w:tcW w:w="2117" w:type="dxa"/>
            <w:tcBorders>
              <w:top w:val="single" w:sz="4" w:space="0" w:color="auto"/>
              <w:left w:val="single" w:sz="4" w:space="0" w:color="auto"/>
              <w:bottom w:val="single" w:sz="4" w:space="0" w:color="auto"/>
              <w:right w:val="single" w:sz="4" w:space="0" w:color="auto"/>
            </w:tcBorders>
            <w:vAlign w:val="bottom"/>
          </w:tcPr>
          <w:p w14:paraId="4AC09FA8" w14:textId="77777777" w:rsidR="00F64E45" w:rsidRPr="00B05253" w:rsidRDefault="00F64E45" w:rsidP="00776F97">
            <w:pPr>
              <w:widowControl w:val="0"/>
              <w:autoSpaceDE w:val="0"/>
              <w:autoSpaceDN w:val="0"/>
              <w:ind w:left="818"/>
              <w:jc w:val="center"/>
              <w:rPr>
                <w:rFonts w:ascii="Trebuchet MS" w:hAnsi="Trebuchet MS"/>
                <w:spacing w:val="2"/>
              </w:rPr>
            </w:pPr>
            <w:r w:rsidRPr="00B05253">
              <w:rPr>
                <w:rFonts w:ascii="Trebuchet MS" w:hAnsi="Trebuchet MS"/>
                <w:spacing w:val="2"/>
              </w:rPr>
              <w:t>No</w:t>
            </w:r>
          </w:p>
        </w:tc>
        <w:tc>
          <w:tcPr>
            <w:tcW w:w="1560" w:type="dxa"/>
            <w:tcBorders>
              <w:top w:val="single" w:sz="4" w:space="0" w:color="auto"/>
              <w:left w:val="single" w:sz="4" w:space="0" w:color="auto"/>
              <w:bottom w:val="single" w:sz="4" w:space="0" w:color="auto"/>
              <w:right w:val="single" w:sz="4" w:space="0" w:color="auto"/>
            </w:tcBorders>
            <w:vAlign w:val="bottom"/>
          </w:tcPr>
          <w:p w14:paraId="5AB9CE4A"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Yes</w:t>
            </w:r>
          </w:p>
        </w:tc>
        <w:tc>
          <w:tcPr>
            <w:tcW w:w="1689" w:type="dxa"/>
            <w:tcBorders>
              <w:top w:val="single" w:sz="4" w:space="0" w:color="auto"/>
              <w:left w:val="single" w:sz="4" w:space="0" w:color="auto"/>
              <w:bottom w:val="single" w:sz="4" w:space="0" w:color="auto"/>
              <w:right w:val="single" w:sz="4" w:space="0" w:color="auto"/>
            </w:tcBorders>
            <w:vAlign w:val="bottom"/>
          </w:tcPr>
          <w:p w14:paraId="252BDA0E" w14:textId="77777777" w:rsidR="00F64E45" w:rsidRPr="00B05253" w:rsidRDefault="00F64E45" w:rsidP="00776F97">
            <w:pPr>
              <w:widowControl w:val="0"/>
              <w:autoSpaceDE w:val="0"/>
              <w:autoSpaceDN w:val="0"/>
              <w:ind w:left="579"/>
              <w:jc w:val="center"/>
              <w:rPr>
                <w:rFonts w:ascii="Trebuchet MS" w:hAnsi="Trebuchet MS"/>
                <w:spacing w:val="2"/>
              </w:rPr>
            </w:pPr>
            <w:r w:rsidRPr="00B05253">
              <w:rPr>
                <w:rFonts w:ascii="Trebuchet MS" w:hAnsi="Trebuchet MS"/>
                <w:spacing w:val="2"/>
              </w:rPr>
              <w:t>No</w:t>
            </w:r>
          </w:p>
        </w:tc>
        <w:tc>
          <w:tcPr>
            <w:tcW w:w="1493" w:type="dxa"/>
            <w:tcBorders>
              <w:top w:val="single" w:sz="4" w:space="0" w:color="auto"/>
              <w:left w:val="single" w:sz="4" w:space="0" w:color="auto"/>
              <w:bottom w:val="single" w:sz="4" w:space="0" w:color="auto"/>
              <w:right w:val="single" w:sz="4" w:space="0" w:color="auto"/>
            </w:tcBorders>
            <w:vAlign w:val="bottom"/>
          </w:tcPr>
          <w:p w14:paraId="1E591784"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No</w:t>
            </w:r>
          </w:p>
        </w:tc>
        <w:tc>
          <w:tcPr>
            <w:tcW w:w="1770" w:type="dxa"/>
            <w:tcBorders>
              <w:top w:val="single" w:sz="4" w:space="0" w:color="auto"/>
              <w:left w:val="single" w:sz="4" w:space="0" w:color="auto"/>
              <w:bottom w:val="single" w:sz="4" w:space="0" w:color="auto"/>
            </w:tcBorders>
            <w:vAlign w:val="bottom"/>
          </w:tcPr>
          <w:p w14:paraId="5AE7E0EB" w14:textId="77777777" w:rsidR="00F64E45" w:rsidRPr="00B05253" w:rsidRDefault="00F64E45" w:rsidP="00776F97">
            <w:pPr>
              <w:widowControl w:val="0"/>
              <w:autoSpaceDE w:val="0"/>
              <w:autoSpaceDN w:val="0"/>
              <w:ind w:right="694"/>
              <w:jc w:val="center"/>
              <w:rPr>
                <w:rFonts w:ascii="Trebuchet MS" w:hAnsi="Trebuchet MS"/>
                <w:spacing w:val="2"/>
              </w:rPr>
            </w:pPr>
            <w:r w:rsidRPr="00B05253">
              <w:rPr>
                <w:rFonts w:ascii="Trebuchet MS" w:hAnsi="Trebuchet MS"/>
                <w:spacing w:val="2"/>
              </w:rPr>
              <w:t>2/3</w:t>
            </w:r>
          </w:p>
        </w:tc>
      </w:tr>
      <w:tr w:rsidR="00F64E45" w:rsidRPr="00B05253" w14:paraId="12AEEB30" w14:textId="77777777" w:rsidTr="00776F97">
        <w:trPr>
          <w:trHeight w:hRule="exact" w:val="883"/>
          <w:jc w:val="center"/>
        </w:trPr>
        <w:tc>
          <w:tcPr>
            <w:tcW w:w="3072" w:type="dxa"/>
            <w:tcBorders>
              <w:top w:val="single" w:sz="4" w:space="0" w:color="auto"/>
              <w:left w:val="single" w:sz="4" w:space="0" w:color="auto"/>
              <w:bottom w:val="single" w:sz="4" w:space="0" w:color="auto"/>
              <w:right w:val="single" w:sz="4" w:space="0" w:color="auto"/>
            </w:tcBorders>
            <w:vAlign w:val="bottom"/>
          </w:tcPr>
          <w:p w14:paraId="4FBF07EF" w14:textId="77777777" w:rsidR="00F64E45" w:rsidRPr="00B05253" w:rsidRDefault="00F64E45" w:rsidP="00776F97">
            <w:pPr>
              <w:widowControl w:val="0"/>
              <w:tabs>
                <w:tab w:val="left" w:pos="846"/>
              </w:tabs>
              <w:autoSpaceDE w:val="0"/>
              <w:autoSpaceDN w:val="0"/>
              <w:spacing w:before="216" w:line="280" w:lineRule="auto"/>
              <w:ind w:left="158"/>
              <w:jc w:val="center"/>
              <w:rPr>
                <w:rFonts w:ascii="Trebuchet MS" w:hAnsi="Trebuchet MS"/>
                <w:spacing w:val="2"/>
              </w:rPr>
            </w:pPr>
            <w:r w:rsidRPr="00B05253">
              <w:rPr>
                <w:rFonts w:ascii="Trebuchet MS" w:hAnsi="Trebuchet MS"/>
                <w:spacing w:val="2"/>
              </w:rPr>
              <w:t>§26</w:t>
            </w:r>
            <w:r w:rsidRPr="00B05253">
              <w:rPr>
                <w:rFonts w:ascii="Trebuchet MS" w:hAnsi="Trebuchet MS"/>
                <w:spacing w:val="2"/>
              </w:rPr>
              <w:tab/>
            </w:r>
            <w:r w:rsidRPr="00B05253">
              <w:rPr>
                <w:rFonts w:ascii="Trebuchet MS" w:hAnsi="Trebuchet MS"/>
                <w:spacing w:val="2"/>
              </w:rPr>
              <w:t>Avoid main motion</w:t>
            </w:r>
          </w:p>
          <w:p w14:paraId="6EA03822" w14:textId="77777777" w:rsidR="00F64E45" w:rsidRPr="00B05253" w:rsidRDefault="00F64E45" w:rsidP="00776F97">
            <w:pPr>
              <w:widowControl w:val="0"/>
              <w:autoSpaceDE w:val="0"/>
              <w:autoSpaceDN w:val="0"/>
              <w:ind w:left="788"/>
              <w:jc w:val="center"/>
              <w:rPr>
                <w:rFonts w:ascii="Trebuchet MS" w:hAnsi="Trebuchet MS"/>
                <w:spacing w:val="2"/>
              </w:rPr>
            </w:pPr>
            <w:r w:rsidRPr="00B05253">
              <w:rPr>
                <w:rFonts w:ascii="Trebuchet MS" w:hAnsi="Trebuchet MS"/>
                <w:spacing w:val="2"/>
              </w:rPr>
              <w:t>altogether</w:t>
            </w:r>
          </w:p>
        </w:tc>
        <w:tc>
          <w:tcPr>
            <w:tcW w:w="2539" w:type="dxa"/>
            <w:tcBorders>
              <w:top w:val="single" w:sz="4" w:space="0" w:color="auto"/>
              <w:left w:val="single" w:sz="4" w:space="0" w:color="auto"/>
              <w:bottom w:val="single" w:sz="4" w:space="0" w:color="auto"/>
              <w:right w:val="single" w:sz="4" w:space="0" w:color="auto"/>
            </w:tcBorders>
            <w:vAlign w:val="center"/>
          </w:tcPr>
          <w:p w14:paraId="1396682A" w14:textId="77777777" w:rsidR="00F64E45" w:rsidRPr="00B05253" w:rsidRDefault="00F64E45" w:rsidP="00776F97">
            <w:pPr>
              <w:widowControl w:val="0"/>
              <w:autoSpaceDE w:val="0"/>
              <w:autoSpaceDN w:val="0"/>
              <w:spacing w:line="266" w:lineRule="auto"/>
              <w:ind w:left="67"/>
              <w:jc w:val="center"/>
              <w:rPr>
                <w:rFonts w:ascii="Trebuchet MS" w:hAnsi="Trebuchet MS"/>
                <w:b/>
                <w:bCs/>
                <w:spacing w:val="12"/>
                <w:sz w:val="22"/>
                <w:szCs w:val="22"/>
              </w:rPr>
            </w:pPr>
            <w:r w:rsidRPr="00B05253">
              <w:rPr>
                <w:rFonts w:ascii="Trebuchet MS" w:hAnsi="Trebuchet MS"/>
                <w:spacing w:val="2"/>
              </w:rPr>
              <w:t xml:space="preserve">I </w:t>
            </w:r>
            <w:r w:rsidRPr="00B05253">
              <w:rPr>
                <w:rFonts w:ascii="Trebuchet MS" w:hAnsi="Trebuchet MS"/>
                <w:b/>
                <w:bCs/>
                <w:spacing w:val="12"/>
                <w:sz w:val="22"/>
                <w:szCs w:val="22"/>
              </w:rPr>
              <w:t>object to the</w:t>
            </w:r>
          </w:p>
          <w:p w14:paraId="0C26D7D2" w14:textId="77777777" w:rsidR="00F64E45" w:rsidRPr="00B05253" w:rsidRDefault="00F64E45" w:rsidP="00776F97">
            <w:pPr>
              <w:widowControl w:val="0"/>
              <w:autoSpaceDE w:val="0"/>
              <w:autoSpaceDN w:val="0"/>
              <w:spacing w:line="230" w:lineRule="auto"/>
              <w:ind w:left="67"/>
              <w:jc w:val="center"/>
              <w:rPr>
                <w:rFonts w:ascii="Trebuchet MS" w:hAnsi="Trebuchet MS"/>
                <w:spacing w:val="2"/>
              </w:rPr>
            </w:pPr>
            <w:r w:rsidRPr="00B05253">
              <w:rPr>
                <w:rFonts w:ascii="Trebuchet MS" w:hAnsi="Trebuchet MS"/>
                <w:b/>
                <w:bCs/>
                <w:spacing w:val="12"/>
                <w:sz w:val="22"/>
                <w:szCs w:val="22"/>
              </w:rPr>
              <w:t xml:space="preserve">consideration </w:t>
            </w:r>
            <w:r w:rsidRPr="00B05253">
              <w:rPr>
                <w:rFonts w:ascii="Trebuchet MS" w:hAnsi="Trebuchet MS"/>
                <w:spacing w:val="2"/>
              </w:rPr>
              <w:t>of the</w:t>
            </w:r>
          </w:p>
          <w:p w14:paraId="49324E7B" w14:textId="77777777" w:rsidR="00F64E45" w:rsidRPr="00B05253" w:rsidRDefault="00F64E45" w:rsidP="00776F97">
            <w:pPr>
              <w:widowControl w:val="0"/>
              <w:autoSpaceDE w:val="0"/>
              <w:autoSpaceDN w:val="0"/>
              <w:spacing w:line="268" w:lineRule="auto"/>
              <w:ind w:left="67"/>
              <w:jc w:val="center"/>
              <w:rPr>
                <w:rFonts w:ascii="Trebuchet MS" w:hAnsi="Trebuchet MS"/>
                <w:spacing w:val="2"/>
              </w:rPr>
            </w:pPr>
            <w:r w:rsidRPr="00B05253">
              <w:rPr>
                <w:rFonts w:ascii="Trebuchet MS" w:hAnsi="Trebuchet MS"/>
                <w:spacing w:val="2"/>
              </w:rPr>
              <w:t>question</w:t>
            </w:r>
          </w:p>
        </w:tc>
        <w:tc>
          <w:tcPr>
            <w:tcW w:w="2117" w:type="dxa"/>
            <w:tcBorders>
              <w:top w:val="single" w:sz="4" w:space="0" w:color="auto"/>
              <w:left w:val="single" w:sz="4" w:space="0" w:color="auto"/>
              <w:bottom w:val="single" w:sz="4" w:space="0" w:color="auto"/>
              <w:right w:val="single" w:sz="4" w:space="0" w:color="auto"/>
            </w:tcBorders>
            <w:vAlign w:val="center"/>
          </w:tcPr>
          <w:p w14:paraId="29F9B18E" w14:textId="77777777" w:rsidR="00F64E45" w:rsidRPr="00B05253" w:rsidRDefault="00F64E45" w:rsidP="00776F97">
            <w:pPr>
              <w:widowControl w:val="0"/>
              <w:autoSpaceDE w:val="0"/>
              <w:autoSpaceDN w:val="0"/>
              <w:ind w:left="818"/>
              <w:jc w:val="center"/>
              <w:rPr>
                <w:rFonts w:ascii="Trebuchet MS" w:hAnsi="Trebuchet MS"/>
                <w:spacing w:val="2"/>
              </w:rPr>
            </w:pPr>
            <w:r w:rsidRPr="00B05253">
              <w:rPr>
                <w:rFonts w:ascii="Trebuchet MS" w:hAnsi="Trebuchet MS"/>
                <w:spacing w:val="2"/>
              </w:rPr>
              <w:t>Yes</w:t>
            </w:r>
          </w:p>
        </w:tc>
        <w:tc>
          <w:tcPr>
            <w:tcW w:w="1560" w:type="dxa"/>
            <w:tcBorders>
              <w:top w:val="single" w:sz="4" w:space="0" w:color="auto"/>
              <w:left w:val="single" w:sz="4" w:space="0" w:color="auto"/>
              <w:bottom w:val="single" w:sz="4" w:space="0" w:color="auto"/>
              <w:right w:val="single" w:sz="4" w:space="0" w:color="auto"/>
            </w:tcBorders>
            <w:vAlign w:val="center"/>
          </w:tcPr>
          <w:p w14:paraId="6B1D6B80"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No</w:t>
            </w:r>
          </w:p>
        </w:tc>
        <w:tc>
          <w:tcPr>
            <w:tcW w:w="1689" w:type="dxa"/>
            <w:tcBorders>
              <w:top w:val="single" w:sz="4" w:space="0" w:color="auto"/>
              <w:left w:val="single" w:sz="4" w:space="0" w:color="auto"/>
              <w:bottom w:val="single" w:sz="4" w:space="0" w:color="auto"/>
              <w:right w:val="single" w:sz="4" w:space="0" w:color="auto"/>
            </w:tcBorders>
            <w:vAlign w:val="center"/>
          </w:tcPr>
          <w:p w14:paraId="62B20250" w14:textId="77777777" w:rsidR="00F64E45" w:rsidRPr="00B05253" w:rsidRDefault="00F64E45" w:rsidP="00776F97">
            <w:pPr>
              <w:widowControl w:val="0"/>
              <w:autoSpaceDE w:val="0"/>
              <w:autoSpaceDN w:val="0"/>
              <w:ind w:left="579"/>
              <w:jc w:val="center"/>
              <w:rPr>
                <w:rFonts w:ascii="Trebuchet MS" w:hAnsi="Trebuchet MS"/>
                <w:spacing w:val="2"/>
              </w:rPr>
            </w:pPr>
            <w:r w:rsidRPr="00B05253">
              <w:rPr>
                <w:rFonts w:ascii="Trebuchet MS" w:hAnsi="Trebuchet MS"/>
                <w:spacing w:val="2"/>
              </w:rPr>
              <w:t>No</w:t>
            </w:r>
          </w:p>
        </w:tc>
        <w:tc>
          <w:tcPr>
            <w:tcW w:w="1493" w:type="dxa"/>
            <w:tcBorders>
              <w:top w:val="single" w:sz="4" w:space="0" w:color="auto"/>
              <w:left w:val="single" w:sz="4" w:space="0" w:color="auto"/>
              <w:bottom w:val="single" w:sz="4" w:space="0" w:color="auto"/>
              <w:right w:val="single" w:sz="4" w:space="0" w:color="auto"/>
            </w:tcBorders>
            <w:vAlign w:val="center"/>
          </w:tcPr>
          <w:p w14:paraId="620F97CB"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No</w:t>
            </w:r>
          </w:p>
        </w:tc>
        <w:tc>
          <w:tcPr>
            <w:tcW w:w="1770" w:type="dxa"/>
            <w:tcBorders>
              <w:top w:val="single" w:sz="4" w:space="0" w:color="auto"/>
              <w:left w:val="single" w:sz="4" w:space="0" w:color="auto"/>
              <w:bottom w:val="single" w:sz="4" w:space="0" w:color="auto"/>
            </w:tcBorders>
            <w:vAlign w:val="center"/>
          </w:tcPr>
          <w:p w14:paraId="0B3F33B2" w14:textId="77777777" w:rsidR="00F64E45" w:rsidRPr="00B05253" w:rsidRDefault="00F64E45" w:rsidP="00776F97">
            <w:pPr>
              <w:widowControl w:val="0"/>
              <w:autoSpaceDE w:val="0"/>
              <w:autoSpaceDN w:val="0"/>
              <w:ind w:right="694"/>
              <w:jc w:val="center"/>
              <w:rPr>
                <w:rFonts w:ascii="Trebuchet MS" w:hAnsi="Trebuchet MS"/>
                <w:spacing w:val="2"/>
              </w:rPr>
            </w:pPr>
            <w:r w:rsidRPr="00B05253">
              <w:rPr>
                <w:rFonts w:ascii="Trebuchet MS" w:hAnsi="Trebuchet MS"/>
                <w:spacing w:val="2"/>
              </w:rPr>
              <w:t>2/3</w:t>
            </w:r>
          </w:p>
        </w:tc>
      </w:tr>
      <w:tr w:rsidR="00F64E45" w:rsidRPr="00B05253" w14:paraId="04ABB2EE" w14:textId="77777777" w:rsidTr="00776F97">
        <w:trPr>
          <w:trHeight w:hRule="exact" w:val="586"/>
          <w:jc w:val="center"/>
        </w:trPr>
        <w:tc>
          <w:tcPr>
            <w:tcW w:w="3072" w:type="dxa"/>
            <w:tcBorders>
              <w:top w:val="single" w:sz="4" w:space="0" w:color="auto"/>
              <w:left w:val="single" w:sz="4" w:space="0" w:color="auto"/>
              <w:bottom w:val="single" w:sz="4" w:space="0" w:color="auto"/>
              <w:right w:val="single" w:sz="4" w:space="0" w:color="auto"/>
            </w:tcBorders>
            <w:vAlign w:val="bottom"/>
          </w:tcPr>
          <w:p w14:paraId="5B815AC4" w14:textId="77777777" w:rsidR="00F64E45" w:rsidRPr="00B05253" w:rsidRDefault="00F64E45" w:rsidP="00776F97">
            <w:pPr>
              <w:widowControl w:val="0"/>
              <w:tabs>
                <w:tab w:val="left" w:pos="837"/>
              </w:tabs>
              <w:autoSpaceDE w:val="0"/>
              <w:autoSpaceDN w:val="0"/>
              <w:ind w:left="158"/>
              <w:jc w:val="center"/>
              <w:rPr>
                <w:rFonts w:ascii="Trebuchet MS" w:hAnsi="Trebuchet MS"/>
                <w:spacing w:val="2"/>
              </w:rPr>
            </w:pPr>
            <w:r w:rsidRPr="00B05253">
              <w:rPr>
                <w:rFonts w:ascii="Trebuchet MS" w:hAnsi="Trebuchet MS"/>
                <w:spacing w:val="2"/>
              </w:rPr>
              <w:t>§27</w:t>
            </w:r>
            <w:r w:rsidRPr="00B05253">
              <w:rPr>
                <w:rFonts w:ascii="Trebuchet MS" w:hAnsi="Trebuchet MS"/>
                <w:spacing w:val="2"/>
              </w:rPr>
              <w:tab/>
            </w:r>
            <w:r w:rsidRPr="00B05253">
              <w:rPr>
                <w:rFonts w:ascii="Trebuchet MS" w:hAnsi="Trebuchet MS"/>
                <w:spacing w:val="2"/>
              </w:rPr>
              <w:t>Divide motion</w:t>
            </w:r>
          </w:p>
        </w:tc>
        <w:tc>
          <w:tcPr>
            <w:tcW w:w="2539" w:type="dxa"/>
            <w:tcBorders>
              <w:top w:val="single" w:sz="4" w:space="0" w:color="auto"/>
              <w:left w:val="single" w:sz="4" w:space="0" w:color="auto"/>
              <w:bottom w:val="single" w:sz="4" w:space="0" w:color="auto"/>
              <w:right w:val="single" w:sz="4" w:space="0" w:color="auto"/>
            </w:tcBorders>
            <w:vAlign w:val="center"/>
          </w:tcPr>
          <w:p w14:paraId="0C83F23D" w14:textId="77777777" w:rsidR="00F64E45" w:rsidRPr="00B05253" w:rsidRDefault="00F64E45" w:rsidP="00776F97">
            <w:pPr>
              <w:widowControl w:val="0"/>
              <w:autoSpaceDE w:val="0"/>
              <w:autoSpaceDN w:val="0"/>
              <w:ind w:left="67"/>
              <w:jc w:val="center"/>
              <w:rPr>
                <w:rFonts w:ascii="Trebuchet MS" w:hAnsi="Trebuchet MS"/>
                <w:b/>
                <w:bCs/>
                <w:spacing w:val="12"/>
                <w:sz w:val="22"/>
                <w:szCs w:val="22"/>
              </w:rPr>
            </w:pPr>
            <w:r w:rsidRPr="00B05253">
              <w:rPr>
                <w:rFonts w:ascii="Trebuchet MS" w:hAnsi="Trebuchet MS"/>
                <w:spacing w:val="2"/>
              </w:rPr>
              <w:t xml:space="preserve">I move to </w:t>
            </w:r>
            <w:r w:rsidRPr="00B05253">
              <w:rPr>
                <w:rFonts w:ascii="Trebuchet MS" w:hAnsi="Trebuchet MS"/>
                <w:b/>
                <w:bCs/>
                <w:spacing w:val="12"/>
                <w:sz w:val="22"/>
                <w:szCs w:val="22"/>
              </w:rPr>
              <w:t>divide the</w:t>
            </w:r>
          </w:p>
          <w:p w14:paraId="3CF0CA41" w14:textId="77777777" w:rsidR="00F64E45" w:rsidRPr="00B05253" w:rsidRDefault="00F64E45" w:rsidP="00776F97">
            <w:pPr>
              <w:widowControl w:val="0"/>
              <w:autoSpaceDE w:val="0"/>
              <w:autoSpaceDN w:val="0"/>
              <w:spacing w:line="280" w:lineRule="auto"/>
              <w:ind w:left="67"/>
              <w:jc w:val="center"/>
              <w:rPr>
                <w:rFonts w:ascii="Trebuchet MS" w:hAnsi="Trebuchet MS"/>
                <w:b/>
                <w:bCs/>
                <w:spacing w:val="12"/>
                <w:sz w:val="22"/>
                <w:szCs w:val="22"/>
              </w:rPr>
            </w:pPr>
            <w:r w:rsidRPr="00B05253">
              <w:rPr>
                <w:rFonts w:ascii="Trebuchet MS" w:hAnsi="Trebuchet MS"/>
                <w:b/>
                <w:bCs/>
                <w:spacing w:val="12"/>
                <w:sz w:val="22"/>
                <w:szCs w:val="22"/>
              </w:rPr>
              <w:t>question</w:t>
            </w:r>
          </w:p>
        </w:tc>
        <w:tc>
          <w:tcPr>
            <w:tcW w:w="2117" w:type="dxa"/>
            <w:tcBorders>
              <w:top w:val="single" w:sz="4" w:space="0" w:color="auto"/>
              <w:left w:val="single" w:sz="4" w:space="0" w:color="auto"/>
              <w:bottom w:val="single" w:sz="4" w:space="0" w:color="auto"/>
              <w:right w:val="single" w:sz="4" w:space="0" w:color="auto"/>
            </w:tcBorders>
            <w:vAlign w:val="bottom"/>
          </w:tcPr>
          <w:p w14:paraId="7C8BED03" w14:textId="77777777" w:rsidR="00F64E45" w:rsidRPr="00B05253" w:rsidRDefault="00F64E45" w:rsidP="00776F97">
            <w:pPr>
              <w:widowControl w:val="0"/>
              <w:autoSpaceDE w:val="0"/>
              <w:autoSpaceDN w:val="0"/>
              <w:ind w:left="818"/>
              <w:jc w:val="center"/>
              <w:rPr>
                <w:rFonts w:ascii="Trebuchet MS" w:hAnsi="Trebuchet MS"/>
                <w:spacing w:val="2"/>
              </w:rPr>
            </w:pPr>
            <w:r w:rsidRPr="00B05253">
              <w:rPr>
                <w:rFonts w:ascii="Trebuchet MS" w:hAnsi="Trebuchet MS"/>
                <w:spacing w:val="2"/>
              </w:rPr>
              <w:t>No</w:t>
            </w:r>
          </w:p>
        </w:tc>
        <w:tc>
          <w:tcPr>
            <w:tcW w:w="1560" w:type="dxa"/>
            <w:tcBorders>
              <w:top w:val="single" w:sz="4" w:space="0" w:color="auto"/>
              <w:left w:val="single" w:sz="4" w:space="0" w:color="auto"/>
              <w:bottom w:val="single" w:sz="4" w:space="0" w:color="auto"/>
              <w:right w:val="single" w:sz="4" w:space="0" w:color="auto"/>
            </w:tcBorders>
            <w:vAlign w:val="bottom"/>
          </w:tcPr>
          <w:p w14:paraId="1F107E48"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Yes</w:t>
            </w:r>
          </w:p>
        </w:tc>
        <w:tc>
          <w:tcPr>
            <w:tcW w:w="1689" w:type="dxa"/>
            <w:tcBorders>
              <w:top w:val="single" w:sz="4" w:space="0" w:color="auto"/>
              <w:left w:val="single" w:sz="4" w:space="0" w:color="auto"/>
              <w:bottom w:val="single" w:sz="4" w:space="0" w:color="auto"/>
              <w:right w:val="single" w:sz="4" w:space="0" w:color="auto"/>
            </w:tcBorders>
            <w:vAlign w:val="bottom"/>
          </w:tcPr>
          <w:p w14:paraId="56C9631A" w14:textId="77777777" w:rsidR="00F64E45" w:rsidRPr="00B05253" w:rsidRDefault="00F64E45" w:rsidP="00776F97">
            <w:pPr>
              <w:widowControl w:val="0"/>
              <w:autoSpaceDE w:val="0"/>
              <w:autoSpaceDN w:val="0"/>
              <w:ind w:left="579"/>
              <w:jc w:val="center"/>
              <w:rPr>
                <w:rFonts w:ascii="Trebuchet MS" w:hAnsi="Trebuchet MS"/>
                <w:spacing w:val="2"/>
              </w:rPr>
            </w:pPr>
            <w:r w:rsidRPr="00B05253">
              <w:rPr>
                <w:rFonts w:ascii="Trebuchet MS" w:hAnsi="Trebuchet MS"/>
                <w:spacing w:val="2"/>
              </w:rPr>
              <w:t>No</w:t>
            </w:r>
          </w:p>
        </w:tc>
        <w:tc>
          <w:tcPr>
            <w:tcW w:w="1493" w:type="dxa"/>
            <w:tcBorders>
              <w:top w:val="single" w:sz="4" w:space="0" w:color="auto"/>
              <w:left w:val="single" w:sz="4" w:space="0" w:color="auto"/>
              <w:bottom w:val="single" w:sz="4" w:space="0" w:color="auto"/>
              <w:right w:val="single" w:sz="4" w:space="0" w:color="auto"/>
            </w:tcBorders>
            <w:vAlign w:val="bottom"/>
          </w:tcPr>
          <w:p w14:paraId="06EBB936"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Yes</w:t>
            </w:r>
          </w:p>
        </w:tc>
        <w:tc>
          <w:tcPr>
            <w:tcW w:w="1770" w:type="dxa"/>
            <w:tcBorders>
              <w:top w:val="single" w:sz="4" w:space="0" w:color="auto"/>
              <w:left w:val="single" w:sz="4" w:space="0" w:color="auto"/>
              <w:bottom w:val="single" w:sz="4" w:space="0" w:color="auto"/>
            </w:tcBorders>
            <w:vAlign w:val="bottom"/>
          </w:tcPr>
          <w:p w14:paraId="1C2CFB26" w14:textId="77777777" w:rsidR="00F64E45" w:rsidRPr="00B05253" w:rsidRDefault="00F64E45" w:rsidP="00776F97">
            <w:pPr>
              <w:widowControl w:val="0"/>
              <w:autoSpaceDE w:val="0"/>
              <w:autoSpaceDN w:val="0"/>
              <w:ind w:right="424"/>
              <w:jc w:val="center"/>
              <w:rPr>
                <w:rFonts w:ascii="Trebuchet MS" w:hAnsi="Trebuchet MS"/>
                <w:spacing w:val="2"/>
              </w:rPr>
            </w:pPr>
            <w:r w:rsidRPr="00B05253">
              <w:rPr>
                <w:rFonts w:ascii="Trebuchet MS" w:hAnsi="Trebuchet MS"/>
                <w:spacing w:val="2"/>
              </w:rPr>
              <w:t>Majority</w:t>
            </w:r>
          </w:p>
        </w:tc>
      </w:tr>
      <w:tr w:rsidR="00F64E45" w:rsidRPr="00B05253" w14:paraId="42CC32C7" w14:textId="77777777" w:rsidTr="00776F97">
        <w:trPr>
          <w:trHeight w:hRule="exact" w:val="302"/>
          <w:jc w:val="center"/>
        </w:trPr>
        <w:tc>
          <w:tcPr>
            <w:tcW w:w="3072" w:type="dxa"/>
            <w:tcBorders>
              <w:top w:val="single" w:sz="4" w:space="0" w:color="auto"/>
              <w:left w:val="single" w:sz="4" w:space="0" w:color="auto"/>
              <w:bottom w:val="single" w:sz="4" w:space="0" w:color="auto"/>
              <w:right w:val="single" w:sz="4" w:space="0" w:color="auto"/>
            </w:tcBorders>
            <w:vAlign w:val="center"/>
          </w:tcPr>
          <w:p w14:paraId="49FC0AEF" w14:textId="77777777" w:rsidR="00F64E45" w:rsidRPr="00B05253" w:rsidRDefault="00F64E45" w:rsidP="00776F97">
            <w:pPr>
              <w:widowControl w:val="0"/>
              <w:tabs>
                <w:tab w:val="left" w:pos="837"/>
              </w:tabs>
              <w:autoSpaceDE w:val="0"/>
              <w:autoSpaceDN w:val="0"/>
              <w:ind w:left="158"/>
              <w:jc w:val="center"/>
              <w:rPr>
                <w:rFonts w:ascii="Trebuchet MS" w:hAnsi="Trebuchet MS"/>
                <w:spacing w:val="2"/>
              </w:rPr>
            </w:pPr>
            <w:r w:rsidRPr="00B05253">
              <w:rPr>
                <w:rFonts w:ascii="Trebuchet MS" w:hAnsi="Trebuchet MS"/>
                <w:spacing w:val="2"/>
              </w:rPr>
              <w:t>§29</w:t>
            </w:r>
            <w:r w:rsidRPr="00B05253">
              <w:rPr>
                <w:rFonts w:ascii="Trebuchet MS" w:hAnsi="Trebuchet MS"/>
                <w:spacing w:val="2"/>
              </w:rPr>
              <w:tab/>
            </w:r>
            <w:r w:rsidRPr="00B05253">
              <w:rPr>
                <w:rFonts w:ascii="Trebuchet MS" w:hAnsi="Trebuchet MS"/>
                <w:spacing w:val="2"/>
              </w:rPr>
              <w:t>Demand risin</w:t>
            </w:r>
            <w:r w:rsidRPr="00B05253">
              <w:rPr>
                <w:rFonts w:ascii="Trebuchet MS" w:hAnsi="Trebuchet MS"/>
                <w:spacing w:val="2"/>
                <w:vertAlign w:val="superscript"/>
              </w:rPr>
              <w:t>g</w:t>
            </w:r>
            <w:r w:rsidRPr="00B05253">
              <w:rPr>
                <w:rFonts w:ascii="Trebuchet MS" w:hAnsi="Trebuchet MS"/>
                <w:spacing w:val="2"/>
              </w:rPr>
              <w:t xml:space="preserve"> vote</w:t>
            </w:r>
          </w:p>
        </w:tc>
        <w:tc>
          <w:tcPr>
            <w:tcW w:w="2539" w:type="dxa"/>
            <w:tcBorders>
              <w:top w:val="single" w:sz="4" w:space="0" w:color="auto"/>
              <w:left w:val="single" w:sz="4" w:space="0" w:color="auto"/>
              <w:bottom w:val="single" w:sz="4" w:space="0" w:color="auto"/>
              <w:right w:val="single" w:sz="4" w:space="0" w:color="auto"/>
            </w:tcBorders>
            <w:vAlign w:val="center"/>
          </w:tcPr>
          <w:p w14:paraId="653C4EAF" w14:textId="77777777" w:rsidR="00F64E45" w:rsidRPr="00B05253" w:rsidRDefault="00F64E45" w:rsidP="00776F97">
            <w:pPr>
              <w:widowControl w:val="0"/>
              <w:autoSpaceDE w:val="0"/>
              <w:autoSpaceDN w:val="0"/>
              <w:ind w:left="67"/>
              <w:jc w:val="center"/>
              <w:rPr>
                <w:rFonts w:ascii="Trebuchet MS" w:hAnsi="Trebuchet MS"/>
                <w:b/>
                <w:bCs/>
                <w:spacing w:val="12"/>
                <w:sz w:val="22"/>
                <w:szCs w:val="22"/>
              </w:rPr>
            </w:pPr>
            <w:r w:rsidRPr="00B05253">
              <w:rPr>
                <w:rFonts w:ascii="Trebuchet MS" w:hAnsi="Trebuchet MS"/>
                <w:spacing w:val="2"/>
              </w:rPr>
              <w:t xml:space="preserve">I call for a </w:t>
            </w:r>
            <w:r w:rsidRPr="00B05253">
              <w:rPr>
                <w:rFonts w:ascii="Trebuchet MS" w:hAnsi="Trebuchet MS"/>
                <w:b/>
                <w:bCs/>
                <w:spacing w:val="12"/>
                <w:sz w:val="22"/>
                <w:szCs w:val="22"/>
              </w:rPr>
              <w:t>division</w:t>
            </w:r>
          </w:p>
        </w:tc>
        <w:tc>
          <w:tcPr>
            <w:tcW w:w="2117" w:type="dxa"/>
            <w:tcBorders>
              <w:top w:val="single" w:sz="4" w:space="0" w:color="auto"/>
              <w:left w:val="single" w:sz="4" w:space="0" w:color="auto"/>
              <w:bottom w:val="single" w:sz="4" w:space="0" w:color="auto"/>
              <w:right w:val="single" w:sz="4" w:space="0" w:color="auto"/>
            </w:tcBorders>
            <w:vAlign w:val="center"/>
          </w:tcPr>
          <w:p w14:paraId="55A383F0" w14:textId="77777777" w:rsidR="00F64E45" w:rsidRPr="00B05253" w:rsidRDefault="00F64E45" w:rsidP="00776F97">
            <w:pPr>
              <w:widowControl w:val="0"/>
              <w:autoSpaceDE w:val="0"/>
              <w:autoSpaceDN w:val="0"/>
              <w:ind w:left="818"/>
              <w:jc w:val="center"/>
              <w:rPr>
                <w:rFonts w:ascii="Trebuchet MS" w:hAnsi="Trebuchet MS"/>
                <w:spacing w:val="2"/>
              </w:rPr>
            </w:pPr>
            <w:r w:rsidRPr="00B05253">
              <w:rPr>
                <w:rFonts w:ascii="Trebuchet MS" w:hAnsi="Trebuchet MS"/>
                <w:spacing w:val="2"/>
              </w:rPr>
              <w:t>Yes</w:t>
            </w:r>
          </w:p>
        </w:tc>
        <w:tc>
          <w:tcPr>
            <w:tcW w:w="1560" w:type="dxa"/>
            <w:tcBorders>
              <w:top w:val="single" w:sz="4" w:space="0" w:color="auto"/>
              <w:left w:val="single" w:sz="4" w:space="0" w:color="auto"/>
              <w:bottom w:val="single" w:sz="4" w:space="0" w:color="auto"/>
              <w:right w:val="single" w:sz="4" w:space="0" w:color="auto"/>
            </w:tcBorders>
            <w:vAlign w:val="center"/>
          </w:tcPr>
          <w:p w14:paraId="7D096B65"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No</w:t>
            </w:r>
          </w:p>
        </w:tc>
        <w:tc>
          <w:tcPr>
            <w:tcW w:w="1689" w:type="dxa"/>
            <w:tcBorders>
              <w:top w:val="single" w:sz="4" w:space="0" w:color="auto"/>
              <w:left w:val="single" w:sz="4" w:space="0" w:color="auto"/>
              <w:bottom w:val="single" w:sz="4" w:space="0" w:color="auto"/>
              <w:right w:val="single" w:sz="4" w:space="0" w:color="auto"/>
            </w:tcBorders>
            <w:vAlign w:val="center"/>
          </w:tcPr>
          <w:p w14:paraId="6D6A0065" w14:textId="77777777" w:rsidR="00F64E45" w:rsidRPr="00B05253" w:rsidRDefault="00F64E45" w:rsidP="00776F97">
            <w:pPr>
              <w:widowControl w:val="0"/>
              <w:autoSpaceDE w:val="0"/>
              <w:autoSpaceDN w:val="0"/>
              <w:ind w:left="579"/>
              <w:jc w:val="center"/>
              <w:rPr>
                <w:rFonts w:ascii="Trebuchet MS" w:hAnsi="Trebuchet MS"/>
                <w:spacing w:val="2"/>
              </w:rPr>
            </w:pPr>
            <w:r w:rsidRPr="00B05253">
              <w:rPr>
                <w:rFonts w:ascii="Trebuchet MS" w:hAnsi="Trebuchet MS"/>
                <w:spacing w:val="2"/>
              </w:rPr>
              <w:t>No</w:t>
            </w:r>
          </w:p>
        </w:tc>
        <w:tc>
          <w:tcPr>
            <w:tcW w:w="1493" w:type="dxa"/>
            <w:tcBorders>
              <w:top w:val="single" w:sz="4" w:space="0" w:color="auto"/>
              <w:left w:val="single" w:sz="4" w:space="0" w:color="auto"/>
              <w:bottom w:val="single" w:sz="4" w:space="0" w:color="auto"/>
              <w:right w:val="single" w:sz="4" w:space="0" w:color="auto"/>
            </w:tcBorders>
            <w:vAlign w:val="center"/>
          </w:tcPr>
          <w:p w14:paraId="169E0287"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No</w:t>
            </w:r>
          </w:p>
        </w:tc>
        <w:tc>
          <w:tcPr>
            <w:tcW w:w="1770" w:type="dxa"/>
            <w:tcBorders>
              <w:top w:val="single" w:sz="4" w:space="0" w:color="auto"/>
              <w:left w:val="single" w:sz="4" w:space="0" w:color="auto"/>
              <w:bottom w:val="single" w:sz="4" w:space="0" w:color="auto"/>
            </w:tcBorders>
            <w:vAlign w:val="center"/>
          </w:tcPr>
          <w:p w14:paraId="46D3B4CF" w14:textId="77777777" w:rsidR="00F64E45" w:rsidRPr="00B05253" w:rsidRDefault="00F64E45" w:rsidP="00776F97">
            <w:pPr>
              <w:widowControl w:val="0"/>
              <w:autoSpaceDE w:val="0"/>
              <w:autoSpaceDN w:val="0"/>
              <w:ind w:right="604"/>
              <w:jc w:val="center"/>
              <w:rPr>
                <w:rFonts w:ascii="Trebuchet MS" w:hAnsi="Trebuchet MS"/>
                <w:spacing w:val="2"/>
              </w:rPr>
            </w:pPr>
            <w:r w:rsidRPr="00B05253">
              <w:rPr>
                <w:rFonts w:ascii="Trebuchet MS" w:hAnsi="Trebuchet MS"/>
                <w:spacing w:val="2"/>
              </w:rPr>
              <w:t>None</w:t>
            </w:r>
          </w:p>
        </w:tc>
      </w:tr>
      <w:tr w:rsidR="00F64E45" w:rsidRPr="00B05253" w14:paraId="5F76D59B" w14:textId="77777777" w:rsidTr="00776F97">
        <w:trPr>
          <w:trHeight w:hRule="exact" w:val="586"/>
          <w:jc w:val="center"/>
        </w:trPr>
        <w:tc>
          <w:tcPr>
            <w:tcW w:w="3072" w:type="dxa"/>
            <w:tcBorders>
              <w:top w:val="single" w:sz="4" w:space="0" w:color="auto"/>
              <w:left w:val="single" w:sz="4" w:space="0" w:color="auto"/>
              <w:bottom w:val="single" w:sz="4" w:space="0" w:color="auto"/>
              <w:right w:val="single" w:sz="4" w:space="0" w:color="auto"/>
            </w:tcBorders>
            <w:vAlign w:val="center"/>
          </w:tcPr>
          <w:p w14:paraId="2EC4E45F" w14:textId="77777777" w:rsidR="00F64E45" w:rsidRPr="00B05253" w:rsidRDefault="00F64E45" w:rsidP="00776F97">
            <w:pPr>
              <w:widowControl w:val="0"/>
              <w:tabs>
                <w:tab w:val="left" w:pos="837"/>
              </w:tabs>
              <w:autoSpaceDE w:val="0"/>
              <w:autoSpaceDN w:val="0"/>
              <w:ind w:left="158"/>
              <w:jc w:val="center"/>
              <w:rPr>
                <w:rFonts w:ascii="Trebuchet MS" w:hAnsi="Trebuchet MS"/>
                <w:spacing w:val="2"/>
              </w:rPr>
            </w:pPr>
            <w:r w:rsidRPr="00B05253">
              <w:rPr>
                <w:rFonts w:ascii="Trebuchet MS" w:hAnsi="Trebuchet MS"/>
                <w:spacing w:val="2"/>
              </w:rPr>
              <w:t>§33</w:t>
            </w:r>
            <w:r w:rsidRPr="00B05253">
              <w:rPr>
                <w:rFonts w:ascii="Trebuchet MS" w:hAnsi="Trebuchet MS"/>
                <w:spacing w:val="2"/>
              </w:rPr>
              <w:tab/>
            </w:r>
            <w:r w:rsidRPr="00B05253">
              <w:rPr>
                <w:rFonts w:ascii="Trebuchet MS" w:hAnsi="Trebuchet MS"/>
                <w:spacing w:val="2"/>
              </w:rPr>
              <w:t>Parliamentary law</w:t>
            </w:r>
          </w:p>
          <w:p w14:paraId="5279CF73" w14:textId="77777777" w:rsidR="00F64E45" w:rsidRPr="00B05253" w:rsidRDefault="00F64E45" w:rsidP="00776F97">
            <w:pPr>
              <w:widowControl w:val="0"/>
              <w:autoSpaceDE w:val="0"/>
              <w:autoSpaceDN w:val="0"/>
              <w:ind w:left="788"/>
              <w:jc w:val="center"/>
              <w:rPr>
                <w:rFonts w:ascii="Trebuchet MS" w:hAnsi="Trebuchet MS"/>
                <w:spacing w:val="2"/>
              </w:rPr>
            </w:pPr>
            <w:r w:rsidRPr="00B05253">
              <w:rPr>
                <w:rFonts w:ascii="Trebuchet MS" w:hAnsi="Trebuchet MS"/>
                <w:spacing w:val="2"/>
              </w:rPr>
              <w:t>question</w:t>
            </w:r>
          </w:p>
        </w:tc>
        <w:tc>
          <w:tcPr>
            <w:tcW w:w="2539" w:type="dxa"/>
            <w:tcBorders>
              <w:top w:val="single" w:sz="4" w:space="0" w:color="auto"/>
              <w:left w:val="single" w:sz="4" w:space="0" w:color="auto"/>
              <w:bottom w:val="single" w:sz="4" w:space="0" w:color="auto"/>
              <w:right w:val="single" w:sz="4" w:space="0" w:color="auto"/>
            </w:tcBorders>
            <w:vAlign w:val="center"/>
          </w:tcPr>
          <w:p w14:paraId="26185ECC" w14:textId="77777777" w:rsidR="00F64E45" w:rsidRPr="00B05253" w:rsidRDefault="00F64E45" w:rsidP="00776F97">
            <w:pPr>
              <w:widowControl w:val="0"/>
              <w:autoSpaceDE w:val="0"/>
              <w:autoSpaceDN w:val="0"/>
              <w:spacing w:line="288" w:lineRule="auto"/>
              <w:ind w:left="67"/>
              <w:jc w:val="center"/>
              <w:rPr>
                <w:rFonts w:ascii="Trebuchet MS" w:hAnsi="Trebuchet MS"/>
                <w:b/>
                <w:bCs/>
                <w:spacing w:val="12"/>
                <w:sz w:val="22"/>
                <w:szCs w:val="22"/>
              </w:rPr>
            </w:pPr>
            <w:r w:rsidRPr="00B05253">
              <w:rPr>
                <w:rFonts w:ascii="Trebuchet MS" w:hAnsi="Trebuchet MS"/>
                <w:b/>
                <w:bCs/>
                <w:spacing w:val="12"/>
                <w:sz w:val="22"/>
                <w:szCs w:val="22"/>
              </w:rPr>
              <w:t>Parliamentary</w:t>
            </w:r>
          </w:p>
          <w:p w14:paraId="0FF980CB" w14:textId="77777777" w:rsidR="00F64E45" w:rsidRPr="00B05253" w:rsidRDefault="00F64E45" w:rsidP="00776F97">
            <w:pPr>
              <w:widowControl w:val="0"/>
              <w:autoSpaceDE w:val="0"/>
              <w:autoSpaceDN w:val="0"/>
              <w:spacing w:line="266" w:lineRule="auto"/>
              <w:ind w:left="67"/>
              <w:jc w:val="center"/>
              <w:rPr>
                <w:rFonts w:ascii="Trebuchet MS" w:hAnsi="Trebuchet MS"/>
                <w:b/>
                <w:bCs/>
                <w:spacing w:val="12"/>
                <w:sz w:val="22"/>
                <w:szCs w:val="22"/>
              </w:rPr>
            </w:pPr>
            <w:r w:rsidRPr="00B05253">
              <w:rPr>
                <w:rFonts w:ascii="Trebuchet MS" w:hAnsi="Trebuchet MS"/>
                <w:b/>
                <w:bCs/>
                <w:spacing w:val="12"/>
                <w:sz w:val="22"/>
                <w:szCs w:val="22"/>
              </w:rPr>
              <w:t>inquiry</w:t>
            </w:r>
          </w:p>
        </w:tc>
        <w:tc>
          <w:tcPr>
            <w:tcW w:w="2117" w:type="dxa"/>
            <w:tcBorders>
              <w:top w:val="single" w:sz="4" w:space="0" w:color="auto"/>
              <w:left w:val="single" w:sz="4" w:space="0" w:color="auto"/>
              <w:bottom w:val="single" w:sz="4" w:space="0" w:color="auto"/>
              <w:right w:val="single" w:sz="4" w:space="0" w:color="auto"/>
            </w:tcBorders>
            <w:vAlign w:val="bottom"/>
          </w:tcPr>
          <w:p w14:paraId="71CEA690" w14:textId="77777777" w:rsidR="00F64E45" w:rsidRPr="00B05253" w:rsidRDefault="00F64E45" w:rsidP="00776F97">
            <w:pPr>
              <w:widowControl w:val="0"/>
              <w:autoSpaceDE w:val="0"/>
              <w:autoSpaceDN w:val="0"/>
              <w:ind w:right="301"/>
              <w:jc w:val="center"/>
              <w:rPr>
                <w:rFonts w:ascii="Trebuchet MS" w:hAnsi="Trebuchet MS"/>
                <w:spacing w:val="2"/>
              </w:rPr>
            </w:pPr>
            <w:r w:rsidRPr="00B05253">
              <w:rPr>
                <w:rFonts w:ascii="Trebuchet MS" w:hAnsi="Trebuchet MS"/>
                <w:spacing w:val="2"/>
              </w:rPr>
              <w:t>Yes (if urgent)</w:t>
            </w:r>
          </w:p>
        </w:tc>
        <w:tc>
          <w:tcPr>
            <w:tcW w:w="1560" w:type="dxa"/>
            <w:tcBorders>
              <w:top w:val="single" w:sz="4" w:space="0" w:color="auto"/>
              <w:left w:val="single" w:sz="4" w:space="0" w:color="auto"/>
              <w:bottom w:val="single" w:sz="4" w:space="0" w:color="auto"/>
              <w:right w:val="single" w:sz="4" w:space="0" w:color="auto"/>
            </w:tcBorders>
            <w:vAlign w:val="bottom"/>
          </w:tcPr>
          <w:p w14:paraId="1FD8D2B5"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No</w:t>
            </w:r>
          </w:p>
        </w:tc>
        <w:tc>
          <w:tcPr>
            <w:tcW w:w="1689" w:type="dxa"/>
            <w:tcBorders>
              <w:top w:val="single" w:sz="4" w:space="0" w:color="auto"/>
              <w:left w:val="single" w:sz="4" w:space="0" w:color="auto"/>
              <w:bottom w:val="single" w:sz="4" w:space="0" w:color="auto"/>
              <w:right w:val="single" w:sz="4" w:space="0" w:color="auto"/>
            </w:tcBorders>
            <w:vAlign w:val="bottom"/>
          </w:tcPr>
          <w:p w14:paraId="5C182EE9" w14:textId="77777777" w:rsidR="00F64E45" w:rsidRPr="00B05253" w:rsidRDefault="00F64E45" w:rsidP="00776F97">
            <w:pPr>
              <w:widowControl w:val="0"/>
              <w:autoSpaceDE w:val="0"/>
              <w:autoSpaceDN w:val="0"/>
              <w:ind w:left="579"/>
              <w:jc w:val="center"/>
              <w:rPr>
                <w:rFonts w:ascii="Trebuchet MS" w:hAnsi="Trebuchet MS"/>
                <w:spacing w:val="2"/>
              </w:rPr>
            </w:pPr>
            <w:r w:rsidRPr="00B05253">
              <w:rPr>
                <w:rFonts w:ascii="Trebuchet MS" w:hAnsi="Trebuchet MS"/>
                <w:spacing w:val="2"/>
              </w:rPr>
              <w:t>No</w:t>
            </w:r>
          </w:p>
        </w:tc>
        <w:tc>
          <w:tcPr>
            <w:tcW w:w="1493" w:type="dxa"/>
            <w:tcBorders>
              <w:top w:val="single" w:sz="4" w:space="0" w:color="auto"/>
              <w:left w:val="single" w:sz="4" w:space="0" w:color="auto"/>
              <w:bottom w:val="single" w:sz="4" w:space="0" w:color="auto"/>
              <w:right w:val="single" w:sz="4" w:space="0" w:color="auto"/>
            </w:tcBorders>
            <w:vAlign w:val="bottom"/>
          </w:tcPr>
          <w:p w14:paraId="26CC9396"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No</w:t>
            </w:r>
          </w:p>
        </w:tc>
        <w:tc>
          <w:tcPr>
            <w:tcW w:w="1770" w:type="dxa"/>
            <w:tcBorders>
              <w:top w:val="single" w:sz="4" w:space="0" w:color="auto"/>
              <w:left w:val="single" w:sz="4" w:space="0" w:color="auto"/>
              <w:bottom w:val="single" w:sz="4" w:space="0" w:color="auto"/>
            </w:tcBorders>
            <w:vAlign w:val="bottom"/>
          </w:tcPr>
          <w:p w14:paraId="1146AD66" w14:textId="77777777" w:rsidR="00F64E45" w:rsidRPr="00B05253" w:rsidRDefault="00F64E45" w:rsidP="00776F97">
            <w:pPr>
              <w:widowControl w:val="0"/>
              <w:autoSpaceDE w:val="0"/>
              <w:autoSpaceDN w:val="0"/>
              <w:ind w:right="604"/>
              <w:jc w:val="center"/>
              <w:rPr>
                <w:rFonts w:ascii="Trebuchet MS" w:hAnsi="Trebuchet MS"/>
                <w:spacing w:val="2"/>
              </w:rPr>
            </w:pPr>
            <w:r w:rsidRPr="00B05253">
              <w:rPr>
                <w:rFonts w:ascii="Trebuchet MS" w:hAnsi="Trebuchet MS"/>
                <w:spacing w:val="2"/>
              </w:rPr>
              <w:t>None</w:t>
            </w:r>
          </w:p>
        </w:tc>
      </w:tr>
      <w:tr w:rsidR="00F64E45" w:rsidRPr="00B05253" w14:paraId="5DD1BF24" w14:textId="77777777" w:rsidTr="00776F97">
        <w:trPr>
          <w:trHeight w:hRule="exact" w:val="658"/>
          <w:jc w:val="center"/>
        </w:trPr>
        <w:tc>
          <w:tcPr>
            <w:tcW w:w="3072" w:type="dxa"/>
            <w:tcBorders>
              <w:top w:val="single" w:sz="4" w:space="0" w:color="auto"/>
              <w:left w:val="single" w:sz="4" w:space="0" w:color="auto"/>
              <w:bottom w:val="single" w:sz="18" w:space="0" w:color="auto"/>
              <w:right w:val="single" w:sz="4" w:space="0" w:color="auto"/>
            </w:tcBorders>
            <w:vAlign w:val="bottom"/>
          </w:tcPr>
          <w:p w14:paraId="6CED73F2" w14:textId="77777777" w:rsidR="00F64E45" w:rsidRPr="00B05253" w:rsidRDefault="00F64E45" w:rsidP="00776F97">
            <w:pPr>
              <w:widowControl w:val="0"/>
              <w:tabs>
                <w:tab w:val="left" w:pos="828"/>
              </w:tabs>
              <w:autoSpaceDE w:val="0"/>
              <w:autoSpaceDN w:val="0"/>
              <w:ind w:left="158"/>
              <w:jc w:val="center"/>
              <w:rPr>
                <w:rFonts w:ascii="Trebuchet MS" w:hAnsi="Trebuchet MS"/>
                <w:spacing w:val="2"/>
              </w:rPr>
            </w:pPr>
            <w:r w:rsidRPr="00B05253">
              <w:rPr>
                <w:rFonts w:ascii="Trebuchet MS" w:hAnsi="Trebuchet MS"/>
                <w:spacing w:val="2"/>
              </w:rPr>
              <w:t>§33</w:t>
            </w:r>
            <w:r w:rsidRPr="00B05253">
              <w:rPr>
                <w:rFonts w:ascii="Trebuchet MS" w:hAnsi="Trebuchet MS"/>
                <w:spacing w:val="2"/>
              </w:rPr>
              <w:tab/>
            </w:r>
            <w:r w:rsidRPr="00B05253">
              <w:rPr>
                <w:rFonts w:ascii="Trebuchet MS" w:hAnsi="Trebuchet MS"/>
                <w:spacing w:val="2"/>
              </w:rPr>
              <w:t>Request information</w:t>
            </w:r>
          </w:p>
        </w:tc>
        <w:tc>
          <w:tcPr>
            <w:tcW w:w="2539" w:type="dxa"/>
            <w:tcBorders>
              <w:top w:val="single" w:sz="4" w:space="0" w:color="auto"/>
              <w:left w:val="single" w:sz="4" w:space="0" w:color="auto"/>
              <w:bottom w:val="single" w:sz="18" w:space="0" w:color="auto"/>
              <w:right w:val="single" w:sz="4" w:space="0" w:color="auto"/>
            </w:tcBorders>
          </w:tcPr>
          <w:p w14:paraId="6C86068B" w14:textId="77777777" w:rsidR="00F64E45" w:rsidRPr="00B05253" w:rsidRDefault="00F64E45" w:rsidP="00776F97">
            <w:pPr>
              <w:widowControl w:val="0"/>
              <w:autoSpaceDE w:val="0"/>
              <w:autoSpaceDN w:val="0"/>
              <w:spacing w:line="288" w:lineRule="auto"/>
              <w:ind w:left="67"/>
              <w:jc w:val="center"/>
              <w:rPr>
                <w:rFonts w:ascii="Trebuchet MS" w:hAnsi="Trebuchet MS"/>
                <w:b/>
                <w:bCs/>
                <w:spacing w:val="12"/>
                <w:sz w:val="22"/>
                <w:szCs w:val="22"/>
              </w:rPr>
            </w:pPr>
            <w:r w:rsidRPr="00B05253">
              <w:rPr>
                <w:rFonts w:ascii="Trebuchet MS" w:hAnsi="Trebuchet MS"/>
                <w:b/>
                <w:bCs/>
                <w:spacing w:val="12"/>
                <w:sz w:val="22"/>
                <w:szCs w:val="22"/>
              </w:rPr>
              <w:t>Request for</w:t>
            </w:r>
          </w:p>
          <w:p w14:paraId="6CB5F79B" w14:textId="77777777" w:rsidR="00F64E45" w:rsidRPr="00B05253" w:rsidRDefault="00F64E45" w:rsidP="00776F97">
            <w:pPr>
              <w:widowControl w:val="0"/>
              <w:autoSpaceDE w:val="0"/>
              <w:autoSpaceDN w:val="0"/>
              <w:ind w:left="67"/>
              <w:jc w:val="center"/>
              <w:rPr>
                <w:rFonts w:ascii="Trebuchet MS" w:hAnsi="Trebuchet MS"/>
                <w:b/>
                <w:bCs/>
                <w:spacing w:val="12"/>
                <w:sz w:val="22"/>
                <w:szCs w:val="22"/>
              </w:rPr>
            </w:pPr>
            <w:r w:rsidRPr="00B05253">
              <w:rPr>
                <w:rFonts w:ascii="Trebuchet MS" w:hAnsi="Trebuchet MS"/>
                <w:b/>
                <w:bCs/>
                <w:spacing w:val="12"/>
                <w:sz w:val="22"/>
                <w:szCs w:val="22"/>
              </w:rPr>
              <w:t>information</w:t>
            </w:r>
          </w:p>
        </w:tc>
        <w:tc>
          <w:tcPr>
            <w:tcW w:w="2117" w:type="dxa"/>
            <w:tcBorders>
              <w:top w:val="single" w:sz="4" w:space="0" w:color="auto"/>
              <w:left w:val="single" w:sz="4" w:space="0" w:color="auto"/>
              <w:bottom w:val="single" w:sz="18" w:space="0" w:color="auto"/>
              <w:right w:val="single" w:sz="4" w:space="0" w:color="auto"/>
            </w:tcBorders>
            <w:vAlign w:val="bottom"/>
          </w:tcPr>
          <w:p w14:paraId="1BE8F1EB" w14:textId="77777777" w:rsidR="00F64E45" w:rsidRPr="00B05253" w:rsidRDefault="00F64E45" w:rsidP="00776F97">
            <w:pPr>
              <w:widowControl w:val="0"/>
              <w:autoSpaceDE w:val="0"/>
              <w:autoSpaceDN w:val="0"/>
              <w:ind w:right="301"/>
              <w:jc w:val="center"/>
              <w:rPr>
                <w:rFonts w:ascii="Trebuchet MS" w:hAnsi="Trebuchet MS"/>
                <w:spacing w:val="2"/>
              </w:rPr>
            </w:pPr>
            <w:r w:rsidRPr="00B05253">
              <w:rPr>
                <w:rFonts w:ascii="Trebuchet MS" w:hAnsi="Trebuchet MS"/>
                <w:spacing w:val="2"/>
              </w:rPr>
              <w:t>Yes (if urgent)</w:t>
            </w:r>
          </w:p>
        </w:tc>
        <w:tc>
          <w:tcPr>
            <w:tcW w:w="1560" w:type="dxa"/>
            <w:tcBorders>
              <w:top w:val="single" w:sz="4" w:space="0" w:color="auto"/>
              <w:left w:val="single" w:sz="4" w:space="0" w:color="auto"/>
              <w:bottom w:val="single" w:sz="18" w:space="0" w:color="auto"/>
              <w:right w:val="single" w:sz="4" w:space="0" w:color="auto"/>
            </w:tcBorders>
            <w:vAlign w:val="bottom"/>
          </w:tcPr>
          <w:p w14:paraId="52957A8B"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No</w:t>
            </w:r>
          </w:p>
        </w:tc>
        <w:tc>
          <w:tcPr>
            <w:tcW w:w="1689" w:type="dxa"/>
            <w:tcBorders>
              <w:top w:val="single" w:sz="4" w:space="0" w:color="auto"/>
              <w:left w:val="single" w:sz="4" w:space="0" w:color="auto"/>
              <w:bottom w:val="single" w:sz="18" w:space="0" w:color="auto"/>
              <w:right w:val="single" w:sz="4" w:space="0" w:color="auto"/>
            </w:tcBorders>
            <w:vAlign w:val="bottom"/>
          </w:tcPr>
          <w:p w14:paraId="4B8B0CD9" w14:textId="77777777" w:rsidR="00F64E45" w:rsidRPr="00B05253" w:rsidRDefault="00F64E45" w:rsidP="00776F97">
            <w:pPr>
              <w:widowControl w:val="0"/>
              <w:autoSpaceDE w:val="0"/>
              <w:autoSpaceDN w:val="0"/>
              <w:ind w:left="579"/>
              <w:jc w:val="center"/>
              <w:rPr>
                <w:rFonts w:ascii="Trebuchet MS" w:hAnsi="Trebuchet MS"/>
                <w:spacing w:val="2"/>
              </w:rPr>
            </w:pPr>
            <w:r w:rsidRPr="00B05253">
              <w:rPr>
                <w:rFonts w:ascii="Trebuchet MS" w:hAnsi="Trebuchet MS"/>
                <w:spacing w:val="2"/>
              </w:rPr>
              <w:t>No</w:t>
            </w:r>
          </w:p>
        </w:tc>
        <w:tc>
          <w:tcPr>
            <w:tcW w:w="1493" w:type="dxa"/>
            <w:tcBorders>
              <w:top w:val="single" w:sz="4" w:space="0" w:color="auto"/>
              <w:left w:val="single" w:sz="4" w:space="0" w:color="auto"/>
              <w:bottom w:val="single" w:sz="18" w:space="0" w:color="auto"/>
              <w:right w:val="single" w:sz="4" w:space="0" w:color="auto"/>
            </w:tcBorders>
            <w:vAlign w:val="bottom"/>
          </w:tcPr>
          <w:p w14:paraId="3078BF51"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No</w:t>
            </w:r>
          </w:p>
        </w:tc>
        <w:tc>
          <w:tcPr>
            <w:tcW w:w="1770" w:type="dxa"/>
            <w:tcBorders>
              <w:top w:val="single" w:sz="4" w:space="0" w:color="auto"/>
              <w:left w:val="single" w:sz="4" w:space="0" w:color="auto"/>
              <w:bottom w:val="single" w:sz="18" w:space="0" w:color="auto"/>
            </w:tcBorders>
            <w:vAlign w:val="bottom"/>
          </w:tcPr>
          <w:p w14:paraId="23506224" w14:textId="77777777" w:rsidR="00F64E45" w:rsidRPr="00B05253" w:rsidRDefault="00F64E45" w:rsidP="00776F97">
            <w:pPr>
              <w:widowControl w:val="0"/>
              <w:autoSpaceDE w:val="0"/>
              <w:autoSpaceDN w:val="0"/>
              <w:ind w:right="604"/>
              <w:jc w:val="center"/>
              <w:rPr>
                <w:rFonts w:ascii="Trebuchet MS" w:hAnsi="Trebuchet MS"/>
                <w:spacing w:val="2"/>
              </w:rPr>
            </w:pPr>
            <w:r w:rsidRPr="00B05253">
              <w:rPr>
                <w:rFonts w:ascii="Trebuchet MS" w:hAnsi="Trebuchet MS"/>
                <w:spacing w:val="2"/>
              </w:rPr>
              <w:t>None</w:t>
            </w:r>
          </w:p>
        </w:tc>
      </w:tr>
    </w:tbl>
    <w:p w14:paraId="529EAD88" w14:textId="77777777" w:rsidR="00F64E45" w:rsidRPr="00B05253" w:rsidRDefault="00F64E45" w:rsidP="00776F97">
      <w:pPr>
        <w:widowControl w:val="0"/>
        <w:autoSpaceDE w:val="0"/>
        <w:autoSpaceDN w:val="0"/>
        <w:spacing w:after="196" w:line="20" w:lineRule="exact"/>
        <w:jc w:val="center"/>
        <w:rPr>
          <w:rFonts w:ascii="Trebuchet MS" w:hAnsi="Trebuchet MS"/>
        </w:rPr>
      </w:pPr>
    </w:p>
    <w:p w14:paraId="2C741200" w14:textId="77777777" w:rsidR="00F64E45" w:rsidRPr="00B05253" w:rsidRDefault="00F64E45" w:rsidP="00776F97">
      <w:pPr>
        <w:widowControl w:val="0"/>
        <w:autoSpaceDE w:val="0"/>
        <w:autoSpaceDN w:val="0"/>
        <w:spacing w:before="36" w:after="36" w:line="360" w:lineRule="auto"/>
        <w:jc w:val="center"/>
        <w:rPr>
          <w:rFonts w:ascii="Trebuchet MS" w:hAnsi="Trebuchet MS"/>
        </w:rPr>
      </w:pPr>
      <w:r w:rsidRPr="00B05253">
        <w:rPr>
          <w:rFonts w:ascii="Trebuchet MS" w:hAnsi="Trebuchet MS"/>
          <w:b/>
          <w:bCs/>
          <w:sz w:val="22"/>
          <w:szCs w:val="22"/>
        </w:rPr>
        <w:t xml:space="preserve">Motions That Bring a Question Again Before the Assembly - </w:t>
      </w:r>
      <w:r w:rsidRPr="00B05253">
        <w:rPr>
          <w:rFonts w:ascii="Trebuchet MS" w:hAnsi="Trebuchet MS"/>
        </w:rPr>
        <w:t>no order of precedence. Introduce only when nothing else pending.</w:t>
      </w:r>
    </w:p>
    <w:tbl>
      <w:tblPr>
        <w:tblW w:w="0" w:type="auto"/>
        <w:tblInd w:w="19" w:type="dxa"/>
        <w:tblLayout w:type="fixed"/>
        <w:tblCellMar>
          <w:left w:w="0" w:type="dxa"/>
          <w:right w:w="0" w:type="dxa"/>
        </w:tblCellMar>
        <w:tblLook w:val="0000" w:firstRow="0" w:lastRow="0" w:firstColumn="0" w:lastColumn="0" w:noHBand="0" w:noVBand="0"/>
      </w:tblPr>
      <w:tblGrid>
        <w:gridCol w:w="3096"/>
        <w:gridCol w:w="2467"/>
        <w:gridCol w:w="2136"/>
        <w:gridCol w:w="1527"/>
        <w:gridCol w:w="1689"/>
        <w:gridCol w:w="1527"/>
        <w:gridCol w:w="1798"/>
      </w:tblGrid>
      <w:tr w:rsidR="00F64E45" w:rsidRPr="00B05253" w14:paraId="08EAA47E" w14:textId="77777777" w:rsidTr="00C516E8">
        <w:trPr>
          <w:trHeight w:hRule="exact" w:val="667"/>
        </w:trPr>
        <w:tc>
          <w:tcPr>
            <w:tcW w:w="3096" w:type="dxa"/>
            <w:tcBorders>
              <w:top w:val="single" w:sz="14" w:space="0" w:color="auto"/>
              <w:left w:val="single" w:sz="14" w:space="0" w:color="auto"/>
              <w:bottom w:val="single" w:sz="4" w:space="0" w:color="auto"/>
              <w:right w:val="single" w:sz="4" w:space="0" w:color="auto"/>
            </w:tcBorders>
            <w:vAlign w:val="bottom"/>
          </w:tcPr>
          <w:p w14:paraId="7BE34A6F" w14:textId="77777777" w:rsidR="00F64E45" w:rsidRPr="00B05253" w:rsidRDefault="0086755D" w:rsidP="00776F97">
            <w:pPr>
              <w:widowControl w:val="0"/>
              <w:tabs>
                <w:tab w:val="left" w:pos="828"/>
              </w:tabs>
              <w:autoSpaceDE w:val="0"/>
              <w:autoSpaceDN w:val="0"/>
              <w:spacing w:before="36" w:line="280" w:lineRule="auto"/>
              <w:ind w:left="129"/>
              <w:jc w:val="center"/>
              <w:rPr>
                <w:rFonts w:ascii="Trebuchet MS" w:hAnsi="Trebuchet MS"/>
                <w:spacing w:val="2"/>
              </w:rPr>
            </w:pPr>
            <w:r>
              <w:rPr>
                <w:rFonts w:ascii="Trebuchet MS" w:hAnsi="Trebuchet MS"/>
                <w:spacing w:val="2"/>
              </w:rPr>
              <w:t xml:space="preserve">§34   </w:t>
            </w:r>
            <w:r w:rsidR="00F64E45" w:rsidRPr="00B05253">
              <w:rPr>
                <w:rFonts w:ascii="Trebuchet MS" w:hAnsi="Trebuchet MS"/>
                <w:spacing w:val="2"/>
              </w:rPr>
              <w:t>Take matter from</w:t>
            </w:r>
          </w:p>
          <w:p w14:paraId="59AB8C9E" w14:textId="77777777" w:rsidR="00F64E45" w:rsidRPr="00B05253" w:rsidRDefault="00F64E45" w:rsidP="00776F97">
            <w:pPr>
              <w:widowControl w:val="0"/>
              <w:autoSpaceDE w:val="0"/>
              <w:autoSpaceDN w:val="0"/>
              <w:ind w:left="759"/>
              <w:jc w:val="center"/>
              <w:rPr>
                <w:rFonts w:ascii="Trebuchet MS" w:hAnsi="Trebuchet MS"/>
                <w:spacing w:val="2"/>
              </w:rPr>
            </w:pPr>
            <w:r w:rsidRPr="00B05253">
              <w:rPr>
                <w:rFonts w:ascii="Trebuchet MS" w:hAnsi="Trebuchet MS"/>
                <w:spacing w:val="2"/>
              </w:rPr>
              <w:t>table</w:t>
            </w:r>
          </w:p>
        </w:tc>
        <w:tc>
          <w:tcPr>
            <w:tcW w:w="2467" w:type="dxa"/>
            <w:tcBorders>
              <w:top w:val="single" w:sz="14" w:space="0" w:color="auto"/>
              <w:left w:val="single" w:sz="4" w:space="0" w:color="auto"/>
              <w:bottom w:val="single" w:sz="4" w:space="0" w:color="auto"/>
              <w:right w:val="single" w:sz="4" w:space="0" w:color="auto"/>
            </w:tcBorders>
            <w:vAlign w:val="bottom"/>
          </w:tcPr>
          <w:p w14:paraId="253E72D3" w14:textId="77777777" w:rsidR="00F64E45" w:rsidRPr="00B05253" w:rsidRDefault="00F64E45" w:rsidP="00776F97">
            <w:pPr>
              <w:widowControl w:val="0"/>
              <w:autoSpaceDE w:val="0"/>
              <w:autoSpaceDN w:val="0"/>
              <w:spacing w:before="36" w:line="271" w:lineRule="auto"/>
              <w:ind w:left="57"/>
              <w:jc w:val="center"/>
              <w:rPr>
                <w:rFonts w:ascii="Trebuchet MS" w:hAnsi="Trebuchet MS"/>
                <w:b/>
                <w:bCs/>
                <w:spacing w:val="12"/>
                <w:sz w:val="22"/>
                <w:szCs w:val="22"/>
              </w:rPr>
            </w:pPr>
            <w:r w:rsidRPr="00B05253">
              <w:rPr>
                <w:rFonts w:ascii="Trebuchet MS" w:hAnsi="Trebuchet MS"/>
                <w:spacing w:val="2"/>
              </w:rPr>
              <w:t xml:space="preserve">I move to </w:t>
            </w:r>
            <w:r w:rsidRPr="00B05253">
              <w:rPr>
                <w:rFonts w:ascii="Trebuchet MS" w:hAnsi="Trebuchet MS"/>
                <w:b/>
                <w:bCs/>
                <w:spacing w:val="12"/>
                <w:sz w:val="22"/>
                <w:szCs w:val="22"/>
              </w:rPr>
              <w:t>take from</w:t>
            </w:r>
          </w:p>
          <w:p w14:paraId="67C7D1EE" w14:textId="77777777" w:rsidR="00F64E45" w:rsidRPr="00B05253" w:rsidRDefault="00F64E45" w:rsidP="00776F97">
            <w:pPr>
              <w:widowControl w:val="0"/>
              <w:autoSpaceDE w:val="0"/>
              <w:autoSpaceDN w:val="0"/>
              <w:spacing w:line="280" w:lineRule="auto"/>
              <w:ind w:left="57"/>
              <w:jc w:val="center"/>
              <w:rPr>
                <w:rFonts w:ascii="Trebuchet MS" w:hAnsi="Trebuchet MS"/>
                <w:b/>
                <w:bCs/>
                <w:spacing w:val="12"/>
                <w:sz w:val="22"/>
                <w:szCs w:val="22"/>
              </w:rPr>
            </w:pPr>
            <w:r w:rsidRPr="00B05253">
              <w:rPr>
                <w:rFonts w:ascii="Trebuchet MS" w:hAnsi="Trebuchet MS"/>
                <w:b/>
                <w:bCs/>
                <w:spacing w:val="12"/>
                <w:sz w:val="22"/>
                <w:szCs w:val="22"/>
              </w:rPr>
              <w:t>the table ..</w:t>
            </w:r>
          </w:p>
        </w:tc>
        <w:tc>
          <w:tcPr>
            <w:tcW w:w="2136" w:type="dxa"/>
            <w:tcBorders>
              <w:top w:val="single" w:sz="14" w:space="0" w:color="auto"/>
              <w:left w:val="single" w:sz="4" w:space="0" w:color="auto"/>
              <w:bottom w:val="single" w:sz="4" w:space="0" w:color="auto"/>
              <w:right w:val="single" w:sz="4" w:space="0" w:color="auto"/>
            </w:tcBorders>
            <w:vAlign w:val="bottom"/>
          </w:tcPr>
          <w:p w14:paraId="77CD8A06" w14:textId="77777777" w:rsidR="00F64E45" w:rsidRPr="00B05253" w:rsidRDefault="00F64E45" w:rsidP="00776F97">
            <w:pPr>
              <w:widowControl w:val="0"/>
              <w:autoSpaceDE w:val="0"/>
              <w:autoSpaceDN w:val="0"/>
              <w:ind w:right="867"/>
              <w:jc w:val="center"/>
              <w:rPr>
                <w:rFonts w:ascii="Trebuchet MS" w:hAnsi="Trebuchet MS"/>
                <w:spacing w:val="2"/>
              </w:rPr>
            </w:pPr>
            <w:r w:rsidRPr="00B05253">
              <w:rPr>
                <w:rFonts w:ascii="Trebuchet MS" w:hAnsi="Trebuchet MS"/>
                <w:spacing w:val="2"/>
              </w:rPr>
              <w:t>No</w:t>
            </w:r>
          </w:p>
        </w:tc>
        <w:tc>
          <w:tcPr>
            <w:tcW w:w="1527" w:type="dxa"/>
            <w:tcBorders>
              <w:top w:val="single" w:sz="14" w:space="0" w:color="auto"/>
              <w:left w:val="single" w:sz="4" w:space="0" w:color="auto"/>
              <w:bottom w:val="single" w:sz="4" w:space="0" w:color="auto"/>
              <w:right w:val="single" w:sz="4" w:space="0" w:color="auto"/>
            </w:tcBorders>
            <w:vAlign w:val="bottom"/>
          </w:tcPr>
          <w:p w14:paraId="2334FDF8" w14:textId="77777777" w:rsidR="00F64E45" w:rsidRPr="00B05253" w:rsidRDefault="00F64E45" w:rsidP="00776F97">
            <w:pPr>
              <w:widowControl w:val="0"/>
              <w:autoSpaceDE w:val="0"/>
              <w:autoSpaceDN w:val="0"/>
              <w:ind w:right="522"/>
              <w:jc w:val="center"/>
              <w:rPr>
                <w:rFonts w:ascii="Trebuchet MS" w:hAnsi="Trebuchet MS"/>
                <w:spacing w:val="2"/>
              </w:rPr>
            </w:pPr>
            <w:r w:rsidRPr="00B05253">
              <w:rPr>
                <w:rFonts w:ascii="Trebuchet MS" w:hAnsi="Trebuchet MS"/>
                <w:spacing w:val="2"/>
              </w:rPr>
              <w:t>Yes</w:t>
            </w:r>
          </w:p>
        </w:tc>
        <w:tc>
          <w:tcPr>
            <w:tcW w:w="1689" w:type="dxa"/>
            <w:tcBorders>
              <w:top w:val="single" w:sz="14" w:space="0" w:color="auto"/>
              <w:left w:val="single" w:sz="4" w:space="0" w:color="auto"/>
              <w:bottom w:val="single" w:sz="4" w:space="0" w:color="auto"/>
              <w:right w:val="single" w:sz="4" w:space="0" w:color="auto"/>
            </w:tcBorders>
            <w:vAlign w:val="bottom"/>
          </w:tcPr>
          <w:p w14:paraId="42FFDB40" w14:textId="77777777" w:rsidR="00F64E45" w:rsidRPr="00B05253" w:rsidRDefault="00F64E45" w:rsidP="00776F97">
            <w:pPr>
              <w:widowControl w:val="0"/>
              <w:autoSpaceDE w:val="0"/>
              <w:autoSpaceDN w:val="0"/>
              <w:jc w:val="center"/>
              <w:rPr>
                <w:rFonts w:ascii="Trebuchet MS" w:hAnsi="Trebuchet MS"/>
                <w:spacing w:val="2"/>
              </w:rPr>
            </w:pPr>
            <w:r w:rsidRPr="00B05253">
              <w:rPr>
                <w:rFonts w:ascii="Trebuchet MS" w:hAnsi="Trebuchet MS"/>
                <w:spacing w:val="2"/>
              </w:rPr>
              <w:t>No</w:t>
            </w:r>
          </w:p>
        </w:tc>
        <w:tc>
          <w:tcPr>
            <w:tcW w:w="1527" w:type="dxa"/>
            <w:tcBorders>
              <w:top w:val="single" w:sz="14" w:space="0" w:color="auto"/>
              <w:left w:val="single" w:sz="4" w:space="0" w:color="auto"/>
              <w:bottom w:val="single" w:sz="4" w:space="0" w:color="auto"/>
              <w:right w:val="single" w:sz="4" w:space="0" w:color="auto"/>
            </w:tcBorders>
            <w:vAlign w:val="bottom"/>
          </w:tcPr>
          <w:p w14:paraId="6C8AFD04" w14:textId="77777777" w:rsidR="00F64E45" w:rsidRPr="00B05253" w:rsidRDefault="00F64E45" w:rsidP="00776F97">
            <w:pPr>
              <w:widowControl w:val="0"/>
              <w:autoSpaceDE w:val="0"/>
              <w:autoSpaceDN w:val="0"/>
              <w:ind w:right="527"/>
              <w:jc w:val="center"/>
              <w:rPr>
                <w:rFonts w:ascii="Trebuchet MS" w:hAnsi="Trebuchet MS"/>
                <w:spacing w:val="2"/>
              </w:rPr>
            </w:pPr>
            <w:r w:rsidRPr="00B05253">
              <w:rPr>
                <w:rFonts w:ascii="Trebuchet MS" w:hAnsi="Trebuchet MS"/>
                <w:spacing w:val="2"/>
              </w:rPr>
              <w:t>No</w:t>
            </w:r>
          </w:p>
        </w:tc>
        <w:tc>
          <w:tcPr>
            <w:tcW w:w="1798" w:type="dxa"/>
            <w:tcBorders>
              <w:top w:val="single" w:sz="14" w:space="0" w:color="auto"/>
              <w:left w:val="single" w:sz="4" w:space="0" w:color="auto"/>
              <w:bottom w:val="single" w:sz="4" w:space="0" w:color="auto"/>
              <w:right w:val="single" w:sz="14" w:space="0" w:color="auto"/>
            </w:tcBorders>
            <w:vAlign w:val="bottom"/>
          </w:tcPr>
          <w:p w14:paraId="2B196955" w14:textId="77777777" w:rsidR="00F64E45" w:rsidRPr="00B05253" w:rsidRDefault="00F64E45" w:rsidP="00776F97">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26FDEC89" w14:textId="77777777" w:rsidTr="00C516E8">
        <w:trPr>
          <w:trHeight w:hRule="exact" w:val="898"/>
        </w:trPr>
        <w:tc>
          <w:tcPr>
            <w:tcW w:w="3096" w:type="dxa"/>
            <w:tcBorders>
              <w:top w:val="single" w:sz="4" w:space="0" w:color="auto"/>
              <w:left w:val="single" w:sz="14" w:space="0" w:color="auto"/>
              <w:bottom w:val="single" w:sz="4" w:space="0" w:color="auto"/>
              <w:right w:val="single" w:sz="4" w:space="0" w:color="auto"/>
            </w:tcBorders>
            <w:vAlign w:val="bottom"/>
          </w:tcPr>
          <w:p w14:paraId="2CB53B9C" w14:textId="77777777" w:rsidR="00F64E45" w:rsidRPr="00B05253" w:rsidRDefault="00F64E45" w:rsidP="00776F97">
            <w:pPr>
              <w:widowControl w:val="0"/>
              <w:tabs>
                <w:tab w:val="left" w:pos="828"/>
              </w:tabs>
              <w:autoSpaceDE w:val="0"/>
              <w:autoSpaceDN w:val="0"/>
              <w:spacing w:before="252" w:line="280" w:lineRule="auto"/>
              <w:ind w:left="129"/>
              <w:jc w:val="center"/>
              <w:rPr>
                <w:rFonts w:ascii="Trebuchet MS" w:hAnsi="Trebuchet MS"/>
                <w:spacing w:val="2"/>
              </w:rPr>
            </w:pPr>
            <w:r w:rsidRPr="00B05253">
              <w:rPr>
                <w:rFonts w:ascii="Trebuchet MS" w:hAnsi="Trebuchet MS"/>
                <w:spacing w:val="2"/>
              </w:rPr>
              <w:t>§35</w:t>
            </w:r>
            <w:r w:rsidRPr="00B05253">
              <w:rPr>
                <w:rFonts w:ascii="Trebuchet MS" w:hAnsi="Trebuchet MS"/>
                <w:spacing w:val="2"/>
              </w:rPr>
              <w:tab/>
            </w:r>
            <w:r w:rsidRPr="00B05253">
              <w:rPr>
                <w:rFonts w:ascii="Trebuchet MS" w:hAnsi="Trebuchet MS"/>
                <w:spacing w:val="2"/>
              </w:rPr>
              <w:t>Cancel or change</w:t>
            </w:r>
          </w:p>
          <w:p w14:paraId="3FBC8E3D" w14:textId="77777777" w:rsidR="00F64E45" w:rsidRPr="00B05253" w:rsidRDefault="00F64E45" w:rsidP="00776F97">
            <w:pPr>
              <w:widowControl w:val="0"/>
              <w:autoSpaceDE w:val="0"/>
              <w:autoSpaceDN w:val="0"/>
              <w:spacing w:line="264" w:lineRule="auto"/>
              <w:ind w:left="759"/>
              <w:jc w:val="center"/>
              <w:rPr>
                <w:rFonts w:ascii="Trebuchet MS" w:hAnsi="Trebuchet MS"/>
                <w:spacing w:val="2"/>
              </w:rPr>
            </w:pPr>
            <w:r w:rsidRPr="00B05253">
              <w:rPr>
                <w:rFonts w:ascii="Trebuchet MS" w:hAnsi="Trebuchet MS"/>
                <w:spacing w:val="2"/>
              </w:rPr>
              <w:t>previous action</w:t>
            </w:r>
          </w:p>
        </w:tc>
        <w:tc>
          <w:tcPr>
            <w:tcW w:w="2467" w:type="dxa"/>
            <w:tcBorders>
              <w:top w:val="single" w:sz="4" w:space="0" w:color="auto"/>
              <w:left w:val="single" w:sz="4" w:space="0" w:color="auto"/>
              <w:bottom w:val="single" w:sz="4" w:space="0" w:color="auto"/>
              <w:right w:val="single" w:sz="4" w:space="0" w:color="auto"/>
            </w:tcBorders>
            <w:vAlign w:val="center"/>
          </w:tcPr>
          <w:p w14:paraId="3FA98756" w14:textId="77777777" w:rsidR="00F64E45" w:rsidRPr="00B05253" w:rsidRDefault="00F64E45" w:rsidP="00776F97">
            <w:pPr>
              <w:widowControl w:val="0"/>
              <w:autoSpaceDE w:val="0"/>
              <w:autoSpaceDN w:val="0"/>
              <w:ind w:left="57"/>
              <w:jc w:val="center"/>
              <w:rPr>
                <w:rFonts w:ascii="Trebuchet MS" w:hAnsi="Trebuchet MS"/>
                <w:b/>
                <w:bCs/>
                <w:spacing w:val="12"/>
                <w:sz w:val="22"/>
                <w:szCs w:val="22"/>
              </w:rPr>
            </w:pPr>
            <w:r w:rsidRPr="00B05253">
              <w:rPr>
                <w:rFonts w:ascii="Trebuchet MS" w:hAnsi="Trebuchet MS"/>
                <w:spacing w:val="2"/>
              </w:rPr>
              <w:t xml:space="preserve">I move to </w:t>
            </w:r>
            <w:r w:rsidRPr="00B05253">
              <w:rPr>
                <w:rFonts w:ascii="Trebuchet MS" w:hAnsi="Trebuchet MS"/>
                <w:b/>
                <w:bCs/>
                <w:spacing w:val="12"/>
                <w:sz w:val="22"/>
                <w:szCs w:val="22"/>
              </w:rPr>
              <w:t>rescind/</w:t>
            </w:r>
          </w:p>
          <w:p w14:paraId="65B9CB87" w14:textId="77777777" w:rsidR="00F64E45" w:rsidRPr="00B05253" w:rsidRDefault="00F64E45" w:rsidP="00776F97">
            <w:pPr>
              <w:widowControl w:val="0"/>
              <w:autoSpaceDE w:val="0"/>
              <w:autoSpaceDN w:val="0"/>
              <w:spacing w:line="297" w:lineRule="auto"/>
              <w:ind w:left="57"/>
              <w:jc w:val="center"/>
              <w:rPr>
                <w:rFonts w:ascii="Trebuchet MS" w:hAnsi="Trebuchet MS"/>
                <w:b/>
                <w:bCs/>
                <w:spacing w:val="12"/>
                <w:sz w:val="22"/>
                <w:szCs w:val="22"/>
              </w:rPr>
            </w:pPr>
            <w:r w:rsidRPr="00B05253">
              <w:rPr>
                <w:rFonts w:ascii="Trebuchet MS" w:hAnsi="Trebuchet MS"/>
                <w:b/>
                <w:bCs/>
                <w:spacing w:val="12"/>
                <w:sz w:val="22"/>
                <w:szCs w:val="22"/>
              </w:rPr>
              <w:t>amend something</w:t>
            </w:r>
          </w:p>
          <w:p w14:paraId="23C1D95B" w14:textId="77777777" w:rsidR="00F64E45" w:rsidRPr="00B05253" w:rsidRDefault="00F64E45" w:rsidP="00776F97">
            <w:pPr>
              <w:widowControl w:val="0"/>
              <w:autoSpaceDE w:val="0"/>
              <w:autoSpaceDN w:val="0"/>
              <w:spacing w:line="271" w:lineRule="auto"/>
              <w:ind w:left="57"/>
              <w:jc w:val="center"/>
              <w:rPr>
                <w:rFonts w:ascii="Trebuchet MS" w:hAnsi="Trebuchet MS"/>
                <w:b/>
                <w:bCs/>
                <w:spacing w:val="12"/>
                <w:sz w:val="22"/>
                <w:szCs w:val="22"/>
              </w:rPr>
            </w:pPr>
            <w:r w:rsidRPr="00B05253">
              <w:rPr>
                <w:rFonts w:ascii="Trebuchet MS" w:hAnsi="Trebuchet MS"/>
                <w:b/>
                <w:bCs/>
                <w:spacing w:val="12"/>
                <w:sz w:val="22"/>
                <w:szCs w:val="22"/>
              </w:rPr>
              <w:t>previously adopted...</w:t>
            </w:r>
          </w:p>
        </w:tc>
        <w:tc>
          <w:tcPr>
            <w:tcW w:w="2136" w:type="dxa"/>
            <w:tcBorders>
              <w:top w:val="single" w:sz="4" w:space="0" w:color="auto"/>
              <w:left w:val="single" w:sz="4" w:space="0" w:color="auto"/>
              <w:bottom w:val="single" w:sz="4" w:space="0" w:color="auto"/>
              <w:right w:val="single" w:sz="4" w:space="0" w:color="auto"/>
            </w:tcBorders>
            <w:vAlign w:val="center"/>
          </w:tcPr>
          <w:p w14:paraId="5EBC2D55" w14:textId="77777777" w:rsidR="00F64E45" w:rsidRPr="00B05253" w:rsidRDefault="00F64E45" w:rsidP="00776F97">
            <w:pPr>
              <w:widowControl w:val="0"/>
              <w:autoSpaceDE w:val="0"/>
              <w:autoSpaceDN w:val="0"/>
              <w:ind w:right="867"/>
              <w:jc w:val="center"/>
              <w:rPr>
                <w:rFonts w:ascii="Trebuchet MS" w:hAnsi="Trebuchet MS"/>
                <w:spacing w:val="2"/>
              </w:rPr>
            </w:pPr>
            <w:r w:rsidRPr="00B05253">
              <w:rPr>
                <w:rFonts w:ascii="Trebuchet MS" w:hAnsi="Trebuchet MS"/>
                <w:spacing w:val="2"/>
              </w:rPr>
              <w:t>No</w:t>
            </w:r>
          </w:p>
        </w:tc>
        <w:tc>
          <w:tcPr>
            <w:tcW w:w="1527" w:type="dxa"/>
            <w:tcBorders>
              <w:top w:val="single" w:sz="4" w:space="0" w:color="auto"/>
              <w:left w:val="single" w:sz="4" w:space="0" w:color="auto"/>
              <w:bottom w:val="single" w:sz="4" w:space="0" w:color="auto"/>
              <w:right w:val="single" w:sz="4" w:space="0" w:color="auto"/>
            </w:tcBorders>
            <w:vAlign w:val="center"/>
          </w:tcPr>
          <w:p w14:paraId="7423F556" w14:textId="77777777" w:rsidR="00F64E45" w:rsidRPr="00B05253" w:rsidRDefault="00F64E45" w:rsidP="00776F97">
            <w:pPr>
              <w:widowControl w:val="0"/>
              <w:autoSpaceDE w:val="0"/>
              <w:autoSpaceDN w:val="0"/>
              <w:ind w:right="522"/>
              <w:jc w:val="center"/>
              <w:rPr>
                <w:rFonts w:ascii="Trebuchet MS" w:hAnsi="Trebuchet MS"/>
                <w:spacing w:val="2"/>
              </w:rPr>
            </w:pPr>
            <w:r w:rsidRPr="00B05253">
              <w:rPr>
                <w:rFonts w:ascii="Trebuchet MS" w:hAnsi="Trebuchet MS"/>
                <w:spacing w:val="2"/>
              </w:rPr>
              <w:t>Yes</w:t>
            </w:r>
          </w:p>
        </w:tc>
        <w:tc>
          <w:tcPr>
            <w:tcW w:w="1689" w:type="dxa"/>
            <w:tcBorders>
              <w:top w:val="single" w:sz="4" w:space="0" w:color="auto"/>
              <w:left w:val="single" w:sz="4" w:space="0" w:color="auto"/>
              <w:bottom w:val="single" w:sz="4" w:space="0" w:color="auto"/>
              <w:right w:val="single" w:sz="4" w:space="0" w:color="auto"/>
            </w:tcBorders>
            <w:vAlign w:val="center"/>
          </w:tcPr>
          <w:p w14:paraId="2287CDD1" w14:textId="77777777" w:rsidR="00F64E45" w:rsidRPr="00B05253" w:rsidRDefault="00F64E45" w:rsidP="00776F97">
            <w:pPr>
              <w:widowControl w:val="0"/>
              <w:autoSpaceDE w:val="0"/>
              <w:autoSpaceDN w:val="0"/>
              <w:jc w:val="center"/>
              <w:rPr>
                <w:rFonts w:ascii="Trebuchet MS" w:hAnsi="Trebuchet MS"/>
                <w:spacing w:val="2"/>
              </w:rPr>
            </w:pPr>
            <w:r w:rsidRPr="00B05253">
              <w:rPr>
                <w:rFonts w:ascii="Trebuchet MS" w:hAnsi="Trebuchet MS"/>
                <w:spacing w:val="2"/>
              </w:rPr>
              <w:t>Yes</w:t>
            </w:r>
          </w:p>
        </w:tc>
        <w:tc>
          <w:tcPr>
            <w:tcW w:w="1527" w:type="dxa"/>
            <w:tcBorders>
              <w:top w:val="single" w:sz="4" w:space="0" w:color="auto"/>
              <w:left w:val="single" w:sz="4" w:space="0" w:color="auto"/>
              <w:bottom w:val="single" w:sz="4" w:space="0" w:color="auto"/>
              <w:right w:val="single" w:sz="4" w:space="0" w:color="auto"/>
            </w:tcBorders>
            <w:vAlign w:val="center"/>
          </w:tcPr>
          <w:p w14:paraId="4EEFA237" w14:textId="77777777" w:rsidR="00F64E45" w:rsidRPr="00B05253" w:rsidRDefault="00F64E45" w:rsidP="00776F97">
            <w:pPr>
              <w:widowControl w:val="0"/>
              <w:autoSpaceDE w:val="0"/>
              <w:autoSpaceDN w:val="0"/>
              <w:ind w:right="527"/>
              <w:jc w:val="center"/>
              <w:rPr>
                <w:rFonts w:ascii="Trebuchet MS" w:hAnsi="Trebuchet MS"/>
                <w:spacing w:val="2"/>
              </w:rPr>
            </w:pPr>
            <w:r w:rsidRPr="00B05253">
              <w:rPr>
                <w:rFonts w:ascii="Trebuchet MS" w:hAnsi="Trebuchet MS"/>
                <w:spacing w:val="2"/>
              </w:rPr>
              <w:t>Yes</w:t>
            </w:r>
          </w:p>
        </w:tc>
        <w:tc>
          <w:tcPr>
            <w:tcW w:w="1798" w:type="dxa"/>
            <w:tcBorders>
              <w:top w:val="single" w:sz="4" w:space="0" w:color="auto"/>
              <w:left w:val="single" w:sz="4" w:space="0" w:color="auto"/>
              <w:bottom w:val="single" w:sz="4" w:space="0" w:color="auto"/>
              <w:right w:val="single" w:sz="14" w:space="0" w:color="auto"/>
            </w:tcBorders>
            <w:vAlign w:val="bottom"/>
          </w:tcPr>
          <w:p w14:paraId="5A2F0945" w14:textId="77777777" w:rsidR="00F64E45" w:rsidRPr="00B05253" w:rsidRDefault="00F64E45" w:rsidP="00776F97">
            <w:pPr>
              <w:widowControl w:val="0"/>
              <w:autoSpaceDE w:val="0"/>
              <w:autoSpaceDN w:val="0"/>
              <w:spacing w:before="288" w:line="264" w:lineRule="auto"/>
              <w:jc w:val="center"/>
              <w:rPr>
                <w:rFonts w:ascii="Trebuchet MS" w:hAnsi="Trebuchet MS"/>
                <w:spacing w:val="2"/>
              </w:rPr>
            </w:pPr>
            <w:r w:rsidRPr="00B05253">
              <w:rPr>
                <w:rFonts w:ascii="Trebuchet MS" w:hAnsi="Trebuchet MS"/>
                <w:spacing w:val="2"/>
              </w:rPr>
              <w:t>2/3 or</w:t>
            </w:r>
          </w:p>
          <w:p w14:paraId="59838E7B" w14:textId="77777777" w:rsidR="00F64E45" w:rsidRPr="00B05253" w:rsidRDefault="00F64E45" w:rsidP="00776F97">
            <w:pPr>
              <w:widowControl w:val="0"/>
              <w:autoSpaceDE w:val="0"/>
              <w:autoSpaceDN w:val="0"/>
              <w:jc w:val="center"/>
              <w:rPr>
                <w:rFonts w:ascii="Trebuchet MS" w:hAnsi="Trebuchet MS"/>
                <w:spacing w:val="2"/>
              </w:rPr>
            </w:pPr>
            <w:r w:rsidRPr="00B05253">
              <w:rPr>
                <w:rFonts w:ascii="Trebuchet MS" w:hAnsi="Trebuchet MS"/>
                <w:spacing w:val="2"/>
              </w:rPr>
              <w:t>maj. w/ notice</w:t>
            </w:r>
          </w:p>
        </w:tc>
      </w:tr>
      <w:tr w:rsidR="00F64E45" w:rsidRPr="00B05253" w14:paraId="7003E928" w14:textId="77777777" w:rsidTr="00626FA7">
        <w:trPr>
          <w:trHeight w:hRule="exact" w:val="653"/>
        </w:trPr>
        <w:tc>
          <w:tcPr>
            <w:tcW w:w="3096" w:type="dxa"/>
            <w:tcBorders>
              <w:top w:val="single" w:sz="4" w:space="0" w:color="auto"/>
              <w:left w:val="single" w:sz="14" w:space="0" w:color="auto"/>
              <w:bottom w:val="single" w:sz="4" w:space="0" w:color="auto"/>
              <w:right w:val="single" w:sz="4" w:space="0" w:color="auto"/>
            </w:tcBorders>
            <w:vAlign w:val="bottom"/>
          </w:tcPr>
          <w:p w14:paraId="7668142A" w14:textId="77777777" w:rsidR="00F64E45" w:rsidRPr="00B05253" w:rsidRDefault="00F64E45" w:rsidP="00776F97">
            <w:pPr>
              <w:widowControl w:val="0"/>
              <w:tabs>
                <w:tab w:val="left" w:pos="810"/>
              </w:tabs>
              <w:autoSpaceDE w:val="0"/>
              <w:autoSpaceDN w:val="0"/>
              <w:ind w:left="129"/>
              <w:jc w:val="center"/>
              <w:rPr>
                <w:rFonts w:ascii="Trebuchet MS" w:hAnsi="Trebuchet MS"/>
                <w:spacing w:val="2"/>
              </w:rPr>
            </w:pPr>
            <w:r w:rsidRPr="00B05253">
              <w:rPr>
                <w:rFonts w:ascii="Trebuchet MS" w:hAnsi="Trebuchet MS"/>
                <w:spacing w:val="2"/>
              </w:rPr>
              <w:t>§37</w:t>
            </w:r>
            <w:r w:rsidRPr="00B05253">
              <w:rPr>
                <w:rFonts w:ascii="Trebuchet MS" w:hAnsi="Trebuchet MS"/>
                <w:spacing w:val="2"/>
              </w:rPr>
              <w:tab/>
            </w:r>
            <w:r w:rsidRPr="00B05253">
              <w:rPr>
                <w:rFonts w:ascii="Trebuchet MS" w:hAnsi="Trebuchet MS"/>
                <w:spacing w:val="2"/>
              </w:rPr>
              <w:t>Reconsider motion</w:t>
            </w:r>
          </w:p>
        </w:tc>
        <w:tc>
          <w:tcPr>
            <w:tcW w:w="2467" w:type="dxa"/>
            <w:tcBorders>
              <w:top w:val="single" w:sz="4" w:space="0" w:color="auto"/>
              <w:left w:val="single" w:sz="4" w:space="0" w:color="auto"/>
              <w:bottom w:val="single" w:sz="4" w:space="0" w:color="auto"/>
              <w:right w:val="single" w:sz="4" w:space="0" w:color="auto"/>
            </w:tcBorders>
            <w:vAlign w:val="center"/>
          </w:tcPr>
          <w:p w14:paraId="11DA8BA4" w14:textId="77777777" w:rsidR="00F64E45" w:rsidRPr="00B05253" w:rsidRDefault="00F64E45" w:rsidP="00776F97">
            <w:pPr>
              <w:widowControl w:val="0"/>
              <w:autoSpaceDE w:val="0"/>
              <w:autoSpaceDN w:val="0"/>
              <w:ind w:left="57"/>
              <w:jc w:val="center"/>
              <w:rPr>
                <w:rFonts w:ascii="Trebuchet MS" w:hAnsi="Trebuchet MS"/>
                <w:b/>
                <w:bCs/>
                <w:spacing w:val="12"/>
                <w:sz w:val="22"/>
                <w:szCs w:val="22"/>
              </w:rPr>
            </w:pPr>
            <w:r w:rsidRPr="00B05253">
              <w:rPr>
                <w:rFonts w:ascii="Trebuchet MS" w:hAnsi="Trebuchet MS"/>
                <w:spacing w:val="2"/>
              </w:rPr>
              <w:t xml:space="preserve">I move to </w:t>
            </w:r>
            <w:r w:rsidRPr="00B05253">
              <w:rPr>
                <w:rFonts w:ascii="Trebuchet MS" w:hAnsi="Trebuchet MS"/>
                <w:b/>
                <w:bCs/>
                <w:spacing w:val="12"/>
                <w:sz w:val="22"/>
                <w:szCs w:val="22"/>
              </w:rPr>
              <w:t>reconsider</w:t>
            </w:r>
          </w:p>
          <w:p w14:paraId="082BDA23" w14:textId="77777777" w:rsidR="00F64E45" w:rsidRPr="00B05253" w:rsidRDefault="00F64E45" w:rsidP="00776F97">
            <w:pPr>
              <w:widowControl w:val="0"/>
              <w:autoSpaceDE w:val="0"/>
              <w:autoSpaceDN w:val="0"/>
              <w:ind w:left="57"/>
              <w:jc w:val="center"/>
              <w:rPr>
                <w:rFonts w:ascii="Trebuchet MS" w:hAnsi="Trebuchet MS"/>
                <w:spacing w:val="2"/>
              </w:rPr>
            </w:pPr>
            <w:r w:rsidRPr="00B05253">
              <w:rPr>
                <w:rFonts w:ascii="Trebuchet MS" w:hAnsi="Trebuchet MS"/>
                <w:spacing w:val="2"/>
              </w:rPr>
              <w:t>the vote ...</w:t>
            </w:r>
          </w:p>
        </w:tc>
        <w:tc>
          <w:tcPr>
            <w:tcW w:w="2136" w:type="dxa"/>
            <w:tcBorders>
              <w:top w:val="single" w:sz="4" w:space="0" w:color="auto"/>
              <w:left w:val="single" w:sz="4" w:space="0" w:color="auto"/>
              <w:bottom w:val="single" w:sz="4" w:space="0" w:color="auto"/>
              <w:right w:val="single" w:sz="4" w:space="0" w:color="auto"/>
            </w:tcBorders>
            <w:vAlign w:val="bottom"/>
          </w:tcPr>
          <w:p w14:paraId="155C361A" w14:textId="77777777" w:rsidR="00F64E45" w:rsidRPr="00B05253" w:rsidRDefault="00F64E45" w:rsidP="00776F97">
            <w:pPr>
              <w:widowControl w:val="0"/>
              <w:autoSpaceDE w:val="0"/>
              <w:autoSpaceDN w:val="0"/>
              <w:ind w:right="867"/>
              <w:jc w:val="center"/>
              <w:rPr>
                <w:rFonts w:ascii="Trebuchet MS" w:hAnsi="Trebuchet MS"/>
                <w:spacing w:val="2"/>
              </w:rPr>
            </w:pPr>
            <w:r w:rsidRPr="00B05253">
              <w:rPr>
                <w:rFonts w:ascii="Trebuchet MS" w:hAnsi="Trebuchet MS"/>
                <w:spacing w:val="2"/>
              </w:rPr>
              <w:t>No</w:t>
            </w:r>
          </w:p>
        </w:tc>
        <w:tc>
          <w:tcPr>
            <w:tcW w:w="1527" w:type="dxa"/>
            <w:tcBorders>
              <w:top w:val="single" w:sz="4" w:space="0" w:color="auto"/>
              <w:left w:val="single" w:sz="4" w:space="0" w:color="auto"/>
              <w:bottom w:val="single" w:sz="4" w:space="0" w:color="auto"/>
              <w:right w:val="single" w:sz="4" w:space="0" w:color="auto"/>
            </w:tcBorders>
            <w:vAlign w:val="bottom"/>
          </w:tcPr>
          <w:p w14:paraId="0D943E91" w14:textId="77777777" w:rsidR="00F64E45" w:rsidRPr="00B05253" w:rsidRDefault="00F64E45" w:rsidP="00776F97">
            <w:pPr>
              <w:widowControl w:val="0"/>
              <w:autoSpaceDE w:val="0"/>
              <w:autoSpaceDN w:val="0"/>
              <w:ind w:right="522"/>
              <w:jc w:val="center"/>
              <w:rPr>
                <w:rFonts w:ascii="Trebuchet MS" w:hAnsi="Trebuchet MS"/>
                <w:spacing w:val="2"/>
              </w:rPr>
            </w:pPr>
            <w:r w:rsidRPr="00B05253">
              <w:rPr>
                <w:rFonts w:ascii="Trebuchet MS" w:hAnsi="Trebuchet MS"/>
                <w:spacing w:val="2"/>
              </w:rPr>
              <w:t>Yes</w:t>
            </w:r>
          </w:p>
        </w:tc>
        <w:tc>
          <w:tcPr>
            <w:tcW w:w="1689" w:type="dxa"/>
            <w:tcBorders>
              <w:top w:val="single" w:sz="4" w:space="0" w:color="auto"/>
              <w:left w:val="single" w:sz="4" w:space="0" w:color="auto"/>
              <w:bottom w:val="single" w:sz="4" w:space="0" w:color="auto"/>
              <w:right w:val="single" w:sz="4" w:space="0" w:color="auto"/>
            </w:tcBorders>
            <w:vAlign w:val="bottom"/>
          </w:tcPr>
          <w:p w14:paraId="0B310038" w14:textId="77777777" w:rsidR="00F64E45" w:rsidRPr="00B05253" w:rsidRDefault="00F64E45" w:rsidP="00776F97">
            <w:pPr>
              <w:widowControl w:val="0"/>
              <w:autoSpaceDE w:val="0"/>
              <w:autoSpaceDN w:val="0"/>
              <w:jc w:val="center"/>
              <w:rPr>
                <w:rFonts w:ascii="Trebuchet MS" w:hAnsi="Trebuchet MS"/>
                <w:spacing w:val="2"/>
              </w:rPr>
            </w:pPr>
            <w:r w:rsidRPr="00B05253">
              <w:rPr>
                <w:rFonts w:ascii="Trebuchet MS" w:hAnsi="Trebuchet MS"/>
                <w:spacing w:val="2"/>
              </w:rPr>
              <w:t>Varies</w:t>
            </w:r>
          </w:p>
        </w:tc>
        <w:tc>
          <w:tcPr>
            <w:tcW w:w="1527" w:type="dxa"/>
            <w:tcBorders>
              <w:top w:val="single" w:sz="4" w:space="0" w:color="auto"/>
              <w:left w:val="single" w:sz="4" w:space="0" w:color="auto"/>
              <w:bottom w:val="single" w:sz="4" w:space="0" w:color="auto"/>
              <w:right w:val="single" w:sz="4" w:space="0" w:color="auto"/>
            </w:tcBorders>
            <w:vAlign w:val="bottom"/>
          </w:tcPr>
          <w:p w14:paraId="71E21904" w14:textId="77777777" w:rsidR="00F64E45" w:rsidRPr="00B05253" w:rsidRDefault="00F64E45" w:rsidP="00776F97">
            <w:pPr>
              <w:widowControl w:val="0"/>
              <w:autoSpaceDE w:val="0"/>
              <w:autoSpaceDN w:val="0"/>
              <w:ind w:right="527"/>
              <w:jc w:val="center"/>
              <w:rPr>
                <w:rFonts w:ascii="Trebuchet MS" w:hAnsi="Trebuchet MS"/>
                <w:spacing w:val="2"/>
              </w:rPr>
            </w:pPr>
            <w:r w:rsidRPr="00B05253">
              <w:rPr>
                <w:rFonts w:ascii="Trebuchet MS" w:hAnsi="Trebuchet MS"/>
                <w:spacing w:val="2"/>
              </w:rPr>
              <w:t>No</w:t>
            </w:r>
          </w:p>
        </w:tc>
        <w:tc>
          <w:tcPr>
            <w:tcW w:w="1798" w:type="dxa"/>
            <w:tcBorders>
              <w:top w:val="single" w:sz="4" w:space="0" w:color="auto"/>
              <w:left w:val="single" w:sz="4" w:space="0" w:color="auto"/>
              <w:bottom w:val="single" w:sz="4" w:space="0" w:color="auto"/>
              <w:right w:val="single" w:sz="14" w:space="0" w:color="auto"/>
            </w:tcBorders>
            <w:vAlign w:val="bottom"/>
          </w:tcPr>
          <w:p w14:paraId="09E6A2E5" w14:textId="77777777" w:rsidR="00F64E45" w:rsidRPr="00B05253" w:rsidRDefault="00F64E45" w:rsidP="00776F97">
            <w:pPr>
              <w:widowControl w:val="0"/>
              <w:autoSpaceDE w:val="0"/>
              <w:autoSpaceDN w:val="0"/>
              <w:jc w:val="center"/>
              <w:rPr>
                <w:rFonts w:ascii="Trebuchet MS" w:hAnsi="Trebuchet MS"/>
                <w:spacing w:val="2"/>
              </w:rPr>
            </w:pPr>
            <w:r w:rsidRPr="00B05253">
              <w:rPr>
                <w:rFonts w:ascii="Trebuchet MS" w:hAnsi="Trebuchet MS"/>
                <w:spacing w:val="2"/>
              </w:rPr>
              <w:t>Majority</w:t>
            </w:r>
          </w:p>
        </w:tc>
      </w:tr>
    </w:tbl>
    <w:p w14:paraId="0A0F54DB" w14:textId="77777777" w:rsidR="00F72E68" w:rsidRDefault="00943FD6" w:rsidP="00F72E68">
      <w:pPr>
        <w:tabs>
          <w:tab w:val="left" w:pos="360"/>
        </w:tabs>
        <w:jc w:val="center"/>
        <w:rPr>
          <w:rFonts w:ascii="Trebuchet MS" w:hAnsi="Trebuchet MS" w:cs="Arial"/>
          <w:b/>
          <w:sz w:val="36"/>
        </w:rPr>
        <w:sectPr w:rsidR="00F72E68" w:rsidSect="00F9364C">
          <w:headerReference w:type="even" r:id="rId103"/>
          <w:headerReference w:type="default" r:id="rId104"/>
          <w:footerReference w:type="even" r:id="rId105"/>
          <w:footerReference w:type="default" r:id="rId106"/>
          <w:headerReference w:type="first" r:id="rId107"/>
          <w:footerReference w:type="first" r:id="rId108"/>
          <w:pgSz w:w="15840" w:h="12240" w:orient="landscape" w:code="1"/>
          <w:pgMar w:top="720" w:right="1152" w:bottom="1152" w:left="1152" w:header="144" w:footer="144" w:gutter="0"/>
          <w:cols w:space="720"/>
          <w:docGrid w:linePitch="360"/>
        </w:sectPr>
      </w:pPr>
      <w:r>
        <w:rPr>
          <w:rFonts w:ascii="Trebuchet MS" w:hAnsi="Trebuchet MS" w:cs="Arial"/>
          <w:b/>
          <w:sz w:val="36"/>
        </w:rPr>
        <w:br w:type="page"/>
      </w:r>
    </w:p>
    <w:p w14:paraId="2E806984" w14:textId="5351F420" w:rsidR="00F72E68" w:rsidRDefault="00F72E68" w:rsidP="00F72E68">
      <w:pPr>
        <w:tabs>
          <w:tab w:val="left" w:pos="360"/>
        </w:tabs>
        <w:jc w:val="center"/>
        <w:rPr>
          <w:b/>
          <w:sz w:val="56"/>
          <w:szCs w:val="44"/>
        </w:rPr>
      </w:pPr>
      <w:r>
        <w:rPr>
          <w:b/>
          <w:sz w:val="56"/>
          <w:szCs w:val="44"/>
        </w:rPr>
        <w:t>____EA Training</w:t>
      </w:r>
    </w:p>
    <w:p w14:paraId="0F5CC18D" w14:textId="77777777" w:rsidR="00F72E68" w:rsidRPr="00CD4317" w:rsidRDefault="00F72E68" w:rsidP="00F72E68">
      <w:pPr>
        <w:tabs>
          <w:tab w:val="left" w:pos="360"/>
        </w:tabs>
        <w:jc w:val="center"/>
        <w:rPr>
          <w:b/>
        </w:rPr>
      </w:pPr>
      <w:r>
        <w:rPr>
          <w:b/>
        </w:rPr>
        <w:t>DATE</w:t>
      </w:r>
    </w:p>
    <w:p w14:paraId="7479F478" w14:textId="77777777" w:rsidR="00F72E68" w:rsidRDefault="00F72E68" w:rsidP="00F72E68">
      <w:pPr>
        <w:shd w:val="clear" w:color="auto" w:fill="000000" w:themeFill="text1"/>
        <w:tabs>
          <w:tab w:val="left" w:pos="360"/>
        </w:tabs>
        <w:jc w:val="center"/>
        <w:rPr>
          <w:b/>
          <w:sz w:val="56"/>
          <w:szCs w:val="44"/>
        </w:rPr>
      </w:pPr>
      <w:r>
        <w:rPr>
          <w:b/>
          <w:sz w:val="56"/>
          <w:szCs w:val="44"/>
        </w:rPr>
        <w:t>Evaluation</w:t>
      </w:r>
    </w:p>
    <w:p w14:paraId="05A48CEB" w14:textId="77777777" w:rsidR="00F72E68" w:rsidRDefault="00F72E68" w:rsidP="00F72E68">
      <w:pPr>
        <w:pStyle w:val="ListParagraph"/>
        <w:tabs>
          <w:tab w:val="left" w:pos="360"/>
        </w:tabs>
        <w:ind w:left="840"/>
        <w:rPr>
          <w:b/>
          <w:sz w:val="28"/>
          <w:szCs w:val="28"/>
        </w:rPr>
      </w:pPr>
    </w:p>
    <w:p w14:paraId="14BEC773" w14:textId="77777777" w:rsidR="00F72E68" w:rsidRDefault="00F72E68" w:rsidP="00BF37B3">
      <w:pPr>
        <w:pStyle w:val="ListParagraph"/>
        <w:numPr>
          <w:ilvl w:val="0"/>
          <w:numId w:val="138"/>
        </w:numPr>
        <w:tabs>
          <w:tab w:val="left" w:pos="360"/>
        </w:tabs>
        <w:contextualSpacing/>
        <w:rPr>
          <w:b/>
          <w:sz w:val="28"/>
          <w:szCs w:val="28"/>
        </w:rPr>
      </w:pPr>
      <w:r w:rsidRPr="00CD4317">
        <w:rPr>
          <w:b/>
          <w:sz w:val="28"/>
          <w:szCs w:val="28"/>
        </w:rPr>
        <w:t>What did you find most valuable?</w:t>
      </w:r>
    </w:p>
    <w:p w14:paraId="75F64377" w14:textId="77777777" w:rsidR="00F72E68" w:rsidRDefault="00F72E68" w:rsidP="00F72E68">
      <w:pPr>
        <w:tabs>
          <w:tab w:val="left" w:pos="360"/>
        </w:tabs>
        <w:rPr>
          <w:b/>
          <w:sz w:val="28"/>
          <w:szCs w:val="28"/>
        </w:rPr>
      </w:pPr>
    </w:p>
    <w:p w14:paraId="03873162" w14:textId="77777777" w:rsidR="00F72E68" w:rsidRDefault="00F72E68" w:rsidP="00F72E68">
      <w:pPr>
        <w:tabs>
          <w:tab w:val="left" w:pos="360"/>
        </w:tabs>
        <w:rPr>
          <w:b/>
          <w:sz w:val="28"/>
          <w:szCs w:val="28"/>
        </w:rPr>
      </w:pPr>
    </w:p>
    <w:p w14:paraId="747E2788" w14:textId="77777777" w:rsidR="00F72E68" w:rsidRDefault="00F72E68" w:rsidP="00F72E68">
      <w:pPr>
        <w:tabs>
          <w:tab w:val="left" w:pos="360"/>
        </w:tabs>
        <w:rPr>
          <w:b/>
          <w:sz w:val="28"/>
          <w:szCs w:val="28"/>
        </w:rPr>
      </w:pPr>
    </w:p>
    <w:p w14:paraId="26BF8FAF" w14:textId="77777777" w:rsidR="00F72E68" w:rsidRDefault="00F72E68" w:rsidP="00F72E68">
      <w:pPr>
        <w:tabs>
          <w:tab w:val="left" w:pos="360"/>
        </w:tabs>
        <w:rPr>
          <w:b/>
          <w:sz w:val="28"/>
          <w:szCs w:val="28"/>
        </w:rPr>
      </w:pPr>
    </w:p>
    <w:p w14:paraId="1DF7E90B" w14:textId="77777777" w:rsidR="00F72E68" w:rsidRPr="00250DB3" w:rsidRDefault="00F72E68" w:rsidP="00F72E68">
      <w:pPr>
        <w:tabs>
          <w:tab w:val="left" w:pos="360"/>
        </w:tabs>
        <w:rPr>
          <w:b/>
          <w:sz w:val="28"/>
          <w:szCs w:val="28"/>
        </w:rPr>
      </w:pPr>
    </w:p>
    <w:p w14:paraId="4AB414E0" w14:textId="77777777" w:rsidR="00F72E68" w:rsidRDefault="00F72E68" w:rsidP="00BF37B3">
      <w:pPr>
        <w:pStyle w:val="ListParagraph"/>
        <w:numPr>
          <w:ilvl w:val="0"/>
          <w:numId w:val="138"/>
        </w:numPr>
        <w:tabs>
          <w:tab w:val="left" w:pos="360"/>
        </w:tabs>
        <w:contextualSpacing/>
        <w:rPr>
          <w:b/>
          <w:sz w:val="28"/>
          <w:szCs w:val="28"/>
        </w:rPr>
      </w:pPr>
      <w:r w:rsidRPr="00CD4317">
        <w:rPr>
          <w:b/>
          <w:sz w:val="28"/>
          <w:szCs w:val="28"/>
        </w:rPr>
        <w:t>What did you find least valuable?</w:t>
      </w:r>
    </w:p>
    <w:p w14:paraId="7991B2F5" w14:textId="77777777" w:rsidR="00F72E68" w:rsidRDefault="00F72E68" w:rsidP="00F72E68">
      <w:pPr>
        <w:tabs>
          <w:tab w:val="left" w:pos="360"/>
        </w:tabs>
        <w:rPr>
          <w:b/>
          <w:sz w:val="28"/>
          <w:szCs w:val="28"/>
        </w:rPr>
      </w:pPr>
    </w:p>
    <w:p w14:paraId="658B5C2F" w14:textId="77777777" w:rsidR="00F72E68" w:rsidRDefault="00F72E68" w:rsidP="00F72E68">
      <w:pPr>
        <w:tabs>
          <w:tab w:val="left" w:pos="360"/>
        </w:tabs>
        <w:rPr>
          <w:b/>
          <w:sz w:val="28"/>
          <w:szCs w:val="28"/>
        </w:rPr>
      </w:pPr>
    </w:p>
    <w:p w14:paraId="2E5C6898" w14:textId="77777777" w:rsidR="00F72E68" w:rsidRDefault="00F72E68" w:rsidP="00F72E68">
      <w:pPr>
        <w:tabs>
          <w:tab w:val="left" w:pos="360"/>
        </w:tabs>
        <w:rPr>
          <w:b/>
          <w:sz w:val="28"/>
          <w:szCs w:val="28"/>
        </w:rPr>
      </w:pPr>
    </w:p>
    <w:p w14:paraId="2A2549D0" w14:textId="77777777" w:rsidR="00F72E68" w:rsidRDefault="00F72E68" w:rsidP="00F72E68">
      <w:pPr>
        <w:tabs>
          <w:tab w:val="left" w:pos="360"/>
        </w:tabs>
        <w:rPr>
          <w:b/>
          <w:sz w:val="28"/>
          <w:szCs w:val="28"/>
        </w:rPr>
      </w:pPr>
    </w:p>
    <w:p w14:paraId="738D8C0C" w14:textId="77777777" w:rsidR="00F72E68" w:rsidRPr="00250DB3" w:rsidRDefault="00F72E68" w:rsidP="00F72E68">
      <w:pPr>
        <w:tabs>
          <w:tab w:val="left" w:pos="360"/>
        </w:tabs>
        <w:rPr>
          <w:b/>
          <w:sz w:val="28"/>
          <w:szCs w:val="28"/>
        </w:rPr>
      </w:pPr>
    </w:p>
    <w:p w14:paraId="1842A03F" w14:textId="77777777" w:rsidR="00F72E68" w:rsidRDefault="00F72E68" w:rsidP="00BF37B3">
      <w:pPr>
        <w:pStyle w:val="ListParagraph"/>
        <w:numPr>
          <w:ilvl w:val="0"/>
          <w:numId w:val="138"/>
        </w:numPr>
        <w:tabs>
          <w:tab w:val="left" w:pos="360"/>
        </w:tabs>
        <w:contextualSpacing/>
        <w:rPr>
          <w:b/>
          <w:sz w:val="28"/>
          <w:szCs w:val="28"/>
        </w:rPr>
      </w:pPr>
      <w:r w:rsidRPr="00CD4317">
        <w:rPr>
          <w:b/>
          <w:sz w:val="28"/>
          <w:szCs w:val="28"/>
        </w:rPr>
        <w:t>What could have been done to improve this training?</w:t>
      </w:r>
    </w:p>
    <w:p w14:paraId="4F0A5C57" w14:textId="77777777" w:rsidR="00F72E68" w:rsidRDefault="00F72E68" w:rsidP="00F72E68">
      <w:pPr>
        <w:tabs>
          <w:tab w:val="left" w:pos="360"/>
        </w:tabs>
        <w:rPr>
          <w:b/>
          <w:sz w:val="28"/>
          <w:szCs w:val="28"/>
        </w:rPr>
      </w:pPr>
    </w:p>
    <w:p w14:paraId="5B854C12" w14:textId="77777777" w:rsidR="00F72E68" w:rsidRDefault="00F72E68" w:rsidP="00F72E68">
      <w:pPr>
        <w:tabs>
          <w:tab w:val="left" w:pos="360"/>
        </w:tabs>
        <w:rPr>
          <w:b/>
          <w:sz w:val="28"/>
          <w:szCs w:val="28"/>
        </w:rPr>
      </w:pPr>
    </w:p>
    <w:p w14:paraId="23C43FE8" w14:textId="77777777" w:rsidR="00F72E68" w:rsidRDefault="00F72E68" w:rsidP="00F72E68">
      <w:pPr>
        <w:tabs>
          <w:tab w:val="left" w:pos="360"/>
        </w:tabs>
        <w:rPr>
          <w:b/>
          <w:sz w:val="28"/>
          <w:szCs w:val="28"/>
        </w:rPr>
      </w:pPr>
    </w:p>
    <w:p w14:paraId="3AD47A4D" w14:textId="77777777" w:rsidR="00F72E68" w:rsidRDefault="00F72E68" w:rsidP="00F72E68">
      <w:pPr>
        <w:tabs>
          <w:tab w:val="left" w:pos="360"/>
        </w:tabs>
        <w:rPr>
          <w:b/>
          <w:sz w:val="28"/>
          <w:szCs w:val="28"/>
        </w:rPr>
      </w:pPr>
    </w:p>
    <w:p w14:paraId="0464BFB5" w14:textId="77777777" w:rsidR="00F72E68" w:rsidRPr="00250DB3" w:rsidRDefault="00F72E68" w:rsidP="00F72E68">
      <w:pPr>
        <w:tabs>
          <w:tab w:val="left" w:pos="360"/>
        </w:tabs>
        <w:rPr>
          <w:b/>
          <w:sz w:val="28"/>
          <w:szCs w:val="28"/>
        </w:rPr>
      </w:pPr>
    </w:p>
    <w:p w14:paraId="281B2D2A" w14:textId="77777777" w:rsidR="00F72E68" w:rsidRDefault="00F72E68" w:rsidP="00BF37B3">
      <w:pPr>
        <w:pStyle w:val="ListParagraph"/>
        <w:numPr>
          <w:ilvl w:val="0"/>
          <w:numId w:val="138"/>
        </w:numPr>
        <w:tabs>
          <w:tab w:val="left" w:pos="360"/>
        </w:tabs>
        <w:contextualSpacing/>
        <w:rPr>
          <w:b/>
          <w:sz w:val="28"/>
          <w:szCs w:val="28"/>
        </w:rPr>
      </w:pPr>
      <w:r w:rsidRPr="00CD4317">
        <w:rPr>
          <w:b/>
          <w:sz w:val="28"/>
          <w:szCs w:val="28"/>
        </w:rPr>
        <w:t>What parts of this</w:t>
      </w:r>
      <w:r>
        <w:rPr>
          <w:b/>
          <w:sz w:val="28"/>
          <w:szCs w:val="28"/>
        </w:rPr>
        <w:t xml:space="preserve"> training will you ta</w:t>
      </w:r>
      <w:r w:rsidRPr="00CD4317">
        <w:rPr>
          <w:b/>
          <w:sz w:val="28"/>
          <w:szCs w:val="28"/>
        </w:rPr>
        <w:t>ke to your local and use?</w:t>
      </w:r>
    </w:p>
    <w:p w14:paraId="35A076C1" w14:textId="77777777" w:rsidR="00F72E68" w:rsidRDefault="00F72E68" w:rsidP="00F72E68">
      <w:pPr>
        <w:tabs>
          <w:tab w:val="left" w:pos="360"/>
        </w:tabs>
        <w:rPr>
          <w:b/>
          <w:sz w:val="28"/>
          <w:szCs w:val="28"/>
        </w:rPr>
      </w:pPr>
    </w:p>
    <w:p w14:paraId="67F8A36D" w14:textId="77777777" w:rsidR="00F72E68" w:rsidRDefault="00F72E68" w:rsidP="00F72E68">
      <w:pPr>
        <w:tabs>
          <w:tab w:val="left" w:pos="360"/>
        </w:tabs>
        <w:rPr>
          <w:b/>
          <w:sz w:val="28"/>
          <w:szCs w:val="28"/>
        </w:rPr>
      </w:pPr>
    </w:p>
    <w:p w14:paraId="48A27A38" w14:textId="77777777" w:rsidR="00F72E68" w:rsidRDefault="00F72E68" w:rsidP="00F72E68">
      <w:pPr>
        <w:tabs>
          <w:tab w:val="left" w:pos="360"/>
        </w:tabs>
        <w:rPr>
          <w:b/>
          <w:sz w:val="28"/>
          <w:szCs w:val="28"/>
        </w:rPr>
      </w:pPr>
    </w:p>
    <w:p w14:paraId="1C378638" w14:textId="77777777" w:rsidR="00F72E68" w:rsidRDefault="00F72E68" w:rsidP="00F72E68">
      <w:pPr>
        <w:tabs>
          <w:tab w:val="left" w:pos="360"/>
        </w:tabs>
        <w:rPr>
          <w:b/>
          <w:sz w:val="28"/>
          <w:szCs w:val="28"/>
        </w:rPr>
      </w:pPr>
    </w:p>
    <w:p w14:paraId="1924DDF3" w14:textId="77777777" w:rsidR="00F72E68" w:rsidRPr="00250DB3" w:rsidRDefault="00F72E68" w:rsidP="00F72E68">
      <w:pPr>
        <w:tabs>
          <w:tab w:val="left" w:pos="360"/>
        </w:tabs>
        <w:rPr>
          <w:b/>
          <w:sz w:val="28"/>
          <w:szCs w:val="28"/>
        </w:rPr>
      </w:pPr>
    </w:p>
    <w:p w14:paraId="36637152" w14:textId="77777777" w:rsidR="00F72E68" w:rsidRDefault="00F72E68" w:rsidP="00BF37B3">
      <w:pPr>
        <w:pStyle w:val="ListParagraph"/>
        <w:numPr>
          <w:ilvl w:val="0"/>
          <w:numId w:val="138"/>
        </w:numPr>
        <w:tabs>
          <w:tab w:val="left" w:pos="360"/>
        </w:tabs>
        <w:contextualSpacing/>
        <w:rPr>
          <w:b/>
          <w:sz w:val="28"/>
          <w:szCs w:val="28"/>
        </w:rPr>
      </w:pPr>
      <w:r w:rsidRPr="00CD4317">
        <w:rPr>
          <w:b/>
          <w:sz w:val="28"/>
          <w:szCs w:val="28"/>
        </w:rPr>
        <w:t>What do you need help with or what do you need more of?</w:t>
      </w:r>
    </w:p>
    <w:p w14:paraId="1FFF198D" w14:textId="77777777" w:rsidR="00F72E68" w:rsidRDefault="00F72E68" w:rsidP="00F72E68">
      <w:pPr>
        <w:tabs>
          <w:tab w:val="left" w:pos="360"/>
        </w:tabs>
        <w:rPr>
          <w:b/>
          <w:sz w:val="28"/>
          <w:szCs w:val="28"/>
        </w:rPr>
      </w:pPr>
    </w:p>
    <w:p w14:paraId="188409FF" w14:textId="77777777" w:rsidR="00F72E68" w:rsidRDefault="00F72E68" w:rsidP="00F72E68">
      <w:pPr>
        <w:tabs>
          <w:tab w:val="left" w:pos="360"/>
        </w:tabs>
        <w:rPr>
          <w:b/>
          <w:sz w:val="28"/>
          <w:szCs w:val="28"/>
        </w:rPr>
      </w:pPr>
    </w:p>
    <w:p w14:paraId="1C8031F6" w14:textId="77777777" w:rsidR="00F72E68" w:rsidRDefault="00F72E68" w:rsidP="00F72E68">
      <w:pPr>
        <w:tabs>
          <w:tab w:val="left" w:pos="360"/>
        </w:tabs>
        <w:rPr>
          <w:b/>
          <w:sz w:val="28"/>
          <w:szCs w:val="28"/>
        </w:rPr>
      </w:pPr>
    </w:p>
    <w:p w14:paraId="7D09784A" w14:textId="77777777" w:rsidR="00F72E68" w:rsidRDefault="00F72E68" w:rsidP="00F72E68">
      <w:pPr>
        <w:tabs>
          <w:tab w:val="left" w:pos="360"/>
        </w:tabs>
        <w:rPr>
          <w:b/>
          <w:sz w:val="28"/>
          <w:szCs w:val="28"/>
        </w:rPr>
      </w:pPr>
    </w:p>
    <w:p w14:paraId="6F58AB7C" w14:textId="77777777" w:rsidR="00F72E68" w:rsidRPr="00250DB3" w:rsidRDefault="00F72E68" w:rsidP="00F72E68">
      <w:pPr>
        <w:tabs>
          <w:tab w:val="left" w:pos="360"/>
        </w:tabs>
        <w:rPr>
          <w:b/>
          <w:sz w:val="28"/>
          <w:szCs w:val="28"/>
        </w:rPr>
      </w:pPr>
    </w:p>
    <w:p w14:paraId="134119E2" w14:textId="5A125529" w:rsidR="00B02573" w:rsidRPr="00F72E68" w:rsidRDefault="00F72E68" w:rsidP="00BF37B3">
      <w:pPr>
        <w:pStyle w:val="ListParagraph"/>
        <w:numPr>
          <w:ilvl w:val="0"/>
          <w:numId w:val="138"/>
        </w:numPr>
        <w:tabs>
          <w:tab w:val="left" w:pos="360"/>
        </w:tabs>
        <w:contextualSpacing/>
        <w:rPr>
          <w:rFonts w:ascii="Trebuchet MS" w:hAnsi="Trebuchet MS" w:cs="Arial"/>
          <w:b/>
          <w:sz w:val="36"/>
        </w:rPr>
      </w:pPr>
      <w:r w:rsidRPr="00F72E68">
        <w:rPr>
          <w:b/>
          <w:sz w:val="28"/>
          <w:szCs w:val="28"/>
        </w:rPr>
        <w:t>Please provide any other comments or suggestions.</w:t>
      </w:r>
    </w:p>
    <w:sectPr w:rsidR="00B02573" w:rsidRPr="00F72E68" w:rsidSect="00612147">
      <w:pgSz w:w="12240" w:h="15840" w:code="1"/>
      <w:pgMar w:top="1152" w:right="1152" w:bottom="1152"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A2C" w:rsidRDefault="00245A2C" w14:paraId="24512EB8" w14:textId="77777777">
      <w:r>
        <w:separator/>
      </w:r>
    </w:p>
  </w:endnote>
  <w:endnote w:type="continuationSeparator" w:id="0">
    <w:p w:rsidR="00245A2C" w:rsidRDefault="00245A2C" w14:paraId="380B24E0" w14:textId="77777777">
      <w:r>
        <w:continuationSeparator/>
      </w:r>
    </w:p>
  </w:endnote>
  <w:endnote w:type="continuationNotice" w:id="1">
    <w:p w:rsidR="00245A2C" w:rsidRDefault="00245A2C" w14:paraId="743B7D4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Roissy">
    <w:altName w:val="Calibri"/>
    <w:panose1 w:val="00000000000000000000"/>
    <w:charset w:val="00"/>
    <w:family w:val="auto"/>
    <w:notTrueType/>
    <w:pitch w:val="variable"/>
    <w:sig w:usb0="00000003" w:usb1="00000000" w:usb2="00000000" w:usb3="00000000" w:csb0="00000001" w:csb1="00000000"/>
  </w:font>
  <w:font w:name="Aeolus">
    <w:altName w:val="Mistral"/>
    <w:charset w:val="00"/>
    <w:family w:val="script"/>
    <w:pitch w:val="variable"/>
    <w:sig w:usb0="00000007" w:usb1="00000000" w:usb2="00000000" w:usb3="00000000" w:csb0="00000013"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Gill Sans Ultra Bold">
    <w:panose1 w:val="020B0A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Times New Roman MT Extra Bold">
    <w:altName w:val="Bernard MT Condensed"/>
    <w:charset w:val="00"/>
    <w:family w:val="roman"/>
    <w:pitch w:val="variable"/>
    <w:sig w:usb0="00000003" w:usb1="00000000" w:usb2="00000000" w:usb3="00000000" w:csb0="00000001" w:csb1="00000000"/>
  </w:font>
  <w:font w:name="Franklin Gothic Demi Cond">
    <w:panose1 w:val="020B07060304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Rockwell Extra Bold">
    <w:panose1 w:val="02060903040505020403"/>
    <w:charset w:val="00"/>
    <w:family w:val="roman"/>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Univers57-Condensed">
    <w:altName w:val="Vrinda"/>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BrowalliaUPC">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070697"/>
      <w:docPartObj>
        <w:docPartGallery w:val="Page Numbers (Bottom of Page)"/>
        <w:docPartUnique/>
      </w:docPartObj>
    </w:sdtPr>
    <w:sdtEndPr>
      <w:rPr>
        <w:noProof/>
      </w:rPr>
    </w:sdtEndPr>
    <w:sdtContent>
      <w:p w14:paraId="0D6F4AC2" w14:textId="0A63C38F" w:rsidR="000E6A26" w:rsidRDefault="000E6A26">
        <w:pPr>
          <w:pStyle w:val="Footer"/>
          <w:jc w:val="right"/>
        </w:pPr>
        <w:r>
          <w:fldChar w:fldCharType="begin"/>
        </w:r>
        <w:r>
          <w:instrText xml:space="preserve"> PAGE   \* MERGEFORMAT </w:instrText>
        </w:r>
        <w:r>
          <w:fldChar w:fldCharType="separate"/>
        </w:r>
        <w:r w:rsidR="00546542">
          <w:rPr>
            <w:noProof/>
          </w:rPr>
          <w:t>2</w:t>
        </w:r>
        <w:r>
          <w:rPr>
            <w:noProof/>
          </w:rPr>
          <w:fldChar w:fldCharType="end"/>
        </w:r>
      </w:p>
    </w:sdtContent>
  </w:sdt>
  <w:p w14:paraId="0193ACE7" w14:textId="77777777" w:rsidR="000E6A26" w:rsidRDefault="000E6A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8A032" w14:textId="77777777" w:rsidR="000E6A26" w:rsidRDefault="000E6A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3541802"/>
      <w:docPartObj>
        <w:docPartGallery w:val="Page Numbers (Bottom of Page)"/>
        <w:docPartUnique/>
      </w:docPartObj>
    </w:sdtPr>
    <w:sdtEndPr>
      <w:rPr>
        <w:noProof/>
      </w:rPr>
    </w:sdtEndPr>
    <w:sdtContent>
      <w:p w14:paraId="67A81A0D" w14:textId="37350F5C" w:rsidR="000E6A26" w:rsidRDefault="000E6A26">
        <w:pPr>
          <w:pStyle w:val="Footer"/>
          <w:jc w:val="right"/>
        </w:pPr>
        <w:r>
          <w:fldChar w:fldCharType="begin"/>
        </w:r>
        <w:r>
          <w:instrText xml:space="preserve"> PAGE   \* MERGEFORMAT </w:instrText>
        </w:r>
        <w:r>
          <w:fldChar w:fldCharType="separate"/>
        </w:r>
        <w:r w:rsidR="00546542">
          <w:rPr>
            <w:noProof/>
          </w:rPr>
          <w:t>84</w:t>
        </w:r>
        <w:r>
          <w:rPr>
            <w:noProof/>
          </w:rPr>
          <w:fldChar w:fldCharType="end"/>
        </w:r>
      </w:p>
    </w:sdtContent>
  </w:sdt>
  <w:p w14:paraId="36FC48D4" w14:textId="77777777" w:rsidR="000E6A26" w:rsidRPr="00FC2564" w:rsidRDefault="000E6A26" w:rsidP="00AA61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293D1" w14:textId="77777777" w:rsidR="000E6A26" w:rsidRDefault="000E6A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8907A" w14:textId="77777777" w:rsidR="000E6A26" w:rsidRDefault="000E6A2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83592"/>
      <w:docPartObj>
        <w:docPartGallery w:val="Page Numbers (Bottom of Page)"/>
        <w:docPartUnique/>
      </w:docPartObj>
    </w:sdtPr>
    <w:sdtEndPr>
      <w:rPr>
        <w:noProof/>
      </w:rPr>
    </w:sdtEndPr>
    <w:sdtContent>
      <w:p w14:paraId="36EB1E3D" w14:textId="65EA7948" w:rsidR="000E6A26" w:rsidRDefault="000E6A26">
        <w:pPr>
          <w:pStyle w:val="Footer"/>
          <w:jc w:val="right"/>
        </w:pPr>
        <w:r>
          <w:fldChar w:fldCharType="begin"/>
        </w:r>
        <w:r>
          <w:instrText xml:space="preserve"> PAGE   \* MERGEFORMAT </w:instrText>
        </w:r>
        <w:r>
          <w:fldChar w:fldCharType="separate"/>
        </w:r>
        <w:r w:rsidR="00546542">
          <w:rPr>
            <w:noProof/>
          </w:rPr>
          <w:t>109</w:t>
        </w:r>
        <w:r>
          <w:rPr>
            <w:noProof/>
          </w:rPr>
          <w:fldChar w:fldCharType="end"/>
        </w:r>
      </w:p>
    </w:sdtContent>
  </w:sdt>
  <w:p w14:paraId="74F3E618" w14:textId="77777777" w:rsidR="000E6A26" w:rsidRPr="00FC2564" w:rsidRDefault="000E6A26" w:rsidP="00AA612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1D4CF" w14:textId="77777777" w:rsidR="000E6A26" w:rsidRDefault="000E6A2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645BD" w14:textId="77777777" w:rsidR="000E6A26" w:rsidRDefault="000E6A26">
    <w:pPr>
      <w:pStyle w:val="Footer"/>
    </w:pPr>
  </w:p>
  <w:p w14:paraId="7C79E9BD" w14:textId="77777777" w:rsidR="000E6A26" w:rsidRDefault="000E6A26"/>
  <w:p w14:paraId="12CD6001" w14:textId="77777777" w:rsidR="000E6A26" w:rsidRDefault="000E6A26"/>
  <w:p w14:paraId="68E57D72" w14:textId="77777777" w:rsidR="000E6A26" w:rsidRDefault="000E6A26"/>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4801122"/>
      <w:docPartObj>
        <w:docPartGallery w:val="Page Numbers (Bottom of Page)"/>
        <w:docPartUnique/>
      </w:docPartObj>
    </w:sdtPr>
    <w:sdtEndPr>
      <w:rPr>
        <w:noProof/>
      </w:rPr>
    </w:sdtEndPr>
    <w:sdtContent>
      <w:p w14:paraId="3294C4B4" w14:textId="09416966" w:rsidR="000E6A26" w:rsidRDefault="000E6A26">
        <w:pPr>
          <w:pStyle w:val="Footer"/>
          <w:jc w:val="right"/>
        </w:pPr>
        <w:r>
          <w:fldChar w:fldCharType="begin"/>
        </w:r>
        <w:r>
          <w:instrText xml:space="preserve"> PAGE   \* MERGEFORMAT </w:instrText>
        </w:r>
        <w:r>
          <w:fldChar w:fldCharType="separate"/>
        </w:r>
        <w:r w:rsidR="00546542">
          <w:rPr>
            <w:noProof/>
          </w:rPr>
          <w:t>143</w:t>
        </w:r>
        <w:r>
          <w:rPr>
            <w:noProof/>
          </w:rPr>
          <w:fldChar w:fldCharType="end"/>
        </w:r>
      </w:p>
    </w:sdtContent>
  </w:sdt>
  <w:p w14:paraId="104AFB8B" w14:textId="77777777" w:rsidR="000E6A26" w:rsidRPr="00FC2564" w:rsidRDefault="000E6A26" w:rsidP="00AA6124">
    <w:pPr>
      <w:pStyle w:val="Footer"/>
    </w:pPr>
  </w:p>
  <w:p w14:paraId="23790867" w14:textId="77777777" w:rsidR="000E6A26" w:rsidRDefault="000E6A26"/>
  <w:p w14:paraId="022824F0" w14:textId="77777777" w:rsidR="000E6A26" w:rsidRDefault="000E6A26"/>
  <w:p w14:paraId="02FB869B" w14:textId="77777777" w:rsidR="000E6A26" w:rsidRDefault="000E6A26"/>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AB54E" w14:textId="77777777" w:rsidR="000E6A26" w:rsidRDefault="000E6A26">
    <w:pPr>
      <w:pStyle w:val="Footer"/>
    </w:pPr>
  </w:p>
  <w:p w14:paraId="6F1B267F" w14:textId="77777777" w:rsidR="000E6A26" w:rsidRDefault="000E6A26"/>
  <w:p w14:paraId="1CA58FD9" w14:textId="77777777" w:rsidR="000E6A26" w:rsidRDefault="000E6A26"/>
  <w:p w14:paraId="1325D360" w14:textId="77777777" w:rsidR="000E6A26" w:rsidRDefault="000E6A26"/>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729AA" w14:textId="77777777" w:rsidR="000E6A26" w:rsidRDefault="000E6A2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496101"/>
      <w:docPartObj>
        <w:docPartGallery w:val="Page Numbers (Bottom of Page)"/>
        <w:docPartUnique/>
      </w:docPartObj>
    </w:sdtPr>
    <w:sdtEndPr>
      <w:rPr>
        <w:noProof/>
      </w:rPr>
    </w:sdtEndPr>
    <w:sdtContent>
      <w:p w14:paraId="264DFE6D" w14:textId="63B73C1E" w:rsidR="000E6A26" w:rsidRDefault="000E6A26">
        <w:pPr>
          <w:pStyle w:val="Footer"/>
          <w:jc w:val="right"/>
        </w:pPr>
        <w:r>
          <w:fldChar w:fldCharType="begin"/>
        </w:r>
        <w:r>
          <w:instrText xml:space="preserve"> PAGE   \* MERGEFORMAT </w:instrText>
        </w:r>
        <w:r>
          <w:fldChar w:fldCharType="separate"/>
        </w:r>
        <w:r w:rsidR="00546542">
          <w:rPr>
            <w:noProof/>
          </w:rPr>
          <w:t>146</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C8B74" w14:textId="77777777" w:rsidR="000E6A26" w:rsidRDefault="000E6A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A2C" w:rsidRDefault="00245A2C" w14:paraId="078B0D36" w14:textId="77777777">
      <w:r>
        <w:separator/>
      </w:r>
    </w:p>
  </w:footnote>
  <w:footnote w:type="continuationSeparator" w:id="0">
    <w:p w:rsidR="00245A2C" w:rsidRDefault="00245A2C" w14:paraId="4D3BF8C6" w14:textId="77777777">
      <w:r>
        <w:continuationSeparator/>
      </w:r>
    </w:p>
  </w:footnote>
  <w:footnote w:type="continuationNotice" w:id="1">
    <w:p w:rsidR="00245A2C" w:rsidRDefault="00245A2C" w14:paraId="3AFE667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5DC3D" w14:textId="77777777" w:rsidR="000E6A26" w:rsidRDefault="000E6A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45B67" w14:textId="77777777" w:rsidR="000E6A26" w:rsidRDefault="000E6A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0A6F5" w14:textId="77777777" w:rsidR="000E6A26" w:rsidRDefault="000E6A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C5EC8" w14:textId="77777777" w:rsidR="000E6A26" w:rsidRDefault="000E6A2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244B1" w14:textId="77777777" w:rsidR="000E6A26" w:rsidRDefault="000E6A2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A25F6" w14:textId="77777777" w:rsidR="000E6A26" w:rsidRDefault="000E6A2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4F979" w14:textId="77777777" w:rsidR="000E6A26" w:rsidRDefault="000E6A26">
    <w:pPr>
      <w:pStyle w:val="Header"/>
    </w:pPr>
  </w:p>
  <w:p w14:paraId="1D99ABD6" w14:textId="77777777" w:rsidR="000E6A26" w:rsidRDefault="000E6A26"/>
  <w:p w14:paraId="349885EF" w14:textId="77777777" w:rsidR="000E6A26" w:rsidRDefault="000E6A26"/>
  <w:p w14:paraId="6F2F2163" w14:textId="77777777" w:rsidR="000E6A26" w:rsidRDefault="000E6A26"/>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E974B" w14:textId="77777777" w:rsidR="000E6A26" w:rsidRDefault="000E6A26">
    <w:pPr>
      <w:pStyle w:val="Header"/>
    </w:pPr>
  </w:p>
  <w:p w14:paraId="03019CF1" w14:textId="77777777" w:rsidR="000E6A26" w:rsidRDefault="000E6A26"/>
  <w:p w14:paraId="5637A184" w14:textId="77777777" w:rsidR="000E6A26" w:rsidRDefault="000E6A26"/>
  <w:p w14:paraId="45E7E71F" w14:textId="77777777" w:rsidR="000E6A26" w:rsidRDefault="000E6A26"/>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4241" w14:textId="77777777" w:rsidR="000E6A26" w:rsidRDefault="000E6A26">
    <w:pPr>
      <w:pStyle w:val="Header"/>
    </w:pPr>
  </w:p>
  <w:p w14:paraId="326FA385" w14:textId="77777777" w:rsidR="000E6A26" w:rsidRDefault="000E6A26"/>
  <w:p w14:paraId="3DEEB4AE" w14:textId="77777777" w:rsidR="000E6A26" w:rsidRDefault="000E6A26"/>
  <w:p w14:paraId="7A9E8EA2" w14:textId="77777777" w:rsidR="000E6A26" w:rsidRDefault="000E6A26"/>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80190" w14:textId="77777777" w:rsidR="000E6A26" w:rsidRDefault="000E6A2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B12BE" w14:textId="77777777" w:rsidR="000E6A26" w:rsidRPr="00F9364C" w:rsidRDefault="000E6A26" w:rsidP="00F9364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C6D3D" w14:textId="77777777" w:rsidR="000E6A26" w:rsidRDefault="000E6A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2817"/>
    <w:multiLevelType w:val="singleLevel"/>
    <w:tmpl w:val="E9F4F176"/>
    <w:lvl w:ilvl="0">
      <w:numFmt w:val="bullet"/>
      <w:lvlText w:val="·"/>
      <w:lvlJc w:val="left"/>
      <w:pPr>
        <w:tabs>
          <w:tab w:val="num" w:pos="360"/>
        </w:tabs>
      </w:pPr>
      <w:rPr>
        <w:rFonts w:ascii="Symbol" w:hAnsi="Symbol"/>
        <w:snapToGrid/>
        <w:sz w:val="22"/>
      </w:rPr>
    </w:lvl>
  </w:abstractNum>
  <w:abstractNum w:abstractNumId="1" w15:restartNumberingAfterBreak="0">
    <w:nsid w:val="02C7E93E"/>
    <w:multiLevelType w:val="singleLevel"/>
    <w:tmpl w:val="10B91B1A"/>
    <w:lvl w:ilvl="0">
      <w:numFmt w:val="bullet"/>
      <w:lvlText w:val="ü"/>
      <w:lvlJc w:val="left"/>
      <w:pPr>
        <w:tabs>
          <w:tab w:val="num" w:pos="360"/>
        </w:tabs>
        <w:ind w:left="360" w:hanging="360"/>
      </w:pPr>
      <w:rPr>
        <w:rFonts w:ascii="Wingdings" w:hAnsi="Wingdings"/>
        <w:snapToGrid/>
        <w:spacing w:val="-2"/>
        <w:sz w:val="22"/>
      </w:rPr>
    </w:lvl>
  </w:abstractNum>
  <w:abstractNum w:abstractNumId="2" w15:restartNumberingAfterBreak="0">
    <w:nsid w:val="02D16A91"/>
    <w:multiLevelType w:val="singleLevel"/>
    <w:tmpl w:val="1119B614"/>
    <w:lvl w:ilvl="0">
      <w:start w:val="1"/>
      <w:numFmt w:val="decimal"/>
      <w:lvlText w:val="%1."/>
      <w:lvlJc w:val="left"/>
      <w:pPr>
        <w:tabs>
          <w:tab w:val="num" w:pos="360"/>
        </w:tabs>
        <w:ind w:left="360" w:hanging="360"/>
      </w:pPr>
      <w:rPr>
        <w:rFonts w:ascii="Arial" w:hAnsi="Arial" w:cs="Arial"/>
        <w:b/>
        <w:bCs/>
        <w:snapToGrid/>
        <w:spacing w:val="-5"/>
        <w:sz w:val="22"/>
        <w:szCs w:val="22"/>
      </w:rPr>
    </w:lvl>
  </w:abstractNum>
  <w:abstractNum w:abstractNumId="3" w15:restartNumberingAfterBreak="0">
    <w:nsid w:val="02E41E26"/>
    <w:multiLevelType w:val="singleLevel"/>
    <w:tmpl w:val="BDA2878E"/>
    <w:lvl w:ilvl="0">
      <w:start w:val="1"/>
      <w:numFmt w:val="upperLetter"/>
      <w:lvlText w:val="%1."/>
      <w:lvlJc w:val="left"/>
      <w:pPr>
        <w:tabs>
          <w:tab w:val="num" w:pos="1440"/>
        </w:tabs>
        <w:ind w:left="1440" w:hanging="720"/>
      </w:pPr>
      <w:rPr>
        <w:rFonts w:hint="default"/>
      </w:rPr>
    </w:lvl>
  </w:abstractNum>
  <w:abstractNum w:abstractNumId="4" w15:restartNumberingAfterBreak="0">
    <w:nsid w:val="03755C04"/>
    <w:multiLevelType w:val="singleLevel"/>
    <w:tmpl w:val="0660F8DE"/>
    <w:lvl w:ilvl="0">
      <w:start w:val="1"/>
      <w:numFmt w:val="bullet"/>
      <w:lvlText w:val=""/>
      <w:lvlJc w:val="left"/>
      <w:pPr>
        <w:tabs>
          <w:tab w:val="num" w:pos="360"/>
        </w:tabs>
        <w:ind w:left="360" w:hanging="360"/>
      </w:pPr>
      <w:rPr>
        <w:rFonts w:hint="default" w:ascii="Wingdings" w:hAnsi="Wingdings"/>
      </w:rPr>
    </w:lvl>
  </w:abstractNum>
  <w:abstractNum w:abstractNumId="5" w15:restartNumberingAfterBreak="0">
    <w:nsid w:val="04C94DB4"/>
    <w:multiLevelType w:val="hybridMultilevel"/>
    <w:tmpl w:val="806E5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2D344C"/>
    <w:multiLevelType w:val="hybridMultilevel"/>
    <w:tmpl w:val="F856C4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05B35285"/>
    <w:multiLevelType w:val="hybridMultilevel"/>
    <w:tmpl w:val="F0382544"/>
    <w:lvl w:ilvl="0" w:tplc="8EC808EA">
      <w:start w:val="1"/>
      <w:numFmt w:val="bullet"/>
      <w:lvlText w:val=""/>
      <w:lvlJc w:val="left"/>
      <w:pPr>
        <w:tabs>
          <w:tab w:val="num" w:pos="1800"/>
        </w:tabs>
        <w:ind w:left="1800" w:hanging="360"/>
      </w:pPr>
      <w:rPr>
        <w:rFonts w:hint="default" w:ascii="Wingdings" w:hAnsi="Wingdings"/>
      </w:rPr>
    </w:lvl>
    <w:lvl w:ilvl="1" w:tplc="04090003" w:tentative="1">
      <w:start w:val="1"/>
      <w:numFmt w:val="bullet"/>
      <w:lvlText w:val="o"/>
      <w:lvlJc w:val="left"/>
      <w:pPr>
        <w:tabs>
          <w:tab w:val="num" w:pos="2880"/>
        </w:tabs>
        <w:ind w:left="2880" w:hanging="360"/>
      </w:pPr>
      <w:rPr>
        <w:rFonts w:hint="default" w:ascii="Courier New" w:hAnsi="Courier New"/>
      </w:rPr>
    </w:lvl>
    <w:lvl w:ilvl="2" w:tplc="04090005" w:tentative="1">
      <w:start w:val="1"/>
      <w:numFmt w:val="bullet"/>
      <w:lvlText w:val=""/>
      <w:lvlJc w:val="left"/>
      <w:pPr>
        <w:tabs>
          <w:tab w:val="num" w:pos="3600"/>
        </w:tabs>
        <w:ind w:left="3600" w:hanging="360"/>
      </w:pPr>
      <w:rPr>
        <w:rFonts w:hint="default" w:ascii="Wingdings" w:hAnsi="Wingdings"/>
      </w:rPr>
    </w:lvl>
    <w:lvl w:ilvl="3" w:tplc="04090001" w:tentative="1">
      <w:start w:val="1"/>
      <w:numFmt w:val="bullet"/>
      <w:lvlText w:val=""/>
      <w:lvlJc w:val="left"/>
      <w:pPr>
        <w:tabs>
          <w:tab w:val="num" w:pos="4320"/>
        </w:tabs>
        <w:ind w:left="4320" w:hanging="360"/>
      </w:pPr>
      <w:rPr>
        <w:rFonts w:hint="default" w:ascii="Symbol" w:hAnsi="Symbol"/>
      </w:rPr>
    </w:lvl>
    <w:lvl w:ilvl="4" w:tplc="04090003" w:tentative="1">
      <w:start w:val="1"/>
      <w:numFmt w:val="bullet"/>
      <w:lvlText w:val="o"/>
      <w:lvlJc w:val="left"/>
      <w:pPr>
        <w:tabs>
          <w:tab w:val="num" w:pos="5040"/>
        </w:tabs>
        <w:ind w:left="5040" w:hanging="360"/>
      </w:pPr>
      <w:rPr>
        <w:rFonts w:hint="default" w:ascii="Courier New" w:hAnsi="Courier New"/>
      </w:rPr>
    </w:lvl>
    <w:lvl w:ilvl="5" w:tplc="04090005" w:tentative="1">
      <w:start w:val="1"/>
      <w:numFmt w:val="bullet"/>
      <w:lvlText w:val=""/>
      <w:lvlJc w:val="left"/>
      <w:pPr>
        <w:tabs>
          <w:tab w:val="num" w:pos="5760"/>
        </w:tabs>
        <w:ind w:left="5760" w:hanging="360"/>
      </w:pPr>
      <w:rPr>
        <w:rFonts w:hint="default" w:ascii="Wingdings" w:hAnsi="Wingdings"/>
      </w:rPr>
    </w:lvl>
    <w:lvl w:ilvl="6" w:tplc="04090001" w:tentative="1">
      <w:start w:val="1"/>
      <w:numFmt w:val="bullet"/>
      <w:lvlText w:val=""/>
      <w:lvlJc w:val="left"/>
      <w:pPr>
        <w:tabs>
          <w:tab w:val="num" w:pos="6480"/>
        </w:tabs>
        <w:ind w:left="6480" w:hanging="360"/>
      </w:pPr>
      <w:rPr>
        <w:rFonts w:hint="default" w:ascii="Symbol" w:hAnsi="Symbol"/>
      </w:rPr>
    </w:lvl>
    <w:lvl w:ilvl="7" w:tplc="04090003" w:tentative="1">
      <w:start w:val="1"/>
      <w:numFmt w:val="bullet"/>
      <w:lvlText w:val="o"/>
      <w:lvlJc w:val="left"/>
      <w:pPr>
        <w:tabs>
          <w:tab w:val="num" w:pos="7200"/>
        </w:tabs>
        <w:ind w:left="7200" w:hanging="360"/>
      </w:pPr>
      <w:rPr>
        <w:rFonts w:hint="default" w:ascii="Courier New" w:hAnsi="Courier New"/>
      </w:rPr>
    </w:lvl>
    <w:lvl w:ilvl="8" w:tplc="04090005" w:tentative="1">
      <w:start w:val="1"/>
      <w:numFmt w:val="bullet"/>
      <w:lvlText w:val=""/>
      <w:lvlJc w:val="left"/>
      <w:pPr>
        <w:tabs>
          <w:tab w:val="num" w:pos="7920"/>
        </w:tabs>
        <w:ind w:left="7920" w:hanging="360"/>
      </w:pPr>
      <w:rPr>
        <w:rFonts w:hint="default" w:ascii="Wingdings" w:hAnsi="Wingdings"/>
      </w:rPr>
    </w:lvl>
  </w:abstractNum>
  <w:abstractNum w:abstractNumId="8" w15:restartNumberingAfterBreak="0">
    <w:nsid w:val="0623F283"/>
    <w:multiLevelType w:val="singleLevel"/>
    <w:tmpl w:val="5BC4E572"/>
    <w:lvl w:ilvl="0">
      <w:start w:val="1"/>
      <w:numFmt w:val="decimal"/>
      <w:suff w:val="space"/>
      <w:lvlText w:val="%1."/>
      <w:lvlJc w:val="left"/>
      <w:pPr>
        <w:ind w:left="1440" w:hanging="720"/>
      </w:pPr>
      <w:rPr>
        <w:rFonts w:hint="default" w:ascii="Verdana" w:hAnsi="Verdana" w:cs="Verdana"/>
        <w:snapToGrid/>
        <w:spacing w:val="-2"/>
        <w:sz w:val="24"/>
        <w:szCs w:val="24"/>
      </w:rPr>
    </w:lvl>
  </w:abstractNum>
  <w:abstractNum w:abstractNumId="9" w15:restartNumberingAfterBreak="0">
    <w:nsid w:val="06AEDCF8"/>
    <w:multiLevelType w:val="singleLevel"/>
    <w:tmpl w:val="109DDA43"/>
    <w:lvl w:ilvl="0">
      <w:numFmt w:val="bullet"/>
      <w:lvlText w:val="·"/>
      <w:lvlJc w:val="left"/>
      <w:pPr>
        <w:tabs>
          <w:tab w:val="num" w:pos="720"/>
        </w:tabs>
        <w:ind w:left="1368" w:hanging="720"/>
      </w:pPr>
      <w:rPr>
        <w:rFonts w:ascii="Symbol" w:hAnsi="Symbol"/>
        <w:snapToGrid/>
        <w:spacing w:val="12"/>
        <w:sz w:val="24"/>
      </w:rPr>
    </w:lvl>
  </w:abstractNum>
  <w:abstractNum w:abstractNumId="10" w15:restartNumberingAfterBreak="0">
    <w:nsid w:val="07CA723D"/>
    <w:multiLevelType w:val="hybridMultilevel"/>
    <w:tmpl w:val="E158A68C"/>
    <w:lvl w:ilvl="0" w:tplc="C5B8DFE6">
      <w:start w:val="1"/>
      <w:numFmt w:val="bullet"/>
      <w:lvlText w:val="•"/>
      <w:lvlJc w:val="left"/>
      <w:pPr>
        <w:tabs>
          <w:tab w:val="num" w:pos="720"/>
        </w:tabs>
        <w:ind w:left="720" w:hanging="360"/>
      </w:pPr>
      <w:rPr>
        <w:rFonts w:hint="default" w:ascii="Arial" w:hAnsi="Arial"/>
      </w:rPr>
    </w:lvl>
    <w:lvl w:ilvl="1" w:tplc="11506B80" w:tentative="1">
      <w:start w:val="1"/>
      <w:numFmt w:val="bullet"/>
      <w:lvlText w:val="•"/>
      <w:lvlJc w:val="left"/>
      <w:pPr>
        <w:tabs>
          <w:tab w:val="num" w:pos="1440"/>
        </w:tabs>
        <w:ind w:left="1440" w:hanging="360"/>
      </w:pPr>
      <w:rPr>
        <w:rFonts w:hint="default" w:ascii="Arial" w:hAnsi="Arial"/>
      </w:rPr>
    </w:lvl>
    <w:lvl w:ilvl="2" w:tplc="97869D20" w:tentative="1">
      <w:start w:val="1"/>
      <w:numFmt w:val="bullet"/>
      <w:lvlText w:val="•"/>
      <w:lvlJc w:val="left"/>
      <w:pPr>
        <w:tabs>
          <w:tab w:val="num" w:pos="2160"/>
        </w:tabs>
        <w:ind w:left="2160" w:hanging="360"/>
      </w:pPr>
      <w:rPr>
        <w:rFonts w:hint="default" w:ascii="Arial" w:hAnsi="Arial"/>
      </w:rPr>
    </w:lvl>
    <w:lvl w:ilvl="3" w:tplc="63D20970" w:tentative="1">
      <w:start w:val="1"/>
      <w:numFmt w:val="bullet"/>
      <w:lvlText w:val="•"/>
      <w:lvlJc w:val="left"/>
      <w:pPr>
        <w:tabs>
          <w:tab w:val="num" w:pos="2880"/>
        </w:tabs>
        <w:ind w:left="2880" w:hanging="360"/>
      </w:pPr>
      <w:rPr>
        <w:rFonts w:hint="default" w:ascii="Arial" w:hAnsi="Arial"/>
      </w:rPr>
    </w:lvl>
    <w:lvl w:ilvl="4" w:tplc="7C4CF216" w:tentative="1">
      <w:start w:val="1"/>
      <w:numFmt w:val="bullet"/>
      <w:lvlText w:val="•"/>
      <w:lvlJc w:val="left"/>
      <w:pPr>
        <w:tabs>
          <w:tab w:val="num" w:pos="3600"/>
        </w:tabs>
        <w:ind w:left="3600" w:hanging="360"/>
      </w:pPr>
      <w:rPr>
        <w:rFonts w:hint="default" w:ascii="Arial" w:hAnsi="Arial"/>
      </w:rPr>
    </w:lvl>
    <w:lvl w:ilvl="5" w:tplc="C3FAC1B8" w:tentative="1">
      <w:start w:val="1"/>
      <w:numFmt w:val="bullet"/>
      <w:lvlText w:val="•"/>
      <w:lvlJc w:val="left"/>
      <w:pPr>
        <w:tabs>
          <w:tab w:val="num" w:pos="4320"/>
        </w:tabs>
        <w:ind w:left="4320" w:hanging="360"/>
      </w:pPr>
      <w:rPr>
        <w:rFonts w:hint="default" w:ascii="Arial" w:hAnsi="Arial"/>
      </w:rPr>
    </w:lvl>
    <w:lvl w:ilvl="6" w:tplc="62C0F08C" w:tentative="1">
      <w:start w:val="1"/>
      <w:numFmt w:val="bullet"/>
      <w:lvlText w:val="•"/>
      <w:lvlJc w:val="left"/>
      <w:pPr>
        <w:tabs>
          <w:tab w:val="num" w:pos="5040"/>
        </w:tabs>
        <w:ind w:left="5040" w:hanging="360"/>
      </w:pPr>
      <w:rPr>
        <w:rFonts w:hint="default" w:ascii="Arial" w:hAnsi="Arial"/>
      </w:rPr>
    </w:lvl>
    <w:lvl w:ilvl="7" w:tplc="CE144AEE" w:tentative="1">
      <w:start w:val="1"/>
      <w:numFmt w:val="bullet"/>
      <w:lvlText w:val="•"/>
      <w:lvlJc w:val="left"/>
      <w:pPr>
        <w:tabs>
          <w:tab w:val="num" w:pos="5760"/>
        </w:tabs>
        <w:ind w:left="5760" w:hanging="360"/>
      </w:pPr>
      <w:rPr>
        <w:rFonts w:hint="default" w:ascii="Arial" w:hAnsi="Arial"/>
      </w:rPr>
    </w:lvl>
    <w:lvl w:ilvl="8" w:tplc="EF2873EE"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07D65F99"/>
    <w:multiLevelType w:val="hybridMultilevel"/>
    <w:tmpl w:val="806415A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092F04B2"/>
    <w:multiLevelType w:val="hybridMultilevel"/>
    <w:tmpl w:val="EF009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8F51EF"/>
    <w:multiLevelType w:val="hybridMultilevel"/>
    <w:tmpl w:val="2356F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F66606"/>
    <w:multiLevelType w:val="hybridMultilevel"/>
    <w:tmpl w:val="AA24B502"/>
    <w:lvl w:ilvl="0" w:tplc="0409000D">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5" w15:restartNumberingAfterBreak="0">
    <w:nsid w:val="0A602B2C"/>
    <w:multiLevelType w:val="hybridMultilevel"/>
    <w:tmpl w:val="68F608D0"/>
    <w:lvl w:ilvl="0" w:tplc="04090005">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0B10188E"/>
    <w:multiLevelType w:val="hybridMultilevel"/>
    <w:tmpl w:val="7AFA54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BDD4774"/>
    <w:multiLevelType w:val="hybridMultilevel"/>
    <w:tmpl w:val="D00CE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AC58AC"/>
    <w:multiLevelType w:val="hybridMultilevel"/>
    <w:tmpl w:val="27A424B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9" w15:restartNumberingAfterBreak="0">
    <w:nsid w:val="0CDD2632"/>
    <w:multiLevelType w:val="hybridMultilevel"/>
    <w:tmpl w:val="0902DCD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0" w15:restartNumberingAfterBreak="0">
    <w:nsid w:val="0ED824AE"/>
    <w:multiLevelType w:val="hybridMultilevel"/>
    <w:tmpl w:val="E61A0F4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1" w15:restartNumberingAfterBreak="0">
    <w:nsid w:val="0F613DB3"/>
    <w:multiLevelType w:val="hybridMultilevel"/>
    <w:tmpl w:val="079A1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0421FB"/>
    <w:multiLevelType w:val="hybridMultilevel"/>
    <w:tmpl w:val="B1B4D4B0"/>
    <w:lvl w:ilvl="0" w:tplc="04090001">
      <w:start w:val="1"/>
      <w:numFmt w:val="bullet"/>
      <w:lvlText w:val=""/>
      <w:lvlJc w:val="left"/>
      <w:pPr>
        <w:ind w:left="990" w:hanging="360"/>
      </w:pPr>
      <w:rPr>
        <w:rFonts w:hint="default" w:ascii="Symbol" w:hAnsi="Symbol"/>
      </w:rPr>
    </w:lvl>
    <w:lvl w:ilvl="1" w:tplc="04090003" w:tentative="1">
      <w:start w:val="1"/>
      <w:numFmt w:val="bullet"/>
      <w:lvlText w:val="o"/>
      <w:lvlJc w:val="left"/>
      <w:pPr>
        <w:ind w:left="1710" w:hanging="360"/>
      </w:pPr>
      <w:rPr>
        <w:rFonts w:hint="default" w:ascii="Courier New" w:hAnsi="Courier New" w:cs="Courier New"/>
      </w:rPr>
    </w:lvl>
    <w:lvl w:ilvl="2" w:tplc="04090005" w:tentative="1">
      <w:start w:val="1"/>
      <w:numFmt w:val="bullet"/>
      <w:lvlText w:val=""/>
      <w:lvlJc w:val="left"/>
      <w:pPr>
        <w:ind w:left="2430" w:hanging="360"/>
      </w:pPr>
      <w:rPr>
        <w:rFonts w:hint="default" w:ascii="Wingdings" w:hAnsi="Wingdings"/>
      </w:rPr>
    </w:lvl>
    <w:lvl w:ilvl="3" w:tplc="04090001" w:tentative="1">
      <w:start w:val="1"/>
      <w:numFmt w:val="bullet"/>
      <w:lvlText w:val=""/>
      <w:lvlJc w:val="left"/>
      <w:pPr>
        <w:ind w:left="3150" w:hanging="360"/>
      </w:pPr>
      <w:rPr>
        <w:rFonts w:hint="default" w:ascii="Symbol" w:hAnsi="Symbol"/>
      </w:rPr>
    </w:lvl>
    <w:lvl w:ilvl="4" w:tplc="04090003" w:tentative="1">
      <w:start w:val="1"/>
      <w:numFmt w:val="bullet"/>
      <w:lvlText w:val="o"/>
      <w:lvlJc w:val="left"/>
      <w:pPr>
        <w:ind w:left="3870" w:hanging="360"/>
      </w:pPr>
      <w:rPr>
        <w:rFonts w:hint="default" w:ascii="Courier New" w:hAnsi="Courier New" w:cs="Courier New"/>
      </w:rPr>
    </w:lvl>
    <w:lvl w:ilvl="5" w:tplc="04090005" w:tentative="1">
      <w:start w:val="1"/>
      <w:numFmt w:val="bullet"/>
      <w:lvlText w:val=""/>
      <w:lvlJc w:val="left"/>
      <w:pPr>
        <w:ind w:left="4590" w:hanging="360"/>
      </w:pPr>
      <w:rPr>
        <w:rFonts w:hint="default" w:ascii="Wingdings" w:hAnsi="Wingdings"/>
      </w:rPr>
    </w:lvl>
    <w:lvl w:ilvl="6" w:tplc="04090001" w:tentative="1">
      <w:start w:val="1"/>
      <w:numFmt w:val="bullet"/>
      <w:lvlText w:val=""/>
      <w:lvlJc w:val="left"/>
      <w:pPr>
        <w:ind w:left="5310" w:hanging="360"/>
      </w:pPr>
      <w:rPr>
        <w:rFonts w:hint="default" w:ascii="Symbol" w:hAnsi="Symbol"/>
      </w:rPr>
    </w:lvl>
    <w:lvl w:ilvl="7" w:tplc="04090003" w:tentative="1">
      <w:start w:val="1"/>
      <w:numFmt w:val="bullet"/>
      <w:lvlText w:val="o"/>
      <w:lvlJc w:val="left"/>
      <w:pPr>
        <w:ind w:left="6030" w:hanging="360"/>
      </w:pPr>
      <w:rPr>
        <w:rFonts w:hint="default" w:ascii="Courier New" w:hAnsi="Courier New" w:cs="Courier New"/>
      </w:rPr>
    </w:lvl>
    <w:lvl w:ilvl="8" w:tplc="04090005" w:tentative="1">
      <w:start w:val="1"/>
      <w:numFmt w:val="bullet"/>
      <w:lvlText w:val=""/>
      <w:lvlJc w:val="left"/>
      <w:pPr>
        <w:ind w:left="6750" w:hanging="360"/>
      </w:pPr>
      <w:rPr>
        <w:rFonts w:hint="default" w:ascii="Wingdings" w:hAnsi="Wingdings"/>
      </w:rPr>
    </w:lvl>
  </w:abstractNum>
  <w:abstractNum w:abstractNumId="23" w15:restartNumberingAfterBreak="0">
    <w:nsid w:val="10054F8B"/>
    <w:multiLevelType w:val="hybridMultilevel"/>
    <w:tmpl w:val="DF4889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E0104C"/>
    <w:multiLevelType w:val="hybridMultilevel"/>
    <w:tmpl w:val="20E43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34B66CC"/>
    <w:multiLevelType w:val="hybridMultilevel"/>
    <w:tmpl w:val="CCE85B7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3DD361A"/>
    <w:multiLevelType w:val="hybridMultilevel"/>
    <w:tmpl w:val="DFF69F7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7" w15:restartNumberingAfterBreak="0">
    <w:nsid w:val="157D0DC5"/>
    <w:multiLevelType w:val="hybridMultilevel"/>
    <w:tmpl w:val="070A7F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15F171DB"/>
    <w:multiLevelType w:val="singleLevel"/>
    <w:tmpl w:val="0660F8DE"/>
    <w:lvl w:ilvl="0">
      <w:start w:val="1"/>
      <w:numFmt w:val="bullet"/>
      <w:lvlText w:val=""/>
      <w:lvlJc w:val="left"/>
      <w:pPr>
        <w:tabs>
          <w:tab w:val="num" w:pos="360"/>
        </w:tabs>
        <w:ind w:left="360" w:hanging="360"/>
      </w:pPr>
      <w:rPr>
        <w:rFonts w:hint="default" w:ascii="Wingdings" w:hAnsi="Wingdings"/>
      </w:rPr>
    </w:lvl>
  </w:abstractNum>
  <w:abstractNum w:abstractNumId="29" w15:restartNumberingAfterBreak="0">
    <w:nsid w:val="166E2115"/>
    <w:multiLevelType w:val="hybridMultilevel"/>
    <w:tmpl w:val="C6DC9F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16C774F7"/>
    <w:multiLevelType w:val="hybridMultilevel"/>
    <w:tmpl w:val="FDE60264"/>
    <w:lvl w:ilvl="0" w:tplc="04090009">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17CF0863"/>
    <w:multiLevelType w:val="hybridMultilevel"/>
    <w:tmpl w:val="98CA020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2" w15:restartNumberingAfterBreak="0">
    <w:nsid w:val="18215A7C"/>
    <w:multiLevelType w:val="hybridMultilevel"/>
    <w:tmpl w:val="409CF666"/>
    <w:lvl w:ilvl="0" w:tplc="04090001">
      <w:start w:val="1"/>
      <w:numFmt w:val="bullet"/>
      <w:lvlText w:val=""/>
      <w:lvlJc w:val="left"/>
      <w:pPr>
        <w:ind w:left="2250" w:hanging="360"/>
      </w:pPr>
      <w:rPr>
        <w:rFonts w:hint="default" w:ascii="Symbol" w:hAnsi="Symbol"/>
      </w:rPr>
    </w:lvl>
    <w:lvl w:ilvl="1" w:tplc="04090003" w:tentative="1">
      <w:start w:val="1"/>
      <w:numFmt w:val="bullet"/>
      <w:lvlText w:val="o"/>
      <w:lvlJc w:val="left"/>
      <w:pPr>
        <w:ind w:left="2970" w:hanging="360"/>
      </w:pPr>
      <w:rPr>
        <w:rFonts w:hint="default" w:ascii="Courier New" w:hAnsi="Courier New" w:cs="Courier New"/>
      </w:rPr>
    </w:lvl>
    <w:lvl w:ilvl="2" w:tplc="04090005" w:tentative="1">
      <w:start w:val="1"/>
      <w:numFmt w:val="bullet"/>
      <w:lvlText w:val=""/>
      <w:lvlJc w:val="left"/>
      <w:pPr>
        <w:ind w:left="3690" w:hanging="360"/>
      </w:pPr>
      <w:rPr>
        <w:rFonts w:hint="default" w:ascii="Wingdings" w:hAnsi="Wingdings"/>
      </w:rPr>
    </w:lvl>
    <w:lvl w:ilvl="3" w:tplc="04090001" w:tentative="1">
      <w:start w:val="1"/>
      <w:numFmt w:val="bullet"/>
      <w:lvlText w:val=""/>
      <w:lvlJc w:val="left"/>
      <w:pPr>
        <w:ind w:left="4410" w:hanging="360"/>
      </w:pPr>
      <w:rPr>
        <w:rFonts w:hint="default" w:ascii="Symbol" w:hAnsi="Symbol"/>
      </w:rPr>
    </w:lvl>
    <w:lvl w:ilvl="4" w:tplc="04090003" w:tentative="1">
      <w:start w:val="1"/>
      <w:numFmt w:val="bullet"/>
      <w:lvlText w:val="o"/>
      <w:lvlJc w:val="left"/>
      <w:pPr>
        <w:ind w:left="5130" w:hanging="360"/>
      </w:pPr>
      <w:rPr>
        <w:rFonts w:hint="default" w:ascii="Courier New" w:hAnsi="Courier New" w:cs="Courier New"/>
      </w:rPr>
    </w:lvl>
    <w:lvl w:ilvl="5" w:tplc="04090005" w:tentative="1">
      <w:start w:val="1"/>
      <w:numFmt w:val="bullet"/>
      <w:lvlText w:val=""/>
      <w:lvlJc w:val="left"/>
      <w:pPr>
        <w:ind w:left="5850" w:hanging="360"/>
      </w:pPr>
      <w:rPr>
        <w:rFonts w:hint="default" w:ascii="Wingdings" w:hAnsi="Wingdings"/>
      </w:rPr>
    </w:lvl>
    <w:lvl w:ilvl="6" w:tplc="04090001" w:tentative="1">
      <w:start w:val="1"/>
      <w:numFmt w:val="bullet"/>
      <w:lvlText w:val=""/>
      <w:lvlJc w:val="left"/>
      <w:pPr>
        <w:ind w:left="6570" w:hanging="360"/>
      </w:pPr>
      <w:rPr>
        <w:rFonts w:hint="default" w:ascii="Symbol" w:hAnsi="Symbol"/>
      </w:rPr>
    </w:lvl>
    <w:lvl w:ilvl="7" w:tplc="04090003" w:tentative="1">
      <w:start w:val="1"/>
      <w:numFmt w:val="bullet"/>
      <w:lvlText w:val="o"/>
      <w:lvlJc w:val="left"/>
      <w:pPr>
        <w:ind w:left="7290" w:hanging="360"/>
      </w:pPr>
      <w:rPr>
        <w:rFonts w:hint="default" w:ascii="Courier New" w:hAnsi="Courier New" w:cs="Courier New"/>
      </w:rPr>
    </w:lvl>
    <w:lvl w:ilvl="8" w:tplc="04090005" w:tentative="1">
      <w:start w:val="1"/>
      <w:numFmt w:val="bullet"/>
      <w:lvlText w:val=""/>
      <w:lvlJc w:val="left"/>
      <w:pPr>
        <w:ind w:left="8010" w:hanging="360"/>
      </w:pPr>
      <w:rPr>
        <w:rFonts w:hint="default" w:ascii="Wingdings" w:hAnsi="Wingdings"/>
      </w:rPr>
    </w:lvl>
  </w:abstractNum>
  <w:abstractNum w:abstractNumId="33" w15:restartNumberingAfterBreak="0">
    <w:nsid w:val="1A1967F8"/>
    <w:multiLevelType w:val="hybridMultilevel"/>
    <w:tmpl w:val="C3C63A16"/>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1A3B7937"/>
    <w:multiLevelType w:val="hybridMultilevel"/>
    <w:tmpl w:val="FBD6DF18"/>
    <w:lvl w:ilvl="0" w:tplc="2804A9F8">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1B1F1F31"/>
    <w:multiLevelType w:val="hybridMultilevel"/>
    <w:tmpl w:val="67F22DB8"/>
    <w:lvl w:ilvl="0" w:tplc="22CA18E4">
      <w:start w:val="1"/>
      <w:numFmt w:val="decimal"/>
      <w:lvlText w:val="%1.)"/>
      <w:lvlJc w:val="left"/>
      <w:pPr>
        <w:tabs>
          <w:tab w:val="num" w:pos="1440"/>
        </w:tabs>
        <w:ind w:left="144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6" w15:restartNumberingAfterBreak="0">
    <w:nsid w:val="1CAB091F"/>
    <w:multiLevelType w:val="hybridMultilevel"/>
    <w:tmpl w:val="5666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CF51F6A"/>
    <w:multiLevelType w:val="hybridMultilevel"/>
    <w:tmpl w:val="32847B32"/>
    <w:lvl w:ilvl="0" w:tplc="54F8221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D05773B"/>
    <w:multiLevelType w:val="hybridMultilevel"/>
    <w:tmpl w:val="0EF8ADB4"/>
    <w:lvl w:ilvl="0" w:tplc="9B7213D4">
      <w:start w:val="1"/>
      <w:numFmt w:val="upperLetter"/>
      <w:lvlText w:val="%1."/>
      <w:lvlJc w:val="left"/>
      <w:pPr>
        <w:ind w:left="990" w:hanging="54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15:restartNumberingAfterBreak="0">
    <w:nsid w:val="1E625845"/>
    <w:multiLevelType w:val="hybridMultilevel"/>
    <w:tmpl w:val="49ACC68A"/>
    <w:lvl w:ilvl="0" w:tplc="04090005">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1E8F7D4B"/>
    <w:multiLevelType w:val="hybridMultilevel"/>
    <w:tmpl w:val="F0B04058"/>
    <w:lvl w:ilvl="0" w:tplc="04090003">
      <w:start w:val="1"/>
      <w:numFmt w:val="bullet"/>
      <w:lvlText w:val="o"/>
      <w:lvlJc w:val="left"/>
      <w:pPr>
        <w:ind w:left="720" w:hanging="360"/>
      </w:pPr>
      <w:rPr>
        <w:rFonts w:hint="default" w:ascii="Courier New" w:hAnsi="Courier New" w:cs="Courier New"/>
      </w:rPr>
    </w:lvl>
    <w:lvl w:ilvl="1" w:tplc="0409000B">
      <w:start w:val="1"/>
      <w:numFmt w:val="bullet"/>
      <w:lvlText w:val=""/>
      <w:lvlJc w:val="left"/>
      <w:pPr>
        <w:ind w:left="1440" w:hanging="360"/>
      </w:pPr>
      <w:rPr>
        <w:rFonts w:hint="default" w:ascii="Wingdings" w:hAnsi="Wingdings"/>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1F1108AF"/>
    <w:multiLevelType w:val="hybridMultilevel"/>
    <w:tmpl w:val="C596B946"/>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2" w15:restartNumberingAfterBreak="0">
    <w:nsid w:val="200170DB"/>
    <w:multiLevelType w:val="hybridMultilevel"/>
    <w:tmpl w:val="0A92E10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234D7C05"/>
    <w:multiLevelType w:val="hybridMultilevel"/>
    <w:tmpl w:val="2FC297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23BC0F7E"/>
    <w:multiLevelType w:val="hybridMultilevel"/>
    <w:tmpl w:val="131C7A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2424287F"/>
    <w:multiLevelType w:val="hybridMultilevel"/>
    <w:tmpl w:val="A27052A8"/>
    <w:lvl w:ilvl="0" w:tplc="0409000F">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25264F24"/>
    <w:multiLevelType w:val="hybridMultilevel"/>
    <w:tmpl w:val="BD003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5E03160"/>
    <w:multiLevelType w:val="hybridMultilevel"/>
    <w:tmpl w:val="B2B446E0"/>
    <w:lvl w:ilvl="0" w:tplc="65A4E3B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62F0B6A"/>
    <w:multiLevelType w:val="hybridMultilevel"/>
    <w:tmpl w:val="A366076E"/>
    <w:lvl w:ilvl="0" w:tplc="0A56C0A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7291577"/>
    <w:multiLevelType w:val="singleLevel"/>
    <w:tmpl w:val="0660F8DE"/>
    <w:lvl w:ilvl="0">
      <w:start w:val="1"/>
      <w:numFmt w:val="bullet"/>
      <w:lvlText w:val=""/>
      <w:lvlJc w:val="left"/>
      <w:pPr>
        <w:tabs>
          <w:tab w:val="num" w:pos="360"/>
        </w:tabs>
        <w:ind w:left="360" w:hanging="360"/>
      </w:pPr>
      <w:rPr>
        <w:rFonts w:hint="default" w:ascii="Wingdings" w:hAnsi="Wingdings"/>
      </w:rPr>
    </w:lvl>
  </w:abstractNum>
  <w:abstractNum w:abstractNumId="50" w15:restartNumberingAfterBreak="0">
    <w:nsid w:val="27E36541"/>
    <w:multiLevelType w:val="hybridMultilevel"/>
    <w:tmpl w:val="5630D13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1" w15:restartNumberingAfterBreak="0">
    <w:nsid w:val="28BD091C"/>
    <w:multiLevelType w:val="hybridMultilevel"/>
    <w:tmpl w:val="34EE03CC"/>
    <w:lvl w:ilvl="0" w:tplc="04090001">
      <w:start w:val="1"/>
      <w:numFmt w:val="bullet"/>
      <w:lvlText w:val=""/>
      <w:lvlJc w:val="left"/>
      <w:pPr>
        <w:tabs>
          <w:tab w:val="num" w:pos="2520"/>
        </w:tabs>
        <w:ind w:left="2520" w:hanging="360"/>
      </w:pPr>
      <w:rPr>
        <w:rFonts w:hint="default" w:ascii="Symbol" w:hAnsi="Symbol"/>
      </w:rPr>
    </w:lvl>
    <w:lvl w:ilvl="1" w:tplc="04090001">
      <w:start w:val="1"/>
      <w:numFmt w:val="bullet"/>
      <w:lvlText w:val=""/>
      <w:lvlJc w:val="left"/>
      <w:pPr>
        <w:tabs>
          <w:tab w:val="num" w:pos="3240"/>
        </w:tabs>
        <w:ind w:left="3240" w:hanging="360"/>
      </w:pPr>
      <w:rPr>
        <w:rFonts w:hint="default" w:ascii="Symbol" w:hAnsi="Symbol"/>
      </w:rPr>
    </w:lvl>
    <w:lvl w:ilvl="2" w:tplc="04090005" w:tentative="1">
      <w:start w:val="1"/>
      <w:numFmt w:val="bullet"/>
      <w:lvlText w:val=""/>
      <w:lvlJc w:val="left"/>
      <w:pPr>
        <w:tabs>
          <w:tab w:val="num" w:pos="3960"/>
        </w:tabs>
        <w:ind w:left="3960" w:hanging="360"/>
      </w:pPr>
      <w:rPr>
        <w:rFonts w:hint="default" w:ascii="Wingdings" w:hAnsi="Wingdings"/>
      </w:rPr>
    </w:lvl>
    <w:lvl w:ilvl="3" w:tplc="04090001" w:tentative="1">
      <w:start w:val="1"/>
      <w:numFmt w:val="bullet"/>
      <w:lvlText w:val=""/>
      <w:lvlJc w:val="left"/>
      <w:pPr>
        <w:tabs>
          <w:tab w:val="num" w:pos="4680"/>
        </w:tabs>
        <w:ind w:left="4680" w:hanging="360"/>
      </w:pPr>
      <w:rPr>
        <w:rFonts w:hint="default" w:ascii="Symbol" w:hAnsi="Symbol"/>
      </w:rPr>
    </w:lvl>
    <w:lvl w:ilvl="4" w:tplc="04090003" w:tentative="1">
      <w:start w:val="1"/>
      <w:numFmt w:val="bullet"/>
      <w:lvlText w:val="o"/>
      <w:lvlJc w:val="left"/>
      <w:pPr>
        <w:tabs>
          <w:tab w:val="num" w:pos="5400"/>
        </w:tabs>
        <w:ind w:left="5400" w:hanging="360"/>
      </w:pPr>
      <w:rPr>
        <w:rFonts w:hint="default" w:ascii="Courier New" w:hAnsi="Courier New" w:cs="Courier New"/>
      </w:rPr>
    </w:lvl>
    <w:lvl w:ilvl="5" w:tplc="04090005" w:tentative="1">
      <w:start w:val="1"/>
      <w:numFmt w:val="bullet"/>
      <w:lvlText w:val=""/>
      <w:lvlJc w:val="left"/>
      <w:pPr>
        <w:tabs>
          <w:tab w:val="num" w:pos="6120"/>
        </w:tabs>
        <w:ind w:left="6120" w:hanging="360"/>
      </w:pPr>
      <w:rPr>
        <w:rFonts w:hint="default" w:ascii="Wingdings" w:hAnsi="Wingdings"/>
      </w:rPr>
    </w:lvl>
    <w:lvl w:ilvl="6" w:tplc="04090001" w:tentative="1">
      <w:start w:val="1"/>
      <w:numFmt w:val="bullet"/>
      <w:lvlText w:val=""/>
      <w:lvlJc w:val="left"/>
      <w:pPr>
        <w:tabs>
          <w:tab w:val="num" w:pos="6840"/>
        </w:tabs>
        <w:ind w:left="6840" w:hanging="360"/>
      </w:pPr>
      <w:rPr>
        <w:rFonts w:hint="default" w:ascii="Symbol" w:hAnsi="Symbol"/>
      </w:rPr>
    </w:lvl>
    <w:lvl w:ilvl="7" w:tplc="04090003" w:tentative="1">
      <w:start w:val="1"/>
      <w:numFmt w:val="bullet"/>
      <w:lvlText w:val="o"/>
      <w:lvlJc w:val="left"/>
      <w:pPr>
        <w:tabs>
          <w:tab w:val="num" w:pos="7560"/>
        </w:tabs>
        <w:ind w:left="7560" w:hanging="360"/>
      </w:pPr>
      <w:rPr>
        <w:rFonts w:hint="default" w:ascii="Courier New" w:hAnsi="Courier New" w:cs="Courier New"/>
      </w:rPr>
    </w:lvl>
    <w:lvl w:ilvl="8" w:tplc="04090005" w:tentative="1">
      <w:start w:val="1"/>
      <w:numFmt w:val="bullet"/>
      <w:lvlText w:val=""/>
      <w:lvlJc w:val="left"/>
      <w:pPr>
        <w:tabs>
          <w:tab w:val="num" w:pos="8280"/>
        </w:tabs>
        <w:ind w:left="8280" w:hanging="360"/>
      </w:pPr>
      <w:rPr>
        <w:rFonts w:hint="default" w:ascii="Wingdings" w:hAnsi="Wingdings"/>
      </w:rPr>
    </w:lvl>
  </w:abstractNum>
  <w:abstractNum w:abstractNumId="52" w15:restartNumberingAfterBreak="0">
    <w:nsid w:val="28FD1B2B"/>
    <w:multiLevelType w:val="hybridMultilevel"/>
    <w:tmpl w:val="E74288A4"/>
    <w:lvl w:ilvl="0" w:tplc="04090009">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3" w15:restartNumberingAfterBreak="0">
    <w:nsid w:val="294279A2"/>
    <w:multiLevelType w:val="singleLevel"/>
    <w:tmpl w:val="2E085868"/>
    <w:lvl w:ilvl="0">
      <w:start w:val="1"/>
      <w:numFmt w:val="decimal"/>
      <w:lvlText w:val="%1."/>
      <w:lvlJc w:val="left"/>
      <w:pPr>
        <w:tabs>
          <w:tab w:val="num" w:pos="1440"/>
        </w:tabs>
        <w:ind w:left="1440" w:hanging="720"/>
      </w:pPr>
      <w:rPr>
        <w:rFonts w:hint="default"/>
      </w:rPr>
    </w:lvl>
  </w:abstractNum>
  <w:abstractNum w:abstractNumId="54" w15:restartNumberingAfterBreak="0">
    <w:nsid w:val="29723BD4"/>
    <w:multiLevelType w:val="hybridMultilevel"/>
    <w:tmpl w:val="0B1A60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29735C1D"/>
    <w:multiLevelType w:val="hybridMultilevel"/>
    <w:tmpl w:val="10BA1004"/>
    <w:lvl w:ilvl="0" w:tplc="04090001">
      <w:start w:val="1"/>
      <w:numFmt w:val="bullet"/>
      <w:lvlText w:val=""/>
      <w:lvlJc w:val="left"/>
      <w:pPr>
        <w:ind w:left="630" w:hanging="360"/>
      </w:pPr>
      <w:rPr>
        <w:rFonts w:hint="default" w:ascii="Symbol" w:hAnsi="Symbol"/>
      </w:rPr>
    </w:lvl>
    <w:lvl w:ilvl="1" w:tplc="04090003" w:tentative="1">
      <w:start w:val="1"/>
      <w:numFmt w:val="bullet"/>
      <w:lvlText w:val="o"/>
      <w:lvlJc w:val="left"/>
      <w:pPr>
        <w:ind w:left="1350" w:hanging="360"/>
      </w:pPr>
      <w:rPr>
        <w:rFonts w:hint="default" w:ascii="Courier New" w:hAnsi="Courier New" w:cs="Courier New"/>
      </w:rPr>
    </w:lvl>
    <w:lvl w:ilvl="2" w:tplc="04090005" w:tentative="1">
      <w:start w:val="1"/>
      <w:numFmt w:val="bullet"/>
      <w:lvlText w:val=""/>
      <w:lvlJc w:val="left"/>
      <w:pPr>
        <w:ind w:left="2070" w:hanging="360"/>
      </w:pPr>
      <w:rPr>
        <w:rFonts w:hint="default" w:ascii="Wingdings" w:hAnsi="Wingdings"/>
      </w:rPr>
    </w:lvl>
    <w:lvl w:ilvl="3" w:tplc="04090001" w:tentative="1">
      <w:start w:val="1"/>
      <w:numFmt w:val="bullet"/>
      <w:lvlText w:val=""/>
      <w:lvlJc w:val="left"/>
      <w:pPr>
        <w:ind w:left="2790" w:hanging="360"/>
      </w:pPr>
      <w:rPr>
        <w:rFonts w:hint="default" w:ascii="Symbol" w:hAnsi="Symbol"/>
      </w:rPr>
    </w:lvl>
    <w:lvl w:ilvl="4" w:tplc="04090003" w:tentative="1">
      <w:start w:val="1"/>
      <w:numFmt w:val="bullet"/>
      <w:lvlText w:val="o"/>
      <w:lvlJc w:val="left"/>
      <w:pPr>
        <w:ind w:left="3510" w:hanging="360"/>
      </w:pPr>
      <w:rPr>
        <w:rFonts w:hint="default" w:ascii="Courier New" w:hAnsi="Courier New" w:cs="Courier New"/>
      </w:rPr>
    </w:lvl>
    <w:lvl w:ilvl="5" w:tplc="04090005" w:tentative="1">
      <w:start w:val="1"/>
      <w:numFmt w:val="bullet"/>
      <w:lvlText w:val=""/>
      <w:lvlJc w:val="left"/>
      <w:pPr>
        <w:ind w:left="4230" w:hanging="360"/>
      </w:pPr>
      <w:rPr>
        <w:rFonts w:hint="default" w:ascii="Wingdings" w:hAnsi="Wingdings"/>
      </w:rPr>
    </w:lvl>
    <w:lvl w:ilvl="6" w:tplc="04090001" w:tentative="1">
      <w:start w:val="1"/>
      <w:numFmt w:val="bullet"/>
      <w:lvlText w:val=""/>
      <w:lvlJc w:val="left"/>
      <w:pPr>
        <w:ind w:left="4950" w:hanging="360"/>
      </w:pPr>
      <w:rPr>
        <w:rFonts w:hint="default" w:ascii="Symbol" w:hAnsi="Symbol"/>
      </w:rPr>
    </w:lvl>
    <w:lvl w:ilvl="7" w:tplc="04090003" w:tentative="1">
      <w:start w:val="1"/>
      <w:numFmt w:val="bullet"/>
      <w:lvlText w:val="o"/>
      <w:lvlJc w:val="left"/>
      <w:pPr>
        <w:ind w:left="5670" w:hanging="360"/>
      </w:pPr>
      <w:rPr>
        <w:rFonts w:hint="default" w:ascii="Courier New" w:hAnsi="Courier New" w:cs="Courier New"/>
      </w:rPr>
    </w:lvl>
    <w:lvl w:ilvl="8" w:tplc="04090005" w:tentative="1">
      <w:start w:val="1"/>
      <w:numFmt w:val="bullet"/>
      <w:lvlText w:val=""/>
      <w:lvlJc w:val="left"/>
      <w:pPr>
        <w:ind w:left="6390" w:hanging="360"/>
      </w:pPr>
      <w:rPr>
        <w:rFonts w:hint="default" w:ascii="Wingdings" w:hAnsi="Wingdings"/>
      </w:rPr>
    </w:lvl>
  </w:abstractNum>
  <w:abstractNum w:abstractNumId="56" w15:restartNumberingAfterBreak="0">
    <w:nsid w:val="297C281F"/>
    <w:multiLevelType w:val="hybridMultilevel"/>
    <w:tmpl w:val="80628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9B25468"/>
    <w:multiLevelType w:val="hybridMultilevel"/>
    <w:tmpl w:val="CECABAE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8" w15:restartNumberingAfterBreak="0">
    <w:nsid w:val="29F56187"/>
    <w:multiLevelType w:val="hybridMultilevel"/>
    <w:tmpl w:val="72163B5E"/>
    <w:lvl w:ilvl="0" w:tplc="04090001">
      <w:start w:val="1"/>
      <w:numFmt w:val="bullet"/>
      <w:lvlText w:val=""/>
      <w:lvlJc w:val="left"/>
      <w:pPr>
        <w:ind w:left="1368" w:hanging="360"/>
      </w:pPr>
      <w:rPr>
        <w:rFonts w:hint="default" w:ascii="Symbol" w:hAnsi="Symbol"/>
      </w:rPr>
    </w:lvl>
    <w:lvl w:ilvl="1" w:tplc="04090003" w:tentative="1">
      <w:start w:val="1"/>
      <w:numFmt w:val="bullet"/>
      <w:lvlText w:val="o"/>
      <w:lvlJc w:val="left"/>
      <w:pPr>
        <w:ind w:left="2088" w:hanging="360"/>
      </w:pPr>
      <w:rPr>
        <w:rFonts w:hint="default" w:ascii="Courier New" w:hAnsi="Courier New" w:cs="Courier New"/>
      </w:rPr>
    </w:lvl>
    <w:lvl w:ilvl="2" w:tplc="04090005" w:tentative="1">
      <w:start w:val="1"/>
      <w:numFmt w:val="bullet"/>
      <w:lvlText w:val=""/>
      <w:lvlJc w:val="left"/>
      <w:pPr>
        <w:ind w:left="2808" w:hanging="360"/>
      </w:pPr>
      <w:rPr>
        <w:rFonts w:hint="default" w:ascii="Wingdings" w:hAnsi="Wingdings"/>
      </w:rPr>
    </w:lvl>
    <w:lvl w:ilvl="3" w:tplc="04090001" w:tentative="1">
      <w:start w:val="1"/>
      <w:numFmt w:val="bullet"/>
      <w:lvlText w:val=""/>
      <w:lvlJc w:val="left"/>
      <w:pPr>
        <w:ind w:left="3528" w:hanging="360"/>
      </w:pPr>
      <w:rPr>
        <w:rFonts w:hint="default" w:ascii="Symbol" w:hAnsi="Symbol"/>
      </w:rPr>
    </w:lvl>
    <w:lvl w:ilvl="4" w:tplc="04090003" w:tentative="1">
      <w:start w:val="1"/>
      <w:numFmt w:val="bullet"/>
      <w:lvlText w:val="o"/>
      <w:lvlJc w:val="left"/>
      <w:pPr>
        <w:ind w:left="4248" w:hanging="360"/>
      </w:pPr>
      <w:rPr>
        <w:rFonts w:hint="default" w:ascii="Courier New" w:hAnsi="Courier New" w:cs="Courier New"/>
      </w:rPr>
    </w:lvl>
    <w:lvl w:ilvl="5" w:tplc="04090005" w:tentative="1">
      <w:start w:val="1"/>
      <w:numFmt w:val="bullet"/>
      <w:lvlText w:val=""/>
      <w:lvlJc w:val="left"/>
      <w:pPr>
        <w:ind w:left="4968" w:hanging="360"/>
      </w:pPr>
      <w:rPr>
        <w:rFonts w:hint="default" w:ascii="Wingdings" w:hAnsi="Wingdings"/>
      </w:rPr>
    </w:lvl>
    <w:lvl w:ilvl="6" w:tplc="04090001" w:tentative="1">
      <w:start w:val="1"/>
      <w:numFmt w:val="bullet"/>
      <w:lvlText w:val=""/>
      <w:lvlJc w:val="left"/>
      <w:pPr>
        <w:ind w:left="5688" w:hanging="360"/>
      </w:pPr>
      <w:rPr>
        <w:rFonts w:hint="default" w:ascii="Symbol" w:hAnsi="Symbol"/>
      </w:rPr>
    </w:lvl>
    <w:lvl w:ilvl="7" w:tplc="04090003" w:tentative="1">
      <w:start w:val="1"/>
      <w:numFmt w:val="bullet"/>
      <w:lvlText w:val="o"/>
      <w:lvlJc w:val="left"/>
      <w:pPr>
        <w:ind w:left="6408" w:hanging="360"/>
      </w:pPr>
      <w:rPr>
        <w:rFonts w:hint="default" w:ascii="Courier New" w:hAnsi="Courier New" w:cs="Courier New"/>
      </w:rPr>
    </w:lvl>
    <w:lvl w:ilvl="8" w:tplc="04090005" w:tentative="1">
      <w:start w:val="1"/>
      <w:numFmt w:val="bullet"/>
      <w:lvlText w:val=""/>
      <w:lvlJc w:val="left"/>
      <w:pPr>
        <w:ind w:left="7128" w:hanging="360"/>
      </w:pPr>
      <w:rPr>
        <w:rFonts w:hint="default" w:ascii="Wingdings" w:hAnsi="Wingdings"/>
      </w:rPr>
    </w:lvl>
  </w:abstractNum>
  <w:abstractNum w:abstractNumId="59" w15:restartNumberingAfterBreak="0">
    <w:nsid w:val="2B1C0C32"/>
    <w:multiLevelType w:val="hybridMultilevel"/>
    <w:tmpl w:val="223491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1">
      <w:start w:val="1"/>
      <w:numFmt w:val="bullet"/>
      <w:lvlText w:val=""/>
      <w:lvlJc w:val="left"/>
      <w:pPr>
        <w:ind w:left="2160" w:hanging="360"/>
      </w:pPr>
      <w:rPr>
        <w:rFonts w:hint="default" w:ascii="Symbol" w:hAnsi="Symbol"/>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0" w15:restartNumberingAfterBreak="0">
    <w:nsid w:val="2CEA42BA"/>
    <w:multiLevelType w:val="hybridMultilevel"/>
    <w:tmpl w:val="4DA417C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1" w15:restartNumberingAfterBreak="0">
    <w:nsid w:val="2F4101A7"/>
    <w:multiLevelType w:val="hybridMultilevel"/>
    <w:tmpl w:val="0206E9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2" w15:restartNumberingAfterBreak="0">
    <w:nsid w:val="2F6C7532"/>
    <w:multiLevelType w:val="hybridMultilevel"/>
    <w:tmpl w:val="BA9A2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123369D"/>
    <w:multiLevelType w:val="hybridMultilevel"/>
    <w:tmpl w:val="63587BB8"/>
    <w:lvl w:ilvl="0" w:tplc="EC528F68">
      <w:start w:val="1"/>
      <w:numFmt w:val="bullet"/>
      <w:lvlText w:val=""/>
      <w:lvlJc w:val="left"/>
      <w:pPr>
        <w:tabs>
          <w:tab w:val="num" w:pos="504"/>
        </w:tabs>
        <w:ind w:left="432" w:hanging="432"/>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4" w15:restartNumberingAfterBreak="0">
    <w:nsid w:val="32831AA7"/>
    <w:multiLevelType w:val="hybridMultilevel"/>
    <w:tmpl w:val="701A1664"/>
    <w:lvl w:ilvl="0" w:tplc="04090001">
      <w:start w:val="1"/>
      <w:numFmt w:val="bullet"/>
      <w:lvlText w:val=""/>
      <w:lvlJc w:val="left"/>
      <w:pPr>
        <w:ind w:left="773" w:hanging="360"/>
      </w:pPr>
      <w:rPr>
        <w:rFonts w:hint="default" w:ascii="Symbol" w:hAnsi="Symbol"/>
      </w:rPr>
    </w:lvl>
    <w:lvl w:ilvl="1" w:tplc="04090003" w:tentative="1">
      <w:start w:val="1"/>
      <w:numFmt w:val="bullet"/>
      <w:lvlText w:val="o"/>
      <w:lvlJc w:val="left"/>
      <w:pPr>
        <w:ind w:left="1493" w:hanging="360"/>
      </w:pPr>
      <w:rPr>
        <w:rFonts w:hint="default" w:ascii="Courier New" w:hAnsi="Courier New" w:cs="Courier New"/>
      </w:rPr>
    </w:lvl>
    <w:lvl w:ilvl="2" w:tplc="04090005" w:tentative="1">
      <w:start w:val="1"/>
      <w:numFmt w:val="bullet"/>
      <w:lvlText w:val=""/>
      <w:lvlJc w:val="left"/>
      <w:pPr>
        <w:ind w:left="2213" w:hanging="360"/>
      </w:pPr>
      <w:rPr>
        <w:rFonts w:hint="default" w:ascii="Wingdings" w:hAnsi="Wingdings"/>
      </w:rPr>
    </w:lvl>
    <w:lvl w:ilvl="3" w:tplc="04090001" w:tentative="1">
      <w:start w:val="1"/>
      <w:numFmt w:val="bullet"/>
      <w:lvlText w:val=""/>
      <w:lvlJc w:val="left"/>
      <w:pPr>
        <w:ind w:left="2933" w:hanging="360"/>
      </w:pPr>
      <w:rPr>
        <w:rFonts w:hint="default" w:ascii="Symbol" w:hAnsi="Symbol"/>
      </w:rPr>
    </w:lvl>
    <w:lvl w:ilvl="4" w:tplc="04090003" w:tentative="1">
      <w:start w:val="1"/>
      <w:numFmt w:val="bullet"/>
      <w:lvlText w:val="o"/>
      <w:lvlJc w:val="left"/>
      <w:pPr>
        <w:ind w:left="3653" w:hanging="360"/>
      </w:pPr>
      <w:rPr>
        <w:rFonts w:hint="default" w:ascii="Courier New" w:hAnsi="Courier New" w:cs="Courier New"/>
      </w:rPr>
    </w:lvl>
    <w:lvl w:ilvl="5" w:tplc="04090005" w:tentative="1">
      <w:start w:val="1"/>
      <w:numFmt w:val="bullet"/>
      <w:lvlText w:val=""/>
      <w:lvlJc w:val="left"/>
      <w:pPr>
        <w:ind w:left="4373" w:hanging="360"/>
      </w:pPr>
      <w:rPr>
        <w:rFonts w:hint="default" w:ascii="Wingdings" w:hAnsi="Wingdings"/>
      </w:rPr>
    </w:lvl>
    <w:lvl w:ilvl="6" w:tplc="04090001" w:tentative="1">
      <w:start w:val="1"/>
      <w:numFmt w:val="bullet"/>
      <w:lvlText w:val=""/>
      <w:lvlJc w:val="left"/>
      <w:pPr>
        <w:ind w:left="5093" w:hanging="360"/>
      </w:pPr>
      <w:rPr>
        <w:rFonts w:hint="default" w:ascii="Symbol" w:hAnsi="Symbol"/>
      </w:rPr>
    </w:lvl>
    <w:lvl w:ilvl="7" w:tplc="04090003" w:tentative="1">
      <w:start w:val="1"/>
      <w:numFmt w:val="bullet"/>
      <w:lvlText w:val="o"/>
      <w:lvlJc w:val="left"/>
      <w:pPr>
        <w:ind w:left="5813" w:hanging="360"/>
      </w:pPr>
      <w:rPr>
        <w:rFonts w:hint="default" w:ascii="Courier New" w:hAnsi="Courier New" w:cs="Courier New"/>
      </w:rPr>
    </w:lvl>
    <w:lvl w:ilvl="8" w:tplc="04090005" w:tentative="1">
      <w:start w:val="1"/>
      <w:numFmt w:val="bullet"/>
      <w:lvlText w:val=""/>
      <w:lvlJc w:val="left"/>
      <w:pPr>
        <w:ind w:left="6533" w:hanging="360"/>
      </w:pPr>
      <w:rPr>
        <w:rFonts w:hint="default" w:ascii="Wingdings" w:hAnsi="Wingdings"/>
      </w:rPr>
    </w:lvl>
  </w:abstractNum>
  <w:abstractNum w:abstractNumId="65" w15:restartNumberingAfterBreak="0">
    <w:nsid w:val="32F224A8"/>
    <w:multiLevelType w:val="hybridMultilevel"/>
    <w:tmpl w:val="66B6D24E"/>
    <w:lvl w:ilvl="0" w:tplc="686E9FF8">
      <w:start w:val="1"/>
      <w:numFmt w:val="decimal"/>
      <w:lvlText w:val="%1.)"/>
      <w:lvlJc w:val="left"/>
      <w:pPr>
        <w:tabs>
          <w:tab w:val="num" w:pos="1440"/>
        </w:tabs>
        <w:ind w:left="144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6" w15:restartNumberingAfterBreak="0">
    <w:nsid w:val="332B44DD"/>
    <w:multiLevelType w:val="hybridMultilevel"/>
    <w:tmpl w:val="40B2816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33DE7BA2"/>
    <w:multiLevelType w:val="hybridMultilevel"/>
    <w:tmpl w:val="88EC41DE"/>
    <w:lvl w:ilvl="0" w:tplc="6FDA9F36">
      <w:start w:val="1"/>
      <w:numFmt w:val="lowerLetter"/>
      <w:lvlText w:val="(%1)"/>
      <w:lvlJc w:val="left"/>
      <w:pPr>
        <w:tabs>
          <w:tab w:val="num" w:pos="1710"/>
        </w:tabs>
        <w:ind w:left="1710" w:hanging="360"/>
      </w:pPr>
      <w:rPr>
        <w:rFonts w:hint="default"/>
      </w:rPr>
    </w:lvl>
    <w:lvl w:ilvl="1" w:tplc="04090019" w:tentative="1">
      <w:start w:val="1"/>
      <w:numFmt w:val="lowerLetter"/>
      <w:lvlText w:val="%2."/>
      <w:lvlJc w:val="left"/>
      <w:pPr>
        <w:tabs>
          <w:tab w:val="num" w:pos="2430"/>
        </w:tabs>
        <w:ind w:left="2430" w:hanging="360"/>
      </w:pPr>
    </w:lvl>
    <w:lvl w:ilvl="2" w:tplc="0409001B" w:tentative="1">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68" w15:restartNumberingAfterBreak="0">
    <w:nsid w:val="35096A47"/>
    <w:multiLevelType w:val="singleLevel"/>
    <w:tmpl w:val="FDCAE156"/>
    <w:lvl w:ilvl="0">
      <w:start w:val="1"/>
      <w:numFmt w:val="upperLetter"/>
      <w:lvlText w:val="%1."/>
      <w:lvlJc w:val="left"/>
      <w:pPr>
        <w:tabs>
          <w:tab w:val="num" w:pos="1440"/>
        </w:tabs>
        <w:ind w:left="1440" w:hanging="720"/>
      </w:pPr>
      <w:rPr>
        <w:rFonts w:hint="default"/>
      </w:rPr>
    </w:lvl>
  </w:abstractNum>
  <w:abstractNum w:abstractNumId="69" w15:restartNumberingAfterBreak="0">
    <w:nsid w:val="35CD41E5"/>
    <w:multiLevelType w:val="hybridMultilevel"/>
    <w:tmpl w:val="863071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0" w15:restartNumberingAfterBreak="0">
    <w:nsid w:val="360526A7"/>
    <w:multiLevelType w:val="hybridMultilevel"/>
    <w:tmpl w:val="F62C8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6366A4E"/>
    <w:multiLevelType w:val="hybridMultilevel"/>
    <w:tmpl w:val="0B94B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7F3363C"/>
    <w:multiLevelType w:val="hybridMultilevel"/>
    <w:tmpl w:val="86FA83B8"/>
    <w:lvl w:ilvl="0" w:tplc="ACB05DE6">
      <w:start w:val="1"/>
      <w:numFmt w:val="decimal"/>
      <w:lvlText w:val="%1."/>
      <w:lvlJc w:val="left"/>
      <w:pPr>
        <w:ind w:left="720" w:hanging="360"/>
      </w:pPr>
      <w:rPr>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9635347"/>
    <w:multiLevelType w:val="hybridMultilevel"/>
    <w:tmpl w:val="9220784E"/>
    <w:lvl w:ilvl="0" w:tplc="04090003">
      <w:start w:val="1"/>
      <w:numFmt w:val="bullet"/>
      <w:lvlText w:val="o"/>
      <w:lvlJc w:val="left"/>
      <w:pPr>
        <w:ind w:left="72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4" w15:restartNumberingAfterBreak="0">
    <w:nsid w:val="3A440BC9"/>
    <w:multiLevelType w:val="hybridMultilevel"/>
    <w:tmpl w:val="94CA7F2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5" w15:restartNumberingAfterBreak="0">
    <w:nsid w:val="3BE33742"/>
    <w:multiLevelType w:val="hybridMultilevel"/>
    <w:tmpl w:val="5B10CA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6" w15:restartNumberingAfterBreak="0">
    <w:nsid w:val="3D0A55F9"/>
    <w:multiLevelType w:val="hybridMultilevel"/>
    <w:tmpl w:val="1402CF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7" w15:restartNumberingAfterBreak="0">
    <w:nsid w:val="3DCD300E"/>
    <w:multiLevelType w:val="hybridMultilevel"/>
    <w:tmpl w:val="B448B9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E7E1CA4"/>
    <w:multiLevelType w:val="hybridMultilevel"/>
    <w:tmpl w:val="E274119A"/>
    <w:lvl w:ilvl="0" w:tplc="04090001">
      <w:start w:val="1"/>
      <w:numFmt w:val="bullet"/>
      <w:lvlText w:val=""/>
      <w:lvlJc w:val="left"/>
      <w:pPr>
        <w:ind w:left="2520" w:hanging="360"/>
      </w:pPr>
      <w:rPr>
        <w:rFonts w:hint="default" w:ascii="Symbol" w:hAnsi="Symbol"/>
      </w:rPr>
    </w:lvl>
    <w:lvl w:ilvl="1" w:tplc="04090003">
      <w:start w:val="1"/>
      <w:numFmt w:val="bullet"/>
      <w:lvlText w:val="o"/>
      <w:lvlJc w:val="left"/>
      <w:pPr>
        <w:ind w:left="3240" w:hanging="360"/>
      </w:pPr>
      <w:rPr>
        <w:rFonts w:hint="default" w:ascii="Courier New" w:hAnsi="Courier New" w:cs="Courier New"/>
      </w:rPr>
    </w:lvl>
    <w:lvl w:ilvl="2" w:tplc="04090005" w:tentative="1">
      <w:start w:val="1"/>
      <w:numFmt w:val="bullet"/>
      <w:lvlText w:val=""/>
      <w:lvlJc w:val="left"/>
      <w:pPr>
        <w:ind w:left="3960" w:hanging="360"/>
      </w:pPr>
      <w:rPr>
        <w:rFonts w:hint="default" w:ascii="Wingdings" w:hAnsi="Wingdings"/>
      </w:rPr>
    </w:lvl>
    <w:lvl w:ilvl="3" w:tplc="04090001" w:tentative="1">
      <w:start w:val="1"/>
      <w:numFmt w:val="bullet"/>
      <w:lvlText w:val=""/>
      <w:lvlJc w:val="left"/>
      <w:pPr>
        <w:ind w:left="4680" w:hanging="360"/>
      </w:pPr>
      <w:rPr>
        <w:rFonts w:hint="default" w:ascii="Symbol" w:hAnsi="Symbol"/>
      </w:rPr>
    </w:lvl>
    <w:lvl w:ilvl="4" w:tplc="04090003" w:tentative="1">
      <w:start w:val="1"/>
      <w:numFmt w:val="bullet"/>
      <w:lvlText w:val="o"/>
      <w:lvlJc w:val="left"/>
      <w:pPr>
        <w:ind w:left="5400" w:hanging="360"/>
      </w:pPr>
      <w:rPr>
        <w:rFonts w:hint="default" w:ascii="Courier New" w:hAnsi="Courier New" w:cs="Courier New"/>
      </w:rPr>
    </w:lvl>
    <w:lvl w:ilvl="5" w:tplc="04090005" w:tentative="1">
      <w:start w:val="1"/>
      <w:numFmt w:val="bullet"/>
      <w:lvlText w:val=""/>
      <w:lvlJc w:val="left"/>
      <w:pPr>
        <w:ind w:left="6120" w:hanging="360"/>
      </w:pPr>
      <w:rPr>
        <w:rFonts w:hint="default" w:ascii="Wingdings" w:hAnsi="Wingdings"/>
      </w:rPr>
    </w:lvl>
    <w:lvl w:ilvl="6" w:tplc="04090001" w:tentative="1">
      <w:start w:val="1"/>
      <w:numFmt w:val="bullet"/>
      <w:lvlText w:val=""/>
      <w:lvlJc w:val="left"/>
      <w:pPr>
        <w:ind w:left="6840" w:hanging="360"/>
      </w:pPr>
      <w:rPr>
        <w:rFonts w:hint="default" w:ascii="Symbol" w:hAnsi="Symbol"/>
      </w:rPr>
    </w:lvl>
    <w:lvl w:ilvl="7" w:tplc="04090003" w:tentative="1">
      <w:start w:val="1"/>
      <w:numFmt w:val="bullet"/>
      <w:lvlText w:val="o"/>
      <w:lvlJc w:val="left"/>
      <w:pPr>
        <w:ind w:left="7560" w:hanging="360"/>
      </w:pPr>
      <w:rPr>
        <w:rFonts w:hint="default" w:ascii="Courier New" w:hAnsi="Courier New" w:cs="Courier New"/>
      </w:rPr>
    </w:lvl>
    <w:lvl w:ilvl="8" w:tplc="04090005" w:tentative="1">
      <w:start w:val="1"/>
      <w:numFmt w:val="bullet"/>
      <w:lvlText w:val=""/>
      <w:lvlJc w:val="left"/>
      <w:pPr>
        <w:ind w:left="8280" w:hanging="360"/>
      </w:pPr>
      <w:rPr>
        <w:rFonts w:hint="default" w:ascii="Wingdings" w:hAnsi="Wingdings"/>
      </w:rPr>
    </w:lvl>
  </w:abstractNum>
  <w:abstractNum w:abstractNumId="79" w15:restartNumberingAfterBreak="0">
    <w:nsid w:val="3FD51C07"/>
    <w:multiLevelType w:val="hybridMultilevel"/>
    <w:tmpl w:val="D4AED54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80" w15:restartNumberingAfterBreak="0">
    <w:nsid w:val="40303879"/>
    <w:multiLevelType w:val="hybridMultilevel"/>
    <w:tmpl w:val="2FA2C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40534A8"/>
    <w:multiLevelType w:val="hybridMultilevel"/>
    <w:tmpl w:val="8EBAE3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2" w15:restartNumberingAfterBreak="0">
    <w:nsid w:val="443D214C"/>
    <w:multiLevelType w:val="hybridMultilevel"/>
    <w:tmpl w:val="0CA09CC8"/>
    <w:lvl w:ilvl="0" w:tplc="04090001">
      <w:start w:val="1"/>
      <w:numFmt w:val="bullet"/>
      <w:lvlText w:val=""/>
      <w:lvlJc w:val="left"/>
      <w:pPr>
        <w:ind w:left="360" w:hanging="360"/>
      </w:pPr>
      <w:rPr>
        <w:rFonts w:hint="default" w:ascii="Symbol" w:hAnsi="Symbo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465A2E9F"/>
    <w:multiLevelType w:val="hybridMultilevel"/>
    <w:tmpl w:val="8404356C"/>
    <w:lvl w:ilvl="0" w:tplc="04090001">
      <w:start w:val="1"/>
      <w:numFmt w:val="bullet"/>
      <w:lvlText w:val=""/>
      <w:lvlJc w:val="left"/>
      <w:pPr>
        <w:ind w:left="720" w:hanging="360"/>
      </w:pPr>
      <w:rPr>
        <w:rFonts w:hint="default" w:ascii="Symbol" w:hAnsi="Symbol"/>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4" w15:restartNumberingAfterBreak="0">
    <w:nsid w:val="48FA654C"/>
    <w:multiLevelType w:val="hybridMultilevel"/>
    <w:tmpl w:val="A6AC9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A8C2D8C"/>
    <w:multiLevelType w:val="hybridMultilevel"/>
    <w:tmpl w:val="38EE6C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6" w15:restartNumberingAfterBreak="0">
    <w:nsid w:val="4B0B2F52"/>
    <w:multiLevelType w:val="hybridMultilevel"/>
    <w:tmpl w:val="3B48AA8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7" w15:restartNumberingAfterBreak="0">
    <w:nsid w:val="4B472286"/>
    <w:multiLevelType w:val="hybridMultilevel"/>
    <w:tmpl w:val="B4BCFD6C"/>
    <w:lvl w:ilvl="0" w:tplc="04090005">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8" w15:restartNumberingAfterBreak="0">
    <w:nsid w:val="4BE67A37"/>
    <w:multiLevelType w:val="hybridMultilevel"/>
    <w:tmpl w:val="C082DC6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89" w15:restartNumberingAfterBreak="0">
    <w:nsid w:val="4DEF211E"/>
    <w:multiLevelType w:val="hybridMultilevel"/>
    <w:tmpl w:val="DF3C851A"/>
    <w:lvl w:ilvl="0" w:tplc="04090001">
      <w:start w:val="1"/>
      <w:numFmt w:val="bullet"/>
      <w:lvlText w:val=""/>
      <w:lvlJc w:val="left"/>
      <w:pPr>
        <w:tabs>
          <w:tab w:val="num" w:pos="1080"/>
        </w:tabs>
        <w:ind w:left="1080" w:hanging="360"/>
      </w:pPr>
      <w:rPr>
        <w:rFonts w:hint="default" w:ascii="Symbol" w:hAnsi="Symbol"/>
      </w:rPr>
    </w:lvl>
    <w:lvl w:ilvl="1" w:tplc="04090003" w:tentative="1">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90" w15:restartNumberingAfterBreak="0">
    <w:nsid w:val="4F90034C"/>
    <w:multiLevelType w:val="hybridMultilevel"/>
    <w:tmpl w:val="3464499E"/>
    <w:lvl w:ilvl="0" w:tplc="04090001">
      <w:start w:val="1"/>
      <w:numFmt w:val="bullet"/>
      <w:lvlText w:val=""/>
      <w:lvlJc w:val="left"/>
      <w:pPr>
        <w:ind w:left="1368" w:hanging="360"/>
      </w:pPr>
      <w:rPr>
        <w:rFonts w:hint="default" w:ascii="Symbol" w:hAnsi="Symbol"/>
      </w:rPr>
    </w:lvl>
    <w:lvl w:ilvl="1" w:tplc="04090003" w:tentative="1">
      <w:start w:val="1"/>
      <w:numFmt w:val="bullet"/>
      <w:lvlText w:val="o"/>
      <w:lvlJc w:val="left"/>
      <w:pPr>
        <w:ind w:left="2088" w:hanging="360"/>
      </w:pPr>
      <w:rPr>
        <w:rFonts w:hint="default" w:ascii="Courier New" w:hAnsi="Courier New" w:cs="Courier New"/>
      </w:rPr>
    </w:lvl>
    <w:lvl w:ilvl="2" w:tplc="04090005" w:tentative="1">
      <w:start w:val="1"/>
      <w:numFmt w:val="bullet"/>
      <w:lvlText w:val=""/>
      <w:lvlJc w:val="left"/>
      <w:pPr>
        <w:ind w:left="2808" w:hanging="360"/>
      </w:pPr>
      <w:rPr>
        <w:rFonts w:hint="default" w:ascii="Wingdings" w:hAnsi="Wingdings"/>
      </w:rPr>
    </w:lvl>
    <w:lvl w:ilvl="3" w:tplc="04090001" w:tentative="1">
      <w:start w:val="1"/>
      <w:numFmt w:val="bullet"/>
      <w:lvlText w:val=""/>
      <w:lvlJc w:val="left"/>
      <w:pPr>
        <w:ind w:left="3528" w:hanging="360"/>
      </w:pPr>
      <w:rPr>
        <w:rFonts w:hint="default" w:ascii="Symbol" w:hAnsi="Symbol"/>
      </w:rPr>
    </w:lvl>
    <w:lvl w:ilvl="4" w:tplc="04090003" w:tentative="1">
      <w:start w:val="1"/>
      <w:numFmt w:val="bullet"/>
      <w:lvlText w:val="o"/>
      <w:lvlJc w:val="left"/>
      <w:pPr>
        <w:ind w:left="4248" w:hanging="360"/>
      </w:pPr>
      <w:rPr>
        <w:rFonts w:hint="default" w:ascii="Courier New" w:hAnsi="Courier New" w:cs="Courier New"/>
      </w:rPr>
    </w:lvl>
    <w:lvl w:ilvl="5" w:tplc="04090005" w:tentative="1">
      <w:start w:val="1"/>
      <w:numFmt w:val="bullet"/>
      <w:lvlText w:val=""/>
      <w:lvlJc w:val="left"/>
      <w:pPr>
        <w:ind w:left="4968" w:hanging="360"/>
      </w:pPr>
      <w:rPr>
        <w:rFonts w:hint="default" w:ascii="Wingdings" w:hAnsi="Wingdings"/>
      </w:rPr>
    </w:lvl>
    <w:lvl w:ilvl="6" w:tplc="04090001" w:tentative="1">
      <w:start w:val="1"/>
      <w:numFmt w:val="bullet"/>
      <w:lvlText w:val=""/>
      <w:lvlJc w:val="left"/>
      <w:pPr>
        <w:ind w:left="5688" w:hanging="360"/>
      </w:pPr>
      <w:rPr>
        <w:rFonts w:hint="default" w:ascii="Symbol" w:hAnsi="Symbol"/>
      </w:rPr>
    </w:lvl>
    <w:lvl w:ilvl="7" w:tplc="04090003" w:tentative="1">
      <w:start w:val="1"/>
      <w:numFmt w:val="bullet"/>
      <w:lvlText w:val="o"/>
      <w:lvlJc w:val="left"/>
      <w:pPr>
        <w:ind w:left="6408" w:hanging="360"/>
      </w:pPr>
      <w:rPr>
        <w:rFonts w:hint="default" w:ascii="Courier New" w:hAnsi="Courier New" w:cs="Courier New"/>
      </w:rPr>
    </w:lvl>
    <w:lvl w:ilvl="8" w:tplc="04090005" w:tentative="1">
      <w:start w:val="1"/>
      <w:numFmt w:val="bullet"/>
      <w:lvlText w:val=""/>
      <w:lvlJc w:val="left"/>
      <w:pPr>
        <w:ind w:left="7128" w:hanging="360"/>
      </w:pPr>
      <w:rPr>
        <w:rFonts w:hint="default" w:ascii="Wingdings" w:hAnsi="Wingdings"/>
      </w:rPr>
    </w:lvl>
  </w:abstractNum>
  <w:abstractNum w:abstractNumId="91" w15:restartNumberingAfterBreak="0">
    <w:nsid w:val="4FCC0E29"/>
    <w:multiLevelType w:val="hybridMultilevel"/>
    <w:tmpl w:val="8F8A45DA"/>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2" w15:restartNumberingAfterBreak="0">
    <w:nsid w:val="4FE42A61"/>
    <w:multiLevelType w:val="hybridMultilevel"/>
    <w:tmpl w:val="02A60CD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93" w15:restartNumberingAfterBreak="0">
    <w:nsid w:val="4FEC5587"/>
    <w:multiLevelType w:val="hybridMultilevel"/>
    <w:tmpl w:val="CBFC403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50191D13"/>
    <w:multiLevelType w:val="hybridMultilevel"/>
    <w:tmpl w:val="5082EE2E"/>
    <w:lvl w:ilvl="0" w:tplc="04090001">
      <w:start w:val="1"/>
      <w:numFmt w:val="bullet"/>
      <w:lvlText w:val=""/>
      <w:lvlJc w:val="left"/>
      <w:pPr>
        <w:tabs>
          <w:tab w:val="num" w:pos="1080"/>
        </w:tabs>
        <w:ind w:left="1080" w:hanging="360"/>
      </w:pPr>
      <w:rPr>
        <w:rFonts w:hint="default" w:ascii="Symbol" w:hAnsi="Symbol"/>
      </w:rPr>
    </w:lvl>
    <w:lvl w:ilvl="1" w:tplc="04090003" w:tentative="1">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95" w15:restartNumberingAfterBreak="0">
    <w:nsid w:val="50F222BF"/>
    <w:multiLevelType w:val="hybridMultilevel"/>
    <w:tmpl w:val="B0A88D78"/>
    <w:lvl w:ilvl="0" w:tplc="C83C6244">
      <w:start w:val="1"/>
      <w:numFmt w:val="decimal"/>
      <w:lvlText w:val="%1."/>
      <w:lvlJc w:val="left"/>
      <w:pPr>
        <w:ind w:left="360" w:hanging="360"/>
      </w:pPr>
      <w:rPr>
        <w:rFonts w:hint="default" w:ascii="Trebuchet MS" w:hAnsi="Trebuchet M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51061A96"/>
    <w:multiLevelType w:val="hybridMultilevel"/>
    <w:tmpl w:val="CB589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4BA2529"/>
    <w:multiLevelType w:val="hybridMultilevel"/>
    <w:tmpl w:val="300C993E"/>
    <w:lvl w:ilvl="0" w:tplc="1A6E4BE0">
      <w:start w:val="1"/>
      <w:numFmt w:val="decimal"/>
      <w:suff w:val="space"/>
      <w:lvlText w:val="%1."/>
      <w:lvlJc w:val="left"/>
      <w:pPr>
        <w:ind w:left="360" w:firstLine="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551E17C9"/>
    <w:multiLevelType w:val="hybridMultilevel"/>
    <w:tmpl w:val="9FA2B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5B83CBA"/>
    <w:multiLevelType w:val="hybridMultilevel"/>
    <w:tmpl w:val="F4C606F8"/>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00" w15:restartNumberingAfterBreak="0">
    <w:nsid w:val="57A2210D"/>
    <w:multiLevelType w:val="hybridMultilevel"/>
    <w:tmpl w:val="53369A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1" w15:restartNumberingAfterBreak="0">
    <w:nsid w:val="58700B5F"/>
    <w:multiLevelType w:val="hybridMultilevel"/>
    <w:tmpl w:val="035C5084"/>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2" w15:restartNumberingAfterBreak="0">
    <w:nsid w:val="5AF524EE"/>
    <w:multiLevelType w:val="singleLevel"/>
    <w:tmpl w:val="0660F8DE"/>
    <w:lvl w:ilvl="0">
      <w:start w:val="1"/>
      <w:numFmt w:val="bullet"/>
      <w:lvlText w:val=""/>
      <w:lvlJc w:val="left"/>
      <w:pPr>
        <w:tabs>
          <w:tab w:val="num" w:pos="360"/>
        </w:tabs>
        <w:ind w:left="360" w:hanging="360"/>
      </w:pPr>
      <w:rPr>
        <w:rFonts w:hint="default" w:ascii="Wingdings" w:hAnsi="Wingdings"/>
      </w:rPr>
    </w:lvl>
  </w:abstractNum>
  <w:abstractNum w:abstractNumId="103" w15:restartNumberingAfterBreak="0">
    <w:nsid w:val="5BAB7FE3"/>
    <w:multiLevelType w:val="hybridMultilevel"/>
    <w:tmpl w:val="EB90B12C"/>
    <w:lvl w:ilvl="0" w:tplc="04090001">
      <w:start w:val="1"/>
      <w:numFmt w:val="bullet"/>
      <w:lvlText w:val=""/>
      <w:lvlJc w:val="left"/>
      <w:pPr>
        <w:ind w:left="360" w:hanging="360"/>
      </w:pPr>
      <w:rPr>
        <w:rFonts w:hint="default" w:ascii="Symbol" w:hAnsi="Symbo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60100225"/>
    <w:multiLevelType w:val="hybridMultilevel"/>
    <w:tmpl w:val="E6283C84"/>
    <w:lvl w:ilvl="0" w:tplc="04090001">
      <w:start w:val="1"/>
      <w:numFmt w:val="bullet"/>
      <w:lvlText w:val=""/>
      <w:lvlJc w:val="left"/>
      <w:pPr>
        <w:tabs>
          <w:tab w:val="num" w:pos="0"/>
        </w:tabs>
        <w:ind w:left="0" w:hanging="360"/>
      </w:pPr>
      <w:rPr>
        <w:rFonts w:hint="default" w:ascii="Symbol" w:hAnsi="Symbol"/>
      </w:rPr>
    </w:lvl>
    <w:lvl w:ilvl="1" w:tplc="1DE074E2">
      <w:start w:val="1"/>
      <w:numFmt w:val="decimal"/>
      <w:lvlText w:val="%2."/>
      <w:lvlJc w:val="left"/>
      <w:pPr>
        <w:tabs>
          <w:tab w:val="num" w:pos="720"/>
        </w:tabs>
        <w:ind w:left="720" w:hanging="360"/>
      </w:pPr>
      <w:rPr>
        <w:rFonts w:ascii="Trebuchet MS" w:hAnsi="Trebuchet MS" w:eastAsia="Times New Roman" w:cs="Times New Roman"/>
        <w:b w:val="0"/>
        <w:sz w:val="22"/>
      </w:rPr>
    </w:lvl>
    <w:lvl w:ilvl="2" w:tplc="04090005">
      <w:start w:val="1"/>
      <w:numFmt w:val="bullet"/>
      <w:lvlText w:val=""/>
      <w:lvlJc w:val="left"/>
      <w:pPr>
        <w:tabs>
          <w:tab w:val="num" w:pos="1440"/>
        </w:tabs>
        <w:ind w:left="1440" w:hanging="360"/>
      </w:pPr>
      <w:rPr>
        <w:rFonts w:hint="default" w:ascii="Wingdings" w:hAnsi="Wingdings"/>
      </w:rPr>
    </w:lvl>
    <w:lvl w:ilvl="3" w:tplc="04090001">
      <w:start w:val="1"/>
      <w:numFmt w:val="bullet"/>
      <w:lvlText w:val=""/>
      <w:lvlJc w:val="left"/>
      <w:pPr>
        <w:tabs>
          <w:tab w:val="num" w:pos="2160"/>
        </w:tabs>
        <w:ind w:left="2160" w:hanging="360"/>
      </w:pPr>
      <w:rPr>
        <w:rFonts w:hint="default" w:ascii="Symbol" w:hAnsi="Symbol"/>
      </w:rPr>
    </w:lvl>
    <w:lvl w:ilvl="4" w:tplc="04090003">
      <w:start w:val="1"/>
      <w:numFmt w:val="bullet"/>
      <w:lvlText w:val="o"/>
      <w:lvlJc w:val="left"/>
      <w:pPr>
        <w:tabs>
          <w:tab w:val="num" w:pos="2880"/>
        </w:tabs>
        <w:ind w:left="2880" w:hanging="360"/>
      </w:pPr>
      <w:rPr>
        <w:rFonts w:hint="default" w:ascii="Courier New" w:hAnsi="Courier New" w:cs="Courier New"/>
      </w:rPr>
    </w:lvl>
    <w:lvl w:ilvl="5" w:tplc="04090005" w:tentative="1">
      <w:start w:val="1"/>
      <w:numFmt w:val="bullet"/>
      <w:lvlText w:val=""/>
      <w:lvlJc w:val="left"/>
      <w:pPr>
        <w:tabs>
          <w:tab w:val="num" w:pos="3600"/>
        </w:tabs>
        <w:ind w:left="3600" w:hanging="360"/>
      </w:pPr>
      <w:rPr>
        <w:rFonts w:hint="default" w:ascii="Wingdings" w:hAnsi="Wingdings"/>
      </w:rPr>
    </w:lvl>
    <w:lvl w:ilvl="6" w:tplc="04090001" w:tentative="1">
      <w:start w:val="1"/>
      <w:numFmt w:val="bullet"/>
      <w:lvlText w:val=""/>
      <w:lvlJc w:val="left"/>
      <w:pPr>
        <w:tabs>
          <w:tab w:val="num" w:pos="4320"/>
        </w:tabs>
        <w:ind w:left="4320" w:hanging="360"/>
      </w:pPr>
      <w:rPr>
        <w:rFonts w:hint="default" w:ascii="Symbol" w:hAnsi="Symbol"/>
      </w:rPr>
    </w:lvl>
    <w:lvl w:ilvl="7" w:tplc="04090003" w:tentative="1">
      <w:start w:val="1"/>
      <w:numFmt w:val="bullet"/>
      <w:lvlText w:val="o"/>
      <w:lvlJc w:val="left"/>
      <w:pPr>
        <w:tabs>
          <w:tab w:val="num" w:pos="5040"/>
        </w:tabs>
        <w:ind w:left="5040" w:hanging="360"/>
      </w:pPr>
      <w:rPr>
        <w:rFonts w:hint="default" w:ascii="Courier New" w:hAnsi="Courier New" w:cs="Courier New"/>
      </w:rPr>
    </w:lvl>
    <w:lvl w:ilvl="8" w:tplc="04090005" w:tentative="1">
      <w:start w:val="1"/>
      <w:numFmt w:val="bullet"/>
      <w:lvlText w:val=""/>
      <w:lvlJc w:val="left"/>
      <w:pPr>
        <w:tabs>
          <w:tab w:val="num" w:pos="5760"/>
        </w:tabs>
        <w:ind w:left="5760" w:hanging="360"/>
      </w:pPr>
      <w:rPr>
        <w:rFonts w:hint="default" w:ascii="Wingdings" w:hAnsi="Wingdings"/>
      </w:rPr>
    </w:lvl>
  </w:abstractNum>
  <w:abstractNum w:abstractNumId="105" w15:restartNumberingAfterBreak="0">
    <w:nsid w:val="601E1808"/>
    <w:multiLevelType w:val="hybridMultilevel"/>
    <w:tmpl w:val="CEDC4496"/>
    <w:lvl w:ilvl="0" w:tplc="AF3E5B38">
      <w:start w:val="1"/>
      <w:numFmt w:val="decimal"/>
      <w:lvlText w:val="%1."/>
      <w:lvlJc w:val="left"/>
      <w:pPr>
        <w:ind w:left="360" w:hanging="360"/>
      </w:pPr>
      <w:rPr>
        <w:rFonts w:hint="default" w:ascii="Times New Roman" w:hAnsi="Times New Roman" w:cs="Times New Roman"/>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15:restartNumberingAfterBreak="0">
    <w:nsid w:val="61780412"/>
    <w:multiLevelType w:val="hybridMultilevel"/>
    <w:tmpl w:val="C3761F30"/>
    <w:lvl w:ilvl="0" w:tplc="BF54A30A">
      <w:start w:val="7"/>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5BE6B6B"/>
    <w:multiLevelType w:val="hybridMultilevel"/>
    <w:tmpl w:val="6A92E41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8" w15:restartNumberingAfterBreak="0">
    <w:nsid w:val="65F95451"/>
    <w:multiLevelType w:val="hybridMultilevel"/>
    <w:tmpl w:val="BC6C20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9" w15:restartNumberingAfterBreak="0">
    <w:nsid w:val="67417753"/>
    <w:multiLevelType w:val="hybridMultilevel"/>
    <w:tmpl w:val="B36CB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6939792C"/>
    <w:multiLevelType w:val="hybridMultilevel"/>
    <w:tmpl w:val="A5FE731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11" w15:restartNumberingAfterBreak="0">
    <w:nsid w:val="6A7605DC"/>
    <w:multiLevelType w:val="hybridMultilevel"/>
    <w:tmpl w:val="0316C6A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2" w15:restartNumberingAfterBreak="0">
    <w:nsid w:val="6A883FEC"/>
    <w:multiLevelType w:val="singleLevel"/>
    <w:tmpl w:val="0660F8DE"/>
    <w:lvl w:ilvl="0">
      <w:start w:val="1"/>
      <w:numFmt w:val="bullet"/>
      <w:lvlText w:val=""/>
      <w:lvlJc w:val="left"/>
      <w:pPr>
        <w:tabs>
          <w:tab w:val="num" w:pos="360"/>
        </w:tabs>
        <w:ind w:left="360" w:hanging="360"/>
      </w:pPr>
      <w:rPr>
        <w:rFonts w:hint="default" w:ascii="Wingdings" w:hAnsi="Wingdings"/>
      </w:rPr>
    </w:lvl>
  </w:abstractNum>
  <w:abstractNum w:abstractNumId="113" w15:restartNumberingAfterBreak="0">
    <w:nsid w:val="6BC70BE8"/>
    <w:multiLevelType w:val="hybridMultilevel"/>
    <w:tmpl w:val="6192AEDA"/>
    <w:lvl w:ilvl="0" w:tplc="A13622D4">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6C1E19E7"/>
    <w:multiLevelType w:val="hybridMultilevel"/>
    <w:tmpl w:val="7FF694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5" w15:restartNumberingAfterBreak="0">
    <w:nsid w:val="6C356FB2"/>
    <w:multiLevelType w:val="hybridMultilevel"/>
    <w:tmpl w:val="9D4849B6"/>
    <w:lvl w:ilvl="0" w:tplc="04090001">
      <w:start w:val="1"/>
      <w:numFmt w:val="bullet"/>
      <w:lvlText w:val=""/>
      <w:lvlJc w:val="left"/>
      <w:pPr>
        <w:ind w:left="360" w:hanging="360"/>
      </w:pPr>
      <w:rPr>
        <w:rFonts w:hint="default" w:ascii="Symbol" w:hAnsi="Symbo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6D163B0D"/>
    <w:multiLevelType w:val="hybridMultilevel"/>
    <w:tmpl w:val="4EC442E2"/>
    <w:lvl w:ilvl="0" w:tplc="04090005">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7" w15:restartNumberingAfterBreak="0">
    <w:nsid w:val="70FB0B17"/>
    <w:multiLevelType w:val="hybridMultilevel"/>
    <w:tmpl w:val="2D8EF0CA"/>
    <w:lvl w:ilvl="0" w:tplc="04090003">
      <w:start w:val="1"/>
      <w:numFmt w:val="bullet"/>
      <w:lvlText w:val="o"/>
      <w:lvlJc w:val="left"/>
      <w:pPr>
        <w:ind w:left="72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B">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8" w15:restartNumberingAfterBreak="0">
    <w:nsid w:val="730F5362"/>
    <w:multiLevelType w:val="hybridMultilevel"/>
    <w:tmpl w:val="FE046E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9" w15:restartNumberingAfterBreak="0">
    <w:nsid w:val="748A2F70"/>
    <w:multiLevelType w:val="hybridMultilevel"/>
    <w:tmpl w:val="CBD689A0"/>
    <w:lvl w:ilvl="0" w:tplc="0409000B">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20" w15:restartNumberingAfterBreak="0">
    <w:nsid w:val="74D866C6"/>
    <w:multiLevelType w:val="hybridMultilevel"/>
    <w:tmpl w:val="094CF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4ED0C23"/>
    <w:multiLevelType w:val="singleLevel"/>
    <w:tmpl w:val="0660F8DE"/>
    <w:lvl w:ilvl="0">
      <w:start w:val="1"/>
      <w:numFmt w:val="bullet"/>
      <w:lvlText w:val=""/>
      <w:lvlJc w:val="left"/>
      <w:pPr>
        <w:tabs>
          <w:tab w:val="num" w:pos="360"/>
        </w:tabs>
        <w:ind w:left="360" w:hanging="360"/>
      </w:pPr>
      <w:rPr>
        <w:rFonts w:hint="default" w:ascii="Wingdings" w:hAnsi="Wingdings"/>
      </w:rPr>
    </w:lvl>
  </w:abstractNum>
  <w:abstractNum w:abstractNumId="122" w15:restartNumberingAfterBreak="0">
    <w:nsid w:val="76851319"/>
    <w:multiLevelType w:val="hybridMultilevel"/>
    <w:tmpl w:val="ABB4CE18"/>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23" w15:restartNumberingAfterBreak="0">
    <w:nsid w:val="78441AE5"/>
    <w:multiLevelType w:val="hybridMultilevel"/>
    <w:tmpl w:val="DCE8450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24" w15:restartNumberingAfterBreak="0">
    <w:nsid w:val="794759C0"/>
    <w:multiLevelType w:val="hybridMultilevel"/>
    <w:tmpl w:val="A726D35E"/>
    <w:lvl w:ilvl="0" w:tplc="0409000D">
      <w:start w:val="1"/>
      <w:numFmt w:val="bullet"/>
      <w:lvlText w:val=""/>
      <w:lvlJc w:val="left"/>
      <w:pPr>
        <w:ind w:left="1440" w:hanging="360"/>
      </w:pPr>
      <w:rPr>
        <w:rFonts w:hint="default" w:ascii="Wingdings" w:hAnsi="Wingdings"/>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25" w15:restartNumberingAfterBreak="0">
    <w:nsid w:val="7AD47226"/>
    <w:multiLevelType w:val="hybridMultilevel"/>
    <w:tmpl w:val="33965C32"/>
    <w:lvl w:ilvl="0" w:tplc="0409000F">
      <w:start w:val="1"/>
      <w:numFmt w:val="decimal"/>
      <w:lvlText w:val="%1."/>
      <w:lvlJc w:val="left"/>
      <w:pPr>
        <w:ind w:left="720" w:hanging="360"/>
      </w:pPr>
    </w:lvl>
    <w:lvl w:ilvl="1" w:tplc="86866DBA">
      <w:start w:val="1"/>
      <w:numFmt w:val="lowerLetter"/>
      <w:lvlText w:val="%2."/>
      <w:lvlJc w:val="left"/>
      <w:pPr>
        <w:ind w:left="1440" w:hanging="360"/>
      </w:pPr>
      <w:rPr>
        <w:b w:val="0"/>
        <w:sz w:val="24"/>
        <w:szCs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7B250BEA"/>
    <w:multiLevelType w:val="hybridMultilevel"/>
    <w:tmpl w:val="0CF427EA"/>
    <w:lvl w:ilvl="0" w:tplc="B61A7D1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BB64DAA"/>
    <w:multiLevelType w:val="hybridMultilevel"/>
    <w:tmpl w:val="5FEECBB0"/>
    <w:lvl w:ilvl="0" w:tplc="F4CCFA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7CCD0A8F"/>
    <w:multiLevelType w:val="hybridMultilevel"/>
    <w:tmpl w:val="5E8EDC4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9" w15:restartNumberingAfterBreak="0">
    <w:nsid w:val="7DAD19AD"/>
    <w:multiLevelType w:val="hybridMultilevel"/>
    <w:tmpl w:val="6BC6ED0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30" w15:restartNumberingAfterBreak="0">
    <w:nsid w:val="7DB02B88"/>
    <w:multiLevelType w:val="hybridMultilevel"/>
    <w:tmpl w:val="096E3898"/>
    <w:lvl w:ilvl="0" w:tplc="9E3A995E">
      <w:start w:val="1"/>
      <w:numFmt w:val="upperRoman"/>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hint="default" w:ascii="Symbol" w:hAnsi="Symbol"/>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1" w15:restartNumberingAfterBreak="0">
    <w:nsid w:val="7DE63CB9"/>
    <w:multiLevelType w:val="hybridMultilevel"/>
    <w:tmpl w:val="9FA28D2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2" w15:restartNumberingAfterBreak="0">
    <w:nsid w:val="7FCB578C"/>
    <w:multiLevelType w:val="multilevel"/>
    <w:tmpl w:val="B8869A1C"/>
    <w:lvl w:ilvl="0">
      <w:start w:val="1"/>
      <w:numFmt w:val="bullet"/>
      <w:lvlText w:val=""/>
      <w:lvlJc w:val="left"/>
      <w:pPr>
        <w:tabs>
          <w:tab w:val="num" w:pos="504"/>
        </w:tabs>
        <w:ind w:left="432" w:hanging="432"/>
      </w:pPr>
      <w:rPr>
        <w:rFonts w:hint="default" w:ascii="Wingdings" w:hAnsi="Wingdings"/>
      </w:rPr>
    </w:lvl>
    <w:lvl w:ilvl="1">
      <w:start w:val="1"/>
      <w:numFmt w:val="bullet"/>
      <w:lvlText w:val=""/>
      <w:lvlJc w:val="left"/>
      <w:pPr>
        <w:tabs>
          <w:tab w:val="num" w:pos="720"/>
        </w:tabs>
        <w:ind w:left="720" w:hanging="360"/>
      </w:pPr>
      <w:rPr>
        <w:rFonts w:hint="default" w:ascii="Wingdings" w:hAnsi="Wingdings"/>
      </w:rPr>
    </w:lvl>
    <w:lvl w:ilvl="2">
      <w:start w:val="1"/>
      <w:numFmt w:val="bullet"/>
      <w:lvlText w:val=""/>
      <w:lvlJc w:val="left"/>
      <w:pPr>
        <w:tabs>
          <w:tab w:val="num" w:pos="1080"/>
        </w:tabs>
        <w:ind w:left="1080" w:hanging="360"/>
      </w:pPr>
      <w:rPr>
        <w:rFonts w:hint="default" w:ascii="Wingdings" w:hAnsi="Wingdings"/>
      </w:rPr>
    </w:lvl>
    <w:lvl w:ilvl="3">
      <w:start w:val="1"/>
      <w:numFmt w:val="bullet"/>
      <w:lvlText w:val=""/>
      <w:lvlJc w:val="left"/>
      <w:pPr>
        <w:tabs>
          <w:tab w:val="num" w:pos="1440"/>
        </w:tabs>
        <w:ind w:left="1440" w:hanging="360"/>
      </w:pPr>
      <w:rPr>
        <w:rFonts w:hint="default" w:ascii="Symbol" w:hAnsi="Symbol"/>
      </w:rPr>
    </w:lvl>
    <w:lvl w:ilvl="4">
      <w:start w:val="1"/>
      <w:numFmt w:val="bullet"/>
      <w:lvlText w:val=""/>
      <w:lvlJc w:val="left"/>
      <w:pPr>
        <w:tabs>
          <w:tab w:val="num" w:pos="1800"/>
        </w:tabs>
        <w:ind w:left="1800" w:hanging="360"/>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num w:numId="1">
    <w:abstractNumId w:val="7"/>
  </w:num>
  <w:num w:numId="2">
    <w:abstractNumId w:val="89"/>
  </w:num>
  <w:num w:numId="3">
    <w:abstractNumId w:val="15"/>
  </w:num>
  <w:num w:numId="4">
    <w:abstractNumId w:val="87"/>
  </w:num>
  <w:num w:numId="5">
    <w:abstractNumId w:val="132"/>
  </w:num>
  <w:num w:numId="6">
    <w:abstractNumId w:val="63"/>
  </w:num>
  <w:num w:numId="7">
    <w:abstractNumId w:val="116"/>
  </w:num>
  <w:num w:numId="8">
    <w:abstractNumId w:val="39"/>
  </w:num>
  <w:num w:numId="9">
    <w:abstractNumId w:val="130"/>
  </w:num>
  <w:num w:numId="10">
    <w:abstractNumId w:val="54"/>
  </w:num>
  <w:num w:numId="11">
    <w:abstractNumId w:val="50"/>
  </w:num>
  <w:num w:numId="12">
    <w:abstractNumId w:val="104"/>
  </w:num>
  <w:num w:numId="13">
    <w:abstractNumId w:val="67"/>
  </w:num>
  <w:num w:numId="14">
    <w:abstractNumId w:val="22"/>
  </w:num>
  <w:num w:numId="15">
    <w:abstractNumId w:val="57"/>
  </w:num>
  <w:num w:numId="16">
    <w:abstractNumId w:val="9"/>
  </w:num>
  <w:num w:numId="17">
    <w:abstractNumId w:val="9"/>
    <w:lvlOverride w:ilvl="0">
      <w:lvl w:ilvl="0">
        <w:numFmt w:val="bullet"/>
        <w:lvlText w:val="·"/>
        <w:lvlJc w:val="left"/>
        <w:pPr>
          <w:tabs>
            <w:tab w:val="num" w:pos="720"/>
          </w:tabs>
          <w:ind w:left="1440"/>
        </w:pPr>
        <w:rPr>
          <w:rFonts w:ascii="Symbol" w:hAnsi="Symbol"/>
          <w:snapToGrid/>
          <w:sz w:val="24"/>
        </w:rPr>
      </w:lvl>
    </w:lvlOverride>
  </w:num>
  <w:num w:numId="18">
    <w:abstractNumId w:val="9"/>
    <w:lvlOverride w:ilvl="0">
      <w:lvl w:ilvl="0">
        <w:numFmt w:val="bullet"/>
        <w:lvlText w:val="·"/>
        <w:lvlJc w:val="left"/>
        <w:pPr>
          <w:tabs>
            <w:tab w:val="num" w:pos="792"/>
          </w:tabs>
          <w:ind w:left="2232" w:hanging="792"/>
        </w:pPr>
        <w:rPr>
          <w:rFonts w:ascii="Symbol" w:hAnsi="Symbol"/>
          <w:snapToGrid/>
          <w:spacing w:val="14"/>
          <w:sz w:val="24"/>
        </w:rPr>
      </w:lvl>
    </w:lvlOverride>
  </w:num>
  <w:num w:numId="19">
    <w:abstractNumId w:val="9"/>
    <w:lvlOverride w:ilvl="0">
      <w:lvl w:ilvl="0">
        <w:numFmt w:val="bullet"/>
        <w:lvlText w:val="·"/>
        <w:lvlJc w:val="left"/>
        <w:pPr>
          <w:tabs>
            <w:tab w:val="num" w:pos="720"/>
          </w:tabs>
          <w:ind w:left="1440" w:hanging="720"/>
        </w:pPr>
        <w:rPr>
          <w:rFonts w:ascii="Symbol" w:hAnsi="Symbol"/>
          <w:snapToGrid/>
          <w:spacing w:val="14"/>
          <w:sz w:val="24"/>
        </w:rPr>
      </w:lvl>
    </w:lvlOverride>
  </w:num>
  <w:num w:numId="20">
    <w:abstractNumId w:val="8"/>
  </w:num>
  <w:num w:numId="21">
    <w:abstractNumId w:val="90"/>
  </w:num>
  <w:num w:numId="22">
    <w:abstractNumId w:val="18"/>
  </w:num>
  <w:num w:numId="23">
    <w:abstractNumId w:val="85"/>
  </w:num>
  <w:num w:numId="24">
    <w:abstractNumId w:val="118"/>
  </w:num>
  <w:num w:numId="25">
    <w:abstractNumId w:val="127"/>
  </w:num>
  <w:num w:numId="26">
    <w:abstractNumId w:val="68"/>
  </w:num>
  <w:num w:numId="27">
    <w:abstractNumId w:val="53"/>
  </w:num>
  <w:num w:numId="28">
    <w:abstractNumId w:val="38"/>
  </w:num>
  <w:num w:numId="29">
    <w:abstractNumId w:val="28"/>
  </w:num>
  <w:num w:numId="30">
    <w:abstractNumId w:val="49"/>
  </w:num>
  <w:num w:numId="31">
    <w:abstractNumId w:val="112"/>
  </w:num>
  <w:num w:numId="32">
    <w:abstractNumId w:val="4"/>
  </w:num>
  <w:num w:numId="33">
    <w:abstractNumId w:val="102"/>
  </w:num>
  <w:num w:numId="34">
    <w:abstractNumId w:val="121"/>
  </w:num>
  <w:num w:numId="35">
    <w:abstractNumId w:val="3"/>
  </w:num>
  <w:num w:numId="36">
    <w:abstractNumId w:val="30"/>
  </w:num>
  <w:num w:numId="37">
    <w:abstractNumId w:val="52"/>
  </w:num>
  <w:num w:numId="38">
    <w:abstractNumId w:val="106"/>
  </w:num>
  <w:num w:numId="39">
    <w:abstractNumId w:val="125"/>
  </w:num>
  <w:num w:numId="40">
    <w:abstractNumId w:val="19"/>
  </w:num>
  <w:num w:numId="41">
    <w:abstractNumId w:val="103"/>
  </w:num>
  <w:num w:numId="42">
    <w:abstractNumId w:val="82"/>
  </w:num>
  <w:num w:numId="43">
    <w:abstractNumId w:val="115"/>
  </w:num>
  <w:num w:numId="44">
    <w:abstractNumId w:val="11"/>
  </w:num>
  <w:num w:numId="45">
    <w:abstractNumId w:val="76"/>
  </w:num>
  <w:num w:numId="46">
    <w:abstractNumId w:val="97"/>
  </w:num>
  <w:num w:numId="47">
    <w:abstractNumId w:val="74"/>
  </w:num>
  <w:num w:numId="48">
    <w:abstractNumId w:val="32"/>
  </w:num>
  <w:num w:numId="49">
    <w:abstractNumId w:val="59"/>
  </w:num>
  <w:num w:numId="50">
    <w:abstractNumId w:val="131"/>
  </w:num>
  <w:num w:numId="51">
    <w:abstractNumId w:val="114"/>
  </w:num>
  <w:num w:numId="52">
    <w:abstractNumId w:val="113"/>
  </w:num>
  <w:num w:numId="53">
    <w:abstractNumId w:val="123"/>
  </w:num>
  <w:num w:numId="54">
    <w:abstractNumId w:val="110"/>
  </w:num>
  <w:num w:numId="55">
    <w:abstractNumId w:val="129"/>
  </w:num>
  <w:num w:numId="56">
    <w:abstractNumId w:val="58"/>
  </w:num>
  <w:num w:numId="57">
    <w:abstractNumId w:val="37"/>
  </w:num>
  <w:num w:numId="58">
    <w:abstractNumId w:val="10"/>
  </w:num>
  <w:num w:numId="59">
    <w:abstractNumId w:val="91"/>
  </w:num>
  <w:num w:numId="60">
    <w:abstractNumId w:val="101"/>
  </w:num>
  <w:num w:numId="61">
    <w:abstractNumId w:val="44"/>
  </w:num>
  <w:num w:numId="62">
    <w:abstractNumId w:val="61"/>
  </w:num>
  <w:num w:numId="63">
    <w:abstractNumId w:val="81"/>
  </w:num>
  <w:num w:numId="64">
    <w:abstractNumId w:val="128"/>
  </w:num>
  <w:num w:numId="65">
    <w:abstractNumId w:val="108"/>
  </w:num>
  <w:num w:numId="66">
    <w:abstractNumId w:val="29"/>
  </w:num>
  <w:num w:numId="67">
    <w:abstractNumId w:val="69"/>
  </w:num>
  <w:num w:numId="68">
    <w:abstractNumId w:val="83"/>
  </w:num>
  <w:num w:numId="69">
    <w:abstractNumId w:val="60"/>
  </w:num>
  <w:num w:numId="70">
    <w:abstractNumId w:val="48"/>
  </w:num>
  <w:num w:numId="71">
    <w:abstractNumId w:val="75"/>
  </w:num>
  <w:num w:numId="72">
    <w:abstractNumId w:val="86"/>
  </w:num>
  <w:num w:numId="73">
    <w:abstractNumId w:val="27"/>
  </w:num>
  <w:num w:numId="74">
    <w:abstractNumId w:val="33"/>
  </w:num>
  <w:num w:numId="7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5"/>
  </w:num>
  <w:num w:numId="78">
    <w:abstractNumId w:val="43"/>
  </w:num>
  <w:num w:numId="79">
    <w:abstractNumId w:val="0"/>
  </w:num>
  <w:num w:numId="80">
    <w:abstractNumId w:val="1"/>
  </w:num>
  <w:num w:numId="81">
    <w:abstractNumId w:val="0"/>
    <w:lvlOverride w:ilvl="0">
      <w:lvl w:ilvl="0">
        <w:numFmt w:val="bullet"/>
        <w:lvlText w:val="·"/>
        <w:lvlJc w:val="left"/>
        <w:pPr>
          <w:tabs>
            <w:tab w:val="num" w:pos="432"/>
          </w:tabs>
        </w:pPr>
        <w:rPr>
          <w:rFonts w:ascii="Symbol" w:hAnsi="Symbol"/>
          <w:snapToGrid/>
          <w:sz w:val="22"/>
        </w:rPr>
      </w:lvl>
    </w:lvlOverride>
  </w:num>
  <w:num w:numId="82">
    <w:abstractNumId w:val="0"/>
    <w:lvlOverride w:ilvl="0">
      <w:lvl w:ilvl="0">
        <w:numFmt w:val="bullet"/>
        <w:lvlText w:val="·"/>
        <w:lvlJc w:val="left"/>
        <w:pPr>
          <w:tabs>
            <w:tab w:val="num" w:pos="216"/>
          </w:tabs>
          <w:ind w:left="1008" w:hanging="216"/>
        </w:pPr>
        <w:rPr>
          <w:rFonts w:ascii="Symbol" w:hAnsi="Symbol"/>
          <w:b w:val="0"/>
          <w:snapToGrid/>
          <w:spacing w:val="-5"/>
          <w:sz w:val="30"/>
          <w:u w:val="none"/>
        </w:rPr>
      </w:lvl>
    </w:lvlOverride>
  </w:num>
  <w:num w:numId="83">
    <w:abstractNumId w:val="2"/>
  </w:num>
  <w:num w:numId="84">
    <w:abstractNumId w:val="41"/>
  </w:num>
  <w:num w:numId="85">
    <w:abstractNumId w:val="31"/>
  </w:num>
  <w:num w:numId="86">
    <w:abstractNumId w:val="92"/>
  </w:num>
  <w:num w:numId="87">
    <w:abstractNumId w:val="26"/>
  </w:num>
  <w:num w:numId="88">
    <w:abstractNumId w:val="94"/>
  </w:num>
  <w:num w:numId="89">
    <w:abstractNumId w:val="99"/>
  </w:num>
  <w:num w:numId="90">
    <w:abstractNumId w:val="122"/>
  </w:num>
  <w:num w:numId="91">
    <w:abstractNumId w:val="45"/>
  </w:num>
  <w:num w:numId="92">
    <w:abstractNumId w:val="51"/>
  </w:num>
  <w:num w:numId="93">
    <w:abstractNumId w:val="78"/>
  </w:num>
  <w:num w:numId="94">
    <w:abstractNumId w:val="46"/>
  </w:num>
  <w:num w:numId="95">
    <w:abstractNumId w:val="109"/>
  </w:num>
  <w:num w:numId="96">
    <w:abstractNumId w:val="24"/>
  </w:num>
  <w:num w:numId="97">
    <w:abstractNumId w:val="36"/>
  </w:num>
  <w:num w:numId="98">
    <w:abstractNumId w:val="70"/>
  </w:num>
  <w:num w:numId="99">
    <w:abstractNumId w:val="56"/>
  </w:num>
  <w:num w:numId="100">
    <w:abstractNumId w:val="100"/>
  </w:num>
  <w:num w:numId="101">
    <w:abstractNumId w:val="124"/>
  </w:num>
  <w:num w:numId="102">
    <w:abstractNumId w:val="80"/>
  </w:num>
  <w:num w:numId="103">
    <w:abstractNumId w:val="47"/>
  </w:num>
  <w:num w:numId="104">
    <w:abstractNumId w:val="23"/>
  </w:num>
  <w:num w:numId="105">
    <w:abstractNumId w:val="17"/>
  </w:num>
  <w:num w:numId="106">
    <w:abstractNumId w:val="120"/>
  </w:num>
  <w:num w:numId="107">
    <w:abstractNumId w:val="13"/>
  </w:num>
  <w:num w:numId="108">
    <w:abstractNumId w:val="64"/>
  </w:num>
  <w:num w:numId="109">
    <w:abstractNumId w:val="84"/>
  </w:num>
  <w:num w:numId="110">
    <w:abstractNumId w:val="34"/>
  </w:num>
  <w:num w:numId="111">
    <w:abstractNumId w:val="16"/>
  </w:num>
  <w:num w:numId="112">
    <w:abstractNumId w:val="12"/>
  </w:num>
  <w:num w:numId="113">
    <w:abstractNumId w:val="77"/>
  </w:num>
  <w:num w:numId="114">
    <w:abstractNumId w:val="96"/>
  </w:num>
  <w:num w:numId="115">
    <w:abstractNumId w:val="20"/>
  </w:num>
  <w:num w:numId="116">
    <w:abstractNumId w:val="21"/>
  </w:num>
  <w:num w:numId="117">
    <w:abstractNumId w:val="98"/>
  </w:num>
  <w:num w:numId="118">
    <w:abstractNumId w:val="111"/>
  </w:num>
  <w:num w:numId="119">
    <w:abstractNumId w:val="62"/>
  </w:num>
  <w:num w:numId="120">
    <w:abstractNumId w:val="72"/>
  </w:num>
  <w:num w:numId="121">
    <w:abstractNumId w:val="5"/>
  </w:num>
  <w:num w:numId="122">
    <w:abstractNumId w:val="95"/>
  </w:num>
  <w:num w:numId="123">
    <w:abstractNumId w:val="73"/>
  </w:num>
  <w:num w:numId="124">
    <w:abstractNumId w:val="40"/>
  </w:num>
  <w:num w:numId="125">
    <w:abstractNumId w:val="117"/>
  </w:num>
  <w:num w:numId="126">
    <w:abstractNumId w:val="126"/>
  </w:num>
  <w:num w:numId="127">
    <w:abstractNumId w:val="6"/>
  </w:num>
  <w:num w:numId="128">
    <w:abstractNumId w:val="71"/>
  </w:num>
  <w:num w:numId="129">
    <w:abstractNumId w:val="66"/>
  </w:num>
  <w:num w:numId="130">
    <w:abstractNumId w:val="14"/>
  </w:num>
  <w:num w:numId="131">
    <w:abstractNumId w:val="93"/>
  </w:num>
  <w:num w:numId="132">
    <w:abstractNumId w:val="25"/>
  </w:num>
  <w:num w:numId="133">
    <w:abstractNumId w:val="107"/>
  </w:num>
  <w:num w:numId="134">
    <w:abstractNumId w:val="79"/>
  </w:num>
  <w:num w:numId="135">
    <w:abstractNumId w:val="42"/>
  </w:num>
  <w:num w:numId="136">
    <w:abstractNumId w:val="88"/>
  </w:num>
  <w:num w:numId="137">
    <w:abstractNumId w:val="119"/>
  </w:num>
  <w:num w:numId="138">
    <w:abstractNumId w:val="105"/>
  </w:num>
  <w:numIdMacAtCleanup w:val="13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464"/>
    <w:rsid w:val="0000111C"/>
    <w:rsid w:val="000014CC"/>
    <w:rsid w:val="00001B08"/>
    <w:rsid w:val="00006293"/>
    <w:rsid w:val="00006FDE"/>
    <w:rsid w:val="00007F6F"/>
    <w:rsid w:val="00013EBC"/>
    <w:rsid w:val="00016966"/>
    <w:rsid w:val="0001719E"/>
    <w:rsid w:val="0002563F"/>
    <w:rsid w:val="0003030D"/>
    <w:rsid w:val="00031A3F"/>
    <w:rsid w:val="0003254B"/>
    <w:rsid w:val="00032BA9"/>
    <w:rsid w:val="00032F20"/>
    <w:rsid w:val="00033AEF"/>
    <w:rsid w:val="00034970"/>
    <w:rsid w:val="00034F4F"/>
    <w:rsid w:val="00037AC9"/>
    <w:rsid w:val="000405CB"/>
    <w:rsid w:val="00040929"/>
    <w:rsid w:val="0004199F"/>
    <w:rsid w:val="0004255E"/>
    <w:rsid w:val="000429C1"/>
    <w:rsid w:val="00043FDE"/>
    <w:rsid w:val="0004414E"/>
    <w:rsid w:val="00050A12"/>
    <w:rsid w:val="00052C29"/>
    <w:rsid w:val="0005426F"/>
    <w:rsid w:val="000544DF"/>
    <w:rsid w:val="000565D1"/>
    <w:rsid w:val="00060C16"/>
    <w:rsid w:val="00061292"/>
    <w:rsid w:val="00063DE9"/>
    <w:rsid w:val="000654E5"/>
    <w:rsid w:val="00066507"/>
    <w:rsid w:val="00066DF9"/>
    <w:rsid w:val="0007128F"/>
    <w:rsid w:val="00073CB2"/>
    <w:rsid w:val="00073F06"/>
    <w:rsid w:val="000755E7"/>
    <w:rsid w:val="0007616D"/>
    <w:rsid w:val="000775E4"/>
    <w:rsid w:val="00080650"/>
    <w:rsid w:val="000811E8"/>
    <w:rsid w:val="00081A50"/>
    <w:rsid w:val="0008281A"/>
    <w:rsid w:val="000853F4"/>
    <w:rsid w:val="00085854"/>
    <w:rsid w:val="0008698D"/>
    <w:rsid w:val="0008741E"/>
    <w:rsid w:val="00090375"/>
    <w:rsid w:val="00090C8E"/>
    <w:rsid w:val="00091EDF"/>
    <w:rsid w:val="00094E41"/>
    <w:rsid w:val="000953DC"/>
    <w:rsid w:val="00096638"/>
    <w:rsid w:val="00097148"/>
    <w:rsid w:val="00097464"/>
    <w:rsid w:val="000A0ECD"/>
    <w:rsid w:val="000A2B42"/>
    <w:rsid w:val="000A3E60"/>
    <w:rsid w:val="000A6DC6"/>
    <w:rsid w:val="000A7C4C"/>
    <w:rsid w:val="000B014D"/>
    <w:rsid w:val="000B09C6"/>
    <w:rsid w:val="000B1094"/>
    <w:rsid w:val="000B1A77"/>
    <w:rsid w:val="000B3564"/>
    <w:rsid w:val="000C25A6"/>
    <w:rsid w:val="000C29C6"/>
    <w:rsid w:val="000C2BCF"/>
    <w:rsid w:val="000C354F"/>
    <w:rsid w:val="000C39A9"/>
    <w:rsid w:val="000C4AB7"/>
    <w:rsid w:val="000C6264"/>
    <w:rsid w:val="000C65F6"/>
    <w:rsid w:val="000C6ECF"/>
    <w:rsid w:val="000C72CB"/>
    <w:rsid w:val="000D02C3"/>
    <w:rsid w:val="000D0EA0"/>
    <w:rsid w:val="000D16EC"/>
    <w:rsid w:val="000D1D93"/>
    <w:rsid w:val="000D3AF0"/>
    <w:rsid w:val="000D3F6D"/>
    <w:rsid w:val="000D4C2C"/>
    <w:rsid w:val="000D739D"/>
    <w:rsid w:val="000D7B96"/>
    <w:rsid w:val="000E0598"/>
    <w:rsid w:val="000E1885"/>
    <w:rsid w:val="000E2519"/>
    <w:rsid w:val="000E48B7"/>
    <w:rsid w:val="000E6625"/>
    <w:rsid w:val="000E6A26"/>
    <w:rsid w:val="000F0D18"/>
    <w:rsid w:val="000F1AF8"/>
    <w:rsid w:val="000F2401"/>
    <w:rsid w:val="000F2C7D"/>
    <w:rsid w:val="000F4FF7"/>
    <w:rsid w:val="000F59CC"/>
    <w:rsid w:val="000F5FC4"/>
    <w:rsid w:val="000F6984"/>
    <w:rsid w:val="000F7D08"/>
    <w:rsid w:val="00100323"/>
    <w:rsid w:val="001014C3"/>
    <w:rsid w:val="00103366"/>
    <w:rsid w:val="001037E8"/>
    <w:rsid w:val="00105DB6"/>
    <w:rsid w:val="001067BB"/>
    <w:rsid w:val="0010784E"/>
    <w:rsid w:val="00107C2B"/>
    <w:rsid w:val="00111F5D"/>
    <w:rsid w:val="001127BA"/>
    <w:rsid w:val="00112BBF"/>
    <w:rsid w:val="00112E16"/>
    <w:rsid w:val="00112E2F"/>
    <w:rsid w:val="00113AF8"/>
    <w:rsid w:val="001153E0"/>
    <w:rsid w:val="001206EB"/>
    <w:rsid w:val="00121744"/>
    <w:rsid w:val="00123502"/>
    <w:rsid w:val="00123CEE"/>
    <w:rsid w:val="00125C07"/>
    <w:rsid w:val="001278F3"/>
    <w:rsid w:val="001279FD"/>
    <w:rsid w:val="00133980"/>
    <w:rsid w:val="00134E8B"/>
    <w:rsid w:val="00137B0E"/>
    <w:rsid w:val="00137B3C"/>
    <w:rsid w:val="00137CA8"/>
    <w:rsid w:val="001408F1"/>
    <w:rsid w:val="0014137F"/>
    <w:rsid w:val="00141744"/>
    <w:rsid w:val="00141B43"/>
    <w:rsid w:val="0014434C"/>
    <w:rsid w:val="00144950"/>
    <w:rsid w:val="001456DE"/>
    <w:rsid w:val="001457D6"/>
    <w:rsid w:val="001470A1"/>
    <w:rsid w:val="0015128D"/>
    <w:rsid w:val="0015168F"/>
    <w:rsid w:val="00152332"/>
    <w:rsid w:val="00154DB9"/>
    <w:rsid w:val="00154E81"/>
    <w:rsid w:val="00155A4A"/>
    <w:rsid w:val="00161977"/>
    <w:rsid w:val="00162B2B"/>
    <w:rsid w:val="00163B22"/>
    <w:rsid w:val="00163B4D"/>
    <w:rsid w:val="00164699"/>
    <w:rsid w:val="001658D8"/>
    <w:rsid w:val="00165F59"/>
    <w:rsid w:val="001675B6"/>
    <w:rsid w:val="00170738"/>
    <w:rsid w:val="00170AE0"/>
    <w:rsid w:val="00171CEA"/>
    <w:rsid w:val="0017355B"/>
    <w:rsid w:val="00175F42"/>
    <w:rsid w:val="001778C0"/>
    <w:rsid w:val="00180240"/>
    <w:rsid w:val="001836D4"/>
    <w:rsid w:val="001844F2"/>
    <w:rsid w:val="00184DE1"/>
    <w:rsid w:val="00184FCF"/>
    <w:rsid w:val="001854CF"/>
    <w:rsid w:val="0018550D"/>
    <w:rsid w:val="001862EF"/>
    <w:rsid w:val="00186901"/>
    <w:rsid w:val="00186CFD"/>
    <w:rsid w:val="001871C5"/>
    <w:rsid w:val="0019047A"/>
    <w:rsid w:val="00191034"/>
    <w:rsid w:val="00192042"/>
    <w:rsid w:val="00192858"/>
    <w:rsid w:val="00192E01"/>
    <w:rsid w:val="00195315"/>
    <w:rsid w:val="00195935"/>
    <w:rsid w:val="00196636"/>
    <w:rsid w:val="0019706A"/>
    <w:rsid w:val="001976BF"/>
    <w:rsid w:val="001977E6"/>
    <w:rsid w:val="001A1884"/>
    <w:rsid w:val="001A230D"/>
    <w:rsid w:val="001A3986"/>
    <w:rsid w:val="001A3B0C"/>
    <w:rsid w:val="001A4026"/>
    <w:rsid w:val="001A5927"/>
    <w:rsid w:val="001A5C5C"/>
    <w:rsid w:val="001A69FF"/>
    <w:rsid w:val="001A76DA"/>
    <w:rsid w:val="001B1065"/>
    <w:rsid w:val="001B16B1"/>
    <w:rsid w:val="001B2C0B"/>
    <w:rsid w:val="001B3167"/>
    <w:rsid w:val="001B3607"/>
    <w:rsid w:val="001B4BDE"/>
    <w:rsid w:val="001C0610"/>
    <w:rsid w:val="001C287F"/>
    <w:rsid w:val="001C368D"/>
    <w:rsid w:val="001C4363"/>
    <w:rsid w:val="001C5637"/>
    <w:rsid w:val="001C6980"/>
    <w:rsid w:val="001D307F"/>
    <w:rsid w:val="001D31FE"/>
    <w:rsid w:val="001D332D"/>
    <w:rsid w:val="001D44F8"/>
    <w:rsid w:val="001D7CE8"/>
    <w:rsid w:val="001E1081"/>
    <w:rsid w:val="001E22B4"/>
    <w:rsid w:val="001E541D"/>
    <w:rsid w:val="001E6D1C"/>
    <w:rsid w:val="001F0186"/>
    <w:rsid w:val="001F1311"/>
    <w:rsid w:val="001F2CE3"/>
    <w:rsid w:val="001F2F30"/>
    <w:rsid w:val="001F6BFB"/>
    <w:rsid w:val="001F6DD3"/>
    <w:rsid w:val="001F6F19"/>
    <w:rsid w:val="0020069A"/>
    <w:rsid w:val="002006D7"/>
    <w:rsid w:val="00200FFE"/>
    <w:rsid w:val="00201EFC"/>
    <w:rsid w:val="00203C16"/>
    <w:rsid w:val="0021074A"/>
    <w:rsid w:val="00213B2F"/>
    <w:rsid w:val="0021451C"/>
    <w:rsid w:val="002145B9"/>
    <w:rsid w:val="00214612"/>
    <w:rsid w:val="0021474F"/>
    <w:rsid w:val="00215404"/>
    <w:rsid w:val="00217A99"/>
    <w:rsid w:val="00223311"/>
    <w:rsid w:val="00225082"/>
    <w:rsid w:val="00226558"/>
    <w:rsid w:val="002266B1"/>
    <w:rsid w:val="00227312"/>
    <w:rsid w:val="0022788B"/>
    <w:rsid w:val="00227CD7"/>
    <w:rsid w:val="00230BA5"/>
    <w:rsid w:val="00232FB5"/>
    <w:rsid w:val="00234575"/>
    <w:rsid w:val="00234A1D"/>
    <w:rsid w:val="00236BA1"/>
    <w:rsid w:val="00236D0A"/>
    <w:rsid w:val="00240672"/>
    <w:rsid w:val="00240D17"/>
    <w:rsid w:val="00241320"/>
    <w:rsid w:val="002425B7"/>
    <w:rsid w:val="0024333A"/>
    <w:rsid w:val="00243F56"/>
    <w:rsid w:val="00245A2C"/>
    <w:rsid w:val="00245B7B"/>
    <w:rsid w:val="00250C40"/>
    <w:rsid w:val="00253659"/>
    <w:rsid w:val="0025397E"/>
    <w:rsid w:val="00256942"/>
    <w:rsid w:val="00257BFB"/>
    <w:rsid w:val="00260C57"/>
    <w:rsid w:val="00260E39"/>
    <w:rsid w:val="00263CBA"/>
    <w:rsid w:val="00263DE8"/>
    <w:rsid w:val="0026413E"/>
    <w:rsid w:val="00266C64"/>
    <w:rsid w:val="00267593"/>
    <w:rsid w:val="00270568"/>
    <w:rsid w:val="00273A8C"/>
    <w:rsid w:val="00274AE6"/>
    <w:rsid w:val="0027558E"/>
    <w:rsid w:val="00275D65"/>
    <w:rsid w:val="002805C4"/>
    <w:rsid w:val="00280F10"/>
    <w:rsid w:val="002838FB"/>
    <w:rsid w:val="00287A3F"/>
    <w:rsid w:val="002904A2"/>
    <w:rsid w:val="0029255A"/>
    <w:rsid w:val="00292FA1"/>
    <w:rsid w:val="0029319F"/>
    <w:rsid w:val="0029328C"/>
    <w:rsid w:val="00293518"/>
    <w:rsid w:val="002A0070"/>
    <w:rsid w:val="002A0323"/>
    <w:rsid w:val="002A2E68"/>
    <w:rsid w:val="002A2F92"/>
    <w:rsid w:val="002A3C52"/>
    <w:rsid w:val="002A578F"/>
    <w:rsid w:val="002A678B"/>
    <w:rsid w:val="002A727D"/>
    <w:rsid w:val="002A772C"/>
    <w:rsid w:val="002A7871"/>
    <w:rsid w:val="002A787D"/>
    <w:rsid w:val="002B0AC3"/>
    <w:rsid w:val="002B0D71"/>
    <w:rsid w:val="002B0F8C"/>
    <w:rsid w:val="002B0FB1"/>
    <w:rsid w:val="002B34E3"/>
    <w:rsid w:val="002B4F5B"/>
    <w:rsid w:val="002B6A6F"/>
    <w:rsid w:val="002B7F43"/>
    <w:rsid w:val="002C0EB6"/>
    <w:rsid w:val="002C264D"/>
    <w:rsid w:val="002C2BF5"/>
    <w:rsid w:val="002C43B5"/>
    <w:rsid w:val="002C6302"/>
    <w:rsid w:val="002C7D45"/>
    <w:rsid w:val="002C7E73"/>
    <w:rsid w:val="002D2561"/>
    <w:rsid w:val="002D3014"/>
    <w:rsid w:val="002D4667"/>
    <w:rsid w:val="002E0444"/>
    <w:rsid w:val="002E08B2"/>
    <w:rsid w:val="002E0BE2"/>
    <w:rsid w:val="002E17FC"/>
    <w:rsid w:val="002E35A4"/>
    <w:rsid w:val="002E4EEA"/>
    <w:rsid w:val="002E5E3F"/>
    <w:rsid w:val="002E70A0"/>
    <w:rsid w:val="002F0EB9"/>
    <w:rsid w:val="002F1083"/>
    <w:rsid w:val="002F1E11"/>
    <w:rsid w:val="002F2876"/>
    <w:rsid w:val="002F2A1D"/>
    <w:rsid w:val="002F3CD5"/>
    <w:rsid w:val="002F5081"/>
    <w:rsid w:val="002F5B30"/>
    <w:rsid w:val="0030109A"/>
    <w:rsid w:val="00302DD8"/>
    <w:rsid w:val="0030508A"/>
    <w:rsid w:val="003061DB"/>
    <w:rsid w:val="00306D23"/>
    <w:rsid w:val="0030726E"/>
    <w:rsid w:val="00310546"/>
    <w:rsid w:val="003110BC"/>
    <w:rsid w:val="003130D3"/>
    <w:rsid w:val="0031311B"/>
    <w:rsid w:val="00317B2C"/>
    <w:rsid w:val="0032033F"/>
    <w:rsid w:val="0032045D"/>
    <w:rsid w:val="003216A1"/>
    <w:rsid w:val="00321928"/>
    <w:rsid w:val="00322515"/>
    <w:rsid w:val="00325D93"/>
    <w:rsid w:val="0033026B"/>
    <w:rsid w:val="00332019"/>
    <w:rsid w:val="00333E63"/>
    <w:rsid w:val="00335254"/>
    <w:rsid w:val="00336742"/>
    <w:rsid w:val="00336FEE"/>
    <w:rsid w:val="00340534"/>
    <w:rsid w:val="00345F60"/>
    <w:rsid w:val="00346004"/>
    <w:rsid w:val="003470DA"/>
    <w:rsid w:val="00347856"/>
    <w:rsid w:val="00350893"/>
    <w:rsid w:val="0035195B"/>
    <w:rsid w:val="003554A1"/>
    <w:rsid w:val="00355D44"/>
    <w:rsid w:val="003560BF"/>
    <w:rsid w:val="00356F9E"/>
    <w:rsid w:val="003573CD"/>
    <w:rsid w:val="003602A5"/>
    <w:rsid w:val="00363085"/>
    <w:rsid w:val="003638A6"/>
    <w:rsid w:val="003658B3"/>
    <w:rsid w:val="00365FCC"/>
    <w:rsid w:val="00367BA8"/>
    <w:rsid w:val="00371927"/>
    <w:rsid w:val="00372018"/>
    <w:rsid w:val="003729C5"/>
    <w:rsid w:val="00373182"/>
    <w:rsid w:val="003777F9"/>
    <w:rsid w:val="00382639"/>
    <w:rsid w:val="00384507"/>
    <w:rsid w:val="00386977"/>
    <w:rsid w:val="00392290"/>
    <w:rsid w:val="00392670"/>
    <w:rsid w:val="00393F2F"/>
    <w:rsid w:val="00395E83"/>
    <w:rsid w:val="00396730"/>
    <w:rsid w:val="00397EB4"/>
    <w:rsid w:val="003A2BA8"/>
    <w:rsid w:val="003A3873"/>
    <w:rsid w:val="003A6212"/>
    <w:rsid w:val="003A6BB8"/>
    <w:rsid w:val="003A7D34"/>
    <w:rsid w:val="003B038A"/>
    <w:rsid w:val="003C34F0"/>
    <w:rsid w:val="003C5174"/>
    <w:rsid w:val="003C55B0"/>
    <w:rsid w:val="003C5E41"/>
    <w:rsid w:val="003C69F9"/>
    <w:rsid w:val="003C7B34"/>
    <w:rsid w:val="003D1969"/>
    <w:rsid w:val="003D1C47"/>
    <w:rsid w:val="003D313B"/>
    <w:rsid w:val="003D3CAF"/>
    <w:rsid w:val="003D3DC2"/>
    <w:rsid w:val="003D5627"/>
    <w:rsid w:val="003E346E"/>
    <w:rsid w:val="003E48B6"/>
    <w:rsid w:val="003E5880"/>
    <w:rsid w:val="003E75A2"/>
    <w:rsid w:val="003E77F5"/>
    <w:rsid w:val="003E7AB0"/>
    <w:rsid w:val="003F0606"/>
    <w:rsid w:val="003F47F2"/>
    <w:rsid w:val="003F5A25"/>
    <w:rsid w:val="003F72C5"/>
    <w:rsid w:val="004017E8"/>
    <w:rsid w:val="0040222A"/>
    <w:rsid w:val="00402AFB"/>
    <w:rsid w:val="004059C8"/>
    <w:rsid w:val="004107BE"/>
    <w:rsid w:val="00415CF5"/>
    <w:rsid w:val="00420732"/>
    <w:rsid w:val="00421EB4"/>
    <w:rsid w:val="00423BB1"/>
    <w:rsid w:val="00423D78"/>
    <w:rsid w:val="00423FCE"/>
    <w:rsid w:val="00424C3C"/>
    <w:rsid w:val="00424E9C"/>
    <w:rsid w:val="00425925"/>
    <w:rsid w:val="00426119"/>
    <w:rsid w:val="00427E57"/>
    <w:rsid w:val="00430349"/>
    <w:rsid w:val="0043222B"/>
    <w:rsid w:val="00435123"/>
    <w:rsid w:val="00435E10"/>
    <w:rsid w:val="00436CF2"/>
    <w:rsid w:val="00440A85"/>
    <w:rsid w:val="004419C4"/>
    <w:rsid w:val="00445400"/>
    <w:rsid w:val="004468FB"/>
    <w:rsid w:val="0044698E"/>
    <w:rsid w:val="004477A9"/>
    <w:rsid w:val="004513F6"/>
    <w:rsid w:val="00451A31"/>
    <w:rsid w:val="0045392B"/>
    <w:rsid w:val="004549D3"/>
    <w:rsid w:val="004563C0"/>
    <w:rsid w:val="00461736"/>
    <w:rsid w:val="0046260A"/>
    <w:rsid w:val="00462D17"/>
    <w:rsid w:val="0046310B"/>
    <w:rsid w:val="00463CFA"/>
    <w:rsid w:val="0046501E"/>
    <w:rsid w:val="004670C3"/>
    <w:rsid w:val="00467D5A"/>
    <w:rsid w:val="00467E04"/>
    <w:rsid w:val="004730AC"/>
    <w:rsid w:val="00474673"/>
    <w:rsid w:val="004749AA"/>
    <w:rsid w:val="00474B97"/>
    <w:rsid w:val="00474BD8"/>
    <w:rsid w:val="00474DDF"/>
    <w:rsid w:val="004760E5"/>
    <w:rsid w:val="004764B7"/>
    <w:rsid w:val="0047683A"/>
    <w:rsid w:val="00477FDA"/>
    <w:rsid w:val="00480518"/>
    <w:rsid w:val="00480DA9"/>
    <w:rsid w:val="00483BA5"/>
    <w:rsid w:val="00485BC1"/>
    <w:rsid w:val="004869C6"/>
    <w:rsid w:val="00491D59"/>
    <w:rsid w:val="0049225C"/>
    <w:rsid w:val="004923B7"/>
    <w:rsid w:val="0049349D"/>
    <w:rsid w:val="00496038"/>
    <w:rsid w:val="00497F30"/>
    <w:rsid w:val="004A1075"/>
    <w:rsid w:val="004A356C"/>
    <w:rsid w:val="004A5187"/>
    <w:rsid w:val="004A5DED"/>
    <w:rsid w:val="004A6A06"/>
    <w:rsid w:val="004A7EF1"/>
    <w:rsid w:val="004A7FC9"/>
    <w:rsid w:val="004B122F"/>
    <w:rsid w:val="004B366F"/>
    <w:rsid w:val="004B3728"/>
    <w:rsid w:val="004B3860"/>
    <w:rsid w:val="004B41EB"/>
    <w:rsid w:val="004B56E4"/>
    <w:rsid w:val="004B605A"/>
    <w:rsid w:val="004B60D8"/>
    <w:rsid w:val="004B754A"/>
    <w:rsid w:val="004C589A"/>
    <w:rsid w:val="004C60A2"/>
    <w:rsid w:val="004C6FE8"/>
    <w:rsid w:val="004D0B7F"/>
    <w:rsid w:val="004D168B"/>
    <w:rsid w:val="004D2423"/>
    <w:rsid w:val="004D2D14"/>
    <w:rsid w:val="004D3033"/>
    <w:rsid w:val="004D3B6E"/>
    <w:rsid w:val="004D5299"/>
    <w:rsid w:val="004D5B98"/>
    <w:rsid w:val="004E1049"/>
    <w:rsid w:val="004E6F59"/>
    <w:rsid w:val="004E7462"/>
    <w:rsid w:val="004F196B"/>
    <w:rsid w:val="004F1DB7"/>
    <w:rsid w:val="004F1EB7"/>
    <w:rsid w:val="004F2ECC"/>
    <w:rsid w:val="004F3E0B"/>
    <w:rsid w:val="004F4D00"/>
    <w:rsid w:val="004F5249"/>
    <w:rsid w:val="004F60E9"/>
    <w:rsid w:val="004F6EC3"/>
    <w:rsid w:val="004F71EE"/>
    <w:rsid w:val="004F7EFB"/>
    <w:rsid w:val="00500382"/>
    <w:rsid w:val="00502825"/>
    <w:rsid w:val="00504083"/>
    <w:rsid w:val="00504517"/>
    <w:rsid w:val="00504720"/>
    <w:rsid w:val="00506F68"/>
    <w:rsid w:val="00507E46"/>
    <w:rsid w:val="00510A4A"/>
    <w:rsid w:val="0051217E"/>
    <w:rsid w:val="0051356F"/>
    <w:rsid w:val="00515109"/>
    <w:rsid w:val="00517BFB"/>
    <w:rsid w:val="00517EE6"/>
    <w:rsid w:val="00521CAB"/>
    <w:rsid w:val="00522669"/>
    <w:rsid w:val="005232D8"/>
    <w:rsid w:val="00525118"/>
    <w:rsid w:val="0052586E"/>
    <w:rsid w:val="00526577"/>
    <w:rsid w:val="0052797E"/>
    <w:rsid w:val="005310A2"/>
    <w:rsid w:val="00532252"/>
    <w:rsid w:val="00533F63"/>
    <w:rsid w:val="005401D1"/>
    <w:rsid w:val="00540BDE"/>
    <w:rsid w:val="00541630"/>
    <w:rsid w:val="005416EF"/>
    <w:rsid w:val="00546163"/>
    <w:rsid w:val="00546542"/>
    <w:rsid w:val="005566BC"/>
    <w:rsid w:val="005608E8"/>
    <w:rsid w:val="00561245"/>
    <w:rsid w:val="00564F61"/>
    <w:rsid w:val="0056504C"/>
    <w:rsid w:val="00565EBA"/>
    <w:rsid w:val="00567E2A"/>
    <w:rsid w:val="0057178B"/>
    <w:rsid w:val="0057222C"/>
    <w:rsid w:val="0057297C"/>
    <w:rsid w:val="0057381D"/>
    <w:rsid w:val="00574A2C"/>
    <w:rsid w:val="005777F6"/>
    <w:rsid w:val="00577F3E"/>
    <w:rsid w:val="00580A01"/>
    <w:rsid w:val="00580D6F"/>
    <w:rsid w:val="0058228A"/>
    <w:rsid w:val="005836C8"/>
    <w:rsid w:val="00583A3F"/>
    <w:rsid w:val="00584CD0"/>
    <w:rsid w:val="00586DD7"/>
    <w:rsid w:val="005876DC"/>
    <w:rsid w:val="00592458"/>
    <w:rsid w:val="00593F78"/>
    <w:rsid w:val="0059474C"/>
    <w:rsid w:val="00596C88"/>
    <w:rsid w:val="005A122C"/>
    <w:rsid w:val="005A4210"/>
    <w:rsid w:val="005A5B4D"/>
    <w:rsid w:val="005B0458"/>
    <w:rsid w:val="005B1872"/>
    <w:rsid w:val="005B33FA"/>
    <w:rsid w:val="005B3B8D"/>
    <w:rsid w:val="005B3C26"/>
    <w:rsid w:val="005B7D78"/>
    <w:rsid w:val="005C014E"/>
    <w:rsid w:val="005C55EB"/>
    <w:rsid w:val="005C6447"/>
    <w:rsid w:val="005C7BCD"/>
    <w:rsid w:val="005D00A0"/>
    <w:rsid w:val="005D24C1"/>
    <w:rsid w:val="005D3FC7"/>
    <w:rsid w:val="005D401E"/>
    <w:rsid w:val="005D4CEB"/>
    <w:rsid w:val="005D6844"/>
    <w:rsid w:val="005E120A"/>
    <w:rsid w:val="005E259B"/>
    <w:rsid w:val="005E60FA"/>
    <w:rsid w:val="005E6DD9"/>
    <w:rsid w:val="005F2E4E"/>
    <w:rsid w:val="005F30A4"/>
    <w:rsid w:val="005F4589"/>
    <w:rsid w:val="005F5215"/>
    <w:rsid w:val="005F5687"/>
    <w:rsid w:val="005F6DBF"/>
    <w:rsid w:val="005F6F3E"/>
    <w:rsid w:val="00600AE1"/>
    <w:rsid w:val="00600F44"/>
    <w:rsid w:val="00606FCD"/>
    <w:rsid w:val="00610ACE"/>
    <w:rsid w:val="0061105E"/>
    <w:rsid w:val="00612147"/>
    <w:rsid w:val="006142F5"/>
    <w:rsid w:val="006143FA"/>
    <w:rsid w:val="00614653"/>
    <w:rsid w:val="0061708E"/>
    <w:rsid w:val="00617AF9"/>
    <w:rsid w:val="0062371A"/>
    <w:rsid w:val="006259C4"/>
    <w:rsid w:val="00626FA7"/>
    <w:rsid w:val="006301F5"/>
    <w:rsid w:val="00630A23"/>
    <w:rsid w:val="00630C07"/>
    <w:rsid w:val="006323FC"/>
    <w:rsid w:val="006364DD"/>
    <w:rsid w:val="00636F85"/>
    <w:rsid w:val="00637E3F"/>
    <w:rsid w:val="0064064A"/>
    <w:rsid w:val="00642D2F"/>
    <w:rsid w:val="006442D4"/>
    <w:rsid w:val="006456AE"/>
    <w:rsid w:val="00652017"/>
    <w:rsid w:val="006521BE"/>
    <w:rsid w:val="0065252D"/>
    <w:rsid w:val="00652839"/>
    <w:rsid w:val="00652C62"/>
    <w:rsid w:val="00654A1C"/>
    <w:rsid w:val="00655258"/>
    <w:rsid w:val="00657116"/>
    <w:rsid w:val="0066180E"/>
    <w:rsid w:val="00662B0C"/>
    <w:rsid w:val="00662E02"/>
    <w:rsid w:val="006636C1"/>
    <w:rsid w:val="00665655"/>
    <w:rsid w:val="00666929"/>
    <w:rsid w:val="006716F8"/>
    <w:rsid w:val="006717F7"/>
    <w:rsid w:val="00675CFD"/>
    <w:rsid w:val="00681D0C"/>
    <w:rsid w:val="00682301"/>
    <w:rsid w:val="0068299D"/>
    <w:rsid w:val="006841F3"/>
    <w:rsid w:val="006849C3"/>
    <w:rsid w:val="00684D78"/>
    <w:rsid w:val="00685897"/>
    <w:rsid w:val="006871CE"/>
    <w:rsid w:val="00691888"/>
    <w:rsid w:val="006951A5"/>
    <w:rsid w:val="00695CDB"/>
    <w:rsid w:val="00696CCA"/>
    <w:rsid w:val="0069705D"/>
    <w:rsid w:val="006A0452"/>
    <w:rsid w:val="006A3642"/>
    <w:rsid w:val="006A5134"/>
    <w:rsid w:val="006A562D"/>
    <w:rsid w:val="006A776B"/>
    <w:rsid w:val="006A7B54"/>
    <w:rsid w:val="006B08E0"/>
    <w:rsid w:val="006B0967"/>
    <w:rsid w:val="006B1713"/>
    <w:rsid w:val="006B1B55"/>
    <w:rsid w:val="006B2D92"/>
    <w:rsid w:val="006B412B"/>
    <w:rsid w:val="006B6980"/>
    <w:rsid w:val="006B7117"/>
    <w:rsid w:val="006C3244"/>
    <w:rsid w:val="006C336F"/>
    <w:rsid w:val="006C3C44"/>
    <w:rsid w:val="006D0211"/>
    <w:rsid w:val="006D0752"/>
    <w:rsid w:val="006D279E"/>
    <w:rsid w:val="006D4EB2"/>
    <w:rsid w:val="006D5E39"/>
    <w:rsid w:val="006D62B6"/>
    <w:rsid w:val="006D6B3D"/>
    <w:rsid w:val="006D71B4"/>
    <w:rsid w:val="006E033B"/>
    <w:rsid w:val="006E078D"/>
    <w:rsid w:val="006E603B"/>
    <w:rsid w:val="006F1CD9"/>
    <w:rsid w:val="006F39F6"/>
    <w:rsid w:val="006F6D5B"/>
    <w:rsid w:val="006F7F5E"/>
    <w:rsid w:val="007010F7"/>
    <w:rsid w:val="0070178E"/>
    <w:rsid w:val="00701AF8"/>
    <w:rsid w:val="007034DF"/>
    <w:rsid w:val="00704702"/>
    <w:rsid w:val="00704AF5"/>
    <w:rsid w:val="0070542D"/>
    <w:rsid w:val="00705CB4"/>
    <w:rsid w:val="007071C4"/>
    <w:rsid w:val="00715185"/>
    <w:rsid w:val="007162A1"/>
    <w:rsid w:val="00716A46"/>
    <w:rsid w:val="0071705E"/>
    <w:rsid w:val="00723164"/>
    <w:rsid w:val="00724E45"/>
    <w:rsid w:val="007265AF"/>
    <w:rsid w:val="0072670E"/>
    <w:rsid w:val="00726CEB"/>
    <w:rsid w:val="00732669"/>
    <w:rsid w:val="007329B0"/>
    <w:rsid w:val="00732B32"/>
    <w:rsid w:val="00732F6F"/>
    <w:rsid w:val="00732F7C"/>
    <w:rsid w:val="00734C97"/>
    <w:rsid w:val="00734E9C"/>
    <w:rsid w:val="00735BCD"/>
    <w:rsid w:val="00737147"/>
    <w:rsid w:val="00737D3B"/>
    <w:rsid w:val="0074047E"/>
    <w:rsid w:val="00741990"/>
    <w:rsid w:val="00741EFD"/>
    <w:rsid w:val="00742637"/>
    <w:rsid w:val="007432EF"/>
    <w:rsid w:val="007440F3"/>
    <w:rsid w:val="00745456"/>
    <w:rsid w:val="00747AFF"/>
    <w:rsid w:val="007500A7"/>
    <w:rsid w:val="00751393"/>
    <w:rsid w:val="007520AD"/>
    <w:rsid w:val="007522A0"/>
    <w:rsid w:val="007537BD"/>
    <w:rsid w:val="00754BF7"/>
    <w:rsid w:val="00754FDF"/>
    <w:rsid w:val="007559C7"/>
    <w:rsid w:val="00756B25"/>
    <w:rsid w:val="00763304"/>
    <w:rsid w:val="007664B3"/>
    <w:rsid w:val="007676BC"/>
    <w:rsid w:val="00770CB7"/>
    <w:rsid w:val="007710E4"/>
    <w:rsid w:val="00772C82"/>
    <w:rsid w:val="00775044"/>
    <w:rsid w:val="00775345"/>
    <w:rsid w:val="0077685F"/>
    <w:rsid w:val="00776F97"/>
    <w:rsid w:val="00777BD7"/>
    <w:rsid w:val="00780359"/>
    <w:rsid w:val="00781E6D"/>
    <w:rsid w:val="0078291D"/>
    <w:rsid w:val="00782BE8"/>
    <w:rsid w:val="00783358"/>
    <w:rsid w:val="007858F5"/>
    <w:rsid w:val="007859D2"/>
    <w:rsid w:val="0078783D"/>
    <w:rsid w:val="007879E1"/>
    <w:rsid w:val="00787C02"/>
    <w:rsid w:val="00791196"/>
    <w:rsid w:val="0079339B"/>
    <w:rsid w:val="00794691"/>
    <w:rsid w:val="00794C5F"/>
    <w:rsid w:val="007A08CF"/>
    <w:rsid w:val="007A1463"/>
    <w:rsid w:val="007A1880"/>
    <w:rsid w:val="007A37EC"/>
    <w:rsid w:val="007A5DDC"/>
    <w:rsid w:val="007A66D3"/>
    <w:rsid w:val="007A7F2A"/>
    <w:rsid w:val="007B0048"/>
    <w:rsid w:val="007B1B8F"/>
    <w:rsid w:val="007B25D6"/>
    <w:rsid w:val="007B26C6"/>
    <w:rsid w:val="007B5004"/>
    <w:rsid w:val="007B578F"/>
    <w:rsid w:val="007B608F"/>
    <w:rsid w:val="007B7504"/>
    <w:rsid w:val="007C1C04"/>
    <w:rsid w:val="007C281B"/>
    <w:rsid w:val="007C38B7"/>
    <w:rsid w:val="007C44EC"/>
    <w:rsid w:val="007C6D95"/>
    <w:rsid w:val="007D26B1"/>
    <w:rsid w:val="007D4643"/>
    <w:rsid w:val="007D4A8F"/>
    <w:rsid w:val="007D5729"/>
    <w:rsid w:val="007D6B8E"/>
    <w:rsid w:val="007E12BE"/>
    <w:rsid w:val="007E136E"/>
    <w:rsid w:val="007E17B1"/>
    <w:rsid w:val="007E7F45"/>
    <w:rsid w:val="007F2281"/>
    <w:rsid w:val="007F6467"/>
    <w:rsid w:val="007F74F7"/>
    <w:rsid w:val="007F79F3"/>
    <w:rsid w:val="007F7B46"/>
    <w:rsid w:val="00802C2D"/>
    <w:rsid w:val="00803A21"/>
    <w:rsid w:val="00803BEE"/>
    <w:rsid w:val="00805E01"/>
    <w:rsid w:val="00810353"/>
    <w:rsid w:val="00810DE3"/>
    <w:rsid w:val="00813BE9"/>
    <w:rsid w:val="00816D5E"/>
    <w:rsid w:val="008203BC"/>
    <w:rsid w:val="0082081F"/>
    <w:rsid w:val="00820C9B"/>
    <w:rsid w:val="00821C52"/>
    <w:rsid w:val="00823402"/>
    <w:rsid w:val="0082572F"/>
    <w:rsid w:val="00826D43"/>
    <w:rsid w:val="0083091B"/>
    <w:rsid w:val="00832903"/>
    <w:rsid w:val="00832B05"/>
    <w:rsid w:val="008362CE"/>
    <w:rsid w:val="00837566"/>
    <w:rsid w:val="00837885"/>
    <w:rsid w:val="00840512"/>
    <w:rsid w:val="00842D8D"/>
    <w:rsid w:val="008444AF"/>
    <w:rsid w:val="008451D6"/>
    <w:rsid w:val="0084690A"/>
    <w:rsid w:val="00847902"/>
    <w:rsid w:val="008505F6"/>
    <w:rsid w:val="00854B81"/>
    <w:rsid w:val="00854DB2"/>
    <w:rsid w:val="00854DB7"/>
    <w:rsid w:val="0085736E"/>
    <w:rsid w:val="00857DAF"/>
    <w:rsid w:val="00862B5B"/>
    <w:rsid w:val="0086755D"/>
    <w:rsid w:val="0087274D"/>
    <w:rsid w:val="00874427"/>
    <w:rsid w:val="0087637B"/>
    <w:rsid w:val="0087729C"/>
    <w:rsid w:val="008805A6"/>
    <w:rsid w:val="008821A8"/>
    <w:rsid w:val="008821D3"/>
    <w:rsid w:val="00884A1F"/>
    <w:rsid w:val="00884CAA"/>
    <w:rsid w:val="00884E97"/>
    <w:rsid w:val="00886525"/>
    <w:rsid w:val="00887924"/>
    <w:rsid w:val="00887CF0"/>
    <w:rsid w:val="00892E19"/>
    <w:rsid w:val="00894D86"/>
    <w:rsid w:val="00895E75"/>
    <w:rsid w:val="00896668"/>
    <w:rsid w:val="00896B07"/>
    <w:rsid w:val="008A019D"/>
    <w:rsid w:val="008A03CF"/>
    <w:rsid w:val="008A1473"/>
    <w:rsid w:val="008A2292"/>
    <w:rsid w:val="008A517B"/>
    <w:rsid w:val="008A5497"/>
    <w:rsid w:val="008A5B9C"/>
    <w:rsid w:val="008A603B"/>
    <w:rsid w:val="008A604D"/>
    <w:rsid w:val="008A6868"/>
    <w:rsid w:val="008A73C4"/>
    <w:rsid w:val="008B2737"/>
    <w:rsid w:val="008B36FC"/>
    <w:rsid w:val="008B4838"/>
    <w:rsid w:val="008B61F6"/>
    <w:rsid w:val="008B6BC3"/>
    <w:rsid w:val="008C1ED4"/>
    <w:rsid w:val="008C715D"/>
    <w:rsid w:val="008C7F93"/>
    <w:rsid w:val="008D3B7C"/>
    <w:rsid w:val="008D4F2E"/>
    <w:rsid w:val="008D654F"/>
    <w:rsid w:val="008D6EF8"/>
    <w:rsid w:val="008E1413"/>
    <w:rsid w:val="008E42CC"/>
    <w:rsid w:val="008E509E"/>
    <w:rsid w:val="008E52A6"/>
    <w:rsid w:val="008E634D"/>
    <w:rsid w:val="008F159B"/>
    <w:rsid w:val="008F1BEE"/>
    <w:rsid w:val="008F2A30"/>
    <w:rsid w:val="008F60C8"/>
    <w:rsid w:val="009000ED"/>
    <w:rsid w:val="0090012B"/>
    <w:rsid w:val="00901421"/>
    <w:rsid w:val="00903908"/>
    <w:rsid w:val="00910D6C"/>
    <w:rsid w:val="0091180C"/>
    <w:rsid w:val="00911EEE"/>
    <w:rsid w:val="0091398C"/>
    <w:rsid w:val="0091607D"/>
    <w:rsid w:val="00916DE7"/>
    <w:rsid w:val="0092145B"/>
    <w:rsid w:val="00924993"/>
    <w:rsid w:val="00925BBE"/>
    <w:rsid w:val="00926809"/>
    <w:rsid w:val="00927672"/>
    <w:rsid w:val="009332A4"/>
    <w:rsid w:val="0093365C"/>
    <w:rsid w:val="00937478"/>
    <w:rsid w:val="009412AB"/>
    <w:rsid w:val="00941AAF"/>
    <w:rsid w:val="009421EE"/>
    <w:rsid w:val="00942232"/>
    <w:rsid w:val="00942BB5"/>
    <w:rsid w:val="00943FD6"/>
    <w:rsid w:val="009455EB"/>
    <w:rsid w:val="009470C1"/>
    <w:rsid w:val="009520F0"/>
    <w:rsid w:val="009524A0"/>
    <w:rsid w:val="00952723"/>
    <w:rsid w:val="0095516B"/>
    <w:rsid w:val="0095568D"/>
    <w:rsid w:val="0095789E"/>
    <w:rsid w:val="00961BEE"/>
    <w:rsid w:val="00961C72"/>
    <w:rsid w:val="0096203C"/>
    <w:rsid w:val="0096229D"/>
    <w:rsid w:val="0096271D"/>
    <w:rsid w:val="00962F6A"/>
    <w:rsid w:val="009633F7"/>
    <w:rsid w:val="00963C76"/>
    <w:rsid w:val="00964EF2"/>
    <w:rsid w:val="00965E90"/>
    <w:rsid w:val="0096620C"/>
    <w:rsid w:val="00967A4E"/>
    <w:rsid w:val="00970285"/>
    <w:rsid w:val="00970B69"/>
    <w:rsid w:val="009713A6"/>
    <w:rsid w:val="00971656"/>
    <w:rsid w:val="00974124"/>
    <w:rsid w:val="00974F75"/>
    <w:rsid w:val="0097539F"/>
    <w:rsid w:val="00975590"/>
    <w:rsid w:val="00975947"/>
    <w:rsid w:val="00977138"/>
    <w:rsid w:val="0098219A"/>
    <w:rsid w:val="00982C04"/>
    <w:rsid w:val="00987242"/>
    <w:rsid w:val="00990779"/>
    <w:rsid w:val="00990C70"/>
    <w:rsid w:val="00990E73"/>
    <w:rsid w:val="00992361"/>
    <w:rsid w:val="0099251C"/>
    <w:rsid w:val="0099404D"/>
    <w:rsid w:val="00994783"/>
    <w:rsid w:val="00995DA2"/>
    <w:rsid w:val="009964AC"/>
    <w:rsid w:val="009A3A70"/>
    <w:rsid w:val="009A6A48"/>
    <w:rsid w:val="009A7633"/>
    <w:rsid w:val="009B39A3"/>
    <w:rsid w:val="009B425A"/>
    <w:rsid w:val="009B4C33"/>
    <w:rsid w:val="009B6007"/>
    <w:rsid w:val="009B6803"/>
    <w:rsid w:val="009C1285"/>
    <w:rsid w:val="009C1DBB"/>
    <w:rsid w:val="009C2A02"/>
    <w:rsid w:val="009C3588"/>
    <w:rsid w:val="009C6CB8"/>
    <w:rsid w:val="009D1AFE"/>
    <w:rsid w:val="009D26B0"/>
    <w:rsid w:val="009D46B1"/>
    <w:rsid w:val="009D663A"/>
    <w:rsid w:val="009D69F7"/>
    <w:rsid w:val="009E30E4"/>
    <w:rsid w:val="009E3F94"/>
    <w:rsid w:val="009F56D4"/>
    <w:rsid w:val="009F7B52"/>
    <w:rsid w:val="00A0193A"/>
    <w:rsid w:val="00A03C3E"/>
    <w:rsid w:val="00A043CF"/>
    <w:rsid w:val="00A0578A"/>
    <w:rsid w:val="00A0675F"/>
    <w:rsid w:val="00A068C2"/>
    <w:rsid w:val="00A1124A"/>
    <w:rsid w:val="00A1231D"/>
    <w:rsid w:val="00A1257A"/>
    <w:rsid w:val="00A13684"/>
    <w:rsid w:val="00A16153"/>
    <w:rsid w:val="00A201E8"/>
    <w:rsid w:val="00A20659"/>
    <w:rsid w:val="00A213CF"/>
    <w:rsid w:val="00A226E5"/>
    <w:rsid w:val="00A247A9"/>
    <w:rsid w:val="00A24F86"/>
    <w:rsid w:val="00A26E89"/>
    <w:rsid w:val="00A30228"/>
    <w:rsid w:val="00A31CB0"/>
    <w:rsid w:val="00A333C2"/>
    <w:rsid w:val="00A33E85"/>
    <w:rsid w:val="00A34BD3"/>
    <w:rsid w:val="00A34F92"/>
    <w:rsid w:val="00A3568B"/>
    <w:rsid w:val="00A35882"/>
    <w:rsid w:val="00A35B1B"/>
    <w:rsid w:val="00A35C24"/>
    <w:rsid w:val="00A35D85"/>
    <w:rsid w:val="00A3665D"/>
    <w:rsid w:val="00A373A7"/>
    <w:rsid w:val="00A37451"/>
    <w:rsid w:val="00A40377"/>
    <w:rsid w:val="00A405DB"/>
    <w:rsid w:val="00A42628"/>
    <w:rsid w:val="00A428BE"/>
    <w:rsid w:val="00A42B8D"/>
    <w:rsid w:val="00A46741"/>
    <w:rsid w:val="00A471DB"/>
    <w:rsid w:val="00A55B81"/>
    <w:rsid w:val="00A57DCA"/>
    <w:rsid w:val="00A602EC"/>
    <w:rsid w:val="00A60930"/>
    <w:rsid w:val="00A60D61"/>
    <w:rsid w:val="00A6106C"/>
    <w:rsid w:val="00A623D4"/>
    <w:rsid w:val="00A62FFA"/>
    <w:rsid w:val="00A64081"/>
    <w:rsid w:val="00A663D1"/>
    <w:rsid w:val="00A66F8A"/>
    <w:rsid w:val="00A6761E"/>
    <w:rsid w:val="00A67F62"/>
    <w:rsid w:val="00A71918"/>
    <w:rsid w:val="00A72144"/>
    <w:rsid w:val="00A72AEB"/>
    <w:rsid w:val="00A72C00"/>
    <w:rsid w:val="00A73982"/>
    <w:rsid w:val="00A7722B"/>
    <w:rsid w:val="00A80368"/>
    <w:rsid w:val="00A83490"/>
    <w:rsid w:val="00A849B9"/>
    <w:rsid w:val="00A84F97"/>
    <w:rsid w:val="00A870BF"/>
    <w:rsid w:val="00A87576"/>
    <w:rsid w:val="00A875D7"/>
    <w:rsid w:val="00A903E7"/>
    <w:rsid w:val="00A909CC"/>
    <w:rsid w:val="00A916CA"/>
    <w:rsid w:val="00A92ECC"/>
    <w:rsid w:val="00A94ED9"/>
    <w:rsid w:val="00A96C96"/>
    <w:rsid w:val="00A978A4"/>
    <w:rsid w:val="00A97C79"/>
    <w:rsid w:val="00AA3499"/>
    <w:rsid w:val="00AA6124"/>
    <w:rsid w:val="00AA67A6"/>
    <w:rsid w:val="00AA71E9"/>
    <w:rsid w:val="00AA7E36"/>
    <w:rsid w:val="00AB00EF"/>
    <w:rsid w:val="00AB085F"/>
    <w:rsid w:val="00AB1016"/>
    <w:rsid w:val="00AB1109"/>
    <w:rsid w:val="00AB21B4"/>
    <w:rsid w:val="00AB25AD"/>
    <w:rsid w:val="00AB45D2"/>
    <w:rsid w:val="00AB4D60"/>
    <w:rsid w:val="00AB55F6"/>
    <w:rsid w:val="00AB6170"/>
    <w:rsid w:val="00AB7EEE"/>
    <w:rsid w:val="00AC0465"/>
    <w:rsid w:val="00AC0B30"/>
    <w:rsid w:val="00AC2293"/>
    <w:rsid w:val="00AC3B89"/>
    <w:rsid w:val="00AC4CE2"/>
    <w:rsid w:val="00AC6907"/>
    <w:rsid w:val="00AD05FA"/>
    <w:rsid w:val="00AD0F0C"/>
    <w:rsid w:val="00AD1DD2"/>
    <w:rsid w:val="00AD2824"/>
    <w:rsid w:val="00AD421E"/>
    <w:rsid w:val="00AE09E9"/>
    <w:rsid w:val="00AE1237"/>
    <w:rsid w:val="00AE2613"/>
    <w:rsid w:val="00AE2AC3"/>
    <w:rsid w:val="00AE3A54"/>
    <w:rsid w:val="00AE3DFB"/>
    <w:rsid w:val="00AE41EB"/>
    <w:rsid w:val="00AE4F76"/>
    <w:rsid w:val="00AE5E98"/>
    <w:rsid w:val="00AE6857"/>
    <w:rsid w:val="00AF08AD"/>
    <w:rsid w:val="00AF0CAB"/>
    <w:rsid w:val="00AF22E3"/>
    <w:rsid w:val="00AF23C9"/>
    <w:rsid w:val="00AF4CFE"/>
    <w:rsid w:val="00AF7539"/>
    <w:rsid w:val="00AF7614"/>
    <w:rsid w:val="00B02573"/>
    <w:rsid w:val="00B0315A"/>
    <w:rsid w:val="00B03616"/>
    <w:rsid w:val="00B05253"/>
    <w:rsid w:val="00B054C2"/>
    <w:rsid w:val="00B066FE"/>
    <w:rsid w:val="00B06C19"/>
    <w:rsid w:val="00B07088"/>
    <w:rsid w:val="00B126ED"/>
    <w:rsid w:val="00B16385"/>
    <w:rsid w:val="00B16514"/>
    <w:rsid w:val="00B1776D"/>
    <w:rsid w:val="00B17A4E"/>
    <w:rsid w:val="00B2439B"/>
    <w:rsid w:val="00B264D5"/>
    <w:rsid w:val="00B27057"/>
    <w:rsid w:val="00B31B19"/>
    <w:rsid w:val="00B33870"/>
    <w:rsid w:val="00B36E4B"/>
    <w:rsid w:val="00B44190"/>
    <w:rsid w:val="00B443F0"/>
    <w:rsid w:val="00B45C3E"/>
    <w:rsid w:val="00B47F32"/>
    <w:rsid w:val="00B53C9E"/>
    <w:rsid w:val="00B550B2"/>
    <w:rsid w:val="00B56D7A"/>
    <w:rsid w:val="00B60159"/>
    <w:rsid w:val="00B601FB"/>
    <w:rsid w:val="00B61758"/>
    <w:rsid w:val="00B61867"/>
    <w:rsid w:val="00B61BB8"/>
    <w:rsid w:val="00B6239A"/>
    <w:rsid w:val="00B639D9"/>
    <w:rsid w:val="00B6406E"/>
    <w:rsid w:val="00B719C5"/>
    <w:rsid w:val="00B71D32"/>
    <w:rsid w:val="00B73FB7"/>
    <w:rsid w:val="00B7468B"/>
    <w:rsid w:val="00B75EA5"/>
    <w:rsid w:val="00B77854"/>
    <w:rsid w:val="00B77F3B"/>
    <w:rsid w:val="00B80C26"/>
    <w:rsid w:val="00B80E97"/>
    <w:rsid w:val="00B81053"/>
    <w:rsid w:val="00B822BC"/>
    <w:rsid w:val="00B823BE"/>
    <w:rsid w:val="00B8501B"/>
    <w:rsid w:val="00B852B0"/>
    <w:rsid w:val="00B90190"/>
    <w:rsid w:val="00B90E63"/>
    <w:rsid w:val="00B91D0B"/>
    <w:rsid w:val="00B93998"/>
    <w:rsid w:val="00B93C38"/>
    <w:rsid w:val="00B9556B"/>
    <w:rsid w:val="00B97226"/>
    <w:rsid w:val="00BA2164"/>
    <w:rsid w:val="00BA2D5F"/>
    <w:rsid w:val="00BA35D4"/>
    <w:rsid w:val="00BA38DE"/>
    <w:rsid w:val="00BA674F"/>
    <w:rsid w:val="00BB0520"/>
    <w:rsid w:val="00BB0A16"/>
    <w:rsid w:val="00BB2844"/>
    <w:rsid w:val="00BB2B79"/>
    <w:rsid w:val="00BB3C71"/>
    <w:rsid w:val="00BB585F"/>
    <w:rsid w:val="00BC0508"/>
    <w:rsid w:val="00BC24B7"/>
    <w:rsid w:val="00BC4F5D"/>
    <w:rsid w:val="00BC56C4"/>
    <w:rsid w:val="00BC6C38"/>
    <w:rsid w:val="00BC7C9A"/>
    <w:rsid w:val="00BD1674"/>
    <w:rsid w:val="00BD17AA"/>
    <w:rsid w:val="00BD312A"/>
    <w:rsid w:val="00BD64AE"/>
    <w:rsid w:val="00BD6A22"/>
    <w:rsid w:val="00BD77A3"/>
    <w:rsid w:val="00BD7AA7"/>
    <w:rsid w:val="00BD7F11"/>
    <w:rsid w:val="00BE008B"/>
    <w:rsid w:val="00BE2EDA"/>
    <w:rsid w:val="00BE352D"/>
    <w:rsid w:val="00BE4BAA"/>
    <w:rsid w:val="00BE4E58"/>
    <w:rsid w:val="00BE55C4"/>
    <w:rsid w:val="00BE7092"/>
    <w:rsid w:val="00BF219D"/>
    <w:rsid w:val="00BF2EC4"/>
    <w:rsid w:val="00BF37B3"/>
    <w:rsid w:val="00BF40FC"/>
    <w:rsid w:val="00BF4255"/>
    <w:rsid w:val="00BF46E8"/>
    <w:rsid w:val="00BF4B89"/>
    <w:rsid w:val="00BF5EF5"/>
    <w:rsid w:val="00BF63A8"/>
    <w:rsid w:val="00BF71CC"/>
    <w:rsid w:val="00C0040E"/>
    <w:rsid w:val="00C0336D"/>
    <w:rsid w:val="00C0379A"/>
    <w:rsid w:val="00C0671A"/>
    <w:rsid w:val="00C06985"/>
    <w:rsid w:val="00C0703E"/>
    <w:rsid w:val="00C115E3"/>
    <w:rsid w:val="00C135F8"/>
    <w:rsid w:val="00C16791"/>
    <w:rsid w:val="00C167AA"/>
    <w:rsid w:val="00C17A0E"/>
    <w:rsid w:val="00C207E7"/>
    <w:rsid w:val="00C22597"/>
    <w:rsid w:val="00C22DCF"/>
    <w:rsid w:val="00C23259"/>
    <w:rsid w:val="00C24741"/>
    <w:rsid w:val="00C249BD"/>
    <w:rsid w:val="00C26D10"/>
    <w:rsid w:val="00C310DE"/>
    <w:rsid w:val="00C33144"/>
    <w:rsid w:val="00C3398E"/>
    <w:rsid w:val="00C341CB"/>
    <w:rsid w:val="00C35E58"/>
    <w:rsid w:val="00C363D3"/>
    <w:rsid w:val="00C36FAE"/>
    <w:rsid w:val="00C37045"/>
    <w:rsid w:val="00C417F1"/>
    <w:rsid w:val="00C41C76"/>
    <w:rsid w:val="00C43477"/>
    <w:rsid w:val="00C438DD"/>
    <w:rsid w:val="00C46B88"/>
    <w:rsid w:val="00C50070"/>
    <w:rsid w:val="00C516E8"/>
    <w:rsid w:val="00C534F6"/>
    <w:rsid w:val="00C53D28"/>
    <w:rsid w:val="00C5699E"/>
    <w:rsid w:val="00C60113"/>
    <w:rsid w:val="00C60114"/>
    <w:rsid w:val="00C60CE3"/>
    <w:rsid w:val="00C64520"/>
    <w:rsid w:val="00C65319"/>
    <w:rsid w:val="00C65627"/>
    <w:rsid w:val="00C660C3"/>
    <w:rsid w:val="00C6636F"/>
    <w:rsid w:val="00C667D9"/>
    <w:rsid w:val="00C719FA"/>
    <w:rsid w:val="00C745D0"/>
    <w:rsid w:val="00C74F77"/>
    <w:rsid w:val="00C759B7"/>
    <w:rsid w:val="00C764F5"/>
    <w:rsid w:val="00C77C6C"/>
    <w:rsid w:val="00C81135"/>
    <w:rsid w:val="00C819FD"/>
    <w:rsid w:val="00C82160"/>
    <w:rsid w:val="00C825A6"/>
    <w:rsid w:val="00C83336"/>
    <w:rsid w:val="00C834BD"/>
    <w:rsid w:val="00C8538B"/>
    <w:rsid w:val="00C902EF"/>
    <w:rsid w:val="00C90FE9"/>
    <w:rsid w:val="00C92B17"/>
    <w:rsid w:val="00CA0BAC"/>
    <w:rsid w:val="00CA0E6B"/>
    <w:rsid w:val="00CA2ADF"/>
    <w:rsid w:val="00CA3994"/>
    <w:rsid w:val="00CA67EA"/>
    <w:rsid w:val="00CA728C"/>
    <w:rsid w:val="00CA782F"/>
    <w:rsid w:val="00CB183A"/>
    <w:rsid w:val="00CB5399"/>
    <w:rsid w:val="00CB5EE8"/>
    <w:rsid w:val="00CB672A"/>
    <w:rsid w:val="00CC0BDF"/>
    <w:rsid w:val="00CC0FAA"/>
    <w:rsid w:val="00CC3CFD"/>
    <w:rsid w:val="00CC446F"/>
    <w:rsid w:val="00CC456B"/>
    <w:rsid w:val="00CC6B76"/>
    <w:rsid w:val="00CC761F"/>
    <w:rsid w:val="00CD0412"/>
    <w:rsid w:val="00CD1239"/>
    <w:rsid w:val="00CD20B7"/>
    <w:rsid w:val="00CD513A"/>
    <w:rsid w:val="00CD6CE8"/>
    <w:rsid w:val="00CE1672"/>
    <w:rsid w:val="00CE237B"/>
    <w:rsid w:val="00CE2D48"/>
    <w:rsid w:val="00CE35B9"/>
    <w:rsid w:val="00CE3788"/>
    <w:rsid w:val="00CE391B"/>
    <w:rsid w:val="00CF0BBB"/>
    <w:rsid w:val="00CF393C"/>
    <w:rsid w:val="00CF3C83"/>
    <w:rsid w:val="00CF41D9"/>
    <w:rsid w:val="00CF63BD"/>
    <w:rsid w:val="00D00893"/>
    <w:rsid w:val="00D0171E"/>
    <w:rsid w:val="00D10C85"/>
    <w:rsid w:val="00D10FAB"/>
    <w:rsid w:val="00D12852"/>
    <w:rsid w:val="00D128B3"/>
    <w:rsid w:val="00D12A89"/>
    <w:rsid w:val="00D12FE3"/>
    <w:rsid w:val="00D15EC3"/>
    <w:rsid w:val="00D201B9"/>
    <w:rsid w:val="00D26777"/>
    <w:rsid w:val="00D26A06"/>
    <w:rsid w:val="00D27582"/>
    <w:rsid w:val="00D27D02"/>
    <w:rsid w:val="00D3038A"/>
    <w:rsid w:val="00D37AB0"/>
    <w:rsid w:val="00D37E4D"/>
    <w:rsid w:val="00D44910"/>
    <w:rsid w:val="00D44A75"/>
    <w:rsid w:val="00D44AC2"/>
    <w:rsid w:val="00D47AD0"/>
    <w:rsid w:val="00D508EE"/>
    <w:rsid w:val="00D55082"/>
    <w:rsid w:val="00D56F73"/>
    <w:rsid w:val="00D60561"/>
    <w:rsid w:val="00D605C6"/>
    <w:rsid w:val="00D607E6"/>
    <w:rsid w:val="00D626D9"/>
    <w:rsid w:val="00D628BE"/>
    <w:rsid w:val="00D66D87"/>
    <w:rsid w:val="00D67AE1"/>
    <w:rsid w:val="00D7243B"/>
    <w:rsid w:val="00D728C5"/>
    <w:rsid w:val="00D74902"/>
    <w:rsid w:val="00D767DC"/>
    <w:rsid w:val="00D7712F"/>
    <w:rsid w:val="00D77577"/>
    <w:rsid w:val="00D80137"/>
    <w:rsid w:val="00D80FBF"/>
    <w:rsid w:val="00D821B9"/>
    <w:rsid w:val="00D8316D"/>
    <w:rsid w:val="00D850D1"/>
    <w:rsid w:val="00D867F0"/>
    <w:rsid w:val="00D870DF"/>
    <w:rsid w:val="00D92297"/>
    <w:rsid w:val="00D9494D"/>
    <w:rsid w:val="00D968E7"/>
    <w:rsid w:val="00DA004D"/>
    <w:rsid w:val="00DA205F"/>
    <w:rsid w:val="00DA3888"/>
    <w:rsid w:val="00DA6DDB"/>
    <w:rsid w:val="00DA7269"/>
    <w:rsid w:val="00DB0B22"/>
    <w:rsid w:val="00DB10B5"/>
    <w:rsid w:val="00DB2B2E"/>
    <w:rsid w:val="00DB43C3"/>
    <w:rsid w:val="00DB5804"/>
    <w:rsid w:val="00DB585C"/>
    <w:rsid w:val="00DB6BA4"/>
    <w:rsid w:val="00DB7462"/>
    <w:rsid w:val="00DC01D3"/>
    <w:rsid w:val="00DC07E5"/>
    <w:rsid w:val="00DC36BF"/>
    <w:rsid w:val="00DC3786"/>
    <w:rsid w:val="00DC51DC"/>
    <w:rsid w:val="00DC55D9"/>
    <w:rsid w:val="00DC5AC4"/>
    <w:rsid w:val="00DC5DB4"/>
    <w:rsid w:val="00DC5FCF"/>
    <w:rsid w:val="00DC679E"/>
    <w:rsid w:val="00DC779F"/>
    <w:rsid w:val="00DC77F9"/>
    <w:rsid w:val="00DD193E"/>
    <w:rsid w:val="00DD287D"/>
    <w:rsid w:val="00DD3611"/>
    <w:rsid w:val="00DD440C"/>
    <w:rsid w:val="00DD487C"/>
    <w:rsid w:val="00DD5A70"/>
    <w:rsid w:val="00DD5D95"/>
    <w:rsid w:val="00DD6B38"/>
    <w:rsid w:val="00DD762A"/>
    <w:rsid w:val="00DE0791"/>
    <w:rsid w:val="00DE17A4"/>
    <w:rsid w:val="00DE45D9"/>
    <w:rsid w:val="00DE5155"/>
    <w:rsid w:val="00DE57D3"/>
    <w:rsid w:val="00DF141E"/>
    <w:rsid w:val="00DF22FB"/>
    <w:rsid w:val="00DF2E05"/>
    <w:rsid w:val="00E02C09"/>
    <w:rsid w:val="00E03C21"/>
    <w:rsid w:val="00E05527"/>
    <w:rsid w:val="00E05A2A"/>
    <w:rsid w:val="00E07342"/>
    <w:rsid w:val="00E11BB2"/>
    <w:rsid w:val="00E13124"/>
    <w:rsid w:val="00E160E8"/>
    <w:rsid w:val="00E16983"/>
    <w:rsid w:val="00E171CF"/>
    <w:rsid w:val="00E17EE5"/>
    <w:rsid w:val="00E209B3"/>
    <w:rsid w:val="00E21BC1"/>
    <w:rsid w:val="00E23AC9"/>
    <w:rsid w:val="00E32033"/>
    <w:rsid w:val="00E328CE"/>
    <w:rsid w:val="00E32DD0"/>
    <w:rsid w:val="00E33609"/>
    <w:rsid w:val="00E35B94"/>
    <w:rsid w:val="00E361D9"/>
    <w:rsid w:val="00E36A5A"/>
    <w:rsid w:val="00E37EB7"/>
    <w:rsid w:val="00E41C80"/>
    <w:rsid w:val="00E4229C"/>
    <w:rsid w:val="00E45323"/>
    <w:rsid w:val="00E50537"/>
    <w:rsid w:val="00E50C0A"/>
    <w:rsid w:val="00E5232E"/>
    <w:rsid w:val="00E5461C"/>
    <w:rsid w:val="00E5688A"/>
    <w:rsid w:val="00E60095"/>
    <w:rsid w:val="00E62D8C"/>
    <w:rsid w:val="00E62E9F"/>
    <w:rsid w:val="00E62F59"/>
    <w:rsid w:val="00E63046"/>
    <w:rsid w:val="00E6316F"/>
    <w:rsid w:val="00E6383E"/>
    <w:rsid w:val="00E64220"/>
    <w:rsid w:val="00E655E3"/>
    <w:rsid w:val="00E67490"/>
    <w:rsid w:val="00E70784"/>
    <w:rsid w:val="00E71EB7"/>
    <w:rsid w:val="00E726EF"/>
    <w:rsid w:val="00E73086"/>
    <w:rsid w:val="00E73EC0"/>
    <w:rsid w:val="00E778C3"/>
    <w:rsid w:val="00E86A31"/>
    <w:rsid w:val="00E8778D"/>
    <w:rsid w:val="00E90BAE"/>
    <w:rsid w:val="00E923CF"/>
    <w:rsid w:val="00E932A4"/>
    <w:rsid w:val="00E957CD"/>
    <w:rsid w:val="00EA00E7"/>
    <w:rsid w:val="00EA0A19"/>
    <w:rsid w:val="00EA0C07"/>
    <w:rsid w:val="00EA2E05"/>
    <w:rsid w:val="00EA4676"/>
    <w:rsid w:val="00EA4A78"/>
    <w:rsid w:val="00EB110C"/>
    <w:rsid w:val="00EB1E01"/>
    <w:rsid w:val="00EB42A3"/>
    <w:rsid w:val="00EB5A35"/>
    <w:rsid w:val="00EB6409"/>
    <w:rsid w:val="00EB6DDA"/>
    <w:rsid w:val="00EB70BA"/>
    <w:rsid w:val="00EB7E15"/>
    <w:rsid w:val="00EC375D"/>
    <w:rsid w:val="00EC59D8"/>
    <w:rsid w:val="00EC5FD3"/>
    <w:rsid w:val="00EC6524"/>
    <w:rsid w:val="00EC6594"/>
    <w:rsid w:val="00EC7C76"/>
    <w:rsid w:val="00ED1B08"/>
    <w:rsid w:val="00ED2457"/>
    <w:rsid w:val="00ED3FCA"/>
    <w:rsid w:val="00ED5003"/>
    <w:rsid w:val="00ED7C2B"/>
    <w:rsid w:val="00EE233E"/>
    <w:rsid w:val="00EE24CB"/>
    <w:rsid w:val="00EE3F94"/>
    <w:rsid w:val="00EE4521"/>
    <w:rsid w:val="00EE6528"/>
    <w:rsid w:val="00EE7AA0"/>
    <w:rsid w:val="00EF00D2"/>
    <w:rsid w:val="00EF1BCA"/>
    <w:rsid w:val="00EF3DFF"/>
    <w:rsid w:val="00EF5AAA"/>
    <w:rsid w:val="00EF7A7F"/>
    <w:rsid w:val="00F00341"/>
    <w:rsid w:val="00F029DC"/>
    <w:rsid w:val="00F05AC4"/>
    <w:rsid w:val="00F15C9D"/>
    <w:rsid w:val="00F160DD"/>
    <w:rsid w:val="00F16934"/>
    <w:rsid w:val="00F172D2"/>
    <w:rsid w:val="00F176B7"/>
    <w:rsid w:val="00F228F7"/>
    <w:rsid w:val="00F24178"/>
    <w:rsid w:val="00F24800"/>
    <w:rsid w:val="00F26769"/>
    <w:rsid w:val="00F27011"/>
    <w:rsid w:val="00F27E57"/>
    <w:rsid w:val="00F301C5"/>
    <w:rsid w:val="00F31CF6"/>
    <w:rsid w:val="00F320C8"/>
    <w:rsid w:val="00F34BC6"/>
    <w:rsid w:val="00F36526"/>
    <w:rsid w:val="00F366B7"/>
    <w:rsid w:val="00F37441"/>
    <w:rsid w:val="00F3778B"/>
    <w:rsid w:val="00F418EA"/>
    <w:rsid w:val="00F426B3"/>
    <w:rsid w:val="00F42962"/>
    <w:rsid w:val="00F47FF2"/>
    <w:rsid w:val="00F506D9"/>
    <w:rsid w:val="00F51C14"/>
    <w:rsid w:val="00F52CEB"/>
    <w:rsid w:val="00F5419A"/>
    <w:rsid w:val="00F544D4"/>
    <w:rsid w:val="00F54955"/>
    <w:rsid w:val="00F55FD6"/>
    <w:rsid w:val="00F5743A"/>
    <w:rsid w:val="00F57CB7"/>
    <w:rsid w:val="00F60076"/>
    <w:rsid w:val="00F60E1F"/>
    <w:rsid w:val="00F624EA"/>
    <w:rsid w:val="00F62C92"/>
    <w:rsid w:val="00F631B8"/>
    <w:rsid w:val="00F64937"/>
    <w:rsid w:val="00F64E45"/>
    <w:rsid w:val="00F64EE1"/>
    <w:rsid w:val="00F659C6"/>
    <w:rsid w:val="00F65D96"/>
    <w:rsid w:val="00F706E1"/>
    <w:rsid w:val="00F70C98"/>
    <w:rsid w:val="00F72E68"/>
    <w:rsid w:val="00F80BA4"/>
    <w:rsid w:val="00F82875"/>
    <w:rsid w:val="00F82AC6"/>
    <w:rsid w:val="00F85225"/>
    <w:rsid w:val="00F85EB0"/>
    <w:rsid w:val="00F85F3B"/>
    <w:rsid w:val="00F8609A"/>
    <w:rsid w:val="00F8725A"/>
    <w:rsid w:val="00F8798E"/>
    <w:rsid w:val="00F9029A"/>
    <w:rsid w:val="00F91518"/>
    <w:rsid w:val="00F91B99"/>
    <w:rsid w:val="00F9287A"/>
    <w:rsid w:val="00F92BEC"/>
    <w:rsid w:val="00F9364C"/>
    <w:rsid w:val="00F9503A"/>
    <w:rsid w:val="00F9615C"/>
    <w:rsid w:val="00F961BA"/>
    <w:rsid w:val="00F96711"/>
    <w:rsid w:val="00F96C3A"/>
    <w:rsid w:val="00FA038F"/>
    <w:rsid w:val="00FA153F"/>
    <w:rsid w:val="00FA2016"/>
    <w:rsid w:val="00FA35E4"/>
    <w:rsid w:val="00FA692A"/>
    <w:rsid w:val="00FA6BBB"/>
    <w:rsid w:val="00FA7208"/>
    <w:rsid w:val="00FA72D7"/>
    <w:rsid w:val="00FB038C"/>
    <w:rsid w:val="00FB383E"/>
    <w:rsid w:val="00FB46F1"/>
    <w:rsid w:val="00FB4D41"/>
    <w:rsid w:val="00FB5E7D"/>
    <w:rsid w:val="00FC23EA"/>
    <w:rsid w:val="00FC3466"/>
    <w:rsid w:val="00FC3A93"/>
    <w:rsid w:val="00FC3E3E"/>
    <w:rsid w:val="00FC4333"/>
    <w:rsid w:val="00FC533A"/>
    <w:rsid w:val="00FD12A9"/>
    <w:rsid w:val="00FD174D"/>
    <w:rsid w:val="00FD2B96"/>
    <w:rsid w:val="00FD7E11"/>
    <w:rsid w:val="00FE36EB"/>
    <w:rsid w:val="00FE3DF9"/>
    <w:rsid w:val="00FE43E0"/>
    <w:rsid w:val="00FE4FFE"/>
    <w:rsid w:val="00FF200A"/>
    <w:rsid w:val="00FF3911"/>
    <w:rsid w:val="00FF684F"/>
    <w:rsid w:val="00FF7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contacts" w:name="GivenName"/>
  <w:shapeDefaults>
    <o:shapedefaults v:ext="edit" spidmax="4097"/>
    <o:shapelayout v:ext="edit">
      <o:idmap v:ext="edit" data="1"/>
    </o:shapelayout>
  </w:shapeDefaults>
  <w:decimalSymbol w:val="."/>
  <w:listSeparator w:val=","/>
  <w14:docId w14:val="79551287"/>
  <w15:chartTrackingRefBased/>
  <w15:docId w15:val="{6794E698-ED88-4E7A-B9C2-D794DC900D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97464"/>
    <w:rPr>
      <w:sz w:val="24"/>
      <w:szCs w:val="24"/>
    </w:rPr>
  </w:style>
  <w:style w:type="paragraph" w:styleId="Heading1">
    <w:name w:val="heading 1"/>
    <w:basedOn w:val="Normal"/>
    <w:next w:val="Normal"/>
    <w:qFormat/>
    <w:rsid w:val="00097464"/>
    <w:pPr>
      <w:keepNext/>
      <w:jc w:val="center"/>
      <w:outlineLvl w:val="0"/>
    </w:pPr>
    <w:rPr>
      <w:rFonts w:ascii="Tahoma" w:hAnsi="Tahoma" w:cs="Tahoma"/>
      <w:b/>
      <w:sz w:val="20"/>
    </w:rPr>
  </w:style>
  <w:style w:type="paragraph" w:styleId="Heading2">
    <w:name w:val="heading 2"/>
    <w:basedOn w:val="Normal"/>
    <w:next w:val="Normal"/>
    <w:qFormat/>
    <w:rsid w:val="00097464"/>
    <w:pPr>
      <w:keepNext/>
      <w:jc w:val="center"/>
      <w:outlineLvl w:val="1"/>
    </w:pPr>
    <w:rPr>
      <w:bCs/>
      <w:sz w:val="32"/>
    </w:rPr>
  </w:style>
  <w:style w:type="paragraph" w:styleId="Heading3">
    <w:name w:val="heading 3"/>
    <w:basedOn w:val="Normal"/>
    <w:next w:val="Normal"/>
    <w:qFormat/>
    <w:rsid w:val="00097464"/>
    <w:pPr>
      <w:keepNext/>
      <w:outlineLvl w:val="2"/>
    </w:pPr>
    <w:rPr>
      <w:bCs/>
      <w:sz w:val="32"/>
    </w:rPr>
  </w:style>
  <w:style w:type="paragraph" w:styleId="Heading4">
    <w:name w:val="heading 4"/>
    <w:basedOn w:val="Normal"/>
    <w:next w:val="Normal"/>
    <w:qFormat/>
    <w:rsid w:val="00097464"/>
    <w:pPr>
      <w:keepNext/>
      <w:jc w:val="center"/>
      <w:outlineLvl w:val="3"/>
    </w:pPr>
    <w:rPr>
      <w:rFonts w:ascii="Arial" w:hAnsi="Arial" w:cs="Arial"/>
      <w:b/>
      <w:color w:val="993300"/>
      <w:sz w:val="60"/>
    </w:rPr>
  </w:style>
  <w:style w:type="paragraph" w:styleId="Heading5">
    <w:name w:val="heading 5"/>
    <w:basedOn w:val="Normal"/>
    <w:next w:val="Normal"/>
    <w:qFormat/>
    <w:rsid w:val="00097464"/>
    <w:pPr>
      <w:keepNext/>
      <w:jc w:val="center"/>
      <w:outlineLvl w:val="4"/>
    </w:pPr>
    <w:rPr>
      <w:rFonts w:ascii="Arial" w:hAnsi="Arial" w:cs="Arial"/>
      <w:b/>
      <w:color w:val="993300"/>
      <w:sz w:val="20"/>
    </w:rPr>
  </w:style>
  <w:style w:type="paragraph" w:styleId="Heading9">
    <w:name w:val="heading 9"/>
    <w:basedOn w:val="Normal"/>
    <w:next w:val="Normal"/>
    <w:link w:val="Heading9Char"/>
    <w:unhideWhenUsed/>
    <w:qFormat/>
    <w:rsid w:val="004468FB"/>
    <w:pPr>
      <w:spacing w:before="240" w:after="60"/>
      <w:outlineLvl w:val="8"/>
    </w:pPr>
    <w:rPr>
      <w:rFonts w:ascii="Calibri Light" w:hAnsi="Calibri Light"/>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sid w:val="00097464"/>
    <w:pPr>
      <w:jc w:val="center"/>
    </w:pPr>
    <w:rPr>
      <w:rFonts w:ascii="Cooper Black" w:hAnsi="Cooper Black" w:cs="Arial"/>
      <w:b/>
      <w:sz w:val="72"/>
    </w:rPr>
  </w:style>
  <w:style w:type="paragraph" w:styleId="Title1" w:customStyle="1">
    <w:name w:val="Title 1"/>
    <w:basedOn w:val="Normal"/>
    <w:rsid w:val="00097464"/>
    <w:pPr>
      <w:jc w:val="center"/>
    </w:pPr>
    <w:rPr>
      <w:rFonts w:ascii="Roissy" w:hAnsi="Roissy"/>
      <w:b/>
      <w:sz w:val="36"/>
      <w:szCs w:val="20"/>
    </w:rPr>
  </w:style>
  <w:style w:type="paragraph" w:styleId="Title2" w:customStyle="1">
    <w:name w:val="Title 2"/>
    <w:basedOn w:val="Normal"/>
    <w:rsid w:val="00097464"/>
    <w:pPr>
      <w:spacing w:before="220"/>
    </w:pPr>
    <w:rPr>
      <w:rFonts w:ascii="Roissy" w:hAnsi="Roissy"/>
      <w:b/>
      <w:sz w:val="26"/>
      <w:szCs w:val="20"/>
      <w:u w:val="single"/>
    </w:rPr>
  </w:style>
  <w:style w:type="table" w:styleId="TableGrid">
    <w:name w:val="Table Grid"/>
    <w:basedOn w:val="TableNormal"/>
    <w:uiPriority w:val="39"/>
    <w:rsid w:val="0009746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2">
    <w:name w:val="Body Text 2"/>
    <w:basedOn w:val="Normal"/>
    <w:rsid w:val="00097464"/>
    <w:pPr>
      <w:spacing w:after="120" w:line="480" w:lineRule="auto"/>
    </w:pPr>
  </w:style>
  <w:style w:type="paragraph" w:styleId="BodyText3">
    <w:name w:val="Body Text 3"/>
    <w:basedOn w:val="Normal"/>
    <w:link w:val="BodyText3Char"/>
    <w:rsid w:val="00097464"/>
    <w:pPr>
      <w:spacing w:after="120"/>
    </w:pPr>
    <w:rPr>
      <w:sz w:val="16"/>
      <w:szCs w:val="16"/>
    </w:rPr>
  </w:style>
  <w:style w:type="paragraph" w:styleId="BodyTextIndent">
    <w:name w:val="Body Text Indent"/>
    <w:basedOn w:val="Normal"/>
    <w:rsid w:val="00097464"/>
    <w:pPr>
      <w:spacing w:after="120"/>
      <w:ind w:left="360"/>
    </w:pPr>
  </w:style>
  <w:style w:type="paragraph" w:styleId="BodyTextIndent2">
    <w:name w:val="Body Text Indent 2"/>
    <w:basedOn w:val="Normal"/>
    <w:rsid w:val="00097464"/>
    <w:pPr>
      <w:spacing w:after="120" w:line="480" w:lineRule="auto"/>
      <w:ind w:left="360"/>
    </w:pPr>
  </w:style>
  <w:style w:type="paragraph" w:styleId="BodyTextIndent3">
    <w:name w:val="Body Text Indent 3"/>
    <w:basedOn w:val="Normal"/>
    <w:rsid w:val="00097464"/>
    <w:pPr>
      <w:spacing w:after="120"/>
      <w:ind w:left="360"/>
    </w:pPr>
    <w:rPr>
      <w:sz w:val="16"/>
      <w:szCs w:val="16"/>
    </w:rPr>
  </w:style>
  <w:style w:type="paragraph" w:styleId="Title">
    <w:name w:val="Title"/>
    <w:basedOn w:val="Normal"/>
    <w:link w:val="TitleChar"/>
    <w:qFormat/>
    <w:rsid w:val="00097464"/>
    <w:pPr>
      <w:jc w:val="center"/>
    </w:pPr>
    <w:rPr>
      <w:rFonts w:ascii="Aeolus" w:hAnsi="Aeolus" w:cs="Arial"/>
      <w:b/>
      <w:sz w:val="48"/>
    </w:rPr>
  </w:style>
  <w:style w:type="paragraph" w:styleId="Header">
    <w:name w:val="header"/>
    <w:basedOn w:val="Normal"/>
    <w:rsid w:val="001F6F19"/>
    <w:pPr>
      <w:tabs>
        <w:tab w:val="center" w:pos="4320"/>
        <w:tab w:val="right" w:pos="8640"/>
      </w:tabs>
    </w:pPr>
  </w:style>
  <w:style w:type="paragraph" w:styleId="Footer">
    <w:name w:val="footer"/>
    <w:basedOn w:val="Normal"/>
    <w:link w:val="FooterChar"/>
    <w:uiPriority w:val="99"/>
    <w:rsid w:val="001F6F19"/>
    <w:pPr>
      <w:tabs>
        <w:tab w:val="center" w:pos="4320"/>
        <w:tab w:val="right" w:pos="8640"/>
      </w:tabs>
    </w:pPr>
  </w:style>
  <w:style w:type="character" w:styleId="PageNumber">
    <w:name w:val="page number"/>
    <w:basedOn w:val="DefaultParagraphFont"/>
    <w:rsid w:val="001F6F19"/>
  </w:style>
  <w:style w:type="paragraph" w:styleId="Style7" w:customStyle="1">
    <w:name w:val="Style 7"/>
    <w:uiPriority w:val="99"/>
    <w:rsid w:val="008805A6"/>
    <w:pPr>
      <w:widowControl w:val="0"/>
      <w:autoSpaceDE w:val="0"/>
      <w:autoSpaceDN w:val="0"/>
      <w:spacing w:before="540"/>
      <w:ind w:left="720" w:hanging="720"/>
    </w:pPr>
    <w:rPr>
      <w:rFonts w:ascii="Arial" w:hAnsi="Arial" w:cs="Arial"/>
      <w:sz w:val="24"/>
      <w:szCs w:val="24"/>
    </w:rPr>
  </w:style>
  <w:style w:type="paragraph" w:styleId="Style10" w:customStyle="1">
    <w:name w:val="Style 10"/>
    <w:uiPriority w:val="99"/>
    <w:rsid w:val="008805A6"/>
    <w:pPr>
      <w:widowControl w:val="0"/>
      <w:autoSpaceDE w:val="0"/>
      <w:autoSpaceDN w:val="0"/>
      <w:spacing w:before="216" w:line="288" w:lineRule="auto"/>
      <w:ind w:left="1368"/>
    </w:pPr>
    <w:rPr>
      <w:rFonts w:ascii="Arial" w:hAnsi="Arial" w:cs="Arial"/>
      <w:sz w:val="24"/>
      <w:szCs w:val="24"/>
    </w:rPr>
  </w:style>
  <w:style w:type="paragraph" w:styleId="Style11" w:customStyle="1">
    <w:name w:val="Style 11"/>
    <w:uiPriority w:val="99"/>
    <w:rsid w:val="008805A6"/>
    <w:pPr>
      <w:widowControl w:val="0"/>
      <w:autoSpaceDE w:val="0"/>
      <w:autoSpaceDN w:val="0"/>
      <w:adjustRightInd w:val="0"/>
    </w:pPr>
    <w:rPr>
      <w:rFonts w:ascii="Arial" w:hAnsi="Arial" w:cs="Arial"/>
      <w:sz w:val="24"/>
      <w:szCs w:val="24"/>
    </w:rPr>
  </w:style>
  <w:style w:type="paragraph" w:styleId="Style12" w:customStyle="1">
    <w:name w:val="Style 12"/>
    <w:uiPriority w:val="99"/>
    <w:rsid w:val="008805A6"/>
    <w:pPr>
      <w:widowControl w:val="0"/>
      <w:autoSpaceDE w:val="0"/>
      <w:autoSpaceDN w:val="0"/>
      <w:ind w:left="648"/>
    </w:pPr>
    <w:rPr>
      <w:rFonts w:ascii="Arial" w:hAnsi="Arial" w:cs="Arial"/>
      <w:sz w:val="24"/>
      <w:szCs w:val="24"/>
    </w:rPr>
  </w:style>
  <w:style w:type="paragraph" w:styleId="Style13" w:customStyle="1">
    <w:name w:val="Style 13"/>
    <w:uiPriority w:val="99"/>
    <w:rsid w:val="008805A6"/>
    <w:pPr>
      <w:widowControl w:val="0"/>
      <w:autoSpaceDE w:val="0"/>
      <w:autoSpaceDN w:val="0"/>
      <w:spacing w:before="396" w:line="283" w:lineRule="auto"/>
    </w:pPr>
    <w:rPr>
      <w:rFonts w:ascii="Arial" w:hAnsi="Arial" w:cs="Arial"/>
      <w:sz w:val="24"/>
      <w:szCs w:val="24"/>
    </w:rPr>
  </w:style>
  <w:style w:type="paragraph" w:styleId="Style1" w:customStyle="1">
    <w:name w:val="Style 1"/>
    <w:uiPriority w:val="99"/>
    <w:rsid w:val="008805A6"/>
    <w:pPr>
      <w:widowControl w:val="0"/>
      <w:autoSpaceDE w:val="0"/>
      <w:autoSpaceDN w:val="0"/>
      <w:adjustRightInd w:val="0"/>
    </w:pPr>
  </w:style>
  <w:style w:type="paragraph" w:styleId="Style15" w:customStyle="1">
    <w:name w:val="Style 15"/>
    <w:uiPriority w:val="99"/>
    <w:rsid w:val="008805A6"/>
    <w:pPr>
      <w:widowControl w:val="0"/>
      <w:autoSpaceDE w:val="0"/>
      <w:autoSpaceDN w:val="0"/>
      <w:spacing w:before="288" w:line="290" w:lineRule="auto"/>
      <w:ind w:left="1368" w:hanging="648"/>
    </w:pPr>
    <w:rPr>
      <w:rFonts w:ascii="Arial" w:hAnsi="Arial" w:cs="Arial"/>
      <w:sz w:val="24"/>
      <w:szCs w:val="24"/>
    </w:rPr>
  </w:style>
  <w:style w:type="paragraph" w:styleId="Style16" w:customStyle="1">
    <w:name w:val="Style 16"/>
    <w:uiPriority w:val="99"/>
    <w:rsid w:val="008805A6"/>
    <w:pPr>
      <w:widowControl w:val="0"/>
      <w:autoSpaceDE w:val="0"/>
      <w:autoSpaceDN w:val="0"/>
      <w:spacing w:before="216"/>
      <w:ind w:left="2088" w:hanging="720"/>
    </w:pPr>
    <w:rPr>
      <w:rFonts w:ascii="Arial" w:hAnsi="Arial" w:cs="Arial"/>
      <w:sz w:val="24"/>
      <w:szCs w:val="24"/>
    </w:rPr>
  </w:style>
  <w:style w:type="character" w:styleId="CharacterStyle1" w:customStyle="1">
    <w:name w:val="Character Style 1"/>
    <w:uiPriority w:val="99"/>
    <w:rsid w:val="008805A6"/>
    <w:rPr>
      <w:rFonts w:ascii="Arial" w:hAnsi="Arial"/>
      <w:sz w:val="24"/>
    </w:rPr>
  </w:style>
  <w:style w:type="paragraph" w:styleId="ListParagraph">
    <w:name w:val="List Paragraph"/>
    <w:basedOn w:val="Normal"/>
    <w:uiPriority w:val="34"/>
    <w:qFormat/>
    <w:rsid w:val="00C516E8"/>
    <w:pPr>
      <w:ind w:left="720"/>
    </w:pPr>
  </w:style>
  <w:style w:type="paragraph" w:styleId="BalloonText">
    <w:name w:val="Balloon Text"/>
    <w:basedOn w:val="Normal"/>
    <w:link w:val="BalloonTextChar"/>
    <w:rsid w:val="00754FDF"/>
    <w:rPr>
      <w:rFonts w:ascii="Tahoma" w:hAnsi="Tahoma" w:cs="Tahoma"/>
      <w:sz w:val="16"/>
      <w:szCs w:val="16"/>
    </w:rPr>
  </w:style>
  <w:style w:type="character" w:styleId="BalloonTextChar" w:customStyle="1">
    <w:name w:val="Balloon Text Char"/>
    <w:link w:val="BalloonText"/>
    <w:rsid w:val="00754FDF"/>
    <w:rPr>
      <w:rFonts w:ascii="Tahoma" w:hAnsi="Tahoma" w:cs="Tahoma"/>
      <w:sz w:val="16"/>
      <w:szCs w:val="16"/>
    </w:rPr>
  </w:style>
  <w:style w:type="character" w:styleId="Heading9Char" w:customStyle="1">
    <w:name w:val="Heading 9 Char"/>
    <w:link w:val="Heading9"/>
    <w:rsid w:val="004468FB"/>
    <w:rPr>
      <w:rFonts w:ascii="Calibri Light" w:hAnsi="Calibri Light" w:eastAsia="Times New Roman" w:cs="Times New Roman"/>
      <w:sz w:val="22"/>
      <w:szCs w:val="22"/>
    </w:rPr>
  </w:style>
  <w:style w:type="character" w:styleId="Hyperlink">
    <w:name w:val="Hyperlink"/>
    <w:rsid w:val="002A2F92"/>
    <w:rPr>
      <w:color w:val="0000FF"/>
      <w:u w:val="single"/>
    </w:rPr>
  </w:style>
  <w:style w:type="character" w:styleId="CharacterStyle2" w:customStyle="1">
    <w:name w:val="Character Style 2"/>
    <w:uiPriority w:val="99"/>
    <w:rsid w:val="004D3B6E"/>
    <w:rPr>
      <w:rFonts w:ascii="Tahoma" w:hAnsi="Tahoma" w:cs="Tahoma"/>
      <w:color w:val="000000"/>
      <w:sz w:val="18"/>
      <w:szCs w:val="18"/>
    </w:rPr>
  </w:style>
  <w:style w:type="paragraph" w:styleId="PullQuote" w:customStyle="1">
    <w:name w:val="Pull Quote"/>
    <w:basedOn w:val="Normal"/>
    <w:rsid w:val="004D3B6E"/>
    <w:pPr>
      <w:spacing w:after="200" w:line="360" w:lineRule="auto"/>
    </w:pPr>
    <w:rPr>
      <w:rFonts w:ascii="Arial" w:hAnsi="Arial" w:cs="Arial"/>
      <w:i/>
      <w:iCs/>
      <w:color w:val="80A509"/>
      <w:kern w:val="28"/>
    </w:rPr>
  </w:style>
  <w:style w:type="paragraph" w:styleId="Default" w:customStyle="1">
    <w:name w:val="Default"/>
    <w:rsid w:val="004D3B6E"/>
    <w:pPr>
      <w:autoSpaceDE w:val="0"/>
      <w:autoSpaceDN w:val="0"/>
      <w:adjustRightInd w:val="0"/>
    </w:pPr>
    <w:rPr>
      <w:rFonts w:ascii="Garamond" w:hAnsi="Garamond" w:eastAsia="Calibri" w:cs="Garamond"/>
      <w:color w:val="000000"/>
      <w:sz w:val="24"/>
      <w:szCs w:val="24"/>
    </w:rPr>
  </w:style>
  <w:style w:type="character" w:styleId="FooterChar" w:customStyle="1">
    <w:name w:val="Footer Char"/>
    <w:link w:val="Footer"/>
    <w:uiPriority w:val="99"/>
    <w:rsid w:val="002F5081"/>
    <w:rPr>
      <w:sz w:val="24"/>
      <w:szCs w:val="24"/>
    </w:rPr>
  </w:style>
  <w:style w:type="paragraph" w:styleId="NormalWeb">
    <w:name w:val="Normal (Web)"/>
    <w:basedOn w:val="Normal"/>
    <w:uiPriority w:val="99"/>
    <w:unhideWhenUsed/>
    <w:rsid w:val="007265AF"/>
    <w:pPr>
      <w:spacing w:before="100" w:beforeAutospacing="1" w:after="100" w:afterAutospacing="1"/>
    </w:pPr>
  </w:style>
  <w:style w:type="character" w:styleId="apple-converted-space" w:customStyle="1">
    <w:name w:val="apple-converted-space"/>
    <w:rsid w:val="007265AF"/>
  </w:style>
  <w:style w:type="character" w:styleId="TitleChar" w:customStyle="1">
    <w:name w:val="Title Char"/>
    <w:link w:val="Title"/>
    <w:rsid w:val="006D62B6"/>
    <w:rPr>
      <w:rFonts w:ascii="Aeolus" w:hAnsi="Aeolus" w:cs="Arial"/>
      <w:b/>
      <w:sz w:val="48"/>
      <w:szCs w:val="24"/>
    </w:rPr>
  </w:style>
  <w:style w:type="character" w:styleId="IntenseEmphasis">
    <w:name w:val="Intense Emphasis"/>
    <w:uiPriority w:val="21"/>
    <w:qFormat/>
    <w:rsid w:val="006D62B6"/>
    <w:rPr>
      <w:i/>
      <w:iCs/>
      <w:color w:val="4F81BD"/>
    </w:rPr>
  </w:style>
  <w:style w:type="paragraph" w:styleId="NoSpacing">
    <w:name w:val="No Spacing"/>
    <w:uiPriority w:val="1"/>
    <w:qFormat/>
    <w:rsid w:val="00E932A4"/>
    <w:rPr>
      <w:rFonts w:ascii="Calibri" w:hAnsi="Calibri" w:eastAsia="Calibri"/>
      <w:sz w:val="22"/>
      <w:szCs w:val="22"/>
    </w:rPr>
  </w:style>
  <w:style w:type="character" w:styleId="Strong">
    <w:name w:val="Strong"/>
    <w:uiPriority w:val="22"/>
    <w:qFormat/>
    <w:rsid w:val="007071C4"/>
    <w:rPr>
      <w:b/>
      <w:bCs/>
    </w:rPr>
  </w:style>
  <w:style w:type="character" w:styleId="Emphasis">
    <w:name w:val="Emphasis"/>
    <w:uiPriority w:val="20"/>
    <w:qFormat/>
    <w:rsid w:val="007071C4"/>
    <w:rPr>
      <w:i/>
      <w:iCs/>
    </w:rPr>
  </w:style>
  <w:style w:type="character" w:styleId="CommentReference">
    <w:name w:val="annotation reference"/>
    <w:basedOn w:val="DefaultParagraphFont"/>
    <w:rsid w:val="00D74902"/>
    <w:rPr>
      <w:sz w:val="16"/>
      <w:szCs w:val="16"/>
    </w:rPr>
  </w:style>
  <w:style w:type="paragraph" w:styleId="CommentText">
    <w:name w:val="annotation text"/>
    <w:basedOn w:val="Normal"/>
    <w:link w:val="CommentTextChar"/>
    <w:rsid w:val="00D74902"/>
    <w:rPr>
      <w:sz w:val="20"/>
      <w:szCs w:val="20"/>
    </w:rPr>
  </w:style>
  <w:style w:type="character" w:styleId="CommentTextChar" w:customStyle="1">
    <w:name w:val="Comment Text Char"/>
    <w:basedOn w:val="DefaultParagraphFont"/>
    <w:link w:val="CommentText"/>
    <w:rsid w:val="00D74902"/>
  </w:style>
  <w:style w:type="paragraph" w:styleId="CommentSubject">
    <w:name w:val="annotation subject"/>
    <w:basedOn w:val="CommentText"/>
    <w:next w:val="CommentText"/>
    <w:link w:val="CommentSubjectChar"/>
    <w:rsid w:val="00D74902"/>
    <w:rPr>
      <w:b/>
      <w:bCs/>
    </w:rPr>
  </w:style>
  <w:style w:type="character" w:styleId="CommentSubjectChar" w:customStyle="1">
    <w:name w:val="Comment Subject Char"/>
    <w:basedOn w:val="CommentTextChar"/>
    <w:link w:val="CommentSubject"/>
    <w:rsid w:val="00D74902"/>
    <w:rPr>
      <w:b/>
      <w:bCs/>
    </w:rPr>
  </w:style>
  <w:style w:type="character" w:styleId="BodyText3Char" w:customStyle="1">
    <w:name w:val="Body Text 3 Char"/>
    <w:basedOn w:val="DefaultParagraphFont"/>
    <w:link w:val="BodyText3"/>
    <w:rsid w:val="001A4026"/>
    <w:rPr>
      <w:sz w:val="16"/>
      <w:szCs w:val="16"/>
    </w:rPr>
  </w:style>
  <w:style w:type="paragraph" w:styleId="Revision">
    <w:name w:val="Revision"/>
    <w:hidden/>
    <w:uiPriority w:val="99"/>
    <w:semiHidden/>
    <w:rsid w:val="006716F8"/>
    <w:rPr>
      <w:sz w:val="24"/>
      <w:szCs w:val="24"/>
    </w:rPr>
  </w:style>
  <w:style w:type="paragraph" w:styleId="Style3" w:customStyle="1">
    <w:name w:val="Style 3"/>
    <w:uiPriority w:val="99"/>
    <w:rsid w:val="00E11BB2"/>
    <w:pPr>
      <w:widowControl w:val="0"/>
      <w:autoSpaceDE w:val="0"/>
      <w:autoSpaceDN w:val="0"/>
      <w:ind w:left="360" w:right="216" w:hanging="360"/>
    </w:pPr>
    <w:rPr>
      <w:rFonts w:ascii="Tahoma" w:hAnsi="Tahoma" w:cs="Tahoma" w:eastAsiaTheme="minorEastAsia"/>
      <w:sz w:val="22"/>
      <w:szCs w:val="22"/>
    </w:rPr>
  </w:style>
  <w:style w:type="paragraph" w:styleId="Style2" w:customStyle="1">
    <w:name w:val="Style 2"/>
    <w:uiPriority w:val="99"/>
    <w:rsid w:val="00E11BB2"/>
    <w:pPr>
      <w:widowControl w:val="0"/>
      <w:autoSpaceDE w:val="0"/>
      <w:autoSpaceDN w:val="0"/>
      <w:adjustRightInd w:val="0"/>
    </w:pPr>
    <w:rPr>
      <w:rFonts w:ascii="Tahoma" w:hAnsi="Tahoma" w:cs="Tahoma" w:eastAsiaTheme="minorEastAsia"/>
      <w:sz w:val="22"/>
      <w:szCs w:val="22"/>
    </w:rPr>
  </w:style>
  <w:style w:type="paragraph" w:styleId="Style4" w:customStyle="1">
    <w:name w:val="Style 4"/>
    <w:uiPriority w:val="99"/>
    <w:rsid w:val="0004255E"/>
    <w:pPr>
      <w:widowControl w:val="0"/>
      <w:autoSpaceDE w:val="0"/>
      <w:autoSpaceDN w:val="0"/>
      <w:ind w:left="360" w:right="72" w:hanging="360"/>
    </w:pPr>
    <w:rPr>
      <w:rFonts w:ascii="Tahoma" w:hAnsi="Tahoma" w:cs="Tahoma" w:eastAsiaTheme="minorEastAsia"/>
      <w:sz w:val="22"/>
      <w:szCs w:val="22"/>
    </w:rPr>
  </w:style>
  <w:style w:type="paragraph" w:styleId="Style5" w:customStyle="1">
    <w:name w:val="Style 5"/>
    <w:uiPriority w:val="99"/>
    <w:rsid w:val="00901421"/>
    <w:pPr>
      <w:widowControl w:val="0"/>
      <w:autoSpaceDE w:val="0"/>
      <w:autoSpaceDN w:val="0"/>
      <w:spacing w:before="1368" w:after="504"/>
      <w:ind w:left="360" w:hanging="360"/>
    </w:pPr>
    <w:rPr>
      <w:rFonts w:ascii="Tahoma" w:hAnsi="Tahoma" w:cs="Tahoma" w:eastAsiaTheme="minorEastAsia"/>
      <w:sz w:val="22"/>
      <w:szCs w:val="22"/>
    </w:rPr>
  </w:style>
  <w:style w:type="paragraph" w:styleId="Style6" w:customStyle="1">
    <w:name w:val="Style 6"/>
    <w:uiPriority w:val="99"/>
    <w:rsid w:val="00901421"/>
    <w:pPr>
      <w:widowControl w:val="0"/>
      <w:autoSpaceDE w:val="0"/>
      <w:autoSpaceDN w:val="0"/>
      <w:spacing w:before="288" w:line="283" w:lineRule="auto"/>
      <w:ind w:left="360"/>
    </w:pPr>
    <w:rPr>
      <w:rFonts w:ascii="Tahoma" w:hAnsi="Tahoma" w:cs="Tahoma" w:eastAsiaTheme="minorEastAsia"/>
      <w:sz w:val="22"/>
      <w:szCs w:val="22"/>
    </w:rPr>
  </w:style>
  <w:style w:type="paragraph" w:styleId="PlainText">
    <w:name w:val="Plain Text"/>
    <w:basedOn w:val="Normal"/>
    <w:link w:val="PlainTextChar"/>
    <w:uiPriority w:val="99"/>
    <w:unhideWhenUsed/>
    <w:rsid w:val="003061DB"/>
    <w:rPr>
      <w:rFonts w:ascii="Calibri" w:hAnsi="Calibri" w:eastAsiaTheme="minorHAnsi" w:cstheme="minorBidi"/>
      <w:sz w:val="22"/>
      <w:szCs w:val="21"/>
    </w:rPr>
  </w:style>
  <w:style w:type="character" w:styleId="PlainTextChar" w:customStyle="1">
    <w:name w:val="Plain Text Char"/>
    <w:basedOn w:val="DefaultParagraphFont"/>
    <w:link w:val="PlainText"/>
    <w:uiPriority w:val="99"/>
    <w:rsid w:val="003061DB"/>
    <w:rPr>
      <w:rFonts w:ascii="Calibri" w:hAnsi="Calibri" w:eastAsiaTheme="minorHAnsi" w:cstheme="minorBidi"/>
      <w:sz w:val="22"/>
      <w:szCs w:val="21"/>
    </w:rPr>
  </w:style>
  <w:style w:type="paragraph" w:styleId="quotation" w:customStyle="1">
    <w:name w:val="quotation"/>
    <w:basedOn w:val="Normal"/>
    <w:rsid w:val="00C207E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42280">
      <w:bodyDiv w:val="1"/>
      <w:marLeft w:val="0"/>
      <w:marRight w:val="0"/>
      <w:marTop w:val="0"/>
      <w:marBottom w:val="0"/>
      <w:divBdr>
        <w:top w:val="none" w:sz="0" w:space="0" w:color="auto"/>
        <w:left w:val="none" w:sz="0" w:space="0" w:color="auto"/>
        <w:bottom w:val="none" w:sz="0" w:space="0" w:color="auto"/>
        <w:right w:val="none" w:sz="0" w:space="0" w:color="auto"/>
      </w:divBdr>
    </w:div>
    <w:div w:id="375351259">
      <w:bodyDiv w:val="1"/>
      <w:marLeft w:val="0"/>
      <w:marRight w:val="0"/>
      <w:marTop w:val="0"/>
      <w:marBottom w:val="0"/>
      <w:divBdr>
        <w:top w:val="none" w:sz="0" w:space="0" w:color="auto"/>
        <w:left w:val="none" w:sz="0" w:space="0" w:color="auto"/>
        <w:bottom w:val="none" w:sz="0" w:space="0" w:color="auto"/>
        <w:right w:val="none" w:sz="0" w:space="0" w:color="auto"/>
      </w:divBdr>
      <w:divsChild>
        <w:div w:id="1214540751">
          <w:marLeft w:val="360"/>
          <w:marRight w:val="0"/>
          <w:marTop w:val="200"/>
          <w:marBottom w:val="0"/>
          <w:divBdr>
            <w:top w:val="none" w:sz="0" w:space="0" w:color="auto"/>
            <w:left w:val="none" w:sz="0" w:space="0" w:color="auto"/>
            <w:bottom w:val="none" w:sz="0" w:space="0" w:color="auto"/>
            <w:right w:val="none" w:sz="0" w:space="0" w:color="auto"/>
          </w:divBdr>
        </w:div>
      </w:divsChild>
    </w:div>
    <w:div w:id="509611962">
      <w:bodyDiv w:val="1"/>
      <w:marLeft w:val="0"/>
      <w:marRight w:val="0"/>
      <w:marTop w:val="0"/>
      <w:marBottom w:val="0"/>
      <w:divBdr>
        <w:top w:val="none" w:sz="0" w:space="0" w:color="auto"/>
        <w:left w:val="none" w:sz="0" w:space="0" w:color="auto"/>
        <w:bottom w:val="none" w:sz="0" w:space="0" w:color="auto"/>
        <w:right w:val="none" w:sz="0" w:space="0" w:color="auto"/>
      </w:divBdr>
      <w:divsChild>
        <w:div w:id="1046684664">
          <w:marLeft w:val="360"/>
          <w:marRight w:val="0"/>
          <w:marTop w:val="200"/>
          <w:marBottom w:val="0"/>
          <w:divBdr>
            <w:top w:val="none" w:sz="0" w:space="0" w:color="auto"/>
            <w:left w:val="none" w:sz="0" w:space="0" w:color="auto"/>
            <w:bottom w:val="none" w:sz="0" w:space="0" w:color="auto"/>
            <w:right w:val="none" w:sz="0" w:space="0" w:color="auto"/>
          </w:divBdr>
        </w:div>
        <w:div w:id="369110050">
          <w:marLeft w:val="360"/>
          <w:marRight w:val="0"/>
          <w:marTop w:val="200"/>
          <w:marBottom w:val="0"/>
          <w:divBdr>
            <w:top w:val="none" w:sz="0" w:space="0" w:color="auto"/>
            <w:left w:val="none" w:sz="0" w:space="0" w:color="auto"/>
            <w:bottom w:val="none" w:sz="0" w:space="0" w:color="auto"/>
            <w:right w:val="none" w:sz="0" w:space="0" w:color="auto"/>
          </w:divBdr>
        </w:div>
      </w:divsChild>
    </w:div>
    <w:div w:id="638262750">
      <w:bodyDiv w:val="1"/>
      <w:marLeft w:val="0"/>
      <w:marRight w:val="0"/>
      <w:marTop w:val="0"/>
      <w:marBottom w:val="0"/>
      <w:divBdr>
        <w:top w:val="none" w:sz="0" w:space="0" w:color="auto"/>
        <w:left w:val="none" w:sz="0" w:space="0" w:color="auto"/>
        <w:bottom w:val="none" w:sz="0" w:space="0" w:color="auto"/>
        <w:right w:val="none" w:sz="0" w:space="0" w:color="auto"/>
      </w:divBdr>
      <w:divsChild>
        <w:div w:id="1508591259">
          <w:marLeft w:val="360"/>
          <w:marRight w:val="0"/>
          <w:marTop w:val="200"/>
          <w:marBottom w:val="0"/>
          <w:divBdr>
            <w:top w:val="none" w:sz="0" w:space="0" w:color="auto"/>
            <w:left w:val="none" w:sz="0" w:space="0" w:color="auto"/>
            <w:bottom w:val="none" w:sz="0" w:space="0" w:color="auto"/>
            <w:right w:val="none" w:sz="0" w:space="0" w:color="auto"/>
          </w:divBdr>
        </w:div>
        <w:div w:id="1943142844">
          <w:marLeft w:val="360"/>
          <w:marRight w:val="0"/>
          <w:marTop w:val="200"/>
          <w:marBottom w:val="0"/>
          <w:divBdr>
            <w:top w:val="none" w:sz="0" w:space="0" w:color="auto"/>
            <w:left w:val="none" w:sz="0" w:space="0" w:color="auto"/>
            <w:bottom w:val="none" w:sz="0" w:space="0" w:color="auto"/>
            <w:right w:val="none" w:sz="0" w:space="0" w:color="auto"/>
          </w:divBdr>
        </w:div>
        <w:div w:id="1209030056">
          <w:marLeft w:val="360"/>
          <w:marRight w:val="0"/>
          <w:marTop w:val="200"/>
          <w:marBottom w:val="0"/>
          <w:divBdr>
            <w:top w:val="none" w:sz="0" w:space="0" w:color="auto"/>
            <w:left w:val="none" w:sz="0" w:space="0" w:color="auto"/>
            <w:bottom w:val="none" w:sz="0" w:space="0" w:color="auto"/>
            <w:right w:val="none" w:sz="0" w:space="0" w:color="auto"/>
          </w:divBdr>
        </w:div>
      </w:divsChild>
    </w:div>
    <w:div w:id="791556683">
      <w:bodyDiv w:val="1"/>
      <w:marLeft w:val="0"/>
      <w:marRight w:val="0"/>
      <w:marTop w:val="0"/>
      <w:marBottom w:val="0"/>
      <w:divBdr>
        <w:top w:val="none" w:sz="0" w:space="0" w:color="auto"/>
        <w:left w:val="none" w:sz="0" w:space="0" w:color="auto"/>
        <w:bottom w:val="none" w:sz="0" w:space="0" w:color="auto"/>
        <w:right w:val="none" w:sz="0" w:space="0" w:color="auto"/>
      </w:divBdr>
    </w:div>
    <w:div w:id="1087073745">
      <w:bodyDiv w:val="1"/>
      <w:marLeft w:val="0"/>
      <w:marRight w:val="0"/>
      <w:marTop w:val="0"/>
      <w:marBottom w:val="0"/>
      <w:divBdr>
        <w:top w:val="none" w:sz="0" w:space="0" w:color="auto"/>
        <w:left w:val="none" w:sz="0" w:space="0" w:color="auto"/>
        <w:bottom w:val="none" w:sz="0" w:space="0" w:color="auto"/>
        <w:right w:val="none" w:sz="0" w:space="0" w:color="auto"/>
      </w:divBdr>
    </w:div>
    <w:div w:id="1577587803">
      <w:bodyDiv w:val="1"/>
      <w:marLeft w:val="0"/>
      <w:marRight w:val="0"/>
      <w:marTop w:val="0"/>
      <w:marBottom w:val="0"/>
      <w:divBdr>
        <w:top w:val="none" w:sz="0" w:space="0" w:color="auto"/>
        <w:left w:val="none" w:sz="0" w:space="0" w:color="auto"/>
        <w:bottom w:val="none" w:sz="0" w:space="0" w:color="auto"/>
        <w:right w:val="none" w:sz="0" w:space="0" w:color="auto"/>
      </w:divBdr>
      <w:divsChild>
        <w:div w:id="1268276131">
          <w:marLeft w:val="360"/>
          <w:marRight w:val="0"/>
          <w:marTop w:val="200"/>
          <w:marBottom w:val="0"/>
          <w:divBdr>
            <w:top w:val="none" w:sz="0" w:space="0" w:color="auto"/>
            <w:left w:val="none" w:sz="0" w:space="0" w:color="auto"/>
            <w:bottom w:val="none" w:sz="0" w:space="0" w:color="auto"/>
            <w:right w:val="none" w:sz="0" w:space="0" w:color="auto"/>
          </w:divBdr>
        </w:div>
        <w:div w:id="1909530862">
          <w:marLeft w:val="360"/>
          <w:marRight w:val="0"/>
          <w:marTop w:val="200"/>
          <w:marBottom w:val="0"/>
          <w:divBdr>
            <w:top w:val="none" w:sz="0" w:space="0" w:color="auto"/>
            <w:left w:val="none" w:sz="0" w:space="0" w:color="auto"/>
            <w:bottom w:val="none" w:sz="0" w:space="0" w:color="auto"/>
            <w:right w:val="none" w:sz="0" w:space="0" w:color="auto"/>
          </w:divBdr>
        </w:div>
        <w:div w:id="836116037">
          <w:marLeft w:val="360"/>
          <w:marRight w:val="0"/>
          <w:marTop w:val="200"/>
          <w:marBottom w:val="0"/>
          <w:divBdr>
            <w:top w:val="none" w:sz="0" w:space="0" w:color="auto"/>
            <w:left w:val="none" w:sz="0" w:space="0" w:color="auto"/>
            <w:bottom w:val="none" w:sz="0" w:space="0" w:color="auto"/>
            <w:right w:val="none" w:sz="0" w:space="0" w:color="auto"/>
          </w:divBdr>
        </w:div>
        <w:div w:id="416369172">
          <w:marLeft w:val="360"/>
          <w:marRight w:val="0"/>
          <w:marTop w:val="200"/>
          <w:marBottom w:val="0"/>
          <w:divBdr>
            <w:top w:val="none" w:sz="0" w:space="0" w:color="auto"/>
            <w:left w:val="none" w:sz="0" w:space="0" w:color="auto"/>
            <w:bottom w:val="none" w:sz="0" w:space="0" w:color="auto"/>
            <w:right w:val="none" w:sz="0" w:space="0" w:color="auto"/>
          </w:divBdr>
        </w:div>
        <w:div w:id="2104841224">
          <w:marLeft w:val="360"/>
          <w:marRight w:val="0"/>
          <w:marTop w:val="200"/>
          <w:marBottom w:val="0"/>
          <w:divBdr>
            <w:top w:val="none" w:sz="0" w:space="0" w:color="auto"/>
            <w:left w:val="none" w:sz="0" w:space="0" w:color="auto"/>
            <w:bottom w:val="none" w:sz="0" w:space="0" w:color="auto"/>
            <w:right w:val="none" w:sz="0" w:space="0" w:color="auto"/>
          </w:divBdr>
        </w:div>
        <w:div w:id="1722096190">
          <w:marLeft w:val="360"/>
          <w:marRight w:val="0"/>
          <w:marTop w:val="200"/>
          <w:marBottom w:val="0"/>
          <w:divBdr>
            <w:top w:val="none" w:sz="0" w:space="0" w:color="auto"/>
            <w:left w:val="none" w:sz="0" w:space="0" w:color="auto"/>
            <w:bottom w:val="none" w:sz="0" w:space="0" w:color="auto"/>
            <w:right w:val="none" w:sz="0" w:space="0" w:color="auto"/>
          </w:divBdr>
        </w:div>
      </w:divsChild>
    </w:div>
    <w:div w:id="1783761797">
      <w:bodyDiv w:val="1"/>
      <w:marLeft w:val="0"/>
      <w:marRight w:val="0"/>
      <w:marTop w:val="0"/>
      <w:marBottom w:val="0"/>
      <w:divBdr>
        <w:top w:val="none" w:sz="0" w:space="0" w:color="auto"/>
        <w:left w:val="none" w:sz="0" w:space="0" w:color="auto"/>
        <w:bottom w:val="none" w:sz="0" w:space="0" w:color="auto"/>
        <w:right w:val="none" w:sz="0" w:space="0" w:color="auto"/>
      </w:divBdr>
      <w:divsChild>
        <w:div w:id="1474788729">
          <w:marLeft w:val="360"/>
          <w:marRight w:val="0"/>
          <w:marTop w:val="200"/>
          <w:marBottom w:val="0"/>
          <w:divBdr>
            <w:top w:val="none" w:sz="0" w:space="0" w:color="auto"/>
            <w:left w:val="none" w:sz="0" w:space="0" w:color="auto"/>
            <w:bottom w:val="none" w:sz="0" w:space="0" w:color="auto"/>
            <w:right w:val="none" w:sz="0" w:space="0" w:color="auto"/>
          </w:divBdr>
        </w:div>
        <w:div w:id="2012177573">
          <w:marLeft w:val="1080"/>
          <w:marRight w:val="0"/>
          <w:marTop w:val="100"/>
          <w:marBottom w:val="0"/>
          <w:divBdr>
            <w:top w:val="none" w:sz="0" w:space="0" w:color="auto"/>
            <w:left w:val="none" w:sz="0" w:space="0" w:color="auto"/>
            <w:bottom w:val="none" w:sz="0" w:space="0" w:color="auto"/>
            <w:right w:val="none" w:sz="0" w:space="0" w:color="auto"/>
          </w:divBdr>
        </w:div>
        <w:div w:id="1899052410">
          <w:marLeft w:val="1080"/>
          <w:marRight w:val="0"/>
          <w:marTop w:val="100"/>
          <w:marBottom w:val="0"/>
          <w:divBdr>
            <w:top w:val="none" w:sz="0" w:space="0" w:color="auto"/>
            <w:left w:val="none" w:sz="0" w:space="0" w:color="auto"/>
            <w:bottom w:val="none" w:sz="0" w:space="0" w:color="auto"/>
            <w:right w:val="none" w:sz="0" w:space="0" w:color="auto"/>
          </w:divBdr>
        </w:div>
        <w:div w:id="379668245">
          <w:marLeft w:val="1080"/>
          <w:marRight w:val="0"/>
          <w:marTop w:val="100"/>
          <w:marBottom w:val="0"/>
          <w:divBdr>
            <w:top w:val="none" w:sz="0" w:space="0" w:color="auto"/>
            <w:left w:val="none" w:sz="0" w:space="0" w:color="auto"/>
            <w:bottom w:val="none" w:sz="0" w:space="0" w:color="auto"/>
            <w:right w:val="none" w:sz="0" w:space="0" w:color="auto"/>
          </w:divBdr>
        </w:div>
        <w:div w:id="1785298398">
          <w:marLeft w:val="1080"/>
          <w:marRight w:val="0"/>
          <w:marTop w:val="100"/>
          <w:marBottom w:val="0"/>
          <w:divBdr>
            <w:top w:val="none" w:sz="0" w:space="0" w:color="auto"/>
            <w:left w:val="none" w:sz="0" w:space="0" w:color="auto"/>
            <w:bottom w:val="none" w:sz="0" w:space="0" w:color="auto"/>
            <w:right w:val="none" w:sz="0" w:space="0" w:color="auto"/>
          </w:divBdr>
        </w:div>
      </w:divsChild>
    </w:div>
    <w:div w:id="1785924608">
      <w:bodyDiv w:val="1"/>
      <w:marLeft w:val="0"/>
      <w:marRight w:val="0"/>
      <w:marTop w:val="0"/>
      <w:marBottom w:val="0"/>
      <w:divBdr>
        <w:top w:val="none" w:sz="0" w:space="0" w:color="auto"/>
        <w:left w:val="none" w:sz="0" w:space="0" w:color="auto"/>
        <w:bottom w:val="none" w:sz="0" w:space="0" w:color="auto"/>
        <w:right w:val="none" w:sz="0" w:space="0" w:color="auto"/>
      </w:divBdr>
    </w:div>
    <w:div w:id="1912503077">
      <w:bodyDiv w:val="1"/>
      <w:marLeft w:val="0"/>
      <w:marRight w:val="0"/>
      <w:marTop w:val="0"/>
      <w:marBottom w:val="0"/>
      <w:divBdr>
        <w:top w:val="none" w:sz="0" w:space="0" w:color="auto"/>
        <w:left w:val="none" w:sz="0" w:space="0" w:color="auto"/>
        <w:bottom w:val="none" w:sz="0" w:space="0" w:color="auto"/>
        <w:right w:val="none" w:sz="0" w:space="0" w:color="auto"/>
      </w:divBdr>
      <w:divsChild>
        <w:div w:id="1259370658">
          <w:marLeft w:val="360"/>
          <w:marRight w:val="0"/>
          <w:marTop w:val="200"/>
          <w:marBottom w:val="0"/>
          <w:divBdr>
            <w:top w:val="none" w:sz="0" w:space="0" w:color="auto"/>
            <w:left w:val="none" w:sz="0" w:space="0" w:color="auto"/>
            <w:bottom w:val="none" w:sz="0" w:space="0" w:color="auto"/>
            <w:right w:val="none" w:sz="0" w:space="0" w:color="auto"/>
          </w:divBdr>
        </w:div>
        <w:div w:id="1018194342">
          <w:marLeft w:val="360"/>
          <w:marRight w:val="0"/>
          <w:marTop w:val="200"/>
          <w:marBottom w:val="0"/>
          <w:divBdr>
            <w:top w:val="none" w:sz="0" w:space="0" w:color="auto"/>
            <w:left w:val="none" w:sz="0" w:space="0" w:color="auto"/>
            <w:bottom w:val="none" w:sz="0" w:space="0" w:color="auto"/>
            <w:right w:val="none" w:sz="0" w:space="0" w:color="auto"/>
          </w:divBdr>
        </w:div>
        <w:div w:id="1846045116">
          <w:marLeft w:val="360"/>
          <w:marRight w:val="0"/>
          <w:marTop w:val="200"/>
          <w:marBottom w:val="0"/>
          <w:divBdr>
            <w:top w:val="none" w:sz="0" w:space="0" w:color="auto"/>
            <w:left w:val="none" w:sz="0" w:space="0" w:color="auto"/>
            <w:bottom w:val="none" w:sz="0" w:space="0" w:color="auto"/>
            <w:right w:val="none" w:sz="0" w:space="0" w:color="auto"/>
          </w:divBdr>
        </w:div>
        <w:div w:id="524564508">
          <w:marLeft w:val="360"/>
          <w:marRight w:val="0"/>
          <w:marTop w:val="200"/>
          <w:marBottom w:val="0"/>
          <w:divBdr>
            <w:top w:val="none" w:sz="0" w:space="0" w:color="auto"/>
            <w:left w:val="none" w:sz="0" w:space="0" w:color="auto"/>
            <w:bottom w:val="none" w:sz="0" w:space="0" w:color="auto"/>
            <w:right w:val="none" w:sz="0" w:space="0" w:color="auto"/>
          </w:divBdr>
        </w:div>
        <w:div w:id="1761944084">
          <w:marLeft w:val="360"/>
          <w:marRight w:val="0"/>
          <w:marTop w:val="200"/>
          <w:marBottom w:val="0"/>
          <w:divBdr>
            <w:top w:val="none" w:sz="0" w:space="0" w:color="auto"/>
            <w:left w:val="none" w:sz="0" w:space="0" w:color="auto"/>
            <w:bottom w:val="none" w:sz="0" w:space="0" w:color="auto"/>
            <w:right w:val="none" w:sz="0" w:space="0" w:color="auto"/>
          </w:divBdr>
        </w:div>
        <w:div w:id="179170332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9.svg"/><Relationship Id="rId42" Type="http://schemas.openxmlformats.org/officeDocument/2006/relationships/image" Target="media/image27.png"/><Relationship Id="rId47" Type="http://schemas.openxmlformats.org/officeDocument/2006/relationships/image" Target="media/image33.svg"/><Relationship Id="rId63" Type="http://schemas.openxmlformats.org/officeDocument/2006/relationships/hyperlink" Target="http://www.cta.org/forallstudents" TargetMode="External"/><Relationship Id="rId68" Type="http://schemas.openxmlformats.org/officeDocument/2006/relationships/image" Target="media/image43.jpeg"/><Relationship Id="rId84" Type="http://schemas.openxmlformats.org/officeDocument/2006/relationships/image" Target="media/image47.jpeg"/><Relationship Id="rId89" Type="http://schemas.openxmlformats.org/officeDocument/2006/relationships/image" Target="media/image51.png"/><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hyperlink" Target="http://www.tinyurl.com/cta360videos" TargetMode="External"/><Relationship Id="rId107" Type="http://schemas.openxmlformats.org/officeDocument/2006/relationships/header" Target="header12.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image" Target="media/image35.png"/><Relationship Id="rId58" Type="http://schemas.openxmlformats.org/officeDocument/2006/relationships/image" Target="media/image39.jpeg"/><Relationship Id="rId66" Type="http://schemas.openxmlformats.org/officeDocument/2006/relationships/image" Target="media/image46.png"/><Relationship Id="rId74" Type="http://schemas.openxmlformats.org/officeDocument/2006/relationships/footer" Target="footer4.xml"/><Relationship Id="rId79" Type="http://schemas.openxmlformats.org/officeDocument/2006/relationships/header" Target="header6.xml"/><Relationship Id="rId87" Type="http://schemas.openxmlformats.org/officeDocument/2006/relationships/image" Target="media/image50.png"/><Relationship Id="rId102" Type="http://schemas.openxmlformats.org/officeDocument/2006/relationships/image" Target="media/image57.png"/><Relationship Id="rId110"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40.jpeg"/><Relationship Id="rId82" Type="http://schemas.openxmlformats.org/officeDocument/2006/relationships/image" Target="media/image45.jpeg"/><Relationship Id="rId90" Type="http://schemas.openxmlformats.org/officeDocument/2006/relationships/image" Target="media/image52.jpeg"/><Relationship Id="rId95" Type="http://schemas.openxmlformats.org/officeDocument/2006/relationships/header" Target="header7.xml"/><Relationship Id="rId19" Type="http://schemas.openxmlformats.org/officeDocument/2006/relationships/image" Target="media/image7.jpeg"/><Relationship Id="rId14" Type="http://schemas.openxmlformats.org/officeDocument/2006/relationships/image" Target="media/image4.wmf"/><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2.png"/><Relationship Id="rId56" Type="http://schemas.openxmlformats.org/officeDocument/2006/relationships/image" Target="media/image37.png"/><Relationship Id="rId64" Type="http://schemas.openxmlformats.org/officeDocument/2006/relationships/image" Target="media/image41.png"/><Relationship Id="rId69" Type="http://schemas.openxmlformats.org/officeDocument/2006/relationships/header" Target="header1.xml"/><Relationship Id="rId77" Type="http://schemas.openxmlformats.org/officeDocument/2006/relationships/footer" Target="footer5.xml"/><Relationship Id="rId100" Type="http://schemas.openxmlformats.org/officeDocument/2006/relationships/footer" Target="footer10.xml"/><Relationship Id="rId105" Type="http://schemas.openxmlformats.org/officeDocument/2006/relationships/footer" Target="footer11.xml"/><Relationship Id="rId8" Type="http://schemas.openxmlformats.org/officeDocument/2006/relationships/webSettings" Target="webSettings.xml"/><Relationship Id="rId51" Type="http://schemas.openxmlformats.org/officeDocument/2006/relationships/image" Target="media/image34.png"/><Relationship Id="rId72" Type="http://schemas.openxmlformats.org/officeDocument/2006/relationships/footer" Target="footer3.xml"/><Relationship Id="rId80" Type="http://schemas.openxmlformats.org/officeDocument/2006/relationships/footer" Target="footer7.xml"/><Relationship Id="rId85" Type="http://schemas.openxmlformats.org/officeDocument/2006/relationships/image" Target="media/image48.png"/><Relationship Id="rId93" Type="http://schemas.openxmlformats.org/officeDocument/2006/relationships/image" Target="media/image54.wmf"/><Relationship Id="rId98" Type="http://schemas.openxmlformats.org/officeDocument/2006/relationships/footer" Target="footer9.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2.jpeg"/><Relationship Id="rId67" Type="http://schemas.openxmlformats.org/officeDocument/2006/relationships/image" Target="media/image47.png"/><Relationship Id="rId103" Type="http://schemas.openxmlformats.org/officeDocument/2006/relationships/header" Target="header10.xml"/><Relationship Id="rId108" Type="http://schemas.openxmlformats.org/officeDocument/2006/relationships/footer" Target="footer13.xml"/><Relationship Id="rId20" Type="http://schemas.openxmlformats.org/officeDocument/2006/relationships/image" Target="media/image8.png"/><Relationship Id="rId41" Type="http://schemas.openxmlformats.org/officeDocument/2006/relationships/image" Target="media/image26.png"/><Relationship Id="rId54" Type="http://schemas.openxmlformats.org/officeDocument/2006/relationships/image" Target="media/image36.png"/><Relationship Id="rId62" Type="http://schemas.openxmlformats.org/officeDocument/2006/relationships/hyperlink" Target="http://www.tinyurl.com/ctaadvocacyagenda" TargetMode="External"/><Relationship Id="rId70" Type="http://schemas.openxmlformats.org/officeDocument/2006/relationships/header" Target="header2.xml"/><Relationship Id="rId75" Type="http://schemas.openxmlformats.org/officeDocument/2006/relationships/header" Target="header4.xml"/><Relationship Id="rId83" Type="http://schemas.openxmlformats.org/officeDocument/2006/relationships/image" Target="media/image46.wmf"/><Relationship Id="rId88" Type="http://schemas.openxmlformats.org/officeDocument/2006/relationships/image" Target="https://upload.wikimedia.org/wikipedia/commons/thumb/2/24/Warning_icon.svg/676px-Warning_icon.svg.png" TargetMode="External"/><Relationship Id="rId91" Type="http://schemas.openxmlformats.org/officeDocument/2006/relationships/image" Target="media/image57.jpeg"/><Relationship Id="rId9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peoplesadvocacy.org" TargetMode="External"/><Relationship Id="rId23" Type="http://schemas.openxmlformats.org/officeDocument/2006/relationships/image" Target="media/image10.png"/><Relationship Id="rId28" Type="http://schemas.openxmlformats.org/officeDocument/2006/relationships/hyperlink" Target="http://www.tinyurl.com/cta360videos" TargetMode="External"/><Relationship Id="rId36" Type="http://schemas.openxmlformats.org/officeDocument/2006/relationships/image" Target="media/image21.png"/><Relationship Id="rId49" Type="http://schemas.openxmlformats.org/officeDocument/2006/relationships/hyperlink" Target="http://www.remind.com" TargetMode="External"/><Relationship Id="rId57" Type="http://schemas.openxmlformats.org/officeDocument/2006/relationships/image" Target="media/image38.png"/><Relationship Id="rId106" Type="http://schemas.openxmlformats.org/officeDocument/2006/relationships/footer" Target="footer12.xml"/><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hyperlink" Target="https://calta-my.sharepoint.com/:w:/g/personal/lspotts_cta_org/EXuoojxvy8NBi2XkmMQNBP0BmQZxkvpfLd55f4Y8SXjBMA?e=ADxBgQ" TargetMode="External"/><Relationship Id="rId60" Type="http://schemas.openxmlformats.org/officeDocument/2006/relationships/image" Target="media/image43.png"/><Relationship Id="rId65" Type="http://schemas.openxmlformats.org/officeDocument/2006/relationships/image" Target="media/image42.png"/><Relationship Id="rId73" Type="http://schemas.openxmlformats.org/officeDocument/2006/relationships/header" Target="header3.xml"/><Relationship Id="rId78" Type="http://schemas.openxmlformats.org/officeDocument/2006/relationships/footer" Target="footer6.xml"/><Relationship Id="rId81" Type="http://schemas.openxmlformats.org/officeDocument/2006/relationships/image" Target="media/image44.jpeg"/><Relationship Id="rId86" Type="http://schemas.openxmlformats.org/officeDocument/2006/relationships/image" Target="media/image49.png"/><Relationship Id="rId94" Type="http://schemas.openxmlformats.org/officeDocument/2006/relationships/image" Target="media/image55.png"/><Relationship Id="rId99" Type="http://schemas.openxmlformats.org/officeDocument/2006/relationships/header" Target="header9.xml"/><Relationship Id="rId101" Type="http://schemas.openxmlformats.org/officeDocument/2006/relationships/image" Target="media/image56.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image" Target="media/image24.png"/><Relationship Id="rId109" Type="http://schemas.openxmlformats.org/officeDocument/2006/relationships/fontTable" Target="fontTable.xml"/><Relationship Id="rId34" Type="http://schemas.openxmlformats.org/officeDocument/2006/relationships/image" Target="media/image19.png"/><Relationship Id="rId50" Type="http://schemas.openxmlformats.org/officeDocument/2006/relationships/image" Target="media/image33.png"/><Relationship Id="rId55" Type="http://schemas.openxmlformats.org/officeDocument/2006/relationships/hyperlink" Target="http://www.neamb.com/" TargetMode="External"/><Relationship Id="rId76" Type="http://schemas.openxmlformats.org/officeDocument/2006/relationships/header" Target="header5.xml"/><Relationship Id="rId97" Type="http://schemas.openxmlformats.org/officeDocument/2006/relationships/footer" Target="footer8.xml"/><Relationship Id="rId104" Type="http://schemas.openxmlformats.org/officeDocument/2006/relationships/header" Target="header11.xml"/><Relationship Id="rId7" Type="http://schemas.openxmlformats.org/officeDocument/2006/relationships/settings" Target="settings.xml"/><Relationship Id="rId71" Type="http://schemas.openxmlformats.org/officeDocument/2006/relationships/footer" Target="footer2.xml"/><Relationship Id="rId92" Type="http://schemas.openxmlformats.org/officeDocument/2006/relationships/image" Target="media/image5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ed5bd0d-9aa5-480d-8c58-25f9f57090c9" xsi:nil="true"/>
    <lcf76f155ced4ddcb4097134ff3c332f xmlns="05627597-0322-42fc-bc19-1d0dde15c694">
      <Terms xmlns="http://schemas.microsoft.com/office/infopath/2007/PartnerControls"/>
    </lcf76f155ced4ddcb4097134ff3c332f>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4E032-3F48-4859-9DCD-38F34C036B5E}">
  <ds:schemaRefs>
    <ds:schemaRef ds:uri="http://schemas.microsoft.com/sharepoint/v3/contenttype/forms"/>
  </ds:schemaRefs>
</ds:datastoreItem>
</file>

<file path=customXml/itemProps2.xml><?xml version="1.0" encoding="utf-8"?>
<ds:datastoreItem xmlns:ds="http://schemas.openxmlformats.org/officeDocument/2006/customXml" ds:itemID="{8247B552-8D42-49FD-8AA7-7BAB7B7061E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ef5e107-4ec9-4d69-a823-3c9bd2b7a115"/>
    <ds:schemaRef ds:uri="bff37643-240b-4141-84e9-ae36adcd9072"/>
    <ds:schemaRef ds:uri="http://www.w3.org/XML/1998/namespace"/>
    <ds:schemaRef ds:uri="http://purl.org/dc/dcmitype/"/>
  </ds:schemaRefs>
</ds:datastoreItem>
</file>

<file path=customXml/itemProps3.xml><?xml version="1.0" encoding="utf-8"?>
<ds:datastoreItem xmlns:ds="http://schemas.openxmlformats.org/officeDocument/2006/customXml" ds:itemID="{F52CC94B-C27B-4DD0-8695-DD0DBC31D8F8}"/>
</file>

<file path=customXml/itemProps4.xml><?xml version="1.0" encoding="utf-8"?>
<ds:datastoreItem xmlns:ds="http://schemas.openxmlformats.org/officeDocument/2006/customXml" ds:itemID="{D8D84146-96D6-4FB6-9E0A-0CCA3CAE3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146</Pages>
  <Words>25246</Words>
  <Characters>133605</Characters>
  <Application>Microsoft Office Word</Application>
  <DocSecurity>4</DocSecurity>
  <Lines>1113</Lines>
  <Paragraphs>317</Paragraphs>
  <ScaleCrop>false</ScaleCrop>
  <HeadingPairs>
    <vt:vector size="2" baseType="variant">
      <vt:variant>
        <vt:lpstr>Title</vt:lpstr>
      </vt:variant>
      <vt:variant>
        <vt:i4>1</vt:i4>
      </vt:variant>
    </vt:vector>
  </HeadingPairs>
  <TitlesOfParts>
    <vt:vector size="1" baseType="lpstr">
      <vt:lpstr>Rep Council Training</vt:lpstr>
    </vt:vector>
  </TitlesOfParts>
  <Company>CTA</Company>
  <LinksUpToDate>false</LinksUpToDate>
  <CharactersWithSpaces>158534</CharactersWithSpaces>
  <SharedDoc>false</SharedDoc>
  <HLinks>
    <vt:vector size="36" baseType="variant">
      <vt:variant>
        <vt:i4>3407926</vt:i4>
      </vt:variant>
      <vt:variant>
        <vt:i4>12</vt:i4>
      </vt:variant>
      <vt:variant>
        <vt:i4>0</vt:i4>
      </vt:variant>
      <vt:variant>
        <vt:i4>5</vt:i4>
      </vt:variant>
      <vt:variant>
        <vt:lpwstr>http://www.remind.com/</vt:lpwstr>
      </vt:variant>
      <vt:variant>
        <vt:lpwstr/>
      </vt:variant>
      <vt:variant>
        <vt:i4>7274535</vt:i4>
      </vt:variant>
      <vt:variant>
        <vt:i4>9</vt:i4>
      </vt:variant>
      <vt:variant>
        <vt:i4>0</vt:i4>
      </vt:variant>
      <vt:variant>
        <vt:i4>5</vt:i4>
      </vt:variant>
      <vt:variant>
        <vt:lpwstr>http://www.tinyurl.com/cta360videos</vt:lpwstr>
      </vt:variant>
      <vt:variant>
        <vt:lpwstr/>
      </vt:variant>
      <vt:variant>
        <vt:i4>7274535</vt:i4>
      </vt:variant>
      <vt:variant>
        <vt:i4>6</vt:i4>
      </vt:variant>
      <vt:variant>
        <vt:i4>0</vt:i4>
      </vt:variant>
      <vt:variant>
        <vt:i4>5</vt:i4>
      </vt:variant>
      <vt:variant>
        <vt:lpwstr>http://www.tinyurl.com/cta360videos</vt:lpwstr>
      </vt:variant>
      <vt:variant>
        <vt:lpwstr/>
      </vt:variant>
      <vt:variant>
        <vt:i4>3145835</vt:i4>
      </vt:variant>
      <vt:variant>
        <vt:i4>3</vt:i4>
      </vt:variant>
      <vt:variant>
        <vt:i4>0</vt:i4>
      </vt:variant>
      <vt:variant>
        <vt:i4>5</vt:i4>
      </vt:variant>
      <vt:variant>
        <vt:lpwstr>http://www.peoplesadvocacy.org/</vt:lpwstr>
      </vt:variant>
      <vt:variant>
        <vt:lpwstr/>
      </vt:variant>
      <vt:variant>
        <vt:i4>4718617</vt:i4>
      </vt:variant>
      <vt:variant>
        <vt:i4>0</vt:i4>
      </vt:variant>
      <vt:variant>
        <vt:i4>0</vt:i4>
      </vt:variant>
      <vt:variant>
        <vt:i4>5</vt:i4>
      </vt:variant>
      <vt:variant>
        <vt:lpwstr>http://www.neamb.com/</vt:lpwstr>
      </vt:variant>
      <vt:variant>
        <vt:lpwstr/>
      </vt:variant>
      <vt:variant>
        <vt:i4>7012479</vt:i4>
      </vt:variant>
      <vt:variant>
        <vt:i4>-1</vt:i4>
      </vt:variant>
      <vt:variant>
        <vt:i4>1178</vt:i4>
      </vt:variant>
      <vt:variant>
        <vt:i4>1</vt:i4>
      </vt:variant>
      <vt:variant>
        <vt:lpwstr>https://upload.wikimedia.org/wikipedia/commons/thumb/2/24/Warning_icon.svg/676px-Warning_icon.svg.png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 Council Training</dc:title>
  <dc:subject/>
  <dc:creator>CTA</dc:creator>
  <cp:keywords/>
  <dc:description/>
  <cp:lastModifiedBy>Hernandez, Erica</cp:lastModifiedBy>
  <cp:revision>2</cp:revision>
  <cp:lastPrinted>2018-11-01T21:51:00Z</cp:lastPrinted>
  <dcterms:created xsi:type="dcterms:W3CDTF">2018-11-16T23:51:00Z</dcterms:created>
  <dcterms:modified xsi:type="dcterms:W3CDTF">2018-11-16T23:51:00Z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-1819697929</vt:i4>
  </property>
  <property fmtid="{D5CDD505-2E9C-101B-9397-08002B2CF9AE}" pid="3" name="ContentTypeId">
    <vt:lpwstr>0x0101004F15A52AE31FEC4EB9E74AAFCF7B6AD7</vt:lpwstr>
  </property>
  <property fmtid="{D5CDD505-2E9C-101B-9397-08002B2CF9AE}" pid="4" name="TaxKeyword">
    <vt:lpwstr/>
  </property>
</Properties>
</file>